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A2" w:rsidRPr="00883548" w:rsidRDefault="003158A2" w:rsidP="003158A2">
      <w:pPr>
        <w:jc w:val="right"/>
        <w:rPr>
          <w:rFonts w:ascii="Book Antiqua" w:eastAsia="Times New Roman" w:hAnsi="Book Antiqua" w:cs="Times New Roman"/>
          <w:color w:val="000000" w:themeColor="text1"/>
          <w:sz w:val="20"/>
          <w:szCs w:val="20"/>
        </w:rPr>
      </w:pPr>
      <w:r w:rsidRPr="00883548">
        <w:rPr>
          <w:rFonts w:ascii="Book Antiqua" w:eastAsia="Times New Roman" w:hAnsi="Book Antiqua" w:cs="Times New Roman"/>
          <w:color w:val="000000" w:themeColor="text1"/>
          <w:sz w:val="20"/>
          <w:szCs w:val="20"/>
        </w:rPr>
        <w:t>Bydgoszcz, dnia</w:t>
      </w:r>
      <w:r>
        <w:rPr>
          <w:rFonts w:ascii="Book Antiqua" w:eastAsia="Times New Roman" w:hAnsi="Book Antiqua" w:cs="Times New Roman"/>
          <w:color w:val="000000" w:themeColor="text1"/>
          <w:sz w:val="20"/>
          <w:szCs w:val="20"/>
        </w:rPr>
        <w:t xml:space="preserve"> 1</w:t>
      </w:r>
      <w:r w:rsidR="00620160">
        <w:rPr>
          <w:rFonts w:ascii="Book Antiqua" w:eastAsia="Times New Roman" w:hAnsi="Book Antiqua" w:cs="Times New Roman"/>
          <w:color w:val="000000" w:themeColor="text1"/>
          <w:sz w:val="20"/>
          <w:szCs w:val="20"/>
        </w:rPr>
        <w:t>4</w:t>
      </w:r>
      <w:r>
        <w:rPr>
          <w:rFonts w:ascii="Book Antiqua" w:eastAsia="Times New Roman" w:hAnsi="Book Antiqua" w:cs="Times New Roman"/>
          <w:color w:val="000000" w:themeColor="text1"/>
          <w:sz w:val="20"/>
          <w:szCs w:val="20"/>
        </w:rPr>
        <w:t>.10.2022 r.</w:t>
      </w:r>
    </w:p>
    <w:p w:rsidR="003158A2" w:rsidRPr="00883548" w:rsidRDefault="003158A2" w:rsidP="003158A2">
      <w:pPr>
        <w:spacing w:after="0" w:line="240" w:lineRule="auto"/>
        <w:jc w:val="center"/>
        <w:rPr>
          <w:rFonts w:ascii="Book Antiqua" w:eastAsia="Times New Roman" w:hAnsi="Book Antiqua" w:cs="Times New Roman"/>
          <w:sz w:val="20"/>
          <w:szCs w:val="20"/>
          <w:lang w:eastAsia="pl-PL"/>
        </w:rPr>
      </w:pPr>
      <w:r w:rsidRPr="00883548">
        <w:rPr>
          <w:rFonts w:ascii="Book Antiqua" w:eastAsia="Times New Roman" w:hAnsi="Book Antiqua" w:cs="Times New Roman"/>
          <w:noProof/>
          <w:sz w:val="20"/>
          <w:szCs w:val="20"/>
          <w:lang w:eastAsia="pl-PL"/>
        </w:rPr>
        <w:drawing>
          <wp:inline distT="0" distB="0" distL="0" distR="0" wp14:anchorId="26A6A312" wp14:editId="61CAC2DA">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rsidR="003158A2" w:rsidRPr="00883548" w:rsidRDefault="003158A2" w:rsidP="003158A2">
      <w:pPr>
        <w:spacing w:after="0" w:line="240" w:lineRule="auto"/>
        <w:ind w:right="-1" w:firstLine="540"/>
        <w:jc w:val="center"/>
        <w:rPr>
          <w:rFonts w:ascii="Book Antiqua" w:eastAsia="Times New Roman" w:hAnsi="Book Antiqua" w:cs="Times New Roman"/>
          <w:b/>
          <w:sz w:val="20"/>
          <w:szCs w:val="20"/>
          <w:lang w:eastAsia="pl-PL"/>
        </w:rPr>
      </w:pPr>
    </w:p>
    <w:p w:rsidR="003158A2" w:rsidRPr="00883548" w:rsidRDefault="003158A2" w:rsidP="003158A2">
      <w:pPr>
        <w:spacing w:after="0" w:line="240" w:lineRule="auto"/>
        <w:ind w:right="-1" w:firstLine="540"/>
        <w:jc w:val="center"/>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Uniwersytet Kazimierza Wielkiego w Bydgoszczy</w:t>
      </w:r>
    </w:p>
    <w:p w:rsidR="003158A2" w:rsidRPr="00883548" w:rsidRDefault="003158A2" w:rsidP="003158A2">
      <w:pPr>
        <w:spacing w:after="0" w:line="240" w:lineRule="auto"/>
        <w:ind w:left="540" w:right="-1"/>
        <w:jc w:val="center"/>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Adres: 85-064 Bydgoszcz,</w:t>
      </w:r>
    </w:p>
    <w:p w:rsidR="003158A2" w:rsidRPr="00883548" w:rsidRDefault="003158A2" w:rsidP="003158A2">
      <w:pPr>
        <w:spacing w:after="0" w:line="240" w:lineRule="auto"/>
        <w:ind w:left="540" w:right="-1"/>
        <w:jc w:val="center"/>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ul. Chodkiewicza 30</w:t>
      </w:r>
    </w:p>
    <w:p w:rsidR="003158A2" w:rsidRPr="00883548" w:rsidRDefault="003158A2" w:rsidP="003158A2">
      <w:pPr>
        <w:spacing w:after="0" w:line="240" w:lineRule="auto"/>
        <w:ind w:left="540" w:right="-1"/>
        <w:jc w:val="center"/>
        <w:rPr>
          <w:rFonts w:ascii="Book Antiqua" w:eastAsia="Times New Roman" w:hAnsi="Book Antiqua" w:cs="Times New Roman"/>
          <w:b/>
          <w:sz w:val="20"/>
          <w:szCs w:val="20"/>
          <w:lang w:eastAsia="pl-PL"/>
        </w:rPr>
      </w:pPr>
    </w:p>
    <w:p w:rsidR="003158A2" w:rsidRPr="00883548" w:rsidRDefault="003158A2" w:rsidP="003158A2">
      <w:pPr>
        <w:suppressAutoHyphens/>
        <w:spacing w:after="0" w:line="240" w:lineRule="auto"/>
        <w:rPr>
          <w:rFonts w:ascii="Book Antiqua" w:eastAsia="Times New Roman" w:hAnsi="Book Antiqua" w:cs="Calibri"/>
          <w:color w:val="000000"/>
          <w:sz w:val="20"/>
          <w:szCs w:val="20"/>
          <w:lang w:eastAsia="ar-SA"/>
        </w:rPr>
      </w:pPr>
    </w:p>
    <w:p w:rsidR="003158A2" w:rsidRPr="007F1652" w:rsidRDefault="003158A2" w:rsidP="003158A2">
      <w:pPr>
        <w:suppressAutoHyphens/>
        <w:spacing w:after="0" w:line="360" w:lineRule="auto"/>
        <w:jc w:val="center"/>
        <w:rPr>
          <w:rFonts w:ascii="Book Antiqua" w:eastAsia="Times New Roman" w:hAnsi="Book Antiqua" w:cs="Times New Roman"/>
          <w:b/>
          <w:bCs/>
          <w:color w:val="000000"/>
          <w:sz w:val="20"/>
          <w:szCs w:val="20"/>
          <w:lang w:eastAsia="ar-SA"/>
        </w:rPr>
      </w:pPr>
      <w:r w:rsidRPr="00883548">
        <w:rPr>
          <w:rFonts w:ascii="Book Antiqua" w:eastAsia="Times New Roman" w:hAnsi="Book Antiqua" w:cs="Times New Roman"/>
          <w:b/>
          <w:bCs/>
          <w:color w:val="000000"/>
          <w:sz w:val="20"/>
          <w:szCs w:val="20"/>
          <w:lang w:eastAsia="ar-SA"/>
        </w:rPr>
        <w:t>ZAPYTANIE OFERTOWE NR UKW/DZP-282-ZO-</w:t>
      </w:r>
      <w:r>
        <w:rPr>
          <w:rFonts w:ascii="Book Antiqua" w:eastAsia="Times New Roman" w:hAnsi="Book Antiqua" w:cs="Times New Roman"/>
          <w:b/>
          <w:bCs/>
          <w:color w:val="000000"/>
          <w:sz w:val="20"/>
          <w:szCs w:val="20"/>
          <w:lang w:eastAsia="ar-SA"/>
        </w:rPr>
        <w:t>75</w:t>
      </w:r>
      <w:r w:rsidRPr="00883548">
        <w:rPr>
          <w:rFonts w:ascii="Book Antiqua" w:eastAsia="Times New Roman" w:hAnsi="Book Antiqua" w:cs="Times New Roman"/>
          <w:b/>
          <w:bCs/>
          <w:color w:val="000000"/>
          <w:sz w:val="20"/>
          <w:szCs w:val="20"/>
          <w:lang w:eastAsia="ar-SA"/>
        </w:rPr>
        <w:t>/202</w:t>
      </w:r>
      <w:r>
        <w:rPr>
          <w:rFonts w:ascii="Book Antiqua" w:eastAsia="Times New Roman" w:hAnsi="Book Antiqua" w:cs="Times New Roman"/>
          <w:b/>
          <w:bCs/>
          <w:color w:val="000000"/>
          <w:sz w:val="20"/>
          <w:szCs w:val="20"/>
          <w:lang w:eastAsia="ar-SA"/>
        </w:rPr>
        <w:t>2</w:t>
      </w:r>
    </w:p>
    <w:p w:rsidR="003158A2" w:rsidRPr="00883548" w:rsidRDefault="003158A2" w:rsidP="003158A2">
      <w:pPr>
        <w:spacing w:after="0" w:line="360" w:lineRule="auto"/>
        <w:ind w:firstLine="360"/>
        <w:jc w:val="both"/>
        <w:rPr>
          <w:rFonts w:ascii="Book Antiqua" w:eastAsia="Times New Roman" w:hAnsi="Book Antiqua" w:cs="Times New Roman"/>
          <w:sz w:val="20"/>
          <w:szCs w:val="20"/>
          <w:lang w:eastAsia="pl-PL"/>
        </w:rPr>
      </w:pPr>
    </w:p>
    <w:p w:rsidR="003158A2" w:rsidRPr="00883548" w:rsidRDefault="003158A2" w:rsidP="003158A2">
      <w:pPr>
        <w:spacing w:after="0" w:line="360" w:lineRule="auto"/>
        <w:ind w:firstLine="360"/>
        <w:jc w:val="both"/>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Uniwersytet Kazimierza Wielkiego w Bydgoszczy ul. Chodkiewicza 30, 85-064 Bydgoszcz występuje z Zapytaniem Ofertowym na realizację zamówienia:</w:t>
      </w:r>
    </w:p>
    <w:p w:rsidR="003158A2" w:rsidRPr="00883548" w:rsidRDefault="003158A2" w:rsidP="003158A2">
      <w:pPr>
        <w:spacing w:after="0" w:line="240" w:lineRule="auto"/>
        <w:rPr>
          <w:rFonts w:ascii="Book Antiqua" w:eastAsia="Times New Roman" w:hAnsi="Book Antiqua" w:cs="Times New Roman"/>
          <w:b/>
          <w:sz w:val="20"/>
          <w:szCs w:val="20"/>
          <w:lang w:eastAsia="pl-PL"/>
        </w:rPr>
      </w:pPr>
    </w:p>
    <w:p w:rsidR="003158A2" w:rsidRPr="00883548" w:rsidRDefault="003158A2" w:rsidP="003158A2">
      <w:pPr>
        <w:numPr>
          <w:ilvl w:val="0"/>
          <w:numId w:val="1"/>
        </w:numPr>
        <w:tabs>
          <w:tab w:val="clear" w:pos="720"/>
          <w:tab w:val="num" w:pos="284"/>
        </w:tabs>
        <w:spacing w:after="0" w:line="360" w:lineRule="auto"/>
        <w:ind w:left="0" w:firstLine="0"/>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b/>
          <w:sz w:val="20"/>
          <w:szCs w:val="20"/>
        </w:rPr>
        <w:t xml:space="preserve">Tytuł zamówienia:  </w:t>
      </w:r>
      <w:r w:rsidRPr="00883548">
        <w:rPr>
          <w:rFonts w:ascii="Book Antiqua" w:eastAsia="Times New Roman" w:hAnsi="Book Antiqua" w:cs="Arial"/>
          <w:sz w:val="20"/>
          <w:szCs w:val="20"/>
        </w:rPr>
        <w:t xml:space="preserve">„Dostawa </w:t>
      </w:r>
      <w:r>
        <w:rPr>
          <w:rFonts w:ascii="Book Antiqua" w:eastAsia="Times New Roman" w:hAnsi="Book Antiqua" w:cs="Arial"/>
          <w:sz w:val="20"/>
          <w:szCs w:val="20"/>
        </w:rPr>
        <w:t>mebli laboratoryjnych</w:t>
      </w:r>
      <w:r w:rsidRPr="00883548">
        <w:rPr>
          <w:rFonts w:ascii="Book Antiqua" w:eastAsia="Times New Roman" w:hAnsi="Book Antiqua" w:cs="Arial"/>
          <w:sz w:val="20"/>
          <w:szCs w:val="20"/>
        </w:rPr>
        <w:t xml:space="preserve"> na potrzeby UKW” </w:t>
      </w:r>
    </w:p>
    <w:p w:rsidR="003158A2" w:rsidRPr="00883548" w:rsidRDefault="003158A2" w:rsidP="003158A2">
      <w:pPr>
        <w:numPr>
          <w:ilvl w:val="0"/>
          <w:numId w:val="1"/>
        </w:numPr>
        <w:spacing w:after="0" w:line="360" w:lineRule="auto"/>
        <w:ind w:left="360"/>
        <w:jc w:val="both"/>
        <w:rPr>
          <w:rFonts w:ascii="Book Antiqua" w:eastAsia="Times New Roman" w:hAnsi="Book Antiqua" w:cs="Times New Roman"/>
          <w:b/>
          <w:strike/>
          <w:dstrike/>
          <w:sz w:val="20"/>
          <w:szCs w:val="20"/>
          <w:lang w:eastAsia="pl-PL"/>
        </w:rPr>
      </w:pPr>
      <w:r w:rsidRPr="00883548">
        <w:rPr>
          <w:rFonts w:ascii="Book Antiqua" w:eastAsia="Times New Roman" w:hAnsi="Book Antiqua" w:cs="Times New Roman"/>
          <w:b/>
          <w:sz w:val="20"/>
          <w:szCs w:val="20"/>
          <w:lang w:eastAsia="pl-PL"/>
        </w:rPr>
        <w:t>Rodzaj zamówienia:</w:t>
      </w:r>
      <w:r w:rsidRPr="00883548">
        <w:rPr>
          <w:rFonts w:ascii="Book Antiqua" w:eastAsia="Times New Roman" w:hAnsi="Book Antiqua" w:cs="Times New Roman"/>
          <w:sz w:val="20"/>
          <w:szCs w:val="20"/>
          <w:lang w:eastAsia="pl-PL"/>
        </w:rPr>
        <w:t xml:space="preserve"> </w:t>
      </w:r>
      <w:r w:rsidRPr="00883548">
        <w:rPr>
          <w:rFonts w:ascii="Book Antiqua" w:eastAsia="Times New Roman" w:hAnsi="Book Antiqua" w:cs="Times New Roman"/>
          <w:dstrike/>
          <w:sz w:val="20"/>
          <w:szCs w:val="20"/>
          <w:lang w:eastAsia="pl-PL"/>
        </w:rPr>
        <w:t>usługa</w:t>
      </w:r>
      <w:r w:rsidRPr="00883548">
        <w:rPr>
          <w:rFonts w:ascii="Book Antiqua" w:eastAsia="Times New Roman" w:hAnsi="Book Antiqua" w:cs="Times New Roman"/>
          <w:b/>
          <w:sz w:val="20"/>
          <w:szCs w:val="20"/>
          <w:lang w:eastAsia="pl-PL"/>
        </w:rPr>
        <w:t>/</w:t>
      </w:r>
      <w:r w:rsidRPr="00883548">
        <w:rPr>
          <w:rFonts w:ascii="Book Antiqua" w:eastAsia="Times New Roman" w:hAnsi="Book Antiqua" w:cs="Times New Roman"/>
          <w:sz w:val="20"/>
          <w:szCs w:val="20"/>
          <w:lang w:eastAsia="pl-PL"/>
        </w:rPr>
        <w:t>dostawa/</w:t>
      </w:r>
      <w:r w:rsidRPr="00883548">
        <w:rPr>
          <w:rFonts w:ascii="Book Antiqua" w:eastAsia="Times New Roman" w:hAnsi="Book Antiqua" w:cs="Times New Roman"/>
          <w:dstrike/>
          <w:sz w:val="20"/>
          <w:szCs w:val="20"/>
          <w:lang w:eastAsia="pl-PL"/>
        </w:rPr>
        <w:t>roboty budowlane</w:t>
      </w:r>
    </w:p>
    <w:p w:rsidR="003158A2" w:rsidRPr="00883548" w:rsidRDefault="003158A2" w:rsidP="003158A2">
      <w:pPr>
        <w:numPr>
          <w:ilvl w:val="0"/>
          <w:numId w:val="1"/>
        </w:numPr>
        <w:spacing w:after="0" w:line="360" w:lineRule="auto"/>
        <w:ind w:left="360"/>
        <w:jc w:val="both"/>
        <w:rPr>
          <w:rFonts w:ascii="Book Antiqua" w:eastAsia="Times New Roman" w:hAnsi="Book Antiqua" w:cs="Times New Roman"/>
          <w:b/>
          <w:strike/>
          <w:dstrike/>
          <w:sz w:val="20"/>
          <w:szCs w:val="20"/>
          <w:lang w:eastAsia="pl-PL"/>
        </w:rPr>
      </w:pPr>
      <w:r w:rsidRPr="00883548">
        <w:rPr>
          <w:rFonts w:ascii="Book Antiqua" w:eastAsia="Times New Roman" w:hAnsi="Book Antiqua" w:cs="Times New Roman"/>
          <w:b/>
          <w:sz w:val="20"/>
          <w:szCs w:val="20"/>
          <w:lang w:eastAsia="pl-PL"/>
        </w:rPr>
        <w:t>Opis przedmiotu zamówienia:</w:t>
      </w:r>
    </w:p>
    <w:p w:rsidR="003158A2" w:rsidRPr="00883548" w:rsidRDefault="003158A2" w:rsidP="003158A2">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b/>
          <w:color w:val="000000"/>
          <w:spacing w:val="-5"/>
          <w:sz w:val="20"/>
          <w:szCs w:val="20"/>
          <w:shd w:val="clear" w:color="auto" w:fill="FFFFFF"/>
        </w:rPr>
        <w:t>3.1</w:t>
      </w:r>
      <w:r w:rsidRPr="00883548">
        <w:rPr>
          <w:rFonts w:ascii="Book Antiqua" w:eastAsia="Times New Roman" w:hAnsi="Book Antiqua" w:cs="Arial"/>
          <w:color w:val="000000"/>
          <w:spacing w:val="-5"/>
          <w:sz w:val="20"/>
          <w:szCs w:val="20"/>
          <w:shd w:val="clear" w:color="auto" w:fill="FFFFFF"/>
        </w:rPr>
        <w:t xml:space="preserve"> Przedmiotem zamówienia jest dostawa</w:t>
      </w:r>
      <w:r w:rsidRPr="00883548">
        <w:rPr>
          <w:rFonts w:ascii="Book Antiqua" w:eastAsia="Times New Roman" w:hAnsi="Book Antiqua" w:cs="Arial"/>
          <w:sz w:val="20"/>
          <w:szCs w:val="20"/>
        </w:rPr>
        <w:t xml:space="preserve"> </w:t>
      </w:r>
      <w:r>
        <w:rPr>
          <w:rFonts w:ascii="Book Antiqua" w:eastAsia="Times New Roman" w:hAnsi="Book Antiqua" w:cs="Arial"/>
          <w:sz w:val="20"/>
          <w:szCs w:val="20"/>
        </w:rPr>
        <w:t>mebli laboratoryjnych</w:t>
      </w:r>
      <w:r w:rsidRPr="00883548">
        <w:rPr>
          <w:rFonts w:ascii="Book Antiqua" w:eastAsia="Times New Roman" w:hAnsi="Book Antiqua" w:cs="Arial"/>
          <w:sz w:val="20"/>
          <w:szCs w:val="20"/>
        </w:rPr>
        <w:t xml:space="preserve"> na potrzeby UKW. </w:t>
      </w:r>
      <w:r w:rsidRPr="00883548">
        <w:rPr>
          <w:rFonts w:ascii="Book Antiqua" w:eastAsia="Times New Roman" w:hAnsi="Book Antiqua" w:cs="Arial"/>
          <w:color w:val="000000"/>
          <w:spacing w:val="-5"/>
          <w:sz w:val="20"/>
          <w:szCs w:val="20"/>
          <w:shd w:val="clear" w:color="auto" w:fill="FFFFFF"/>
        </w:rPr>
        <w:t xml:space="preserve">Zamawiający podzielił zamówienie na </w:t>
      </w:r>
      <w:r>
        <w:rPr>
          <w:rFonts w:ascii="Book Antiqua" w:eastAsia="Times New Roman" w:hAnsi="Book Antiqua" w:cs="Arial"/>
          <w:color w:val="000000"/>
          <w:spacing w:val="-5"/>
          <w:sz w:val="20"/>
          <w:szCs w:val="20"/>
          <w:shd w:val="clear" w:color="auto" w:fill="FFFFFF"/>
        </w:rPr>
        <w:t>2</w:t>
      </w:r>
      <w:r w:rsidRPr="00883548">
        <w:rPr>
          <w:rFonts w:ascii="Book Antiqua" w:eastAsia="Times New Roman" w:hAnsi="Book Antiqua" w:cs="Arial"/>
          <w:color w:val="000000"/>
          <w:spacing w:val="-5"/>
          <w:sz w:val="20"/>
          <w:szCs w:val="20"/>
          <w:shd w:val="clear" w:color="auto" w:fill="FFFFFF"/>
        </w:rPr>
        <w:t xml:space="preserve"> części. W</w:t>
      </w:r>
      <w:r>
        <w:rPr>
          <w:rFonts w:ascii="Book Antiqua" w:eastAsia="Times New Roman" w:hAnsi="Book Antiqua" w:cs="Arial"/>
          <w:color w:val="000000"/>
          <w:spacing w:val="-5"/>
          <w:sz w:val="20"/>
          <w:szCs w:val="20"/>
          <w:shd w:val="clear" w:color="auto" w:fill="FFFFFF"/>
        </w:rPr>
        <w:t>ykonawca może złożyć ofertę na dwie</w:t>
      </w:r>
      <w:r w:rsidRPr="00883548">
        <w:rPr>
          <w:rFonts w:ascii="Book Antiqua" w:eastAsia="Times New Roman" w:hAnsi="Book Antiqua" w:cs="Arial"/>
          <w:color w:val="000000"/>
          <w:spacing w:val="-5"/>
          <w:sz w:val="20"/>
          <w:szCs w:val="20"/>
          <w:shd w:val="clear" w:color="auto" w:fill="FFFFFF"/>
        </w:rPr>
        <w:t xml:space="preserve"> części zamówienia, czyli na całość zamówienia lub na jedną z części zamówienia, z zastrzeżeniem, iż oferta w każdej części powinna być pełna. Każda część będzie oceniana osobno przez Zamawiającego. </w:t>
      </w:r>
    </w:p>
    <w:p w:rsidR="003158A2" w:rsidRPr="005C5F93" w:rsidRDefault="003158A2" w:rsidP="003158A2">
      <w:pPr>
        <w:spacing w:after="0" w:line="360" w:lineRule="auto"/>
        <w:contextualSpacing/>
        <w:jc w:val="both"/>
        <w:rPr>
          <w:rFonts w:ascii="Book Antiqua" w:eastAsia="Times New Roman" w:hAnsi="Book Antiqua" w:cs="Arial"/>
          <w:color w:val="000000"/>
          <w:spacing w:val="-5"/>
          <w:sz w:val="20"/>
          <w:szCs w:val="20"/>
          <w:u w:val="single"/>
          <w:shd w:val="clear" w:color="auto" w:fill="FFFFFF"/>
        </w:rPr>
      </w:pPr>
      <w:r w:rsidRPr="00883548">
        <w:rPr>
          <w:rFonts w:ascii="Book Antiqua" w:eastAsia="Times New Roman" w:hAnsi="Book Antiqua" w:cs="Arial"/>
          <w:b/>
          <w:color w:val="000000"/>
          <w:spacing w:val="-5"/>
          <w:sz w:val="20"/>
          <w:szCs w:val="20"/>
          <w:shd w:val="clear" w:color="auto" w:fill="FFFFFF"/>
        </w:rPr>
        <w:t>3.2</w:t>
      </w:r>
      <w:r w:rsidRPr="00883548">
        <w:rPr>
          <w:rFonts w:ascii="Book Antiqua" w:eastAsia="Times New Roman" w:hAnsi="Book Antiqua" w:cs="Arial"/>
          <w:color w:val="000000"/>
          <w:spacing w:val="-5"/>
          <w:sz w:val="20"/>
          <w:szCs w:val="20"/>
          <w:u w:val="single"/>
          <w:shd w:val="clear" w:color="auto" w:fill="FFFFFF"/>
        </w:rPr>
        <w:t xml:space="preserve"> Szczegółowy opis przedmiotu zamówienia zawiera załącznik nr 2 do zapytania ofertowego – formularz cenowy. </w:t>
      </w:r>
    </w:p>
    <w:p w:rsidR="003158A2" w:rsidRPr="00883548" w:rsidRDefault="003158A2" w:rsidP="003158A2">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b/>
          <w:color w:val="000000"/>
          <w:spacing w:val="-5"/>
          <w:sz w:val="20"/>
          <w:szCs w:val="20"/>
          <w:shd w:val="clear" w:color="auto" w:fill="FFFFFF"/>
        </w:rPr>
        <w:t>3.</w:t>
      </w:r>
      <w:r>
        <w:rPr>
          <w:rFonts w:ascii="Book Antiqua" w:eastAsia="Times New Roman" w:hAnsi="Book Antiqua" w:cs="Arial"/>
          <w:b/>
          <w:color w:val="000000"/>
          <w:spacing w:val="-5"/>
          <w:sz w:val="20"/>
          <w:szCs w:val="20"/>
          <w:shd w:val="clear" w:color="auto" w:fill="FFFFFF"/>
        </w:rPr>
        <w:t>3</w:t>
      </w:r>
      <w:r w:rsidRPr="00883548">
        <w:rPr>
          <w:rFonts w:ascii="Book Antiqua" w:eastAsia="Times New Roman" w:hAnsi="Book Antiqua" w:cs="Arial"/>
          <w:color w:val="000000"/>
          <w:spacing w:val="-5"/>
          <w:sz w:val="20"/>
          <w:szCs w:val="20"/>
          <w:shd w:val="clear" w:color="auto" w:fill="FFFFFF"/>
        </w:rPr>
        <w:t xml:space="preserve"> Zamawiający wymaga, aby przedmiot zamówienia:</w:t>
      </w:r>
    </w:p>
    <w:p w:rsidR="003158A2" w:rsidRPr="00883548" w:rsidRDefault="003158A2" w:rsidP="003158A2">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color w:val="000000"/>
          <w:spacing w:val="-5"/>
          <w:sz w:val="20"/>
          <w:szCs w:val="20"/>
          <w:shd w:val="clear" w:color="auto" w:fill="FFFFFF"/>
        </w:rPr>
        <w:t>a)</w:t>
      </w:r>
      <w:r w:rsidRPr="00883548">
        <w:rPr>
          <w:rFonts w:ascii="Book Antiqua" w:eastAsia="Times New Roman" w:hAnsi="Book Antiqua" w:cs="Arial"/>
          <w:color w:val="000000"/>
          <w:spacing w:val="-5"/>
          <w:sz w:val="20"/>
          <w:szCs w:val="20"/>
          <w:shd w:val="clear" w:color="auto" w:fill="FFFFFF"/>
        </w:rPr>
        <w:tab/>
        <w:t>spełniał wszystkie wymagane parametry techniczne i użytkowe</w:t>
      </w:r>
    </w:p>
    <w:p w:rsidR="003158A2" w:rsidRPr="00883548" w:rsidRDefault="003158A2" w:rsidP="003158A2">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color w:val="000000"/>
          <w:spacing w:val="-5"/>
          <w:sz w:val="20"/>
          <w:szCs w:val="20"/>
          <w:shd w:val="clear" w:color="auto" w:fill="FFFFFF"/>
        </w:rPr>
        <w:t>b)</w:t>
      </w:r>
      <w:r w:rsidRPr="00883548">
        <w:rPr>
          <w:rFonts w:ascii="Book Antiqua" w:eastAsia="Times New Roman" w:hAnsi="Book Antiqua" w:cs="Arial"/>
          <w:color w:val="000000"/>
          <w:spacing w:val="-5"/>
          <w:sz w:val="20"/>
          <w:szCs w:val="20"/>
          <w:shd w:val="clear" w:color="auto" w:fill="FFFFFF"/>
        </w:rPr>
        <w:tab/>
        <w:t>posiadał wszystkie ważne certyfikaty, atesty, oraz zawierał oznaczenia i inne dokumenty wymagane prawem powszechnie obowiązującym,</w:t>
      </w:r>
    </w:p>
    <w:p w:rsidR="003158A2" w:rsidRPr="00883548" w:rsidRDefault="003158A2" w:rsidP="003158A2">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color w:val="000000"/>
          <w:spacing w:val="-5"/>
          <w:sz w:val="20"/>
          <w:szCs w:val="20"/>
          <w:shd w:val="clear" w:color="auto" w:fill="FFFFFF"/>
        </w:rPr>
        <w:t>c)</w:t>
      </w:r>
      <w:r w:rsidRPr="00883548">
        <w:rPr>
          <w:rFonts w:ascii="Book Antiqua" w:eastAsia="Times New Roman" w:hAnsi="Book Antiqua" w:cs="Arial"/>
          <w:color w:val="000000"/>
          <w:spacing w:val="-5"/>
          <w:sz w:val="20"/>
          <w:szCs w:val="20"/>
          <w:shd w:val="clear" w:color="auto" w:fill="FFFFFF"/>
        </w:rPr>
        <w:tab/>
        <w:t>był wolny od wad fizycznych i prawnych</w:t>
      </w:r>
    </w:p>
    <w:p w:rsidR="003158A2" w:rsidRPr="00883548" w:rsidRDefault="003158A2" w:rsidP="003158A2">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color w:val="000000"/>
          <w:spacing w:val="-5"/>
          <w:sz w:val="20"/>
          <w:szCs w:val="20"/>
          <w:shd w:val="clear" w:color="auto" w:fill="FFFFFF"/>
        </w:rPr>
        <w:t>d)</w:t>
      </w:r>
      <w:r w:rsidRPr="00883548">
        <w:rPr>
          <w:rFonts w:ascii="Book Antiqua" w:eastAsia="Times New Roman" w:hAnsi="Book Antiqua" w:cs="Arial"/>
          <w:color w:val="000000"/>
          <w:spacing w:val="-5"/>
          <w:sz w:val="20"/>
          <w:szCs w:val="20"/>
          <w:shd w:val="clear" w:color="auto" w:fill="FFFFFF"/>
        </w:rPr>
        <w:tab/>
        <w:t>był dopuszczony do obrotu handlowego na obszarze Polski zgodnie z przepisami powszechnie obowiązującymi</w:t>
      </w:r>
    </w:p>
    <w:p w:rsidR="003158A2" w:rsidRPr="00883548" w:rsidRDefault="003158A2" w:rsidP="003158A2">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color w:val="000000"/>
          <w:spacing w:val="-5"/>
          <w:sz w:val="20"/>
          <w:szCs w:val="20"/>
          <w:shd w:val="clear" w:color="auto" w:fill="FFFFFF"/>
        </w:rPr>
        <w:t>e)</w:t>
      </w:r>
      <w:r w:rsidRPr="00883548">
        <w:rPr>
          <w:rFonts w:ascii="Book Antiqua" w:eastAsia="Times New Roman" w:hAnsi="Book Antiqua" w:cs="Arial"/>
          <w:color w:val="000000"/>
          <w:spacing w:val="-5"/>
          <w:sz w:val="20"/>
          <w:szCs w:val="20"/>
          <w:shd w:val="clear" w:color="auto" w:fill="FFFFFF"/>
        </w:rPr>
        <w:tab/>
        <w:t>był fabrycznie nowy</w:t>
      </w:r>
    </w:p>
    <w:p w:rsidR="003158A2" w:rsidRPr="00883548" w:rsidRDefault="003158A2" w:rsidP="003158A2">
      <w:pPr>
        <w:tabs>
          <w:tab w:val="left" w:pos="426"/>
        </w:tabs>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color w:val="000000"/>
          <w:spacing w:val="-5"/>
          <w:sz w:val="20"/>
          <w:szCs w:val="20"/>
          <w:shd w:val="clear" w:color="auto" w:fill="FFFFFF"/>
        </w:rPr>
        <w:t>f)</w:t>
      </w:r>
      <w:r w:rsidRPr="00883548">
        <w:rPr>
          <w:rFonts w:ascii="Book Antiqua" w:eastAsia="Times New Roman" w:hAnsi="Book Antiqua" w:cs="Arial"/>
          <w:color w:val="000000"/>
          <w:spacing w:val="-5"/>
          <w:sz w:val="20"/>
          <w:szCs w:val="20"/>
          <w:shd w:val="clear" w:color="auto" w:fill="FFFFFF"/>
        </w:rPr>
        <w:tab/>
        <w:t>spełniał wymagania w zakresie bezpieczeństwa i higieny pracy określone  w przepisach powszechnych.</w:t>
      </w:r>
    </w:p>
    <w:p w:rsidR="003158A2" w:rsidRPr="00883548" w:rsidRDefault="003158A2" w:rsidP="003158A2">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883548">
        <w:rPr>
          <w:rFonts w:ascii="Book Antiqua" w:eastAsia="Times New Roman" w:hAnsi="Book Antiqua" w:cs="Arial"/>
          <w:b/>
          <w:color w:val="000000"/>
          <w:spacing w:val="-5"/>
          <w:sz w:val="20"/>
          <w:szCs w:val="20"/>
          <w:shd w:val="clear" w:color="auto" w:fill="FFFFFF"/>
        </w:rPr>
        <w:t>3</w:t>
      </w:r>
      <w:r w:rsidRPr="00934311">
        <w:rPr>
          <w:rFonts w:ascii="Book Antiqua" w:eastAsia="Times New Roman" w:hAnsi="Book Antiqua" w:cs="Arial"/>
          <w:b/>
          <w:color w:val="000000"/>
          <w:spacing w:val="-5"/>
          <w:sz w:val="20"/>
          <w:szCs w:val="20"/>
          <w:shd w:val="clear" w:color="auto" w:fill="FFFFFF"/>
        </w:rPr>
        <w:t>.</w:t>
      </w:r>
      <w:r>
        <w:rPr>
          <w:rFonts w:ascii="Book Antiqua" w:eastAsia="Times New Roman" w:hAnsi="Book Antiqua" w:cs="Arial"/>
          <w:b/>
          <w:color w:val="000000"/>
          <w:spacing w:val="-5"/>
          <w:sz w:val="20"/>
          <w:szCs w:val="20"/>
          <w:shd w:val="clear" w:color="auto" w:fill="FFFFFF"/>
        </w:rPr>
        <w:t>4</w:t>
      </w:r>
      <w:r w:rsidRPr="00934311">
        <w:rPr>
          <w:rFonts w:ascii="Book Antiqua" w:eastAsia="Times New Roman" w:hAnsi="Book Antiqua" w:cs="Arial"/>
          <w:color w:val="000000"/>
          <w:spacing w:val="-5"/>
          <w:sz w:val="20"/>
          <w:szCs w:val="20"/>
          <w:shd w:val="clear" w:color="auto" w:fill="FFFFFF"/>
        </w:rPr>
        <w:t xml:space="preserve"> Zamawiający wymaga zaoferowania gwarancji zgodnie z opisem przedmiotu zamówienia zawartym </w:t>
      </w:r>
      <w:r w:rsidRPr="00934311">
        <w:rPr>
          <w:rFonts w:ascii="Book Antiqua" w:eastAsia="Times New Roman" w:hAnsi="Book Antiqua" w:cs="Arial"/>
          <w:color w:val="000000"/>
          <w:spacing w:val="-5"/>
          <w:sz w:val="20"/>
          <w:szCs w:val="20"/>
          <w:shd w:val="clear" w:color="auto" w:fill="FFFFFF"/>
        </w:rPr>
        <w:br/>
        <w:t>w Formularzu Cenowym – załącznik nr 2.</w:t>
      </w:r>
    </w:p>
    <w:p w:rsidR="003158A2" w:rsidRDefault="003158A2" w:rsidP="003158A2">
      <w:pPr>
        <w:spacing w:after="0" w:line="360" w:lineRule="auto"/>
        <w:contextualSpacing/>
        <w:jc w:val="both"/>
        <w:rPr>
          <w:rFonts w:ascii="Book Antiqua" w:eastAsia="Times New Roman" w:hAnsi="Book Antiqua" w:cs="Arial"/>
          <w:color w:val="000000"/>
          <w:spacing w:val="-5"/>
          <w:sz w:val="20"/>
          <w:szCs w:val="20"/>
          <w:shd w:val="clear" w:color="auto" w:fill="FFFFFF"/>
        </w:rPr>
      </w:pPr>
      <w:r w:rsidRPr="00705D47">
        <w:rPr>
          <w:rFonts w:ascii="Book Antiqua" w:eastAsia="Times New Roman" w:hAnsi="Book Antiqua" w:cs="Arial"/>
          <w:b/>
          <w:color w:val="000000"/>
          <w:spacing w:val="-5"/>
          <w:sz w:val="20"/>
          <w:szCs w:val="20"/>
          <w:shd w:val="clear" w:color="auto" w:fill="FFFFFF"/>
        </w:rPr>
        <w:t>3.</w:t>
      </w:r>
      <w:r>
        <w:rPr>
          <w:rFonts w:ascii="Book Antiqua" w:eastAsia="Times New Roman" w:hAnsi="Book Antiqua" w:cs="Arial"/>
          <w:b/>
          <w:color w:val="000000"/>
          <w:spacing w:val="-5"/>
          <w:sz w:val="20"/>
          <w:szCs w:val="20"/>
          <w:shd w:val="clear" w:color="auto" w:fill="FFFFFF"/>
        </w:rPr>
        <w:t>5</w:t>
      </w:r>
      <w:r>
        <w:rPr>
          <w:rFonts w:ascii="Book Antiqua" w:eastAsia="Times New Roman" w:hAnsi="Book Antiqua" w:cs="Arial"/>
          <w:color w:val="000000"/>
          <w:spacing w:val="-5"/>
          <w:sz w:val="20"/>
          <w:szCs w:val="20"/>
          <w:shd w:val="clear" w:color="auto" w:fill="FFFFFF"/>
        </w:rPr>
        <w:t xml:space="preserve"> Termin związania ofertą : 30 dni.</w:t>
      </w:r>
    </w:p>
    <w:p w:rsidR="003158A2" w:rsidRPr="00883548" w:rsidRDefault="003158A2" w:rsidP="003158A2">
      <w:pPr>
        <w:spacing w:after="0" w:line="360" w:lineRule="auto"/>
        <w:contextualSpacing/>
        <w:jc w:val="both"/>
        <w:rPr>
          <w:rFonts w:ascii="Book Antiqua" w:eastAsia="Times New Roman" w:hAnsi="Book Antiqua" w:cs="Arial"/>
          <w:color w:val="000000"/>
          <w:spacing w:val="-5"/>
          <w:sz w:val="20"/>
          <w:szCs w:val="20"/>
          <w:shd w:val="clear" w:color="auto" w:fill="FFFFFF"/>
        </w:rPr>
      </w:pPr>
    </w:p>
    <w:p w:rsidR="003158A2" w:rsidRPr="00F52DAC" w:rsidRDefault="003158A2" w:rsidP="00F52DAC">
      <w:pPr>
        <w:numPr>
          <w:ilvl w:val="0"/>
          <w:numId w:val="1"/>
        </w:numPr>
        <w:spacing w:after="0" w:line="360" w:lineRule="auto"/>
        <w:ind w:left="360"/>
        <w:jc w:val="both"/>
        <w:rPr>
          <w:rFonts w:ascii="Book Antiqua" w:eastAsia="Times New Roman" w:hAnsi="Book Antiqua" w:cs="Times New Roman"/>
          <w:sz w:val="20"/>
          <w:szCs w:val="20"/>
          <w:u w:val="single"/>
          <w:lang w:eastAsia="pl-PL"/>
        </w:rPr>
      </w:pPr>
      <w:r w:rsidRPr="00883548">
        <w:rPr>
          <w:rFonts w:ascii="Book Antiqua" w:eastAsia="Times New Roman" w:hAnsi="Book Antiqua" w:cs="Times New Roman"/>
          <w:b/>
          <w:sz w:val="20"/>
          <w:szCs w:val="20"/>
          <w:lang w:eastAsia="pl-PL"/>
        </w:rPr>
        <w:lastRenderedPageBreak/>
        <w:t xml:space="preserve">Termin wykonania zamówienia: </w:t>
      </w:r>
      <w:r w:rsidR="00F52DAC">
        <w:rPr>
          <w:rFonts w:ascii="Book Antiqua" w:eastAsia="Times New Roman" w:hAnsi="Book Antiqua" w:cs="Times New Roman"/>
          <w:sz w:val="20"/>
          <w:szCs w:val="20"/>
          <w:lang w:eastAsia="pl-PL"/>
        </w:rPr>
        <w:t xml:space="preserve">do </w:t>
      </w:r>
      <w:r w:rsidRPr="00F52DAC">
        <w:rPr>
          <w:rFonts w:ascii="Book Antiqua" w:eastAsia="Times New Roman" w:hAnsi="Book Antiqua" w:cs="Times New Roman"/>
          <w:sz w:val="20"/>
          <w:szCs w:val="20"/>
          <w:lang w:eastAsia="pl-PL"/>
        </w:rPr>
        <w:t xml:space="preserve">56 dni kalendarzowych od dnia </w:t>
      </w:r>
      <w:r w:rsidR="00F52DAC">
        <w:rPr>
          <w:rFonts w:ascii="Book Antiqua" w:eastAsia="Times New Roman" w:hAnsi="Book Antiqua" w:cs="Times New Roman"/>
          <w:sz w:val="20"/>
          <w:szCs w:val="20"/>
          <w:lang w:eastAsia="pl-PL"/>
        </w:rPr>
        <w:t>podpisania umowy.</w:t>
      </w:r>
    </w:p>
    <w:p w:rsidR="003158A2" w:rsidRPr="00883548" w:rsidRDefault="003158A2" w:rsidP="003158A2">
      <w:pPr>
        <w:numPr>
          <w:ilvl w:val="0"/>
          <w:numId w:val="1"/>
        </w:numPr>
        <w:spacing w:after="0" w:line="360" w:lineRule="auto"/>
        <w:ind w:left="360"/>
        <w:jc w:val="both"/>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Opis sposobu obliczania ceny:</w:t>
      </w:r>
    </w:p>
    <w:p w:rsidR="003158A2" w:rsidRPr="00883548" w:rsidRDefault="003158A2" w:rsidP="003158A2">
      <w:pPr>
        <w:tabs>
          <w:tab w:val="left" w:pos="426"/>
        </w:tabs>
        <w:spacing w:after="0" w:line="360" w:lineRule="auto"/>
        <w:ind w:left="360" w:hanging="360"/>
        <w:jc w:val="both"/>
        <w:rPr>
          <w:rFonts w:ascii="Book Antiqua" w:eastAsia="Times New Roman" w:hAnsi="Book Antiqua" w:cs="Times New Roman"/>
          <w:color w:val="000000"/>
          <w:sz w:val="20"/>
          <w:szCs w:val="20"/>
          <w:lang w:eastAsia="pl-PL"/>
        </w:rPr>
      </w:pPr>
      <w:r w:rsidRPr="00883548">
        <w:rPr>
          <w:rFonts w:ascii="Book Antiqua" w:eastAsia="Times New Roman" w:hAnsi="Book Antiqua" w:cs="Times New Roman"/>
          <w:color w:val="000000"/>
          <w:sz w:val="20"/>
          <w:szCs w:val="20"/>
          <w:lang w:eastAsia="pl-PL"/>
        </w:rPr>
        <w:t xml:space="preserve">        Cena musi obejmować wszelkie koszty, jakie poniesie Wykonawca z tytułu należytej oraz zgodnej z obowiązującymi przepisami realizacji przedmiotu zamówienia</w:t>
      </w:r>
      <w:r w:rsidRPr="00705D47">
        <w:t xml:space="preserve"> </w:t>
      </w:r>
      <w:r w:rsidRPr="00705D47">
        <w:rPr>
          <w:rFonts w:ascii="Book Antiqua" w:eastAsia="Times New Roman" w:hAnsi="Book Antiqua" w:cs="Times New Roman"/>
          <w:color w:val="000000"/>
          <w:sz w:val="20"/>
          <w:szCs w:val="20"/>
          <w:lang w:eastAsia="pl-PL"/>
        </w:rPr>
        <w:t xml:space="preserve">w tym koszty dostawy, </w:t>
      </w:r>
      <w:r>
        <w:rPr>
          <w:rFonts w:ascii="Book Antiqua" w:eastAsia="Times New Roman" w:hAnsi="Book Antiqua" w:cs="Times New Roman"/>
          <w:color w:val="000000"/>
          <w:sz w:val="20"/>
          <w:szCs w:val="20"/>
          <w:lang w:eastAsia="pl-PL"/>
        </w:rPr>
        <w:t xml:space="preserve"> rozładunku </w:t>
      </w:r>
      <w:r w:rsidRPr="00705D47">
        <w:rPr>
          <w:rFonts w:ascii="Book Antiqua" w:eastAsia="Times New Roman" w:hAnsi="Book Antiqua" w:cs="Times New Roman"/>
          <w:color w:val="000000"/>
          <w:sz w:val="20"/>
          <w:szCs w:val="20"/>
          <w:lang w:eastAsia="pl-PL"/>
        </w:rPr>
        <w:t>itp. towaru do  miejsca wskazanego przez Zamawiającego.</w:t>
      </w:r>
    </w:p>
    <w:p w:rsidR="003158A2" w:rsidRPr="00883548" w:rsidRDefault="003158A2" w:rsidP="003158A2">
      <w:pPr>
        <w:tabs>
          <w:tab w:val="left" w:pos="426"/>
        </w:tabs>
        <w:spacing w:after="0" w:line="360" w:lineRule="auto"/>
        <w:ind w:left="360" w:hanging="360"/>
        <w:jc w:val="both"/>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6. Kryteria wyboru oferty:</w:t>
      </w:r>
    </w:p>
    <w:p w:rsidR="003158A2" w:rsidRPr="00883548" w:rsidRDefault="003158A2" w:rsidP="003158A2">
      <w:pPr>
        <w:tabs>
          <w:tab w:val="left" w:pos="426"/>
        </w:tabs>
        <w:spacing w:after="0" w:line="360" w:lineRule="auto"/>
        <w:ind w:left="360" w:hanging="360"/>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6.1. Zamawiający oceni i porówna jedynie te oferty, które:</w:t>
      </w:r>
    </w:p>
    <w:p w:rsidR="003158A2" w:rsidRPr="00883548" w:rsidRDefault="003158A2" w:rsidP="003158A2">
      <w:pPr>
        <w:tabs>
          <w:tab w:val="left" w:pos="426"/>
        </w:tabs>
        <w:spacing w:after="0" w:line="360" w:lineRule="auto"/>
        <w:ind w:left="360" w:hanging="360"/>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 xml:space="preserve">       a) zostaną złożone przez Wykonawców nie wykluczonych przez Zamawiającego z niniejszego postępowania;</w:t>
      </w:r>
    </w:p>
    <w:p w:rsidR="003158A2" w:rsidRPr="00883548" w:rsidRDefault="003158A2" w:rsidP="003158A2">
      <w:pPr>
        <w:tabs>
          <w:tab w:val="left" w:pos="426"/>
        </w:tabs>
        <w:spacing w:after="0" w:line="360" w:lineRule="auto"/>
        <w:ind w:left="360" w:hanging="360"/>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 xml:space="preserve">      b) nie zostaną odrzucone przez Zamawiającego.</w:t>
      </w:r>
    </w:p>
    <w:p w:rsidR="003158A2" w:rsidRDefault="003158A2" w:rsidP="003158A2">
      <w:pPr>
        <w:tabs>
          <w:tab w:val="left" w:pos="426"/>
        </w:tabs>
        <w:spacing w:after="0" w:line="360" w:lineRule="auto"/>
        <w:ind w:left="360" w:hanging="360"/>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6.2. Oferty zostaną ocenione przez Zamawiającego w oparciu o następujące kryteria i ich znaczenie:</w:t>
      </w:r>
    </w:p>
    <w:p w:rsidR="003158A2" w:rsidRPr="00883548" w:rsidRDefault="003158A2" w:rsidP="003158A2">
      <w:pPr>
        <w:tabs>
          <w:tab w:val="left" w:pos="426"/>
        </w:tabs>
        <w:spacing w:after="0" w:line="360" w:lineRule="auto"/>
        <w:ind w:left="360" w:hanging="360"/>
        <w:jc w:val="both"/>
        <w:rPr>
          <w:rFonts w:ascii="Book Antiqua" w:eastAsia="Times New Roman" w:hAnsi="Book Antiqua" w:cs="Times New Roman"/>
          <w:sz w:val="20"/>
          <w:szCs w:val="20"/>
          <w:lang w:eastAsia="pl-PL"/>
        </w:rPr>
      </w:pPr>
    </w:p>
    <w:tbl>
      <w:tblPr>
        <w:tblW w:w="0" w:type="auto"/>
        <w:tblInd w:w="1308" w:type="dxa"/>
        <w:tblLayout w:type="fixed"/>
        <w:tblLook w:val="04A0" w:firstRow="1" w:lastRow="0" w:firstColumn="1" w:lastColumn="0" w:noHBand="0" w:noVBand="1"/>
      </w:tblPr>
      <w:tblGrid>
        <w:gridCol w:w="1830"/>
        <w:gridCol w:w="3360"/>
        <w:gridCol w:w="1316"/>
      </w:tblGrid>
      <w:tr w:rsidR="00F52DAC" w:rsidRPr="007165AC" w:rsidTr="0049701B">
        <w:tc>
          <w:tcPr>
            <w:tcW w:w="1830" w:type="dxa"/>
            <w:tcBorders>
              <w:top w:val="single" w:sz="4" w:space="0" w:color="000000"/>
              <w:left w:val="single" w:sz="4" w:space="0" w:color="000000"/>
              <w:bottom w:val="single" w:sz="4" w:space="0" w:color="000000"/>
              <w:right w:val="nil"/>
            </w:tcBorders>
            <w:vAlign w:val="center"/>
            <w:hideMark/>
          </w:tcPr>
          <w:p w:rsidR="00F52DAC" w:rsidRPr="007165AC" w:rsidRDefault="00F52DAC" w:rsidP="0049701B">
            <w:pPr>
              <w:tabs>
                <w:tab w:val="left" w:pos="0"/>
              </w:tabs>
              <w:spacing w:after="0" w:line="360" w:lineRule="auto"/>
              <w:ind w:right="783"/>
              <w:jc w:val="both"/>
              <w:rPr>
                <w:rFonts w:ascii="Book Antiqua" w:eastAsia="Times New Roman" w:hAnsi="Book Antiqua" w:cs="Book Antiqua"/>
                <w:b/>
                <w:bCs/>
                <w:color w:val="000000"/>
                <w:spacing w:val="-3"/>
                <w:sz w:val="20"/>
                <w:szCs w:val="20"/>
              </w:rPr>
            </w:pPr>
            <w:r w:rsidRPr="007165AC">
              <w:rPr>
                <w:rFonts w:ascii="Book Antiqua" w:eastAsia="Times New Roman" w:hAnsi="Book Antiqua" w:cs="Book Antiqua"/>
                <w:b/>
                <w:bCs/>
                <w:color w:val="000000"/>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F52DAC" w:rsidRPr="007165AC" w:rsidRDefault="00F52DAC" w:rsidP="0049701B">
            <w:pPr>
              <w:spacing w:after="0" w:line="360" w:lineRule="auto"/>
              <w:jc w:val="both"/>
              <w:rPr>
                <w:rFonts w:ascii="Book Antiqua" w:eastAsia="Times New Roman" w:hAnsi="Book Antiqua" w:cs="Book Antiqua"/>
                <w:b/>
                <w:bCs/>
                <w:color w:val="000000"/>
                <w:spacing w:val="-3"/>
                <w:sz w:val="20"/>
                <w:szCs w:val="20"/>
              </w:rPr>
            </w:pPr>
            <w:r w:rsidRPr="007165AC">
              <w:rPr>
                <w:rFonts w:ascii="Book Antiqua" w:eastAsia="Times New Roman" w:hAnsi="Book Antiqua" w:cs="Book Antiqua"/>
                <w:b/>
                <w:bCs/>
                <w:color w:val="000000"/>
                <w:spacing w:val="-3"/>
                <w:sz w:val="20"/>
                <w:szCs w:val="20"/>
              </w:rPr>
              <w:t xml:space="preserve">                 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F52DAC" w:rsidRPr="007165AC" w:rsidRDefault="00F52DAC" w:rsidP="0049701B">
            <w:pPr>
              <w:spacing w:after="0" w:line="360" w:lineRule="auto"/>
              <w:jc w:val="both"/>
              <w:rPr>
                <w:rFonts w:ascii="Book Antiqua" w:eastAsia="Times New Roman" w:hAnsi="Book Antiqua" w:cs="Times New Roman"/>
                <w:sz w:val="20"/>
                <w:szCs w:val="20"/>
              </w:rPr>
            </w:pPr>
            <w:r w:rsidRPr="007165AC">
              <w:rPr>
                <w:rFonts w:ascii="Book Antiqua" w:eastAsia="Times New Roman" w:hAnsi="Book Antiqua" w:cs="Book Antiqua"/>
                <w:b/>
                <w:bCs/>
                <w:color w:val="000000"/>
                <w:spacing w:val="-3"/>
                <w:sz w:val="20"/>
                <w:szCs w:val="20"/>
              </w:rPr>
              <w:t>WAGA</w:t>
            </w:r>
          </w:p>
        </w:tc>
      </w:tr>
      <w:tr w:rsidR="00F52DAC" w:rsidRPr="007165AC" w:rsidTr="0049701B">
        <w:tc>
          <w:tcPr>
            <w:tcW w:w="1830" w:type="dxa"/>
            <w:tcBorders>
              <w:top w:val="single" w:sz="4" w:space="0" w:color="000000"/>
              <w:left w:val="single" w:sz="4" w:space="0" w:color="000000"/>
              <w:bottom w:val="single" w:sz="4" w:space="0" w:color="000000"/>
              <w:right w:val="nil"/>
            </w:tcBorders>
            <w:vAlign w:val="center"/>
          </w:tcPr>
          <w:p w:rsidR="00F52DAC" w:rsidRPr="007165AC" w:rsidRDefault="00F52DAC" w:rsidP="00F52DAC">
            <w:pPr>
              <w:numPr>
                <w:ilvl w:val="0"/>
                <w:numId w:val="24"/>
              </w:numPr>
              <w:suppressAutoHyphens/>
              <w:snapToGrid w:val="0"/>
              <w:spacing w:after="0" w:line="360" w:lineRule="auto"/>
              <w:rPr>
                <w:rFonts w:ascii="Book Antiqua" w:eastAsia="Times New Roman" w:hAnsi="Book Antiqua" w:cs="Book Antiqua"/>
                <w:b/>
                <w:bCs/>
                <w:color w:val="000000"/>
                <w:spacing w:val="-3"/>
                <w:sz w:val="20"/>
                <w:szCs w:val="20"/>
                <w:lang w:eastAsia="ar-SA"/>
              </w:rPr>
            </w:pPr>
          </w:p>
        </w:tc>
        <w:tc>
          <w:tcPr>
            <w:tcW w:w="3360" w:type="dxa"/>
            <w:tcBorders>
              <w:top w:val="single" w:sz="4" w:space="0" w:color="000000"/>
              <w:left w:val="single" w:sz="4" w:space="0" w:color="000000"/>
              <w:bottom w:val="single" w:sz="4" w:space="0" w:color="000000"/>
              <w:right w:val="nil"/>
            </w:tcBorders>
            <w:vAlign w:val="center"/>
            <w:hideMark/>
          </w:tcPr>
          <w:p w:rsidR="00F52DAC" w:rsidRPr="007165AC" w:rsidRDefault="00F52DAC" w:rsidP="0049701B">
            <w:pPr>
              <w:spacing w:after="0" w:line="360" w:lineRule="auto"/>
              <w:jc w:val="center"/>
              <w:rPr>
                <w:rFonts w:ascii="Book Antiqua" w:eastAsia="Times New Roman" w:hAnsi="Book Antiqua" w:cs="Book Antiqua"/>
                <w:bCs/>
                <w:color w:val="000000"/>
                <w:spacing w:val="-3"/>
                <w:sz w:val="20"/>
                <w:szCs w:val="20"/>
              </w:rPr>
            </w:pPr>
            <w:r w:rsidRPr="007165AC">
              <w:rPr>
                <w:rFonts w:ascii="Book Antiqua" w:eastAsia="Times New Roman" w:hAnsi="Book Antiqua" w:cs="Book Antiqua"/>
                <w:bCs/>
                <w:color w:val="000000"/>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F52DAC" w:rsidRPr="007165AC" w:rsidRDefault="00F52DAC" w:rsidP="0049701B">
            <w:pPr>
              <w:spacing w:after="0" w:line="360" w:lineRule="auto"/>
              <w:jc w:val="center"/>
              <w:rPr>
                <w:rFonts w:ascii="Book Antiqua" w:eastAsia="Times New Roman" w:hAnsi="Book Antiqua" w:cs="Times New Roman"/>
                <w:sz w:val="20"/>
                <w:szCs w:val="20"/>
              </w:rPr>
            </w:pPr>
            <w:r w:rsidRPr="007165AC">
              <w:rPr>
                <w:rFonts w:ascii="Book Antiqua" w:eastAsia="Times New Roman" w:hAnsi="Book Antiqua" w:cs="Book Antiqua"/>
                <w:bCs/>
                <w:color w:val="000000"/>
                <w:spacing w:val="-3"/>
                <w:sz w:val="20"/>
                <w:szCs w:val="20"/>
              </w:rPr>
              <w:t>80%</w:t>
            </w:r>
          </w:p>
        </w:tc>
      </w:tr>
      <w:tr w:rsidR="00F52DAC" w:rsidRPr="007165AC" w:rsidTr="0049701B">
        <w:tc>
          <w:tcPr>
            <w:tcW w:w="1830" w:type="dxa"/>
            <w:tcBorders>
              <w:top w:val="single" w:sz="4" w:space="0" w:color="000000"/>
              <w:left w:val="single" w:sz="4" w:space="0" w:color="000000"/>
              <w:bottom w:val="single" w:sz="4" w:space="0" w:color="000000"/>
              <w:right w:val="nil"/>
            </w:tcBorders>
            <w:vAlign w:val="center"/>
          </w:tcPr>
          <w:p w:rsidR="00F52DAC" w:rsidRPr="007165AC" w:rsidRDefault="00F52DAC" w:rsidP="00F52DAC">
            <w:pPr>
              <w:numPr>
                <w:ilvl w:val="0"/>
                <w:numId w:val="24"/>
              </w:numPr>
              <w:suppressAutoHyphens/>
              <w:snapToGrid w:val="0"/>
              <w:spacing w:after="0" w:line="360" w:lineRule="auto"/>
              <w:rPr>
                <w:rFonts w:ascii="Book Antiqua" w:eastAsia="Times New Roman" w:hAnsi="Book Antiqua" w:cs="Book Antiqua"/>
                <w:b/>
                <w:bCs/>
                <w:color w:val="000000"/>
                <w:spacing w:val="-3"/>
                <w:sz w:val="20"/>
                <w:szCs w:val="20"/>
                <w:lang w:eastAsia="ar-SA"/>
              </w:rPr>
            </w:pPr>
          </w:p>
        </w:tc>
        <w:tc>
          <w:tcPr>
            <w:tcW w:w="3360" w:type="dxa"/>
            <w:tcBorders>
              <w:top w:val="single" w:sz="4" w:space="0" w:color="000000"/>
              <w:left w:val="single" w:sz="4" w:space="0" w:color="000000"/>
              <w:bottom w:val="single" w:sz="4" w:space="0" w:color="000000"/>
              <w:right w:val="nil"/>
            </w:tcBorders>
            <w:vAlign w:val="center"/>
            <w:hideMark/>
          </w:tcPr>
          <w:p w:rsidR="00F52DAC" w:rsidRPr="007165AC" w:rsidRDefault="00F52DAC" w:rsidP="0049701B">
            <w:pPr>
              <w:spacing w:after="0"/>
              <w:jc w:val="center"/>
              <w:rPr>
                <w:rFonts w:ascii="Book Antiqua" w:eastAsia="Times New Roman" w:hAnsi="Book Antiqua" w:cs="Book Antiqua"/>
                <w:bCs/>
                <w:color w:val="000000"/>
                <w:spacing w:val="-3"/>
                <w:sz w:val="20"/>
                <w:szCs w:val="20"/>
              </w:rPr>
            </w:pPr>
            <w:r w:rsidRPr="007165AC">
              <w:rPr>
                <w:rFonts w:ascii="Book Antiqua" w:eastAsia="Times New Roman" w:hAnsi="Book Antiqua" w:cs="Book Antiqua"/>
                <w:bCs/>
                <w:color w:val="000000"/>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F52DAC" w:rsidRPr="007165AC" w:rsidRDefault="00F52DAC" w:rsidP="0049701B">
            <w:pPr>
              <w:spacing w:after="0" w:line="360" w:lineRule="auto"/>
              <w:jc w:val="center"/>
              <w:rPr>
                <w:rFonts w:ascii="Book Antiqua" w:eastAsia="Times New Roman" w:hAnsi="Book Antiqua" w:cs="Times New Roman"/>
                <w:sz w:val="20"/>
                <w:szCs w:val="20"/>
              </w:rPr>
            </w:pPr>
            <w:r w:rsidRPr="007165AC">
              <w:rPr>
                <w:rFonts w:ascii="Book Antiqua" w:eastAsia="Times New Roman" w:hAnsi="Book Antiqua" w:cs="Book Antiqua"/>
                <w:bCs/>
                <w:color w:val="000000"/>
                <w:spacing w:val="-3"/>
                <w:sz w:val="20"/>
                <w:szCs w:val="20"/>
              </w:rPr>
              <w:t>20%</w:t>
            </w:r>
          </w:p>
        </w:tc>
      </w:tr>
      <w:tr w:rsidR="00F52DAC" w:rsidRPr="007165AC" w:rsidTr="0049701B">
        <w:tc>
          <w:tcPr>
            <w:tcW w:w="1830" w:type="dxa"/>
            <w:tcBorders>
              <w:top w:val="single" w:sz="4" w:space="0" w:color="000000"/>
              <w:left w:val="single" w:sz="4" w:space="0" w:color="000000"/>
              <w:bottom w:val="single" w:sz="4" w:space="0" w:color="000000"/>
              <w:right w:val="nil"/>
            </w:tcBorders>
            <w:vAlign w:val="center"/>
            <w:hideMark/>
          </w:tcPr>
          <w:p w:rsidR="00F52DAC" w:rsidRPr="007165AC" w:rsidRDefault="00F52DAC" w:rsidP="0049701B">
            <w:pPr>
              <w:spacing w:after="0" w:line="360" w:lineRule="auto"/>
              <w:jc w:val="center"/>
              <w:rPr>
                <w:rFonts w:ascii="Book Antiqua" w:eastAsia="Times New Roman" w:hAnsi="Book Antiqua" w:cs="Book Antiqua"/>
                <w:bCs/>
                <w:color w:val="000000"/>
                <w:spacing w:val="-3"/>
                <w:sz w:val="20"/>
                <w:szCs w:val="20"/>
              </w:rPr>
            </w:pPr>
            <w:r w:rsidRPr="007165AC">
              <w:rPr>
                <w:rFonts w:ascii="Book Antiqua" w:eastAsia="Times New Roman" w:hAnsi="Book Antiqua" w:cs="Book Antiqua"/>
                <w:b/>
                <w:bCs/>
                <w:color w:val="000000"/>
                <w:spacing w:val="-3"/>
                <w:sz w:val="20"/>
                <w:szCs w:val="20"/>
              </w:rPr>
              <w:t>RAZEM:</w:t>
            </w:r>
          </w:p>
        </w:tc>
        <w:tc>
          <w:tcPr>
            <w:tcW w:w="3360" w:type="dxa"/>
            <w:tcBorders>
              <w:top w:val="single" w:sz="4" w:space="0" w:color="000000"/>
              <w:left w:val="single" w:sz="4" w:space="0" w:color="000000"/>
              <w:bottom w:val="single" w:sz="4" w:space="0" w:color="000000"/>
              <w:right w:val="nil"/>
            </w:tcBorders>
            <w:vAlign w:val="center"/>
          </w:tcPr>
          <w:p w:rsidR="00F52DAC" w:rsidRPr="007165AC" w:rsidRDefault="00F52DAC" w:rsidP="0049701B">
            <w:pPr>
              <w:snapToGrid w:val="0"/>
              <w:spacing w:after="0" w:line="360" w:lineRule="auto"/>
              <w:jc w:val="center"/>
              <w:rPr>
                <w:rFonts w:ascii="Book Antiqua" w:eastAsia="Times New Roman" w:hAnsi="Book Antiqua" w:cs="Book Antiqua"/>
                <w:bCs/>
                <w:color w:val="000000"/>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F52DAC" w:rsidRPr="007165AC" w:rsidRDefault="00F52DAC" w:rsidP="0049701B">
            <w:pPr>
              <w:spacing w:after="0" w:line="360" w:lineRule="auto"/>
              <w:jc w:val="center"/>
              <w:rPr>
                <w:rFonts w:ascii="Book Antiqua" w:eastAsia="Times New Roman" w:hAnsi="Book Antiqua" w:cs="Times New Roman"/>
                <w:sz w:val="20"/>
                <w:szCs w:val="20"/>
              </w:rPr>
            </w:pPr>
            <w:r w:rsidRPr="007165AC">
              <w:rPr>
                <w:rFonts w:ascii="Book Antiqua" w:eastAsia="Times New Roman" w:hAnsi="Book Antiqua" w:cs="Book Antiqua"/>
                <w:bCs/>
                <w:color w:val="000000"/>
                <w:spacing w:val="-3"/>
                <w:sz w:val="20"/>
                <w:szCs w:val="20"/>
              </w:rPr>
              <w:t>100%</w:t>
            </w:r>
          </w:p>
        </w:tc>
      </w:tr>
    </w:tbl>
    <w:p w:rsidR="003158A2" w:rsidRPr="00883548" w:rsidRDefault="003158A2" w:rsidP="003158A2">
      <w:pPr>
        <w:spacing w:after="0" w:line="360" w:lineRule="auto"/>
        <w:jc w:val="both"/>
        <w:rPr>
          <w:rFonts w:ascii="Book Antiqua" w:eastAsia="Times New Roman" w:hAnsi="Book Antiqua" w:cs="Times New Roman"/>
          <w:b/>
          <w:sz w:val="20"/>
          <w:szCs w:val="20"/>
          <w:u w:val="single"/>
          <w:lang w:eastAsia="pl-PL"/>
        </w:rPr>
      </w:pPr>
    </w:p>
    <w:p w:rsidR="003158A2" w:rsidRPr="00883548" w:rsidRDefault="003158A2" w:rsidP="003158A2">
      <w:p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sz w:val="20"/>
          <w:szCs w:val="20"/>
          <w:lang w:eastAsia="pl-PL"/>
        </w:rPr>
        <w:t xml:space="preserve">Obliczenia w poszczególnych kryteriach dokonane będą z dokładnością do dwóch miejsc po przecinku. </w:t>
      </w:r>
    </w:p>
    <w:p w:rsidR="003158A2" w:rsidRPr="00883548" w:rsidRDefault="003158A2" w:rsidP="003158A2">
      <w:pPr>
        <w:tabs>
          <w:tab w:val="left" w:pos="0"/>
          <w:tab w:val="left" w:pos="284"/>
        </w:tabs>
        <w:spacing w:after="0" w:line="360" w:lineRule="auto"/>
        <w:ind w:left="284" w:hanging="284"/>
        <w:jc w:val="both"/>
        <w:rPr>
          <w:rFonts w:ascii="Book Antiqua" w:eastAsia="Times New Roman" w:hAnsi="Book Antiqua" w:cs="Book Antiqua"/>
          <w:b/>
          <w:bCs/>
          <w:color w:val="000000"/>
          <w:sz w:val="20"/>
          <w:szCs w:val="20"/>
          <w:lang w:eastAsia="pl-PL"/>
        </w:rPr>
      </w:pPr>
      <w:r w:rsidRPr="00883548">
        <w:rPr>
          <w:rFonts w:ascii="Book Antiqua" w:eastAsia="Times New Roman" w:hAnsi="Book Antiqua" w:cs="Book Antiqua"/>
          <w:sz w:val="20"/>
          <w:szCs w:val="20"/>
          <w:lang w:eastAsia="pl-PL"/>
        </w:rPr>
        <w:t>Oceny Zamawiający dokona na podstawie następujących wzorów:</w:t>
      </w:r>
    </w:p>
    <w:p w:rsidR="003158A2" w:rsidRPr="00883548" w:rsidRDefault="003158A2" w:rsidP="003158A2">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883548">
        <w:rPr>
          <w:rFonts w:ascii="Book Antiqua" w:eastAsia="Times New Roman" w:hAnsi="Book Antiqua" w:cs="Book Antiqua"/>
          <w:b/>
          <w:bCs/>
          <w:color w:val="000000"/>
          <w:sz w:val="20"/>
          <w:szCs w:val="20"/>
          <w:lang w:eastAsia="pl-PL"/>
        </w:rPr>
        <w:t>dla kryterium</w:t>
      </w:r>
      <w:r w:rsidRPr="00883548">
        <w:rPr>
          <w:rFonts w:ascii="Book Antiqua" w:eastAsia="Times New Roman" w:hAnsi="Book Antiqua" w:cs="Book Antiqua"/>
          <w:color w:val="000000"/>
          <w:sz w:val="20"/>
          <w:szCs w:val="20"/>
          <w:lang w:eastAsia="pl-PL"/>
        </w:rPr>
        <w:t xml:space="preserve"> „</w:t>
      </w:r>
      <w:r w:rsidRPr="00883548">
        <w:rPr>
          <w:rFonts w:ascii="Book Antiqua" w:eastAsia="Times New Roman" w:hAnsi="Book Antiqua" w:cs="Book Antiqua"/>
          <w:b/>
          <w:bCs/>
          <w:color w:val="000000"/>
          <w:sz w:val="20"/>
          <w:szCs w:val="20"/>
          <w:lang w:eastAsia="pl-PL"/>
        </w:rPr>
        <w:t>cena”</w:t>
      </w:r>
      <w:r w:rsidRPr="00883548">
        <w:rPr>
          <w:rFonts w:ascii="Book Antiqua" w:eastAsia="Times New Roman" w:hAnsi="Book Antiqua" w:cs="Book Antiqua"/>
          <w:color w:val="000000"/>
          <w:sz w:val="20"/>
          <w:szCs w:val="20"/>
          <w:lang w:eastAsia="pl-PL"/>
        </w:rPr>
        <w:t xml:space="preserve">: C= </w:t>
      </w:r>
      <w:proofErr w:type="spellStart"/>
      <w:r w:rsidRPr="00883548">
        <w:rPr>
          <w:rFonts w:ascii="Book Antiqua" w:eastAsia="Times New Roman" w:hAnsi="Book Antiqua" w:cs="Book Antiqua"/>
          <w:color w:val="000000"/>
          <w:sz w:val="20"/>
          <w:szCs w:val="20"/>
          <w:lang w:eastAsia="pl-PL"/>
        </w:rPr>
        <w:t>C</w:t>
      </w:r>
      <w:r w:rsidRPr="00883548">
        <w:rPr>
          <w:rFonts w:ascii="Book Antiqua" w:eastAsia="Times New Roman" w:hAnsi="Book Antiqua" w:cs="Book Antiqua"/>
          <w:color w:val="000000"/>
          <w:sz w:val="20"/>
          <w:szCs w:val="20"/>
          <w:vertAlign w:val="subscript"/>
          <w:lang w:eastAsia="pl-PL"/>
        </w:rPr>
        <w:t>n</w:t>
      </w:r>
      <w:proofErr w:type="spellEnd"/>
      <w:r w:rsidRPr="00883548">
        <w:rPr>
          <w:rFonts w:ascii="Book Antiqua" w:eastAsia="Times New Roman" w:hAnsi="Book Antiqua" w:cs="Book Antiqua"/>
          <w:color w:val="000000"/>
          <w:sz w:val="20"/>
          <w:szCs w:val="20"/>
          <w:lang w:eastAsia="pl-PL"/>
        </w:rPr>
        <w:t xml:space="preserve"> / C</w:t>
      </w:r>
      <w:r w:rsidRPr="00883548">
        <w:rPr>
          <w:rFonts w:ascii="Book Antiqua" w:eastAsia="Times New Roman" w:hAnsi="Book Antiqua" w:cs="Book Antiqua"/>
          <w:color w:val="000000"/>
          <w:sz w:val="20"/>
          <w:szCs w:val="20"/>
          <w:vertAlign w:val="subscript"/>
          <w:lang w:eastAsia="pl-PL"/>
        </w:rPr>
        <w:t>o</w:t>
      </w:r>
      <w:r w:rsidRPr="00883548">
        <w:rPr>
          <w:rFonts w:ascii="Book Antiqua" w:eastAsia="Times New Roman" w:hAnsi="Book Antiqua" w:cs="Book Antiqua"/>
          <w:color w:val="000000"/>
          <w:sz w:val="20"/>
          <w:szCs w:val="20"/>
          <w:lang w:eastAsia="pl-PL"/>
        </w:rPr>
        <w:t xml:space="preserve"> x 100 pkt x </w:t>
      </w:r>
      <w:r w:rsidR="00F52DAC">
        <w:rPr>
          <w:rFonts w:ascii="Book Antiqua" w:eastAsia="Times New Roman" w:hAnsi="Book Antiqua" w:cs="Book Antiqua"/>
          <w:color w:val="000000"/>
          <w:sz w:val="20"/>
          <w:szCs w:val="20"/>
          <w:lang w:eastAsia="pl-PL"/>
        </w:rPr>
        <w:t>8</w:t>
      </w:r>
      <w:r w:rsidRPr="00883548">
        <w:rPr>
          <w:rFonts w:ascii="Book Antiqua" w:eastAsia="Times New Roman" w:hAnsi="Book Antiqua" w:cs="Book Antiqua"/>
          <w:color w:val="000000"/>
          <w:sz w:val="20"/>
          <w:szCs w:val="20"/>
          <w:lang w:eastAsia="pl-PL"/>
        </w:rPr>
        <w:t>0%</w:t>
      </w:r>
    </w:p>
    <w:p w:rsidR="003158A2" w:rsidRPr="00883548" w:rsidRDefault="003158A2" w:rsidP="003158A2">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883548">
        <w:rPr>
          <w:rFonts w:ascii="Book Antiqua" w:eastAsia="Times New Roman" w:hAnsi="Book Antiqua" w:cs="Book Antiqua"/>
          <w:sz w:val="20"/>
          <w:szCs w:val="20"/>
          <w:lang w:eastAsia="pl-PL"/>
        </w:rPr>
        <w:t>gdzie:</w:t>
      </w:r>
    </w:p>
    <w:p w:rsidR="003158A2" w:rsidRPr="00883548" w:rsidRDefault="003158A2" w:rsidP="003158A2">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883548">
        <w:rPr>
          <w:rFonts w:ascii="Book Antiqua" w:eastAsia="Times New Roman" w:hAnsi="Book Antiqua" w:cs="Book Antiqua"/>
          <w:b/>
          <w:bCs/>
          <w:sz w:val="20"/>
          <w:szCs w:val="20"/>
          <w:lang w:eastAsia="pl-PL"/>
        </w:rPr>
        <w:t>C</w:t>
      </w:r>
      <w:r w:rsidRPr="00883548">
        <w:rPr>
          <w:rFonts w:ascii="Book Antiqua" w:eastAsia="Times New Roman" w:hAnsi="Book Antiqua" w:cs="Book Antiqua"/>
          <w:sz w:val="20"/>
          <w:szCs w:val="20"/>
          <w:lang w:eastAsia="pl-PL"/>
        </w:rPr>
        <w:t xml:space="preserve"> = przyznane     punkty za cenę</w:t>
      </w:r>
    </w:p>
    <w:p w:rsidR="003158A2" w:rsidRPr="00883548" w:rsidRDefault="003158A2" w:rsidP="003158A2">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883548">
        <w:rPr>
          <w:rFonts w:ascii="Book Antiqua" w:eastAsia="Times New Roman" w:hAnsi="Book Antiqua" w:cs="Book Antiqua"/>
          <w:b/>
          <w:bCs/>
          <w:sz w:val="20"/>
          <w:szCs w:val="20"/>
          <w:lang w:eastAsia="pl-PL"/>
        </w:rPr>
        <w:t>C</w:t>
      </w:r>
      <w:r w:rsidRPr="00883548">
        <w:rPr>
          <w:rFonts w:ascii="Book Antiqua" w:eastAsia="Times New Roman" w:hAnsi="Book Antiqua" w:cs="Book Antiqua"/>
          <w:b/>
          <w:bCs/>
          <w:sz w:val="20"/>
          <w:szCs w:val="20"/>
          <w:vertAlign w:val="subscript"/>
          <w:lang w:eastAsia="pl-PL"/>
        </w:rPr>
        <w:t>n</w:t>
      </w:r>
      <w:proofErr w:type="spellEnd"/>
      <w:r w:rsidRPr="00883548">
        <w:rPr>
          <w:rFonts w:ascii="Book Antiqua" w:eastAsia="Times New Roman" w:hAnsi="Book Antiqua" w:cs="Book Antiqua"/>
          <w:sz w:val="20"/>
          <w:szCs w:val="20"/>
          <w:vertAlign w:val="subscript"/>
          <w:lang w:eastAsia="pl-PL"/>
        </w:rPr>
        <w:t xml:space="preserve"> </w:t>
      </w:r>
      <w:r w:rsidRPr="00883548">
        <w:rPr>
          <w:rFonts w:ascii="Book Antiqua" w:eastAsia="Times New Roman" w:hAnsi="Book Antiqua" w:cs="Book Antiqua"/>
          <w:sz w:val="20"/>
          <w:szCs w:val="20"/>
          <w:lang w:eastAsia="pl-PL"/>
        </w:rPr>
        <w:t>= najniższa cena ofertowa (brutto) spośród ważnych ofert</w:t>
      </w:r>
    </w:p>
    <w:p w:rsidR="003158A2" w:rsidRPr="00883548" w:rsidRDefault="003158A2" w:rsidP="003158A2">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883548">
        <w:rPr>
          <w:rFonts w:ascii="Book Antiqua" w:eastAsia="Times New Roman" w:hAnsi="Book Antiqua" w:cs="Book Antiqua"/>
          <w:b/>
          <w:bCs/>
          <w:sz w:val="20"/>
          <w:szCs w:val="20"/>
          <w:lang w:eastAsia="pl-PL"/>
        </w:rPr>
        <w:t>C</w:t>
      </w:r>
      <w:r w:rsidRPr="00883548">
        <w:rPr>
          <w:rFonts w:ascii="Book Antiqua" w:eastAsia="Times New Roman" w:hAnsi="Book Antiqua" w:cs="Book Antiqua"/>
          <w:b/>
          <w:bCs/>
          <w:sz w:val="20"/>
          <w:szCs w:val="20"/>
          <w:vertAlign w:val="subscript"/>
          <w:lang w:eastAsia="pl-PL"/>
        </w:rPr>
        <w:t>o</w:t>
      </w:r>
      <w:r w:rsidRPr="00883548">
        <w:rPr>
          <w:rFonts w:ascii="Book Antiqua" w:eastAsia="Times New Roman" w:hAnsi="Book Antiqua" w:cs="Book Antiqua"/>
          <w:sz w:val="20"/>
          <w:szCs w:val="20"/>
          <w:vertAlign w:val="subscript"/>
          <w:lang w:eastAsia="pl-PL"/>
        </w:rPr>
        <w:t xml:space="preserve"> </w:t>
      </w:r>
      <w:r w:rsidRPr="00883548">
        <w:rPr>
          <w:rFonts w:ascii="Book Antiqua" w:eastAsia="Times New Roman" w:hAnsi="Book Antiqua" w:cs="Book Antiqua"/>
          <w:sz w:val="20"/>
          <w:szCs w:val="20"/>
          <w:lang w:eastAsia="pl-PL"/>
        </w:rPr>
        <w:t>= cena oferty ocenianej</w:t>
      </w:r>
    </w:p>
    <w:p w:rsidR="003158A2" w:rsidRPr="00883548" w:rsidRDefault="003158A2" w:rsidP="003158A2">
      <w:pPr>
        <w:spacing w:after="0" w:line="360" w:lineRule="auto"/>
        <w:jc w:val="both"/>
        <w:rPr>
          <w:rFonts w:ascii="Book Antiqua" w:eastAsia="Times New Roman" w:hAnsi="Book Antiqua" w:cs="Book Antiqua"/>
          <w:b/>
          <w:sz w:val="20"/>
          <w:szCs w:val="20"/>
          <w:lang w:eastAsia="pl-PL"/>
        </w:rPr>
      </w:pPr>
    </w:p>
    <w:p w:rsidR="003158A2" w:rsidRPr="00883548" w:rsidRDefault="003158A2" w:rsidP="003158A2">
      <w:p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b/>
          <w:sz w:val="20"/>
          <w:szCs w:val="20"/>
          <w:lang w:eastAsia="pl-PL"/>
        </w:rPr>
        <w:t>Opis kryterium:</w:t>
      </w:r>
    </w:p>
    <w:p w:rsidR="003158A2" w:rsidRPr="00883548" w:rsidRDefault="003158A2" w:rsidP="003158A2">
      <w:p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3158A2" w:rsidRDefault="003158A2" w:rsidP="003158A2">
      <w:p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sz w:val="20"/>
          <w:szCs w:val="20"/>
          <w:lang w:eastAsia="pl-PL"/>
        </w:rPr>
        <w:t xml:space="preserve">W kryterium tym Wykonawca może otrzymać maksymalnie </w:t>
      </w:r>
      <w:r w:rsidR="00F52DAC">
        <w:rPr>
          <w:rFonts w:ascii="Book Antiqua" w:eastAsia="Times New Roman" w:hAnsi="Book Antiqua" w:cs="Book Antiqua"/>
          <w:sz w:val="20"/>
          <w:szCs w:val="20"/>
          <w:lang w:eastAsia="pl-PL"/>
        </w:rPr>
        <w:t>8</w:t>
      </w:r>
      <w:r w:rsidRPr="00883548">
        <w:rPr>
          <w:rFonts w:ascii="Book Antiqua" w:eastAsia="Times New Roman" w:hAnsi="Book Antiqua" w:cs="Book Antiqua"/>
          <w:sz w:val="20"/>
          <w:szCs w:val="20"/>
          <w:lang w:eastAsia="pl-PL"/>
        </w:rPr>
        <w:t>0 pkt.</w:t>
      </w:r>
    </w:p>
    <w:p w:rsidR="00F52DAC" w:rsidRDefault="00F52DAC" w:rsidP="003158A2">
      <w:pPr>
        <w:spacing w:after="0" w:line="360" w:lineRule="auto"/>
        <w:jc w:val="both"/>
        <w:rPr>
          <w:rFonts w:ascii="Book Antiqua" w:eastAsia="Times New Roman" w:hAnsi="Book Antiqua" w:cs="Book Antiqua"/>
          <w:sz w:val="20"/>
          <w:szCs w:val="20"/>
          <w:lang w:eastAsia="pl-PL"/>
        </w:rPr>
      </w:pPr>
    </w:p>
    <w:p w:rsidR="00F52DAC" w:rsidRPr="007165AC" w:rsidRDefault="00F52DAC" w:rsidP="00F52DAC">
      <w:pPr>
        <w:spacing w:after="0" w:line="360" w:lineRule="auto"/>
        <w:jc w:val="both"/>
        <w:rPr>
          <w:rFonts w:ascii="Book Antiqua" w:eastAsia="Times New Roman" w:hAnsi="Book Antiqua" w:cs="Book Antiqua"/>
          <w:b/>
          <w:bCs/>
          <w:color w:val="000000"/>
          <w:sz w:val="20"/>
          <w:szCs w:val="20"/>
          <w:lang w:eastAsia="pl-PL"/>
        </w:rPr>
      </w:pPr>
      <w:r w:rsidRPr="007165AC">
        <w:rPr>
          <w:rFonts w:ascii="Book Antiqua" w:eastAsia="Times New Roman" w:hAnsi="Book Antiqua" w:cs="Book Antiqua"/>
          <w:b/>
          <w:bCs/>
          <w:color w:val="000000"/>
          <w:sz w:val="20"/>
          <w:szCs w:val="20"/>
        </w:rPr>
        <w:t xml:space="preserve">dla kryterium „termin realizacji zamówienia”: </w:t>
      </w:r>
    </w:p>
    <w:p w:rsidR="00F52DAC" w:rsidRPr="007165AC" w:rsidRDefault="00F52DAC" w:rsidP="00F52DAC">
      <w:pPr>
        <w:tabs>
          <w:tab w:val="left" w:pos="0"/>
          <w:tab w:val="left" w:pos="142"/>
          <w:tab w:val="left" w:pos="284"/>
        </w:tabs>
        <w:suppressAutoHyphens/>
        <w:spacing w:after="0"/>
        <w:rPr>
          <w:rFonts w:ascii="Book Antiqua" w:eastAsia="Times New Roman" w:hAnsi="Book Antiqua" w:cs="Book Antiqua"/>
          <w:sz w:val="20"/>
          <w:szCs w:val="20"/>
        </w:rPr>
      </w:pPr>
    </w:p>
    <w:p w:rsidR="00F52DAC" w:rsidRPr="007165AC" w:rsidRDefault="00F52DAC" w:rsidP="00F52DAC">
      <w:pPr>
        <w:suppressAutoHyphens/>
        <w:autoSpaceDE w:val="0"/>
        <w:autoSpaceDN w:val="0"/>
        <w:adjustRightInd w:val="0"/>
        <w:spacing w:after="0" w:line="240" w:lineRule="auto"/>
        <w:rPr>
          <w:rFonts w:ascii="Book Antiqua" w:eastAsia="Times New Roman" w:hAnsi="Book Antiqua" w:cs="Century Gothic"/>
          <w:sz w:val="20"/>
          <w:szCs w:val="20"/>
          <w:lang w:eastAsia="ar-SA"/>
        </w:rPr>
      </w:pPr>
      <w:r w:rsidRPr="007165AC">
        <w:rPr>
          <w:rFonts w:ascii="Book Antiqua" w:eastAsia="Times New Roman" w:hAnsi="Book Antiqua" w:cs="Book Antiqua"/>
          <w:sz w:val="20"/>
          <w:szCs w:val="20"/>
          <w:lang w:eastAsia="pl-PL"/>
        </w:rPr>
        <w:t xml:space="preserve">                                                    </w:t>
      </w:r>
      <w:r w:rsidRPr="007165AC">
        <w:rPr>
          <w:rFonts w:ascii="Book Antiqua" w:eastAsia="Times New Roman" w:hAnsi="Book Antiqua" w:cs="Book Antiqua"/>
          <w:b/>
          <w:sz w:val="20"/>
          <w:szCs w:val="20"/>
          <w:lang w:eastAsia="pl-PL"/>
        </w:rPr>
        <w:t>T</w:t>
      </w:r>
      <w:r w:rsidRPr="007165AC">
        <w:rPr>
          <w:rFonts w:ascii="Book Antiqua" w:eastAsia="Times New Roman" w:hAnsi="Book Antiqua" w:cs="Book Antiqua"/>
          <w:b/>
          <w:sz w:val="20"/>
          <w:szCs w:val="20"/>
          <w:vertAlign w:val="subscript"/>
          <w:lang w:eastAsia="pl-PL"/>
        </w:rPr>
        <w:t>b</w:t>
      </w:r>
      <w:r w:rsidRPr="007165AC">
        <w:rPr>
          <w:rFonts w:ascii="Book Antiqua" w:eastAsia="Times New Roman" w:hAnsi="Book Antiqua" w:cs="Century Gothic"/>
          <w:b/>
          <w:sz w:val="20"/>
          <w:szCs w:val="20"/>
          <w:lang w:eastAsia="ar-SA"/>
        </w:rPr>
        <w:t xml:space="preserve"> </w:t>
      </w:r>
      <w:r w:rsidRPr="007165AC">
        <w:rPr>
          <w:rFonts w:ascii="Book Antiqua" w:eastAsia="Times New Roman" w:hAnsi="Book Antiqua" w:cs="Century Gothic"/>
          <w:sz w:val="20"/>
          <w:szCs w:val="20"/>
          <w:lang w:eastAsia="ar-SA"/>
        </w:rPr>
        <w:t xml:space="preserve">-  liczba punktów przyznana za                                                                  </w:t>
      </w:r>
      <w:r w:rsidRPr="007165AC">
        <w:rPr>
          <w:rFonts w:ascii="Book Antiqua" w:eastAsia="Times New Roman" w:hAnsi="Book Antiqua" w:cs="Century Gothic"/>
          <w:sz w:val="20"/>
          <w:szCs w:val="20"/>
          <w:lang w:eastAsia="ar-SA"/>
        </w:rPr>
        <w:tab/>
      </w:r>
      <w:r w:rsidRPr="007165AC">
        <w:rPr>
          <w:rFonts w:ascii="Book Antiqua" w:eastAsia="Times New Roman" w:hAnsi="Book Antiqua" w:cs="Century Gothic"/>
          <w:sz w:val="20"/>
          <w:szCs w:val="20"/>
          <w:lang w:eastAsia="ar-SA"/>
        </w:rPr>
        <w:tab/>
      </w:r>
      <w:r w:rsidRPr="007165AC">
        <w:rPr>
          <w:rFonts w:ascii="Book Antiqua" w:eastAsia="Times New Roman" w:hAnsi="Book Antiqua" w:cs="Century Gothic"/>
          <w:sz w:val="20"/>
          <w:szCs w:val="20"/>
          <w:lang w:eastAsia="ar-SA"/>
        </w:rPr>
        <w:tab/>
      </w:r>
      <w:r w:rsidRPr="007165AC">
        <w:rPr>
          <w:rFonts w:ascii="Book Antiqua" w:eastAsia="Times New Roman" w:hAnsi="Book Antiqua" w:cs="Century Gothic"/>
          <w:sz w:val="20"/>
          <w:szCs w:val="20"/>
          <w:lang w:eastAsia="ar-SA"/>
        </w:rPr>
        <w:tab/>
        <w:t xml:space="preserve">   termin realizacji w badanej ofercie</w:t>
      </w:r>
    </w:p>
    <w:p w:rsidR="00F52DAC" w:rsidRPr="007165AC" w:rsidRDefault="00F52DAC" w:rsidP="00F52DAC">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7165AC">
        <w:rPr>
          <w:rFonts w:ascii="Book Antiqua" w:eastAsia="Times New Roman" w:hAnsi="Book Antiqua" w:cs="Century Gothic"/>
          <w:b/>
          <w:bCs/>
          <w:sz w:val="20"/>
          <w:szCs w:val="20"/>
          <w:lang w:eastAsia="ar-SA"/>
        </w:rPr>
        <w:t>Ocena punktowa (</w:t>
      </w:r>
      <w:proofErr w:type="spellStart"/>
      <w:r w:rsidRPr="007165AC">
        <w:rPr>
          <w:rFonts w:ascii="Book Antiqua" w:eastAsia="Times New Roman" w:hAnsi="Book Antiqua" w:cs="Century Gothic"/>
          <w:b/>
          <w:bCs/>
          <w:sz w:val="20"/>
          <w:szCs w:val="20"/>
          <w:lang w:eastAsia="ar-SA"/>
        </w:rPr>
        <w:t>Td</w:t>
      </w:r>
      <w:proofErr w:type="spellEnd"/>
      <w:r w:rsidRPr="007165AC">
        <w:rPr>
          <w:rFonts w:ascii="Book Antiqua" w:eastAsia="Times New Roman" w:hAnsi="Book Antiqua" w:cs="Century Gothic"/>
          <w:b/>
          <w:bCs/>
          <w:sz w:val="20"/>
          <w:szCs w:val="20"/>
          <w:lang w:eastAsia="ar-SA"/>
        </w:rPr>
        <w:t xml:space="preserve">) </w:t>
      </w:r>
      <w:r w:rsidRPr="007165AC">
        <w:rPr>
          <w:rFonts w:ascii="Book Antiqua" w:eastAsia="Times New Roman" w:hAnsi="Book Antiqua" w:cs="Century Gothic"/>
          <w:sz w:val="20"/>
          <w:szCs w:val="20"/>
          <w:lang w:eastAsia="ar-SA"/>
        </w:rPr>
        <w:t>= -------------------------------------------------------------- x 100 pkt x 20%</w:t>
      </w:r>
    </w:p>
    <w:p w:rsidR="00F52DAC" w:rsidRPr="007165AC" w:rsidRDefault="00F52DAC" w:rsidP="00F52DAC">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sidRPr="007165AC">
        <w:rPr>
          <w:rFonts w:ascii="Book Antiqua" w:eastAsia="Times New Roman" w:hAnsi="Book Antiqua" w:cs="Times New Roman"/>
          <w:sz w:val="20"/>
          <w:szCs w:val="20"/>
          <w:lang w:eastAsia="ar-SA"/>
        </w:rPr>
        <w:t xml:space="preserve">                                                    </w:t>
      </w:r>
      <w:proofErr w:type="spellStart"/>
      <w:r w:rsidRPr="007165AC">
        <w:rPr>
          <w:rFonts w:ascii="Book Antiqua" w:eastAsia="Times New Roman" w:hAnsi="Book Antiqua" w:cs="Times New Roman"/>
          <w:b/>
          <w:sz w:val="20"/>
          <w:szCs w:val="20"/>
          <w:lang w:eastAsia="ar-SA"/>
        </w:rPr>
        <w:t>Tmax</w:t>
      </w:r>
      <w:proofErr w:type="spellEnd"/>
      <w:r w:rsidRPr="007165AC">
        <w:rPr>
          <w:rFonts w:ascii="Book Antiqua" w:eastAsia="Times New Roman" w:hAnsi="Book Antiqua" w:cs="Times New Roman"/>
          <w:b/>
          <w:sz w:val="20"/>
          <w:szCs w:val="20"/>
          <w:lang w:eastAsia="ar-SA"/>
        </w:rPr>
        <w:t xml:space="preserve"> </w:t>
      </w:r>
      <w:r w:rsidRPr="007165AC">
        <w:rPr>
          <w:rFonts w:ascii="Book Antiqua" w:eastAsia="Times New Roman" w:hAnsi="Book Antiqua" w:cs="Times New Roman"/>
          <w:sz w:val="20"/>
          <w:szCs w:val="20"/>
          <w:lang w:eastAsia="ar-SA"/>
        </w:rPr>
        <w:t xml:space="preserve">-  maksymalna liczba </w:t>
      </w:r>
    </w:p>
    <w:p w:rsidR="00F52DAC" w:rsidRPr="007165AC" w:rsidRDefault="00F52DAC" w:rsidP="00F52DAC">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sidRPr="007165AC">
        <w:rPr>
          <w:rFonts w:ascii="Book Antiqua" w:eastAsia="Times New Roman" w:hAnsi="Book Antiqua" w:cs="Times New Roman"/>
          <w:sz w:val="20"/>
          <w:szCs w:val="20"/>
          <w:lang w:eastAsia="ar-SA"/>
        </w:rPr>
        <w:tab/>
      </w:r>
      <w:r w:rsidRPr="007165AC">
        <w:rPr>
          <w:rFonts w:ascii="Book Antiqua" w:eastAsia="Times New Roman" w:hAnsi="Book Antiqua" w:cs="Times New Roman"/>
          <w:sz w:val="20"/>
          <w:szCs w:val="20"/>
          <w:lang w:eastAsia="ar-SA"/>
        </w:rPr>
        <w:tab/>
      </w:r>
      <w:r w:rsidRPr="007165AC">
        <w:rPr>
          <w:rFonts w:ascii="Book Antiqua" w:eastAsia="Times New Roman" w:hAnsi="Book Antiqua" w:cs="Times New Roman"/>
          <w:sz w:val="20"/>
          <w:szCs w:val="20"/>
          <w:lang w:eastAsia="ar-SA"/>
        </w:rPr>
        <w:tab/>
      </w:r>
      <w:r w:rsidRPr="007165AC">
        <w:rPr>
          <w:rFonts w:ascii="Book Antiqua" w:eastAsia="Times New Roman" w:hAnsi="Book Antiqua" w:cs="Times New Roman"/>
          <w:sz w:val="20"/>
          <w:szCs w:val="20"/>
          <w:lang w:eastAsia="ar-SA"/>
        </w:rPr>
        <w:tab/>
        <w:t xml:space="preserve">punktów spośród badanych ofert  </w:t>
      </w:r>
    </w:p>
    <w:p w:rsidR="00F52DAC" w:rsidRPr="007165AC" w:rsidRDefault="00F52DAC" w:rsidP="00F52DAC">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F52DAC" w:rsidRPr="007165AC" w:rsidRDefault="00F52DAC" w:rsidP="00F52DAC">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r w:rsidRPr="007165AC">
        <w:rPr>
          <w:rFonts w:ascii="Book Antiqua" w:eastAsia="Times New Roman" w:hAnsi="Book Antiqua" w:cs="Times New Roman"/>
          <w:b/>
          <w:bCs/>
          <w:sz w:val="20"/>
          <w:szCs w:val="20"/>
          <w:u w:val="single"/>
          <w:lang w:eastAsia="ar-SA"/>
        </w:rPr>
        <w:t>Zasady przyznawania punktów w kryterium „termin realizacji zamówienia”:</w:t>
      </w:r>
    </w:p>
    <w:p w:rsidR="00F52DAC" w:rsidRPr="007165AC" w:rsidRDefault="00F52DAC" w:rsidP="00F52DAC">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843"/>
        <w:gridCol w:w="1984"/>
      </w:tblGrid>
      <w:tr w:rsidR="00F52DAC" w:rsidRPr="00FA50BF" w:rsidTr="0049701B">
        <w:trPr>
          <w:trHeight w:val="871"/>
        </w:trPr>
        <w:tc>
          <w:tcPr>
            <w:tcW w:w="2943" w:type="dxa"/>
            <w:tcBorders>
              <w:top w:val="single" w:sz="4" w:space="0" w:color="auto"/>
              <w:left w:val="single" w:sz="4" w:space="0" w:color="auto"/>
              <w:bottom w:val="single" w:sz="4" w:space="0" w:color="auto"/>
              <w:right w:val="single" w:sz="4" w:space="0" w:color="auto"/>
            </w:tcBorders>
            <w:hideMark/>
          </w:tcPr>
          <w:p w:rsidR="00F52DAC" w:rsidRPr="00FA50BF" w:rsidRDefault="00F52DAC" w:rsidP="0049701B">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lang w:eastAsia="ar-SA"/>
              </w:rPr>
            </w:pPr>
            <w:r w:rsidRPr="00FA50BF">
              <w:rPr>
                <w:rFonts w:ascii="Book Antiqua" w:eastAsia="Times New Roman" w:hAnsi="Book Antiqua" w:cs="Times New Roman"/>
                <w:b/>
                <w:bCs/>
                <w:sz w:val="20"/>
                <w:szCs w:val="20"/>
                <w:lang w:eastAsia="ar-SA"/>
              </w:rPr>
              <w:t xml:space="preserve">Termin realizacji liczony od dnia podpisania umowy do dostarczenia towaru  </w:t>
            </w:r>
          </w:p>
        </w:tc>
        <w:tc>
          <w:tcPr>
            <w:tcW w:w="1985" w:type="dxa"/>
            <w:tcBorders>
              <w:top w:val="single" w:sz="4" w:space="0" w:color="auto"/>
              <w:left w:val="single" w:sz="4" w:space="0" w:color="auto"/>
              <w:bottom w:val="single" w:sz="4" w:space="0" w:color="auto"/>
              <w:right w:val="single" w:sz="4" w:space="0" w:color="auto"/>
            </w:tcBorders>
          </w:tcPr>
          <w:p w:rsidR="00F52DAC" w:rsidRPr="00FA50BF" w:rsidRDefault="00F52DAC" w:rsidP="0049701B">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p>
          <w:p w:rsidR="00F52DAC" w:rsidRPr="00FA50BF" w:rsidRDefault="00F52DAC" w:rsidP="00F52DAC">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 xml:space="preserve">do </w:t>
            </w:r>
            <w:r>
              <w:rPr>
                <w:rFonts w:ascii="Book Antiqua" w:eastAsia="Times New Roman" w:hAnsi="Book Antiqua" w:cs="Times New Roman"/>
                <w:bCs/>
                <w:sz w:val="20"/>
                <w:szCs w:val="20"/>
                <w:lang w:eastAsia="ar-SA"/>
              </w:rPr>
              <w:t>42</w:t>
            </w:r>
            <w:r w:rsidRPr="00FA50BF">
              <w:rPr>
                <w:rFonts w:ascii="Book Antiqua" w:eastAsia="Times New Roman" w:hAnsi="Book Antiqua" w:cs="Times New Roman"/>
                <w:bCs/>
                <w:sz w:val="20"/>
                <w:szCs w:val="20"/>
                <w:lang w:eastAsia="ar-SA"/>
              </w:rPr>
              <w:t xml:space="preserve"> dni kalendarzowych</w:t>
            </w:r>
          </w:p>
        </w:tc>
        <w:tc>
          <w:tcPr>
            <w:tcW w:w="1843" w:type="dxa"/>
            <w:tcBorders>
              <w:top w:val="single" w:sz="4" w:space="0" w:color="auto"/>
              <w:left w:val="single" w:sz="4" w:space="0" w:color="auto"/>
              <w:bottom w:val="single" w:sz="4" w:space="0" w:color="auto"/>
              <w:right w:val="single" w:sz="4" w:space="0" w:color="auto"/>
            </w:tcBorders>
          </w:tcPr>
          <w:p w:rsidR="00F52DAC" w:rsidRPr="00FA50BF" w:rsidRDefault="00F52DAC" w:rsidP="0049701B">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p>
          <w:p w:rsidR="00F52DAC" w:rsidRPr="00FA50BF" w:rsidRDefault="00F52DAC" w:rsidP="00F52DAC">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Pr>
                <w:rFonts w:ascii="Book Antiqua" w:eastAsia="Times New Roman" w:hAnsi="Book Antiqua" w:cs="Times New Roman"/>
                <w:bCs/>
                <w:sz w:val="20"/>
                <w:szCs w:val="20"/>
                <w:lang w:eastAsia="ar-SA"/>
              </w:rPr>
              <w:t>43</w:t>
            </w:r>
            <w:r w:rsidRPr="00FA50BF">
              <w:rPr>
                <w:rFonts w:ascii="Book Antiqua" w:eastAsia="Times New Roman" w:hAnsi="Book Antiqua" w:cs="Times New Roman"/>
                <w:bCs/>
                <w:sz w:val="20"/>
                <w:szCs w:val="20"/>
                <w:lang w:eastAsia="ar-SA"/>
              </w:rPr>
              <w:t>-</w:t>
            </w:r>
            <w:r>
              <w:rPr>
                <w:rFonts w:ascii="Book Antiqua" w:eastAsia="Times New Roman" w:hAnsi="Book Antiqua" w:cs="Times New Roman"/>
                <w:bCs/>
                <w:sz w:val="20"/>
                <w:szCs w:val="20"/>
                <w:lang w:eastAsia="ar-SA"/>
              </w:rPr>
              <w:t>49</w:t>
            </w:r>
            <w:r w:rsidRPr="00FA50BF">
              <w:rPr>
                <w:rFonts w:ascii="Book Antiqua" w:eastAsia="Times New Roman" w:hAnsi="Book Antiqua" w:cs="Times New Roman"/>
                <w:bCs/>
                <w:sz w:val="20"/>
                <w:szCs w:val="20"/>
                <w:lang w:eastAsia="ar-SA"/>
              </w:rPr>
              <w:t xml:space="preserve"> dni kalendarzowych</w:t>
            </w:r>
          </w:p>
        </w:tc>
        <w:tc>
          <w:tcPr>
            <w:tcW w:w="1984" w:type="dxa"/>
            <w:tcBorders>
              <w:top w:val="single" w:sz="4" w:space="0" w:color="auto"/>
              <w:left w:val="single" w:sz="4" w:space="0" w:color="auto"/>
              <w:bottom w:val="single" w:sz="4" w:space="0" w:color="auto"/>
              <w:right w:val="single" w:sz="4" w:space="0" w:color="auto"/>
            </w:tcBorders>
          </w:tcPr>
          <w:p w:rsidR="00F52DAC" w:rsidRPr="00FA50BF" w:rsidRDefault="00F52DAC" w:rsidP="0049701B">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p>
          <w:p w:rsidR="00F52DAC" w:rsidRPr="00FA50BF" w:rsidRDefault="00F52DAC" w:rsidP="00F52DAC">
            <w:pPr>
              <w:shd w:val="clear" w:color="auto" w:fill="FFFFFF"/>
              <w:tabs>
                <w:tab w:val="left" w:pos="715"/>
              </w:tabs>
              <w:suppressAutoHyphens/>
              <w:spacing w:after="0" w:line="160" w:lineRule="atLeast"/>
              <w:rPr>
                <w:rFonts w:ascii="Book Antiqua" w:eastAsia="Times New Roman" w:hAnsi="Book Antiqua" w:cs="Times New Roman"/>
                <w:bCs/>
                <w:sz w:val="20"/>
                <w:szCs w:val="20"/>
                <w:lang w:eastAsia="ar-SA"/>
              </w:rPr>
            </w:pPr>
            <w:r>
              <w:rPr>
                <w:rFonts w:ascii="Book Antiqua" w:eastAsia="Times New Roman" w:hAnsi="Book Antiqua" w:cs="Times New Roman"/>
                <w:bCs/>
                <w:sz w:val="20"/>
                <w:szCs w:val="20"/>
                <w:lang w:eastAsia="ar-SA"/>
              </w:rPr>
              <w:t>50</w:t>
            </w:r>
            <w:r w:rsidRPr="00FA50BF">
              <w:rPr>
                <w:rFonts w:ascii="Book Antiqua" w:eastAsia="Times New Roman" w:hAnsi="Book Antiqua" w:cs="Times New Roman"/>
                <w:bCs/>
                <w:sz w:val="20"/>
                <w:szCs w:val="20"/>
                <w:lang w:eastAsia="ar-SA"/>
              </w:rPr>
              <w:t>-</w:t>
            </w:r>
            <w:r>
              <w:rPr>
                <w:rFonts w:ascii="Book Antiqua" w:eastAsia="Times New Roman" w:hAnsi="Book Antiqua" w:cs="Times New Roman"/>
                <w:bCs/>
                <w:sz w:val="20"/>
                <w:szCs w:val="20"/>
                <w:lang w:eastAsia="ar-SA"/>
              </w:rPr>
              <w:t>56</w:t>
            </w:r>
            <w:r w:rsidRPr="00FA50BF">
              <w:rPr>
                <w:rFonts w:ascii="Book Antiqua" w:eastAsia="Times New Roman" w:hAnsi="Book Antiqua" w:cs="Times New Roman"/>
                <w:bCs/>
                <w:sz w:val="20"/>
                <w:szCs w:val="20"/>
                <w:lang w:eastAsia="ar-SA"/>
              </w:rPr>
              <w:t xml:space="preserve"> dni kalendarzowych</w:t>
            </w:r>
          </w:p>
        </w:tc>
      </w:tr>
      <w:tr w:rsidR="00F52DAC" w:rsidRPr="007165AC" w:rsidTr="0049701B">
        <w:tc>
          <w:tcPr>
            <w:tcW w:w="2943" w:type="dxa"/>
            <w:tcBorders>
              <w:top w:val="single" w:sz="4" w:space="0" w:color="auto"/>
              <w:left w:val="single" w:sz="4" w:space="0" w:color="auto"/>
              <w:bottom w:val="single" w:sz="4" w:space="0" w:color="auto"/>
              <w:right w:val="single" w:sz="4" w:space="0" w:color="auto"/>
            </w:tcBorders>
            <w:hideMark/>
          </w:tcPr>
          <w:p w:rsidR="00F52DAC" w:rsidRPr="00FA50BF" w:rsidRDefault="00F52DAC" w:rsidP="0049701B">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 xml:space="preserve">Liczba punktów </w:t>
            </w:r>
          </w:p>
        </w:tc>
        <w:tc>
          <w:tcPr>
            <w:tcW w:w="1985" w:type="dxa"/>
            <w:tcBorders>
              <w:top w:val="single" w:sz="4" w:space="0" w:color="auto"/>
              <w:left w:val="single" w:sz="4" w:space="0" w:color="auto"/>
              <w:bottom w:val="single" w:sz="4" w:space="0" w:color="auto"/>
              <w:right w:val="single" w:sz="4" w:space="0" w:color="auto"/>
            </w:tcBorders>
            <w:hideMark/>
          </w:tcPr>
          <w:p w:rsidR="00F52DAC" w:rsidRPr="00FA50BF" w:rsidRDefault="00F52DAC" w:rsidP="0049701B">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hideMark/>
          </w:tcPr>
          <w:p w:rsidR="00F52DAC" w:rsidRPr="00FA50BF" w:rsidRDefault="00F52DAC" w:rsidP="0049701B">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5</w:t>
            </w:r>
          </w:p>
        </w:tc>
        <w:tc>
          <w:tcPr>
            <w:tcW w:w="1984" w:type="dxa"/>
            <w:tcBorders>
              <w:top w:val="single" w:sz="4" w:space="0" w:color="auto"/>
              <w:left w:val="single" w:sz="4" w:space="0" w:color="auto"/>
              <w:bottom w:val="single" w:sz="4" w:space="0" w:color="auto"/>
              <w:right w:val="single" w:sz="4" w:space="0" w:color="auto"/>
            </w:tcBorders>
            <w:hideMark/>
          </w:tcPr>
          <w:p w:rsidR="00F52DAC" w:rsidRPr="007165AC" w:rsidRDefault="00F52DAC" w:rsidP="0049701B">
            <w:pPr>
              <w:shd w:val="clear" w:color="auto" w:fill="FFFFFF"/>
              <w:tabs>
                <w:tab w:val="left" w:pos="715"/>
              </w:tabs>
              <w:suppressAutoHyphens/>
              <w:spacing w:after="0" w:line="160" w:lineRule="atLeast"/>
              <w:jc w:val="both"/>
              <w:rPr>
                <w:rFonts w:ascii="Book Antiqua" w:eastAsia="Times New Roman" w:hAnsi="Book Antiqua" w:cs="Times New Roman"/>
                <w:bCs/>
                <w:sz w:val="20"/>
                <w:szCs w:val="20"/>
                <w:lang w:eastAsia="ar-SA"/>
              </w:rPr>
            </w:pPr>
            <w:r w:rsidRPr="00FA50BF">
              <w:rPr>
                <w:rFonts w:ascii="Book Antiqua" w:eastAsia="Times New Roman" w:hAnsi="Book Antiqua" w:cs="Times New Roman"/>
                <w:bCs/>
                <w:sz w:val="20"/>
                <w:szCs w:val="20"/>
                <w:lang w:eastAsia="ar-SA"/>
              </w:rPr>
              <w:t>1</w:t>
            </w:r>
          </w:p>
        </w:tc>
      </w:tr>
    </w:tbl>
    <w:p w:rsidR="00F52DAC" w:rsidRPr="007165AC" w:rsidRDefault="00F52DAC" w:rsidP="00F52DAC">
      <w:pPr>
        <w:tabs>
          <w:tab w:val="left" w:pos="567"/>
        </w:tabs>
        <w:suppressAutoHyphens/>
        <w:spacing w:after="0" w:line="360" w:lineRule="auto"/>
        <w:ind w:right="-1"/>
        <w:jc w:val="both"/>
        <w:rPr>
          <w:rFonts w:ascii="Book Antiqua" w:eastAsia="Times New Roman" w:hAnsi="Book Antiqua" w:cs="Times New Roman"/>
          <w:sz w:val="20"/>
          <w:szCs w:val="20"/>
          <w:lang w:eastAsia="ar-SA"/>
        </w:rPr>
      </w:pPr>
    </w:p>
    <w:p w:rsidR="00F52DAC" w:rsidRPr="007165AC" w:rsidRDefault="00F52DAC" w:rsidP="00F52DAC">
      <w:pPr>
        <w:tabs>
          <w:tab w:val="left" w:pos="0"/>
          <w:tab w:val="left" w:pos="142"/>
          <w:tab w:val="left" w:pos="284"/>
        </w:tabs>
        <w:suppressAutoHyphens/>
        <w:spacing w:after="0"/>
        <w:rPr>
          <w:rFonts w:ascii="Book Antiqua" w:eastAsia="Times New Roman" w:hAnsi="Book Antiqua" w:cs="Book Antiqua"/>
          <w:b/>
          <w:sz w:val="20"/>
          <w:szCs w:val="20"/>
        </w:rPr>
      </w:pPr>
      <w:r w:rsidRPr="007165AC">
        <w:rPr>
          <w:rFonts w:ascii="Book Antiqua" w:eastAsia="Times New Roman" w:hAnsi="Book Antiqua" w:cs="Book Antiqua"/>
          <w:b/>
          <w:sz w:val="20"/>
          <w:szCs w:val="20"/>
        </w:rPr>
        <w:t>Opis kryterium:</w:t>
      </w:r>
    </w:p>
    <w:p w:rsidR="00F52DAC" w:rsidRPr="007165AC" w:rsidRDefault="00F52DAC" w:rsidP="00F52DAC">
      <w:pPr>
        <w:autoSpaceDE w:val="0"/>
        <w:autoSpaceDN w:val="0"/>
        <w:adjustRightInd w:val="0"/>
        <w:spacing w:after="0" w:line="360" w:lineRule="auto"/>
        <w:jc w:val="both"/>
        <w:rPr>
          <w:rFonts w:ascii="Book Antiqua" w:eastAsia="Times New Roman" w:hAnsi="Book Antiqua" w:cs="Arial"/>
          <w:sz w:val="20"/>
          <w:szCs w:val="20"/>
          <w:lang w:eastAsia="pl-PL"/>
        </w:rPr>
      </w:pPr>
      <w:r w:rsidRPr="007165AC">
        <w:rPr>
          <w:rFonts w:ascii="Book Antiqua" w:eastAsia="Times New Roman" w:hAnsi="Book Antiqua" w:cs="Arial"/>
          <w:sz w:val="20"/>
          <w:szCs w:val="20"/>
          <w:lang w:eastAsia="pl-PL"/>
        </w:rPr>
        <w:t xml:space="preserve">Zamawiający dla potrzeb wyliczenia punktacji w tym kryterium ustala minimalną </w:t>
      </w:r>
      <w:r w:rsidRPr="007165AC">
        <w:rPr>
          <w:rFonts w:ascii="Book Antiqua" w:eastAsia="Times New Roman" w:hAnsi="Book Antiqua" w:cs="Arial"/>
          <w:sz w:val="20"/>
          <w:szCs w:val="20"/>
          <w:lang w:eastAsia="pl-PL"/>
        </w:rPr>
        <w:br/>
        <w:t>i maksymalną ilość dni jaka będzie brana pod uwagę.</w:t>
      </w:r>
    </w:p>
    <w:p w:rsidR="00F52DAC" w:rsidRPr="007165AC" w:rsidRDefault="00F52DAC" w:rsidP="00F52DAC">
      <w:pPr>
        <w:autoSpaceDE w:val="0"/>
        <w:autoSpaceDN w:val="0"/>
        <w:adjustRightInd w:val="0"/>
        <w:spacing w:after="0" w:line="360" w:lineRule="auto"/>
        <w:jc w:val="both"/>
        <w:rPr>
          <w:rFonts w:ascii="Book Antiqua" w:eastAsia="Times New Roman" w:hAnsi="Book Antiqua" w:cs="Arial"/>
          <w:sz w:val="20"/>
          <w:szCs w:val="20"/>
          <w:lang w:eastAsia="pl-PL"/>
        </w:rPr>
      </w:pPr>
      <w:r w:rsidRPr="007165AC">
        <w:rPr>
          <w:rFonts w:ascii="Book Antiqua" w:eastAsia="Times New Roman" w:hAnsi="Book Antiqua" w:cs="Arial"/>
          <w:sz w:val="20"/>
          <w:szCs w:val="20"/>
          <w:lang w:eastAsia="pl-PL"/>
        </w:rPr>
        <w:t xml:space="preserve">Minimalny termin realizacji zamówienia to </w:t>
      </w:r>
      <w:r>
        <w:rPr>
          <w:rFonts w:ascii="Book Antiqua" w:eastAsia="Times New Roman" w:hAnsi="Book Antiqua" w:cs="Arial"/>
          <w:sz w:val="20"/>
          <w:szCs w:val="20"/>
          <w:lang w:eastAsia="pl-PL"/>
        </w:rPr>
        <w:t>42</w:t>
      </w:r>
      <w:r w:rsidRPr="007165AC">
        <w:rPr>
          <w:rFonts w:ascii="Book Antiqua" w:eastAsia="Times New Roman" w:hAnsi="Book Antiqua" w:cs="Arial"/>
          <w:sz w:val="20"/>
          <w:szCs w:val="20"/>
          <w:lang w:eastAsia="pl-PL"/>
        </w:rPr>
        <w:t xml:space="preserve"> dni kalendarzow</w:t>
      </w:r>
      <w:r>
        <w:rPr>
          <w:rFonts w:ascii="Book Antiqua" w:eastAsia="Times New Roman" w:hAnsi="Book Antiqua" w:cs="Arial"/>
          <w:sz w:val="20"/>
          <w:szCs w:val="20"/>
          <w:lang w:eastAsia="pl-PL"/>
        </w:rPr>
        <w:t>e</w:t>
      </w:r>
      <w:r w:rsidRPr="007165AC">
        <w:rPr>
          <w:rFonts w:ascii="Book Antiqua" w:eastAsia="Times New Roman" w:hAnsi="Book Antiqua" w:cs="Arial"/>
          <w:sz w:val="20"/>
          <w:szCs w:val="20"/>
          <w:lang w:eastAsia="pl-PL"/>
        </w:rPr>
        <w:t xml:space="preserve">, a maksymalny termin realizacji zamówienia to </w:t>
      </w:r>
      <w:r>
        <w:rPr>
          <w:rFonts w:ascii="Book Antiqua" w:eastAsia="Times New Roman" w:hAnsi="Book Antiqua" w:cs="Arial"/>
          <w:sz w:val="20"/>
          <w:szCs w:val="20"/>
          <w:lang w:eastAsia="pl-PL"/>
        </w:rPr>
        <w:t>56</w:t>
      </w:r>
      <w:r w:rsidRPr="007165AC">
        <w:rPr>
          <w:rFonts w:ascii="Book Antiqua" w:eastAsia="Times New Roman" w:hAnsi="Book Antiqua" w:cs="Arial"/>
          <w:sz w:val="20"/>
          <w:szCs w:val="20"/>
          <w:lang w:eastAsia="pl-PL"/>
        </w:rPr>
        <w:t xml:space="preserve"> dni kalendarzowych liczony od dnia podpisania umowy do dnia dostarczenia towaru przez Wykonawcę do miejsca wskazanego przez Zamawiającego. Wykonawca, który złoży ofertę z najkrótszym terminem dostawy otrzyma w tym kryterium 20 pkt.</w:t>
      </w:r>
    </w:p>
    <w:p w:rsidR="00F52DAC" w:rsidRPr="007165AC" w:rsidRDefault="00F52DAC" w:rsidP="00F52DAC">
      <w:pPr>
        <w:tabs>
          <w:tab w:val="left" w:pos="284"/>
        </w:tabs>
        <w:suppressAutoHyphens/>
        <w:spacing w:after="0" w:line="360" w:lineRule="auto"/>
        <w:jc w:val="both"/>
        <w:rPr>
          <w:rFonts w:ascii="Book Antiqua" w:eastAsia="Times New Roman" w:hAnsi="Book Antiqua" w:cs="Book Antiqua"/>
          <w:b/>
          <w:bCs/>
          <w:sz w:val="20"/>
          <w:szCs w:val="20"/>
          <w:vertAlign w:val="subscript"/>
          <w:lang w:eastAsia="ar-SA"/>
        </w:rPr>
      </w:pPr>
      <w:r w:rsidRPr="007165AC">
        <w:rPr>
          <w:rFonts w:ascii="Book Antiqua" w:eastAsia="Times New Roman" w:hAnsi="Book Antiqua" w:cs="Book Antiqua"/>
          <w:b/>
          <w:bCs/>
          <w:color w:val="000000"/>
          <w:sz w:val="20"/>
          <w:szCs w:val="20"/>
          <w:lang w:eastAsia="ar-SA"/>
        </w:rPr>
        <w:t xml:space="preserve">Łączna ilość punktów ocenianej oferty (ocena końcowa): W = C + </w:t>
      </w:r>
      <w:proofErr w:type="spellStart"/>
      <w:r w:rsidRPr="007165AC">
        <w:rPr>
          <w:rFonts w:ascii="Book Antiqua" w:eastAsia="Times New Roman" w:hAnsi="Book Antiqua" w:cs="Book Antiqua"/>
          <w:b/>
          <w:bCs/>
          <w:sz w:val="20"/>
          <w:szCs w:val="20"/>
          <w:lang w:eastAsia="ar-SA"/>
        </w:rPr>
        <w:t>T</w:t>
      </w:r>
      <w:r w:rsidRPr="007165AC">
        <w:rPr>
          <w:rFonts w:ascii="Book Antiqua" w:eastAsia="Times New Roman" w:hAnsi="Book Antiqua" w:cs="Book Antiqua"/>
          <w:b/>
          <w:bCs/>
          <w:sz w:val="20"/>
          <w:szCs w:val="20"/>
          <w:vertAlign w:val="subscript"/>
          <w:lang w:eastAsia="ar-SA"/>
        </w:rPr>
        <w:t>d</w:t>
      </w:r>
      <w:proofErr w:type="spellEnd"/>
    </w:p>
    <w:p w:rsidR="00F52DAC" w:rsidRPr="007165AC" w:rsidRDefault="00F52DAC" w:rsidP="00F52DAC">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7165AC">
        <w:rPr>
          <w:rFonts w:ascii="Book Antiqua" w:eastAsia="Times New Roman" w:hAnsi="Book Antiqua" w:cs="Book Antiqua"/>
          <w:color w:val="000000"/>
          <w:sz w:val="20"/>
          <w:szCs w:val="20"/>
          <w:lang w:eastAsia="pl-PL"/>
        </w:rPr>
        <w:t xml:space="preserve">gdzie: </w:t>
      </w:r>
    </w:p>
    <w:p w:rsidR="00F52DAC" w:rsidRPr="007165AC" w:rsidRDefault="00F52DAC" w:rsidP="00F52DAC">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7165AC">
        <w:rPr>
          <w:rFonts w:ascii="Book Antiqua" w:eastAsia="Times New Roman" w:hAnsi="Book Antiqua" w:cs="Book Antiqua"/>
          <w:b/>
          <w:bCs/>
          <w:color w:val="000000"/>
          <w:sz w:val="20"/>
          <w:szCs w:val="20"/>
          <w:lang w:eastAsia="pl-PL"/>
        </w:rPr>
        <w:t xml:space="preserve">W – </w:t>
      </w:r>
      <w:r w:rsidRPr="007165AC">
        <w:rPr>
          <w:rFonts w:ascii="Book Antiqua" w:eastAsia="Times New Roman" w:hAnsi="Book Antiqua" w:cs="Book Antiqua"/>
          <w:color w:val="000000"/>
          <w:sz w:val="20"/>
          <w:szCs w:val="20"/>
          <w:lang w:eastAsia="pl-PL"/>
        </w:rPr>
        <w:t xml:space="preserve">ocena końcowa, </w:t>
      </w:r>
    </w:p>
    <w:p w:rsidR="00F52DAC" w:rsidRPr="007165AC" w:rsidRDefault="00F52DAC" w:rsidP="00F52DAC">
      <w:pPr>
        <w:tabs>
          <w:tab w:val="left" w:pos="284"/>
        </w:tabs>
        <w:autoSpaceDE w:val="0"/>
        <w:spacing w:after="0" w:line="360" w:lineRule="auto"/>
        <w:jc w:val="both"/>
        <w:rPr>
          <w:rFonts w:ascii="Book Antiqua" w:eastAsia="Times New Roman" w:hAnsi="Book Antiqua" w:cs="Book Antiqua"/>
          <w:b/>
          <w:bCs/>
          <w:color w:val="000000"/>
          <w:sz w:val="20"/>
          <w:szCs w:val="20"/>
          <w:lang w:eastAsia="pl-PL"/>
        </w:rPr>
      </w:pPr>
      <w:r w:rsidRPr="007165AC">
        <w:rPr>
          <w:rFonts w:ascii="Book Antiqua" w:eastAsia="Times New Roman" w:hAnsi="Book Antiqua" w:cs="Book Antiqua"/>
          <w:b/>
          <w:bCs/>
          <w:color w:val="000000"/>
          <w:sz w:val="20"/>
          <w:szCs w:val="20"/>
          <w:lang w:eastAsia="pl-PL"/>
        </w:rPr>
        <w:t xml:space="preserve">C – </w:t>
      </w:r>
      <w:r w:rsidRPr="007165AC">
        <w:rPr>
          <w:rFonts w:ascii="Book Antiqua" w:eastAsia="Times New Roman" w:hAnsi="Book Antiqua" w:cs="Book Antiqua"/>
          <w:color w:val="000000"/>
          <w:sz w:val="20"/>
          <w:szCs w:val="20"/>
          <w:lang w:eastAsia="pl-PL"/>
        </w:rPr>
        <w:t xml:space="preserve">punkty za </w:t>
      </w:r>
      <w:r w:rsidRPr="007165AC">
        <w:rPr>
          <w:rFonts w:ascii="Book Antiqua" w:eastAsia="Times New Roman" w:hAnsi="Book Antiqua" w:cs="Book Antiqua"/>
          <w:b/>
          <w:color w:val="000000"/>
          <w:sz w:val="20"/>
          <w:szCs w:val="20"/>
          <w:lang w:eastAsia="pl-PL"/>
        </w:rPr>
        <w:t>cenę</w:t>
      </w:r>
      <w:r w:rsidRPr="007165AC">
        <w:rPr>
          <w:rFonts w:ascii="Book Antiqua" w:eastAsia="Times New Roman" w:hAnsi="Book Antiqua" w:cs="Book Antiqua"/>
          <w:color w:val="000000"/>
          <w:sz w:val="20"/>
          <w:szCs w:val="20"/>
          <w:lang w:eastAsia="pl-PL"/>
        </w:rPr>
        <w:t xml:space="preserve">, </w:t>
      </w:r>
    </w:p>
    <w:p w:rsidR="00F52DAC" w:rsidRPr="007165AC" w:rsidRDefault="00F52DAC" w:rsidP="00F52DAC">
      <w:pPr>
        <w:tabs>
          <w:tab w:val="left" w:pos="284"/>
        </w:tabs>
        <w:spacing w:after="0" w:line="360" w:lineRule="auto"/>
        <w:jc w:val="both"/>
        <w:rPr>
          <w:rFonts w:ascii="Book Antiqua" w:eastAsia="Times New Roman" w:hAnsi="Book Antiqua" w:cs="Book Antiqua"/>
          <w:b/>
          <w:bCs/>
          <w:sz w:val="20"/>
          <w:szCs w:val="20"/>
          <w:lang w:eastAsia="pl-PL"/>
        </w:rPr>
      </w:pPr>
      <w:proofErr w:type="spellStart"/>
      <w:r w:rsidRPr="007165AC">
        <w:rPr>
          <w:rFonts w:ascii="Book Antiqua" w:eastAsia="Times New Roman" w:hAnsi="Book Antiqua" w:cs="Book Antiqua"/>
          <w:b/>
          <w:bCs/>
          <w:sz w:val="20"/>
          <w:szCs w:val="20"/>
          <w:lang w:eastAsia="pl-PL"/>
        </w:rPr>
        <w:t>T</w:t>
      </w:r>
      <w:r w:rsidRPr="007165AC">
        <w:rPr>
          <w:rFonts w:ascii="Book Antiqua" w:eastAsia="Times New Roman" w:hAnsi="Book Antiqua" w:cs="Book Antiqua"/>
          <w:b/>
          <w:bCs/>
          <w:sz w:val="20"/>
          <w:szCs w:val="20"/>
          <w:vertAlign w:val="subscript"/>
          <w:lang w:eastAsia="pl-PL"/>
        </w:rPr>
        <w:t>d</w:t>
      </w:r>
      <w:proofErr w:type="spellEnd"/>
      <w:r w:rsidRPr="007165AC">
        <w:rPr>
          <w:rFonts w:ascii="Book Antiqua" w:eastAsia="Times New Roman" w:hAnsi="Book Antiqua" w:cs="Book Antiqua"/>
          <w:b/>
          <w:bCs/>
          <w:color w:val="000000"/>
          <w:sz w:val="20"/>
          <w:szCs w:val="20"/>
          <w:lang w:eastAsia="pl-PL"/>
        </w:rPr>
        <w:t xml:space="preserve"> – </w:t>
      </w:r>
      <w:r w:rsidRPr="007165AC">
        <w:rPr>
          <w:rFonts w:ascii="Book Antiqua" w:eastAsia="Times New Roman" w:hAnsi="Book Antiqua" w:cs="Book Antiqua"/>
          <w:color w:val="000000"/>
          <w:sz w:val="20"/>
          <w:szCs w:val="20"/>
          <w:lang w:eastAsia="pl-PL"/>
        </w:rPr>
        <w:t xml:space="preserve">punkty </w:t>
      </w:r>
      <w:r w:rsidRPr="007165AC">
        <w:rPr>
          <w:rFonts w:ascii="Book Antiqua" w:eastAsia="Times New Roman" w:hAnsi="Book Antiqua" w:cs="Book Antiqua"/>
          <w:sz w:val="20"/>
          <w:szCs w:val="20"/>
          <w:lang w:eastAsia="pl-PL"/>
        </w:rPr>
        <w:t xml:space="preserve">za </w:t>
      </w:r>
      <w:r w:rsidRPr="007165AC">
        <w:rPr>
          <w:rFonts w:ascii="Book Antiqua" w:eastAsia="Times New Roman" w:hAnsi="Book Antiqua" w:cs="Book Antiqua"/>
          <w:b/>
          <w:bCs/>
          <w:sz w:val="20"/>
          <w:szCs w:val="20"/>
          <w:lang w:eastAsia="pl-PL"/>
        </w:rPr>
        <w:t>termin realizacji zamówienia.</w:t>
      </w:r>
    </w:p>
    <w:p w:rsidR="003158A2" w:rsidRPr="00883548" w:rsidRDefault="003158A2" w:rsidP="003158A2">
      <w:pPr>
        <w:spacing w:after="0" w:line="360" w:lineRule="auto"/>
        <w:jc w:val="both"/>
        <w:rPr>
          <w:rFonts w:ascii="Book Antiqua" w:eastAsia="Times New Roman" w:hAnsi="Book Antiqua" w:cs="Book Antiqua"/>
          <w:b/>
          <w:bCs/>
          <w:color w:val="000000"/>
          <w:sz w:val="20"/>
          <w:szCs w:val="20"/>
          <w:lang w:eastAsia="pl-PL"/>
        </w:rPr>
      </w:pPr>
    </w:p>
    <w:p w:rsidR="003158A2" w:rsidRPr="00883548" w:rsidRDefault="003158A2" w:rsidP="003158A2">
      <w:pPr>
        <w:spacing w:after="0" w:line="360" w:lineRule="auto"/>
        <w:ind w:left="360" w:hanging="360"/>
        <w:jc w:val="both"/>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7. Sposób przygotowania oferty:</w:t>
      </w:r>
    </w:p>
    <w:p w:rsidR="003158A2" w:rsidRPr="00720972"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7.1</w:t>
      </w:r>
      <w:r w:rsidRPr="00720972">
        <w:rPr>
          <w:rFonts w:ascii="Book Antiqua" w:eastAsia="Times New Roman" w:hAnsi="Book Antiqua" w:cs="Times New Roman"/>
          <w:sz w:val="20"/>
          <w:szCs w:val="20"/>
          <w:lang w:eastAsia="pl-PL"/>
        </w:rPr>
        <w:tab/>
        <w:t xml:space="preserve"> Każdy Wykonawca może złożyć tylko jedną ofertę.</w:t>
      </w:r>
    </w:p>
    <w:p w:rsidR="003158A2" w:rsidRPr="00720972"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7.2  Oferty należy przesłać poprzez platformę zakupową.</w:t>
      </w:r>
    </w:p>
    <w:p w:rsidR="003158A2" w:rsidRPr="00720972"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7.3</w:t>
      </w:r>
      <w:r w:rsidRPr="00720972">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3158A2" w:rsidRPr="00720972"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7.4.</w:t>
      </w:r>
      <w:r w:rsidRPr="00720972">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3158A2" w:rsidRPr="00720972"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7.5.</w:t>
      </w:r>
      <w:r w:rsidRPr="00720972">
        <w:rPr>
          <w:rFonts w:ascii="Book Antiqua" w:eastAsia="Times New Roman" w:hAnsi="Book Antiqua" w:cs="Times New Roman"/>
          <w:sz w:val="20"/>
          <w:szCs w:val="20"/>
          <w:lang w:eastAsia="pl-PL"/>
        </w:rPr>
        <w:tab/>
        <w:t>Wykonawca ponosi wszelkie koszty związane z przygotowaniem i złożeniem oferty.</w:t>
      </w:r>
    </w:p>
    <w:p w:rsidR="003158A2" w:rsidRPr="00720972"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7.6.</w:t>
      </w:r>
      <w:r w:rsidRPr="00720972">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720972">
        <w:rPr>
          <w:rFonts w:ascii="Book Antiqua" w:eastAsia="Times New Roman" w:hAnsi="Book Antiqua" w:cs="Times New Roman"/>
          <w:sz w:val="20"/>
          <w:szCs w:val="20"/>
          <w:lang w:eastAsia="pl-PL"/>
        </w:rPr>
        <w:t>ych</w:t>
      </w:r>
      <w:proofErr w:type="spellEnd"/>
      <w:r w:rsidRPr="00720972">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3158A2" w:rsidRPr="00720972"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7.7.</w:t>
      </w:r>
      <w:r w:rsidRPr="00720972">
        <w:rPr>
          <w:rFonts w:ascii="Book Antiqua" w:eastAsia="Times New Roman" w:hAnsi="Book Antiqua" w:cs="Times New Roman"/>
          <w:sz w:val="20"/>
          <w:szCs w:val="20"/>
          <w:lang w:eastAsia="pl-PL"/>
        </w:rPr>
        <w:tab/>
        <w:t xml:space="preserve">Upoważnienie osób podpisujących ofertę do jej podpisania musi bezpośrednio wynikać </w:t>
      </w:r>
    </w:p>
    <w:p w:rsidR="003158A2" w:rsidRPr="00720972"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3158A2" w:rsidRPr="00883548" w:rsidRDefault="003158A2" w:rsidP="003158A2">
      <w:pPr>
        <w:tabs>
          <w:tab w:val="left" w:pos="284"/>
        </w:tabs>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3158A2" w:rsidRPr="00883548" w:rsidRDefault="003158A2" w:rsidP="003158A2">
      <w:pPr>
        <w:spacing w:after="0" w:line="360" w:lineRule="auto"/>
        <w:jc w:val="both"/>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 xml:space="preserve">8.  </w:t>
      </w:r>
      <w:r w:rsidRPr="00720972">
        <w:rPr>
          <w:rFonts w:ascii="Book Antiqua" w:eastAsia="Times New Roman" w:hAnsi="Book Antiqua" w:cs="Times New Roman"/>
          <w:b/>
          <w:sz w:val="20"/>
          <w:szCs w:val="20"/>
          <w:lang w:eastAsia="pl-PL"/>
        </w:rPr>
        <w:t>Termin składania ofert i zadawania pytań do postępowania:</w:t>
      </w:r>
    </w:p>
    <w:p w:rsidR="003158A2" w:rsidRPr="00720972" w:rsidRDefault="003158A2" w:rsidP="003158A2">
      <w:pPr>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3158A2" w:rsidRPr="00720972" w:rsidTr="003158A2">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3158A2" w:rsidRPr="00620160" w:rsidRDefault="003158A2" w:rsidP="003158A2">
            <w:pPr>
              <w:spacing w:after="0" w:line="360" w:lineRule="auto"/>
              <w:jc w:val="both"/>
              <w:rPr>
                <w:rFonts w:ascii="Book Antiqua" w:eastAsia="Times New Roman" w:hAnsi="Book Antiqua" w:cs="Times New Roman"/>
                <w:sz w:val="20"/>
                <w:szCs w:val="20"/>
                <w:lang w:eastAsia="pl-PL"/>
              </w:rPr>
            </w:pPr>
            <w:r w:rsidRPr="00620160">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58A2" w:rsidRPr="00620160" w:rsidRDefault="00620160" w:rsidP="003158A2">
            <w:pPr>
              <w:spacing w:after="0" w:line="360" w:lineRule="auto"/>
              <w:jc w:val="both"/>
              <w:rPr>
                <w:rFonts w:ascii="Book Antiqua" w:eastAsia="Times New Roman" w:hAnsi="Book Antiqua" w:cs="Times New Roman"/>
                <w:b/>
                <w:bCs/>
                <w:i/>
                <w:iCs/>
                <w:sz w:val="20"/>
                <w:szCs w:val="20"/>
                <w:lang w:eastAsia="pl-PL"/>
              </w:rPr>
            </w:pPr>
            <w:r w:rsidRPr="00620160">
              <w:rPr>
                <w:rFonts w:ascii="Book Antiqua" w:eastAsia="Times New Roman" w:hAnsi="Book Antiqua" w:cs="Times New Roman"/>
                <w:b/>
                <w:bCs/>
                <w:i/>
                <w:iCs/>
                <w:sz w:val="20"/>
                <w:szCs w:val="20"/>
                <w:lang w:eastAsia="pl-PL"/>
              </w:rPr>
              <w:t>20.10.</w:t>
            </w:r>
            <w:r w:rsidR="003158A2" w:rsidRPr="00620160">
              <w:rPr>
                <w:rFonts w:ascii="Book Antiqua" w:eastAsia="Times New Roman" w:hAnsi="Book Antiqua" w:cs="Times New Roman"/>
                <w:b/>
                <w:bCs/>
                <w:i/>
                <w:iCs/>
                <w:sz w:val="20"/>
                <w:szCs w:val="20"/>
                <w:lang w:eastAsia="pl-PL"/>
              </w:rPr>
              <w:t xml:space="preserve">2022 r. </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58A2" w:rsidRPr="00620160" w:rsidRDefault="003158A2" w:rsidP="003158A2">
            <w:pPr>
              <w:spacing w:after="0" w:line="360" w:lineRule="auto"/>
              <w:jc w:val="both"/>
              <w:rPr>
                <w:rFonts w:ascii="Book Antiqua" w:eastAsia="Times New Roman" w:hAnsi="Book Antiqua" w:cs="Times New Roman"/>
                <w:sz w:val="20"/>
                <w:szCs w:val="20"/>
                <w:lang w:eastAsia="pl-PL"/>
              </w:rPr>
            </w:pPr>
            <w:r w:rsidRPr="00620160">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3158A2" w:rsidRPr="00620160" w:rsidRDefault="003158A2" w:rsidP="003158A2">
            <w:pPr>
              <w:spacing w:after="0" w:line="360" w:lineRule="auto"/>
              <w:jc w:val="both"/>
              <w:rPr>
                <w:rFonts w:ascii="Book Antiqua" w:eastAsia="Times New Roman" w:hAnsi="Book Antiqua" w:cs="Times New Roman"/>
                <w:b/>
                <w:bCs/>
                <w:i/>
                <w:iCs/>
                <w:sz w:val="20"/>
                <w:szCs w:val="20"/>
                <w:lang w:eastAsia="pl-PL"/>
              </w:rPr>
            </w:pPr>
            <w:r w:rsidRPr="00620160">
              <w:rPr>
                <w:rFonts w:ascii="Book Antiqua" w:eastAsia="Times New Roman" w:hAnsi="Book Antiqua" w:cs="Times New Roman"/>
                <w:b/>
                <w:bCs/>
                <w:i/>
                <w:iCs/>
                <w:sz w:val="20"/>
                <w:szCs w:val="20"/>
                <w:lang w:eastAsia="pl-PL"/>
              </w:rPr>
              <w:t>10:00</w:t>
            </w:r>
          </w:p>
        </w:tc>
      </w:tr>
    </w:tbl>
    <w:p w:rsidR="003158A2" w:rsidRPr="00720972" w:rsidRDefault="003158A2" w:rsidP="003158A2">
      <w:pPr>
        <w:spacing w:after="0" w:line="360" w:lineRule="auto"/>
        <w:jc w:val="both"/>
        <w:rPr>
          <w:rFonts w:ascii="Book Antiqua" w:eastAsia="Times New Roman" w:hAnsi="Book Antiqua" w:cs="Times New Roman"/>
          <w:sz w:val="20"/>
          <w:szCs w:val="20"/>
          <w:lang w:eastAsia="pl-PL"/>
        </w:rPr>
      </w:pPr>
    </w:p>
    <w:p w:rsidR="003158A2" w:rsidRPr="00720972" w:rsidRDefault="003158A2" w:rsidP="003158A2">
      <w:pPr>
        <w:spacing w:after="0" w:line="360" w:lineRule="auto"/>
        <w:jc w:val="both"/>
        <w:rPr>
          <w:rFonts w:ascii="Book Antiqua" w:eastAsia="Times New Roman" w:hAnsi="Book Antiqua" w:cs="Times New Roman"/>
          <w:sz w:val="20"/>
          <w:szCs w:val="20"/>
          <w:lang w:eastAsia="pl-PL"/>
        </w:rPr>
      </w:pPr>
      <w:r w:rsidRPr="00720972">
        <w:rPr>
          <w:rFonts w:ascii="Book Antiqua" w:eastAsia="Times New Roman" w:hAnsi="Book Antiqua" w:cs="Times New Roman"/>
          <w:sz w:val="20"/>
          <w:szCs w:val="20"/>
          <w:lang w:eastAsia="pl-PL"/>
        </w:rPr>
        <w:t xml:space="preserve">2) Termin zadawania pytań upływa w dniu: </w:t>
      </w:r>
      <w:r w:rsidR="00620160">
        <w:rPr>
          <w:rFonts w:ascii="Book Antiqua" w:eastAsia="Times New Roman" w:hAnsi="Book Antiqua" w:cs="Times New Roman"/>
          <w:sz w:val="20"/>
          <w:szCs w:val="20"/>
          <w:lang w:eastAsia="pl-PL"/>
        </w:rPr>
        <w:t>18.10.2022</w:t>
      </w:r>
      <w:r w:rsidRPr="00720972">
        <w:rPr>
          <w:rFonts w:ascii="Book Antiqua" w:eastAsia="Times New Roman" w:hAnsi="Book Antiqua" w:cs="Times New Roman"/>
          <w:sz w:val="20"/>
          <w:szCs w:val="20"/>
          <w:lang w:eastAsia="pl-PL"/>
        </w:rPr>
        <w:t xml:space="preserve"> r. o godz. 12:00</w:t>
      </w:r>
    </w:p>
    <w:p w:rsidR="003158A2" w:rsidRPr="00883548" w:rsidRDefault="003158A2" w:rsidP="003158A2">
      <w:pPr>
        <w:spacing w:after="0" w:line="360" w:lineRule="auto"/>
        <w:jc w:val="both"/>
        <w:rPr>
          <w:rFonts w:ascii="Book Antiqua" w:eastAsia="Times New Roman" w:hAnsi="Book Antiqua" w:cs="Times New Roman"/>
          <w:b/>
          <w:sz w:val="20"/>
          <w:szCs w:val="20"/>
          <w:lang w:eastAsia="pl-PL"/>
        </w:rPr>
      </w:pPr>
    </w:p>
    <w:p w:rsidR="003158A2" w:rsidRPr="00883548" w:rsidRDefault="003158A2" w:rsidP="003158A2">
      <w:pPr>
        <w:spacing w:after="0" w:line="360" w:lineRule="auto"/>
        <w:jc w:val="both"/>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9. Opis warunków udziału w postępowaniu:</w:t>
      </w:r>
    </w:p>
    <w:p w:rsidR="003158A2" w:rsidRPr="00397CF1" w:rsidRDefault="003158A2" w:rsidP="003158A2">
      <w:pPr>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397CF1">
        <w:rPr>
          <w:rFonts w:ascii="Book Antiqua" w:eastAsia="Times New Roman" w:hAnsi="Book Antiqua" w:cs="Book Antiqua"/>
          <w:color w:val="000000"/>
          <w:sz w:val="20"/>
          <w:szCs w:val="20"/>
          <w:lang w:eastAsia="ar-SA"/>
        </w:rPr>
        <w:t>Wykonawcy ubiegający się o zamówienia muszą spełniać łącznie niżej wymienione warunki udziału w postępowaniu dotyczące:</w:t>
      </w:r>
    </w:p>
    <w:p w:rsidR="003158A2" w:rsidRPr="00397CF1" w:rsidRDefault="003158A2" w:rsidP="003158A2">
      <w:pPr>
        <w:tabs>
          <w:tab w:val="left" w:pos="426"/>
        </w:tabs>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397CF1">
        <w:rPr>
          <w:rFonts w:ascii="Book Antiqua" w:eastAsia="Times New Roman" w:hAnsi="Book Antiqua" w:cs="Book Antiqua"/>
          <w:color w:val="000000"/>
          <w:sz w:val="20"/>
          <w:szCs w:val="20"/>
          <w:lang w:eastAsia="ar-SA"/>
        </w:rPr>
        <w:t>a)</w:t>
      </w:r>
      <w:r w:rsidRPr="00397CF1">
        <w:rPr>
          <w:rFonts w:ascii="Book Antiqua" w:eastAsia="Times New Roman" w:hAnsi="Book Antiqua" w:cs="Book Antiqua"/>
          <w:color w:val="000000"/>
          <w:sz w:val="20"/>
          <w:szCs w:val="20"/>
          <w:lang w:eastAsia="ar-SA"/>
        </w:rPr>
        <w:tab/>
        <w:t>zdolności do występowania w obrocie gospodarczym;</w:t>
      </w:r>
    </w:p>
    <w:p w:rsidR="003158A2" w:rsidRPr="00397CF1" w:rsidRDefault="003158A2" w:rsidP="003158A2">
      <w:pPr>
        <w:tabs>
          <w:tab w:val="left" w:pos="426"/>
        </w:tabs>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397CF1">
        <w:rPr>
          <w:rFonts w:ascii="Book Antiqua" w:eastAsia="Times New Roman" w:hAnsi="Book Antiqua" w:cs="Book Antiqua"/>
          <w:color w:val="000000"/>
          <w:sz w:val="20"/>
          <w:szCs w:val="20"/>
          <w:lang w:eastAsia="ar-SA"/>
        </w:rPr>
        <w:t>b)</w:t>
      </w:r>
      <w:r w:rsidRPr="00397CF1">
        <w:rPr>
          <w:rFonts w:ascii="Book Antiqua" w:eastAsia="Times New Roman" w:hAnsi="Book Antiqua" w:cs="Book Antiqua"/>
          <w:color w:val="000000"/>
          <w:sz w:val="20"/>
          <w:szCs w:val="20"/>
          <w:lang w:eastAsia="ar-SA"/>
        </w:rPr>
        <w:tab/>
        <w:t>uprawnień do prowadzenia określonej działalności gospodarczej lub zawodowej, o ile wynika to z odrębnych przepisów;</w:t>
      </w:r>
    </w:p>
    <w:p w:rsidR="003158A2" w:rsidRPr="00397CF1" w:rsidRDefault="003158A2" w:rsidP="003158A2">
      <w:pPr>
        <w:tabs>
          <w:tab w:val="left" w:pos="426"/>
        </w:tabs>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397CF1">
        <w:rPr>
          <w:rFonts w:ascii="Book Antiqua" w:eastAsia="Times New Roman" w:hAnsi="Book Antiqua" w:cs="Book Antiqua"/>
          <w:color w:val="000000"/>
          <w:sz w:val="20"/>
          <w:szCs w:val="20"/>
          <w:lang w:eastAsia="ar-SA"/>
        </w:rPr>
        <w:t>c)</w:t>
      </w:r>
      <w:r w:rsidRPr="00397CF1">
        <w:rPr>
          <w:rFonts w:ascii="Book Antiqua" w:eastAsia="Times New Roman" w:hAnsi="Book Antiqua" w:cs="Book Antiqua"/>
          <w:color w:val="000000"/>
          <w:sz w:val="20"/>
          <w:szCs w:val="20"/>
          <w:lang w:eastAsia="ar-SA"/>
        </w:rPr>
        <w:tab/>
        <w:t>sytuacji ekonomicznej lub finansowej;</w:t>
      </w:r>
    </w:p>
    <w:p w:rsidR="003158A2" w:rsidRPr="00397CF1" w:rsidRDefault="003158A2" w:rsidP="003158A2">
      <w:pPr>
        <w:tabs>
          <w:tab w:val="left" w:pos="426"/>
        </w:tabs>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397CF1">
        <w:rPr>
          <w:rFonts w:ascii="Book Antiqua" w:eastAsia="Times New Roman" w:hAnsi="Book Antiqua" w:cs="Book Antiqua"/>
          <w:color w:val="000000"/>
          <w:sz w:val="20"/>
          <w:szCs w:val="20"/>
          <w:lang w:eastAsia="ar-SA"/>
        </w:rPr>
        <w:t>d)</w:t>
      </w:r>
      <w:r w:rsidRPr="00397CF1">
        <w:rPr>
          <w:rFonts w:ascii="Book Antiqua" w:eastAsia="Times New Roman" w:hAnsi="Book Antiqua" w:cs="Book Antiqua"/>
          <w:color w:val="000000"/>
          <w:sz w:val="20"/>
          <w:szCs w:val="20"/>
          <w:lang w:eastAsia="ar-SA"/>
        </w:rPr>
        <w:tab/>
        <w:t>zdolności technicznej lub zawodowej.</w:t>
      </w:r>
    </w:p>
    <w:p w:rsidR="003158A2" w:rsidRDefault="003158A2" w:rsidP="003158A2">
      <w:pPr>
        <w:autoSpaceDE w:val="0"/>
        <w:autoSpaceDN w:val="0"/>
        <w:adjustRightInd w:val="0"/>
        <w:spacing w:after="0" w:line="360" w:lineRule="auto"/>
        <w:jc w:val="both"/>
        <w:rPr>
          <w:rFonts w:ascii="Book Antiqua" w:eastAsia="Times New Roman" w:hAnsi="Book Antiqua" w:cs="Book Antiqua"/>
          <w:color w:val="000000"/>
          <w:sz w:val="20"/>
          <w:szCs w:val="20"/>
          <w:lang w:eastAsia="ar-SA"/>
        </w:rPr>
      </w:pPr>
      <w:r w:rsidRPr="00397CF1">
        <w:rPr>
          <w:rFonts w:ascii="Book Antiqua" w:eastAsia="Times New Roman" w:hAnsi="Book Antiqua" w:cs="Book Antiqua"/>
          <w:color w:val="000000"/>
          <w:sz w:val="20"/>
          <w:szCs w:val="20"/>
          <w:lang w:eastAsia="ar-SA"/>
        </w:rPr>
        <w:t>W celu potwierdzenia warunków udziału w postępowaniu należy złożyć wypełniony i podpisany Formularz Ofertowy, stanowiący załącznik nr 1.</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3158A2" w:rsidRPr="00883548" w:rsidRDefault="003158A2" w:rsidP="003158A2">
      <w:pPr>
        <w:autoSpaceDE w:val="0"/>
        <w:autoSpaceDN w:val="0"/>
        <w:adjustRightInd w:val="0"/>
        <w:spacing w:after="0" w:line="360" w:lineRule="auto"/>
        <w:jc w:val="both"/>
        <w:rPr>
          <w:rFonts w:ascii="Book Antiqua" w:eastAsia="Times New Roman" w:hAnsi="Book Antiqua" w:cs="Book Antiqua"/>
          <w:b/>
          <w:bCs/>
          <w:color w:val="000000"/>
          <w:sz w:val="20"/>
          <w:szCs w:val="20"/>
          <w:lang w:eastAsia="ar-SA"/>
        </w:rPr>
      </w:pPr>
      <w:r w:rsidRPr="00883548">
        <w:rPr>
          <w:rFonts w:ascii="Book Antiqua" w:eastAsia="Times New Roman" w:hAnsi="Book Antiqua" w:cs="Book Antiqua"/>
          <w:b/>
          <w:bCs/>
          <w:color w:val="000000"/>
          <w:sz w:val="20"/>
          <w:szCs w:val="20"/>
          <w:lang w:eastAsia="ar-SA"/>
        </w:rPr>
        <w:t>10. Oświadczenia i dokumenty wymagane dla potwierdzenia spełniania przez wykonawców warunków udziału w postępowaniu</w:t>
      </w:r>
      <w:r>
        <w:rPr>
          <w:rFonts w:ascii="Book Antiqua" w:eastAsia="Times New Roman" w:hAnsi="Book Antiqua" w:cs="Book Antiqua"/>
          <w:b/>
          <w:bCs/>
          <w:color w:val="000000"/>
          <w:sz w:val="20"/>
          <w:szCs w:val="20"/>
          <w:lang w:eastAsia="ar-SA"/>
        </w:rPr>
        <w:t xml:space="preserve"> i braku podstaw do wykluczenia</w:t>
      </w:r>
      <w:r w:rsidRPr="00883548">
        <w:rPr>
          <w:rFonts w:ascii="Book Antiqua" w:eastAsia="Times New Roman" w:hAnsi="Book Antiqua" w:cs="Book Antiqua"/>
          <w:b/>
          <w:bCs/>
          <w:color w:val="000000"/>
          <w:sz w:val="20"/>
          <w:szCs w:val="20"/>
          <w:lang w:eastAsia="ar-SA"/>
        </w:rPr>
        <w:t>:</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 działalności prowadzonej w formie spółki cywilnej – umowa spółki cywilnej lub zaświadczenie                   o wpisie do ewidencji działalności gospodarczej każdego ze wspólników.</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3158A2" w:rsidRPr="006E456D" w:rsidRDefault="003158A2" w:rsidP="003158A2">
      <w:pPr>
        <w:autoSpaceDE w:val="0"/>
        <w:autoSpaceDN w:val="0"/>
        <w:adjustRightInd w:val="0"/>
        <w:spacing w:after="0" w:line="360" w:lineRule="auto"/>
        <w:jc w:val="both"/>
        <w:rPr>
          <w:rFonts w:ascii="Book Antiqua" w:eastAsia="Times New Roman" w:hAnsi="Book Antiqua" w:cs="Book Antiqua"/>
          <w:b/>
          <w:bCs/>
          <w:sz w:val="20"/>
          <w:szCs w:val="20"/>
          <w:u w:val="single"/>
          <w:lang w:eastAsia="pl-PL"/>
        </w:rPr>
      </w:pPr>
      <w:r w:rsidRPr="00883548">
        <w:rPr>
          <w:rFonts w:ascii="Book Antiqua" w:eastAsia="Times New Roman" w:hAnsi="Book Antiqua" w:cs="Times New Roman"/>
          <w:sz w:val="20"/>
          <w:szCs w:val="20"/>
          <w:lang w:eastAsia="pl-PL"/>
        </w:rPr>
        <w:t xml:space="preserve">2) </w:t>
      </w:r>
      <w:r w:rsidRPr="00883548">
        <w:rPr>
          <w:rFonts w:ascii="Book Antiqua" w:eastAsia="Times New Roman" w:hAnsi="Book Antiqua" w:cs="Book Antiqua"/>
          <w:sz w:val="20"/>
          <w:szCs w:val="20"/>
          <w:lang w:eastAsia="pl-PL"/>
        </w:rPr>
        <w:t xml:space="preserve">Integralną częścią oferty jest wypełniony i podpisany Formularz Ofertowy, stanowiący załącznik   nr 1 do zapytania ofertowego oraz wypełniony i podpisany Formularza Cenowy stanowiący załącznik nr 2 do zapytania ofertowego. </w:t>
      </w:r>
      <w:r w:rsidRPr="006E456D">
        <w:rPr>
          <w:rFonts w:ascii="Book Antiqua" w:eastAsia="Times New Roman" w:hAnsi="Book Antiqua" w:cs="Book Antiqua"/>
          <w:bCs/>
          <w:sz w:val="20"/>
          <w:szCs w:val="20"/>
          <w:u w:val="single"/>
          <w:lang w:eastAsia="pl-PL"/>
        </w:rPr>
        <w:t>Nie złożenie wymaganych załączników, będzie skutkowało odrzuceniem oferty.</w:t>
      </w:r>
    </w:p>
    <w:p w:rsidR="003158A2"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3)</w:t>
      </w:r>
      <w:r w:rsidRPr="00883548">
        <w:rPr>
          <w:rFonts w:ascii="Book Antiqua" w:eastAsia="Times New Roman" w:hAnsi="Book Antiqua" w:cs="Times New Roman"/>
          <w:b/>
          <w:sz w:val="20"/>
          <w:szCs w:val="20"/>
          <w:lang w:eastAsia="pl-PL"/>
        </w:rPr>
        <w:t xml:space="preserve"> </w:t>
      </w:r>
      <w:r w:rsidRPr="00883548">
        <w:rPr>
          <w:rFonts w:ascii="Book Antiqua" w:eastAsia="Times New Roman" w:hAnsi="Book Antiqua" w:cs="Times New Roman"/>
          <w:sz w:val="20"/>
          <w:szCs w:val="20"/>
          <w:lang w:eastAsia="pl-PL"/>
        </w:rPr>
        <w:t>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E21A1C" w:rsidRPr="00883548" w:rsidRDefault="00E21A1C"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 </w:t>
      </w:r>
      <w:r w:rsidRPr="00E21A1C">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3158A2" w:rsidRPr="00883548" w:rsidRDefault="00E21A1C" w:rsidP="003158A2">
      <w:pPr>
        <w:suppressAutoHyphens/>
        <w:spacing w:line="360" w:lineRule="auto"/>
        <w:jc w:val="both"/>
        <w:rPr>
          <w:rFonts w:ascii="Book Antiqua" w:eastAsia="Times New Roman" w:hAnsi="Book Antiqua" w:cs="Book Antiqua"/>
          <w:bCs/>
          <w:color w:val="000000" w:themeColor="text1"/>
          <w:sz w:val="20"/>
          <w:szCs w:val="20"/>
          <w:lang w:eastAsia="ar-SA"/>
        </w:rPr>
      </w:pPr>
      <w:r>
        <w:rPr>
          <w:rFonts w:ascii="Book Antiqua" w:eastAsia="Times New Roman" w:hAnsi="Book Antiqua" w:cs="Book Antiqua"/>
          <w:bCs/>
          <w:color w:val="000000" w:themeColor="text1"/>
          <w:sz w:val="20"/>
          <w:szCs w:val="20"/>
          <w:lang w:eastAsia="ar-SA"/>
        </w:rPr>
        <w:t>5</w:t>
      </w:r>
      <w:r w:rsidR="003158A2">
        <w:rPr>
          <w:rFonts w:ascii="Book Antiqua" w:eastAsia="Times New Roman" w:hAnsi="Book Antiqua" w:cs="Book Antiqua"/>
          <w:bCs/>
          <w:color w:val="000000" w:themeColor="text1"/>
          <w:sz w:val="20"/>
          <w:szCs w:val="20"/>
          <w:lang w:eastAsia="ar-SA"/>
        </w:rPr>
        <w:t xml:space="preserve">) </w:t>
      </w:r>
      <w:r w:rsidR="003158A2" w:rsidRPr="00D9173E">
        <w:rPr>
          <w:rFonts w:ascii="Book Antiqua" w:eastAsia="Times New Roman" w:hAnsi="Book Antiqua" w:cs="Book Antiqua"/>
          <w:bCs/>
          <w:color w:val="000000" w:themeColor="text1"/>
          <w:sz w:val="20"/>
          <w:szCs w:val="20"/>
          <w:lang w:eastAsia="ar-SA"/>
        </w:rPr>
        <w:t>Zgodnie z ustawą z dnia 13 kwietnia 2022 r. o szczególnych rozwiązaniach w zakresie przeciwdziałania wspieraniu agresji na Ukrainę oraz służących ochronie bezpieczeństwa narodowego (Dz.U. z 2022 r. poz. 835) z postępowania o udzielenie zamów</w:t>
      </w:r>
      <w:r w:rsidR="003158A2">
        <w:rPr>
          <w:rFonts w:ascii="Book Antiqua" w:eastAsia="Times New Roman" w:hAnsi="Book Antiqua" w:cs="Book Antiqua"/>
          <w:bCs/>
          <w:color w:val="000000" w:themeColor="text1"/>
          <w:sz w:val="20"/>
          <w:szCs w:val="20"/>
          <w:lang w:eastAsia="ar-SA"/>
        </w:rPr>
        <w:t xml:space="preserve">ienia wyklucza się wykonawców, </w:t>
      </w:r>
      <w:r w:rsidR="003158A2">
        <w:rPr>
          <w:rFonts w:ascii="Book Antiqua" w:eastAsia="Times New Roman" w:hAnsi="Book Antiqua" w:cs="Book Antiqua"/>
          <w:bCs/>
          <w:color w:val="000000" w:themeColor="text1"/>
          <w:sz w:val="20"/>
          <w:szCs w:val="20"/>
          <w:lang w:eastAsia="ar-SA"/>
        </w:rPr>
        <w:br/>
      </w:r>
      <w:r w:rsidR="003158A2" w:rsidRPr="00D9173E">
        <w:rPr>
          <w:rFonts w:ascii="Book Antiqua" w:eastAsia="Times New Roman" w:hAnsi="Book Antiqua" w:cs="Book Antiqua"/>
          <w:bCs/>
          <w:color w:val="000000" w:themeColor="text1"/>
          <w:sz w:val="20"/>
          <w:szCs w:val="20"/>
          <w:lang w:eastAsia="ar-SA"/>
        </w:rPr>
        <w:t>o których mowa w art. 7 ust. 1 ustawy.</w:t>
      </w:r>
    </w:p>
    <w:p w:rsidR="003158A2" w:rsidRPr="00883548" w:rsidRDefault="003158A2" w:rsidP="003158A2">
      <w:pPr>
        <w:suppressAutoHyphens/>
        <w:spacing w:line="360" w:lineRule="auto"/>
        <w:jc w:val="both"/>
        <w:rPr>
          <w:rFonts w:ascii="Book Antiqua" w:eastAsia="Times New Roman" w:hAnsi="Book Antiqua" w:cs="Book Antiqua"/>
          <w:bCs/>
          <w:color w:val="000000" w:themeColor="text1"/>
          <w:sz w:val="20"/>
          <w:szCs w:val="20"/>
          <w:lang w:eastAsia="ar-SA"/>
        </w:rPr>
      </w:pPr>
      <w:r w:rsidRPr="00883548">
        <w:rPr>
          <w:rFonts w:ascii="Book Antiqua" w:eastAsia="Times New Roman" w:hAnsi="Book Antiqua" w:cs="Book Antiqua"/>
          <w:bCs/>
          <w:color w:val="000000" w:themeColor="text1"/>
          <w:sz w:val="20"/>
          <w:szCs w:val="20"/>
          <w:lang w:eastAsia="ar-SA"/>
        </w:rPr>
        <w:t xml:space="preserve">Wszystkie dokumenty/załączniki muszą być podpisane przez osobę upoważnioną do składania oferty, sporządzone w języku polskim lub przetłumaczone na język polski w oryginale (lub potwierdzone „za zgodność z oryginałem”). </w:t>
      </w:r>
    </w:p>
    <w:p w:rsidR="003158A2" w:rsidRPr="00883548" w:rsidRDefault="003158A2" w:rsidP="003158A2">
      <w:pPr>
        <w:suppressAutoHyphens/>
        <w:spacing w:line="360" w:lineRule="auto"/>
        <w:jc w:val="both"/>
        <w:rPr>
          <w:rFonts w:ascii="Book Antiqua" w:eastAsia="Times New Roman" w:hAnsi="Book Antiqua" w:cs="Book Antiqua"/>
          <w:b/>
          <w:bCs/>
          <w:color w:val="000000" w:themeColor="text1"/>
          <w:sz w:val="20"/>
          <w:szCs w:val="20"/>
          <w:lang w:eastAsia="ar-SA"/>
        </w:rPr>
      </w:pPr>
      <w:r w:rsidRPr="00883548">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p>
    <w:p w:rsidR="003158A2" w:rsidRPr="00883548" w:rsidRDefault="003158A2" w:rsidP="003158A2">
      <w:pPr>
        <w:suppressAutoHyphens/>
        <w:spacing w:after="0" w:line="360" w:lineRule="auto"/>
        <w:jc w:val="both"/>
        <w:rPr>
          <w:rFonts w:ascii="Book Antiqua" w:eastAsia="Times New Roman" w:hAnsi="Book Antiqua" w:cs="Book Antiqua"/>
          <w:color w:val="000000"/>
          <w:sz w:val="20"/>
          <w:szCs w:val="20"/>
          <w:lang w:eastAsia="ar-SA"/>
        </w:rPr>
      </w:pPr>
      <w:r w:rsidRPr="00883548">
        <w:rPr>
          <w:rFonts w:ascii="Book Antiqua" w:eastAsia="Times New Roman" w:hAnsi="Book Antiqua" w:cs="Book Antiqua"/>
          <w:b/>
          <w:bCs/>
          <w:color w:val="000000"/>
          <w:sz w:val="20"/>
          <w:szCs w:val="20"/>
          <w:lang w:eastAsia="ar-SA"/>
        </w:rPr>
        <w:t>11. Termin i warunki płatności:</w:t>
      </w:r>
      <w:r w:rsidRPr="00883548">
        <w:rPr>
          <w:rFonts w:ascii="Book Antiqua" w:eastAsia="Times New Roman" w:hAnsi="Book Antiqua" w:cs="Book Antiqua"/>
          <w:color w:val="000000"/>
          <w:sz w:val="20"/>
          <w:szCs w:val="20"/>
          <w:lang w:eastAsia="ar-SA"/>
        </w:rPr>
        <w:t xml:space="preserve"> Wykonawca otrzyma wynagrodzenie po </w:t>
      </w:r>
      <w:r>
        <w:rPr>
          <w:rFonts w:ascii="Book Antiqua" w:eastAsia="Times New Roman" w:hAnsi="Book Antiqua" w:cs="Book Antiqua"/>
          <w:color w:val="000000"/>
          <w:sz w:val="20"/>
          <w:szCs w:val="20"/>
          <w:lang w:eastAsia="ar-SA"/>
        </w:rPr>
        <w:t>wykonaniu</w:t>
      </w:r>
      <w:r w:rsidRPr="00883548">
        <w:rPr>
          <w:rFonts w:ascii="Book Antiqua" w:eastAsia="Times New Roman" w:hAnsi="Book Antiqua" w:cs="Book Antiqua"/>
          <w:color w:val="000000"/>
          <w:sz w:val="20"/>
          <w:szCs w:val="20"/>
          <w:lang w:eastAsia="ar-SA"/>
        </w:rPr>
        <w:t xml:space="preserve"> przedmiotu zamówienia, przelewem w terminie do 30 dni licząc od daty wpływu do siedziby Uczelni prawidłowo wystawionego rachunku/faktury.</w:t>
      </w:r>
    </w:p>
    <w:p w:rsidR="003158A2" w:rsidRPr="00883548" w:rsidRDefault="003158A2" w:rsidP="003158A2">
      <w:pPr>
        <w:suppressAutoHyphens/>
        <w:spacing w:after="0" w:line="360" w:lineRule="auto"/>
        <w:jc w:val="both"/>
        <w:rPr>
          <w:rFonts w:ascii="Book Antiqua" w:eastAsia="Times New Roman" w:hAnsi="Book Antiqua" w:cs="Book Antiqua"/>
          <w:color w:val="000000"/>
          <w:sz w:val="20"/>
          <w:szCs w:val="20"/>
          <w:lang w:eastAsia="ar-SA"/>
        </w:rPr>
      </w:pP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883548">
        <w:rPr>
          <w:rFonts w:ascii="Book Antiqua" w:eastAsia="Times New Roman" w:hAnsi="Book Antiqua" w:cs="Times New Roman"/>
          <w:b/>
          <w:sz w:val="20"/>
          <w:szCs w:val="20"/>
          <w:lang w:eastAsia="pl-PL"/>
        </w:rPr>
        <w:t>12</w:t>
      </w:r>
      <w:r w:rsidRPr="00883548">
        <w:rPr>
          <w:rFonts w:ascii="Book Antiqua" w:eastAsia="Times New Roman" w:hAnsi="Book Antiqua" w:cs="Times New Roman"/>
          <w:sz w:val="20"/>
          <w:szCs w:val="20"/>
          <w:lang w:eastAsia="pl-PL"/>
        </w:rPr>
        <w:t>.</w:t>
      </w:r>
      <w:r w:rsidRPr="00883548">
        <w:rPr>
          <w:rFonts w:ascii="Book Antiqua" w:eastAsia="Times New Roman" w:hAnsi="Book Antiqua" w:cs="Times New Roman"/>
          <w:b/>
          <w:sz w:val="20"/>
          <w:szCs w:val="20"/>
          <w:lang w:eastAsia="pl-PL"/>
        </w:rPr>
        <w:t xml:space="preserve"> </w:t>
      </w:r>
      <w:r w:rsidRPr="00883548">
        <w:rPr>
          <w:rFonts w:ascii="Book Antiqua" w:eastAsia="Times New Roman" w:hAnsi="Book Antiqua" w:cs="Times New Roman"/>
          <w:sz w:val="20"/>
          <w:szCs w:val="20"/>
          <w:lang w:eastAsia="pl-PL"/>
        </w:rPr>
        <w:t>Zamawiający zastrzega sobie prawo wyboru oferty o cenie wyższej, przy czym w takim wypadku uzasadni dokonanie wyboru.</w:t>
      </w:r>
      <w:r w:rsidRPr="00883548">
        <w:rPr>
          <w:rFonts w:ascii="Book Antiqua" w:eastAsia="Times New Roman" w:hAnsi="Book Antiqua" w:cs="Times New Roman"/>
          <w:b/>
          <w:sz w:val="20"/>
          <w:szCs w:val="20"/>
          <w:lang w:eastAsia="pl-PL"/>
        </w:rPr>
        <w:t xml:space="preserve"> </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883548">
        <w:rPr>
          <w:rFonts w:ascii="Book Antiqua" w:eastAsia="Times New Roman" w:hAnsi="Book Antiqua" w:cs="Times New Roman"/>
          <w:b/>
          <w:sz w:val="20"/>
          <w:szCs w:val="20"/>
          <w:lang w:eastAsia="pl-PL"/>
        </w:rPr>
        <w:t xml:space="preserve">13. </w:t>
      </w:r>
      <w:r w:rsidRPr="00883548">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3158A2" w:rsidRPr="00883548" w:rsidRDefault="003158A2" w:rsidP="003158A2">
      <w:pPr>
        <w:suppressAutoHyphens/>
        <w:spacing w:after="0" w:line="360" w:lineRule="auto"/>
        <w:jc w:val="both"/>
        <w:rPr>
          <w:rFonts w:ascii="Book Antiqua" w:eastAsia="Times New Roman" w:hAnsi="Book Antiqua" w:cs="Book Antiqua"/>
          <w:color w:val="000000"/>
          <w:sz w:val="20"/>
          <w:szCs w:val="20"/>
          <w:lang w:eastAsia="ar-SA"/>
        </w:rPr>
      </w:pPr>
      <w:r w:rsidRPr="00883548">
        <w:rPr>
          <w:rFonts w:ascii="Book Antiqua" w:eastAsia="Times New Roman" w:hAnsi="Book Antiqua" w:cs="Times New Roman"/>
          <w:b/>
          <w:sz w:val="20"/>
          <w:szCs w:val="20"/>
          <w:lang w:eastAsia="pl-PL"/>
        </w:rPr>
        <w:t>14.</w:t>
      </w:r>
      <w:r w:rsidRPr="00883548">
        <w:rPr>
          <w:rFonts w:ascii="Book Antiqua" w:eastAsia="Times New Roman" w:hAnsi="Book Antiqua" w:cs="Times New Roman"/>
          <w:sz w:val="20"/>
          <w:szCs w:val="20"/>
          <w:lang w:eastAsia="pl-PL"/>
        </w:rPr>
        <w:t xml:space="preserve"> </w:t>
      </w:r>
      <w:r w:rsidRPr="00883548">
        <w:rPr>
          <w:rFonts w:ascii="Book Antiqua" w:eastAsia="Times New Roman" w:hAnsi="Book Antiqua" w:cs="Arial"/>
          <w:color w:val="000000"/>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administratorem Pani/Pana danych osobowych jest Uniwersytet Kazimierza Wielkiego z siedzibą przy ul. Chodkiewicza 30, 85-064 Bydgoszcz;</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administrator danych osobowych powołał Inspektora Ochrony Danych nadzorującego prawidłowość przetwarzania danych osobowych, z którym można skontaktować się za pośrednictwem adresu e-mail: iod@ukw.edu.pl;</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Pani/Pana dane osobowe przetwarzane będą na podstawie art. 6 ust. 1 lit. c RODO w celu związanym z postępowaniem o udzielenie zamówienia publicznego prowadzonym w trybie zapytania ofertowego;</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3548">
        <w:rPr>
          <w:rFonts w:ascii="Book Antiqua" w:eastAsia="Times New Roman" w:hAnsi="Book Antiqua" w:cs="Arial"/>
          <w:sz w:val="20"/>
          <w:szCs w:val="20"/>
        </w:rPr>
        <w:t>Pzp</w:t>
      </w:r>
      <w:proofErr w:type="spellEnd"/>
      <w:r w:rsidRPr="00883548">
        <w:rPr>
          <w:rFonts w:ascii="Book Antiqua" w:eastAsia="Times New Roman" w:hAnsi="Book Antiqua" w:cs="Arial"/>
          <w:sz w:val="20"/>
          <w:szCs w:val="20"/>
        </w:rPr>
        <w:t xml:space="preserve">”;  </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 xml:space="preserve">Pani/Pana dane osobowe będą przechowywane, zgodnie z art. 97 ust. 1 ustawy </w:t>
      </w:r>
      <w:proofErr w:type="spellStart"/>
      <w:r w:rsidRPr="00883548">
        <w:rPr>
          <w:rFonts w:ascii="Book Antiqua" w:eastAsia="Times New Roman" w:hAnsi="Book Antiqua" w:cs="Arial"/>
          <w:sz w:val="20"/>
          <w:szCs w:val="20"/>
        </w:rPr>
        <w:t>Pzp</w:t>
      </w:r>
      <w:proofErr w:type="spellEnd"/>
      <w:r w:rsidRPr="00883548">
        <w:rPr>
          <w:rFonts w:ascii="Book Antiqua" w:eastAsia="Times New Roman" w:hAnsi="Book Antiqua" w:cs="Arial"/>
          <w:sz w:val="20"/>
          <w:szCs w:val="20"/>
        </w:rPr>
        <w:t>, przez okres 4 lat od dnia zakończenia postępowania o udzielenie zamówienia, a jeżeli czas trwania umowy przekracza 4 lata, okres przechowywania obejmuje cały czas trwania umowy;</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b/>
          <w:sz w:val="20"/>
          <w:szCs w:val="20"/>
        </w:rPr>
      </w:pPr>
      <w:r w:rsidRPr="00883548">
        <w:rPr>
          <w:rFonts w:ascii="Book Antiqua" w:eastAsia="Times New Roman" w:hAnsi="Book Antiqua" w:cs="Arial"/>
          <w:sz w:val="20"/>
          <w:szCs w:val="20"/>
        </w:rPr>
        <w:t xml:space="preserve">obowiązek podania przez Panią/Pana danych osobowych bezpośrednio Pani/Pana dotyczących jest wymogiem ustawowym określonym w przepisach ustawy </w:t>
      </w:r>
      <w:proofErr w:type="spellStart"/>
      <w:r w:rsidRPr="00883548">
        <w:rPr>
          <w:rFonts w:ascii="Book Antiqua" w:eastAsia="Times New Roman" w:hAnsi="Book Antiqua" w:cs="Arial"/>
          <w:sz w:val="20"/>
          <w:szCs w:val="20"/>
        </w:rPr>
        <w:t>Pzp</w:t>
      </w:r>
      <w:proofErr w:type="spellEnd"/>
      <w:r w:rsidRPr="00883548">
        <w:rPr>
          <w:rFonts w:ascii="Book Antiqua" w:eastAsia="Times New Roman" w:hAnsi="Book Antiqua" w:cs="Arial"/>
          <w:sz w:val="20"/>
          <w:szCs w:val="20"/>
        </w:rPr>
        <w:t xml:space="preserve">, związanym z udziałem w postępowaniu o udzielenie zamówienia publicznego; konsekwencje niepodania określonych danych wynikają z ustawy </w:t>
      </w:r>
      <w:proofErr w:type="spellStart"/>
      <w:r w:rsidRPr="00883548">
        <w:rPr>
          <w:rFonts w:ascii="Book Antiqua" w:eastAsia="Times New Roman" w:hAnsi="Book Antiqua" w:cs="Arial"/>
          <w:sz w:val="20"/>
          <w:szCs w:val="20"/>
        </w:rPr>
        <w:t>Pzp</w:t>
      </w:r>
      <w:proofErr w:type="spellEnd"/>
      <w:r w:rsidRPr="00883548">
        <w:rPr>
          <w:rFonts w:ascii="Book Antiqua" w:eastAsia="Times New Roman" w:hAnsi="Book Antiqua" w:cs="Arial"/>
          <w:sz w:val="20"/>
          <w:szCs w:val="20"/>
        </w:rPr>
        <w:t>;</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w odniesieniu do Pani/Pana danych osobowych decyzje nie będą podejmowane w sposób zautomatyzowany, stosowanie do art. 22 RODO;</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posiada Pani/Pan:</w:t>
      </w:r>
    </w:p>
    <w:p w:rsidR="003158A2" w:rsidRPr="00883548" w:rsidRDefault="003158A2" w:rsidP="003158A2">
      <w:pPr>
        <w:numPr>
          <w:ilvl w:val="0"/>
          <w:numId w:val="3"/>
        </w:numPr>
        <w:spacing w:after="0" w:line="360" w:lineRule="auto"/>
        <w:ind w:left="709" w:hanging="283"/>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na podstawie art. 15 RODO prawo dostępu do danych osobowych Pani/Pana dotyczących;</w:t>
      </w:r>
    </w:p>
    <w:p w:rsidR="003158A2" w:rsidRPr="00883548" w:rsidRDefault="003158A2" w:rsidP="003158A2">
      <w:pPr>
        <w:numPr>
          <w:ilvl w:val="0"/>
          <w:numId w:val="3"/>
        </w:numPr>
        <w:spacing w:after="0" w:line="360" w:lineRule="auto"/>
        <w:ind w:left="709" w:hanging="283"/>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 xml:space="preserve">na podstawie art. 16 RODO prawo do sprostowania Pani/Pana danych osobowych </w:t>
      </w:r>
      <w:r w:rsidRPr="00883548">
        <w:rPr>
          <w:rFonts w:ascii="Book Antiqua" w:eastAsia="Times New Roman" w:hAnsi="Book Antiqua" w:cs="Arial"/>
          <w:b/>
          <w:sz w:val="20"/>
          <w:szCs w:val="20"/>
          <w:vertAlign w:val="superscript"/>
        </w:rPr>
        <w:t>1</w:t>
      </w:r>
      <w:r w:rsidRPr="00883548">
        <w:rPr>
          <w:rFonts w:ascii="Book Antiqua" w:eastAsia="Times New Roman" w:hAnsi="Book Antiqua" w:cs="Arial"/>
          <w:sz w:val="20"/>
          <w:szCs w:val="20"/>
        </w:rPr>
        <w:t>;</w:t>
      </w:r>
    </w:p>
    <w:p w:rsidR="003158A2" w:rsidRPr="00883548" w:rsidRDefault="003158A2" w:rsidP="003158A2">
      <w:pPr>
        <w:numPr>
          <w:ilvl w:val="0"/>
          <w:numId w:val="3"/>
        </w:numPr>
        <w:spacing w:after="0" w:line="360" w:lineRule="auto"/>
        <w:ind w:left="709" w:hanging="283"/>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sidRPr="00883548">
        <w:rPr>
          <w:rFonts w:ascii="Book Antiqua" w:eastAsia="Times New Roman" w:hAnsi="Book Antiqua" w:cs="Arial"/>
          <w:sz w:val="20"/>
          <w:szCs w:val="20"/>
          <w:vertAlign w:val="superscript"/>
        </w:rPr>
        <w:t>2</w:t>
      </w:r>
      <w:r w:rsidRPr="00883548">
        <w:rPr>
          <w:rFonts w:ascii="Book Antiqua" w:eastAsia="Times New Roman" w:hAnsi="Book Antiqua" w:cs="Arial"/>
          <w:sz w:val="20"/>
          <w:szCs w:val="20"/>
        </w:rPr>
        <w:t>;</w:t>
      </w:r>
    </w:p>
    <w:p w:rsidR="003158A2" w:rsidRPr="00883548" w:rsidRDefault="003158A2" w:rsidP="003158A2">
      <w:pPr>
        <w:numPr>
          <w:ilvl w:val="0"/>
          <w:numId w:val="3"/>
        </w:numPr>
        <w:spacing w:after="0" w:line="360" w:lineRule="auto"/>
        <w:ind w:left="709" w:hanging="283"/>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rsidR="003158A2" w:rsidRPr="00883548" w:rsidRDefault="003158A2" w:rsidP="003158A2">
      <w:pPr>
        <w:numPr>
          <w:ilvl w:val="0"/>
          <w:numId w:val="2"/>
        </w:numPr>
        <w:spacing w:after="0" w:line="360" w:lineRule="auto"/>
        <w:ind w:left="426" w:hanging="426"/>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nie przysługuje Pani/Panu:</w:t>
      </w:r>
    </w:p>
    <w:p w:rsidR="003158A2" w:rsidRPr="00883548" w:rsidRDefault="003158A2" w:rsidP="003158A2">
      <w:pPr>
        <w:numPr>
          <w:ilvl w:val="0"/>
          <w:numId w:val="4"/>
        </w:numPr>
        <w:spacing w:after="0" w:line="360" w:lineRule="auto"/>
        <w:ind w:left="709" w:hanging="283"/>
        <w:contextualSpacing/>
        <w:jc w:val="both"/>
        <w:rPr>
          <w:rFonts w:ascii="Book Antiqua" w:eastAsia="Times New Roman" w:hAnsi="Book Antiqua" w:cs="Arial"/>
          <w:sz w:val="20"/>
          <w:szCs w:val="20"/>
        </w:rPr>
      </w:pPr>
      <w:r w:rsidRPr="00883548">
        <w:rPr>
          <w:rFonts w:ascii="Book Antiqua" w:eastAsia="Times New Roman" w:hAnsi="Book Antiqua" w:cs="Arial"/>
          <w:sz w:val="20"/>
          <w:szCs w:val="20"/>
        </w:rPr>
        <w:t>w związku z art. 17 ust. 3 lit. b, d lub e RODO prawo do usunięcia danych osobowych;</w:t>
      </w:r>
    </w:p>
    <w:p w:rsidR="003158A2" w:rsidRPr="00883548" w:rsidRDefault="003158A2" w:rsidP="003158A2">
      <w:pPr>
        <w:numPr>
          <w:ilvl w:val="0"/>
          <w:numId w:val="4"/>
        </w:numPr>
        <w:spacing w:after="0" w:line="360" w:lineRule="auto"/>
        <w:ind w:left="709" w:hanging="283"/>
        <w:contextualSpacing/>
        <w:jc w:val="both"/>
        <w:rPr>
          <w:rFonts w:ascii="Book Antiqua" w:eastAsia="Times New Roman" w:hAnsi="Book Antiqua" w:cs="Arial"/>
          <w:b/>
          <w:sz w:val="20"/>
          <w:szCs w:val="20"/>
        </w:rPr>
      </w:pPr>
      <w:r w:rsidRPr="00883548">
        <w:rPr>
          <w:rFonts w:ascii="Book Antiqua" w:eastAsia="Times New Roman" w:hAnsi="Book Antiqua" w:cs="Arial"/>
          <w:sz w:val="20"/>
          <w:szCs w:val="20"/>
        </w:rPr>
        <w:t>prawo do przenoszenia danych osobowych, o którym mowa w art. 20 RODO;</w:t>
      </w:r>
    </w:p>
    <w:p w:rsidR="003158A2" w:rsidRPr="00883548" w:rsidRDefault="003158A2" w:rsidP="003158A2">
      <w:pPr>
        <w:numPr>
          <w:ilvl w:val="0"/>
          <w:numId w:val="4"/>
        </w:numPr>
        <w:spacing w:after="0" w:line="360" w:lineRule="auto"/>
        <w:ind w:left="709" w:hanging="283"/>
        <w:contextualSpacing/>
        <w:jc w:val="both"/>
        <w:rPr>
          <w:rFonts w:ascii="Book Antiqua" w:eastAsia="Times New Roman" w:hAnsi="Book Antiqua" w:cs="Arial"/>
          <w:b/>
          <w:sz w:val="20"/>
          <w:szCs w:val="20"/>
        </w:rPr>
      </w:pPr>
      <w:r w:rsidRPr="00883548">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sidRPr="00883548">
        <w:rPr>
          <w:rFonts w:ascii="Book Antiqua" w:eastAsia="Times New Roman" w:hAnsi="Book Antiqua" w:cs="Arial"/>
          <w:sz w:val="20"/>
          <w:szCs w:val="20"/>
        </w:rPr>
        <w:t>.</w:t>
      </w:r>
    </w:p>
    <w:p w:rsidR="003158A2" w:rsidRPr="00883548" w:rsidRDefault="003158A2" w:rsidP="003158A2">
      <w:pPr>
        <w:spacing w:after="0" w:line="240" w:lineRule="auto"/>
        <w:jc w:val="both"/>
        <w:rPr>
          <w:rFonts w:ascii="Book Antiqua" w:eastAsia="Times New Roman" w:hAnsi="Book Antiqua" w:cs="Arial"/>
          <w:sz w:val="20"/>
          <w:szCs w:val="20"/>
          <w:lang w:eastAsia="pl-PL"/>
        </w:rPr>
      </w:pPr>
    </w:p>
    <w:p w:rsidR="003158A2" w:rsidRPr="00883548" w:rsidRDefault="003158A2" w:rsidP="003158A2">
      <w:pPr>
        <w:spacing w:after="0" w:line="360" w:lineRule="auto"/>
        <w:contextualSpacing/>
        <w:jc w:val="both"/>
        <w:rPr>
          <w:rFonts w:ascii="Book Antiqua" w:eastAsia="Times New Roman" w:hAnsi="Book Antiqua" w:cs="Arial"/>
          <w:sz w:val="20"/>
          <w:szCs w:val="20"/>
        </w:rPr>
      </w:pPr>
      <w:r w:rsidRPr="00883548">
        <w:rPr>
          <w:rFonts w:ascii="Book Antiqua" w:eastAsia="Times New Roman" w:hAnsi="Book Antiqua" w:cs="Arial"/>
          <w:b/>
          <w:sz w:val="20"/>
          <w:szCs w:val="20"/>
          <w:vertAlign w:val="superscript"/>
        </w:rPr>
        <w:t xml:space="preserve">1  </w:t>
      </w:r>
      <w:r w:rsidRPr="00883548">
        <w:rPr>
          <w:rFonts w:ascii="Book Antiqua" w:eastAsia="Times New Roman" w:hAnsi="Book Antiqua" w:cs="Arial"/>
          <w:b/>
          <w:sz w:val="20"/>
          <w:szCs w:val="20"/>
        </w:rPr>
        <w:t>Wyjaśnienie:</w:t>
      </w:r>
      <w:r w:rsidRPr="00883548">
        <w:rPr>
          <w:rFonts w:ascii="Book Antiqua" w:eastAsia="Times New Roman" w:hAnsi="Book Antiqua" w:cs="Arial"/>
          <w:sz w:val="20"/>
          <w:szCs w:val="20"/>
        </w:rPr>
        <w:t xml:space="preserve"> skorzystanie z prawa do sprostowania nie może skutkować zmianą wyniku postępowania</w:t>
      </w:r>
      <w:r w:rsidRPr="00883548">
        <w:rPr>
          <w:rFonts w:ascii="Book Antiqua" w:eastAsia="Times New Roman" w:hAnsi="Book Antiqua" w:cs="Arial"/>
          <w:sz w:val="20"/>
          <w:szCs w:val="20"/>
        </w:rPr>
        <w:br/>
        <w:t xml:space="preserve">o udzielenie zamówienia publicznego ani zmianą postanowień umowy w zakresie niezgodnym </w:t>
      </w:r>
      <w:r w:rsidRPr="00883548">
        <w:rPr>
          <w:rFonts w:ascii="Book Antiqua" w:eastAsia="Times New Roman" w:hAnsi="Book Antiqua" w:cs="Arial"/>
          <w:sz w:val="20"/>
          <w:szCs w:val="20"/>
        </w:rPr>
        <w:br/>
        <w:t xml:space="preserve">z ustawą </w:t>
      </w:r>
      <w:proofErr w:type="spellStart"/>
      <w:r w:rsidRPr="00883548">
        <w:rPr>
          <w:rFonts w:ascii="Book Antiqua" w:eastAsia="Times New Roman" w:hAnsi="Book Antiqua" w:cs="Arial"/>
          <w:sz w:val="20"/>
          <w:szCs w:val="20"/>
        </w:rPr>
        <w:t>Pzp</w:t>
      </w:r>
      <w:proofErr w:type="spellEnd"/>
      <w:r w:rsidRPr="00883548">
        <w:rPr>
          <w:rFonts w:ascii="Book Antiqua" w:eastAsia="Times New Roman" w:hAnsi="Book Antiqua" w:cs="Arial"/>
          <w:sz w:val="20"/>
          <w:szCs w:val="20"/>
        </w:rPr>
        <w:t xml:space="preserve"> oraz nie może naruszać integralności protokołu oraz jego załączników.</w:t>
      </w:r>
    </w:p>
    <w:p w:rsidR="003158A2" w:rsidRPr="00883548" w:rsidRDefault="003158A2" w:rsidP="003158A2">
      <w:pPr>
        <w:spacing w:after="0" w:line="360" w:lineRule="auto"/>
        <w:contextualSpacing/>
        <w:jc w:val="both"/>
        <w:rPr>
          <w:rFonts w:ascii="Book Antiqua" w:eastAsia="Times New Roman" w:hAnsi="Book Antiqua" w:cs="Arial"/>
          <w:sz w:val="20"/>
          <w:szCs w:val="20"/>
        </w:rPr>
      </w:pPr>
      <w:r w:rsidRPr="00883548">
        <w:rPr>
          <w:rFonts w:ascii="Book Antiqua" w:eastAsia="Times New Roman" w:hAnsi="Book Antiqua" w:cs="Arial"/>
          <w:b/>
          <w:sz w:val="20"/>
          <w:szCs w:val="20"/>
          <w:vertAlign w:val="superscript"/>
        </w:rPr>
        <w:t xml:space="preserve">2 </w:t>
      </w:r>
      <w:r w:rsidRPr="00883548">
        <w:rPr>
          <w:rFonts w:ascii="Book Antiqua" w:eastAsia="Times New Roman" w:hAnsi="Book Antiqua" w:cs="Arial"/>
          <w:b/>
          <w:sz w:val="20"/>
          <w:szCs w:val="20"/>
        </w:rPr>
        <w:t>Wyjaśnienie:</w:t>
      </w:r>
      <w:r w:rsidRPr="00883548">
        <w:rPr>
          <w:rFonts w:ascii="Book Antiqua" w:eastAsia="Times New Roman" w:hAnsi="Book Antiqua"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58A2" w:rsidRPr="00883548" w:rsidRDefault="003158A2" w:rsidP="003158A2">
      <w:pPr>
        <w:spacing w:after="0" w:line="240" w:lineRule="auto"/>
        <w:rPr>
          <w:rFonts w:ascii="Book Antiqua" w:eastAsia="Times New Roman" w:hAnsi="Book Antiqua" w:cs="Times New Roman"/>
          <w:sz w:val="20"/>
          <w:szCs w:val="20"/>
          <w:lang w:eastAsia="pl-PL"/>
        </w:rPr>
      </w:pPr>
    </w:p>
    <w:p w:rsidR="003158A2" w:rsidRPr="005B2B5D" w:rsidRDefault="003158A2" w:rsidP="003158A2">
      <w:pPr>
        <w:spacing w:after="0" w:line="360" w:lineRule="auto"/>
        <w:jc w:val="both"/>
        <w:rPr>
          <w:rFonts w:ascii="Book Antiqua" w:eastAsia="Times New Roman" w:hAnsi="Book Antiqua" w:cs="Times New Roman"/>
          <w:sz w:val="16"/>
          <w:szCs w:val="20"/>
          <w:lang w:eastAsia="pl-PL"/>
        </w:rPr>
      </w:pPr>
      <w:r w:rsidRPr="005B2B5D">
        <w:rPr>
          <w:rFonts w:ascii="Book Antiqua" w:eastAsia="Times New Roman" w:hAnsi="Book Antiqua" w:cs="Times New Roman"/>
          <w:sz w:val="16"/>
          <w:szCs w:val="20"/>
          <w:lang w:eastAsia="pl-PL"/>
        </w:rPr>
        <w:t xml:space="preserve">W przypadku przekazywania przez Wykonawcę przy składaniu oferty </w:t>
      </w:r>
      <w:r w:rsidRPr="005B2B5D">
        <w:rPr>
          <w:rFonts w:ascii="Book Antiqua" w:eastAsia="Times New Roman" w:hAnsi="Book Antiqua" w:cs="Arial"/>
          <w:sz w:val="16"/>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3158A2" w:rsidRPr="00883548" w:rsidRDefault="003158A2" w:rsidP="003158A2">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3158A2" w:rsidRPr="00883548" w:rsidRDefault="003158A2" w:rsidP="003158A2">
      <w:pPr>
        <w:spacing w:after="0" w:line="360" w:lineRule="auto"/>
        <w:jc w:val="both"/>
        <w:rPr>
          <w:rFonts w:ascii="Book Antiqua" w:eastAsia="Times New Roman" w:hAnsi="Book Antiqua" w:cs="Times"/>
          <w:b/>
          <w:bCs/>
          <w:color w:val="000000"/>
          <w:sz w:val="20"/>
          <w:szCs w:val="20"/>
          <w:lang w:eastAsia="pl-PL"/>
        </w:rPr>
      </w:pPr>
      <w:r w:rsidRPr="00883548">
        <w:rPr>
          <w:rFonts w:ascii="Book Antiqua" w:eastAsia="Times New Roman" w:hAnsi="Book Antiqua" w:cs="Times"/>
          <w:b/>
          <w:bCs/>
          <w:color w:val="000000"/>
          <w:sz w:val="20"/>
          <w:szCs w:val="20"/>
          <w:lang w:eastAsia="pl-PL"/>
        </w:rPr>
        <w:t xml:space="preserve">15. </w:t>
      </w:r>
      <w:r w:rsidRPr="00883548">
        <w:rPr>
          <w:rFonts w:ascii="Book Antiqua" w:eastAsia="Times New Roman" w:hAnsi="Book Antiqua" w:cs="Times"/>
          <w:bCs/>
          <w:color w:val="000000"/>
          <w:sz w:val="20"/>
          <w:szCs w:val="20"/>
          <w:lang w:eastAsia="pl-PL"/>
        </w:rPr>
        <w:t>W sprawie przedmiotu zamówienia należy  kontaktować się z przedstawicielem Zamawiaj</w:t>
      </w:r>
      <w:r w:rsidRPr="00883548">
        <w:rPr>
          <w:rFonts w:ascii="Book Antiqua" w:eastAsia="TimesNewRoman,Bold" w:hAnsi="Book Antiqua" w:cs="TimesNewRoman,Bold"/>
          <w:bCs/>
          <w:color w:val="000000"/>
          <w:sz w:val="20"/>
          <w:szCs w:val="20"/>
          <w:lang w:eastAsia="pl-PL"/>
        </w:rPr>
        <w:t>ą</w:t>
      </w:r>
      <w:r w:rsidRPr="00883548">
        <w:rPr>
          <w:rFonts w:ascii="Book Antiqua" w:eastAsia="Times New Roman" w:hAnsi="Book Antiqua" w:cs="Times"/>
          <w:bCs/>
          <w:color w:val="000000"/>
          <w:sz w:val="20"/>
          <w:szCs w:val="20"/>
          <w:lang w:eastAsia="pl-PL"/>
        </w:rPr>
        <w:t>cego</w:t>
      </w:r>
      <w:r w:rsidRPr="00883548">
        <w:rPr>
          <w:rFonts w:ascii="Book Antiqua" w:eastAsia="Times New Roman" w:hAnsi="Book Antiqua" w:cs="Times"/>
          <w:b/>
          <w:bCs/>
          <w:color w:val="000000"/>
          <w:sz w:val="20"/>
          <w:szCs w:val="20"/>
          <w:lang w:eastAsia="pl-PL"/>
        </w:rPr>
        <w:t xml:space="preserve"> :       </w:t>
      </w:r>
    </w:p>
    <w:p w:rsidR="003158A2" w:rsidRPr="00883548" w:rsidRDefault="003158A2" w:rsidP="003158A2">
      <w:pPr>
        <w:numPr>
          <w:ilvl w:val="0"/>
          <w:numId w:val="5"/>
        </w:num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Times"/>
          <w:bCs/>
          <w:color w:val="000000"/>
          <w:sz w:val="20"/>
          <w:szCs w:val="20"/>
          <w:lang w:eastAsia="pl-PL"/>
        </w:rPr>
        <w:t>w sprawach merytorycznych</w:t>
      </w:r>
      <w:r w:rsidRPr="00883548">
        <w:rPr>
          <w:rFonts w:ascii="Book Antiqua" w:eastAsia="Times New Roman" w:hAnsi="Book Antiqua" w:cs="Times"/>
          <w:b/>
          <w:bCs/>
          <w:color w:val="000000"/>
          <w:sz w:val="20"/>
          <w:szCs w:val="20"/>
          <w:lang w:eastAsia="pl-PL"/>
        </w:rPr>
        <w:t xml:space="preserve">: </w:t>
      </w:r>
    </w:p>
    <w:p w:rsidR="003158A2" w:rsidRPr="00883548" w:rsidRDefault="00F52DAC" w:rsidP="003158A2">
      <w:pPr>
        <w:spacing w:after="0" w:line="360" w:lineRule="auto"/>
        <w:ind w:left="720"/>
        <w:jc w:val="both"/>
        <w:rPr>
          <w:rFonts w:ascii="Book Antiqua" w:eastAsia="Times New Roman" w:hAnsi="Book Antiqua" w:cs="Book Antiqua"/>
          <w:sz w:val="20"/>
          <w:szCs w:val="20"/>
          <w:lang w:eastAsia="pl-PL"/>
        </w:rPr>
      </w:pPr>
      <w:r>
        <w:rPr>
          <w:rFonts w:ascii="Book Antiqua" w:eastAsia="Times New Roman" w:hAnsi="Book Antiqua" w:cs="Times"/>
          <w:bCs/>
          <w:color w:val="000000"/>
          <w:sz w:val="20"/>
          <w:szCs w:val="20"/>
          <w:lang w:eastAsia="pl-PL"/>
        </w:rPr>
        <w:t>Jarosław Mikita</w:t>
      </w:r>
      <w:r w:rsidR="003158A2" w:rsidRPr="00883548">
        <w:rPr>
          <w:rFonts w:ascii="Book Antiqua" w:eastAsia="Times New Roman" w:hAnsi="Book Antiqua" w:cs="Times"/>
          <w:bCs/>
          <w:color w:val="000000"/>
          <w:sz w:val="20"/>
          <w:szCs w:val="20"/>
          <w:lang w:eastAsia="pl-PL"/>
        </w:rPr>
        <w:t xml:space="preserve">, </w:t>
      </w:r>
      <w:r w:rsidR="003158A2" w:rsidRPr="00883548">
        <w:rPr>
          <w:rFonts w:ascii="Book Antiqua" w:eastAsia="Times New Roman" w:hAnsi="Book Antiqua" w:cs="Times"/>
          <w:b/>
          <w:bCs/>
          <w:color w:val="000000"/>
          <w:sz w:val="20"/>
          <w:szCs w:val="20"/>
          <w:lang w:eastAsia="pl-PL"/>
        </w:rPr>
        <w:t xml:space="preserve"> </w:t>
      </w:r>
      <w:r w:rsidR="003158A2" w:rsidRPr="00883548">
        <w:rPr>
          <w:rFonts w:ascii="Book Antiqua" w:eastAsia="Times New Roman" w:hAnsi="Book Antiqua" w:cs="Tahoma"/>
          <w:sz w:val="20"/>
          <w:szCs w:val="20"/>
          <w:lang w:eastAsia="pl-PL"/>
        </w:rPr>
        <w:t>tel. (052) 34-19-</w:t>
      </w:r>
      <w:r w:rsidR="003158A2" w:rsidRPr="002854C3">
        <w:rPr>
          <w:rFonts w:ascii="Book Antiqua" w:eastAsia="Times New Roman" w:hAnsi="Book Antiqua" w:cs="Tahoma"/>
          <w:sz w:val="20"/>
          <w:szCs w:val="20"/>
          <w:lang w:eastAsia="pl-PL"/>
        </w:rPr>
        <w:t>2</w:t>
      </w:r>
      <w:r w:rsidRPr="002854C3">
        <w:rPr>
          <w:rFonts w:ascii="Book Antiqua" w:eastAsia="Times New Roman" w:hAnsi="Book Antiqua" w:cs="Tahoma"/>
          <w:sz w:val="20"/>
          <w:szCs w:val="20"/>
          <w:lang w:eastAsia="pl-PL"/>
        </w:rPr>
        <w:t>24</w:t>
      </w:r>
      <w:r w:rsidR="003158A2" w:rsidRPr="002854C3">
        <w:rPr>
          <w:rFonts w:ascii="Book Antiqua" w:eastAsia="Times New Roman" w:hAnsi="Book Antiqua" w:cs="Tahoma"/>
          <w:sz w:val="20"/>
          <w:szCs w:val="20"/>
          <w:lang w:eastAsia="pl-PL"/>
        </w:rPr>
        <w:t xml:space="preserve">, </w:t>
      </w:r>
      <w:r w:rsidR="003158A2" w:rsidRPr="002854C3">
        <w:rPr>
          <w:rFonts w:ascii="Book Antiqua" w:eastAsia="Times New Roman" w:hAnsi="Book Antiqua" w:cs="Book Antiqua"/>
          <w:sz w:val="20"/>
          <w:szCs w:val="20"/>
          <w:lang w:eastAsia="pl-PL"/>
        </w:rPr>
        <w:t xml:space="preserve"> </w:t>
      </w:r>
      <w:hyperlink r:id="rId7" w:history="1">
        <w:r w:rsidRPr="002854C3">
          <w:rPr>
            <w:rStyle w:val="Hipercze"/>
            <w:rFonts w:ascii="Book Antiqua" w:hAnsi="Book Antiqua"/>
            <w:sz w:val="20"/>
            <w:szCs w:val="20"/>
          </w:rPr>
          <w:t>jmikita@ukw.edu.pl</w:t>
        </w:r>
      </w:hyperlink>
      <w:r>
        <w:t xml:space="preserve"> </w:t>
      </w:r>
    </w:p>
    <w:p w:rsidR="003158A2" w:rsidRPr="00883548" w:rsidRDefault="003158A2" w:rsidP="003158A2">
      <w:pPr>
        <w:numPr>
          <w:ilvl w:val="0"/>
          <w:numId w:val="5"/>
        </w:numPr>
        <w:spacing w:after="0" w:line="360" w:lineRule="auto"/>
        <w:jc w:val="both"/>
        <w:rPr>
          <w:rFonts w:ascii="Book Antiqua" w:eastAsia="Times New Roman" w:hAnsi="Book Antiqua" w:cs="Book Antiqua"/>
          <w:sz w:val="20"/>
          <w:szCs w:val="20"/>
          <w:lang w:eastAsia="pl-PL"/>
        </w:rPr>
      </w:pPr>
      <w:r w:rsidRPr="00883548">
        <w:rPr>
          <w:rFonts w:ascii="Book Antiqua" w:eastAsia="Times New Roman" w:hAnsi="Book Antiqua" w:cs="Book Antiqua"/>
          <w:sz w:val="20"/>
          <w:szCs w:val="20"/>
          <w:lang w:eastAsia="pl-PL"/>
        </w:rPr>
        <w:t>w sprawach formalno-prawnych:</w:t>
      </w:r>
    </w:p>
    <w:p w:rsidR="003158A2" w:rsidRPr="00B24D12" w:rsidRDefault="003158A2" w:rsidP="003158A2">
      <w:pPr>
        <w:spacing w:after="0" w:line="360" w:lineRule="auto"/>
        <w:ind w:left="720"/>
        <w:jc w:val="both"/>
        <w:rPr>
          <w:rFonts w:ascii="Book Antiqua" w:eastAsia="Times New Roman" w:hAnsi="Book Antiqua" w:cs="Book Antiqua"/>
          <w:sz w:val="20"/>
          <w:szCs w:val="20"/>
          <w:lang w:eastAsia="pl-PL"/>
        </w:rPr>
      </w:pPr>
      <w:r w:rsidRPr="00883548">
        <w:rPr>
          <w:rFonts w:ascii="Book Antiqua" w:eastAsia="Times New Roman" w:hAnsi="Book Antiqua" w:cs="Book Antiqua"/>
          <w:sz w:val="20"/>
          <w:szCs w:val="20"/>
          <w:lang w:eastAsia="pl-PL"/>
        </w:rPr>
        <w:t xml:space="preserve">Weronika Janecka, </w:t>
      </w:r>
      <w:r w:rsidRPr="00883548">
        <w:rPr>
          <w:rFonts w:ascii="Book Antiqua" w:eastAsia="Times New Roman" w:hAnsi="Book Antiqua" w:cs="Tahoma"/>
          <w:sz w:val="20"/>
          <w:szCs w:val="20"/>
          <w:lang w:eastAsia="pl-PL"/>
        </w:rPr>
        <w:t>(052)</w:t>
      </w:r>
      <w:r w:rsidRPr="00883548">
        <w:rPr>
          <w:rFonts w:ascii="Book Antiqua" w:eastAsia="Times New Roman" w:hAnsi="Book Antiqua" w:cs="Book Antiqua"/>
          <w:sz w:val="20"/>
          <w:szCs w:val="20"/>
          <w:lang w:eastAsia="pl-PL"/>
        </w:rPr>
        <w:t xml:space="preserve"> 34-19-165, </w:t>
      </w:r>
      <w:hyperlink r:id="rId8" w:history="1">
        <w:r w:rsidRPr="00883548">
          <w:rPr>
            <w:rFonts w:ascii="Book Antiqua" w:eastAsia="Times New Roman" w:hAnsi="Book Antiqua" w:cs="Book Antiqua"/>
            <w:color w:val="0000FF"/>
            <w:sz w:val="20"/>
            <w:szCs w:val="20"/>
            <w:u w:val="single"/>
            <w:lang w:eastAsia="pl-PL"/>
          </w:rPr>
          <w:t>zampub@ukw.edu.pl</w:t>
        </w:r>
      </w:hyperlink>
      <w:r>
        <w:rPr>
          <w:rFonts w:ascii="Book Antiqua" w:eastAsia="Times New Roman" w:hAnsi="Book Antiqua" w:cs="Book Antiqua"/>
          <w:sz w:val="20"/>
          <w:szCs w:val="20"/>
          <w:lang w:eastAsia="pl-PL"/>
        </w:rPr>
        <w:t xml:space="preserve">   </w:t>
      </w:r>
    </w:p>
    <w:p w:rsidR="003158A2" w:rsidRPr="00883548" w:rsidRDefault="003158A2" w:rsidP="003158A2">
      <w:pPr>
        <w:spacing w:after="0" w:line="240" w:lineRule="auto"/>
        <w:ind w:left="5664"/>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p>
    <w:p w:rsidR="003158A2" w:rsidRPr="003A28C7" w:rsidRDefault="003158A2" w:rsidP="003158A2">
      <w:pPr>
        <w:spacing w:after="0" w:line="240" w:lineRule="auto"/>
        <w:ind w:left="5664"/>
        <w:jc w:val="right"/>
        <w:rPr>
          <w:rFonts w:ascii="Book Antiqua" w:eastAsia="Times New Roman" w:hAnsi="Book Antiqua" w:cs="Times New Roman"/>
          <w:b/>
          <w:sz w:val="20"/>
          <w:szCs w:val="20"/>
          <w:lang w:eastAsia="pl-PL"/>
        </w:rPr>
      </w:pPr>
      <w:bookmarkStart w:id="0" w:name="_GoBack"/>
      <w:r w:rsidRPr="003A28C7">
        <w:rPr>
          <w:rFonts w:ascii="Book Antiqua" w:eastAsia="Times New Roman" w:hAnsi="Book Antiqua" w:cs="Times New Roman"/>
          <w:b/>
          <w:sz w:val="20"/>
          <w:szCs w:val="20"/>
          <w:lang w:eastAsia="pl-PL"/>
        </w:rPr>
        <w:t xml:space="preserve">Kanclerz UKW                                                                                                      </w:t>
      </w:r>
    </w:p>
    <w:p w:rsidR="003158A2" w:rsidRPr="003A28C7" w:rsidRDefault="003158A2" w:rsidP="003158A2">
      <w:pPr>
        <w:spacing w:after="0" w:line="360" w:lineRule="auto"/>
        <w:jc w:val="right"/>
        <w:rPr>
          <w:rFonts w:ascii="Book Antiqua" w:eastAsia="Times New Roman" w:hAnsi="Book Antiqua" w:cs="Times New Roman"/>
          <w:b/>
          <w:sz w:val="20"/>
          <w:szCs w:val="20"/>
          <w:lang w:eastAsia="pl-PL"/>
        </w:rPr>
      </w:pPr>
      <w:r w:rsidRPr="003A28C7">
        <w:rPr>
          <w:rFonts w:ascii="Book Antiqua" w:eastAsia="Times New Roman" w:hAnsi="Book Antiqua" w:cs="Times New Roman"/>
          <w:b/>
          <w:sz w:val="20"/>
          <w:szCs w:val="20"/>
          <w:lang w:eastAsia="pl-PL"/>
        </w:rPr>
        <w:t xml:space="preserve">mgr </w:t>
      </w:r>
      <w:r w:rsidR="00F52DAC" w:rsidRPr="003A28C7">
        <w:rPr>
          <w:rFonts w:ascii="Book Antiqua" w:eastAsia="Times New Roman" w:hAnsi="Book Antiqua" w:cs="Times New Roman"/>
          <w:b/>
          <w:sz w:val="20"/>
          <w:szCs w:val="20"/>
          <w:lang w:eastAsia="pl-PL"/>
        </w:rPr>
        <w:t>Renata Malak</w:t>
      </w:r>
    </w:p>
    <w:bookmarkEnd w:id="0"/>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F52DAC" w:rsidRDefault="00F52DAC" w:rsidP="003158A2">
      <w:pPr>
        <w:spacing w:after="0" w:line="360" w:lineRule="auto"/>
        <w:jc w:val="right"/>
        <w:rPr>
          <w:rFonts w:ascii="Book Antiqua" w:eastAsia="Times New Roman" w:hAnsi="Book Antiqua" w:cs="Times New Roman"/>
          <w:b/>
          <w:sz w:val="20"/>
          <w:szCs w:val="20"/>
          <w:lang w:eastAsia="pl-PL"/>
        </w:rPr>
      </w:pPr>
    </w:p>
    <w:p w:rsidR="0066237B" w:rsidRDefault="0066237B" w:rsidP="003158A2">
      <w:pPr>
        <w:spacing w:after="0" w:line="360" w:lineRule="auto"/>
        <w:jc w:val="right"/>
        <w:rPr>
          <w:rFonts w:ascii="Book Antiqua" w:eastAsia="Times New Roman" w:hAnsi="Book Antiqua" w:cs="Times New Roman"/>
          <w:b/>
          <w:sz w:val="20"/>
          <w:szCs w:val="20"/>
          <w:lang w:eastAsia="pl-PL"/>
        </w:rPr>
      </w:pPr>
    </w:p>
    <w:p w:rsidR="0066237B" w:rsidRDefault="0066237B" w:rsidP="003158A2">
      <w:pPr>
        <w:spacing w:after="0" w:line="360" w:lineRule="auto"/>
        <w:jc w:val="right"/>
        <w:rPr>
          <w:rFonts w:ascii="Book Antiqua" w:eastAsia="Times New Roman" w:hAnsi="Book Antiqua" w:cs="Times New Roman"/>
          <w:b/>
          <w:sz w:val="20"/>
          <w:szCs w:val="20"/>
          <w:lang w:eastAsia="pl-PL"/>
        </w:rPr>
      </w:pPr>
    </w:p>
    <w:p w:rsidR="0066237B" w:rsidRDefault="0066237B" w:rsidP="003158A2">
      <w:pPr>
        <w:spacing w:after="0" w:line="360" w:lineRule="auto"/>
        <w:jc w:val="right"/>
        <w:rPr>
          <w:rFonts w:ascii="Book Antiqua" w:eastAsia="Times New Roman" w:hAnsi="Book Antiqua" w:cs="Times New Roman"/>
          <w:b/>
          <w:sz w:val="20"/>
          <w:szCs w:val="20"/>
          <w:lang w:eastAsia="pl-PL"/>
        </w:rPr>
      </w:pPr>
    </w:p>
    <w:p w:rsidR="00F52DAC" w:rsidRPr="00B24D12" w:rsidRDefault="00F52DAC" w:rsidP="003158A2">
      <w:pPr>
        <w:spacing w:after="0" w:line="360" w:lineRule="auto"/>
        <w:jc w:val="right"/>
        <w:rPr>
          <w:rFonts w:ascii="Book Antiqua" w:eastAsia="Times New Roman" w:hAnsi="Book Antiqua" w:cs="Times New Roman"/>
          <w:b/>
          <w:sz w:val="20"/>
          <w:szCs w:val="20"/>
          <w:lang w:eastAsia="pl-PL"/>
        </w:rPr>
      </w:pPr>
    </w:p>
    <w:p w:rsidR="003158A2" w:rsidRPr="00883548" w:rsidRDefault="003158A2" w:rsidP="003158A2">
      <w:pPr>
        <w:spacing w:after="0" w:line="360" w:lineRule="auto"/>
        <w:jc w:val="right"/>
        <w:rPr>
          <w:rFonts w:ascii="Book Antiqua" w:eastAsia="Times New Roman" w:hAnsi="Book Antiqua" w:cs="Times"/>
          <w:b/>
          <w:bCs/>
          <w:i/>
          <w:color w:val="000000"/>
          <w:sz w:val="20"/>
          <w:szCs w:val="20"/>
          <w:lang w:eastAsia="pl-PL"/>
        </w:rPr>
      </w:pPr>
      <w:r w:rsidRPr="00883548">
        <w:rPr>
          <w:rFonts w:ascii="Book Antiqua" w:eastAsia="Times New Roman" w:hAnsi="Book Antiqua" w:cs="Times"/>
          <w:bCs/>
          <w:i/>
          <w:color w:val="000000"/>
          <w:sz w:val="20"/>
          <w:szCs w:val="20"/>
          <w:lang w:eastAsia="pl-PL"/>
        </w:rPr>
        <w:t xml:space="preserve">Załącznik nr 1                                                                                                                                             </w:t>
      </w:r>
    </w:p>
    <w:p w:rsidR="003158A2" w:rsidRPr="00883548" w:rsidRDefault="003158A2" w:rsidP="003158A2">
      <w:pPr>
        <w:spacing w:after="0" w:line="360" w:lineRule="auto"/>
        <w:jc w:val="center"/>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lang w:eastAsia="pl-PL"/>
        </w:rPr>
        <w:t>FORMULARZ OFERTOWY</w:t>
      </w:r>
    </w:p>
    <w:p w:rsidR="003158A2" w:rsidRPr="00883548" w:rsidRDefault="003158A2" w:rsidP="003158A2">
      <w:pPr>
        <w:spacing w:after="0" w:line="360" w:lineRule="auto"/>
        <w:jc w:val="center"/>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lang w:eastAsia="pl-PL"/>
        </w:rPr>
        <w:t>DO ZAPYTANIA OFERTOWEGO UKW-DZP-282-ZO-</w:t>
      </w:r>
      <w:r w:rsidR="00F52DAC">
        <w:rPr>
          <w:rFonts w:ascii="Book Antiqua" w:eastAsia="Times New Roman" w:hAnsi="Book Antiqua" w:cs="Times"/>
          <w:b/>
          <w:bCs/>
          <w:color w:val="000000"/>
          <w:sz w:val="20"/>
          <w:szCs w:val="20"/>
          <w:lang w:eastAsia="pl-PL"/>
        </w:rPr>
        <w:t>75</w:t>
      </w:r>
      <w:r>
        <w:rPr>
          <w:rFonts w:ascii="Book Antiqua" w:eastAsia="Times New Roman" w:hAnsi="Book Antiqua" w:cs="Times"/>
          <w:b/>
          <w:bCs/>
          <w:color w:val="000000"/>
          <w:sz w:val="20"/>
          <w:szCs w:val="20"/>
          <w:lang w:eastAsia="pl-PL"/>
        </w:rPr>
        <w:t>/2022</w:t>
      </w:r>
    </w:p>
    <w:p w:rsidR="003158A2" w:rsidRPr="00883548" w:rsidRDefault="003158A2" w:rsidP="003158A2">
      <w:pPr>
        <w:spacing w:after="0" w:line="360" w:lineRule="auto"/>
        <w:rPr>
          <w:rFonts w:ascii="Book Antiqua" w:eastAsia="Times New Roman" w:hAnsi="Book Antiqua" w:cs="Times"/>
          <w:bCs/>
          <w:color w:val="000000"/>
          <w:sz w:val="20"/>
          <w:szCs w:val="20"/>
          <w:lang w:eastAsia="pl-PL"/>
        </w:rPr>
      </w:pP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lang w:eastAsia="pl-PL"/>
        </w:rPr>
        <w:t>1. Dane dotyczące Wykonawcy:</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Nazwa:</w:t>
      </w:r>
      <w:r w:rsidRPr="00883548">
        <w:rPr>
          <w:rFonts w:ascii="Book Antiqua" w:eastAsia="Times New Roman" w:hAnsi="Book Antiqua" w:cs="Times"/>
          <w:bCs/>
          <w:color w:val="000000"/>
          <w:sz w:val="20"/>
          <w:szCs w:val="20"/>
          <w:lang w:eastAsia="pl-PL"/>
        </w:rPr>
        <w:tab/>
        <w:t>………………………………………………………………………………</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Siedziba:……………………………………………………………….</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Nr telefonu/faksu:……………………………………………</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Nr NIP:</w:t>
      </w:r>
      <w:r w:rsidRPr="00883548">
        <w:rPr>
          <w:rFonts w:ascii="Book Antiqua" w:eastAsia="Times New Roman" w:hAnsi="Book Antiqua" w:cs="Times"/>
          <w:bCs/>
          <w:color w:val="000000"/>
          <w:sz w:val="20"/>
          <w:szCs w:val="20"/>
          <w:lang w:eastAsia="pl-PL"/>
        </w:rPr>
        <w:tab/>
        <w:t>………………………………………..</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Nr REGON:  …………………………………………….</w:t>
      </w:r>
      <w:r w:rsidRPr="00883548">
        <w:rPr>
          <w:rFonts w:ascii="Book Antiqua" w:eastAsia="Times New Roman" w:hAnsi="Book Antiqua" w:cs="Times"/>
          <w:bCs/>
          <w:color w:val="000000"/>
          <w:sz w:val="20"/>
          <w:szCs w:val="20"/>
          <w:lang w:eastAsia="pl-PL"/>
        </w:rPr>
        <w:tab/>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Osoba do kontaktu, tel. e-mail:</w:t>
      </w:r>
      <w:r w:rsidRPr="00883548">
        <w:rPr>
          <w:rFonts w:ascii="Book Antiqua" w:eastAsia="Times New Roman" w:hAnsi="Book Antiqua" w:cs="Times"/>
          <w:bCs/>
          <w:color w:val="000000"/>
          <w:sz w:val="20"/>
          <w:szCs w:val="20"/>
          <w:lang w:eastAsia="pl-PL"/>
        </w:rPr>
        <w:tab/>
        <w:t>………………………………………………………………………..</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p>
    <w:p w:rsidR="003158A2" w:rsidRPr="00883548" w:rsidRDefault="003158A2" w:rsidP="003158A2">
      <w:pPr>
        <w:spacing w:after="0"/>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lang w:eastAsia="pl-PL"/>
        </w:rPr>
        <w:t>2</w:t>
      </w:r>
      <w:r w:rsidRPr="00883548">
        <w:rPr>
          <w:rFonts w:ascii="Book Antiqua" w:eastAsia="Times New Roman" w:hAnsi="Book Antiqua" w:cs="Times"/>
          <w:bCs/>
          <w:color w:val="000000"/>
          <w:sz w:val="20"/>
          <w:szCs w:val="20"/>
          <w:lang w:eastAsia="pl-PL"/>
        </w:rPr>
        <w:t>. Nawiązując do ogłoszenia w trybie Zapytania Ofertowego oferujemy wykonanie zamówienia na: „</w:t>
      </w:r>
      <w:r w:rsidRPr="00386F3D">
        <w:rPr>
          <w:rFonts w:ascii="Book Antiqua" w:eastAsia="Times New Roman" w:hAnsi="Book Antiqua" w:cs="Times New Roman"/>
          <w:i/>
          <w:sz w:val="20"/>
          <w:szCs w:val="20"/>
          <w:lang w:eastAsia="pl-PL"/>
        </w:rPr>
        <w:t xml:space="preserve">Dostawa </w:t>
      </w:r>
      <w:r w:rsidR="00E21A1C">
        <w:rPr>
          <w:rFonts w:ascii="Book Antiqua" w:eastAsia="Times New Roman" w:hAnsi="Book Antiqua" w:cs="Times New Roman"/>
          <w:i/>
          <w:sz w:val="20"/>
          <w:szCs w:val="20"/>
          <w:lang w:eastAsia="pl-PL"/>
        </w:rPr>
        <w:t>mebli laboratoryjnych</w:t>
      </w:r>
      <w:r w:rsidRPr="00386F3D">
        <w:rPr>
          <w:rFonts w:ascii="Book Antiqua" w:eastAsia="Times New Roman" w:hAnsi="Book Antiqua" w:cs="Times New Roman"/>
          <w:i/>
          <w:sz w:val="20"/>
          <w:szCs w:val="20"/>
          <w:lang w:eastAsia="pl-PL"/>
        </w:rPr>
        <w:t xml:space="preserve"> na potrzeby UKW</w:t>
      </w:r>
      <w:r w:rsidRPr="00883548">
        <w:rPr>
          <w:rFonts w:ascii="Book Antiqua" w:eastAsia="Times New Roman" w:hAnsi="Book Antiqua" w:cs="Times New Roman"/>
          <w:sz w:val="20"/>
          <w:szCs w:val="20"/>
          <w:lang w:eastAsia="pl-PL"/>
        </w:rPr>
        <w:t>”</w:t>
      </w:r>
      <w:r>
        <w:rPr>
          <w:rFonts w:ascii="Book Antiqua" w:eastAsia="Times New Roman" w:hAnsi="Book Antiqua" w:cs="Times"/>
          <w:bCs/>
          <w:color w:val="000000"/>
          <w:sz w:val="20"/>
          <w:szCs w:val="20"/>
          <w:lang w:eastAsia="pl-PL"/>
        </w:rPr>
        <w:t xml:space="preserve"> </w:t>
      </w:r>
      <w:r w:rsidRPr="00883548">
        <w:rPr>
          <w:rFonts w:ascii="Book Antiqua" w:eastAsia="Times New Roman" w:hAnsi="Book Antiqua" w:cs="Times"/>
          <w:bCs/>
          <w:color w:val="000000"/>
          <w:sz w:val="20"/>
          <w:szCs w:val="20"/>
          <w:lang w:eastAsia="pl-PL"/>
        </w:rPr>
        <w:t>w zakresie i na warunkach określonych w Zapytaniu Ofertowym nr UKW-DZP-282-ZO-</w:t>
      </w:r>
      <w:r w:rsidR="00E21A1C">
        <w:rPr>
          <w:rFonts w:ascii="Book Antiqua" w:eastAsia="Times New Roman" w:hAnsi="Book Antiqua" w:cs="Times"/>
          <w:bCs/>
          <w:color w:val="000000"/>
          <w:sz w:val="20"/>
          <w:szCs w:val="20"/>
          <w:lang w:eastAsia="pl-PL"/>
        </w:rPr>
        <w:t>75</w:t>
      </w:r>
      <w:r>
        <w:rPr>
          <w:rFonts w:ascii="Book Antiqua" w:eastAsia="Times New Roman" w:hAnsi="Book Antiqua" w:cs="Times"/>
          <w:bCs/>
          <w:color w:val="000000"/>
          <w:sz w:val="20"/>
          <w:szCs w:val="20"/>
          <w:lang w:eastAsia="pl-PL"/>
        </w:rPr>
        <w:t>/2022</w:t>
      </w:r>
      <w:r w:rsidRPr="00883548">
        <w:rPr>
          <w:rFonts w:ascii="Book Antiqua" w:eastAsia="Times New Roman" w:hAnsi="Book Antiqua" w:cs="Times"/>
          <w:bCs/>
          <w:color w:val="000000"/>
          <w:sz w:val="20"/>
          <w:szCs w:val="20"/>
          <w:lang w:eastAsia="pl-PL"/>
        </w:rPr>
        <w:t>:</w:t>
      </w:r>
    </w:p>
    <w:p w:rsidR="003158A2" w:rsidRPr="00883548" w:rsidRDefault="003158A2" w:rsidP="003158A2">
      <w:pPr>
        <w:spacing w:after="0" w:line="360" w:lineRule="auto"/>
        <w:jc w:val="both"/>
        <w:rPr>
          <w:rFonts w:ascii="Book Antiqua" w:eastAsia="Times New Roman" w:hAnsi="Book Antiqua" w:cs="Times"/>
          <w:b/>
          <w:bCs/>
          <w:color w:val="000000"/>
          <w:sz w:val="20"/>
          <w:szCs w:val="20"/>
          <w:lang w:eastAsia="pl-PL"/>
        </w:rPr>
      </w:pP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lang w:eastAsia="pl-PL"/>
        </w:rPr>
        <w:t>I część zamówienia:</w:t>
      </w:r>
    </w:p>
    <w:p w:rsidR="003158A2" w:rsidRPr="00883548" w:rsidRDefault="003158A2" w:rsidP="003158A2">
      <w:pPr>
        <w:spacing w:after="0" w:line="360" w:lineRule="auto"/>
        <w:jc w:val="both"/>
        <w:rPr>
          <w:rFonts w:ascii="Book Antiqua" w:eastAsia="Times New Roman" w:hAnsi="Book Antiqua" w:cs="Times"/>
          <w:b/>
          <w:bCs/>
          <w:color w:val="000000"/>
          <w:sz w:val="20"/>
          <w:szCs w:val="20"/>
          <w:lang w:eastAsia="pl-PL"/>
        </w:rPr>
      </w:pPr>
      <w:r w:rsidRPr="00DD7F3C">
        <w:rPr>
          <w:rFonts w:ascii="Book Antiqua" w:eastAsia="Times New Roman" w:hAnsi="Book Antiqua" w:cs="Times"/>
          <w:bCs/>
          <w:color w:val="000000"/>
          <w:sz w:val="20"/>
          <w:szCs w:val="20"/>
          <w:u w:val="single"/>
          <w:lang w:eastAsia="pl-PL"/>
        </w:rPr>
        <w:t>Kryterium</w:t>
      </w:r>
      <w:r w:rsidR="00DD7F3C" w:rsidRPr="00DD7F3C">
        <w:rPr>
          <w:rFonts w:ascii="Book Antiqua" w:eastAsia="Times New Roman" w:hAnsi="Book Antiqua" w:cs="Times"/>
          <w:bCs/>
          <w:color w:val="000000"/>
          <w:sz w:val="20"/>
          <w:szCs w:val="20"/>
          <w:u w:val="single"/>
          <w:lang w:eastAsia="pl-PL"/>
        </w:rPr>
        <w:t xml:space="preserve"> I</w:t>
      </w:r>
      <w:r w:rsidR="00DD7F3C">
        <w:rPr>
          <w:rFonts w:ascii="Book Antiqua" w:eastAsia="Times New Roman" w:hAnsi="Book Antiqua" w:cs="Times"/>
          <w:bCs/>
          <w:color w:val="000000"/>
          <w:sz w:val="20"/>
          <w:szCs w:val="20"/>
          <w:lang w:eastAsia="pl-PL"/>
        </w:rPr>
        <w:t xml:space="preserve"> </w:t>
      </w:r>
      <w:r w:rsidRPr="00883548">
        <w:rPr>
          <w:rFonts w:ascii="Book Antiqua" w:eastAsia="Times New Roman" w:hAnsi="Book Antiqua" w:cs="Times"/>
          <w:bCs/>
          <w:color w:val="000000"/>
          <w:sz w:val="20"/>
          <w:szCs w:val="20"/>
          <w:lang w:eastAsia="pl-PL"/>
        </w:rPr>
        <w:t xml:space="preserve"> - Cena</w:t>
      </w:r>
    </w:p>
    <w:p w:rsidR="003158A2" w:rsidRPr="00883548" w:rsidRDefault="003158A2" w:rsidP="003158A2">
      <w:pPr>
        <w:spacing w:after="0" w:line="360" w:lineRule="auto"/>
        <w:jc w:val="both"/>
        <w:rPr>
          <w:rFonts w:ascii="Book Antiqua" w:eastAsia="Times New Roman" w:hAnsi="Book Antiqua" w:cs="Times"/>
          <w:b/>
          <w:bCs/>
          <w:color w:val="000000"/>
          <w:sz w:val="20"/>
          <w:szCs w:val="20"/>
          <w:lang w:eastAsia="pl-PL"/>
        </w:rPr>
      </w:pPr>
      <w:r w:rsidRPr="00883548">
        <w:rPr>
          <w:rFonts w:ascii="Book Antiqua" w:eastAsia="Times New Roman" w:hAnsi="Book Antiqua" w:cs="Times"/>
          <w:b/>
          <w:bCs/>
          <w:color w:val="000000"/>
          <w:sz w:val="20"/>
          <w:szCs w:val="20"/>
          <w:lang w:eastAsia="pl-PL"/>
        </w:rPr>
        <w:t xml:space="preserve">wartość ofertową brutto  .....................................................................................zł </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lang w:eastAsia="pl-PL"/>
        </w:rPr>
        <w:t xml:space="preserve">słownie  ................................................................................................................... </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 xml:space="preserve">podatek od towarów i usług .....................% wartość podatku  .............……….zł         </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 xml:space="preserve">wartość netto  ........................................................................................................zł </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*zaokrąglić do 2 miejsc po przecinku.</w:t>
      </w:r>
    </w:p>
    <w:p w:rsidR="00DD7F3C" w:rsidRDefault="00DD7F3C" w:rsidP="00DD7F3C">
      <w:pPr>
        <w:spacing w:after="0" w:line="360" w:lineRule="auto"/>
        <w:jc w:val="both"/>
        <w:rPr>
          <w:rFonts w:ascii="Book Antiqua" w:eastAsia="Times New Roman" w:hAnsi="Book Antiqua" w:cs="Times"/>
          <w:bCs/>
          <w:color w:val="000000"/>
          <w:sz w:val="20"/>
          <w:szCs w:val="20"/>
          <w:u w:val="single"/>
          <w:lang w:eastAsia="pl-PL"/>
        </w:rPr>
      </w:pPr>
    </w:p>
    <w:p w:rsidR="00DD7F3C" w:rsidRPr="00DD7F3C" w:rsidRDefault="00DD7F3C" w:rsidP="00DD7F3C">
      <w:pPr>
        <w:spacing w:after="0" w:line="360" w:lineRule="auto"/>
        <w:jc w:val="both"/>
        <w:rPr>
          <w:rFonts w:ascii="Book Antiqua" w:eastAsia="Times New Roman" w:hAnsi="Book Antiqua" w:cs="Times"/>
          <w:bCs/>
          <w:color w:val="000000"/>
          <w:sz w:val="20"/>
          <w:szCs w:val="20"/>
          <w:lang w:eastAsia="pl-PL"/>
        </w:rPr>
      </w:pPr>
      <w:r w:rsidRPr="00DD7F3C">
        <w:rPr>
          <w:rFonts w:ascii="Book Antiqua" w:eastAsia="Times New Roman" w:hAnsi="Book Antiqua" w:cs="Times"/>
          <w:bCs/>
          <w:color w:val="000000"/>
          <w:sz w:val="20"/>
          <w:szCs w:val="20"/>
          <w:u w:val="single"/>
          <w:lang w:eastAsia="pl-PL"/>
        </w:rPr>
        <w:t>Kryterium II</w:t>
      </w:r>
      <w:r w:rsidRPr="00DD7F3C">
        <w:rPr>
          <w:rFonts w:ascii="Book Antiqua" w:eastAsia="Times New Roman" w:hAnsi="Book Antiqua" w:cs="Times"/>
          <w:bCs/>
          <w:color w:val="000000"/>
          <w:sz w:val="20"/>
          <w:szCs w:val="20"/>
          <w:u w:val="single"/>
          <w:lang w:eastAsia="pl-PL"/>
        </w:rPr>
        <w:t xml:space="preserve"> </w:t>
      </w:r>
      <w:r w:rsidRPr="00DD7F3C">
        <w:rPr>
          <w:rFonts w:ascii="Book Antiqua" w:eastAsia="Times New Roman" w:hAnsi="Book Antiqua" w:cs="Times"/>
          <w:bCs/>
          <w:color w:val="000000"/>
          <w:sz w:val="20"/>
          <w:szCs w:val="20"/>
          <w:lang w:eastAsia="pl-PL"/>
        </w:rPr>
        <w:t>–</w:t>
      </w:r>
      <w:r>
        <w:rPr>
          <w:rFonts w:ascii="Book Antiqua" w:eastAsia="Times New Roman" w:hAnsi="Book Antiqua" w:cs="Times"/>
          <w:bCs/>
          <w:color w:val="000000"/>
          <w:sz w:val="20"/>
          <w:szCs w:val="20"/>
          <w:lang w:eastAsia="pl-PL"/>
        </w:rPr>
        <w:t xml:space="preserve"> Termin realizacji zamówienia</w:t>
      </w:r>
    </w:p>
    <w:p w:rsidR="00DD7F3C" w:rsidRPr="00DD7F3C" w:rsidRDefault="00DD7F3C" w:rsidP="00DD7F3C">
      <w:pPr>
        <w:spacing w:after="0" w:line="360" w:lineRule="auto"/>
        <w:jc w:val="both"/>
        <w:rPr>
          <w:rFonts w:ascii="Book Antiqua" w:eastAsia="Times New Roman" w:hAnsi="Book Antiqua" w:cs="Times"/>
          <w:bCs/>
          <w:color w:val="000000"/>
          <w:sz w:val="20"/>
          <w:szCs w:val="20"/>
          <w:lang w:eastAsia="pl-PL"/>
        </w:rPr>
      </w:pPr>
      <w:r w:rsidRPr="00DD7F3C">
        <w:rPr>
          <w:rFonts w:ascii="Book Antiqua" w:eastAsia="Times New Roman" w:hAnsi="Book Antiqua" w:cs="Times"/>
          <w:bCs/>
          <w:color w:val="000000"/>
          <w:sz w:val="20"/>
          <w:szCs w:val="20"/>
          <w:lang w:eastAsia="pl-PL"/>
        </w:rPr>
        <w:t>Zobowiązujemy się do dostarczenia pr</w:t>
      </w:r>
      <w:r>
        <w:rPr>
          <w:rFonts w:ascii="Book Antiqua" w:eastAsia="Times New Roman" w:hAnsi="Book Antiqua" w:cs="Times"/>
          <w:bCs/>
          <w:color w:val="000000"/>
          <w:sz w:val="20"/>
          <w:szCs w:val="20"/>
          <w:lang w:eastAsia="pl-PL"/>
        </w:rPr>
        <w:t>zedmiotu zamówienia w terminie:</w:t>
      </w:r>
    </w:p>
    <w:p w:rsidR="003158A2" w:rsidRPr="00883548" w:rsidRDefault="00DD7F3C" w:rsidP="00DD7F3C">
      <w:pPr>
        <w:spacing w:after="0" w:line="360" w:lineRule="auto"/>
        <w:jc w:val="both"/>
        <w:rPr>
          <w:rFonts w:ascii="Book Antiqua" w:eastAsia="Times New Roman" w:hAnsi="Book Antiqua" w:cs="Times"/>
          <w:bCs/>
          <w:color w:val="000000"/>
          <w:sz w:val="20"/>
          <w:szCs w:val="20"/>
          <w:lang w:eastAsia="pl-PL"/>
        </w:rPr>
      </w:pPr>
      <w:r w:rsidRPr="00DD7F3C">
        <w:rPr>
          <w:rFonts w:ascii="Book Antiqua" w:eastAsia="Times New Roman" w:hAnsi="Book Antiqua" w:cs="Times"/>
          <w:bCs/>
          <w:color w:val="000000"/>
          <w:sz w:val="20"/>
          <w:szCs w:val="20"/>
          <w:lang w:eastAsia="pl-PL"/>
        </w:rPr>
        <w:t xml:space="preserve">do ……. dni </w:t>
      </w:r>
      <w:r>
        <w:rPr>
          <w:rFonts w:ascii="Book Antiqua" w:eastAsia="Times New Roman" w:hAnsi="Book Antiqua" w:cs="Times"/>
          <w:bCs/>
          <w:color w:val="000000"/>
          <w:sz w:val="20"/>
          <w:szCs w:val="20"/>
          <w:lang w:eastAsia="pl-PL"/>
        </w:rPr>
        <w:t xml:space="preserve">kalendarzowych </w:t>
      </w:r>
      <w:r w:rsidRPr="00DD7F3C">
        <w:rPr>
          <w:rFonts w:ascii="Book Antiqua" w:eastAsia="Times New Roman" w:hAnsi="Book Antiqua" w:cs="Times"/>
          <w:bCs/>
          <w:color w:val="000000"/>
          <w:sz w:val="20"/>
          <w:szCs w:val="20"/>
          <w:lang w:eastAsia="pl-PL"/>
        </w:rPr>
        <w:t xml:space="preserve">(proszę podać ilość pełnych dni z zakresu wskazanego w pkt 6.2 niniejszego zapytania ofertowego, maksymalnie </w:t>
      </w:r>
      <w:r>
        <w:rPr>
          <w:rFonts w:ascii="Book Antiqua" w:eastAsia="Times New Roman" w:hAnsi="Book Antiqua" w:cs="Times"/>
          <w:bCs/>
          <w:color w:val="000000"/>
          <w:sz w:val="20"/>
          <w:szCs w:val="20"/>
          <w:lang w:eastAsia="pl-PL"/>
        </w:rPr>
        <w:t>56</w:t>
      </w:r>
      <w:r w:rsidRPr="00DD7F3C">
        <w:rPr>
          <w:rFonts w:ascii="Book Antiqua" w:eastAsia="Times New Roman" w:hAnsi="Book Antiqua" w:cs="Times"/>
          <w:bCs/>
          <w:color w:val="000000"/>
          <w:sz w:val="20"/>
          <w:szCs w:val="20"/>
          <w:lang w:eastAsia="pl-PL"/>
        </w:rPr>
        <w:t xml:space="preserve"> dni </w:t>
      </w:r>
      <w:r w:rsidRPr="00DD7F3C">
        <w:rPr>
          <w:rFonts w:ascii="Book Antiqua" w:eastAsia="Times New Roman" w:hAnsi="Book Antiqua" w:cs="Times"/>
          <w:bCs/>
          <w:color w:val="000000"/>
          <w:sz w:val="20"/>
          <w:szCs w:val="20"/>
          <w:lang w:eastAsia="pl-PL"/>
        </w:rPr>
        <w:t>kalendarzowych</w:t>
      </w:r>
      <w:r w:rsidRPr="00DD7F3C">
        <w:rPr>
          <w:rFonts w:ascii="Book Antiqua" w:eastAsia="Times New Roman" w:hAnsi="Book Antiqua" w:cs="Times"/>
          <w:bCs/>
          <w:color w:val="000000"/>
          <w:sz w:val="20"/>
          <w:szCs w:val="20"/>
          <w:lang w:eastAsia="pl-PL"/>
        </w:rPr>
        <w:t>) licząc od dnia zawarcia umowy.</w:t>
      </w:r>
    </w:p>
    <w:p w:rsidR="00DD7F3C" w:rsidRDefault="00DD7F3C" w:rsidP="003158A2">
      <w:pPr>
        <w:spacing w:after="0" w:line="360" w:lineRule="auto"/>
        <w:jc w:val="both"/>
        <w:rPr>
          <w:rFonts w:ascii="Book Antiqua" w:eastAsia="Times New Roman" w:hAnsi="Book Antiqua" w:cs="Times"/>
          <w:b/>
          <w:bCs/>
          <w:color w:val="000000"/>
          <w:sz w:val="20"/>
          <w:szCs w:val="20"/>
          <w:lang w:eastAsia="pl-PL"/>
        </w:rPr>
      </w:pPr>
    </w:p>
    <w:p w:rsidR="003158A2" w:rsidRPr="00883548" w:rsidRDefault="003158A2" w:rsidP="003158A2">
      <w:pPr>
        <w:spacing w:after="0" w:line="360" w:lineRule="auto"/>
        <w:jc w:val="both"/>
        <w:rPr>
          <w:rFonts w:ascii="Book Antiqua" w:eastAsia="Times New Roman" w:hAnsi="Book Antiqua" w:cs="Times"/>
          <w:b/>
          <w:bCs/>
          <w:color w:val="000000"/>
          <w:sz w:val="20"/>
          <w:szCs w:val="20"/>
          <w:lang w:eastAsia="pl-PL"/>
        </w:rPr>
      </w:pPr>
      <w:r w:rsidRPr="00883548">
        <w:rPr>
          <w:rFonts w:ascii="Book Antiqua" w:eastAsia="Times New Roman" w:hAnsi="Book Antiqua" w:cs="Times"/>
          <w:b/>
          <w:bCs/>
          <w:color w:val="000000"/>
          <w:sz w:val="20"/>
          <w:szCs w:val="20"/>
          <w:lang w:eastAsia="pl-PL"/>
        </w:rPr>
        <w:t>II część zamówienia:</w:t>
      </w:r>
    </w:p>
    <w:p w:rsidR="003158A2" w:rsidRPr="00883548" w:rsidRDefault="003158A2" w:rsidP="003158A2">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Cs/>
          <w:color w:val="000000"/>
          <w:sz w:val="20"/>
          <w:szCs w:val="20"/>
          <w:lang w:eastAsia="pl-PL"/>
        </w:rPr>
        <w:t>Kryterium</w:t>
      </w:r>
      <w:r w:rsidR="00DD7F3C">
        <w:rPr>
          <w:rFonts w:ascii="Book Antiqua" w:eastAsia="Times New Roman" w:hAnsi="Book Antiqua" w:cs="Times"/>
          <w:bCs/>
          <w:color w:val="000000"/>
          <w:sz w:val="20"/>
          <w:szCs w:val="20"/>
          <w:lang w:eastAsia="pl-PL"/>
        </w:rPr>
        <w:t xml:space="preserve"> I</w:t>
      </w:r>
      <w:r>
        <w:rPr>
          <w:rFonts w:ascii="Book Antiqua" w:eastAsia="Times New Roman" w:hAnsi="Book Antiqua" w:cs="Times"/>
          <w:bCs/>
          <w:color w:val="000000"/>
          <w:sz w:val="20"/>
          <w:szCs w:val="20"/>
          <w:lang w:eastAsia="pl-PL"/>
        </w:rPr>
        <w:t xml:space="preserve"> </w:t>
      </w:r>
      <w:r w:rsidRPr="00883548">
        <w:rPr>
          <w:rFonts w:ascii="Book Antiqua" w:eastAsia="Times New Roman" w:hAnsi="Book Antiqua" w:cs="Times"/>
          <w:bCs/>
          <w:color w:val="000000"/>
          <w:sz w:val="20"/>
          <w:szCs w:val="20"/>
          <w:lang w:eastAsia="pl-PL"/>
        </w:rPr>
        <w:t xml:space="preserve"> - Cena</w:t>
      </w:r>
    </w:p>
    <w:p w:rsidR="003158A2" w:rsidRPr="00883548" w:rsidRDefault="003158A2" w:rsidP="003158A2">
      <w:pPr>
        <w:spacing w:after="0" w:line="360" w:lineRule="auto"/>
        <w:jc w:val="both"/>
        <w:rPr>
          <w:rFonts w:ascii="Book Antiqua" w:eastAsia="Times New Roman" w:hAnsi="Book Antiqua" w:cs="Times"/>
          <w:b/>
          <w:bCs/>
          <w:color w:val="000000"/>
          <w:sz w:val="20"/>
          <w:szCs w:val="20"/>
          <w:lang w:eastAsia="pl-PL"/>
        </w:rPr>
      </w:pPr>
      <w:r w:rsidRPr="00883548">
        <w:rPr>
          <w:rFonts w:ascii="Book Antiqua" w:eastAsia="Times New Roman" w:hAnsi="Book Antiqua" w:cs="Times"/>
          <w:b/>
          <w:bCs/>
          <w:color w:val="000000"/>
          <w:sz w:val="20"/>
          <w:szCs w:val="20"/>
          <w:lang w:eastAsia="pl-PL"/>
        </w:rPr>
        <w:t xml:space="preserve">wartość ofertową brutto  .....................................................................................zł </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lang w:eastAsia="pl-PL"/>
        </w:rPr>
        <w:t xml:space="preserve">słownie  ................................................................................................................... </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 xml:space="preserve">podatek od towarów i usług .....................% wartość podatku  .............……….zł         </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 xml:space="preserve">wartość netto  ........................................................................................................zł </w:t>
      </w:r>
    </w:p>
    <w:p w:rsidR="003158A2" w:rsidRPr="00883548" w:rsidRDefault="003158A2" w:rsidP="003158A2">
      <w:pPr>
        <w:spacing w:after="0" w:line="360" w:lineRule="auto"/>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*zaokrąglić do 2 miejsc po przecinku.</w:t>
      </w:r>
    </w:p>
    <w:p w:rsidR="003158A2" w:rsidRDefault="003158A2" w:rsidP="003158A2">
      <w:pPr>
        <w:spacing w:after="0" w:line="360" w:lineRule="auto"/>
        <w:jc w:val="both"/>
        <w:rPr>
          <w:rFonts w:ascii="Book Antiqua" w:eastAsia="Times New Roman" w:hAnsi="Book Antiqua" w:cs="Times"/>
          <w:bCs/>
          <w:color w:val="000000"/>
          <w:sz w:val="20"/>
          <w:szCs w:val="20"/>
          <w:lang w:eastAsia="pl-PL"/>
        </w:rPr>
      </w:pPr>
    </w:p>
    <w:p w:rsidR="00DD7F3C" w:rsidRPr="00DD7F3C" w:rsidRDefault="00DD7F3C" w:rsidP="00DD7F3C">
      <w:pPr>
        <w:spacing w:after="0" w:line="360" w:lineRule="auto"/>
        <w:jc w:val="both"/>
        <w:rPr>
          <w:rFonts w:ascii="Book Antiqua" w:eastAsia="Times New Roman" w:hAnsi="Book Antiqua" w:cs="Times"/>
          <w:bCs/>
          <w:color w:val="000000"/>
          <w:sz w:val="20"/>
          <w:szCs w:val="20"/>
          <w:lang w:eastAsia="pl-PL"/>
        </w:rPr>
      </w:pPr>
      <w:r w:rsidRPr="00DD7F3C">
        <w:rPr>
          <w:rFonts w:ascii="Book Antiqua" w:eastAsia="Times New Roman" w:hAnsi="Book Antiqua" w:cs="Times"/>
          <w:bCs/>
          <w:color w:val="000000"/>
          <w:sz w:val="20"/>
          <w:szCs w:val="20"/>
          <w:u w:val="single"/>
          <w:lang w:eastAsia="pl-PL"/>
        </w:rPr>
        <w:t>Kryterium II</w:t>
      </w:r>
      <w:r w:rsidRPr="00DD7F3C">
        <w:rPr>
          <w:rFonts w:ascii="Book Antiqua" w:eastAsia="Times New Roman" w:hAnsi="Book Antiqua" w:cs="Times"/>
          <w:bCs/>
          <w:color w:val="000000"/>
          <w:sz w:val="20"/>
          <w:szCs w:val="20"/>
          <w:lang w:eastAsia="pl-PL"/>
        </w:rPr>
        <w:t xml:space="preserve"> – Termin realizacji zamówienia</w:t>
      </w:r>
    </w:p>
    <w:p w:rsidR="00DD7F3C" w:rsidRPr="00DD7F3C" w:rsidRDefault="00DD7F3C" w:rsidP="00DD7F3C">
      <w:pPr>
        <w:spacing w:after="0" w:line="360" w:lineRule="auto"/>
        <w:jc w:val="both"/>
        <w:rPr>
          <w:rFonts w:ascii="Book Antiqua" w:eastAsia="Times New Roman" w:hAnsi="Book Antiqua" w:cs="Times"/>
          <w:bCs/>
          <w:color w:val="000000"/>
          <w:sz w:val="20"/>
          <w:szCs w:val="20"/>
          <w:lang w:eastAsia="pl-PL"/>
        </w:rPr>
      </w:pPr>
      <w:r w:rsidRPr="00DD7F3C">
        <w:rPr>
          <w:rFonts w:ascii="Book Antiqua" w:eastAsia="Times New Roman" w:hAnsi="Book Antiqua" w:cs="Times"/>
          <w:bCs/>
          <w:color w:val="000000"/>
          <w:sz w:val="20"/>
          <w:szCs w:val="20"/>
          <w:lang w:eastAsia="pl-PL"/>
        </w:rPr>
        <w:t>Zobowiązujemy się do dostarczenia przedmiotu zamówienia w terminie:</w:t>
      </w:r>
    </w:p>
    <w:p w:rsidR="00DD7F3C" w:rsidRPr="00883548" w:rsidRDefault="00DD7F3C" w:rsidP="00DD7F3C">
      <w:pPr>
        <w:spacing w:after="0" w:line="360" w:lineRule="auto"/>
        <w:jc w:val="both"/>
        <w:rPr>
          <w:rFonts w:ascii="Book Antiqua" w:eastAsia="Times New Roman" w:hAnsi="Book Antiqua" w:cs="Times"/>
          <w:bCs/>
          <w:color w:val="000000"/>
          <w:sz w:val="20"/>
          <w:szCs w:val="20"/>
          <w:lang w:eastAsia="pl-PL"/>
        </w:rPr>
      </w:pPr>
      <w:r w:rsidRPr="00DD7F3C">
        <w:rPr>
          <w:rFonts w:ascii="Book Antiqua" w:eastAsia="Times New Roman" w:hAnsi="Book Antiqua" w:cs="Times"/>
          <w:bCs/>
          <w:color w:val="000000"/>
          <w:sz w:val="20"/>
          <w:szCs w:val="20"/>
          <w:lang w:eastAsia="pl-PL"/>
        </w:rPr>
        <w:t xml:space="preserve">do ……. dni kalendarzowych (proszę podać ilość pełnych dni z zakresu wskazanego w pkt 6.2 niniejszego zapytania ofertowego, maksymalnie 56 dni </w:t>
      </w:r>
      <w:r w:rsidRPr="00DD7F3C">
        <w:rPr>
          <w:rFonts w:ascii="Book Antiqua" w:eastAsia="Times New Roman" w:hAnsi="Book Antiqua" w:cs="Times"/>
          <w:bCs/>
          <w:color w:val="000000"/>
          <w:sz w:val="20"/>
          <w:szCs w:val="20"/>
          <w:lang w:eastAsia="pl-PL"/>
        </w:rPr>
        <w:t>kalendarzowych</w:t>
      </w:r>
      <w:r w:rsidRPr="00DD7F3C">
        <w:rPr>
          <w:rFonts w:ascii="Book Antiqua" w:eastAsia="Times New Roman" w:hAnsi="Book Antiqua" w:cs="Times"/>
          <w:bCs/>
          <w:color w:val="000000"/>
          <w:sz w:val="20"/>
          <w:szCs w:val="20"/>
          <w:lang w:eastAsia="pl-PL"/>
        </w:rPr>
        <w:t>) licząc od dnia zawarcia umowy.</w:t>
      </w:r>
    </w:p>
    <w:p w:rsidR="003158A2" w:rsidRPr="00883548" w:rsidRDefault="003158A2" w:rsidP="003158A2">
      <w:pPr>
        <w:spacing w:after="0"/>
        <w:jc w:val="both"/>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lang w:eastAsia="pl-PL"/>
        </w:rPr>
        <w:t>3</w:t>
      </w:r>
      <w:r w:rsidRPr="00883548">
        <w:rPr>
          <w:rFonts w:ascii="Book Antiqua" w:eastAsia="Times New Roman" w:hAnsi="Book Antiqua" w:cs="Times"/>
          <w:bCs/>
          <w:color w:val="000000"/>
          <w:sz w:val="20"/>
          <w:szCs w:val="20"/>
          <w:lang w:eastAsia="pl-PL"/>
        </w:rPr>
        <w:t xml:space="preserve">. </w:t>
      </w:r>
      <w:r w:rsidRPr="00883548">
        <w:rPr>
          <w:rFonts w:ascii="Book Antiqua" w:eastAsia="Times New Roman" w:hAnsi="Book Antiqua" w:cs="Times"/>
          <w:b/>
          <w:bCs/>
          <w:color w:val="000000"/>
          <w:sz w:val="20"/>
          <w:szCs w:val="20"/>
          <w:lang w:eastAsia="pl-PL"/>
        </w:rPr>
        <w:t>Oświadczam/my</w:t>
      </w:r>
      <w:r w:rsidRPr="00883548">
        <w:rPr>
          <w:rFonts w:ascii="Book Antiqua" w:eastAsia="Times New Roman" w:hAnsi="Book Antiqua" w:cs="Times"/>
          <w:bCs/>
          <w:color w:val="000000"/>
          <w:sz w:val="20"/>
          <w:szCs w:val="20"/>
          <w:lang w:eastAsia="pl-PL"/>
        </w:rPr>
        <w:t xml:space="preserve">, że w cenie oferty zostały uwzględnione wszystkie koszty związane </w:t>
      </w:r>
      <w:r w:rsidRPr="00883548">
        <w:rPr>
          <w:rFonts w:ascii="Book Antiqua" w:eastAsia="Times New Roman" w:hAnsi="Book Antiqua" w:cs="Times"/>
          <w:bCs/>
          <w:color w:val="000000"/>
          <w:sz w:val="20"/>
          <w:szCs w:val="20"/>
          <w:lang w:eastAsia="pl-PL"/>
        </w:rPr>
        <w:br/>
        <w:t>z   wykonaniem przedmiotu zamówienia.</w:t>
      </w:r>
    </w:p>
    <w:p w:rsidR="003158A2" w:rsidRPr="00883548" w:rsidRDefault="003158A2" w:rsidP="003158A2">
      <w:pPr>
        <w:spacing w:after="0"/>
        <w:jc w:val="both"/>
        <w:rPr>
          <w:rFonts w:ascii="Book Antiqua" w:eastAsia="Times New Roman" w:hAnsi="Book Antiqua" w:cs="Book Antiqua"/>
          <w:sz w:val="20"/>
          <w:szCs w:val="20"/>
          <w:lang w:eastAsia="pl-PL"/>
        </w:rPr>
      </w:pPr>
      <w:r w:rsidRPr="00883548">
        <w:rPr>
          <w:rFonts w:ascii="Book Antiqua" w:eastAsia="Times New Roman" w:hAnsi="Book Antiqua" w:cs="Times"/>
          <w:b/>
          <w:bCs/>
          <w:color w:val="000000"/>
          <w:sz w:val="20"/>
          <w:szCs w:val="20"/>
          <w:lang w:eastAsia="pl-PL"/>
        </w:rPr>
        <w:t>4.</w:t>
      </w:r>
      <w:r w:rsidRPr="00883548">
        <w:rPr>
          <w:rFonts w:ascii="Book Antiqua" w:eastAsia="Times New Roman" w:hAnsi="Book Antiqua" w:cs="Times"/>
          <w:bCs/>
          <w:color w:val="000000"/>
          <w:sz w:val="20"/>
          <w:szCs w:val="20"/>
          <w:lang w:eastAsia="pl-PL"/>
        </w:rPr>
        <w:t xml:space="preserve"> </w:t>
      </w:r>
      <w:r w:rsidRPr="00883548">
        <w:rPr>
          <w:rFonts w:ascii="Book Antiqua" w:eastAsia="Times New Roman" w:hAnsi="Book Antiqua" w:cs="Times"/>
          <w:b/>
          <w:bCs/>
          <w:color w:val="000000"/>
          <w:sz w:val="20"/>
          <w:szCs w:val="20"/>
          <w:lang w:eastAsia="pl-PL"/>
        </w:rPr>
        <w:t>Oświadczam/my,</w:t>
      </w:r>
      <w:r w:rsidRPr="00883548">
        <w:rPr>
          <w:rFonts w:ascii="Book Antiqua" w:eastAsia="Times New Roman" w:hAnsi="Book Antiqua" w:cs="Times"/>
          <w:bCs/>
          <w:color w:val="000000"/>
          <w:sz w:val="20"/>
          <w:szCs w:val="20"/>
          <w:lang w:eastAsia="pl-PL"/>
        </w:rPr>
        <w:t xml:space="preserve"> że spełniamy warunki udziału w postępowaniu zgodnie z ust. 9 Zapytania Ofertowego nr UKW-DZP-282-ZO-</w:t>
      </w:r>
      <w:r w:rsidR="00E21A1C">
        <w:rPr>
          <w:rFonts w:ascii="Book Antiqua" w:eastAsia="Times New Roman" w:hAnsi="Book Antiqua" w:cs="Times"/>
          <w:bCs/>
          <w:color w:val="000000"/>
          <w:sz w:val="20"/>
          <w:szCs w:val="20"/>
          <w:lang w:eastAsia="pl-PL"/>
        </w:rPr>
        <w:t>75</w:t>
      </w:r>
      <w:r>
        <w:rPr>
          <w:rFonts w:ascii="Book Antiqua" w:eastAsia="Times New Roman" w:hAnsi="Book Antiqua" w:cs="Times"/>
          <w:bCs/>
          <w:color w:val="000000"/>
          <w:sz w:val="20"/>
          <w:szCs w:val="20"/>
          <w:lang w:eastAsia="pl-PL"/>
        </w:rPr>
        <w:t>/2022.</w:t>
      </w:r>
    </w:p>
    <w:p w:rsidR="003158A2" w:rsidRPr="00386F3D" w:rsidRDefault="003158A2" w:rsidP="003158A2">
      <w:pPr>
        <w:spacing w:after="0"/>
        <w:jc w:val="both"/>
        <w:rPr>
          <w:rFonts w:ascii="Book Antiqua" w:eastAsia="Times New Roman" w:hAnsi="Book Antiqua" w:cs="Book Antiqua"/>
          <w:sz w:val="20"/>
          <w:szCs w:val="20"/>
          <w:lang w:eastAsia="pl-PL"/>
        </w:rPr>
      </w:pPr>
      <w:r w:rsidRPr="00883548">
        <w:rPr>
          <w:rFonts w:ascii="Book Antiqua" w:eastAsia="Times New Roman" w:hAnsi="Book Antiqua" w:cs="Book Antiqua"/>
          <w:b/>
          <w:sz w:val="20"/>
          <w:szCs w:val="20"/>
          <w:lang w:eastAsia="pl-PL"/>
        </w:rPr>
        <w:t>5. Oświadczam/my</w:t>
      </w:r>
      <w:r w:rsidRPr="00883548">
        <w:rPr>
          <w:rFonts w:ascii="Book Antiqua" w:eastAsia="Times New Roman" w:hAnsi="Book Antiqua" w:cs="Book Antiqua"/>
          <w:sz w:val="20"/>
          <w:szCs w:val="20"/>
          <w:lang w:eastAsia="pl-PL"/>
        </w:rPr>
        <w:t xml:space="preserve">, że zapoznaliśmy się z Zapytaniem Ofertowym oraz wyjaśnieniami </w:t>
      </w:r>
      <w:r w:rsidRPr="00883548">
        <w:rPr>
          <w:rFonts w:ascii="Book Antiqua" w:eastAsia="Times New Roman" w:hAnsi="Book Antiqua" w:cs="Book Antiqua"/>
          <w:sz w:val="20"/>
          <w:szCs w:val="20"/>
          <w:lang w:eastAsia="pl-PL"/>
        </w:rPr>
        <w:br/>
        <w:t>i ewentualnymi zmianami Zapytania Ofertowego przekazanymi przez Zamawiającego i uznajemy się za związanych określonymi w nich postanowieniami i zasadami postępowania.</w:t>
      </w:r>
    </w:p>
    <w:p w:rsidR="003158A2" w:rsidRDefault="003158A2" w:rsidP="003158A2">
      <w:pPr>
        <w:spacing w:after="0"/>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6</w:t>
      </w:r>
      <w:r w:rsidRPr="00883548">
        <w:rPr>
          <w:rFonts w:ascii="Book Antiqua" w:eastAsia="Times New Roman" w:hAnsi="Book Antiqua" w:cs="Times"/>
          <w:b/>
          <w:bCs/>
          <w:color w:val="000000"/>
          <w:sz w:val="20"/>
          <w:szCs w:val="20"/>
          <w:lang w:eastAsia="pl-PL"/>
        </w:rPr>
        <w:t>.</w:t>
      </w:r>
      <w:r w:rsidRPr="00883548">
        <w:rPr>
          <w:rFonts w:ascii="Book Antiqua" w:eastAsia="Times New Roman" w:hAnsi="Book Antiqua" w:cs="Times"/>
          <w:bCs/>
          <w:color w:val="000000"/>
          <w:sz w:val="20"/>
          <w:szCs w:val="20"/>
          <w:lang w:eastAsia="pl-PL"/>
        </w:rPr>
        <w:t xml:space="preserve"> </w:t>
      </w:r>
      <w:r w:rsidRPr="00883548">
        <w:rPr>
          <w:rFonts w:ascii="Book Antiqua" w:eastAsia="Times New Roman" w:hAnsi="Book Antiqua" w:cs="Times"/>
          <w:b/>
          <w:bCs/>
          <w:color w:val="000000"/>
          <w:sz w:val="20"/>
          <w:szCs w:val="20"/>
          <w:lang w:eastAsia="pl-PL"/>
        </w:rPr>
        <w:t>Zobowiązuje/my</w:t>
      </w:r>
      <w:r w:rsidRPr="00883548">
        <w:rPr>
          <w:rFonts w:ascii="Book Antiqua" w:eastAsia="Times New Roman" w:hAnsi="Book Antiqua" w:cs="Times"/>
          <w:bCs/>
          <w:color w:val="000000"/>
          <w:sz w:val="20"/>
          <w:szCs w:val="20"/>
          <w:lang w:eastAsia="pl-PL"/>
        </w:rPr>
        <w:t xml:space="preserve"> się wykonać przedmiot zamówienia z należytą starannością. </w:t>
      </w:r>
    </w:p>
    <w:p w:rsidR="003158A2" w:rsidRDefault="003158A2" w:rsidP="003158A2">
      <w:pPr>
        <w:spacing w:after="0"/>
        <w:jc w:val="both"/>
        <w:rPr>
          <w:rFonts w:ascii="Book Antiqua" w:eastAsia="Times New Roman" w:hAnsi="Book Antiqua" w:cs="Times"/>
          <w:bCs/>
          <w:color w:val="000000"/>
          <w:sz w:val="20"/>
          <w:szCs w:val="20"/>
          <w:lang w:eastAsia="pl-PL"/>
        </w:rPr>
      </w:pPr>
      <w:r w:rsidRPr="00386F3D">
        <w:rPr>
          <w:rFonts w:ascii="Book Antiqua" w:eastAsia="Times New Roman" w:hAnsi="Book Antiqua" w:cs="Times"/>
          <w:b/>
          <w:bCs/>
          <w:color w:val="000000"/>
          <w:sz w:val="20"/>
          <w:szCs w:val="20"/>
          <w:lang w:eastAsia="pl-PL"/>
        </w:rPr>
        <w:t>7. Oświadczam/my</w:t>
      </w:r>
      <w:r w:rsidRPr="00386F3D">
        <w:rPr>
          <w:rFonts w:ascii="Book Antiqua" w:eastAsia="Times New Roman" w:hAnsi="Book Antiqua" w:cs="Times"/>
          <w:bCs/>
          <w:color w:val="000000"/>
          <w:sz w:val="20"/>
          <w:szCs w:val="20"/>
          <w:lang w:eastAsia="pl-PL"/>
        </w:rPr>
        <w:t xml:space="preserve">, że  akceptujemy projekt umowy ( załącznik nr </w:t>
      </w:r>
      <w:r>
        <w:rPr>
          <w:rFonts w:ascii="Book Antiqua" w:eastAsia="Times New Roman" w:hAnsi="Book Antiqua" w:cs="Times"/>
          <w:bCs/>
          <w:color w:val="000000"/>
          <w:sz w:val="20"/>
          <w:szCs w:val="20"/>
          <w:lang w:eastAsia="pl-PL"/>
        </w:rPr>
        <w:t>3</w:t>
      </w:r>
      <w:r w:rsidRPr="00386F3D">
        <w:rPr>
          <w:rFonts w:ascii="Book Antiqua" w:eastAsia="Times New Roman" w:hAnsi="Book Antiqua" w:cs="Times"/>
          <w:bCs/>
          <w:color w:val="000000"/>
          <w:sz w:val="20"/>
          <w:szCs w:val="20"/>
          <w:lang w:eastAsia="pl-PL"/>
        </w:rPr>
        <w:t>).</w:t>
      </w:r>
    </w:p>
    <w:p w:rsidR="003158A2" w:rsidRPr="00883548" w:rsidRDefault="003158A2" w:rsidP="003158A2">
      <w:pPr>
        <w:spacing w:after="0"/>
        <w:jc w:val="both"/>
        <w:rPr>
          <w:rFonts w:ascii="Book Antiqua" w:eastAsia="Times New Roman" w:hAnsi="Book Antiqua" w:cs="Times"/>
          <w:bCs/>
          <w:color w:val="000000"/>
          <w:sz w:val="20"/>
          <w:szCs w:val="20"/>
          <w:lang w:eastAsia="pl-PL"/>
        </w:rPr>
      </w:pPr>
      <w:r w:rsidRPr="00386F3D">
        <w:rPr>
          <w:rFonts w:ascii="Book Antiqua" w:eastAsia="Times New Roman" w:hAnsi="Book Antiqua" w:cs="Times"/>
          <w:b/>
          <w:bCs/>
          <w:color w:val="000000"/>
          <w:sz w:val="20"/>
          <w:szCs w:val="20"/>
          <w:lang w:eastAsia="pl-PL"/>
        </w:rPr>
        <w:t>8. Oświadczam/my</w:t>
      </w:r>
      <w:r w:rsidRPr="00386F3D">
        <w:rPr>
          <w:rFonts w:ascii="Book Antiqua" w:eastAsia="Times New Roman" w:hAnsi="Book Antiqua" w:cs="Times"/>
          <w:bCs/>
          <w:color w:val="000000"/>
          <w:sz w:val="20"/>
          <w:szCs w:val="20"/>
          <w:lang w:eastAsia="pl-PL"/>
        </w:rPr>
        <w:t>, że nie podlegam/my wykluczeniu na podstawie art. 7 ust. 1 ustawy z dnia 13 kwietnia 2022 r. o szczególnych rozwiązaniach w zakresie przeciwdziałania wspieraniu agresji na Ukrainę oraz służących ochronie bezpieczeństwa narodowego (Dz.U. z 2022 r. poz. 835).</w:t>
      </w:r>
    </w:p>
    <w:p w:rsidR="003158A2" w:rsidRPr="00883548" w:rsidRDefault="003158A2" w:rsidP="003158A2">
      <w:pPr>
        <w:spacing w:after="0"/>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9</w:t>
      </w:r>
      <w:r w:rsidRPr="00883548">
        <w:rPr>
          <w:rFonts w:ascii="Book Antiqua" w:eastAsia="Times New Roman" w:hAnsi="Book Antiqua" w:cs="Times"/>
          <w:b/>
          <w:bCs/>
          <w:color w:val="000000"/>
          <w:sz w:val="20"/>
          <w:szCs w:val="20"/>
          <w:lang w:eastAsia="pl-PL"/>
        </w:rPr>
        <w:t>.</w:t>
      </w:r>
      <w:r w:rsidRPr="00883548">
        <w:rPr>
          <w:rFonts w:ascii="Book Antiqua" w:eastAsia="Times New Roman" w:hAnsi="Book Antiqua" w:cs="Times"/>
          <w:bCs/>
          <w:color w:val="000000"/>
          <w:sz w:val="20"/>
          <w:szCs w:val="20"/>
          <w:lang w:eastAsia="pl-PL"/>
        </w:rPr>
        <w:t xml:space="preserve"> </w:t>
      </w:r>
      <w:r w:rsidRPr="00883548">
        <w:rPr>
          <w:rFonts w:ascii="Book Antiqua" w:eastAsia="Times New Roman" w:hAnsi="Book Antiqua" w:cs="Times"/>
          <w:b/>
          <w:bCs/>
          <w:color w:val="000000"/>
          <w:sz w:val="20"/>
          <w:szCs w:val="20"/>
          <w:lang w:eastAsia="pl-PL"/>
        </w:rPr>
        <w:t>Zgadzam/my</w:t>
      </w:r>
      <w:r w:rsidRPr="00883548">
        <w:rPr>
          <w:rFonts w:ascii="Book Antiqua" w:eastAsia="Times New Roman" w:hAnsi="Book Antiqua" w:cs="Times"/>
          <w:bCs/>
          <w:color w:val="000000"/>
          <w:sz w:val="20"/>
          <w:szCs w:val="20"/>
          <w:lang w:eastAsia="pl-PL"/>
        </w:rPr>
        <w:t xml:space="preserve"> się na przetwarzanie danych osobowych zgodnie z obowiązującymi, w tym zakresie przepisami prawnymi.</w:t>
      </w:r>
    </w:p>
    <w:p w:rsidR="003158A2" w:rsidRPr="00883548" w:rsidRDefault="003158A2" w:rsidP="003158A2">
      <w:pPr>
        <w:spacing w:after="0"/>
        <w:jc w:val="both"/>
        <w:rPr>
          <w:rFonts w:ascii="Book Antiqua" w:eastAsia="Times New Roman" w:hAnsi="Book Antiqua" w:cs="Times"/>
          <w:bCs/>
          <w:color w:val="000000"/>
          <w:sz w:val="20"/>
          <w:szCs w:val="20"/>
          <w:lang w:eastAsia="pl-PL"/>
        </w:rPr>
      </w:pPr>
      <w:r>
        <w:rPr>
          <w:rFonts w:ascii="Book Antiqua" w:eastAsia="Times New Roman" w:hAnsi="Book Antiqua" w:cs="Times"/>
          <w:b/>
          <w:bCs/>
          <w:color w:val="000000"/>
          <w:sz w:val="20"/>
          <w:szCs w:val="20"/>
          <w:lang w:eastAsia="pl-PL"/>
        </w:rPr>
        <w:t>10</w:t>
      </w:r>
      <w:r w:rsidRPr="00883548">
        <w:rPr>
          <w:rFonts w:ascii="Book Antiqua" w:eastAsia="Times New Roman" w:hAnsi="Book Antiqua" w:cs="Times"/>
          <w:b/>
          <w:bCs/>
          <w:color w:val="000000"/>
          <w:sz w:val="20"/>
          <w:szCs w:val="20"/>
          <w:lang w:eastAsia="pl-PL"/>
        </w:rPr>
        <w:t xml:space="preserve">. Oświadczam/my, </w:t>
      </w:r>
      <w:r w:rsidRPr="00883548">
        <w:rPr>
          <w:rFonts w:ascii="Book Antiqua" w:eastAsia="Times New Roman" w:hAnsi="Book Antiqua" w:cs="Times"/>
          <w:bCs/>
          <w:color w:val="000000"/>
          <w:sz w:val="20"/>
          <w:szCs w:val="20"/>
          <w:lang w:eastAsia="pl-PL"/>
        </w:rPr>
        <w:t>że wypełniłem obowiązki informacyjne przewidziane w art. 13 lub art. 14 RODO</w:t>
      </w:r>
      <w:r w:rsidRPr="00883548">
        <w:rPr>
          <w:rFonts w:ascii="Book Antiqua" w:eastAsia="Times New Roman" w:hAnsi="Book Antiqua" w:cs="Times"/>
          <w:bCs/>
          <w:color w:val="000000"/>
          <w:sz w:val="20"/>
          <w:szCs w:val="20"/>
          <w:vertAlign w:val="superscript"/>
          <w:lang w:eastAsia="pl-PL"/>
        </w:rPr>
        <w:t>1</w:t>
      </w:r>
      <w:r w:rsidRPr="00883548">
        <w:rPr>
          <w:rFonts w:ascii="Book Antiqua" w:eastAsia="Times New Roman" w:hAnsi="Book Antiqua" w:cs="Times"/>
          <w:bCs/>
          <w:color w:val="000000"/>
          <w:sz w:val="20"/>
          <w:szCs w:val="20"/>
          <w:lang w:eastAsia="pl-PL"/>
        </w:rPr>
        <w:t xml:space="preserve"> wobec osób fizycznych, od których dane osobowe bezpośrednio lub pośrednio pozyskałem </w:t>
      </w:r>
      <w:r w:rsidRPr="00883548">
        <w:rPr>
          <w:rFonts w:ascii="Book Antiqua" w:eastAsia="Times New Roman" w:hAnsi="Book Antiqua" w:cs="Times"/>
          <w:bCs/>
          <w:color w:val="000000"/>
          <w:sz w:val="20"/>
          <w:szCs w:val="20"/>
          <w:lang w:eastAsia="pl-PL"/>
        </w:rPr>
        <w:br/>
        <w:t>w celu ubiegania się o udzielenie zamówienia publicznego w niniejszym postępowaniu</w:t>
      </w:r>
      <w:r w:rsidRPr="00883548">
        <w:rPr>
          <w:rFonts w:ascii="Book Antiqua" w:eastAsia="Times New Roman" w:hAnsi="Book Antiqua" w:cs="Times"/>
          <w:bCs/>
          <w:color w:val="000000"/>
          <w:sz w:val="20"/>
          <w:szCs w:val="20"/>
          <w:vertAlign w:val="superscript"/>
          <w:lang w:eastAsia="pl-PL"/>
        </w:rPr>
        <w:t>2</w:t>
      </w:r>
      <w:r w:rsidRPr="00883548">
        <w:rPr>
          <w:rFonts w:ascii="Book Antiqua" w:eastAsia="Times New Roman" w:hAnsi="Book Antiqua" w:cs="Times"/>
          <w:bCs/>
          <w:color w:val="000000"/>
          <w:sz w:val="20"/>
          <w:szCs w:val="20"/>
          <w:lang w:eastAsia="pl-PL"/>
        </w:rPr>
        <w:t>.</w:t>
      </w:r>
    </w:p>
    <w:p w:rsidR="003158A2" w:rsidRPr="00883548" w:rsidRDefault="003158A2" w:rsidP="003158A2">
      <w:pPr>
        <w:spacing w:after="0"/>
        <w:rPr>
          <w:rFonts w:ascii="Book Antiqua" w:eastAsia="Times New Roman" w:hAnsi="Book Antiqua" w:cs="Times"/>
          <w:b/>
          <w:bCs/>
          <w:color w:val="000000"/>
          <w:sz w:val="20"/>
          <w:szCs w:val="20"/>
          <w:u w:val="single"/>
          <w:lang w:eastAsia="pl-PL"/>
        </w:rPr>
      </w:pPr>
    </w:p>
    <w:p w:rsidR="003158A2" w:rsidRPr="00883548" w:rsidRDefault="003158A2" w:rsidP="003158A2">
      <w:pPr>
        <w:spacing w:after="0" w:line="360" w:lineRule="auto"/>
        <w:rPr>
          <w:rFonts w:ascii="Book Antiqua" w:eastAsia="Times New Roman" w:hAnsi="Book Antiqua" w:cs="Times"/>
          <w:bCs/>
          <w:color w:val="000000"/>
          <w:sz w:val="20"/>
          <w:szCs w:val="20"/>
          <w:lang w:eastAsia="pl-PL"/>
        </w:rPr>
      </w:pPr>
      <w:r w:rsidRPr="00883548">
        <w:rPr>
          <w:rFonts w:ascii="Book Antiqua" w:eastAsia="Times New Roman" w:hAnsi="Book Antiqua" w:cs="Times"/>
          <w:b/>
          <w:bCs/>
          <w:color w:val="000000"/>
          <w:sz w:val="20"/>
          <w:szCs w:val="20"/>
          <w:u w:val="single"/>
          <w:lang w:eastAsia="pl-PL"/>
        </w:rPr>
        <w:t>10. Załącznikami do oferty są:</w:t>
      </w:r>
    </w:p>
    <w:p w:rsidR="003158A2" w:rsidRPr="00883548" w:rsidRDefault="003158A2" w:rsidP="003158A2">
      <w:pPr>
        <w:spacing w:after="0" w:line="360" w:lineRule="auto"/>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 xml:space="preserve">     a) ……………………………………………..</w:t>
      </w:r>
    </w:p>
    <w:p w:rsidR="003158A2" w:rsidRPr="00883548" w:rsidRDefault="003158A2" w:rsidP="003158A2">
      <w:pPr>
        <w:spacing w:after="0" w:line="360" w:lineRule="auto"/>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 xml:space="preserve">     b) ……………………………………………..</w:t>
      </w:r>
    </w:p>
    <w:p w:rsidR="003158A2" w:rsidRPr="00883548" w:rsidRDefault="003158A2" w:rsidP="003158A2">
      <w:pPr>
        <w:spacing w:after="0" w:line="360" w:lineRule="auto"/>
        <w:rPr>
          <w:rFonts w:ascii="Book Antiqua" w:eastAsia="Times New Roman" w:hAnsi="Book Antiqua" w:cs="Times"/>
          <w:bCs/>
          <w:color w:val="000000"/>
          <w:sz w:val="20"/>
          <w:szCs w:val="20"/>
          <w:lang w:eastAsia="pl-PL"/>
        </w:rPr>
      </w:pPr>
      <w:r>
        <w:rPr>
          <w:rFonts w:ascii="Book Antiqua" w:eastAsia="Times New Roman" w:hAnsi="Book Antiqua" w:cs="Times"/>
          <w:bCs/>
          <w:color w:val="000000"/>
          <w:sz w:val="20"/>
          <w:szCs w:val="20"/>
          <w:lang w:eastAsia="pl-PL"/>
        </w:rPr>
        <w:t xml:space="preserve">     c) ………………………………………………</w:t>
      </w:r>
    </w:p>
    <w:p w:rsidR="003158A2" w:rsidRPr="00883548" w:rsidRDefault="003158A2" w:rsidP="003158A2">
      <w:pPr>
        <w:spacing w:after="0" w:line="360" w:lineRule="auto"/>
        <w:rPr>
          <w:rFonts w:ascii="Book Antiqua" w:eastAsia="Times New Roman" w:hAnsi="Book Antiqua" w:cs="Times"/>
          <w:bCs/>
          <w:color w:val="000000"/>
          <w:sz w:val="20"/>
          <w:szCs w:val="20"/>
          <w:lang w:eastAsia="pl-PL"/>
        </w:rPr>
      </w:pPr>
    </w:p>
    <w:p w:rsidR="003158A2" w:rsidRDefault="003158A2" w:rsidP="003158A2">
      <w:pPr>
        <w:widowControl w:val="0"/>
        <w:spacing w:after="0" w:line="360" w:lineRule="auto"/>
        <w:jc w:val="both"/>
        <w:outlineLvl w:val="0"/>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dnia …..................</w:t>
      </w:r>
    </w:p>
    <w:p w:rsidR="003158A2" w:rsidRPr="00883548" w:rsidRDefault="003158A2" w:rsidP="003158A2">
      <w:pPr>
        <w:spacing w:after="0" w:line="360" w:lineRule="auto"/>
        <w:jc w:val="right"/>
        <w:rPr>
          <w:rFonts w:ascii="Book Antiqua" w:eastAsia="Times New Roman" w:hAnsi="Book Antiqua" w:cs="Times"/>
          <w:bCs/>
          <w:color w:val="000000"/>
          <w:sz w:val="20"/>
          <w:szCs w:val="20"/>
          <w:lang w:eastAsia="pl-PL"/>
        </w:rPr>
      </w:pPr>
      <w:r w:rsidRPr="00883548">
        <w:rPr>
          <w:rFonts w:ascii="Book Antiqua" w:eastAsia="Times New Roman" w:hAnsi="Book Antiqua" w:cs="Times"/>
          <w:bCs/>
          <w:color w:val="000000"/>
          <w:sz w:val="20"/>
          <w:szCs w:val="20"/>
          <w:lang w:eastAsia="pl-PL"/>
        </w:rPr>
        <w:tab/>
      </w:r>
      <w:r w:rsidRPr="00883548">
        <w:rPr>
          <w:rFonts w:ascii="Book Antiqua" w:eastAsia="Times New Roman" w:hAnsi="Book Antiqua" w:cs="Times"/>
          <w:bCs/>
          <w:color w:val="000000"/>
          <w:sz w:val="20"/>
          <w:szCs w:val="20"/>
          <w:lang w:eastAsia="pl-PL"/>
        </w:rPr>
        <w:tab/>
      </w:r>
      <w:r w:rsidRPr="00883548">
        <w:rPr>
          <w:rFonts w:ascii="Book Antiqua" w:eastAsia="Times New Roman" w:hAnsi="Book Antiqua" w:cs="Times"/>
          <w:bCs/>
          <w:color w:val="000000"/>
          <w:sz w:val="20"/>
          <w:szCs w:val="20"/>
          <w:lang w:eastAsia="pl-PL"/>
        </w:rPr>
        <w:tab/>
      </w:r>
      <w:r w:rsidRPr="00883548">
        <w:rPr>
          <w:rFonts w:ascii="Book Antiqua" w:eastAsia="Times New Roman" w:hAnsi="Book Antiqua" w:cs="Times"/>
          <w:bCs/>
          <w:color w:val="000000"/>
          <w:sz w:val="20"/>
          <w:szCs w:val="20"/>
          <w:lang w:eastAsia="pl-PL"/>
        </w:rPr>
        <w:tab/>
        <w:t>…………………………………..</w:t>
      </w:r>
    </w:p>
    <w:p w:rsidR="003158A2" w:rsidRPr="00883548" w:rsidRDefault="003158A2" w:rsidP="003158A2">
      <w:pPr>
        <w:spacing w:after="0" w:line="360" w:lineRule="auto"/>
        <w:jc w:val="right"/>
        <w:rPr>
          <w:rFonts w:ascii="Book Antiqua" w:eastAsia="Times New Roman" w:hAnsi="Book Antiqua" w:cs="Times"/>
          <w:bCs/>
          <w:i/>
          <w:iCs/>
          <w:color w:val="000000"/>
          <w:sz w:val="20"/>
          <w:szCs w:val="20"/>
          <w:lang w:eastAsia="pl-PL"/>
        </w:rPr>
      </w:pPr>
      <w:r w:rsidRPr="00883548">
        <w:rPr>
          <w:rFonts w:ascii="Book Antiqua" w:eastAsia="Times New Roman" w:hAnsi="Book Antiqua" w:cs="Times"/>
          <w:bCs/>
          <w:i/>
          <w:iCs/>
          <w:color w:val="000000"/>
          <w:sz w:val="20"/>
          <w:szCs w:val="20"/>
          <w:lang w:eastAsia="pl-PL"/>
        </w:rPr>
        <w:tab/>
      </w:r>
      <w:r>
        <w:rPr>
          <w:rFonts w:ascii="Book Antiqua" w:eastAsia="Times New Roman" w:hAnsi="Book Antiqua" w:cs="Times"/>
          <w:bCs/>
          <w:i/>
          <w:iCs/>
          <w:color w:val="000000"/>
          <w:sz w:val="20"/>
          <w:szCs w:val="20"/>
          <w:lang w:eastAsia="pl-PL"/>
        </w:rPr>
        <w:tab/>
      </w:r>
      <w:r>
        <w:rPr>
          <w:rFonts w:ascii="Book Antiqua" w:eastAsia="Times New Roman" w:hAnsi="Book Antiqua" w:cs="Times"/>
          <w:bCs/>
          <w:i/>
          <w:iCs/>
          <w:color w:val="000000"/>
          <w:sz w:val="20"/>
          <w:szCs w:val="20"/>
          <w:lang w:eastAsia="pl-PL"/>
        </w:rPr>
        <w:tab/>
      </w:r>
      <w:r>
        <w:rPr>
          <w:rFonts w:ascii="Book Antiqua" w:eastAsia="Times New Roman" w:hAnsi="Book Antiqua" w:cs="Times"/>
          <w:bCs/>
          <w:i/>
          <w:iCs/>
          <w:color w:val="000000"/>
          <w:sz w:val="20"/>
          <w:szCs w:val="20"/>
          <w:lang w:eastAsia="pl-PL"/>
        </w:rPr>
        <w:tab/>
      </w:r>
      <w:r>
        <w:rPr>
          <w:rFonts w:ascii="Book Antiqua" w:eastAsia="Times New Roman" w:hAnsi="Book Antiqua" w:cs="Times"/>
          <w:bCs/>
          <w:i/>
          <w:iCs/>
          <w:color w:val="000000"/>
          <w:sz w:val="20"/>
          <w:szCs w:val="20"/>
          <w:lang w:eastAsia="pl-PL"/>
        </w:rPr>
        <w:tab/>
      </w:r>
      <w:r>
        <w:rPr>
          <w:rFonts w:ascii="Book Antiqua" w:eastAsia="Times New Roman" w:hAnsi="Book Antiqua" w:cs="Times"/>
          <w:bCs/>
          <w:i/>
          <w:iCs/>
          <w:color w:val="000000"/>
          <w:sz w:val="20"/>
          <w:szCs w:val="20"/>
          <w:lang w:eastAsia="pl-PL"/>
        </w:rPr>
        <w:tab/>
      </w:r>
      <w:r>
        <w:rPr>
          <w:rFonts w:ascii="Book Antiqua" w:eastAsia="Times New Roman" w:hAnsi="Book Antiqua" w:cs="Times"/>
          <w:bCs/>
          <w:i/>
          <w:iCs/>
          <w:color w:val="000000"/>
          <w:sz w:val="20"/>
          <w:szCs w:val="20"/>
          <w:lang w:eastAsia="pl-PL"/>
        </w:rPr>
        <w:tab/>
      </w:r>
      <w:r>
        <w:rPr>
          <w:rFonts w:ascii="Book Antiqua" w:eastAsia="Times New Roman" w:hAnsi="Book Antiqua" w:cs="Times"/>
          <w:bCs/>
          <w:i/>
          <w:iCs/>
          <w:color w:val="000000"/>
          <w:sz w:val="20"/>
          <w:szCs w:val="20"/>
          <w:lang w:eastAsia="pl-PL"/>
        </w:rPr>
        <w:tab/>
        <w:t>Podpis Wykonawcy/ osoby uprawnionej</w:t>
      </w:r>
    </w:p>
    <w:p w:rsidR="003158A2" w:rsidRDefault="003158A2" w:rsidP="003158A2">
      <w:pPr>
        <w:spacing w:after="0" w:line="360" w:lineRule="auto"/>
        <w:jc w:val="right"/>
        <w:rPr>
          <w:rFonts w:ascii="Book Antiqua" w:eastAsia="Times New Roman" w:hAnsi="Book Antiqua" w:cs="Times"/>
          <w:bCs/>
          <w:i/>
          <w:iCs/>
          <w:color w:val="000000"/>
          <w:sz w:val="20"/>
          <w:szCs w:val="20"/>
          <w:lang w:eastAsia="pl-PL"/>
        </w:rPr>
      </w:pPr>
    </w:p>
    <w:p w:rsidR="003158A2" w:rsidRDefault="003158A2" w:rsidP="003158A2">
      <w:pPr>
        <w:spacing w:after="0" w:line="360" w:lineRule="auto"/>
        <w:jc w:val="right"/>
        <w:rPr>
          <w:rFonts w:ascii="Book Antiqua" w:eastAsia="Times New Roman" w:hAnsi="Book Antiqua" w:cs="Times"/>
          <w:bCs/>
          <w:i/>
          <w:iCs/>
          <w:color w:val="000000"/>
          <w:sz w:val="20"/>
          <w:szCs w:val="20"/>
          <w:lang w:eastAsia="pl-PL"/>
        </w:rPr>
      </w:pPr>
    </w:p>
    <w:p w:rsidR="003158A2" w:rsidRPr="00883548" w:rsidRDefault="003158A2" w:rsidP="003158A2">
      <w:pPr>
        <w:spacing w:after="0" w:line="360" w:lineRule="auto"/>
        <w:jc w:val="right"/>
        <w:rPr>
          <w:rFonts w:ascii="Book Antiqua" w:eastAsia="Times New Roman" w:hAnsi="Book Antiqua" w:cs="Times"/>
          <w:bCs/>
          <w:i/>
          <w:iCs/>
          <w:color w:val="000000"/>
          <w:sz w:val="20"/>
          <w:szCs w:val="20"/>
          <w:lang w:eastAsia="pl-PL"/>
        </w:rPr>
      </w:pPr>
    </w:p>
    <w:p w:rsidR="003158A2" w:rsidRPr="0053333D" w:rsidRDefault="003158A2" w:rsidP="003158A2">
      <w:pPr>
        <w:widowControl w:val="0"/>
        <w:suppressAutoHyphens/>
        <w:spacing w:after="0" w:line="240" w:lineRule="auto"/>
        <w:jc w:val="both"/>
        <w:rPr>
          <w:rFonts w:ascii="Book Antiqua" w:eastAsia="Times New Roman" w:hAnsi="Book Antiqua" w:cs="Arial"/>
          <w:color w:val="000000"/>
          <w:sz w:val="18"/>
          <w:szCs w:val="18"/>
        </w:rPr>
      </w:pPr>
      <w:r w:rsidRPr="00883548">
        <w:rPr>
          <w:rFonts w:ascii="Book Antiqua" w:eastAsia="Times New Roman" w:hAnsi="Book Antiqua" w:cs="Arial"/>
          <w:color w:val="000000"/>
          <w:sz w:val="20"/>
          <w:szCs w:val="20"/>
          <w:vertAlign w:val="superscript"/>
        </w:rPr>
        <w:t xml:space="preserve">1 </w:t>
      </w:r>
      <w:r w:rsidRPr="00883548">
        <w:rPr>
          <w:rFonts w:ascii="Book Antiqua" w:eastAsia="Times New Roman" w:hAnsi="Book Antiqua" w:cs="Arial"/>
          <w:color w:val="000000"/>
          <w:sz w:val="20"/>
          <w:szCs w:val="20"/>
        </w:rPr>
        <w:t xml:space="preserve"> </w:t>
      </w:r>
      <w:r w:rsidRPr="0053333D">
        <w:rPr>
          <w:rFonts w:ascii="Book Antiqua" w:eastAsia="Times New Roman" w:hAnsi="Book Antiqua" w:cs="Arial"/>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4339D">
        <w:rPr>
          <w:rFonts w:ascii="Book Antiqua" w:eastAsia="Times New Roman" w:hAnsi="Book Antiqua" w:cs="Arial"/>
          <w:color w:val="000000"/>
          <w:sz w:val="18"/>
          <w:szCs w:val="18"/>
        </w:rPr>
        <w:br/>
      </w:r>
      <w:r w:rsidRPr="0053333D">
        <w:rPr>
          <w:rFonts w:ascii="Book Antiqua" w:eastAsia="Times New Roman" w:hAnsi="Book Antiqua" w:cs="Arial"/>
          <w:color w:val="000000"/>
          <w:sz w:val="18"/>
          <w:szCs w:val="18"/>
        </w:rPr>
        <w:t xml:space="preserve">z 04.05.2016, str. 1). </w:t>
      </w:r>
    </w:p>
    <w:p w:rsidR="003158A2" w:rsidRPr="0053333D" w:rsidRDefault="003158A2" w:rsidP="003158A2">
      <w:pPr>
        <w:widowControl w:val="0"/>
        <w:suppressAutoHyphens/>
        <w:spacing w:after="0" w:line="240" w:lineRule="auto"/>
        <w:jc w:val="both"/>
        <w:rPr>
          <w:rFonts w:ascii="Book Antiqua" w:eastAsia="Times New Roman" w:hAnsi="Book Antiqua" w:cs="Times New Roman"/>
          <w:color w:val="000000"/>
          <w:sz w:val="18"/>
          <w:szCs w:val="18"/>
        </w:rPr>
      </w:pPr>
    </w:p>
    <w:p w:rsidR="003158A2" w:rsidRPr="0053333D" w:rsidRDefault="003158A2" w:rsidP="003158A2">
      <w:pPr>
        <w:spacing w:after="0"/>
        <w:jc w:val="both"/>
        <w:rPr>
          <w:rFonts w:ascii="Book Antiqua" w:eastAsia="Times New Roman" w:hAnsi="Book Antiqua" w:cs="Arial"/>
          <w:sz w:val="18"/>
          <w:szCs w:val="18"/>
          <w:lang w:eastAsia="pl-PL"/>
        </w:rPr>
        <w:sectPr w:rsidR="003158A2" w:rsidRPr="0053333D">
          <w:pgSz w:w="11906" w:h="16838"/>
          <w:pgMar w:top="1417" w:right="1417" w:bottom="1417" w:left="1417" w:header="708" w:footer="708" w:gutter="0"/>
          <w:cols w:space="708"/>
        </w:sectPr>
      </w:pPr>
      <w:r w:rsidRPr="0053333D">
        <w:rPr>
          <w:rFonts w:ascii="Book Antiqua" w:eastAsia="Times New Roman" w:hAnsi="Book Antiqua" w:cs="Arial"/>
          <w:color w:val="000000"/>
          <w:sz w:val="18"/>
          <w:szCs w:val="18"/>
          <w:vertAlign w:val="superscript"/>
          <w:lang w:eastAsia="pl-PL"/>
        </w:rPr>
        <w:t>2</w:t>
      </w:r>
      <w:r w:rsidRPr="0053333D">
        <w:rPr>
          <w:rFonts w:ascii="Book Antiqua" w:eastAsia="Times New Roman" w:hAnsi="Book Antiqua" w:cs="Arial"/>
          <w:color w:val="000000"/>
          <w:sz w:val="18"/>
          <w:szCs w:val="18"/>
          <w:lang w:eastAsia="pl-PL"/>
        </w:rPr>
        <w:t xml:space="preserve"> w przypadku, gdy wykonawca </w:t>
      </w:r>
      <w:r w:rsidRPr="0053333D">
        <w:rPr>
          <w:rFonts w:ascii="Book Antiqua" w:eastAsia="Times New Roman" w:hAnsi="Book Antiqua" w:cs="Arial"/>
          <w:sz w:val="18"/>
          <w:szCs w:val="18"/>
          <w:lang w:eastAsia="pl-PL"/>
        </w:rPr>
        <w:t>nie przekazuje danych osobowych innych, niż bezpośrednio jego dotyczących, oświadczenia wykonawca nie składa (usunięcie treści oświadczenia np. przez jego wykreślenie).</w:t>
      </w:r>
    </w:p>
    <w:p w:rsidR="003158A2" w:rsidRPr="00883548" w:rsidRDefault="003158A2" w:rsidP="003158A2">
      <w:pPr>
        <w:spacing w:after="0" w:line="240" w:lineRule="auto"/>
        <w:rPr>
          <w:rFonts w:ascii="Book Antiqua" w:eastAsia="Times New Roman" w:hAnsi="Book Antiqua" w:cs="Times New Roman"/>
          <w:sz w:val="20"/>
          <w:szCs w:val="20"/>
          <w:lang w:eastAsia="pl-PL"/>
        </w:rPr>
      </w:pPr>
    </w:p>
    <w:p w:rsidR="003158A2" w:rsidRPr="00883548" w:rsidRDefault="003158A2" w:rsidP="003158A2">
      <w:pPr>
        <w:spacing w:after="0" w:line="240" w:lineRule="auto"/>
        <w:jc w:val="right"/>
        <w:rPr>
          <w:rFonts w:ascii="Book Antiqua" w:eastAsia="Times New Roman" w:hAnsi="Book Antiqua" w:cs="Book Antiqua"/>
          <w:i/>
          <w:sz w:val="20"/>
          <w:szCs w:val="20"/>
          <w:lang w:eastAsia="pl-PL"/>
        </w:rPr>
      </w:pPr>
      <w:r w:rsidRPr="00883548">
        <w:rPr>
          <w:rFonts w:ascii="Book Antiqua" w:eastAsia="Times New Roman" w:hAnsi="Book Antiqua" w:cs="Book Antiqua"/>
          <w:i/>
          <w:sz w:val="20"/>
          <w:szCs w:val="20"/>
          <w:lang w:eastAsia="pl-PL"/>
        </w:rPr>
        <w:t>Załącznik nr 2</w:t>
      </w:r>
    </w:p>
    <w:p w:rsidR="003158A2" w:rsidRPr="00883548" w:rsidRDefault="003158A2" w:rsidP="003158A2">
      <w:pPr>
        <w:spacing w:after="0" w:line="240" w:lineRule="auto"/>
        <w:jc w:val="center"/>
        <w:rPr>
          <w:rFonts w:ascii="Book Antiqua" w:eastAsia="Times New Roman" w:hAnsi="Book Antiqua" w:cs="Book Antiqua"/>
          <w:b/>
          <w:bCs/>
          <w:spacing w:val="-4"/>
          <w:sz w:val="20"/>
          <w:szCs w:val="20"/>
          <w:lang w:eastAsia="pl-PL"/>
        </w:rPr>
      </w:pPr>
      <w:r w:rsidRPr="00883548">
        <w:rPr>
          <w:rFonts w:ascii="Book Antiqua" w:eastAsia="Times New Roman" w:hAnsi="Book Antiqua" w:cs="Book Antiqua"/>
          <w:b/>
          <w:bCs/>
          <w:spacing w:val="-4"/>
          <w:sz w:val="20"/>
          <w:szCs w:val="20"/>
          <w:lang w:eastAsia="pl-PL"/>
        </w:rPr>
        <w:t>FORMULARZ CENOWY</w:t>
      </w:r>
    </w:p>
    <w:p w:rsidR="003158A2" w:rsidRPr="00883548" w:rsidRDefault="00E21A1C" w:rsidP="003158A2">
      <w:pPr>
        <w:spacing w:after="0" w:line="24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1</w:t>
      </w:r>
      <w:r w:rsidR="003158A2" w:rsidRPr="00883548">
        <w:rPr>
          <w:rFonts w:ascii="Book Antiqua" w:eastAsia="Times New Roman" w:hAnsi="Book Antiqua" w:cs="Times New Roman"/>
          <w:b/>
          <w:sz w:val="20"/>
          <w:szCs w:val="20"/>
          <w:lang w:eastAsia="pl-PL"/>
        </w:rPr>
        <w:t xml:space="preserve"> część zamówienia:</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5317"/>
        <w:gridCol w:w="925"/>
        <w:gridCol w:w="630"/>
        <w:gridCol w:w="1738"/>
        <w:gridCol w:w="1642"/>
        <w:gridCol w:w="1084"/>
        <w:gridCol w:w="941"/>
        <w:gridCol w:w="1442"/>
      </w:tblGrid>
      <w:tr w:rsidR="00E21A1C" w:rsidRPr="00883548" w:rsidTr="00E21A1C">
        <w:trPr>
          <w:trHeight w:val="702"/>
        </w:trPr>
        <w:tc>
          <w:tcPr>
            <w:tcW w:w="178" w:type="pct"/>
            <w:vAlign w:val="center"/>
            <w:hideMark/>
          </w:tcPr>
          <w:p w:rsidR="003158A2" w:rsidRPr="005B2B5D" w:rsidRDefault="003158A2" w:rsidP="00E21A1C">
            <w:pPr>
              <w:spacing w:after="0"/>
              <w:jc w:val="center"/>
              <w:rPr>
                <w:rFonts w:ascii="Book Antiqua" w:eastAsia="Times New Roman" w:hAnsi="Book Antiqua" w:cs="Book Antiqua"/>
                <w:spacing w:val="-4"/>
                <w:sz w:val="20"/>
                <w:szCs w:val="20"/>
                <w:u w:val="single"/>
              </w:rPr>
            </w:pPr>
            <w:r w:rsidRPr="005B2B5D">
              <w:rPr>
                <w:rFonts w:ascii="Book Antiqua" w:eastAsia="Times New Roman" w:hAnsi="Book Antiqua" w:cs="Times New Roman"/>
                <w:b/>
                <w:bCs/>
                <w:spacing w:val="-4"/>
                <w:sz w:val="20"/>
                <w:szCs w:val="20"/>
                <w:u w:val="single"/>
              </w:rPr>
              <w:t>Lp.</w:t>
            </w:r>
          </w:p>
        </w:tc>
        <w:tc>
          <w:tcPr>
            <w:tcW w:w="1904" w:type="pct"/>
            <w:vAlign w:val="center"/>
            <w:hideMark/>
          </w:tcPr>
          <w:p w:rsidR="003158A2" w:rsidRPr="005B2B5D" w:rsidRDefault="003158A2" w:rsidP="00E21A1C">
            <w:pPr>
              <w:spacing w:after="0"/>
              <w:jc w:val="center"/>
              <w:rPr>
                <w:rFonts w:ascii="Book Antiqua" w:eastAsia="Times New Roman" w:hAnsi="Book Antiqua" w:cs="Book Antiqua"/>
                <w:spacing w:val="-4"/>
                <w:sz w:val="20"/>
                <w:szCs w:val="20"/>
                <w:u w:val="single"/>
              </w:rPr>
            </w:pPr>
            <w:r w:rsidRPr="005B2B5D">
              <w:rPr>
                <w:rFonts w:ascii="Book Antiqua" w:eastAsia="Times New Roman" w:hAnsi="Book Antiqua" w:cs="Times New Roman"/>
                <w:b/>
                <w:bCs/>
                <w:spacing w:val="-4"/>
                <w:sz w:val="20"/>
                <w:szCs w:val="20"/>
                <w:u w:val="single"/>
              </w:rPr>
              <w:t>Nazwa asortymentu/specyfikacja techniczna</w:t>
            </w:r>
          </w:p>
        </w:tc>
        <w:tc>
          <w:tcPr>
            <w:tcW w:w="199" w:type="pct"/>
            <w:vAlign w:val="center"/>
            <w:hideMark/>
          </w:tcPr>
          <w:p w:rsidR="003158A2" w:rsidRPr="005B2B5D" w:rsidRDefault="003158A2" w:rsidP="00E21A1C">
            <w:pPr>
              <w:spacing w:after="0"/>
              <w:jc w:val="center"/>
              <w:rPr>
                <w:rFonts w:ascii="Book Antiqua" w:eastAsia="Times New Roman" w:hAnsi="Book Antiqua" w:cs="Book Antiqua"/>
                <w:spacing w:val="-4"/>
                <w:sz w:val="20"/>
                <w:szCs w:val="20"/>
                <w:u w:val="single"/>
              </w:rPr>
            </w:pPr>
            <w:r w:rsidRPr="005B2B5D">
              <w:rPr>
                <w:rFonts w:ascii="Book Antiqua" w:eastAsia="Times New Roman" w:hAnsi="Book Antiqua" w:cs="Times New Roman"/>
                <w:b/>
                <w:bCs/>
                <w:spacing w:val="-4"/>
                <w:sz w:val="20"/>
                <w:szCs w:val="20"/>
                <w:u w:val="single"/>
              </w:rPr>
              <w:t>j.m.</w:t>
            </w:r>
          </w:p>
        </w:tc>
        <w:tc>
          <w:tcPr>
            <w:tcW w:w="237" w:type="pct"/>
            <w:vAlign w:val="center"/>
            <w:hideMark/>
          </w:tcPr>
          <w:p w:rsidR="003158A2" w:rsidRPr="005B2B5D" w:rsidRDefault="003158A2" w:rsidP="003158A2">
            <w:pPr>
              <w:spacing w:after="0"/>
              <w:jc w:val="center"/>
              <w:rPr>
                <w:rFonts w:ascii="Book Antiqua" w:eastAsia="Times New Roman" w:hAnsi="Book Antiqua" w:cs="Times New Roman"/>
                <w:b/>
                <w:bCs/>
                <w:spacing w:val="-4"/>
                <w:sz w:val="20"/>
                <w:szCs w:val="20"/>
                <w:u w:val="single"/>
              </w:rPr>
            </w:pPr>
            <w:r w:rsidRPr="005B2B5D">
              <w:rPr>
                <w:rFonts w:ascii="Book Antiqua" w:eastAsia="Times New Roman" w:hAnsi="Book Antiqua" w:cs="Times New Roman"/>
                <w:b/>
                <w:bCs/>
                <w:spacing w:val="-4"/>
                <w:sz w:val="20"/>
                <w:szCs w:val="20"/>
                <w:u w:val="single"/>
              </w:rPr>
              <w:t>Ilość</w:t>
            </w:r>
          </w:p>
        </w:tc>
        <w:tc>
          <w:tcPr>
            <w:tcW w:w="611" w:type="pct"/>
            <w:vAlign w:val="center"/>
            <w:hideMark/>
          </w:tcPr>
          <w:p w:rsidR="003158A2" w:rsidRPr="005B2B5D" w:rsidRDefault="003158A2" w:rsidP="003158A2">
            <w:pPr>
              <w:spacing w:after="0"/>
              <w:jc w:val="center"/>
              <w:rPr>
                <w:rFonts w:ascii="Book Antiqua" w:eastAsia="Times New Roman" w:hAnsi="Book Antiqua" w:cs="Times New Roman"/>
                <w:b/>
                <w:spacing w:val="-4"/>
                <w:sz w:val="20"/>
                <w:szCs w:val="20"/>
                <w:u w:val="single"/>
              </w:rPr>
            </w:pPr>
            <w:r w:rsidRPr="005B2B5D">
              <w:rPr>
                <w:rFonts w:ascii="Book Antiqua" w:eastAsia="Times New Roman" w:hAnsi="Book Antiqua" w:cs="Times New Roman"/>
                <w:b/>
                <w:spacing w:val="-4"/>
                <w:sz w:val="20"/>
                <w:szCs w:val="20"/>
                <w:u w:val="single"/>
              </w:rPr>
              <w:t>Producent/nazwa handlowa</w:t>
            </w:r>
          </w:p>
        </w:tc>
        <w:tc>
          <w:tcPr>
            <w:tcW w:w="598"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Cena jednostkowa netto</w:t>
            </w:r>
          </w:p>
        </w:tc>
        <w:tc>
          <w:tcPr>
            <w:tcW w:w="399"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Wartość netto</w:t>
            </w:r>
          </w:p>
        </w:tc>
        <w:tc>
          <w:tcPr>
            <w:tcW w:w="349"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 VAT</w:t>
            </w:r>
          </w:p>
        </w:tc>
        <w:tc>
          <w:tcPr>
            <w:tcW w:w="525"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Wartość brutto</w:t>
            </w:r>
          </w:p>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spacing w:val="-4"/>
                <w:sz w:val="20"/>
                <w:szCs w:val="20"/>
              </w:rPr>
              <w:t>(cena jednostkowa netto x ilość + vat)</w:t>
            </w:r>
          </w:p>
        </w:tc>
      </w:tr>
      <w:tr w:rsidR="00E21A1C" w:rsidRPr="00883548" w:rsidTr="00E21A1C">
        <w:trPr>
          <w:trHeight w:val="707"/>
        </w:trPr>
        <w:tc>
          <w:tcPr>
            <w:tcW w:w="178" w:type="pct"/>
            <w:vAlign w:val="center"/>
          </w:tcPr>
          <w:p w:rsidR="003158A2" w:rsidRPr="00883548" w:rsidRDefault="003158A2" w:rsidP="003158A2">
            <w:pPr>
              <w:jc w:val="center"/>
              <w:rPr>
                <w:rFonts w:ascii="Book Antiqua" w:hAnsi="Book Antiqua"/>
                <w:color w:val="000000"/>
                <w:sz w:val="20"/>
                <w:szCs w:val="20"/>
              </w:rPr>
            </w:pPr>
            <w:r>
              <w:rPr>
                <w:rFonts w:ascii="Book Antiqua" w:hAnsi="Book Antiqua"/>
                <w:color w:val="000000"/>
                <w:sz w:val="20"/>
                <w:szCs w:val="20"/>
              </w:rPr>
              <w:t>1.</w:t>
            </w:r>
          </w:p>
        </w:tc>
        <w:tc>
          <w:tcPr>
            <w:tcW w:w="1904" w:type="pct"/>
            <w:vAlign w:val="center"/>
          </w:tcPr>
          <w:p w:rsidR="00E21A1C" w:rsidRDefault="00E21A1C" w:rsidP="00E21A1C">
            <w:pPr>
              <w:pStyle w:val="Akapitzlist"/>
              <w:tabs>
                <w:tab w:val="left" w:pos="202"/>
              </w:tabs>
              <w:spacing w:after="0"/>
              <w:ind w:left="-81"/>
              <w:rPr>
                <w:rFonts w:ascii="Book Antiqua" w:hAnsi="Book Antiqua"/>
                <w:b/>
                <w:bCs/>
                <w:color w:val="000000"/>
                <w:sz w:val="20"/>
                <w:szCs w:val="20"/>
              </w:rPr>
            </w:pPr>
          </w:p>
          <w:p w:rsidR="00E21A1C" w:rsidRPr="00E21A1C" w:rsidRDefault="00E21A1C" w:rsidP="00E21A1C">
            <w:pPr>
              <w:pStyle w:val="Akapitzlist"/>
              <w:tabs>
                <w:tab w:val="left" w:pos="202"/>
              </w:tabs>
              <w:spacing w:after="0"/>
              <w:ind w:left="-81"/>
              <w:rPr>
                <w:rFonts w:ascii="Book Antiqua" w:hAnsi="Book Antiqua"/>
                <w:b/>
                <w:bCs/>
                <w:color w:val="000000"/>
                <w:sz w:val="20"/>
                <w:szCs w:val="20"/>
              </w:rPr>
            </w:pPr>
            <w:r w:rsidRPr="00E21A1C">
              <w:rPr>
                <w:rFonts w:ascii="Book Antiqua" w:hAnsi="Book Antiqua"/>
                <w:b/>
                <w:bCs/>
                <w:color w:val="000000"/>
                <w:sz w:val="20"/>
                <w:szCs w:val="20"/>
              </w:rPr>
              <w:t>Elementy do modernizacji stanowisk badawczych - powierzchnie o podwyższonej odporności chemicznej:</w:t>
            </w:r>
          </w:p>
          <w:p w:rsidR="00E21A1C" w:rsidRPr="00E21A1C" w:rsidRDefault="00E21A1C" w:rsidP="00E21A1C">
            <w:pPr>
              <w:pStyle w:val="Akapitzlist"/>
              <w:tabs>
                <w:tab w:val="left" w:pos="202"/>
              </w:tabs>
              <w:spacing w:after="0"/>
              <w:ind w:left="-81"/>
              <w:rPr>
                <w:rFonts w:ascii="Book Antiqua" w:hAnsi="Book Antiqua"/>
                <w:bCs/>
                <w:color w:val="000000"/>
                <w:sz w:val="20"/>
                <w:szCs w:val="20"/>
              </w:rPr>
            </w:pPr>
            <w:r w:rsidRPr="00E21A1C">
              <w:rPr>
                <w:rFonts w:ascii="Book Antiqua" w:hAnsi="Book Antiqua"/>
                <w:bCs/>
                <w:color w:val="000000"/>
                <w:sz w:val="20"/>
                <w:szCs w:val="20"/>
              </w:rPr>
              <w:t>1. Blat do stołu roboczego o gabarytach 1200x600 mm z obrzeżem prostym – 8 sztuk</w:t>
            </w:r>
          </w:p>
          <w:p w:rsidR="00E21A1C" w:rsidRPr="00E21A1C" w:rsidRDefault="00E21A1C" w:rsidP="00E21A1C">
            <w:pPr>
              <w:pStyle w:val="Akapitzlist"/>
              <w:tabs>
                <w:tab w:val="left" w:pos="202"/>
              </w:tabs>
              <w:spacing w:after="0"/>
              <w:ind w:left="-81"/>
              <w:rPr>
                <w:rFonts w:ascii="Book Antiqua" w:hAnsi="Book Antiqua"/>
                <w:bCs/>
                <w:color w:val="000000"/>
                <w:sz w:val="20"/>
                <w:szCs w:val="20"/>
              </w:rPr>
            </w:pPr>
            <w:r w:rsidRPr="00E21A1C">
              <w:rPr>
                <w:rFonts w:ascii="Book Antiqua" w:hAnsi="Book Antiqua"/>
                <w:bCs/>
                <w:color w:val="000000"/>
                <w:sz w:val="20"/>
                <w:szCs w:val="20"/>
              </w:rPr>
              <w:t>2. Blat do stołu roboczego o gabarytach 1200x750 mm z obrzeżem prostym – 6 sztuk</w:t>
            </w:r>
          </w:p>
          <w:p w:rsidR="00E21A1C" w:rsidRPr="00E21A1C" w:rsidRDefault="00E21A1C" w:rsidP="00E21A1C">
            <w:pPr>
              <w:pStyle w:val="Akapitzlist"/>
              <w:tabs>
                <w:tab w:val="left" w:pos="202"/>
              </w:tabs>
              <w:spacing w:after="0"/>
              <w:ind w:left="-81"/>
              <w:rPr>
                <w:rFonts w:ascii="Book Antiqua" w:hAnsi="Book Antiqua"/>
                <w:bCs/>
                <w:color w:val="000000"/>
                <w:sz w:val="20"/>
                <w:szCs w:val="20"/>
              </w:rPr>
            </w:pPr>
            <w:r w:rsidRPr="00E21A1C">
              <w:rPr>
                <w:rFonts w:ascii="Book Antiqua" w:hAnsi="Book Antiqua"/>
                <w:bCs/>
                <w:color w:val="000000"/>
                <w:sz w:val="20"/>
                <w:szCs w:val="20"/>
              </w:rPr>
              <w:t>3. Blat do stołu roboczego o gabarytach 900x750 mm z obrzeżem prostym – 1 sztuka</w:t>
            </w:r>
          </w:p>
          <w:p w:rsidR="00E21A1C" w:rsidRPr="00E21A1C" w:rsidRDefault="00E21A1C" w:rsidP="00E21A1C">
            <w:pPr>
              <w:pStyle w:val="Akapitzlist"/>
              <w:tabs>
                <w:tab w:val="left" w:pos="202"/>
              </w:tabs>
              <w:spacing w:after="0"/>
              <w:ind w:left="-81"/>
              <w:rPr>
                <w:rFonts w:ascii="Book Antiqua" w:hAnsi="Book Antiqua"/>
                <w:bCs/>
                <w:color w:val="000000"/>
                <w:sz w:val="20"/>
                <w:szCs w:val="20"/>
              </w:rPr>
            </w:pPr>
            <w:r w:rsidRPr="00E21A1C">
              <w:rPr>
                <w:rFonts w:ascii="Book Antiqua" w:hAnsi="Book Antiqua"/>
                <w:bCs/>
                <w:color w:val="000000"/>
                <w:sz w:val="20"/>
                <w:szCs w:val="20"/>
              </w:rPr>
              <w:t>4. Stół roboczy - stelaż C - kształtny o gabarytach sz800xg600xw860 mm – 1 sztuka</w:t>
            </w:r>
          </w:p>
          <w:p w:rsidR="00E21A1C" w:rsidRPr="00E21A1C" w:rsidRDefault="00E21A1C" w:rsidP="00E21A1C">
            <w:pPr>
              <w:pStyle w:val="Akapitzlist"/>
              <w:tabs>
                <w:tab w:val="left" w:pos="202"/>
              </w:tabs>
              <w:spacing w:after="0"/>
              <w:ind w:left="-81"/>
              <w:rPr>
                <w:rFonts w:ascii="Book Antiqua" w:hAnsi="Book Antiqua"/>
                <w:bCs/>
                <w:color w:val="000000"/>
                <w:sz w:val="20"/>
                <w:szCs w:val="20"/>
              </w:rPr>
            </w:pPr>
            <w:r w:rsidRPr="00E21A1C">
              <w:rPr>
                <w:rFonts w:ascii="Book Antiqua" w:hAnsi="Book Antiqua"/>
                <w:bCs/>
                <w:color w:val="000000"/>
                <w:sz w:val="20"/>
                <w:szCs w:val="20"/>
              </w:rPr>
              <w:t xml:space="preserve">5. </w:t>
            </w:r>
            <w:proofErr w:type="spellStart"/>
            <w:r w:rsidRPr="00E21A1C">
              <w:rPr>
                <w:rFonts w:ascii="Book Antiqua" w:hAnsi="Book Antiqua"/>
                <w:bCs/>
                <w:color w:val="000000"/>
                <w:sz w:val="20"/>
                <w:szCs w:val="20"/>
              </w:rPr>
              <w:t>Ociekacz</w:t>
            </w:r>
            <w:proofErr w:type="spellEnd"/>
            <w:r w:rsidRPr="00E21A1C">
              <w:rPr>
                <w:rFonts w:ascii="Book Antiqua" w:hAnsi="Book Antiqua"/>
                <w:bCs/>
                <w:color w:val="000000"/>
                <w:sz w:val="20"/>
                <w:szCs w:val="20"/>
              </w:rPr>
              <w:t xml:space="preserve"> 600 mm (bez pleców i tacki ze stali nierdzewnej) – 5 sztuk</w:t>
            </w:r>
          </w:p>
          <w:p w:rsidR="00E21A1C" w:rsidRPr="00E21A1C" w:rsidRDefault="00E21A1C" w:rsidP="00E21A1C">
            <w:pPr>
              <w:pStyle w:val="Akapitzlist"/>
              <w:tabs>
                <w:tab w:val="left" w:pos="202"/>
              </w:tabs>
              <w:spacing w:after="0"/>
              <w:ind w:left="-81"/>
              <w:rPr>
                <w:rFonts w:ascii="Book Antiqua" w:hAnsi="Book Antiqua"/>
                <w:bCs/>
                <w:color w:val="000000"/>
                <w:sz w:val="20"/>
                <w:szCs w:val="20"/>
              </w:rPr>
            </w:pPr>
          </w:p>
          <w:p w:rsidR="00E21A1C" w:rsidRDefault="00E21A1C" w:rsidP="00E21A1C">
            <w:pPr>
              <w:pStyle w:val="Akapitzlist"/>
              <w:numPr>
                <w:ilvl w:val="0"/>
                <w:numId w:val="5"/>
              </w:numPr>
              <w:tabs>
                <w:tab w:val="left" w:pos="202"/>
              </w:tabs>
              <w:spacing w:after="0"/>
              <w:ind w:left="0" w:firstLine="0"/>
              <w:rPr>
                <w:rFonts w:ascii="Book Antiqua" w:hAnsi="Book Antiqua"/>
                <w:bCs/>
                <w:color w:val="000000"/>
                <w:sz w:val="20"/>
                <w:szCs w:val="20"/>
              </w:rPr>
            </w:pPr>
            <w:r w:rsidRPr="00E21A1C">
              <w:rPr>
                <w:rFonts w:ascii="Book Antiqua" w:hAnsi="Book Antiqua"/>
                <w:bCs/>
                <w:color w:val="000000"/>
                <w:sz w:val="20"/>
                <w:szCs w:val="20"/>
              </w:rPr>
              <w:t xml:space="preserve">blaty robocze z konglomeratu granitowo-kwarcowego z żywicami </w:t>
            </w:r>
            <w:proofErr w:type="spellStart"/>
            <w:r w:rsidRPr="00E21A1C">
              <w:rPr>
                <w:rFonts w:ascii="Book Antiqua" w:hAnsi="Book Antiqua"/>
                <w:bCs/>
                <w:color w:val="000000"/>
                <w:sz w:val="20"/>
                <w:szCs w:val="20"/>
              </w:rPr>
              <w:t>polisterowymi</w:t>
            </w:r>
            <w:proofErr w:type="spellEnd"/>
            <w:r w:rsidRPr="00E21A1C">
              <w:rPr>
                <w:rFonts w:ascii="Book Antiqua" w:hAnsi="Book Antiqua"/>
                <w:bCs/>
                <w:color w:val="000000"/>
                <w:sz w:val="20"/>
                <w:szCs w:val="20"/>
              </w:rPr>
              <w:t xml:space="preserve"> (ok. 98% materiału mineralnego, ok. 2% </w:t>
            </w:r>
            <w:proofErr w:type="spellStart"/>
            <w:r w:rsidRPr="00E21A1C">
              <w:rPr>
                <w:rFonts w:ascii="Book Antiqua" w:hAnsi="Book Antiqua"/>
                <w:bCs/>
                <w:color w:val="000000"/>
                <w:sz w:val="20"/>
                <w:szCs w:val="20"/>
              </w:rPr>
              <w:t>zywic</w:t>
            </w:r>
            <w:proofErr w:type="spellEnd"/>
            <w:r w:rsidRPr="00E21A1C">
              <w:rPr>
                <w:rFonts w:ascii="Book Antiqua" w:hAnsi="Book Antiqua"/>
                <w:bCs/>
                <w:color w:val="000000"/>
                <w:sz w:val="20"/>
                <w:szCs w:val="20"/>
              </w:rPr>
              <w:t xml:space="preserve"> </w:t>
            </w:r>
            <w:proofErr w:type="spellStart"/>
            <w:r w:rsidRPr="00E21A1C">
              <w:rPr>
                <w:rFonts w:ascii="Book Antiqua" w:hAnsi="Book Antiqua"/>
                <w:bCs/>
                <w:color w:val="000000"/>
                <w:sz w:val="20"/>
                <w:szCs w:val="20"/>
              </w:rPr>
              <w:t>pliestrowych</w:t>
            </w:r>
            <w:proofErr w:type="spellEnd"/>
            <w:r w:rsidRPr="00E21A1C">
              <w:rPr>
                <w:rFonts w:ascii="Book Antiqua" w:hAnsi="Book Antiqua"/>
                <w:bCs/>
                <w:color w:val="000000"/>
                <w:sz w:val="20"/>
                <w:szCs w:val="20"/>
              </w:rPr>
              <w:t xml:space="preserve">) o grubości min. 18 mm, maksimum 22mm, bez płyty bazowej, wierzch i krawędzie </w:t>
            </w:r>
            <w:proofErr w:type="spellStart"/>
            <w:r w:rsidRPr="00E21A1C">
              <w:rPr>
                <w:rFonts w:ascii="Book Antiqua" w:hAnsi="Book Antiqua"/>
                <w:bCs/>
                <w:color w:val="000000"/>
                <w:sz w:val="20"/>
                <w:szCs w:val="20"/>
              </w:rPr>
              <w:t>dostepne</w:t>
            </w:r>
            <w:proofErr w:type="spellEnd"/>
            <w:r w:rsidRPr="00E21A1C">
              <w:rPr>
                <w:rFonts w:ascii="Book Antiqua" w:hAnsi="Book Antiqua"/>
                <w:bCs/>
                <w:color w:val="000000"/>
                <w:sz w:val="20"/>
                <w:szCs w:val="20"/>
              </w:rPr>
              <w:t xml:space="preserve"> dla personelu, polerowane do połysku, jednolite w całym przekroju</w:t>
            </w:r>
          </w:p>
          <w:p w:rsidR="00E21A1C" w:rsidRDefault="00E21A1C" w:rsidP="00E21A1C">
            <w:pPr>
              <w:pStyle w:val="Akapitzlist"/>
              <w:numPr>
                <w:ilvl w:val="0"/>
                <w:numId w:val="5"/>
              </w:numPr>
              <w:tabs>
                <w:tab w:val="left" w:pos="202"/>
              </w:tabs>
              <w:spacing w:after="0"/>
              <w:ind w:left="0" w:firstLine="0"/>
              <w:rPr>
                <w:rFonts w:ascii="Book Antiqua" w:hAnsi="Book Antiqua"/>
                <w:bCs/>
                <w:color w:val="000000"/>
                <w:sz w:val="20"/>
                <w:szCs w:val="20"/>
              </w:rPr>
            </w:pPr>
            <w:r w:rsidRPr="00E21A1C">
              <w:rPr>
                <w:rFonts w:ascii="Book Antiqua" w:hAnsi="Book Antiqua"/>
                <w:bCs/>
                <w:color w:val="000000"/>
                <w:sz w:val="20"/>
                <w:szCs w:val="20"/>
              </w:rPr>
              <w:t>Atest Higieniczny i  Świadectwo z zakresu higieny radiacyjnej (</w:t>
            </w:r>
            <w:proofErr w:type="spellStart"/>
            <w:r w:rsidRPr="00E21A1C">
              <w:rPr>
                <w:rFonts w:ascii="Book Antiqua" w:hAnsi="Book Antiqua"/>
                <w:bCs/>
                <w:color w:val="000000"/>
                <w:sz w:val="20"/>
                <w:szCs w:val="20"/>
              </w:rPr>
              <w:t>dołaczyć</w:t>
            </w:r>
            <w:proofErr w:type="spellEnd"/>
            <w:r w:rsidRPr="00E21A1C">
              <w:rPr>
                <w:rFonts w:ascii="Book Antiqua" w:hAnsi="Book Antiqua"/>
                <w:bCs/>
                <w:color w:val="000000"/>
                <w:sz w:val="20"/>
                <w:szCs w:val="20"/>
              </w:rPr>
              <w:t xml:space="preserve"> do oferty)</w:t>
            </w:r>
          </w:p>
          <w:p w:rsidR="00E21A1C" w:rsidRDefault="00E21A1C" w:rsidP="00E21A1C">
            <w:pPr>
              <w:pStyle w:val="Akapitzlist"/>
              <w:numPr>
                <w:ilvl w:val="0"/>
                <w:numId w:val="5"/>
              </w:numPr>
              <w:tabs>
                <w:tab w:val="left" w:pos="202"/>
              </w:tabs>
              <w:spacing w:after="0"/>
              <w:ind w:left="0" w:firstLine="0"/>
              <w:rPr>
                <w:rFonts w:ascii="Book Antiqua" w:hAnsi="Book Antiqua"/>
                <w:bCs/>
                <w:color w:val="000000"/>
                <w:sz w:val="20"/>
                <w:szCs w:val="20"/>
              </w:rPr>
            </w:pPr>
            <w:r w:rsidRPr="00E21A1C">
              <w:rPr>
                <w:rFonts w:ascii="Book Antiqua" w:hAnsi="Book Antiqua"/>
                <w:bCs/>
                <w:color w:val="000000"/>
                <w:sz w:val="20"/>
                <w:szCs w:val="20"/>
              </w:rPr>
              <w:t>montaż we wskazanych pomieszczeniach zamawiającego</w:t>
            </w:r>
          </w:p>
          <w:p w:rsidR="00E21A1C" w:rsidRPr="00E21A1C" w:rsidRDefault="00E21A1C" w:rsidP="00E21A1C">
            <w:pPr>
              <w:pStyle w:val="Akapitzlist"/>
              <w:numPr>
                <w:ilvl w:val="0"/>
                <w:numId w:val="5"/>
              </w:numPr>
              <w:tabs>
                <w:tab w:val="left" w:pos="202"/>
              </w:tabs>
              <w:spacing w:after="0"/>
              <w:ind w:left="0" w:firstLine="0"/>
              <w:rPr>
                <w:rFonts w:ascii="Book Antiqua" w:hAnsi="Book Antiqua"/>
                <w:bCs/>
                <w:color w:val="000000"/>
                <w:sz w:val="20"/>
                <w:szCs w:val="20"/>
              </w:rPr>
            </w:pPr>
            <w:r w:rsidRPr="00E21A1C">
              <w:rPr>
                <w:rFonts w:ascii="Book Antiqua" w:hAnsi="Book Antiqua"/>
                <w:bCs/>
                <w:color w:val="000000"/>
                <w:sz w:val="20"/>
                <w:szCs w:val="20"/>
              </w:rPr>
              <w:t xml:space="preserve">Gwarancja:   24 </w:t>
            </w:r>
            <w:proofErr w:type="spellStart"/>
            <w:r w:rsidRPr="00E21A1C">
              <w:rPr>
                <w:rFonts w:ascii="Book Antiqua" w:hAnsi="Book Antiqua"/>
                <w:bCs/>
                <w:color w:val="000000"/>
                <w:sz w:val="20"/>
                <w:szCs w:val="20"/>
              </w:rPr>
              <w:t>mce</w:t>
            </w:r>
            <w:proofErr w:type="spellEnd"/>
          </w:p>
        </w:tc>
        <w:tc>
          <w:tcPr>
            <w:tcW w:w="199" w:type="pct"/>
          </w:tcPr>
          <w:p w:rsidR="003158A2" w:rsidRPr="00883548" w:rsidRDefault="00E21A1C" w:rsidP="003158A2">
            <w:pPr>
              <w:rPr>
                <w:rFonts w:ascii="Book Antiqua" w:eastAsia="Times New Roman" w:hAnsi="Book Antiqua" w:cs="Arial"/>
                <w:spacing w:val="-4"/>
                <w:sz w:val="20"/>
                <w:szCs w:val="20"/>
              </w:rPr>
            </w:pPr>
            <w:r>
              <w:rPr>
                <w:rFonts w:ascii="Book Antiqua" w:eastAsia="Times New Roman" w:hAnsi="Book Antiqua" w:cs="Arial"/>
                <w:spacing w:val="-4"/>
                <w:sz w:val="20"/>
                <w:szCs w:val="20"/>
              </w:rPr>
              <w:t>komplet</w:t>
            </w:r>
          </w:p>
        </w:tc>
        <w:tc>
          <w:tcPr>
            <w:tcW w:w="237" w:type="pct"/>
          </w:tcPr>
          <w:p w:rsidR="003158A2" w:rsidRPr="00883548" w:rsidRDefault="002854C3" w:rsidP="003158A2">
            <w:pPr>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1</w:t>
            </w:r>
          </w:p>
        </w:tc>
        <w:tc>
          <w:tcPr>
            <w:tcW w:w="611"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c>
          <w:tcPr>
            <w:tcW w:w="598"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c>
          <w:tcPr>
            <w:tcW w:w="399"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c>
          <w:tcPr>
            <w:tcW w:w="349"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c>
          <w:tcPr>
            <w:tcW w:w="525"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r>
    </w:tbl>
    <w:p w:rsidR="003158A2" w:rsidRPr="00883548" w:rsidRDefault="003158A2" w:rsidP="003158A2">
      <w:pPr>
        <w:spacing w:after="0" w:line="240" w:lineRule="auto"/>
        <w:rPr>
          <w:rFonts w:ascii="Book Antiqua" w:eastAsia="Times New Roman" w:hAnsi="Book Antiqua" w:cs="Times New Roman"/>
          <w:sz w:val="20"/>
          <w:szCs w:val="20"/>
          <w:lang w:eastAsia="pl-PL"/>
        </w:rPr>
      </w:pPr>
    </w:p>
    <w:p w:rsidR="003158A2" w:rsidRDefault="003158A2" w:rsidP="003158A2">
      <w:pPr>
        <w:widowControl w:val="0"/>
        <w:spacing w:after="0" w:line="360" w:lineRule="auto"/>
        <w:jc w:val="both"/>
        <w:outlineLvl w:val="0"/>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dnia …..................</w:t>
      </w:r>
    </w:p>
    <w:p w:rsidR="003158A2" w:rsidRDefault="003158A2" w:rsidP="003158A2">
      <w:pPr>
        <w:spacing w:after="0" w:line="240" w:lineRule="auto"/>
        <w:rPr>
          <w:rFonts w:ascii="Book Antiqua" w:eastAsia="Times New Roman" w:hAnsi="Book Antiqua" w:cs="Times New Roman"/>
          <w:sz w:val="20"/>
          <w:szCs w:val="20"/>
          <w:lang w:eastAsia="pl-PL"/>
        </w:rPr>
      </w:pPr>
    </w:p>
    <w:p w:rsidR="003158A2" w:rsidRDefault="003158A2" w:rsidP="003158A2">
      <w:pPr>
        <w:spacing w:after="0" w:line="240" w:lineRule="auto"/>
        <w:jc w:val="right"/>
        <w:rPr>
          <w:rFonts w:ascii="Book Antiqua" w:eastAsia="Times New Roman" w:hAnsi="Book Antiqua" w:cs="Times New Roman"/>
          <w:sz w:val="20"/>
          <w:szCs w:val="20"/>
          <w:lang w:eastAsia="pl-PL"/>
        </w:rPr>
      </w:pPr>
    </w:p>
    <w:p w:rsidR="003158A2" w:rsidRPr="00883548" w:rsidRDefault="003158A2" w:rsidP="003158A2">
      <w:pPr>
        <w:spacing w:after="0" w:line="240" w:lineRule="auto"/>
        <w:jc w:val="right"/>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w:t>
      </w:r>
      <w:r w:rsidRPr="00883548">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w:t>
      </w:r>
      <w:r w:rsidRPr="00883548">
        <w:rPr>
          <w:rFonts w:ascii="Book Antiqua" w:eastAsia="Times New Roman" w:hAnsi="Book Antiqua" w:cs="Times New Roman"/>
          <w:sz w:val="20"/>
          <w:szCs w:val="20"/>
          <w:lang w:eastAsia="pl-PL"/>
        </w:rPr>
        <w:t>.......................................................</w:t>
      </w:r>
    </w:p>
    <w:p w:rsidR="003158A2" w:rsidRPr="00883548" w:rsidRDefault="003158A2" w:rsidP="003158A2">
      <w:pPr>
        <w:spacing w:after="0" w:line="240" w:lineRule="auto"/>
        <w:ind w:left="8496"/>
        <w:jc w:val="center"/>
        <w:rPr>
          <w:rFonts w:ascii="Book Antiqua" w:eastAsia="Times New Roman" w:hAnsi="Book Antiqua" w:cs="Arial"/>
          <w:color w:val="000000"/>
          <w:sz w:val="20"/>
          <w:szCs w:val="20"/>
          <w:lang w:eastAsia="pl-PL"/>
        </w:rPr>
      </w:pPr>
      <w:r w:rsidRPr="00883548">
        <w:rPr>
          <w:rFonts w:ascii="Book Antiqua" w:eastAsia="Times New Roman" w:hAnsi="Book Antiqua" w:cs="Times New Roman"/>
          <w:sz w:val="20"/>
          <w:szCs w:val="20"/>
          <w:lang w:eastAsia="pl-PL"/>
        </w:rPr>
        <w:t>(</w:t>
      </w:r>
      <w:r w:rsidRPr="00883548">
        <w:rPr>
          <w:rFonts w:ascii="Book Antiqua" w:eastAsia="Times New Roman" w:hAnsi="Book Antiqua" w:cs="Arial"/>
          <w:color w:val="000000"/>
          <w:sz w:val="20"/>
          <w:szCs w:val="20"/>
          <w:lang w:eastAsia="pl-PL"/>
        </w:rPr>
        <w:t>podpis Wykonawcy lub upoważnionego przedstawiciela)</w:t>
      </w:r>
    </w:p>
    <w:p w:rsidR="003158A2" w:rsidRDefault="003158A2" w:rsidP="003158A2">
      <w:pPr>
        <w:spacing w:after="0" w:line="240" w:lineRule="auto"/>
        <w:jc w:val="both"/>
        <w:rPr>
          <w:rFonts w:ascii="Book Antiqua" w:eastAsia="Times New Roman" w:hAnsi="Book Antiqua" w:cs="Times New Roman"/>
          <w:b/>
          <w:sz w:val="20"/>
          <w:szCs w:val="20"/>
          <w:lang w:eastAsia="pl-PL"/>
        </w:rPr>
      </w:pPr>
    </w:p>
    <w:p w:rsidR="003158A2" w:rsidRDefault="003158A2" w:rsidP="003158A2">
      <w:pPr>
        <w:spacing w:after="0" w:line="240" w:lineRule="auto"/>
        <w:jc w:val="both"/>
        <w:rPr>
          <w:rFonts w:ascii="Book Antiqua" w:eastAsia="Times New Roman" w:hAnsi="Book Antiqua" w:cs="Times New Roman"/>
          <w:b/>
          <w:sz w:val="20"/>
          <w:szCs w:val="20"/>
          <w:lang w:eastAsia="pl-PL"/>
        </w:rPr>
      </w:pPr>
    </w:p>
    <w:p w:rsidR="003158A2" w:rsidRDefault="003158A2" w:rsidP="003158A2">
      <w:pPr>
        <w:spacing w:after="0" w:line="240" w:lineRule="auto"/>
        <w:jc w:val="both"/>
        <w:rPr>
          <w:rFonts w:ascii="Book Antiqua" w:eastAsia="Times New Roman" w:hAnsi="Book Antiqua" w:cs="Times New Roman"/>
          <w:b/>
          <w:sz w:val="20"/>
          <w:szCs w:val="20"/>
          <w:lang w:eastAsia="pl-PL"/>
        </w:rPr>
      </w:pPr>
    </w:p>
    <w:p w:rsidR="003158A2" w:rsidRDefault="003158A2" w:rsidP="003158A2">
      <w:pPr>
        <w:spacing w:after="0" w:line="240" w:lineRule="auto"/>
        <w:jc w:val="both"/>
        <w:rPr>
          <w:rFonts w:ascii="Book Antiqua" w:eastAsia="Times New Roman" w:hAnsi="Book Antiqua" w:cs="Times New Roman"/>
          <w:b/>
          <w:sz w:val="20"/>
          <w:szCs w:val="20"/>
          <w:lang w:eastAsia="pl-PL"/>
        </w:rPr>
      </w:pPr>
    </w:p>
    <w:p w:rsidR="003158A2" w:rsidRDefault="003158A2"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E21A1C" w:rsidRDefault="00E21A1C" w:rsidP="003158A2">
      <w:pPr>
        <w:spacing w:after="0" w:line="240" w:lineRule="auto"/>
        <w:jc w:val="both"/>
        <w:rPr>
          <w:rFonts w:ascii="Book Antiqua" w:eastAsia="Times New Roman" w:hAnsi="Book Antiqua" w:cs="Times New Roman"/>
          <w:b/>
          <w:sz w:val="20"/>
          <w:szCs w:val="20"/>
          <w:lang w:eastAsia="pl-PL"/>
        </w:rPr>
      </w:pPr>
    </w:p>
    <w:p w:rsidR="003158A2" w:rsidRPr="00883548" w:rsidRDefault="00E21A1C" w:rsidP="003158A2">
      <w:pPr>
        <w:spacing w:after="0" w:line="24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2</w:t>
      </w:r>
      <w:r w:rsidR="003158A2" w:rsidRPr="00883548">
        <w:rPr>
          <w:rFonts w:ascii="Book Antiqua" w:eastAsia="Times New Roman" w:hAnsi="Book Antiqua" w:cs="Times New Roman"/>
          <w:b/>
          <w:sz w:val="20"/>
          <w:szCs w:val="20"/>
          <w:lang w:eastAsia="pl-PL"/>
        </w:rPr>
        <w:t xml:space="preserve"> część zamówienia:</w:t>
      </w:r>
    </w:p>
    <w:p w:rsidR="003158A2" w:rsidRPr="00883548" w:rsidRDefault="003158A2" w:rsidP="003158A2">
      <w:pPr>
        <w:spacing w:after="0" w:line="240" w:lineRule="auto"/>
        <w:jc w:val="both"/>
        <w:rPr>
          <w:rFonts w:ascii="Book Antiqua" w:eastAsia="Times New Roman" w:hAnsi="Book Antiqua" w:cs="Times New Roman"/>
          <w:sz w:val="20"/>
          <w:szCs w:val="20"/>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5419"/>
        <w:gridCol w:w="707"/>
        <w:gridCol w:w="813"/>
        <w:gridCol w:w="1738"/>
        <w:gridCol w:w="1422"/>
        <w:gridCol w:w="1277"/>
        <w:gridCol w:w="992"/>
        <w:gridCol w:w="1351"/>
      </w:tblGrid>
      <w:tr w:rsidR="003158A2" w:rsidRPr="00883548" w:rsidTr="00DE49FC">
        <w:trPr>
          <w:trHeight w:val="702"/>
        </w:trPr>
        <w:tc>
          <w:tcPr>
            <w:tcW w:w="175" w:type="pct"/>
            <w:hideMark/>
          </w:tcPr>
          <w:p w:rsidR="003158A2" w:rsidRPr="00883548" w:rsidRDefault="003158A2" w:rsidP="003158A2">
            <w:pPr>
              <w:spacing w:after="0"/>
              <w:jc w:val="center"/>
              <w:rPr>
                <w:rFonts w:ascii="Book Antiqua" w:eastAsia="Times New Roman" w:hAnsi="Book Antiqua" w:cs="Book Antiqua"/>
                <w:spacing w:val="-4"/>
                <w:sz w:val="20"/>
                <w:szCs w:val="20"/>
                <w:u w:val="single"/>
              </w:rPr>
            </w:pPr>
            <w:r w:rsidRPr="00883548">
              <w:rPr>
                <w:rFonts w:ascii="Book Antiqua" w:eastAsia="Times New Roman" w:hAnsi="Book Antiqua" w:cs="Times New Roman"/>
                <w:b/>
                <w:bCs/>
                <w:spacing w:val="-4"/>
                <w:sz w:val="20"/>
                <w:szCs w:val="20"/>
                <w:u w:val="single"/>
              </w:rPr>
              <w:t>Lp.</w:t>
            </w:r>
          </w:p>
        </w:tc>
        <w:tc>
          <w:tcPr>
            <w:tcW w:w="1906" w:type="pct"/>
            <w:hideMark/>
          </w:tcPr>
          <w:p w:rsidR="003158A2" w:rsidRPr="00883548" w:rsidRDefault="003158A2" w:rsidP="003158A2">
            <w:pPr>
              <w:spacing w:after="0"/>
              <w:jc w:val="center"/>
              <w:rPr>
                <w:rFonts w:ascii="Book Antiqua" w:eastAsia="Times New Roman" w:hAnsi="Book Antiqua" w:cs="Book Antiqua"/>
                <w:spacing w:val="-4"/>
                <w:sz w:val="20"/>
                <w:szCs w:val="20"/>
                <w:u w:val="single"/>
              </w:rPr>
            </w:pPr>
            <w:r w:rsidRPr="00883548">
              <w:rPr>
                <w:rFonts w:ascii="Book Antiqua" w:eastAsia="Times New Roman" w:hAnsi="Book Antiqua" w:cs="Times New Roman"/>
                <w:b/>
                <w:bCs/>
                <w:spacing w:val="-4"/>
                <w:sz w:val="20"/>
                <w:szCs w:val="20"/>
                <w:u w:val="single"/>
              </w:rPr>
              <w:t>Nazwa asortymentu/specyfikacja techniczna</w:t>
            </w:r>
          </w:p>
        </w:tc>
        <w:tc>
          <w:tcPr>
            <w:tcW w:w="249" w:type="pct"/>
            <w:hideMark/>
          </w:tcPr>
          <w:p w:rsidR="003158A2" w:rsidRPr="00883548" w:rsidRDefault="003158A2" w:rsidP="003158A2">
            <w:pPr>
              <w:spacing w:after="0"/>
              <w:jc w:val="center"/>
              <w:rPr>
                <w:rFonts w:ascii="Book Antiqua" w:eastAsia="Times New Roman" w:hAnsi="Book Antiqua" w:cs="Book Antiqua"/>
                <w:spacing w:val="-4"/>
                <w:sz w:val="20"/>
                <w:szCs w:val="20"/>
                <w:u w:val="single"/>
              </w:rPr>
            </w:pPr>
            <w:r w:rsidRPr="00883548">
              <w:rPr>
                <w:rFonts w:ascii="Book Antiqua" w:eastAsia="Times New Roman" w:hAnsi="Book Antiqua" w:cs="Times New Roman"/>
                <w:b/>
                <w:bCs/>
                <w:spacing w:val="-4"/>
                <w:sz w:val="20"/>
                <w:szCs w:val="20"/>
                <w:u w:val="single"/>
              </w:rPr>
              <w:t>j.m.</w:t>
            </w:r>
          </w:p>
        </w:tc>
        <w:tc>
          <w:tcPr>
            <w:tcW w:w="286" w:type="pct"/>
            <w:vAlign w:val="center"/>
            <w:hideMark/>
          </w:tcPr>
          <w:p w:rsidR="003158A2" w:rsidRPr="00883548" w:rsidRDefault="003158A2" w:rsidP="003158A2">
            <w:pPr>
              <w:spacing w:after="0"/>
              <w:jc w:val="center"/>
              <w:rPr>
                <w:rFonts w:ascii="Book Antiqua" w:eastAsia="Times New Roman" w:hAnsi="Book Antiqua" w:cs="Times New Roman"/>
                <w:b/>
                <w:bCs/>
                <w:spacing w:val="-4"/>
                <w:sz w:val="20"/>
                <w:szCs w:val="20"/>
                <w:u w:val="single"/>
              </w:rPr>
            </w:pPr>
            <w:r w:rsidRPr="00883548">
              <w:rPr>
                <w:rFonts w:ascii="Book Antiqua" w:eastAsia="Times New Roman" w:hAnsi="Book Antiqua" w:cs="Times New Roman"/>
                <w:b/>
                <w:bCs/>
                <w:spacing w:val="-4"/>
                <w:sz w:val="20"/>
                <w:szCs w:val="20"/>
                <w:u w:val="single"/>
              </w:rPr>
              <w:t>Ilość</w:t>
            </w:r>
          </w:p>
        </w:tc>
        <w:tc>
          <w:tcPr>
            <w:tcW w:w="611"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Producent/nazwa handlowa</w:t>
            </w:r>
          </w:p>
        </w:tc>
        <w:tc>
          <w:tcPr>
            <w:tcW w:w="499"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Cena jednostkowa netto</w:t>
            </w:r>
          </w:p>
        </w:tc>
        <w:tc>
          <w:tcPr>
            <w:tcW w:w="449"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Wartość netto</w:t>
            </w:r>
          </w:p>
        </w:tc>
        <w:tc>
          <w:tcPr>
            <w:tcW w:w="349"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 VAT</w:t>
            </w:r>
          </w:p>
        </w:tc>
        <w:tc>
          <w:tcPr>
            <w:tcW w:w="475" w:type="pct"/>
            <w:vAlign w:val="center"/>
            <w:hideMark/>
          </w:tcPr>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b/>
                <w:spacing w:val="-4"/>
                <w:sz w:val="20"/>
                <w:szCs w:val="20"/>
                <w:u w:val="single"/>
              </w:rPr>
              <w:t>Wartość brutto</w:t>
            </w:r>
          </w:p>
          <w:p w:rsidR="003158A2" w:rsidRPr="00883548" w:rsidRDefault="003158A2" w:rsidP="003158A2">
            <w:pPr>
              <w:spacing w:after="0"/>
              <w:jc w:val="center"/>
              <w:rPr>
                <w:rFonts w:ascii="Book Antiqua" w:eastAsia="Times New Roman" w:hAnsi="Book Antiqua" w:cs="Times New Roman"/>
                <w:b/>
                <w:spacing w:val="-4"/>
                <w:sz w:val="20"/>
                <w:szCs w:val="20"/>
                <w:u w:val="single"/>
              </w:rPr>
            </w:pPr>
            <w:r w:rsidRPr="00883548">
              <w:rPr>
                <w:rFonts w:ascii="Book Antiqua" w:eastAsia="Times New Roman" w:hAnsi="Book Antiqua" w:cs="Times New Roman"/>
                <w:spacing w:val="-4"/>
                <w:sz w:val="20"/>
                <w:szCs w:val="20"/>
              </w:rPr>
              <w:t>(cena jednostkowa netto x ilość + vat)</w:t>
            </w:r>
          </w:p>
        </w:tc>
      </w:tr>
      <w:tr w:rsidR="003158A2" w:rsidRPr="00883548" w:rsidTr="00DE49FC">
        <w:trPr>
          <w:trHeight w:val="841"/>
        </w:trPr>
        <w:tc>
          <w:tcPr>
            <w:tcW w:w="175" w:type="pct"/>
            <w:hideMark/>
          </w:tcPr>
          <w:p w:rsidR="003158A2" w:rsidRPr="00883548" w:rsidRDefault="003158A2" w:rsidP="003158A2">
            <w:pPr>
              <w:spacing w:after="0"/>
              <w:jc w:val="center"/>
              <w:rPr>
                <w:rFonts w:ascii="Book Antiqua" w:eastAsia="Times New Roman" w:hAnsi="Book Antiqua" w:cs="Book Antiqua"/>
                <w:b/>
                <w:spacing w:val="-4"/>
                <w:sz w:val="20"/>
                <w:szCs w:val="20"/>
              </w:rPr>
            </w:pPr>
            <w:r w:rsidRPr="00883548">
              <w:rPr>
                <w:rFonts w:ascii="Book Antiqua" w:eastAsia="Times New Roman" w:hAnsi="Book Antiqua" w:cs="Book Antiqua"/>
                <w:b/>
                <w:spacing w:val="-4"/>
                <w:sz w:val="20"/>
                <w:szCs w:val="20"/>
              </w:rPr>
              <w:t xml:space="preserve">1. </w:t>
            </w:r>
          </w:p>
        </w:tc>
        <w:tc>
          <w:tcPr>
            <w:tcW w:w="1906" w:type="pct"/>
            <w:vAlign w:val="center"/>
          </w:tcPr>
          <w:p w:rsidR="00E21A1C" w:rsidRPr="00E21A1C" w:rsidRDefault="00E21A1C" w:rsidP="00DE49FC">
            <w:pPr>
              <w:spacing w:after="0" w:line="259" w:lineRule="auto"/>
              <w:ind w:left="68"/>
              <w:rPr>
                <w:rFonts w:ascii="Book Antiqua" w:hAnsi="Book Antiqua" w:cs="Arial"/>
                <w:b/>
                <w:sz w:val="20"/>
              </w:rPr>
            </w:pPr>
            <w:r w:rsidRPr="00E21A1C">
              <w:rPr>
                <w:rFonts w:ascii="Book Antiqua" w:hAnsi="Book Antiqua" w:cs="Arial"/>
                <w:b/>
                <w:sz w:val="20"/>
              </w:rPr>
              <w:t>Regał do hodowli in vitro o gabarytach 1300x450x2015 mm bez dmuchawy</w:t>
            </w:r>
            <w:r>
              <w:rPr>
                <w:rFonts w:ascii="Book Antiqua" w:hAnsi="Book Antiqua" w:cs="Arial"/>
                <w:b/>
                <w:sz w:val="20"/>
              </w:rPr>
              <w:t>:</w:t>
            </w:r>
          </w:p>
          <w:p w:rsidR="00E21A1C" w:rsidRPr="00E21A1C" w:rsidRDefault="00E21A1C" w:rsidP="00DE49FC">
            <w:pPr>
              <w:spacing w:after="0" w:line="259" w:lineRule="auto"/>
              <w:ind w:left="68"/>
              <w:rPr>
                <w:rFonts w:ascii="Book Antiqua" w:hAnsi="Book Antiqua" w:cs="Arial"/>
                <w:sz w:val="20"/>
              </w:rPr>
            </w:pPr>
            <w:r w:rsidRPr="00E21A1C">
              <w:rPr>
                <w:rFonts w:ascii="Book Antiqua" w:hAnsi="Book Antiqua" w:cs="Arial"/>
                <w:sz w:val="20"/>
              </w:rPr>
              <w:t>Regał do hodowli roślin tkankowych z jednoczesnym doświetleniem, bez nadmuchu (kompatybilny do łączenia w ciągu z regałem wyposażonym w dmuchawę) o wymiarach:</w:t>
            </w:r>
          </w:p>
          <w:p w:rsidR="00E21A1C" w:rsidRPr="00E21A1C" w:rsidRDefault="00E21A1C" w:rsidP="00DE49FC">
            <w:pPr>
              <w:tabs>
                <w:tab w:val="left" w:pos="245"/>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długość 1300 mm</w:t>
            </w:r>
          </w:p>
          <w:p w:rsidR="00E21A1C" w:rsidRPr="00E21A1C" w:rsidRDefault="00E21A1C" w:rsidP="00DE49FC">
            <w:pPr>
              <w:tabs>
                <w:tab w:val="left" w:pos="245"/>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głębokość  450 mm,</w:t>
            </w:r>
          </w:p>
          <w:p w:rsidR="00E21A1C" w:rsidRPr="00E21A1C" w:rsidRDefault="00E21A1C" w:rsidP="00DE49FC">
            <w:pPr>
              <w:tabs>
                <w:tab w:val="left" w:pos="245"/>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wysokość  2015 mm</w:t>
            </w:r>
          </w:p>
          <w:p w:rsidR="00E21A1C" w:rsidRPr="00E21A1C" w:rsidRDefault="00E21A1C" w:rsidP="00DE49FC">
            <w:pPr>
              <w:spacing w:after="0" w:line="259" w:lineRule="auto"/>
              <w:ind w:left="68"/>
              <w:rPr>
                <w:rFonts w:ascii="Book Antiqua" w:hAnsi="Book Antiqua" w:cs="Arial"/>
                <w:sz w:val="20"/>
              </w:rPr>
            </w:pPr>
            <w:r w:rsidRPr="00E21A1C">
              <w:rPr>
                <w:rFonts w:ascii="Book Antiqua" w:hAnsi="Book Antiqua" w:cs="Arial"/>
                <w:sz w:val="20"/>
              </w:rPr>
              <w:t>Regał powinien posiadać stalowy stelaż przejezdny, wyposażony w stalowe osłony oświetlenia i kanał nadmuchowy, konstrukcja  zabezpieczona farbą proszkową epoksydową.</w:t>
            </w:r>
          </w:p>
          <w:p w:rsidR="00E21A1C" w:rsidRPr="00E21A1C" w:rsidRDefault="00E21A1C" w:rsidP="00DE49FC">
            <w:pPr>
              <w:spacing w:after="0" w:line="259" w:lineRule="auto"/>
              <w:ind w:left="68"/>
              <w:rPr>
                <w:rFonts w:ascii="Book Antiqua" w:hAnsi="Book Antiqua" w:cs="Arial"/>
                <w:sz w:val="20"/>
                <w:u w:val="single"/>
              </w:rPr>
            </w:pPr>
            <w:r w:rsidRPr="00E21A1C">
              <w:rPr>
                <w:rFonts w:ascii="Book Antiqua" w:hAnsi="Book Antiqua" w:cs="Arial"/>
                <w:sz w:val="20"/>
                <w:u w:val="single"/>
              </w:rPr>
              <w:t>Wyposażenie regału:</w:t>
            </w:r>
          </w:p>
          <w:p w:rsidR="00E21A1C" w:rsidRPr="00E21A1C" w:rsidRDefault="00E21A1C" w:rsidP="00E21A1C">
            <w:pPr>
              <w:tabs>
                <w:tab w:val="left" w:pos="352"/>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 xml:space="preserve">3 poziomy półek z płyty wiórowej </w:t>
            </w:r>
            <w:proofErr w:type="spellStart"/>
            <w:r w:rsidRPr="00E21A1C">
              <w:rPr>
                <w:rFonts w:ascii="Book Antiqua" w:hAnsi="Book Antiqua" w:cs="Arial"/>
                <w:sz w:val="20"/>
              </w:rPr>
              <w:t>melaminowanej</w:t>
            </w:r>
            <w:proofErr w:type="spellEnd"/>
            <w:r w:rsidRPr="00E21A1C">
              <w:rPr>
                <w:rFonts w:ascii="Book Antiqua" w:hAnsi="Book Antiqua" w:cs="Arial"/>
                <w:sz w:val="20"/>
              </w:rPr>
              <w:t xml:space="preserve"> z obrzeżem z PCW, z ekranami termicznymi,</w:t>
            </w:r>
          </w:p>
          <w:p w:rsidR="00E21A1C" w:rsidRPr="00E21A1C" w:rsidRDefault="00E21A1C" w:rsidP="00E21A1C">
            <w:pPr>
              <w:tabs>
                <w:tab w:val="left" w:pos="352"/>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 xml:space="preserve">3 zespoły lamp fluorescencyjnych typu „Flora” (po 4 szt. na 1 półkę), 36W dla długości 1300 mm </w:t>
            </w:r>
          </w:p>
          <w:p w:rsidR="00E21A1C" w:rsidRPr="00E21A1C" w:rsidRDefault="00E21A1C" w:rsidP="00E21A1C">
            <w:pPr>
              <w:tabs>
                <w:tab w:val="left" w:pos="352"/>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3 tunele stabilizujące temperaturę od 0,1°C do 1°C powyżej temperatury otoczenia</w:t>
            </w:r>
          </w:p>
          <w:p w:rsidR="00E21A1C" w:rsidRPr="00E21A1C" w:rsidRDefault="00E21A1C" w:rsidP="00E21A1C">
            <w:pPr>
              <w:tabs>
                <w:tab w:val="left" w:pos="317"/>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przeznaczone do współpracy z istniejącym regałem do hodowli „in vitro” z ręczną regulacja wydatku dmuchawy, w celu ustalenia wymaganego zakresu stabilizacji temperatur pracy,</w:t>
            </w:r>
          </w:p>
          <w:p w:rsidR="00E21A1C" w:rsidRPr="00E21A1C" w:rsidRDefault="00E21A1C" w:rsidP="00E21A1C">
            <w:pPr>
              <w:tabs>
                <w:tab w:val="left" w:pos="305"/>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możliwość zestawiania regałów w zestawy o max długości 4,6 m, z regałem  z zespołem nadmuchowym,</w:t>
            </w:r>
          </w:p>
          <w:p w:rsidR="00E21A1C" w:rsidRPr="00E21A1C" w:rsidRDefault="00E21A1C" w:rsidP="00E21A1C">
            <w:pPr>
              <w:tabs>
                <w:tab w:val="left" w:pos="269"/>
              </w:tabs>
              <w:spacing w:after="0" w:line="259" w:lineRule="auto"/>
              <w:ind w:left="68"/>
              <w:rPr>
                <w:rFonts w:ascii="Book Antiqua" w:hAnsi="Book Antiqua" w:cs="Arial"/>
                <w:sz w:val="20"/>
              </w:rPr>
            </w:pPr>
            <w:r w:rsidRPr="00E21A1C">
              <w:rPr>
                <w:rFonts w:ascii="Book Antiqua" w:hAnsi="Book Antiqua" w:cs="Arial"/>
                <w:sz w:val="20"/>
              </w:rPr>
              <w:t>-</w:t>
            </w:r>
            <w:r w:rsidRPr="00E21A1C">
              <w:rPr>
                <w:rFonts w:ascii="Book Antiqua" w:hAnsi="Book Antiqua" w:cs="Arial"/>
                <w:sz w:val="20"/>
              </w:rPr>
              <w:tab/>
              <w:t xml:space="preserve">zasilanie 230V, 50 </w:t>
            </w:r>
            <w:proofErr w:type="spellStart"/>
            <w:r w:rsidRPr="00E21A1C">
              <w:rPr>
                <w:rFonts w:ascii="Book Antiqua" w:hAnsi="Book Antiqua" w:cs="Arial"/>
                <w:sz w:val="20"/>
              </w:rPr>
              <w:t>Hz</w:t>
            </w:r>
            <w:proofErr w:type="spellEnd"/>
            <w:r w:rsidRPr="00E21A1C">
              <w:rPr>
                <w:rFonts w:ascii="Book Antiqua" w:hAnsi="Book Antiqua" w:cs="Arial"/>
                <w:sz w:val="20"/>
              </w:rPr>
              <w:t>.</w:t>
            </w:r>
          </w:p>
          <w:p w:rsidR="003158A2" w:rsidRPr="00E21A1C" w:rsidRDefault="00E21A1C" w:rsidP="00E21A1C">
            <w:pPr>
              <w:spacing w:after="160" w:line="259" w:lineRule="auto"/>
              <w:ind w:left="68"/>
              <w:rPr>
                <w:rFonts w:ascii="Book Antiqua" w:hAnsi="Book Antiqua" w:cs="Arial"/>
                <w:sz w:val="20"/>
                <w:szCs w:val="20"/>
                <w:u w:val="single"/>
              </w:rPr>
            </w:pPr>
            <w:r w:rsidRPr="00E21A1C">
              <w:rPr>
                <w:rFonts w:ascii="Book Antiqua" w:hAnsi="Book Antiqua" w:cs="Arial"/>
                <w:sz w:val="20"/>
                <w:u w:val="single"/>
              </w:rPr>
              <w:t xml:space="preserve">nr kat.   056 Polon Poznań lub </w:t>
            </w:r>
            <w:r w:rsidRPr="00E21A1C">
              <w:rPr>
                <w:rFonts w:ascii="Book Antiqua" w:hAnsi="Book Antiqua" w:cs="Arial"/>
                <w:sz w:val="20"/>
                <w:szCs w:val="20"/>
                <w:u w:val="single"/>
              </w:rPr>
              <w:t>równoważny</w:t>
            </w:r>
          </w:p>
          <w:p w:rsidR="00E21A1C" w:rsidRPr="00E21A1C" w:rsidRDefault="00E21A1C" w:rsidP="00E21A1C">
            <w:pPr>
              <w:spacing w:after="160" w:line="259" w:lineRule="auto"/>
              <w:ind w:left="68"/>
              <w:rPr>
                <w:rFonts w:ascii="Book Antiqua" w:hAnsi="Book Antiqua" w:cs="Arial"/>
                <w:sz w:val="18"/>
              </w:rPr>
            </w:pPr>
            <w:r w:rsidRPr="00E21A1C">
              <w:rPr>
                <w:rFonts w:ascii="Book Antiqua" w:hAnsi="Book Antiqua" w:cs="Arial"/>
                <w:sz w:val="20"/>
                <w:szCs w:val="20"/>
              </w:rPr>
              <w:t xml:space="preserve">Gwarancja:   24 </w:t>
            </w:r>
            <w:proofErr w:type="spellStart"/>
            <w:r w:rsidRPr="00E21A1C">
              <w:rPr>
                <w:rFonts w:ascii="Book Antiqua" w:hAnsi="Book Antiqua" w:cs="Arial"/>
                <w:sz w:val="20"/>
                <w:szCs w:val="20"/>
              </w:rPr>
              <w:t>mce</w:t>
            </w:r>
            <w:proofErr w:type="spellEnd"/>
          </w:p>
        </w:tc>
        <w:tc>
          <w:tcPr>
            <w:tcW w:w="249" w:type="pct"/>
          </w:tcPr>
          <w:p w:rsidR="003158A2" w:rsidRPr="00E86128" w:rsidRDefault="006A41B6" w:rsidP="003158A2">
            <w:pPr>
              <w:rPr>
                <w:rFonts w:ascii="Book Antiqua" w:eastAsia="Times New Roman" w:hAnsi="Book Antiqua" w:cs="Arial"/>
                <w:spacing w:val="-4"/>
                <w:sz w:val="20"/>
                <w:szCs w:val="20"/>
              </w:rPr>
            </w:pPr>
            <w:r>
              <w:rPr>
                <w:rFonts w:ascii="Book Antiqua" w:eastAsia="Times New Roman" w:hAnsi="Book Antiqua" w:cs="Arial"/>
                <w:spacing w:val="-4"/>
                <w:sz w:val="20"/>
                <w:szCs w:val="20"/>
              </w:rPr>
              <w:t>Szt.</w:t>
            </w:r>
          </w:p>
        </w:tc>
        <w:tc>
          <w:tcPr>
            <w:tcW w:w="286" w:type="pct"/>
          </w:tcPr>
          <w:p w:rsidR="003158A2" w:rsidRPr="00E86128" w:rsidRDefault="006A41B6" w:rsidP="003158A2">
            <w:pPr>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1</w:t>
            </w:r>
          </w:p>
        </w:tc>
        <w:tc>
          <w:tcPr>
            <w:tcW w:w="611" w:type="pct"/>
            <w:vAlign w:val="center"/>
          </w:tcPr>
          <w:p w:rsidR="003158A2" w:rsidRPr="00E86128" w:rsidRDefault="003158A2" w:rsidP="003158A2">
            <w:pPr>
              <w:spacing w:after="0"/>
              <w:jc w:val="center"/>
              <w:rPr>
                <w:rFonts w:ascii="Book Antiqua" w:eastAsia="Times New Roman" w:hAnsi="Book Antiqua" w:cs="Book Antiqua"/>
                <w:spacing w:val="-4"/>
                <w:sz w:val="20"/>
                <w:szCs w:val="20"/>
                <w:u w:val="single"/>
              </w:rPr>
            </w:pPr>
          </w:p>
        </w:tc>
        <w:tc>
          <w:tcPr>
            <w:tcW w:w="499" w:type="pct"/>
            <w:vAlign w:val="center"/>
          </w:tcPr>
          <w:p w:rsidR="003158A2" w:rsidRPr="00E86128" w:rsidRDefault="003158A2" w:rsidP="003158A2">
            <w:pPr>
              <w:spacing w:after="0"/>
              <w:jc w:val="center"/>
              <w:rPr>
                <w:rFonts w:ascii="Book Antiqua" w:eastAsia="Times New Roman" w:hAnsi="Book Antiqua" w:cs="Book Antiqua"/>
                <w:spacing w:val="-4"/>
                <w:sz w:val="20"/>
                <w:szCs w:val="20"/>
                <w:u w:val="single"/>
              </w:rPr>
            </w:pPr>
          </w:p>
        </w:tc>
        <w:tc>
          <w:tcPr>
            <w:tcW w:w="449" w:type="pct"/>
            <w:vAlign w:val="center"/>
          </w:tcPr>
          <w:p w:rsidR="003158A2" w:rsidRPr="00E86128" w:rsidRDefault="003158A2" w:rsidP="003158A2">
            <w:pPr>
              <w:spacing w:after="0"/>
              <w:jc w:val="center"/>
              <w:rPr>
                <w:rFonts w:ascii="Book Antiqua" w:eastAsia="Times New Roman" w:hAnsi="Book Antiqua" w:cs="Book Antiqua"/>
                <w:spacing w:val="-4"/>
                <w:sz w:val="20"/>
                <w:szCs w:val="20"/>
                <w:u w:val="single"/>
              </w:rPr>
            </w:pPr>
          </w:p>
        </w:tc>
        <w:tc>
          <w:tcPr>
            <w:tcW w:w="349" w:type="pct"/>
            <w:vAlign w:val="center"/>
          </w:tcPr>
          <w:p w:rsidR="003158A2" w:rsidRPr="00E86128" w:rsidRDefault="003158A2" w:rsidP="003158A2">
            <w:pPr>
              <w:spacing w:after="0"/>
              <w:jc w:val="center"/>
              <w:rPr>
                <w:rFonts w:ascii="Book Antiqua" w:eastAsia="Times New Roman" w:hAnsi="Book Antiqua" w:cs="Book Antiqua"/>
                <w:spacing w:val="-4"/>
                <w:sz w:val="20"/>
                <w:szCs w:val="20"/>
                <w:u w:val="single"/>
              </w:rPr>
            </w:pPr>
          </w:p>
        </w:tc>
        <w:tc>
          <w:tcPr>
            <w:tcW w:w="475"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r>
      <w:tr w:rsidR="003158A2" w:rsidRPr="00883548" w:rsidTr="00DE49FC">
        <w:trPr>
          <w:trHeight w:val="841"/>
        </w:trPr>
        <w:tc>
          <w:tcPr>
            <w:tcW w:w="3727" w:type="pct"/>
            <w:gridSpan w:val="6"/>
            <w:hideMark/>
          </w:tcPr>
          <w:p w:rsidR="003158A2" w:rsidRPr="00883548" w:rsidRDefault="003158A2" w:rsidP="003158A2">
            <w:pPr>
              <w:spacing w:after="0"/>
              <w:jc w:val="right"/>
              <w:rPr>
                <w:rFonts w:ascii="Book Antiqua" w:eastAsia="Times New Roman" w:hAnsi="Book Antiqua" w:cs="Book Antiqua"/>
                <w:spacing w:val="-4"/>
                <w:sz w:val="20"/>
                <w:szCs w:val="20"/>
                <w:u w:val="single"/>
              </w:rPr>
            </w:pPr>
            <w:r w:rsidRPr="00883548">
              <w:rPr>
                <w:rFonts w:ascii="Book Antiqua" w:eastAsia="Times New Roman" w:hAnsi="Book Antiqua" w:cs="Book Antiqua"/>
                <w:spacing w:val="-4"/>
                <w:sz w:val="20"/>
                <w:szCs w:val="20"/>
                <w:u w:val="single"/>
              </w:rPr>
              <w:t>RAZEM:</w:t>
            </w:r>
          </w:p>
        </w:tc>
        <w:tc>
          <w:tcPr>
            <w:tcW w:w="449"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c>
          <w:tcPr>
            <w:tcW w:w="349"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c>
          <w:tcPr>
            <w:tcW w:w="475" w:type="pct"/>
          </w:tcPr>
          <w:p w:rsidR="003158A2" w:rsidRPr="00883548" w:rsidRDefault="003158A2" w:rsidP="003158A2">
            <w:pPr>
              <w:spacing w:after="0"/>
              <w:jc w:val="center"/>
              <w:rPr>
                <w:rFonts w:ascii="Book Antiqua" w:eastAsia="Times New Roman" w:hAnsi="Book Antiqua" w:cs="Book Antiqua"/>
                <w:spacing w:val="-4"/>
                <w:sz w:val="20"/>
                <w:szCs w:val="20"/>
                <w:u w:val="single"/>
              </w:rPr>
            </w:pPr>
          </w:p>
        </w:tc>
      </w:tr>
    </w:tbl>
    <w:p w:rsidR="003158A2" w:rsidRPr="00883548" w:rsidRDefault="003158A2" w:rsidP="003158A2">
      <w:pPr>
        <w:spacing w:after="0" w:line="240" w:lineRule="auto"/>
        <w:jc w:val="both"/>
        <w:rPr>
          <w:rFonts w:ascii="Book Antiqua" w:eastAsia="Times New Roman" w:hAnsi="Book Antiqua" w:cs="Times New Roman"/>
          <w:sz w:val="20"/>
          <w:szCs w:val="20"/>
          <w:lang w:eastAsia="pl-PL"/>
        </w:rPr>
      </w:pPr>
    </w:p>
    <w:p w:rsidR="003158A2" w:rsidRDefault="003158A2" w:rsidP="003158A2">
      <w:pPr>
        <w:spacing w:after="0" w:line="24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r w:rsidRPr="00E86128">
        <w:rPr>
          <w:rFonts w:ascii="Book Antiqua" w:eastAsia="Times New Roman" w:hAnsi="Book Antiqua" w:cs="Times New Roman"/>
          <w:sz w:val="20"/>
          <w:szCs w:val="20"/>
          <w:lang w:eastAsia="pl-PL"/>
        </w:rPr>
        <w:t xml:space="preserve">.........................., dnia </w:t>
      </w:r>
      <w:r>
        <w:rPr>
          <w:rFonts w:ascii="Book Antiqua" w:eastAsia="Times New Roman" w:hAnsi="Book Antiqua" w:cs="Times New Roman"/>
          <w:sz w:val="20"/>
          <w:szCs w:val="20"/>
          <w:lang w:eastAsia="pl-PL"/>
        </w:rPr>
        <w:t>…</w:t>
      </w:r>
      <w:r w:rsidRPr="00E86128">
        <w:rPr>
          <w:rFonts w:ascii="Book Antiqua" w:eastAsia="Times New Roman" w:hAnsi="Book Antiqua" w:cs="Times New Roman"/>
          <w:sz w:val="20"/>
          <w:szCs w:val="20"/>
          <w:lang w:eastAsia="pl-PL"/>
        </w:rPr>
        <w:t>..................</w:t>
      </w:r>
    </w:p>
    <w:p w:rsidR="003158A2" w:rsidRDefault="003158A2" w:rsidP="003158A2">
      <w:pPr>
        <w:spacing w:after="0" w:line="240" w:lineRule="auto"/>
        <w:rPr>
          <w:rFonts w:ascii="Book Antiqua" w:eastAsia="Times New Roman" w:hAnsi="Book Antiqua" w:cs="Times New Roman"/>
          <w:sz w:val="20"/>
          <w:szCs w:val="20"/>
          <w:lang w:eastAsia="pl-PL"/>
        </w:rPr>
      </w:pPr>
    </w:p>
    <w:p w:rsidR="003158A2" w:rsidRDefault="003158A2" w:rsidP="003158A2">
      <w:pPr>
        <w:spacing w:after="0" w:line="240" w:lineRule="auto"/>
        <w:rPr>
          <w:rFonts w:ascii="Book Antiqua" w:eastAsia="Times New Roman" w:hAnsi="Book Antiqua" w:cs="Times New Roman"/>
          <w:sz w:val="20"/>
          <w:szCs w:val="20"/>
          <w:lang w:eastAsia="pl-PL"/>
        </w:rPr>
      </w:pPr>
    </w:p>
    <w:p w:rsidR="003158A2" w:rsidRPr="00883548" w:rsidRDefault="003158A2" w:rsidP="003158A2">
      <w:pPr>
        <w:spacing w:after="0" w:line="240" w:lineRule="auto"/>
        <w:jc w:val="right"/>
        <w:rPr>
          <w:rFonts w:ascii="Book Antiqua" w:eastAsia="Times New Roman" w:hAnsi="Book Antiqua" w:cs="Times New Roman"/>
          <w:sz w:val="20"/>
          <w:szCs w:val="20"/>
          <w:lang w:eastAsia="pl-PL"/>
        </w:rPr>
      </w:pPr>
      <w:r w:rsidRPr="00883548">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w:t>
      </w:r>
      <w:r w:rsidRPr="00883548">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w:t>
      </w:r>
      <w:r w:rsidRPr="00883548">
        <w:rPr>
          <w:rFonts w:ascii="Book Antiqua" w:eastAsia="Times New Roman" w:hAnsi="Book Antiqua" w:cs="Times New Roman"/>
          <w:sz w:val="20"/>
          <w:szCs w:val="20"/>
          <w:lang w:eastAsia="pl-PL"/>
        </w:rPr>
        <w:t>.......................................................</w:t>
      </w:r>
    </w:p>
    <w:p w:rsidR="003158A2" w:rsidRDefault="003158A2" w:rsidP="003158A2">
      <w:pPr>
        <w:tabs>
          <w:tab w:val="left" w:pos="3585"/>
        </w:tabs>
        <w:spacing w:before="120" w:after="0" w:line="240" w:lineRule="auto"/>
        <w:ind w:right="-341"/>
        <w:jc w:val="center"/>
        <w:rPr>
          <w:rFonts w:ascii="Book Antiqua" w:eastAsia="Times New Roman" w:hAnsi="Book Antiqua" w:cs="Arial"/>
          <w:color w:val="000000"/>
          <w:sz w:val="20"/>
          <w:szCs w:val="20"/>
          <w:lang w:eastAsia="pl-PL"/>
        </w:rPr>
      </w:pPr>
      <w:r w:rsidRPr="00883548">
        <w:rPr>
          <w:rFonts w:ascii="Book Antiqua" w:eastAsia="Times New Roman" w:hAnsi="Book Antiqua" w:cs="Times New Roman"/>
          <w:sz w:val="20"/>
          <w:szCs w:val="20"/>
          <w:lang w:eastAsia="pl-PL"/>
        </w:rPr>
        <w:tab/>
      </w:r>
      <w:r w:rsidRPr="00883548">
        <w:rPr>
          <w:rFonts w:ascii="Book Antiqua" w:eastAsia="Times New Roman" w:hAnsi="Book Antiqua" w:cs="Times New Roman"/>
          <w:sz w:val="20"/>
          <w:szCs w:val="20"/>
          <w:lang w:eastAsia="pl-PL"/>
        </w:rPr>
        <w:tab/>
      </w:r>
      <w:r w:rsidRPr="00883548">
        <w:rPr>
          <w:rFonts w:ascii="Book Antiqua" w:eastAsia="Times New Roman" w:hAnsi="Book Antiqua" w:cs="Times New Roman"/>
          <w:sz w:val="20"/>
          <w:szCs w:val="20"/>
          <w:lang w:eastAsia="pl-PL"/>
        </w:rPr>
        <w:tab/>
      </w:r>
      <w:r w:rsidRPr="00883548">
        <w:rPr>
          <w:rFonts w:ascii="Book Antiqua" w:eastAsia="Times New Roman" w:hAnsi="Book Antiqua" w:cs="Times New Roman"/>
          <w:sz w:val="20"/>
          <w:szCs w:val="20"/>
          <w:lang w:eastAsia="pl-PL"/>
        </w:rPr>
        <w:tab/>
      </w:r>
      <w:r w:rsidRPr="00883548">
        <w:rPr>
          <w:rFonts w:ascii="Book Antiqua" w:eastAsia="Times New Roman" w:hAnsi="Book Antiqua" w:cs="Times New Roman"/>
          <w:sz w:val="20"/>
          <w:szCs w:val="20"/>
          <w:lang w:eastAsia="pl-PL"/>
        </w:rPr>
        <w:tab/>
      </w:r>
      <w:r w:rsidRPr="00883548">
        <w:rPr>
          <w:rFonts w:ascii="Book Antiqua" w:eastAsia="Times New Roman" w:hAnsi="Book Antiqua" w:cs="Times New Roman"/>
          <w:sz w:val="20"/>
          <w:szCs w:val="20"/>
          <w:lang w:eastAsia="pl-PL"/>
        </w:rPr>
        <w:tab/>
      </w:r>
      <w:r w:rsidRPr="00883548">
        <w:rPr>
          <w:rFonts w:ascii="Book Antiqua" w:eastAsia="Times New Roman" w:hAnsi="Book Antiqua" w:cs="Times New Roman"/>
          <w:sz w:val="20"/>
          <w:szCs w:val="20"/>
          <w:lang w:eastAsia="pl-PL"/>
        </w:rPr>
        <w:tab/>
      </w:r>
      <w:r w:rsidRPr="00883548">
        <w:rPr>
          <w:rFonts w:ascii="Book Antiqua" w:eastAsia="Times New Roman" w:hAnsi="Book Antiqua" w:cs="Times New Roman"/>
          <w:sz w:val="20"/>
          <w:szCs w:val="20"/>
          <w:lang w:eastAsia="pl-PL"/>
        </w:rPr>
        <w:tab/>
        <w:t>(</w:t>
      </w:r>
      <w:r w:rsidRPr="00883548">
        <w:rPr>
          <w:rFonts w:ascii="Book Antiqua" w:eastAsia="Times New Roman" w:hAnsi="Book Antiqua" w:cs="Arial"/>
          <w:color w:val="000000"/>
          <w:sz w:val="20"/>
          <w:szCs w:val="20"/>
          <w:lang w:eastAsia="pl-PL"/>
        </w:rPr>
        <w:t>podpis Wykonawcy lub upoważnionego przedstawiciela)</w:t>
      </w:r>
    </w:p>
    <w:p w:rsidR="00DE49FC" w:rsidRDefault="00DE49FC" w:rsidP="003158A2">
      <w:pPr>
        <w:tabs>
          <w:tab w:val="left" w:pos="3585"/>
        </w:tabs>
        <w:spacing w:before="120" w:after="0" w:line="240" w:lineRule="auto"/>
        <w:ind w:right="-341"/>
        <w:jc w:val="center"/>
        <w:rPr>
          <w:rFonts w:ascii="Book Antiqua" w:eastAsia="Times New Roman" w:hAnsi="Book Antiqua" w:cs="Arial"/>
          <w:color w:val="000000"/>
          <w:sz w:val="20"/>
          <w:szCs w:val="20"/>
          <w:lang w:eastAsia="pl-PL"/>
        </w:rPr>
      </w:pPr>
    </w:p>
    <w:p w:rsidR="00DE49FC" w:rsidRPr="00262078" w:rsidRDefault="00DE49FC" w:rsidP="00DE49FC">
      <w:pPr>
        <w:spacing w:after="0" w:line="240" w:lineRule="auto"/>
        <w:rPr>
          <w:rFonts w:ascii="Book Antiqua" w:eastAsia="Times New Roman" w:hAnsi="Book Antiqua" w:cs="Times New Roman"/>
          <w:b/>
          <w:sz w:val="18"/>
          <w:szCs w:val="20"/>
          <w:lang w:eastAsia="pl-PL"/>
        </w:rPr>
      </w:pPr>
      <w:r w:rsidRPr="00262078">
        <w:rPr>
          <w:rFonts w:ascii="Book Antiqua" w:eastAsia="Times New Roman" w:hAnsi="Book Antiqua" w:cs="Times New Roman"/>
          <w:b/>
          <w:sz w:val="18"/>
          <w:szCs w:val="20"/>
          <w:lang w:eastAsia="pl-PL"/>
        </w:rPr>
        <w:t xml:space="preserve">UWAGA: </w:t>
      </w:r>
    </w:p>
    <w:p w:rsidR="00DE49FC" w:rsidRPr="00262078" w:rsidRDefault="009F4AA5" w:rsidP="00DE49FC">
      <w:pPr>
        <w:spacing w:after="0" w:line="240" w:lineRule="auto"/>
        <w:rPr>
          <w:rFonts w:ascii="Book Antiqua" w:eastAsia="Times New Roman" w:hAnsi="Book Antiqua" w:cs="Times New Roman"/>
          <w:sz w:val="18"/>
          <w:szCs w:val="20"/>
          <w:lang w:eastAsia="pl-PL"/>
        </w:rPr>
      </w:pPr>
      <w:r>
        <w:rPr>
          <w:rFonts w:ascii="Book Antiqua" w:hAnsi="Book Antiqua"/>
          <w:sz w:val="18"/>
          <w:szCs w:val="20"/>
        </w:rPr>
        <w:t>1</w:t>
      </w:r>
      <w:r w:rsidR="00DE49FC" w:rsidRPr="00262078">
        <w:rPr>
          <w:rFonts w:ascii="Book Antiqua" w:hAnsi="Book Antiqua"/>
          <w:sz w:val="18"/>
          <w:szCs w:val="20"/>
        </w:rPr>
        <w:t>) 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DE49FC" w:rsidRPr="00262078" w:rsidRDefault="00DE49FC" w:rsidP="00DE49FC">
      <w:pPr>
        <w:jc w:val="both"/>
        <w:rPr>
          <w:rFonts w:ascii="Book Antiqua" w:hAnsi="Book Antiqua"/>
          <w:sz w:val="18"/>
          <w:szCs w:val="20"/>
        </w:rPr>
      </w:pPr>
      <w:r w:rsidRPr="00262078">
        <w:rPr>
          <w:rFonts w:ascii="Book Antiqua" w:hAnsi="Book Antiqua"/>
          <w:sz w:val="18"/>
          <w:szCs w:val="20"/>
        </w:rPr>
        <w:t>Wykonawca oferujący towary równoważne zobowiązany jest do dołączenia do oferty wiarygodnych dokumentów potwierdzających jednoznaczne spełnienie określonych wymagań równoważności (certyfikat, specyfikacja techniczna)</w:t>
      </w:r>
    </w:p>
    <w:p w:rsidR="00DE49FC" w:rsidRPr="00883548" w:rsidRDefault="00DE49FC" w:rsidP="00DE49FC">
      <w:pPr>
        <w:tabs>
          <w:tab w:val="left" w:pos="3585"/>
        </w:tabs>
        <w:spacing w:before="120" w:after="0" w:line="240" w:lineRule="auto"/>
        <w:ind w:right="-341"/>
        <w:rPr>
          <w:rFonts w:ascii="Book Antiqua" w:eastAsia="Times New Roman" w:hAnsi="Book Antiqua" w:cs="Times New Roman"/>
          <w:b/>
          <w:bCs/>
          <w:spacing w:val="4"/>
          <w:sz w:val="20"/>
          <w:szCs w:val="20"/>
          <w:lang w:eastAsia="pl-PL"/>
        </w:rPr>
      </w:pPr>
    </w:p>
    <w:p w:rsidR="003158A2" w:rsidRDefault="003158A2" w:rsidP="003158A2">
      <w:pPr>
        <w:sectPr w:rsidR="003158A2" w:rsidSect="003158A2">
          <w:pgSz w:w="16838" w:h="11906" w:orient="landscape"/>
          <w:pgMar w:top="1418" w:right="1418" w:bottom="1418" w:left="1418" w:header="709" w:footer="709" w:gutter="0"/>
          <w:cols w:space="708"/>
          <w:docGrid w:linePitch="360"/>
        </w:sectPr>
      </w:pPr>
    </w:p>
    <w:p w:rsidR="009F4AA5" w:rsidRDefault="009F4AA5" w:rsidP="009F4AA5">
      <w:pPr>
        <w:jc w:val="right"/>
        <w:rPr>
          <w:rFonts w:ascii="Book Antiqua" w:eastAsia="Times New Roman" w:hAnsi="Book Antiqua" w:cs="Times New Roman"/>
          <w:color w:val="000000" w:themeColor="text1"/>
          <w:sz w:val="20"/>
          <w:szCs w:val="20"/>
        </w:rPr>
      </w:pPr>
    </w:p>
    <w:p w:rsidR="009F4AA5" w:rsidRPr="008E0E47" w:rsidRDefault="009F4AA5" w:rsidP="009F4AA5">
      <w:pPr>
        <w:spacing w:after="0" w:line="240" w:lineRule="auto"/>
        <w:jc w:val="right"/>
        <w:rPr>
          <w:rFonts w:ascii="Book Antiqua" w:eastAsia="Times New Roman" w:hAnsi="Book Antiqua" w:cs="Century Gothic"/>
          <w:bCs/>
          <w:sz w:val="20"/>
          <w:szCs w:val="20"/>
          <w:lang w:eastAsia="pl-PL"/>
        </w:rPr>
      </w:pPr>
      <w:r w:rsidRPr="008E0E47">
        <w:rPr>
          <w:rFonts w:ascii="Book Antiqua" w:eastAsia="Times New Roman" w:hAnsi="Book Antiqua" w:cs="Century Gothic"/>
          <w:bCs/>
          <w:sz w:val="20"/>
          <w:szCs w:val="20"/>
          <w:lang w:eastAsia="pl-PL"/>
        </w:rPr>
        <w:t>Załącznik nr 3</w:t>
      </w:r>
    </w:p>
    <w:p w:rsidR="009F4AA5" w:rsidRPr="008E0E47" w:rsidRDefault="009F4AA5" w:rsidP="009F4AA5">
      <w:pPr>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Umowa / projekt</w:t>
      </w:r>
    </w:p>
    <w:p w:rsidR="009F4AA5" w:rsidRPr="008E0E47" w:rsidRDefault="009F4AA5" w:rsidP="009F4AA5">
      <w:pPr>
        <w:spacing w:after="0" w:line="240" w:lineRule="auto"/>
        <w:jc w:val="center"/>
        <w:rPr>
          <w:rFonts w:ascii="Book Antiqua" w:eastAsia="Times New Roman" w:hAnsi="Book Antiqua" w:cs="Century Gothic"/>
          <w:b/>
          <w:bCs/>
          <w:sz w:val="20"/>
          <w:szCs w:val="20"/>
          <w:lang w:eastAsia="pl-PL"/>
        </w:rPr>
      </w:pPr>
    </w:p>
    <w:p w:rsidR="009F4AA5" w:rsidRPr="008E0E47" w:rsidRDefault="009F4AA5" w:rsidP="009F4AA5">
      <w:pPr>
        <w:spacing w:after="0" w:line="240" w:lineRule="auto"/>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zawarta w dniu ………….. roku pomiędzy:</w:t>
      </w:r>
    </w:p>
    <w:p w:rsidR="009F4AA5" w:rsidRPr="008E0E47" w:rsidRDefault="009F4AA5" w:rsidP="009F4AA5">
      <w:pPr>
        <w:tabs>
          <w:tab w:val="left" w:pos="360"/>
        </w:tabs>
        <w:spacing w:after="0" w:line="240" w:lineRule="auto"/>
        <w:jc w:val="both"/>
        <w:rPr>
          <w:rFonts w:ascii="Book Antiqua" w:eastAsia="Times New Roman" w:hAnsi="Book Antiqua" w:cs="Times New Roman"/>
          <w:sz w:val="20"/>
          <w:szCs w:val="20"/>
          <w:lang w:eastAsia="pl-PL"/>
        </w:rPr>
      </w:pPr>
      <w:r w:rsidRPr="008E0E47">
        <w:rPr>
          <w:rFonts w:ascii="Book Antiqua" w:eastAsia="Times New Roman" w:hAnsi="Book Antiqua" w:cs="Times New Roman"/>
          <w:b/>
          <w:sz w:val="20"/>
          <w:szCs w:val="20"/>
          <w:lang w:eastAsia="pl-PL"/>
        </w:rPr>
        <w:t>1.</w:t>
      </w:r>
      <w:r w:rsidRPr="008E0E47">
        <w:rPr>
          <w:rFonts w:ascii="Book Antiqua" w:eastAsia="Times New Roman" w:hAnsi="Book Antiqua" w:cs="Times New Roman"/>
          <w:b/>
          <w:sz w:val="20"/>
          <w:szCs w:val="20"/>
          <w:lang w:eastAsia="pl-PL"/>
        </w:rPr>
        <w:tab/>
        <w:t xml:space="preserve"> Uniwersytetem Kazimierza Wielkiego w Bydgoszczy</w:t>
      </w:r>
      <w:r w:rsidRPr="008E0E47">
        <w:rPr>
          <w:rFonts w:ascii="Book Antiqua" w:eastAsia="Times New Roman" w:hAnsi="Book Antiqua" w:cs="Times New Roman"/>
          <w:sz w:val="20"/>
          <w:szCs w:val="20"/>
          <w:lang w:eastAsia="pl-PL"/>
        </w:rPr>
        <w:t xml:space="preserve">, adres: 85 – 064 Bydgoszcz, </w:t>
      </w:r>
      <w:r w:rsidRPr="008E0E47">
        <w:rPr>
          <w:rFonts w:ascii="Book Antiqua" w:eastAsia="Times New Roman" w:hAnsi="Book Antiqua" w:cs="Times New Roman"/>
          <w:sz w:val="20"/>
          <w:szCs w:val="20"/>
          <w:lang w:eastAsia="pl-PL"/>
        </w:rPr>
        <w:br/>
        <w:t>ul. Chodkiewicza 30, NIP 5542647568, REGON 340057695, zwanym dalej „Zamawiającym”, reprezentowanym przez:</w:t>
      </w:r>
    </w:p>
    <w:p w:rsidR="009F4AA5" w:rsidRPr="008E0E47" w:rsidRDefault="009F4AA5" w:rsidP="009F4AA5">
      <w:pPr>
        <w:spacing w:after="0" w:line="240" w:lineRule="auto"/>
        <w:jc w:val="both"/>
        <w:rPr>
          <w:rFonts w:ascii="Book Antiqua" w:eastAsia="Times New Roman" w:hAnsi="Book Antiqua" w:cs="Times New Roman"/>
          <w:sz w:val="20"/>
          <w:szCs w:val="20"/>
          <w:lang w:eastAsia="pl-PL"/>
        </w:rPr>
      </w:pPr>
      <w:r w:rsidRPr="008E0E47">
        <w:rPr>
          <w:rFonts w:ascii="Book Antiqua" w:eastAsia="Times New Roman" w:hAnsi="Book Antiqua" w:cs="Times New Roman"/>
          <w:b/>
          <w:sz w:val="20"/>
          <w:szCs w:val="20"/>
          <w:lang w:eastAsia="pl-PL"/>
        </w:rPr>
        <w:t>mgr Renatę Malak – Kanclerza UKW</w:t>
      </w:r>
    </w:p>
    <w:p w:rsidR="009F4AA5" w:rsidRPr="008E0E47" w:rsidRDefault="009F4AA5" w:rsidP="009F4AA5">
      <w:pPr>
        <w:spacing w:after="0" w:line="240" w:lineRule="auto"/>
        <w:jc w:val="both"/>
        <w:rPr>
          <w:rFonts w:ascii="Book Antiqua" w:eastAsia="Times New Roman" w:hAnsi="Book Antiqua" w:cs="Times New Roman"/>
          <w:sz w:val="20"/>
          <w:szCs w:val="20"/>
          <w:lang w:eastAsia="pl-PL"/>
        </w:rPr>
      </w:pPr>
      <w:r w:rsidRPr="008E0E47">
        <w:rPr>
          <w:rFonts w:ascii="Book Antiqua" w:eastAsia="Times New Roman" w:hAnsi="Book Antiqua" w:cs="Times New Roman"/>
          <w:sz w:val="20"/>
          <w:szCs w:val="20"/>
          <w:lang w:eastAsia="pl-PL"/>
        </w:rPr>
        <w:t>przy kontrasygnacie mgr Renaty Stefaniak – Kwestora</w:t>
      </w:r>
    </w:p>
    <w:p w:rsidR="009F4AA5" w:rsidRPr="008E0E47" w:rsidRDefault="009F4AA5" w:rsidP="009F4AA5">
      <w:pPr>
        <w:spacing w:after="0" w:line="240" w:lineRule="auto"/>
        <w:jc w:val="both"/>
        <w:rPr>
          <w:rFonts w:ascii="Book Antiqua" w:eastAsia="Times New Roman" w:hAnsi="Book Antiqua" w:cs="Times New Roman"/>
          <w:sz w:val="20"/>
          <w:szCs w:val="20"/>
          <w:lang w:eastAsia="pl-PL"/>
        </w:rPr>
      </w:pPr>
    </w:p>
    <w:p w:rsidR="009F4AA5" w:rsidRPr="008E0E47" w:rsidRDefault="009F4AA5" w:rsidP="009F4AA5">
      <w:pPr>
        <w:spacing w:after="0" w:line="240" w:lineRule="auto"/>
        <w:jc w:val="both"/>
        <w:rPr>
          <w:rFonts w:ascii="Book Antiqua" w:eastAsia="Times New Roman" w:hAnsi="Book Antiqua" w:cs="Times New Roman"/>
          <w:sz w:val="20"/>
          <w:szCs w:val="20"/>
          <w:lang w:eastAsia="pl-PL"/>
        </w:rPr>
      </w:pPr>
      <w:r w:rsidRPr="008E0E47">
        <w:rPr>
          <w:rFonts w:ascii="Book Antiqua" w:eastAsia="Times New Roman" w:hAnsi="Book Antiqua" w:cs="Times New Roman"/>
          <w:sz w:val="20"/>
          <w:szCs w:val="20"/>
          <w:lang w:eastAsia="pl-PL"/>
        </w:rPr>
        <w:t>a</w:t>
      </w:r>
    </w:p>
    <w:p w:rsidR="009F4AA5" w:rsidRPr="008E0E47" w:rsidRDefault="009F4AA5" w:rsidP="009F4AA5">
      <w:pPr>
        <w:tabs>
          <w:tab w:val="left" w:pos="360"/>
        </w:tabs>
        <w:spacing w:after="0" w:line="240" w:lineRule="auto"/>
        <w:jc w:val="both"/>
        <w:rPr>
          <w:rFonts w:ascii="Book Antiqua" w:eastAsia="Times New Roman" w:hAnsi="Book Antiqua" w:cs="Times New Roman"/>
          <w:sz w:val="20"/>
          <w:szCs w:val="20"/>
          <w:lang w:eastAsia="pl-PL"/>
        </w:rPr>
      </w:pPr>
      <w:r w:rsidRPr="008E0E47">
        <w:rPr>
          <w:rFonts w:ascii="Book Antiqua" w:eastAsia="Times New Roman" w:hAnsi="Book Antiqua" w:cs="Times New Roman"/>
          <w:b/>
          <w:sz w:val="20"/>
          <w:szCs w:val="20"/>
          <w:lang w:eastAsia="pl-PL"/>
        </w:rPr>
        <w:t xml:space="preserve">2. </w:t>
      </w:r>
      <w:r w:rsidRPr="008E0E47">
        <w:rPr>
          <w:rFonts w:ascii="Book Antiqua" w:eastAsia="Times New Roman" w:hAnsi="Book Antiqua" w:cs="Times New Roman"/>
          <w:b/>
          <w:sz w:val="20"/>
          <w:szCs w:val="20"/>
          <w:lang w:eastAsia="pl-PL"/>
        </w:rPr>
        <w:tab/>
      </w:r>
      <w:r w:rsidRPr="008E0E47">
        <w:rPr>
          <w:rFonts w:ascii="Book Antiqua" w:eastAsia="Times New Roman" w:hAnsi="Book Antiqua" w:cs="Times New Roman"/>
          <w:sz w:val="20"/>
          <w:szCs w:val="20"/>
          <w:lang w:eastAsia="pl-PL"/>
        </w:rPr>
        <w:t>……………………………………………………………………………………………………………….. ……………………………………………………………………………………………………………….. ………………………………………………………………………………………………………………..</w:t>
      </w:r>
    </w:p>
    <w:p w:rsidR="009F4AA5" w:rsidRPr="008E0E47" w:rsidRDefault="009F4AA5" w:rsidP="009F4AA5">
      <w:pPr>
        <w:tabs>
          <w:tab w:val="left" w:pos="360"/>
        </w:tabs>
        <w:spacing w:after="0" w:line="240" w:lineRule="auto"/>
        <w:jc w:val="both"/>
        <w:rPr>
          <w:rFonts w:ascii="Book Antiqua" w:eastAsia="Times New Roman" w:hAnsi="Book Antiqua" w:cs="Times New Roman"/>
          <w:sz w:val="20"/>
          <w:szCs w:val="20"/>
          <w:lang w:eastAsia="pl-PL"/>
        </w:rPr>
      </w:pPr>
    </w:p>
    <w:p w:rsidR="009F4AA5" w:rsidRPr="008E0E47" w:rsidRDefault="009F4AA5" w:rsidP="009F4AA5">
      <w:pPr>
        <w:spacing w:after="0" w:line="240" w:lineRule="auto"/>
        <w:rPr>
          <w:rFonts w:ascii="Book Antiqua" w:eastAsia="Times New Roman" w:hAnsi="Book Antiqua" w:cs="Times New Roman"/>
          <w:sz w:val="20"/>
          <w:szCs w:val="20"/>
          <w:lang w:eastAsia="pl-PL"/>
        </w:rPr>
      </w:pPr>
      <w:r w:rsidRPr="008E0E47">
        <w:rPr>
          <w:rFonts w:ascii="Book Antiqua" w:eastAsia="Times New Roman" w:hAnsi="Book Antiqua" w:cs="Times New Roman"/>
          <w:sz w:val="20"/>
          <w:szCs w:val="20"/>
          <w:lang w:eastAsia="pl-PL"/>
        </w:rPr>
        <w:t>…………………...……………………………………………………………………………………………..</w:t>
      </w:r>
    </w:p>
    <w:p w:rsidR="009F4AA5" w:rsidRPr="008E0E47" w:rsidRDefault="009F4AA5" w:rsidP="009F4AA5">
      <w:pPr>
        <w:spacing w:after="0" w:line="240" w:lineRule="auto"/>
        <w:rPr>
          <w:rFonts w:ascii="Book Antiqua" w:eastAsia="Times New Roman" w:hAnsi="Book Antiqua" w:cs="Times New Roman"/>
          <w:sz w:val="20"/>
          <w:szCs w:val="20"/>
          <w:lang w:eastAsia="pl-PL"/>
        </w:rPr>
      </w:pPr>
    </w:p>
    <w:p w:rsidR="009F4AA5" w:rsidRPr="008E0E47" w:rsidRDefault="009F4AA5" w:rsidP="009F4AA5">
      <w:pPr>
        <w:spacing w:after="0" w:line="240" w:lineRule="auto"/>
        <w:jc w:val="both"/>
        <w:rPr>
          <w:rFonts w:ascii="Book Antiqua" w:eastAsia="Times New Roman" w:hAnsi="Book Antiqua" w:cs="Book Antiqua"/>
          <w:sz w:val="20"/>
          <w:szCs w:val="20"/>
          <w:lang w:eastAsia="pl-PL"/>
        </w:rPr>
      </w:pPr>
      <w:r w:rsidRPr="008E0E47">
        <w:rPr>
          <w:rFonts w:ascii="Book Antiqua" w:eastAsia="Times New Roman" w:hAnsi="Book Antiqua" w:cs="Book Antiqua"/>
          <w:sz w:val="20"/>
          <w:szCs w:val="20"/>
          <w:lang w:eastAsia="pl-PL"/>
        </w:rPr>
        <w:t xml:space="preserve">Niniejsza umowa jest następstwem wyboru przez Zamawiającego oferty Wykonawcy </w:t>
      </w:r>
      <w:r w:rsidRPr="008E0E47">
        <w:rPr>
          <w:rFonts w:ascii="Book Antiqua" w:eastAsia="Times New Roman" w:hAnsi="Book Antiqua" w:cs="Book Antiqua"/>
          <w:sz w:val="20"/>
          <w:szCs w:val="20"/>
          <w:lang w:eastAsia="pl-PL"/>
        </w:rPr>
        <w:br/>
        <w:t>w postępowaniu prowadzonym w trybie zapytania ofertowego, zgodnie z Regulaminem udzielania zamówień publicznych poniżej 130.000 złotych, pn.: „</w:t>
      </w:r>
      <w:r w:rsidRPr="008E0E47">
        <w:rPr>
          <w:rFonts w:ascii="Book Antiqua" w:eastAsia="Times New Roman" w:hAnsi="Book Antiqua" w:cs="Century Gothic"/>
          <w:sz w:val="20"/>
          <w:szCs w:val="20"/>
          <w:lang w:eastAsia="pl-PL"/>
        </w:rPr>
        <w:t xml:space="preserve">Dostawa </w:t>
      </w:r>
      <w:r>
        <w:rPr>
          <w:rFonts w:ascii="Book Antiqua" w:eastAsia="Times New Roman" w:hAnsi="Book Antiqua" w:cs="Century Gothic"/>
          <w:sz w:val="20"/>
          <w:szCs w:val="20"/>
          <w:lang w:eastAsia="pl-PL"/>
        </w:rPr>
        <w:t>mebli laboratoryjnych</w:t>
      </w:r>
      <w:r w:rsidRPr="008E0E47">
        <w:rPr>
          <w:rFonts w:ascii="Book Antiqua" w:eastAsia="Times New Roman" w:hAnsi="Book Antiqua" w:cs="Century Gothic"/>
          <w:sz w:val="20"/>
          <w:szCs w:val="20"/>
          <w:lang w:eastAsia="pl-PL"/>
        </w:rPr>
        <w:t xml:space="preserve"> na potrzeby UKW</w:t>
      </w:r>
      <w:r w:rsidRPr="008E0E47">
        <w:rPr>
          <w:rFonts w:ascii="Book Antiqua" w:eastAsia="Times New Roman" w:hAnsi="Book Antiqua" w:cs="Century Gothic"/>
          <w:iCs/>
          <w:sz w:val="20"/>
          <w:szCs w:val="20"/>
          <w:lang w:eastAsia="pl-PL"/>
        </w:rPr>
        <w:t>”</w:t>
      </w:r>
      <w:r>
        <w:rPr>
          <w:rFonts w:ascii="Book Antiqua" w:eastAsia="Times New Roman" w:hAnsi="Book Antiqua" w:cs="Book Antiqua"/>
          <w:sz w:val="20"/>
          <w:szCs w:val="20"/>
          <w:lang w:eastAsia="pl-PL"/>
        </w:rPr>
        <w:t xml:space="preserve"> nr UKW/DZP-282-ZO-75</w:t>
      </w:r>
      <w:r w:rsidRPr="008E0E47">
        <w:rPr>
          <w:rFonts w:ascii="Book Antiqua" w:eastAsia="Times New Roman" w:hAnsi="Book Antiqua" w:cs="Book Antiqua"/>
          <w:sz w:val="20"/>
          <w:szCs w:val="20"/>
          <w:lang w:eastAsia="pl-PL"/>
        </w:rPr>
        <w:t>/2022.</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1</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Przedmiot umowy</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rsidR="009F4AA5" w:rsidRPr="009F4AA5" w:rsidRDefault="009F4AA5" w:rsidP="009F4AA5">
      <w:pPr>
        <w:numPr>
          <w:ilvl w:val="0"/>
          <w:numId w:val="13"/>
        </w:numPr>
        <w:autoSpaceDE w:val="0"/>
        <w:autoSpaceDN w:val="0"/>
        <w:adjustRightInd w:val="0"/>
        <w:spacing w:after="0"/>
        <w:ind w:left="360"/>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 xml:space="preserve">Przedmiotem umowy jest </w:t>
      </w:r>
      <w:r w:rsidRPr="009F4AA5">
        <w:rPr>
          <w:rFonts w:ascii="Book Antiqua" w:eastAsia="Times New Roman" w:hAnsi="Book Antiqua" w:cs="Arial"/>
          <w:sz w:val="20"/>
          <w:szCs w:val="20"/>
        </w:rPr>
        <w:t>dostawa mebli laboratoryjnych na potrzeby UKW</w:t>
      </w:r>
      <w:r w:rsidRPr="009F4AA5">
        <w:rPr>
          <w:rFonts w:ascii="Book Antiqua" w:eastAsia="Times New Roman" w:hAnsi="Book Antiqua" w:cs="Times New Roman"/>
          <w:sz w:val="20"/>
          <w:szCs w:val="20"/>
          <w:lang w:eastAsia="pl-PL"/>
        </w:rPr>
        <w:t xml:space="preserve">  zgodnie z treścią oferty Wykonawcy oraz </w:t>
      </w:r>
      <w:r w:rsidRPr="009F4AA5">
        <w:rPr>
          <w:rFonts w:ascii="Book Antiqua" w:eastAsia="Times New Roman" w:hAnsi="Book Antiqua" w:cs="Arial"/>
          <w:sz w:val="20"/>
          <w:szCs w:val="20"/>
          <w:lang w:eastAsia="pl-PL"/>
        </w:rPr>
        <w:t xml:space="preserve"> opisem przedmiotu umowy zawartym w załączniku nr 2 (formularz cenowy) do zapytania ofertowego</w:t>
      </w:r>
      <w:r w:rsidRPr="009F4AA5">
        <w:rPr>
          <w:rFonts w:ascii="Book Antiqua" w:eastAsia="Times New Roman" w:hAnsi="Book Antiqua" w:cs="Times New Roman"/>
          <w:sz w:val="20"/>
          <w:szCs w:val="20"/>
          <w:lang w:eastAsia="pl-PL"/>
        </w:rPr>
        <w:t xml:space="preserve">, który stanowi integralną część niniejszej umowy. </w:t>
      </w:r>
    </w:p>
    <w:p w:rsidR="009F4AA5" w:rsidRPr="009F4AA5" w:rsidRDefault="009F4AA5" w:rsidP="009F4AA5">
      <w:pPr>
        <w:numPr>
          <w:ilvl w:val="0"/>
          <w:numId w:val="13"/>
        </w:numPr>
        <w:autoSpaceDE w:val="0"/>
        <w:autoSpaceDN w:val="0"/>
        <w:adjustRightInd w:val="0"/>
        <w:spacing w:after="0"/>
        <w:ind w:left="284" w:hanging="284"/>
        <w:jc w:val="both"/>
        <w:rPr>
          <w:rFonts w:ascii="Book Antiqua" w:eastAsia="Times New Roman" w:hAnsi="Book Antiqua" w:cs="Century Gothic"/>
          <w:sz w:val="20"/>
          <w:szCs w:val="20"/>
          <w:lang w:eastAsia="pl-PL"/>
        </w:rPr>
      </w:pPr>
      <w:r w:rsidRPr="009F4AA5">
        <w:rPr>
          <w:rFonts w:ascii="Book Antiqua" w:eastAsia="Times New Roman" w:hAnsi="Book Antiqua" w:cs="Book Antiqua"/>
          <w:sz w:val="20"/>
          <w:szCs w:val="20"/>
          <w:lang w:eastAsia="pl-PL"/>
        </w:rPr>
        <w:t xml:space="preserve">Wykonawca zobowiązuje się, </w:t>
      </w:r>
      <w:r w:rsidRPr="009F4AA5">
        <w:rPr>
          <w:rFonts w:ascii="Book Antiqua" w:eastAsia="TimesNewRoman" w:hAnsi="Book Antiqua" w:cs="Book Antiqua"/>
          <w:sz w:val="20"/>
          <w:szCs w:val="20"/>
          <w:lang w:eastAsia="pl-PL"/>
        </w:rPr>
        <w:t>ż</w:t>
      </w:r>
      <w:r w:rsidRPr="009F4AA5">
        <w:rPr>
          <w:rFonts w:ascii="Book Antiqua" w:eastAsia="Times New Roman" w:hAnsi="Book Antiqua" w:cs="Book Antiqua"/>
          <w:sz w:val="20"/>
          <w:szCs w:val="20"/>
          <w:lang w:eastAsia="pl-PL"/>
        </w:rPr>
        <w:t>e rzeczy składające się na przedmiot umowy okre</w:t>
      </w:r>
      <w:r w:rsidRPr="009F4AA5">
        <w:rPr>
          <w:rFonts w:ascii="Book Antiqua" w:eastAsia="TimesNewRoman" w:hAnsi="Book Antiqua" w:cs="Book Antiqua"/>
          <w:sz w:val="20"/>
          <w:szCs w:val="20"/>
          <w:lang w:eastAsia="pl-PL"/>
        </w:rPr>
        <w:t>ś</w:t>
      </w:r>
      <w:r w:rsidRPr="009F4AA5">
        <w:rPr>
          <w:rFonts w:ascii="Book Antiqua" w:eastAsia="Times New Roman" w:hAnsi="Book Antiqua" w:cs="Book Antiqua"/>
          <w:sz w:val="20"/>
          <w:szCs w:val="20"/>
          <w:lang w:eastAsia="pl-PL"/>
        </w:rPr>
        <w:t>lony w ust. 1 stosownie do o</w:t>
      </w:r>
      <w:r w:rsidRPr="009F4AA5">
        <w:rPr>
          <w:rFonts w:ascii="Book Antiqua" w:eastAsia="Times New Roman" w:hAnsi="Book Antiqua" w:cs="Century Gothic"/>
          <w:sz w:val="20"/>
          <w:szCs w:val="20"/>
          <w:lang w:eastAsia="pl-PL"/>
        </w:rPr>
        <w:t>ferty Wykonawcy oraz opisu przedmiotu zamówienia będą:</w:t>
      </w:r>
    </w:p>
    <w:p w:rsidR="009F4AA5" w:rsidRPr="009F4AA5" w:rsidRDefault="009F4AA5" w:rsidP="009F4AA5">
      <w:pPr>
        <w:tabs>
          <w:tab w:val="left" w:pos="284"/>
          <w:tab w:val="left" w:pos="567"/>
        </w:tabs>
        <w:spacing w:after="0"/>
        <w:contextualSpacing/>
        <w:jc w:val="both"/>
        <w:rPr>
          <w:rFonts w:ascii="Book Antiqua" w:eastAsia="Times New Roman" w:hAnsi="Book Antiqua" w:cs="Arial"/>
          <w:spacing w:val="-5"/>
          <w:sz w:val="20"/>
          <w:szCs w:val="20"/>
          <w:shd w:val="clear" w:color="auto" w:fill="FFFFFF"/>
        </w:rPr>
      </w:pPr>
      <w:r w:rsidRPr="009F4AA5">
        <w:rPr>
          <w:rFonts w:ascii="Book Antiqua" w:eastAsia="Times New Roman" w:hAnsi="Book Antiqua" w:cs="Arial"/>
          <w:spacing w:val="-5"/>
          <w:sz w:val="20"/>
          <w:szCs w:val="20"/>
          <w:shd w:val="clear" w:color="auto" w:fill="FFFFFF"/>
        </w:rPr>
        <w:t>a)</w:t>
      </w:r>
      <w:r w:rsidRPr="009F4AA5">
        <w:rPr>
          <w:rFonts w:ascii="Book Antiqua" w:eastAsia="Times New Roman" w:hAnsi="Book Antiqua" w:cs="Arial"/>
          <w:spacing w:val="-5"/>
          <w:sz w:val="20"/>
          <w:szCs w:val="20"/>
          <w:shd w:val="clear" w:color="auto" w:fill="FFFFFF"/>
        </w:rPr>
        <w:tab/>
        <w:t>spełniać wszystkie wymagane parametry funkcjonalne,  techniczne i użytkowe,</w:t>
      </w:r>
    </w:p>
    <w:p w:rsidR="009F4AA5" w:rsidRPr="009F4AA5" w:rsidRDefault="009F4AA5" w:rsidP="009F4AA5">
      <w:pPr>
        <w:tabs>
          <w:tab w:val="left" w:pos="284"/>
          <w:tab w:val="left" w:pos="567"/>
        </w:tabs>
        <w:spacing w:after="0"/>
        <w:contextualSpacing/>
        <w:jc w:val="both"/>
        <w:rPr>
          <w:rFonts w:ascii="Book Antiqua" w:eastAsia="Times New Roman" w:hAnsi="Book Antiqua" w:cs="Arial"/>
          <w:spacing w:val="-5"/>
          <w:sz w:val="20"/>
          <w:szCs w:val="20"/>
          <w:shd w:val="clear" w:color="auto" w:fill="FFFFFF"/>
        </w:rPr>
      </w:pPr>
      <w:r w:rsidRPr="009F4AA5">
        <w:rPr>
          <w:rFonts w:ascii="Book Antiqua" w:eastAsia="Times New Roman" w:hAnsi="Book Antiqua" w:cs="Arial"/>
          <w:spacing w:val="-5"/>
          <w:sz w:val="20"/>
          <w:szCs w:val="20"/>
          <w:shd w:val="clear" w:color="auto" w:fill="FFFFFF"/>
        </w:rPr>
        <w:t>b)</w:t>
      </w:r>
      <w:r w:rsidRPr="009F4AA5">
        <w:rPr>
          <w:rFonts w:ascii="Book Antiqua" w:eastAsia="Times New Roman" w:hAnsi="Book Antiqua" w:cs="Arial"/>
          <w:spacing w:val="-5"/>
          <w:sz w:val="20"/>
          <w:szCs w:val="20"/>
          <w:shd w:val="clear" w:color="auto" w:fill="FFFFFF"/>
        </w:rPr>
        <w:tab/>
        <w:t>posiadać wszystkie ważne certyfikaty, atesty, oraz zawierać oznaczenia i inne dokumenty wymagane prawem powszechnie obowiązującym,</w:t>
      </w:r>
    </w:p>
    <w:p w:rsidR="009F4AA5" w:rsidRPr="009F4AA5" w:rsidRDefault="009F4AA5" w:rsidP="009F4AA5">
      <w:pPr>
        <w:tabs>
          <w:tab w:val="left" w:pos="284"/>
          <w:tab w:val="left" w:pos="567"/>
        </w:tabs>
        <w:spacing w:after="0"/>
        <w:contextualSpacing/>
        <w:jc w:val="both"/>
        <w:rPr>
          <w:rFonts w:ascii="Book Antiqua" w:eastAsia="Times New Roman" w:hAnsi="Book Antiqua" w:cs="Arial"/>
          <w:spacing w:val="-5"/>
          <w:sz w:val="20"/>
          <w:szCs w:val="20"/>
          <w:shd w:val="clear" w:color="auto" w:fill="FFFFFF"/>
        </w:rPr>
      </w:pPr>
      <w:r w:rsidRPr="009F4AA5">
        <w:rPr>
          <w:rFonts w:ascii="Book Antiqua" w:eastAsia="Times New Roman" w:hAnsi="Book Antiqua" w:cs="Arial"/>
          <w:spacing w:val="-5"/>
          <w:sz w:val="20"/>
          <w:szCs w:val="20"/>
          <w:shd w:val="clear" w:color="auto" w:fill="FFFFFF"/>
        </w:rPr>
        <w:t>c)</w:t>
      </w:r>
      <w:r w:rsidRPr="009F4AA5">
        <w:rPr>
          <w:rFonts w:ascii="Book Antiqua" w:eastAsia="Times New Roman" w:hAnsi="Book Antiqua" w:cs="Arial"/>
          <w:spacing w:val="-5"/>
          <w:sz w:val="20"/>
          <w:szCs w:val="20"/>
          <w:shd w:val="clear" w:color="auto" w:fill="FFFFFF"/>
        </w:rPr>
        <w:tab/>
        <w:t>wolne od wad fizycznych i prawnych,</w:t>
      </w:r>
    </w:p>
    <w:p w:rsidR="009F4AA5" w:rsidRPr="009F4AA5" w:rsidRDefault="009F4AA5" w:rsidP="009F4AA5">
      <w:pPr>
        <w:tabs>
          <w:tab w:val="left" w:pos="284"/>
          <w:tab w:val="left" w:pos="567"/>
        </w:tabs>
        <w:spacing w:after="0"/>
        <w:contextualSpacing/>
        <w:jc w:val="both"/>
        <w:rPr>
          <w:rFonts w:ascii="Book Antiqua" w:eastAsia="Times New Roman" w:hAnsi="Book Antiqua" w:cs="Arial"/>
          <w:spacing w:val="-5"/>
          <w:sz w:val="20"/>
          <w:szCs w:val="20"/>
          <w:shd w:val="clear" w:color="auto" w:fill="FFFFFF"/>
        </w:rPr>
      </w:pPr>
      <w:r w:rsidRPr="009F4AA5">
        <w:rPr>
          <w:rFonts w:ascii="Book Antiqua" w:eastAsia="Times New Roman" w:hAnsi="Book Antiqua" w:cs="Arial"/>
          <w:spacing w:val="-5"/>
          <w:sz w:val="20"/>
          <w:szCs w:val="20"/>
          <w:shd w:val="clear" w:color="auto" w:fill="FFFFFF"/>
        </w:rPr>
        <w:t>d)</w:t>
      </w:r>
      <w:r w:rsidRPr="009F4AA5">
        <w:rPr>
          <w:rFonts w:ascii="Book Antiqua" w:eastAsia="Times New Roman" w:hAnsi="Book Antiqua" w:cs="Arial"/>
          <w:spacing w:val="-5"/>
          <w:sz w:val="20"/>
          <w:szCs w:val="20"/>
          <w:shd w:val="clear" w:color="auto" w:fill="FFFFFF"/>
        </w:rPr>
        <w:tab/>
        <w:t>dopuszczone do obrotu handlowego na obszarze Polski zgodnie z przepisami powszechnie obowiązującymi,</w:t>
      </w:r>
    </w:p>
    <w:p w:rsidR="009F4AA5" w:rsidRPr="009F4AA5" w:rsidRDefault="009F4AA5" w:rsidP="009F4AA5">
      <w:pPr>
        <w:tabs>
          <w:tab w:val="left" w:pos="284"/>
          <w:tab w:val="left" w:pos="567"/>
        </w:tabs>
        <w:spacing w:after="0"/>
        <w:contextualSpacing/>
        <w:jc w:val="both"/>
        <w:rPr>
          <w:rFonts w:ascii="Book Antiqua" w:eastAsia="Times New Roman" w:hAnsi="Book Antiqua" w:cs="Arial"/>
          <w:spacing w:val="-5"/>
          <w:sz w:val="20"/>
          <w:szCs w:val="20"/>
          <w:shd w:val="clear" w:color="auto" w:fill="FFFFFF"/>
        </w:rPr>
      </w:pPr>
      <w:r w:rsidRPr="009F4AA5">
        <w:rPr>
          <w:rFonts w:ascii="Book Antiqua" w:eastAsia="Times New Roman" w:hAnsi="Book Antiqua" w:cs="Arial"/>
          <w:spacing w:val="-5"/>
          <w:sz w:val="20"/>
          <w:szCs w:val="20"/>
          <w:shd w:val="clear" w:color="auto" w:fill="FFFFFF"/>
        </w:rPr>
        <w:t>e)</w:t>
      </w:r>
      <w:r w:rsidRPr="009F4AA5">
        <w:rPr>
          <w:rFonts w:ascii="Book Antiqua" w:eastAsia="Times New Roman" w:hAnsi="Book Antiqua" w:cs="Arial"/>
          <w:spacing w:val="-5"/>
          <w:sz w:val="20"/>
          <w:szCs w:val="20"/>
          <w:shd w:val="clear" w:color="auto" w:fill="FFFFFF"/>
        </w:rPr>
        <w:tab/>
        <w:t>fabrycznie nowe i nie pochodzące z ekspozycji,</w:t>
      </w:r>
    </w:p>
    <w:p w:rsidR="009F4AA5" w:rsidRPr="009F4AA5" w:rsidRDefault="009F4AA5" w:rsidP="009F4AA5">
      <w:pPr>
        <w:tabs>
          <w:tab w:val="left" w:pos="284"/>
          <w:tab w:val="left" w:pos="567"/>
        </w:tabs>
        <w:spacing w:after="0"/>
        <w:contextualSpacing/>
        <w:jc w:val="both"/>
        <w:rPr>
          <w:rFonts w:ascii="Book Antiqua" w:eastAsia="Times New Roman" w:hAnsi="Book Antiqua" w:cs="Arial"/>
          <w:spacing w:val="-5"/>
          <w:sz w:val="20"/>
          <w:szCs w:val="20"/>
          <w:shd w:val="clear" w:color="auto" w:fill="FFFFFF"/>
        </w:rPr>
      </w:pPr>
      <w:r w:rsidRPr="009F4AA5">
        <w:rPr>
          <w:rFonts w:ascii="Book Antiqua" w:eastAsia="Times New Roman" w:hAnsi="Book Antiqua" w:cs="Arial"/>
          <w:spacing w:val="-5"/>
          <w:sz w:val="20"/>
          <w:szCs w:val="20"/>
          <w:shd w:val="clear" w:color="auto" w:fill="FFFFFF"/>
        </w:rPr>
        <w:t>f)</w:t>
      </w:r>
      <w:r w:rsidRPr="009F4AA5">
        <w:rPr>
          <w:rFonts w:ascii="Book Antiqua" w:eastAsia="Times New Roman" w:hAnsi="Book Antiqua" w:cs="Arial"/>
          <w:spacing w:val="-5"/>
          <w:sz w:val="20"/>
          <w:szCs w:val="20"/>
          <w:shd w:val="clear" w:color="auto" w:fill="FFFFFF"/>
        </w:rPr>
        <w:tab/>
        <w:t>spełniać wymagania w zakresie bezpieczeństwa i higieny pracy określone  w przepisach powszechnie obowiązujących.</w:t>
      </w:r>
    </w:p>
    <w:p w:rsidR="009F4AA5" w:rsidRPr="009F4AA5" w:rsidRDefault="009F4AA5" w:rsidP="009F4AA5">
      <w:pPr>
        <w:tabs>
          <w:tab w:val="left" w:pos="284"/>
          <w:tab w:val="left" w:pos="567"/>
        </w:tabs>
        <w:spacing w:after="0"/>
        <w:contextualSpacing/>
        <w:jc w:val="both"/>
        <w:rPr>
          <w:rFonts w:ascii="Book Antiqua" w:eastAsia="Times New Roman" w:hAnsi="Book Antiqua" w:cs="Arial"/>
          <w:spacing w:val="-5"/>
          <w:sz w:val="20"/>
          <w:szCs w:val="20"/>
          <w:shd w:val="clear" w:color="auto" w:fill="FFFFFF"/>
        </w:rPr>
      </w:pPr>
      <w:r w:rsidRPr="009F4AA5">
        <w:rPr>
          <w:rFonts w:ascii="Book Antiqua" w:eastAsia="Times New Roman" w:hAnsi="Book Antiqua" w:cs="Arial"/>
          <w:spacing w:val="-5"/>
          <w:sz w:val="20"/>
          <w:szCs w:val="20"/>
          <w:shd w:val="clear" w:color="auto" w:fill="FFFFFF"/>
        </w:rPr>
        <w:t>h) posiadać kartę gwarancyjną producenta,</w:t>
      </w:r>
    </w:p>
    <w:p w:rsidR="009F4AA5" w:rsidRPr="009F4AA5" w:rsidRDefault="009F4AA5" w:rsidP="009F4AA5">
      <w:pPr>
        <w:numPr>
          <w:ilvl w:val="0"/>
          <w:numId w:val="13"/>
        </w:numPr>
        <w:tabs>
          <w:tab w:val="left" w:pos="284"/>
        </w:tabs>
        <w:suppressAutoHyphens/>
        <w:autoSpaceDE w:val="0"/>
        <w:autoSpaceDN w:val="0"/>
        <w:adjustRightInd w:val="0"/>
        <w:spacing w:after="0"/>
        <w:ind w:left="0" w:firstLine="0"/>
        <w:contextualSpacing/>
        <w:jc w:val="both"/>
        <w:rPr>
          <w:rFonts w:ascii="Book Antiqua" w:eastAsia="Calibri" w:hAnsi="Book Antiqua" w:cs="Book Antiqua"/>
          <w:sz w:val="20"/>
          <w:szCs w:val="20"/>
          <w:lang w:val="x-none" w:eastAsia="ar-SA"/>
        </w:rPr>
      </w:pPr>
      <w:r w:rsidRPr="009F4AA5">
        <w:rPr>
          <w:rFonts w:ascii="Book Antiqua" w:eastAsia="Calibri" w:hAnsi="Book Antiqua" w:cs="Book Antiqua"/>
          <w:sz w:val="20"/>
          <w:szCs w:val="20"/>
          <w:lang w:val="x-none" w:eastAsia="ar-SA"/>
        </w:rPr>
        <w:t>Wykonawca zobowiązuje się wydać wraz z towarem</w:t>
      </w:r>
      <w:r w:rsidRPr="009F4AA5">
        <w:rPr>
          <w:rFonts w:ascii="Book Antiqua" w:eastAsia="Calibri" w:hAnsi="Book Antiqua" w:cs="Book Antiqua"/>
          <w:sz w:val="20"/>
          <w:szCs w:val="20"/>
          <w:lang w:eastAsia="ar-SA"/>
        </w:rPr>
        <w:t xml:space="preserve"> wszystkie dokumenty</w:t>
      </w:r>
      <w:r w:rsidRPr="009F4AA5">
        <w:rPr>
          <w:rFonts w:ascii="Book Antiqua" w:eastAsia="Calibri" w:hAnsi="Book Antiqua" w:cs="Book Antiqua"/>
          <w:sz w:val="20"/>
          <w:szCs w:val="20"/>
          <w:lang w:val="x-none" w:eastAsia="ar-SA"/>
        </w:rPr>
        <w:t>, które otrzymał od producenta</w:t>
      </w:r>
      <w:r w:rsidRPr="009F4AA5">
        <w:rPr>
          <w:rFonts w:ascii="Book Antiqua" w:eastAsia="Calibri" w:hAnsi="Book Antiqua" w:cs="Book Antiqua"/>
          <w:sz w:val="20"/>
          <w:szCs w:val="20"/>
          <w:lang w:eastAsia="ar-SA"/>
        </w:rPr>
        <w:t>, a w szczególności instrukcję obsługi w języku polskim (jeżeli dotyczy danej pozycji asortymentowej) oraz gwarancję jakości.</w:t>
      </w:r>
    </w:p>
    <w:p w:rsidR="009F4AA5" w:rsidRPr="008E0E47" w:rsidRDefault="009F4AA5" w:rsidP="009F4AA5">
      <w:pPr>
        <w:tabs>
          <w:tab w:val="left" w:pos="851"/>
        </w:tabs>
        <w:autoSpaceDE w:val="0"/>
        <w:autoSpaceDN w:val="0"/>
        <w:adjustRightInd w:val="0"/>
        <w:spacing w:after="0" w:line="240" w:lineRule="auto"/>
        <w:jc w:val="both"/>
        <w:rPr>
          <w:rFonts w:ascii="Book Antiqua" w:eastAsia="Times New Roman" w:hAnsi="Book Antiqua" w:cs="Century Gothic"/>
          <w:sz w:val="20"/>
          <w:szCs w:val="20"/>
          <w:lang w:eastAsia="pl-PL"/>
        </w:rPr>
      </w:pPr>
    </w:p>
    <w:p w:rsidR="009F4AA5" w:rsidRPr="008E0E47" w:rsidRDefault="009F4AA5" w:rsidP="009F4AA5">
      <w:pPr>
        <w:tabs>
          <w:tab w:val="left" w:pos="851"/>
        </w:tabs>
        <w:autoSpaceDE w:val="0"/>
        <w:autoSpaceDN w:val="0"/>
        <w:adjustRightInd w:val="0"/>
        <w:spacing w:after="0" w:line="240" w:lineRule="auto"/>
        <w:jc w:val="both"/>
        <w:rPr>
          <w:rFonts w:ascii="Book Antiqua" w:eastAsia="Times New Roman" w:hAnsi="Book Antiqua" w:cs="Century Gothic"/>
          <w:sz w:val="20"/>
          <w:szCs w:val="20"/>
          <w:lang w:eastAsia="pl-PL"/>
        </w:rPr>
      </w:pPr>
    </w:p>
    <w:p w:rsidR="009F4AA5" w:rsidRPr="008E0E47" w:rsidRDefault="009F4AA5" w:rsidP="009F4AA5">
      <w:pPr>
        <w:tabs>
          <w:tab w:val="left" w:pos="851"/>
        </w:tabs>
        <w:autoSpaceDE w:val="0"/>
        <w:autoSpaceDN w:val="0"/>
        <w:adjustRightInd w:val="0"/>
        <w:spacing w:after="0" w:line="240" w:lineRule="auto"/>
        <w:jc w:val="both"/>
        <w:rPr>
          <w:rFonts w:ascii="Book Antiqua" w:eastAsia="Times New Roman" w:hAnsi="Book Antiqua" w:cs="Century Gothic"/>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2</w:t>
      </w:r>
    </w:p>
    <w:p w:rsidR="009F4AA5" w:rsidRPr="008E0E47" w:rsidRDefault="009F4AA5" w:rsidP="009F4AA5">
      <w:pPr>
        <w:suppressAutoHyphens/>
        <w:autoSpaceDE w:val="0"/>
        <w:autoSpaceDN w:val="0"/>
        <w:adjustRightInd w:val="0"/>
        <w:spacing w:after="0" w:line="240" w:lineRule="auto"/>
        <w:jc w:val="center"/>
        <w:rPr>
          <w:rFonts w:ascii="Book Antiqua" w:eastAsia="Calibri" w:hAnsi="Book Antiqua" w:cs="Century Gothic"/>
          <w:b/>
          <w:bCs/>
          <w:sz w:val="20"/>
          <w:szCs w:val="20"/>
          <w:lang w:eastAsia="ar-SA"/>
        </w:rPr>
      </w:pPr>
      <w:r w:rsidRPr="008E0E47">
        <w:rPr>
          <w:rFonts w:ascii="Book Antiqua" w:eastAsia="Calibri" w:hAnsi="Book Antiqua" w:cs="Century Gothic"/>
          <w:b/>
          <w:bCs/>
          <w:sz w:val="20"/>
          <w:szCs w:val="20"/>
          <w:lang w:val="x-none" w:eastAsia="ar-SA"/>
        </w:rPr>
        <w:t>Termin wykonania przedmiotu umowy oraz warunki dostawy</w:t>
      </w:r>
    </w:p>
    <w:p w:rsidR="009F4AA5" w:rsidRPr="008E0E47" w:rsidRDefault="009F4AA5" w:rsidP="009F4AA5">
      <w:pPr>
        <w:suppressAutoHyphens/>
        <w:autoSpaceDE w:val="0"/>
        <w:autoSpaceDN w:val="0"/>
        <w:adjustRightInd w:val="0"/>
        <w:spacing w:after="0" w:line="240" w:lineRule="auto"/>
        <w:jc w:val="center"/>
        <w:rPr>
          <w:rFonts w:ascii="Book Antiqua" w:eastAsia="Calibri" w:hAnsi="Book Antiqua" w:cs="Century Gothic"/>
          <w:b/>
          <w:bCs/>
          <w:sz w:val="20"/>
          <w:szCs w:val="20"/>
          <w:lang w:eastAsia="ar-SA"/>
        </w:rPr>
      </w:pPr>
    </w:p>
    <w:p w:rsidR="009F4AA5" w:rsidRPr="008E0E47" w:rsidRDefault="009F4AA5" w:rsidP="009F4AA5">
      <w:pPr>
        <w:numPr>
          <w:ilvl w:val="0"/>
          <w:numId w:val="14"/>
        </w:numPr>
        <w:autoSpaceDE w:val="0"/>
        <w:autoSpaceDN w:val="0"/>
        <w:adjustRightInd w:val="0"/>
        <w:spacing w:after="0" w:line="240" w:lineRule="auto"/>
        <w:ind w:left="284" w:hanging="284"/>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 xml:space="preserve">Dostawa nastąpi jednorazowo w terminie do </w:t>
      </w:r>
      <w:r>
        <w:rPr>
          <w:rFonts w:ascii="Book Antiqua" w:eastAsia="Times New Roman" w:hAnsi="Book Antiqua" w:cs="Century Gothic"/>
          <w:b/>
          <w:sz w:val="20"/>
          <w:szCs w:val="20"/>
          <w:lang w:eastAsia="pl-PL"/>
        </w:rPr>
        <w:t>…….</w:t>
      </w:r>
      <w:r w:rsidRPr="008E0E47">
        <w:rPr>
          <w:rFonts w:ascii="Book Antiqua" w:eastAsia="Times New Roman" w:hAnsi="Book Antiqua" w:cs="Century Gothic"/>
          <w:b/>
          <w:sz w:val="20"/>
          <w:szCs w:val="20"/>
          <w:lang w:eastAsia="pl-PL"/>
        </w:rPr>
        <w:t xml:space="preserve"> dni kalendarzowych</w:t>
      </w:r>
      <w:r w:rsidRPr="008E0E47">
        <w:rPr>
          <w:rFonts w:ascii="Book Antiqua" w:eastAsia="Times New Roman" w:hAnsi="Book Antiqua" w:cs="Century Gothic"/>
          <w:sz w:val="20"/>
          <w:szCs w:val="20"/>
          <w:lang w:eastAsia="pl-PL"/>
        </w:rPr>
        <w:t xml:space="preserve"> od dnia zawarcia umowy.</w:t>
      </w:r>
    </w:p>
    <w:p w:rsidR="009F4AA5" w:rsidRPr="009F4AA5" w:rsidRDefault="009F4AA5" w:rsidP="009F4AA5">
      <w:pPr>
        <w:numPr>
          <w:ilvl w:val="0"/>
          <w:numId w:val="14"/>
        </w:numPr>
        <w:autoSpaceDE w:val="0"/>
        <w:autoSpaceDN w:val="0"/>
        <w:adjustRightInd w:val="0"/>
        <w:spacing w:after="0" w:line="240" w:lineRule="auto"/>
        <w:ind w:left="284" w:hanging="284"/>
        <w:jc w:val="both"/>
        <w:rPr>
          <w:rFonts w:ascii="Book Antiqua" w:eastAsia="Times New Roman" w:hAnsi="Book Antiqua" w:cs="Century Gothic"/>
          <w:sz w:val="20"/>
          <w:szCs w:val="20"/>
          <w:lang w:eastAsia="pl-PL"/>
        </w:rPr>
      </w:pPr>
      <w:r w:rsidRPr="008E0E47">
        <w:rPr>
          <w:rFonts w:ascii="Book Antiqua" w:eastAsia="Times New Roman" w:hAnsi="Book Antiqua" w:cs="TimesNewRomanPSMT"/>
          <w:sz w:val="20"/>
          <w:szCs w:val="20"/>
          <w:lang w:eastAsia="pl-PL"/>
        </w:rPr>
        <w:t xml:space="preserve">Zamówiony towar Wykonawca dostarczy na swój koszt i ryzyko oraz zapewniając wniesienie go do pomieszczeń wskazanych przez Zamawiającego mieszczących się </w:t>
      </w:r>
      <w:r w:rsidRPr="008E0E47">
        <w:rPr>
          <w:rFonts w:ascii="Book Antiqua" w:eastAsia="Times New Roman" w:hAnsi="Book Antiqua" w:cs="Century Gothic"/>
          <w:bCs/>
          <w:sz w:val="20"/>
          <w:szCs w:val="20"/>
          <w:lang w:eastAsia="pl-PL"/>
        </w:rPr>
        <w:t>przy</w:t>
      </w:r>
      <w:r>
        <w:rPr>
          <w:rFonts w:ascii="Book Antiqua" w:eastAsia="Times New Roman" w:hAnsi="Book Antiqua" w:cs="Century Gothic"/>
          <w:bCs/>
          <w:sz w:val="20"/>
          <w:szCs w:val="20"/>
          <w:lang w:eastAsia="pl-PL"/>
        </w:rPr>
        <w:t>:</w:t>
      </w:r>
    </w:p>
    <w:p w:rsidR="009F4AA5" w:rsidRDefault="00E86BFD" w:rsidP="009F4AA5">
      <w:pPr>
        <w:pStyle w:val="Akapitzlist"/>
        <w:numPr>
          <w:ilvl w:val="0"/>
          <w:numId w:val="27"/>
        </w:numPr>
        <w:autoSpaceDE w:val="0"/>
        <w:autoSpaceDN w:val="0"/>
        <w:adjustRightInd w:val="0"/>
        <w:spacing w:after="0" w:line="240" w:lineRule="auto"/>
        <w:ind w:left="284" w:firstLine="0"/>
        <w:jc w:val="both"/>
        <w:rPr>
          <w:rFonts w:ascii="Book Antiqua" w:eastAsia="Times New Roman" w:hAnsi="Book Antiqua" w:cs="Century Gothic"/>
          <w:bCs/>
          <w:sz w:val="20"/>
          <w:szCs w:val="20"/>
          <w:lang w:eastAsia="pl-PL"/>
        </w:rPr>
      </w:pPr>
      <w:r>
        <w:rPr>
          <w:rFonts w:ascii="Book Antiqua" w:eastAsia="Times New Roman" w:hAnsi="Book Antiqua" w:cs="Century Gothic"/>
          <w:bCs/>
          <w:sz w:val="20"/>
          <w:szCs w:val="20"/>
          <w:lang w:eastAsia="pl-PL"/>
        </w:rPr>
        <w:t>część</w:t>
      </w:r>
      <w:r w:rsidR="009F4AA5" w:rsidRPr="009F4AA5">
        <w:rPr>
          <w:rFonts w:ascii="Book Antiqua" w:eastAsia="Times New Roman" w:hAnsi="Book Antiqua" w:cs="Century Gothic"/>
          <w:bCs/>
          <w:sz w:val="20"/>
          <w:szCs w:val="20"/>
          <w:lang w:eastAsia="pl-PL"/>
        </w:rPr>
        <w:t xml:space="preserve"> 1 - Uniwersytet Kazimierza Wielkiego, Katedra Biotechnologii,</w:t>
      </w:r>
      <w:r w:rsidR="009F4AA5" w:rsidRPr="009F4AA5">
        <w:rPr>
          <w:rFonts w:ascii="Book Antiqua" w:eastAsia="Times New Roman" w:hAnsi="Book Antiqua" w:cs="Century Gothic"/>
          <w:bCs/>
          <w:sz w:val="20"/>
          <w:szCs w:val="20"/>
          <w:lang w:eastAsia="pl-PL"/>
        </w:rPr>
        <w:t xml:space="preserve"> </w:t>
      </w:r>
      <w:r w:rsidR="009F4AA5" w:rsidRPr="009F4AA5">
        <w:rPr>
          <w:rFonts w:ascii="Book Antiqua" w:eastAsia="Times New Roman" w:hAnsi="Book Antiqua" w:cs="Century Gothic"/>
          <w:bCs/>
          <w:sz w:val="20"/>
          <w:szCs w:val="20"/>
          <w:lang w:eastAsia="pl-PL"/>
        </w:rPr>
        <w:t>ul. Księcia Józefa Poniatowskiego 12,</w:t>
      </w:r>
      <w:r w:rsidR="009F4AA5">
        <w:rPr>
          <w:rFonts w:ascii="Book Antiqua" w:eastAsia="Times New Roman" w:hAnsi="Book Antiqua" w:cs="Century Gothic"/>
          <w:bCs/>
          <w:sz w:val="20"/>
          <w:szCs w:val="20"/>
          <w:lang w:eastAsia="pl-PL"/>
        </w:rPr>
        <w:t xml:space="preserve"> </w:t>
      </w:r>
      <w:r w:rsidR="009F4AA5" w:rsidRPr="009F4AA5">
        <w:rPr>
          <w:rFonts w:ascii="Book Antiqua" w:eastAsia="Times New Roman" w:hAnsi="Book Antiqua" w:cs="Century Gothic"/>
          <w:bCs/>
          <w:sz w:val="20"/>
          <w:szCs w:val="20"/>
          <w:lang w:eastAsia="pl-PL"/>
        </w:rPr>
        <w:t xml:space="preserve">85-671 Bydgoszcz; </w:t>
      </w:r>
    </w:p>
    <w:p w:rsidR="009F4AA5" w:rsidRPr="009F4AA5" w:rsidRDefault="009F4AA5" w:rsidP="009F4AA5">
      <w:pPr>
        <w:pStyle w:val="Akapitzlist"/>
        <w:numPr>
          <w:ilvl w:val="0"/>
          <w:numId w:val="27"/>
        </w:numPr>
        <w:autoSpaceDE w:val="0"/>
        <w:autoSpaceDN w:val="0"/>
        <w:adjustRightInd w:val="0"/>
        <w:spacing w:after="0" w:line="240" w:lineRule="auto"/>
        <w:ind w:left="284" w:firstLine="0"/>
        <w:jc w:val="both"/>
        <w:rPr>
          <w:rFonts w:ascii="Book Antiqua" w:eastAsia="Times New Roman" w:hAnsi="Book Antiqua" w:cs="Century Gothic"/>
          <w:sz w:val="20"/>
          <w:szCs w:val="20"/>
          <w:lang w:eastAsia="pl-PL"/>
        </w:rPr>
      </w:pPr>
      <w:r w:rsidRPr="009F4AA5">
        <w:rPr>
          <w:rFonts w:ascii="Book Antiqua" w:eastAsia="Times New Roman" w:hAnsi="Book Antiqua" w:cs="Century Gothic"/>
          <w:bCs/>
          <w:sz w:val="20"/>
          <w:szCs w:val="20"/>
          <w:lang w:eastAsia="pl-PL"/>
        </w:rPr>
        <w:t>cz</w:t>
      </w:r>
      <w:r w:rsidR="00E86BFD">
        <w:rPr>
          <w:rFonts w:ascii="Book Antiqua" w:eastAsia="Times New Roman" w:hAnsi="Book Antiqua" w:cs="Century Gothic"/>
          <w:bCs/>
          <w:sz w:val="20"/>
          <w:szCs w:val="20"/>
          <w:lang w:eastAsia="pl-PL"/>
        </w:rPr>
        <w:t xml:space="preserve">ęść </w:t>
      </w:r>
      <w:r w:rsidRPr="009F4AA5">
        <w:rPr>
          <w:rFonts w:ascii="Book Antiqua" w:eastAsia="Times New Roman" w:hAnsi="Book Antiqua" w:cs="Century Gothic"/>
          <w:bCs/>
          <w:sz w:val="20"/>
          <w:szCs w:val="20"/>
          <w:lang w:eastAsia="pl-PL"/>
        </w:rPr>
        <w:t xml:space="preserve"> 2 - Uniwersytet Kazimierza Wielkiego,</w:t>
      </w:r>
      <w:r w:rsidRPr="009F4AA5">
        <w:rPr>
          <w:rFonts w:ascii="Book Antiqua" w:eastAsia="Times New Roman" w:hAnsi="Book Antiqua" w:cs="Century Gothic"/>
          <w:bCs/>
          <w:sz w:val="20"/>
          <w:szCs w:val="20"/>
          <w:lang w:eastAsia="pl-PL"/>
        </w:rPr>
        <w:t xml:space="preserve"> </w:t>
      </w:r>
      <w:r w:rsidRPr="009F4AA5">
        <w:rPr>
          <w:rFonts w:ascii="Book Antiqua" w:eastAsia="Times New Roman" w:hAnsi="Book Antiqua" w:cs="Century Gothic"/>
          <w:bCs/>
          <w:sz w:val="20"/>
          <w:szCs w:val="20"/>
          <w:lang w:eastAsia="pl-PL"/>
        </w:rPr>
        <w:t>Katedra Biologii Środowiska,</w:t>
      </w:r>
      <w:r>
        <w:rPr>
          <w:rFonts w:ascii="Book Antiqua" w:eastAsia="Times New Roman" w:hAnsi="Book Antiqua" w:cs="Century Gothic"/>
          <w:bCs/>
          <w:sz w:val="20"/>
          <w:szCs w:val="20"/>
          <w:lang w:eastAsia="pl-PL"/>
        </w:rPr>
        <w:t xml:space="preserve"> </w:t>
      </w:r>
      <w:r w:rsidRPr="009F4AA5">
        <w:rPr>
          <w:rFonts w:ascii="Book Antiqua" w:eastAsia="Times New Roman" w:hAnsi="Book Antiqua" w:cs="Century Gothic"/>
          <w:bCs/>
          <w:sz w:val="20"/>
          <w:szCs w:val="20"/>
          <w:lang w:eastAsia="pl-PL"/>
        </w:rPr>
        <w:t xml:space="preserve">Al. Ossolińskich 12, 85-093 Bydgoszcz </w:t>
      </w:r>
    </w:p>
    <w:p w:rsidR="009F4AA5" w:rsidRPr="009F4AA5" w:rsidRDefault="009F4AA5" w:rsidP="009F4AA5">
      <w:pPr>
        <w:pStyle w:val="Akapitzlist"/>
        <w:autoSpaceDE w:val="0"/>
        <w:autoSpaceDN w:val="0"/>
        <w:adjustRightInd w:val="0"/>
        <w:spacing w:after="0" w:line="240" w:lineRule="auto"/>
        <w:ind w:left="284"/>
        <w:jc w:val="both"/>
        <w:rPr>
          <w:rFonts w:ascii="Book Antiqua" w:eastAsia="Times New Roman" w:hAnsi="Book Antiqua" w:cs="Century Gothic"/>
          <w:sz w:val="20"/>
          <w:szCs w:val="20"/>
          <w:lang w:eastAsia="pl-PL"/>
        </w:rPr>
      </w:pPr>
      <w:r w:rsidRPr="009F4AA5">
        <w:rPr>
          <w:rFonts w:ascii="Book Antiqua" w:eastAsia="Times New Roman" w:hAnsi="Book Antiqua" w:cs="TimesNewRomanPSMT"/>
          <w:sz w:val="20"/>
          <w:szCs w:val="20"/>
          <w:lang w:eastAsia="pl-PL"/>
        </w:rPr>
        <w:t>w godz. 8:00-14:00 od poniedziałku do piątku.</w:t>
      </w:r>
    </w:p>
    <w:p w:rsidR="009F4AA5" w:rsidRPr="008E0E47" w:rsidRDefault="009F4AA5" w:rsidP="009F4AA5">
      <w:pPr>
        <w:numPr>
          <w:ilvl w:val="0"/>
          <w:numId w:val="14"/>
        </w:numPr>
        <w:autoSpaceDE w:val="0"/>
        <w:autoSpaceDN w:val="0"/>
        <w:adjustRightInd w:val="0"/>
        <w:spacing w:after="0" w:line="240" w:lineRule="auto"/>
        <w:ind w:left="284" w:hanging="284"/>
        <w:jc w:val="both"/>
        <w:rPr>
          <w:rFonts w:ascii="Book Antiqua" w:eastAsia="Times New Roman" w:hAnsi="Book Antiqua" w:cs="Century Gothic"/>
          <w:color w:val="000000" w:themeColor="text1"/>
          <w:sz w:val="20"/>
          <w:szCs w:val="20"/>
          <w:lang w:eastAsia="pl-PL"/>
        </w:rPr>
      </w:pPr>
      <w:r w:rsidRPr="008E0E47">
        <w:rPr>
          <w:rFonts w:ascii="Book Antiqua" w:eastAsia="Times New Roman" w:hAnsi="Book Antiqua" w:cs="Verdana"/>
          <w:color w:val="000000" w:themeColor="text1"/>
          <w:sz w:val="20"/>
          <w:szCs w:val="20"/>
          <w:lang w:eastAsia="pl-PL"/>
        </w:rPr>
        <w:t>Dniem dostarczenia przedmiotu umowy jest dzień podpisania przez Strony Umowy protokołu odbioru przedmiotu umowy  bez zastrzeżeń.</w:t>
      </w:r>
    </w:p>
    <w:p w:rsidR="009F4AA5" w:rsidRPr="008E0E47" w:rsidRDefault="009F4AA5" w:rsidP="009F4AA5">
      <w:pPr>
        <w:numPr>
          <w:ilvl w:val="0"/>
          <w:numId w:val="14"/>
        </w:numPr>
        <w:autoSpaceDE w:val="0"/>
        <w:autoSpaceDN w:val="0"/>
        <w:adjustRightInd w:val="0"/>
        <w:spacing w:after="0" w:line="240" w:lineRule="auto"/>
        <w:ind w:left="284" w:hanging="284"/>
        <w:jc w:val="both"/>
        <w:rPr>
          <w:rFonts w:ascii="Book Antiqua" w:eastAsia="Times New Roman" w:hAnsi="Book Antiqua" w:cs="Century Gothic"/>
          <w:strike/>
          <w:sz w:val="20"/>
          <w:szCs w:val="20"/>
          <w:lang w:eastAsia="pl-PL"/>
        </w:rPr>
      </w:pPr>
      <w:r w:rsidRPr="008E0E47">
        <w:rPr>
          <w:rFonts w:ascii="Book Antiqua" w:eastAsia="Times New Roman" w:hAnsi="Book Antiqua" w:cs="Century Gothic"/>
          <w:color w:val="000000" w:themeColor="text1"/>
          <w:sz w:val="20"/>
          <w:szCs w:val="20"/>
          <w:lang w:eastAsia="pl-PL"/>
        </w:rPr>
        <w:t xml:space="preserve">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wszystkie </w:t>
      </w:r>
      <w:r w:rsidRPr="008E0E47">
        <w:rPr>
          <w:rFonts w:ascii="Book Antiqua" w:eastAsia="Times New Roman" w:hAnsi="Book Antiqua" w:cs="Century Gothic"/>
          <w:sz w:val="20"/>
          <w:szCs w:val="20"/>
          <w:lang w:eastAsia="pl-PL"/>
        </w:rPr>
        <w:t xml:space="preserve">parametry deklarowane w ofercie Wykonawcy i wymagane </w:t>
      </w:r>
      <w:r w:rsidRPr="008E0E47">
        <w:rPr>
          <w:rFonts w:ascii="Book Antiqua" w:eastAsia="Times New Roman" w:hAnsi="Book Antiqua" w:cs="Century Gothic"/>
          <w:sz w:val="20"/>
          <w:szCs w:val="20"/>
          <w:lang w:eastAsia="pl-PL"/>
        </w:rPr>
        <w:br/>
        <w:t xml:space="preserve">w opisie przedmiotu zamówienia. </w:t>
      </w:r>
    </w:p>
    <w:p w:rsidR="009F4AA5" w:rsidRPr="008E0E47" w:rsidRDefault="009F4AA5" w:rsidP="009F4AA5">
      <w:pPr>
        <w:numPr>
          <w:ilvl w:val="0"/>
          <w:numId w:val="14"/>
        </w:numPr>
        <w:autoSpaceDE w:val="0"/>
        <w:autoSpaceDN w:val="0"/>
        <w:adjustRightInd w:val="0"/>
        <w:spacing w:after="0" w:line="240" w:lineRule="auto"/>
        <w:ind w:left="284" w:hanging="284"/>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W razie stwierdzenia niezgodności, o których mowa w ust. 4, Zamawiający przedstawia Wykonawcy zastrzeżenia w terminie 7 dni od daty dokonania sprawdzenia.</w:t>
      </w:r>
    </w:p>
    <w:p w:rsidR="009F4AA5" w:rsidRPr="008E0E47" w:rsidRDefault="009F4AA5" w:rsidP="009F4AA5">
      <w:pPr>
        <w:numPr>
          <w:ilvl w:val="0"/>
          <w:numId w:val="14"/>
        </w:numPr>
        <w:tabs>
          <w:tab w:val="left" w:pos="284"/>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postanowieniami zapytania ofertowego w terminie 5 dni od daty zgłoszenia.</w:t>
      </w:r>
    </w:p>
    <w:p w:rsidR="009F4AA5" w:rsidRPr="008E0E47" w:rsidRDefault="009F4AA5" w:rsidP="009F4AA5">
      <w:pPr>
        <w:autoSpaceDE w:val="0"/>
        <w:autoSpaceDN w:val="0"/>
        <w:adjustRightInd w:val="0"/>
        <w:spacing w:after="0" w:line="240" w:lineRule="auto"/>
        <w:rPr>
          <w:rFonts w:ascii="Book Antiqua" w:eastAsia="Times New Roman" w:hAnsi="Book Antiqua" w:cs="Century Gothic"/>
          <w:bCs/>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3</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Osoby odpowiedzialne za realizację umowy</w:t>
      </w:r>
    </w:p>
    <w:p w:rsidR="009F4AA5" w:rsidRPr="008E0E47" w:rsidRDefault="009F4AA5" w:rsidP="009F4AA5">
      <w:pPr>
        <w:numPr>
          <w:ilvl w:val="0"/>
          <w:numId w:val="15"/>
        </w:numPr>
        <w:autoSpaceDE w:val="0"/>
        <w:autoSpaceDN w:val="0"/>
        <w:adjustRightInd w:val="0"/>
        <w:spacing w:after="0" w:line="240" w:lineRule="auto"/>
        <w:ind w:left="284" w:hanging="284"/>
        <w:contextualSpacing/>
        <w:jc w:val="both"/>
        <w:rPr>
          <w:rFonts w:ascii="Book Antiqua" w:eastAsia="Times New Roman" w:hAnsi="Book Antiqua" w:cs="Century Gothic"/>
          <w:bCs/>
          <w:sz w:val="20"/>
          <w:szCs w:val="20"/>
          <w:lang w:eastAsia="pl-PL"/>
        </w:rPr>
      </w:pPr>
      <w:r w:rsidRPr="008E0E47">
        <w:rPr>
          <w:rFonts w:ascii="Book Antiqua" w:eastAsia="Times New Roman" w:hAnsi="Book Antiqua" w:cs="Century Gothic"/>
          <w:bCs/>
          <w:sz w:val="20"/>
          <w:szCs w:val="20"/>
          <w:lang w:eastAsia="pl-PL"/>
        </w:rPr>
        <w:t xml:space="preserve">Osobą odpowiedzialną za realizację umowy ze strony Zamawiającego jest ………………, tel. ……………….., adres e-mail: </w:t>
      </w:r>
      <w:hyperlink r:id="rId9" w:history="1">
        <w:r w:rsidRPr="008E0E47">
          <w:rPr>
            <w:rFonts w:ascii="Book Antiqua" w:eastAsia="Times New Roman" w:hAnsi="Book Antiqua" w:cs="Century Gothic"/>
            <w:sz w:val="20"/>
            <w:szCs w:val="20"/>
            <w:u w:val="single"/>
            <w:lang w:eastAsia="pl-PL"/>
          </w:rPr>
          <w:t>……………………….</w:t>
        </w:r>
      </w:hyperlink>
    </w:p>
    <w:p w:rsidR="009F4AA5" w:rsidRPr="008E0E47" w:rsidRDefault="009F4AA5" w:rsidP="009F4AA5">
      <w:pPr>
        <w:numPr>
          <w:ilvl w:val="0"/>
          <w:numId w:val="16"/>
        </w:numPr>
        <w:suppressAutoHyphens/>
        <w:autoSpaceDE w:val="0"/>
        <w:autoSpaceDN w:val="0"/>
        <w:adjustRightInd w:val="0"/>
        <w:spacing w:after="0" w:line="240" w:lineRule="auto"/>
        <w:ind w:left="284" w:hanging="284"/>
        <w:contextualSpacing/>
        <w:jc w:val="both"/>
        <w:rPr>
          <w:rFonts w:ascii="Book Antiqua" w:eastAsia="Calibri" w:hAnsi="Book Antiqua" w:cs="Century Gothic"/>
          <w:bCs/>
          <w:sz w:val="20"/>
          <w:szCs w:val="20"/>
          <w:lang w:val="x-none" w:eastAsia="ar-SA"/>
        </w:rPr>
      </w:pPr>
      <w:r w:rsidRPr="008E0E47">
        <w:rPr>
          <w:rFonts w:ascii="Book Antiqua" w:eastAsia="Calibri" w:hAnsi="Book Antiqua" w:cs="Century Gothic"/>
          <w:bCs/>
          <w:sz w:val="20"/>
          <w:szCs w:val="20"/>
          <w:lang w:val="x-none" w:eastAsia="ar-SA"/>
        </w:rPr>
        <w:t>Osobą odpowiedzialną za realizację umowy ze strony Wykonawcy jest: ………………….…………..…, adres e-mail: ..………………………………………………………… tel. …………………………………..…</w:t>
      </w:r>
    </w:p>
    <w:p w:rsidR="009F4AA5" w:rsidRPr="008E0E47" w:rsidRDefault="009F4AA5" w:rsidP="009F4AA5">
      <w:pPr>
        <w:numPr>
          <w:ilvl w:val="0"/>
          <w:numId w:val="17"/>
        </w:numPr>
        <w:autoSpaceDE w:val="0"/>
        <w:autoSpaceDN w:val="0"/>
        <w:adjustRightInd w:val="0"/>
        <w:spacing w:after="0" w:line="240" w:lineRule="auto"/>
        <w:ind w:left="284" w:hanging="284"/>
        <w:contextualSpacing/>
        <w:jc w:val="both"/>
        <w:rPr>
          <w:rFonts w:ascii="Book Antiqua" w:eastAsia="Times New Roman" w:hAnsi="Book Antiqua" w:cs="Century Gothic"/>
          <w:bCs/>
          <w:sz w:val="20"/>
          <w:szCs w:val="20"/>
          <w:lang w:eastAsia="pl-PL"/>
        </w:rPr>
      </w:pPr>
      <w:r w:rsidRPr="008E0E47">
        <w:rPr>
          <w:rFonts w:ascii="Book Antiqua" w:eastAsia="Times New Roman" w:hAnsi="Book Antiqua" w:cs="Century Gothic"/>
          <w:bCs/>
          <w:sz w:val="20"/>
          <w:szCs w:val="20"/>
          <w:lang w:eastAsia="pl-PL"/>
        </w:rPr>
        <w:t>Strony ustalają iż w sprawie realizacji niniejszej umowy będą kontaktować się drogą elektroniczną na adresy wskazane w ust. 1 i ust. 2, chyba, że umowa stanowi inaczej.</w:t>
      </w:r>
    </w:p>
    <w:p w:rsidR="009F4AA5" w:rsidRPr="008E0E47" w:rsidRDefault="009F4AA5" w:rsidP="009F4AA5">
      <w:pPr>
        <w:numPr>
          <w:ilvl w:val="0"/>
          <w:numId w:val="17"/>
        </w:numPr>
        <w:autoSpaceDE w:val="0"/>
        <w:autoSpaceDN w:val="0"/>
        <w:adjustRightInd w:val="0"/>
        <w:spacing w:after="0" w:line="240" w:lineRule="auto"/>
        <w:ind w:left="284" w:hanging="284"/>
        <w:contextualSpacing/>
        <w:jc w:val="both"/>
        <w:rPr>
          <w:rFonts w:ascii="Book Antiqua" w:eastAsia="Times New Roman" w:hAnsi="Book Antiqua" w:cs="Century Gothic"/>
          <w:bCs/>
          <w:sz w:val="20"/>
          <w:szCs w:val="20"/>
          <w:lang w:eastAsia="pl-PL"/>
        </w:rPr>
      </w:pPr>
      <w:r w:rsidRPr="008E0E47">
        <w:rPr>
          <w:rFonts w:ascii="Book Antiqua" w:eastAsia="Times New Roman" w:hAnsi="Book Antiqua" w:cs="Century Gothic"/>
          <w:bCs/>
          <w:sz w:val="20"/>
          <w:szCs w:val="20"/>
          <w:lang w:eastAsia="pl-PL"/>
        </w:rPr>
        <w:t>Czynności do których odnosi się elektroniczny sposób komunikacji mogą w razie potrzeby być dokonywane również w formie pisemnej.</w:t>
      </w:r>
    </w:p>
    <w:p w:rsidR="009F4AA5" w:rsidRPr="008E0E47" w:rsidRDefault="009F4AA5" w:rsidP="009F4AA5">
      <w:pPr>
        <w:numPr>
          <w:ilvl w:val="0"/>
          <w:numId w:val="17"/>
        </w:numPr>
        <w:autoSpaceDE w:val="0"/>
        <w:autoSpaceDN w:val="0"/>
        <w:adjustRightInd w:val="0"/>
        <w:spacing w:after="0" w:line="240" w:lineRule="auto"/>
        <w:ind w:left="284" w:hanging="284"/>
        <w:contextualSpacing/>
        <w:jc w:val="both"/>
        <w:rPr>
          <w:rFonts w:ascii="Book Antiqua" w:eastAsia="Times New Roman" w:hAnsi="Book Antiqua" w:cs="Century Gothic"/>
          <w:bCs/>
          <w:sz w:val="20"/>
          <w:szCs w:val="20"/>
          <w:lang w:eastAsia="pl-PL"/>
        </w:rPr>
      </w:pPr>
      <w:r w:rsidRPr="008E0E47">
        <w:rPr>
          <w:rFonts w:ascii="Book Antiqua" w:eastAsia="Times New Roman" w:hAnsi="Book Antiqua" w:cs="Century Gothic"/>
          <w:bCs/>
          <w:sz w:val="20"/>
          <w:szCs w:val="20"/>
          <w:lang w:eastAsia="pl-PL"/>
        </w:rPr>
        <w:t>Osoby, o których mowa w ust. 1 i 2 są również uprawnione do dokonania czynności, o których mowa w § 2 ust. 3.</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Cs/>
          <w:sz w:val="20"/>
          <w:szCs w:val="20"/>
          <w:lang w:eastAsia="pl-PL"/>
        </w:rPr>
      </w:pPr>
      <w:r w:rsidRPr="008E0E47">
        <w:rPr>
          <w:rFonts w:ascii="Book Antiqua" w:eastAsia="Times New Roman" w:hAnsi="Book Antiqua" w:cs="Century Gothic"/>
          <w:b/>
          <w:bCs/>
          <w:sz w:val="20"/>
          <w:szCs w:val="20"/>
          <w:lang w:eastAsia="pl-PL"/>
        </w:rPr>
        <w:t>§ 4</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Wynagrodzenie</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Część (podać nr)</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b/>
          <w:bCs/>
          <w:sz w:val="20"/>
          <w:szCs w:val="20"/>
          <w:lang w:eastAsia="pl-PL"/>
        </w:rPr>
      </w:pPr>
      <w:r w:rsidRPr="008E0E47">
        <w:rPr>
          <w:rFonts w:ascii="Book Antiqua" w:eastAsia="Times New Roman" w:hAnsi="Book Antiqua" w:cs="Century Gothic"/>
          <w:sz w:val="20"/>
          <w:szCs w:val="20"/>
          <w:lang w:eastAsia="pl-PL"/>
        </w:rPr>
        <w:t>Za wykonanie przedmiotu umowy Wykonawca otrzyma wynagrodzenie w wysoko</w:t>
      </w:r>
      <w:r w:rsidRPr="008E0E47">
        <w:rPr>
          <w:rFonts w:ascii="Book Antiqua" w:eastAsia="TimesNewRoman" w:hAnsi="Book Antiqua" w:cs="Century Gothic"/>
          <w:sz w:val="20"/>
          <w:szCs w:val="20"/>
          <w:lang w:eastAsia="pl-PL"/>
        </w:rPr>
        <w:t>ś</w:t>
      </w:r>
      <w:r w:rsidRPr="008E0E47">
        <w:rPr>
          <w:rFonts w:ascii="Book Antiqua" w:eastAsia="Times New Roman" w:hAnsi="Book Antiqua" w:cs="Century Gothic"/>
          <w:sz w:val="20"/>
          <w:szCs w:val="20"/>
          <w:lang w:eastAsia="pl-PL"/>
        </w:rPr>
        <w:t>ci:</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Wartość netto: ................ PLN</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podatek od towarów i usług ( VAT ) ……. % w wysokości: ................... PLN</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wynagrodzenie brutto: .......................... PLN</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(słownie: .................................................................................................................................... )</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alibri"/>
          <w:b/>
          <w:sz w:val="20"/>
          <w:szCs w:val="20"/>
          <w:lang w:eastAsia="pl-PL"/>
        </w:rPr>
      </w:pPr>
      <w:r w:rsidRPr="008E0E47">
        <w:rPr>
          <w:rFonts w:ascii="Book Antiqua" w:eastAsia="Times New Roman" w:hAnsi="Book Antiqua" w:cs="Calibri"/>
          <w:b/>
          <w:sz w:val="20"/>
          <w:szCs w:val="20"/>
          <w:lang w:eastAsia="pl-PL"/>
        </w:rPr>
        <w:t>§ 4a</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Book Antiqua"/>
          <w:b/>
          <w:bCs/>
          <w:sz w:val="20"/>
          <w:szCs w:val="20"/>
          <w:lang w:eastAsia="pl-PL"/>
        </w:rPr>
      </w:pPr>
      <w:r w:rsidRPr="008E0E47">
        <w:rPr>
          <w:rFonts w:ascii="Book Antiqua" w:eastAsia="Times New Roman" w:hAnsi="Book Antiqua" w:cs="Book Antiqua"/>
          <w:b/>
          <w:bCs/>
          <w:sz w:val="20"/>
          <w:szCs w:val="20"/>
          <w:lang w:eastAsia="pl-PL"/>
        </w:rPr>
        <w:t>Wynagrodzenie Wykonawcy w przypadku powstania obowiązku podatkowego u Zamawiającego</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alibri"/>
          <w:b/>
          <w:sz w:val="20"/>
          <w:szCs w:val="20"/>
          <w:lang w:eastAsia="pl-PL"/>
        </w:rPr>
      </w:pPr>
    </w:p>
    <w:p w:rsidR="009F4AA5" w:rsidRPr="008E0E47" w:rsidRDefault="009F4AA5" w:rsidP="009F4AA5">
      <w:pPr>
        <w:numPr>
          <w:ilvl w:val="3"/>
          <w:numId w:val="13"/>
        </w:numPr>
        <w:suppressAutoHyphens/>
        <w:autoSpaceDE w:val="0"/>
        <w:autoSpaceDN w:val="0"/>
        <w:adjustRightInd w:val="0"/>
        <w:spacing w:after="0" w:line="240" w:lineRule="auto"/>
        <w:ind w:left="284" w:hanging="284"/>
        <w:jc w:val="both"/>
        <w:rPr>
          <w:rFonts w:ascii="Book Antiqua" w:eastAsia="Calibri" w:hAnsi="Book Antiqua" w:cs="Calibri"/>
          <w:sz w:val="20"/>
          <w:szCs w:val="20"/>
          <w:lang w:eastAsia="ar-SA"/>
        </w:rPr>
      </w:pPr>
      <w:r w:rsidRPr="008E0E47">
        <w:rPr>
          <w:rFonts w:ascii="Book Antiqua" w:eastAsia="Calibri" w:hAnsi="Book Antiqua" w:cs="Calibri"/>
          <w:sz w:val="20"/>
          <w:szCs w:val="20"/>
          <w:lang w:eastAsia="ar-SA"/>
        </w:rPr>
        <w:t>Strony ustalają wysokość całkowitego wynagrodzenia Wykonawcy za wykonanie przedmiotu umowy określonego w § 1 na kwotę:</w:t>
      </w:r>
    </w:p>
    <w:p w:rsidR="009F4AA5" w:rsidRPr="008E0E47" w:rsidRDefault="009F4AA5" w:rsidP="009F4AA5">
      <w:pPr>
        <w:autoSpaceDE w:val="0"/>
        <w:autoSpaceDN w:val="0"/>
        <w:adjustRightInd w:val="0"/>
        <w:spacing w:after="0" w:line="240" w:lineRule="auto"/>
        <w:rPr>
          <w:rFonts w:ascii="Book Antiqua" w:eastAsia="Times New Roman" w:hAnsi="Book Antiqua" w:cs="Calibri"/>
          <w:sz w:val="20"/>
          <w:szCs w:val="20"/>
          <w:lang w:eastAsia="pl-PL"/>
        </w:rPr>
      </w:pPr>
      <w:r w:rsidRPr="008E0E47">
        <w:rPr>
          <w:rFonts w:ascii="Book Antiqua" w:eastAsia="Times New Roman" w:hAnsi="Book Antiqua" w:cs="Calibri"/>
          <w:sz w:val="20"/>
          <w:szCs w:val="20"/>
          <w:lang w:eastAsia="pl-PL"/>
        </w:rPr>
        <w:t>netto: ................................</w:t>
      </w:r>
    </w:p>
    <w:p w:rsidR="009F4AA5" w:rsidRPr="008E0E47" w:rsidRDefault="009F4AA5" w:rsidP="009F4AA5">
      <w:pPr>
        <w:autoSpaceDE w:val="0"/>
        <w:autoSpaceDN w:val="0"/>
        <w:adjustRightInd w:val="0"/>
        <w:spacing w:after="0" w:line="240" w:lineRule="auto"/>
        <w:jc w:val="both"/>
        <w:rPr>
          <w:rFonts w:ascii="Book Antiqua" w:eastAsia="Times New Roman" w:hAnsi="Book Antiqua" w:cs="Calibri"/>
          <w:sz w:val="20"/>
          <w:szCs w:val="20"/>
          <w:lang w:eastAsia="pl-PL"/>
        </w:rPr>
      </w:pPr>
      <w:r w:rsidRPr="008E0E47">
        <w:rPr>
          <w:rFonts w:ascii="Book Antiqua" w:eastAsia="Times New Roman" w:hAnsi="Book Antiqua" w:cs="Calibri"/>
          <w:sz w:val="20"/>
          <w:szCs w:val="20"/>
          <w:lang w:eastAsia="pl-PL"/>
        </w:rPr>
        <w:t>2.</w:t>
      </w:r>
      <w:r w:rsidRPr="008E0E47">
        <w:rPr>
          <w:rFonts w:ascii="Book Antiqua" w:eastAsia="Times New Roman" w:hAnsi="Book Antiqua" w:cs="Calibri"/>
          <w:sz w:val="20"/>
          <w:szCs w:val="20"/>
          <w:lang w:eastAsia="pl-PL"/>
        </w:rPr>
        <w:tab/>
        <w:t xml:space="preserve">Zamawiający, na podstawie złożonego przez Wykonawcę oświadczenia o powstaniu obowiązku podatkowego u Zamawiającego dolicza podatek VAT zgodnie obowiązującymi przepisami </w:t>
      </w:r>
      <w:r w:rsidRPr="008E0E47">
        <w:rPr>
          <w:rFonts w:ascii="Book Antiqua" w:eastAsia="Times New Roman" w:hAnsi="Book Antiqua" w:cs="Calibri"/>
          <w:sz w:val="20"/>
          <w:szCs w:val="20"/>
          <w:lang w:eastAsia="pl-PL"/>
        </w:rPr>
        <w:br/>
        <w:t>o podatku od towarów i usług:</w:t>
      </w:r>
    </w:p>
    <w:p w:rsidR="009F4AA5" w:rsidRPr="008E0E47" w:rsidRDefault="009F4AA5" w:rsidP="009F4AA5">
      <w:pPr>
        <w:autoSpaceDE w:val="0"/>
        <w:autoSpaceDN w:val="0"/>
        <w:adjustRightInd w:val="0"/>
        <w:spacing w:after="0" w:line="240" w:lineRule="auto"/>
        <w:rPr>
          <w:rFonts w:ascii="Book Antiqua" w:eastAsia="Times New Roman" w:hAnsi="Book Antiqua" w:cs="Calibri"/>
          <w:sz w:val="20"/>
          <w:szCs w:val="20"/>
          <w:lang w:eastAsia="pl-PL"/>
        </w:rPr>
      </w:pPr>
      <w:r w:rsidRPr="008E0E47">
        <w:rPr>
          <w:rFonts w:ascii="Book Antiqua" w:eastAsia="Times New Roman" w:hAnsi="Book Antiqua" w:cs="Calibri"/>
          <w:sz w:val="20"/>
          <w:szCs w:val="20"/>
          <w:lang w:eastAsia="pl-PL"/>
        </w:rPr>
        <w:t>Wartość oferty netto: ……………………………………………..</w:t>
      </w:r>
    </w:p>
    <w:p w:rsidR="009F4AA5" w:rsidRPr="008E0E47" w:rsidRDefault="009F4AA5" w:rsidP="009F4AA5">
      <w:pPr>
        <w:autoSpaceDE w:val="0"/>
        <w:autoSpaceDN w:val="0"/>
        <w:adjustRightInd w:val="0"/>
        <w:spacing w:after="0" w:line="240" w:lineRule="auto"/>
        <w:rPr>
          <w:rFonts w:ascii="Book Antiqua" w:eastAsia="Times New Roman" w:hAnsi="Book Antiqua" w:cs="Calibri"/>
          <w:sz w:val="20"/>
          <w:szCs w:val="20"/>
          <w:lang w:eastAsia="pl-PL"/>
        </w:rPr>
      </w:pPr>
      <w:r w:rsidRPr="008E0E47">
        <w:rPr>
          <w:rFonts w:ascii="Book Antiqua" w:eastAsia="Times New Roman" w:hAnsi="Book Antiqua" w:cs="Calibri"/>
          <w:sz w:val="20"/>
          <w:szCs w:val="20"/>
          <w:lang w:eastAsia="pl-PL"/>
        </w:rPr>
        <w:t>Doliczony podatek VAT: …………………………………………</w:t>
      </w:r>
    </w:p>
    <w:p w:rsidR="009F4AA5" w:rsidRPr="008E0E47" w:rsidRDefault="009F4AA5" w:rsidP="009F4AA5">
      <w:pPr>
        <w:autoSpaceDE w:val="0"/>
        <w:autoSpaceDN w:val="0"/>
        <w:adjustRightInd w:val="0"/>
        <w:spacing w:after="0" w:line="240" w:lineRule="auto"/>
        <w:rPr>
          <w:rFonts w:ascii="Book Antiqua" w:eastAsia="Times New Roman" w:hAnsi="Book Antiqua" w:cs="Calibri"/>
          <w:sz w:val="20"/>
          <w:szCs w:val="20"/>
          <w:lang w:eastAsia="pl-PL"/>
        </w:rPr>
      </w:pPr>
      <w:r w:rsidRPr="008E0E47">
        <w:rPr>
          <w:rFonts w:ascii="Book Antiqua" w:eastAsia="Times New Roman" w:hAnsi="Book Antiqua" w:cs="Calibri"/>
          <w:sz w:val="20"/>
          <w:szCs w:val="20"/>
          <w:lang w:eastAsia="pl-PL"/>
        </w:rPr>
        <w:t>Wartość oferty brutto po doliczonym podatku: …….………………………..</w:t>
      </w:r>
    </w:p>
    <w:p w:rsidR="009F4AA5" w:rsidRPr="008E0E47" w:rsidRDefault="009F4AA5" w:rsidP="009F4AA5">
      <w:pPr>
        <w:autoSpaceDE w:val="0"/>
        <w:autoSpaceDN w:val="0"/>
        <w:adjustRightInd w:val="0"/>
        <w:spacing w:after="0" w:line="240" w:lineRule="auto"/>
        <w:rPr>
          <w:rFonts w:ascii="Book Antiqua" w:eastAsia="Times New Roman" w:hAnsi="Book Antiqua" w:cs="Calibri"/>
          <w:sz w:val="20"/>
          <w:szCs w:val="20"/>
          <w:lang w:eastAsia="pl-PL"/>
        </w:rPr>
      </w:pPr>
      <w:r w:rsidRPr="008E0E47">
        <w:rPr>
          <w:rFonts w:ascii="Book Antiqua" w:eastAsia="Times New Roman" w:hAnsi="Book Antiqua" w:cs="Calibri"/>
          <w:sz w:val="20"/>
          <w:szCs w:val="20"/>
          <w:lang w:eastAsia="pl-PL"/>
        </w:rPr>
        <w:t>(słownie: …………………………………………………………………………… )</w:t>
      </w:r>
    </w:p>
    <w:p w:rsidR="009F4AA5" w:rsidRPr="008E0E47" w:rsidRDefault="009F4AA5" w:rsidP="009F4AA5">
      <w:pPr>
        <w:autoSpaceDE w:val="0"/>
        <w:autoSpaceDN w:val="0"/>
        <w:adjustRightInd w:val="0"/>
        <w:spacing w:after="0" w:line="240" w:lineRule="auto"/>
        <w:rPr>
          <w:rFonts w:ascii="Book Antiqua" w:eastAsia="Times New Roman" w:hAnsi="Book Antiqua" w:cs="Calibri"/>
          <w:sz w:val="20"/>
          <w:szCs w:val="20"/>
          <w:lang w:eastAsia="pl-PL"/>
        </w:rPr>
      </w:pPr>
    </w:p>
    <w:p w:rsidR="009F4AA5" w:rsidRPr="008E0E47" w:rsidRDefault="009F4AA5" w:rsidP="009F4AA5">
      <w:pPr>
        <w:autoSpaceDE w:val="0"/>
        <w:autoSpaceDN w:val="0"/>
        <w:adjustRightInd w:val="0"/>
        <w:spacing w:after="0" w:line="240" w:lineRule="auto"/>
        <w:rPr>
          <w:rFonts w:ascii="Book Antiqua" w:eastAsia="Times New Roman" w:hAnsi="Book Antiqua" w:cs="Century Gothic"/>
          <w:b/>
          <w:bCs/>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5</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Warunki płatności</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rsidR="009F4AA5" w:rsidRPr="008E0E47" w:rsidRDefault="009F4AA5" w:rsidP="009F4AA5">
      <w:pPr>
        <w:numPr>
          <w:ilvl w:val="0"/>
          <w:numId w:val="18"/>
        </w:numPr>
        <w:spacing w:after="0" w:line="240" w:lineRule="auto"/>
        <w:ind w:left="284" w:hanging="284"/>
        <w:contextualSpacing/>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Wynagrodzenie, o którym mowa w § 4 zawiera wszystkie koszty niezbędne do prawidłowego wykonania umowy, w szczególności koszt towaru, opakowania, transportu, ubezpieczenia na czas transportu, wniesienia towaru do pomieszczeń wskazanych przez Zamawiającego.</w:t>
      </w:r>
    </w:p>
    <w:p w:rsidR="009F4AA5" w:rsidRPr="008E0E47" w:rsidRDefault="009F4AA5" w:rsidP="009F4AA5">
      <w:pPr>
        <w:numPr>
          <w:ilvl w:val="0"/>
          <w:numId w:val="18"/>
        </w:numPr>
        <w:spacing w:after="0" w:line="240" w:lineRule="auto"/>
        <w:ind w:left="284" w:hanging="284"/>
        <w:contextualSpacing/>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Zapłata wynagrodzenia, o którym mowa w § 4 nastąpi w razie braku zastrzeżeń Zamawiającego, co do zgodności z przedmiotem umowy dostarczonego towaru.</w:t>
      </w:r>
    </w:p>
    <w:p w:rsidR="009F4AA5" w:rsidRPr="008E0E47" w:rsidRDefault="009F4AA5" w:rsidP="009F4AA5">
      <w:pPr>
        <w:numPr>
          <w:ilvl w:val="0"/>
          <w:numId w:val="18"/>
        </w:numPr>
        <w:spacing w:after="0" w:line="240" w:lineRule="auto"/>
        <w:ind w:left="284" w:hanging="284"/>
        <w:contextualSpacing/>
        <w:jc w:val="both"/>
        <w:rPr>
          <w:rFonts w:ascii="Book Antiqua" w:eastAsia="Times New Roman" w:hAnsi="Book Antiqua" w:cs="Century Gothic"/>
          <w:sz w:val="20"/>
          <w:szCs w:val="20"/>
          <w:lang w:eastAsia="pl-PL"/>
        </w:rPr>
      </w:pPr>
      <w:r w:rsidRPr="008E0E47">
        <w:rPr>
          <w:rFonts w:ascii="Book Antiqua" w:eastAsia="Times New Roman" w:hAnsi="Book Antiqua" w:cs="TimesNewRomanPSMT"/>
          <w:sz w:val="20"/>
          <w:szCs w:val="20"/>
          <w:lang w:eastAsia="pl-PL"/>
        </w:rPr>
        <w:t xml:space="preserve">Zapłata wynagrodzenia, o którym mowa </w:t>
      </w:r>
      <w:r w:rsidRPr="008E0E47">
        <w:rPr>
          <w:rFonts w:ascii="Book Antiqua" w:eastAsia="Times New Roman" w:hAnsi="Book Antiqua" w:cs="Century Gothic"/>
          <w:sz w:val="20"/>
          <w:szCs w:val="20"/>
          <w:lang w:eastAsia="pl-PL"/>
        </w:rPr>
        <w:t xml:space="preserve">w § 4 </w:t>
      </w:r>
      <w:r w:rsidRPr="008E0E47">
        <w:rPr>
          <w:rFonts w:ascii="Book Antiqua" w:eastAsia="Times New Roman" w:hAnsi="Book Antiqua" w:cs="TimesNewRomanPSMT"/>
          <w:sz w:val="20"/>
          <w:szCs w:val="20"/>
          <w:lang w:eastAsia="pl-PL"/>
        </w:rPr>
        <w:t>nastąpi przelewem bankowym na rachunek bankowy Wykonawcy wskazany w fakturze, w terminie 30 (trzydziestu) dni od daty otrzymania przez Zamawiającego prawidłowo wystawionej faktury</w:t>
      </w:r>
      <w:r w:rsidRPr="008E0E47">
        <w:rPr>
          <w:rFonts w:ascii="Book Antiqua" w:eastAsia="Times New Roman" w:hAnsi="Book Antiqua" w:cs="Century Gothic"/>
          <w:sz w:val="20"/>
          <w:szCs w:val="20"/>
          <w:lang w:eastAsia="pl-PL"/>
        </w:rPr>
        <w:t>.</w:t>
      </w:r>
    </w:p>
    <w:p w:rsidR="009F4AA5" w:rsidRPr="008E0E47" w:rsidRDefault="009F4AA5" w:rsidP="009F4AA5">
      <w:pPr>
        <w:numPr>
          <w:ilvl w:val="0"/>
          <w:numId w:val="18"/>
        </w:numPr>
        <w:spacing w:after="0" w:line="240" w:lineRule="auto"/>
        <w:ind w:left="284" w:hanging="284"/>
        <w:contextualSpacing/>
        <w:jc w:val="both"/>
        <w:rPr>
          <w:rFonts w:ascii="Book Antiqua" w:eastAsia="Times New Roman" w:hAnsi="Book Antiqua" w:cs="Century Gothic"/>
          <w:sz w:val="20"/>
          <w:szCs w:val="20"/>
          <w:lang w:eastAsia="pl-PL"/>
        </w:rPr>
      </w:pPr>
      <w:r w:rsidRPr="008E0E47">
        <w:rPr>
          <w:rFonts w:ascii="Book Antiqua" w:eastAsia="TimesNewRoman" w:hAnsi="Book Antiqua" w:cs="Century Gothic"/>
          <w:sz w:val="20"/>
          <w:szCs w:val="20"/>
          <w:lang w:eastAsia="pl-PL"/>
        </w:rPr>
        <w:t>Strony postanawiają</w:t>
      </w:r>
      <w:r w:rsidRPr="008E0E47">
        <w:rPr>
          <w:rFonts w:ascii="Book Antiqua" w:eastAsia="Times New Roman" w:hAnsi="Book Antiqua" w:cs="Century Gothic"/>
          <w:sz w:val="20"/>
          <w:szCs w:val="20"/>
          <w:lang w:eastAsia="pl-PL"/>
        </w:rPr>
        <w:t xml:space="preserve">, </w:t>
      </w:r>
      <w:r w:rsidRPr="008E0E47">
        <w:rPr>
          <w:rFonts w:ascii="Book Antiqua" w:eastAsia="TimesNewRoman" w:hAnsi="Book Antiqua" w:cs="Century Gothic"/>
          <w:sz w:val="20"/>
          <w:szCs w:val="20"/>
          <w:lang w:eastAsia="pl-PL"/>
        </w:rPr>
        <w:t>ż</w:t>
      </w:r>
      <w:r w:rsidRPr="008E0E47">
        <w:rPr>
          <w:rFonts w:ascii="Book Antiqua" w:eastAsia="Times New Roman" w:hAnsi="Book Antiqua" w:cs="Century Gothic"/>
          <w:sz w:val="20"/>
          <w:szCs w:val="20"/>
          <w:lang w:eastAsia="pl-PL"/>
        </w:rPr>
        <w:t>e dniem zapłaty jest dzie</w:t>
      </w:r>
      <w:r w:rsidRPr="008E0E47">
        <w:rPr>
          <w:rFonts w:ascii="Book Antiqua" w:eastAsia="TimesNewRoman" w:hAnsi="Book Antiqua" w:cs="Century Gothic"/>
          <w:sz w:val="20"/>
          <w:szCs w:val="20"/>
          <w:lang w:eastAsia="pl-PL"/>
        </w:rPr>
        <w:t>ń obciążenia</w:t>
      </w:r>
      <w:r w:rsidRPr="008E0E47">
        <w:rPr>
          <w:rFonts w:ascii="Book Antiqua" w:eastAsia="Times New Roman" w:hAnsi="Book Antiqua" w:cs="Century Gothic"/>
          <w:sz w:val="20"/>
          <w:szCs w:val="20"/>
          <w:lang w:eastAsia="pl-PL"/>
        </w:rPr>
        <w:t xml:space="preserve"> rachunku bankowego Zamawiaj</w:t>
      </w:r>
      <w:r w:rsidRPr="008E0E47">
        <w:rPr>
          <w:rFonts w:ascii="Book Antiqua" w:eastAsia="TimesNewRoman" w:hAnsi="Book Antiqua" w:cs="Century Gothic"/>
          <w:sz w:val="20"/>
          <w:szCs w:val="20"/>
          <w:lang w:eastAsia="pl-PL"/>
        </w:rPr>
        <w:t>ą</w:t>
      </w:r>
      <w:r w:rsidRPr="008E0E47">
        <w:rPr>
          <w:rFonts w:ascii="Book Antiqua" w:eastAsia="Times New Roman" w:hAnsi="Book Antiqua" w:cs="Century Gothic"/>
          <w:sz w:val="20"/>
          <w:szCs w:val="20"/>
          <w:lang w:eastAsia="pl-PL"/>
        </w:rPr>
        <w:t>cego.</w:t>
      </w:r>
    </w:p>
    <w:p w:rsidR="009F4AA5" w:rsidRPr="008E0E47" w:rsidRDefault="009F4AA5" w:rsidP="009F4AA5">
      <w:pPr>
        <w:numPr>
          <w:ilvl w:val="0"/>
          <w:numId w:val="18"/>
        </w:numPr>
        <w:spacing w:after="0" w:line="240" w:lineRule="auto"/>
        <w:ind w:left="284" w:hanging="284"/>
        <w:contextualSpacing/>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Wykonawca nie mo</w:t>
      </w:r>
      <w:r w:rsidRPr="008E0E47">
        <w:rPr>
          <w:rFonts w:ascii="Book Antiqua" w:eastAsia="TimesNewRoman" w:hAnsi="Book Antiqua" w:cs="Century Gothic"/>
          <w:sz w:val="20"/>
          <w:szCs w:val="20"/>
          <w:lang w:eastAsia="pl-PL"/>
        </w:rPr>
        <w:t>ż</w:t>
      </w:r>
      <w:r w:rsidRPr="008E0E47">
        <w:rPr>
          <w:rFonts w:ascii="Book Antiqua" w:eastAsia="Times New Roman" w:hAnsi="Book Antiqua" w:cs="Century Gothic"/>
          <w:sz w:val="20"/>
          <w:szCs w:val="20"/>
          <w:lang w:eastAsia="pl-PL"/>
        </w:rPr>
        <w:t>e bez uprzedniej zgody Zamawiaj</w:t>
      </w:r>
      <w:r w:rsidRPr="008E0E47">
        <w:rPr>
          <w:rFonts w:ascii="Book Antiqua" w:eastAsia="TimesNewRoman" w:hAnsi="Book Antiqua" w:cs="Century Gothic"/>
          <w:sz w:val="20"/>
          <w:szCs w:val="20"/>
          <w:lang w:eastAsia="pl-PL"/>
        </w:rPr>
        <w:t>ą</w:t>
      </w:r>
      <w:r w:rsidRPr="008E0E47">
        <w:rPr>
          <w:rFonts w:ascii="Book Antiqua" w:eastAsia="Times New Roman" w:hAnsi="Book Antiqua" w:cs="Century Gothic"/>
          <w:sz w:val="20"/>
          <w:szCs w:val="20"/>
          <w:lang w:eastAsia="pl-PL"/>
        </w:rPr>
        <w:t>cego wyra</w:t>
      </w:r>
      <w:r w:rsidRPr="008E0E47">
        <w:rPr>
          <w:rFonts w:ascii="Book Antiqua" w:eastAsia="TimesNewRoman" w:hAnsi="Book Antiqua" w:cs="Century Gothic"/>
          <w:sz w:val="20"/>
          <w:szCs w:val="20"/>
          <w:lang w:eastAsia="pl-PL"/>
        </w:rPr>
        <w:t>ż</w:t>
      </w:r>
      <w:r w:rsidRPr="008E0E47">
        <w:rPr>
          <w:rFonts w:ascii="Book Antiqua" w:eastAsia="Times New Roman" w:hAnsi="Book Antiqua" w:cs="Century Gothic"/>
          <w:sz w:val="20"/>
          <w:szCs w:val="20"/>
          <w:lang w:eastAsia="pl-PL"/>
        </w:rPr>
        <w:t>onej na pi</w:t>
      </w:r>
      <w:r w:rsidRPr="008E0E47">
        <w:rPr>
          <w:rFonts w:ascii="Book Antiqua" w:eastAsia="TimesNewRoman" w:hAnsi="Book Antiqua" w:cs="Century Gothic"/>
          <w:sz w:val="20"/>
          <w:szCs w:val="20"/>
          <w:lang w:eastAsia="pl-PL"/>
        </w:rPr>
        <w:t>ś</w:t>
      </w:r>
      <w:r w:rsidRPr="008E0E47">
        <w:rPr>
          <w:rFonts w:ascii="Book Antiqua" w:eastAsia="Times New Roman" w:hAnsi="Book Antiqua" w:cs="Century Gothic"/>
          <w:sz w:val="20"/>
          <w:szCs w:val="20"/>
          <w:lang w:eastAsia="pl-PL"/>
        </w:rPr>
        <w:t>mie dokonać przelewu wierzytelności z tytułu wynagrodzenia, o którym mowa w § 4.</w:t>
      </w:r>
    </w:p>
    <w:p w:rsidR="009F4AA5" w:rsidRPr="008E0E47" w:rsidRDefault="009F4AA5" w:rsidP="009F4AA5">
      <w:pPr>
        <w:numPr>
          <w:ilvl w:val="0"/>
          <w:numId w:val="18"/>
        </w:numPr>
        <w:spacing w:after="0" w:line="240" w:lineRule="auto"/>
        <w:ind w:left="284" w:hanging="284"/>
        <w:contextualSpacing/>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 xml:space="preserve">Wynagrodzenie, o którym mowa w § 4 składa się z określonych w załączniku nr </w:t>
      </w:r>
      <w:r w:rsidRPr="008E0E47">
        <w:rPr>
          <w:rFonts w:ascii="Book Antiqua" w:eastAsia="Times New Roman" w:hAnsi="Book Antiqua" w:cs="Arial"/>
          <w:sz w:val="20"/>
          <w:szCs w:val="20"/>
          <w:lang w:eastAsia="pl-PL"/>
        </w:rPr>
        <w:t>2 (formularz cenowy) do zapytania ofertowego</w:t>
      </w:r>
      <w:r w:rsidRPr="008E0E47">
        <w:rPr>
          <w:rFonts w:ascii="Book Antiqua" w:eastAsia="Times New Roman" w:hAnsi="Book Antiqua" w:cs="Century Gothic"/>
          <w:sz w:val="20"/>
          <w:szCs w:val="20"/>
          <w:lang w:eastAsia="pl-PL"/>
        </w:rPr>
        <w:t xml:space="preserve"> cen jednostkowych za poszczególne części przedmiotu zamówienia. Załącznik nr 2 do </w:t>
      </w:r>
      <w:r w:rsidRPr="008E0E47">
        <w:rPr>
          <w:rFonts w:ascii="Book Antiqua" w:eastAsia="Times New Roman" w:hAnsi="Book Antiqua" w:cs="Arial"/>
          <w:sz w:val="20"/>
          <w:szCs w:val="20"/>
          <w:lang w:eastAsia="pl-PL"/>
        </w:rPr>
        <w:t>zapytania ofertowego</w:t>
      </w:r>
      <w:r w:rsidRPr="008E0E47">
        <w:rPr>
          <w:rFonts w:ascii="Book Antiqua" w:eastAsia="Times New Roman" w:hAnsi="Book Antiqua" w:cs="Century Gothic"/>
          <w:sz w:val="20"/>
          <w:szCs w:val="20"/>
          <w:lang w:eastAsia="pl-PL"/>
        </w:rPr>
        <w:t xml:space="preserve"> stanowi  integralną część umowy. </w:t>
      </w:r>
    </w:p>
    <w:p w:rsidR="009F4AA5" w:rsidRPr="008E0E47" w:rsidRDefault="009F4AA5" w:rsidP="009F4AA5">
      <w:pPr>
        <w:spacing w:after="0" w:line="240" w:lineRule="auto"/>
        <w:jc w:val="both"/>
        <w:rPr>
          <w:rFonts w:ascii="Book Antiqua" w:eastAsia="Times New Roman" w:hAnsi="Book Antiqua" w:cs="Century Gothic"/>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6</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Odpowiedzialność za niezgodność dostawy z przedmiotem umowy</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rsidR="009F4AA5" w:rsidRPr="008E0E47" w:rsidRDefault="009F4AA5" w:rsidP="009F4AA5">
      <w:pPr>
        <w:numPr>
          <w:ilvl w:val="3"/>
          <w:numId w:val="16"/>
        </w:numPr>
        <w:tabs>
          <w:tab w:val="left" w:pos="426"/>
        </w:tabs>
        <w:spacing w:after="0" w:line="240" w:lineRule="auto"/>
        <w:ind w:left="0" w:firstLine="0"/>
        <w:contextualSpacing/>
        <w:jc w:val="both"/>
        <w:rPr>
          <w:rFonts w:ascii="Book Antiqua" w:eastAsia="Times New Roman" w:hAnsi="Book Antiqua" w:cs="Book Antiqua"/>
          <w:spacing w:val="-6"/>
          <w:sz w:val="20"/>
          <w:szCs w:val="20"/>
          <w:lang w:eastAsia="pl-PL"/>
        </w:rPr>
      </w:pPr>
      <w:r w:rsidRPr="008E0E47">
        <w:rPr>
          <w:rFonts w:ascii="Book Antiqua" w:eastAsia="Times New Roman" w:hAnsi="Book Antiqua" w:cs="Book Antiqua"/>
          <w:spacing w:val="-6"/>
          <w:sz w:val="20"/>
          <w:szCs w:val="20"/>
          <w:lang w:eastAsia="pl-PL"/>
        </w:rPr>
        <w:t xml:space="preserve">W razie stwierdzenia przez Zamawiającego wad fizycznych przedmiotu umowy w okresie obowiązywania gwarancji jakości lub rękojmi za wady, Wykonawca zobowiązuje się do niezwłocznego, jednak nie później niż w terminie 5 dni kalendarzowych od dnia powiadomienia go o tym fakcie, usunięcia wady lub - wedle wyboru Zamawiającego - dokonania wymiany rzeczy na wolną od wad na własny koszt </w:t>
      </w:r>
      <w:r>
        <w:rPr>
          <w:rFonts w:ascii="Book Antiqua" w:eastAsia="Times New Roman" w:hAnsi="Book Antiqua" w:cs="Book Antiqua"/>
          <w:spacing w:val="-6"/>
          <w:sz w:val="20"/>
          <w:szCs w:val="20"/>
          <w:lang w:eastAsia="pl-PL"/>
        </w:rPr>
        <w:br/>
      </w:r>
      <w:r w:rsidRPr="008E0E47">
        <w:rPr>
          <w:rFonts w:ascii="Book Antiqua" w:eastAsia="Times New Roman" w:hAnsi="Book Antiqua" w:cs="Book Antiqua"/>
          <w:spacing w:val="-6"/>
          <w:sz w:val="20"/>
          <w:szCs w:val="20"/>
          <w:lang w:eastAsia="pl-PL"/>
        </w:rPr>
        <w:t>i ryzyko. W takim wypadku dostawa towaru nastąpi według zasad określonych w § 2 ust. 3 – 6.</w:t>
      </w:r>
    </w:p>
    <w:p w:rsidR="009F4AA5" w:rsidRPr="008E0E47" w:rsidRDefault="009F4AA5" w:rsidP="009F4AA5">
      <w:pPr>
        <w:spacing w:after="0" w:line="240" w:lineRule="auto"/>
        <w:jc w:val="both"/>
        <w:rPr>
          <w:rFonts w:ascii="Book Antiqua" w:eastAsia="Times New Roman" w:hAnsi="Book Antiqua" w:cs="Book Antiqua"/>
          <w:spacing w:val="-6"/>
          <w:sz w:val="20"/>
          <w:szCs w:val="20"/>
          <w:lang w:eastAsia="pl-PL"/>
        </w:rPr>
      </w:pPr>
      <w:r w:rsidRPr="008E0E47">
        <w:rPr>
          <w:rFonts w:ascii="Book Antiqua" w:eastAsia="Calibri" w:hAnsi="Book Antiqua" w:cs="Book Antiqua"/>
          <w:spacing w:val="-6"/>
          <w:sz w:val="20"/>
          <w:szCs w:val="20"/>
          <w:lang w:eastAsia="ar-SA"/>
        </w:rPr>
        <w:t>2.</w:t>
      </w:r>
      <w:r w:rsidRPr="008E0E47">
        <w:rPr>
          <w:rFonts w:ascii="Book Antiqua" w:eastAsia="Times New Roman" w:hAnsi="Book Antiqua" w:cs="Book Antiqua"/>
          <w:spacing w:val="-6"/>
          <w:sz w:val="20"/>
          <w:szCs w:val="20"/>
          <w:lang w:eastAsia="pl-PL"/>
        </w:rPr>
        <w:t xml:space="preserve"> Wykonawca udziela na przedmiot umowy gwarancji jakości zgodnie z opisem przedmiotu zamówienia zawartym w Formularzu Cenowym – załącznik nr 2, który stanowi integralną część niniejszej umowy. </w:t>
      </w:r>
    </w:p>
    <w:p w:rsidR="009F4AA5" w:rsidRPr="008E0E47" w:rsidRDefault="009F4AA5" w:rsidP="009F4AA5">
      <w:pPr>
        <w:spacing w:after="0" w:line="240" w:lineRule="auto"/>
        <w:jc w:val="both"/>
        <w:rPr>
          <w:rFonts w:ascii="Book Antiqua" w:eastAsia="Times New Roman" w:hAnsi="Book Antiqua" w:cs="Book Antiqua"/>
          <w:spacing w:val="-6"/>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7</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Odstąpienie od umowy</w:t>
      </w:r>
    </w:p>
    <w:p w:rsidR="009F4AA5" w:rsidRPr="008E0E47" w:rsidRDefault="009F4AA5" w:rsidP="009F4AA5">
      <w:pPr>
        <w:tabs>
          <w:tab w:val="left" w:pos="284"/>
        </w:tabs>
        <w:autoSpaceDE w:val="0"/>
        <w:autoSpaceDN w:val="0"/>
        <w:adjustRightInd w:val="0"/>
        <w:spacing w:after="0" w:line="240" w:lineRule="auto"/>
        <w:jc w:val="both"/>
        <w:rPr>
          <w:rFonts w:ascii="Book Antiqua" w:eastAsia="Times New Roman" w:hAnsi="Book Antiqua" w:cs="Arial"/>
          <w:sz w:val="20"/>
          <w:szCs w:val="20"/>
          <w:lang w:eastAsia="pl-PL"/>
        </w:rPr>
      </w:pPr>
      <w:r w:rsidRPr="008E0E47">
        <w:rPr>
          <w:rFonts w:ascii="Book Antiqua" w:eastAsia="Times New Roman" w:hAnsi="Book Antiqua" w:cs="Arial"/>
          <w:sz w:val="20"/>
          <w:szCs w:val="20"/>
          <w:lang w:eastAsia="pl-PL"/>
        </w:rPr>
        <w:t>1.</w:t>
      </w:r>
      <w:r w:rsidRPr="008E0E47">
        <w:rPr>
          <w:rFonts w:ascii="Book Antiqua" w:eastAsia="Times New Roman" w:hAnsi="Book Antiqua" w:cs="Arial"/>
          <w:sz w:val="20"/>
          <w:szCs w:val="20"/>
          <w:lang w:eastAsia="pl-PL"/>
        </w:rPr>
        <w:tab/>
        <w:t xml:space="preserve">W razie wystąpienia istotnej zmiany okoliczności powodującej, że wykonanie umowy nie leży </w:t>
      </w:r>
      <w:r w:rsidRPr="008E0E47">
        <w:rPr>
          <w:rFonts w:ascii="Book Antiqua" w:eastAsia="Times New Roman" w:hAnsi="Book Antiqua" w:cs="Arial"/>
          <w:sz w:val="20"/>
          <w:szCs w:val="20"/>
          <w:lang w:eastAsia="pl-PL"/>
        </w:rPr>
        <w:br/>
        <w:t>w interesie publicznym, czego nie można było przewidzieć w chwili zawarcia umowy, Zamawiający może odstąpić od umowy.</w:t>
      </w:r>
    </w:p>
    <w:p w:rsidR="009F4AA5" w:rsidRPr="008E0E47" w:rsidRDefault="009F4AA5" w:rsidP="009F4AA5">
      <w:pPr>
        <w:tabs>
          <w:tab w:val="left" w:pos="284"/>
        </w:tabs>
        <w:autoSpaceDE w:val="0"/>
        <w:autoSpaceDN w:val="0"/>
        <w:adjustRightInd w:val="0"/>
        <w:spacing w:after="0" w:line="240" w:lineRule="auto"/>
        <w:jc w:val="both"/>
        <w:rPr>
          <w:rFonts w:ascii="Book Antiqua" w:eastAsia="Times New Roman" w:hAnsi="Book Antiqua" w:cs="Times New Roman"/>
          <w:bCs/>
          <w:sz w:val="20"/>
          <w:szCs w:val="20"/>
          <w:lang w:eastAsia="pl-PL"/>
        </w:rPr>
      </w:pPr>
      <w:r w:rsidRPr="008E0E47">
        <w:rPr>
          <w:rFonts w:ascii="Book Antiqua" w:eastAsia="Times New Roman" w:hAnsi="Book Antiqua" w:cs="Arial"/>
          <w:sz w:val="20"/>
          <w:szCs w:val="20"/>
          <w:lang w:eastAsia="pl-PL"/>
        </w:rPr>
        <w:t>2.</w:t>
      </w:r>
      <w:r w:rsidRPr="008E0E47">
        <w:rPr>
          <w:rFonts w:ascii="Book Antiqua" w:eastAsia="Times New Roman" w:hAnsi="Book Antiqua" w:cs="Arial"/>
          <w:sz w:val="20"/>
          <w:szCs w:val="20"/>
          <w:lang w:eastAsia="pl-PL"/>
        </w:rPr>
        <w:tab/>
      </w:r>
      <w:r w:rsidRPr="008E0E47">
        <w:rPr>
          <w:rFonts w:ascii="Book Antiqua" w:eastAsia="Times New Roman" w:hAnsi="Book Antiqua" w:cs="Times New Roman"/>
          <w:sz w:val="20"/>
          <w:szCs w:val="20"/>
          <w:lang w:eastAsia="pl-PL"/>
        </w:rPr>
        <w:t>Ponadto Zamawiający może odstąpić od umowy w przypadku gdy:</w:t>
      </w:r>
    </w:p>
    <w:p w:rsidR="009F4AA5" w:rsidRPr="008E0E47" w:rsidRDefault="009F4AA5" w:rsidP="009F4AA5">
      <w:pPr>
        <w:numPr>
          <w:ilvl w:val="0"/>
          <w:numId w:val="19"/>
        </w:numPr>
        <w:autoSpaceDE w:val="0"/>
        <w:autoSpaceDN w:val="0"/>
        <w:adjustRightInd w:val="0"/>
        <w:spacing w:after="27" w:line="240" w:lineRule="auto"/>
        <w:jc w:val="both"/>
        <w:rPr>
          <w:rFonts w:ascii="Book Antiqua" w:eastAsia="Times New Roman" w:hAnsi="Book Antiqua" w:cs="Times New Roman"/>
          <w:sz w:val="20"/>
          <w:szCs w:val="20"/>
          <w:lang w:eastAsia="pl-PL"/>
        </w:rPr>
      </w:pPr>
      <w:r w:rsidRPr="008E0E47">
        <w:rPr>
          <w:rFonts w:ascii="Book Antiqua" w:eastAsia="Times New Roman" w:hAnsi="Book Antiqua" w:cs="Times New Roman"/>
          <w:sz w:val="20"/>
          <w:szCs w:val="20"/>
          <w:lang w:eastAsia="pl-PL"/>
        </w:rPr>
        <w:t>Wykonawca dopuszcza się zwłoki w realizacji przedmiotu umowy, powyżej 5 dni kalendarzowych liczonych od upływu terminu określonego w §2 ust.1,</w:t>
      </w:r>
    </w:p>
    <w:p w:rsidR="009F4AA5" w:rsidRPr="008E0E47" w:rsidRDefault="009F4AA5" w:rsidP="009F4AA5">
      <w:pPr>
        <w:numPr>
          <w:ilvl w:val="0"/>
          <w:numId w:val="19"/>
        </w:numPr>
        <w:autoSpaceDE w:val="0"/>
        <w:autoSpaceDN w:val="0"/>
        <w:adjustRightInd w:val="0"/>
        <w:spacing w:after="0" w:line="240" w:lineRule="auto"/>
        <w:jc w:val="both"/>
        <w:rPr>
          <w:rFonts w:ascii="Book Antiqua" w:eastAsia="Times New Roman" w:hAnsi="Book Antiqua" w:cs="Times New Roman"/>
          <w:bCs/>
          <w:sz w:val="20"/>
          <w:szCs w:val="20"/>
          <w:lang w:eastAsia="pl-PL"/>
        </w:rPr>
      </w:pPr>
      <w:r w:rsidRPr="008E0E47">
        <w:rPr>
          <w:rFonts w:ascii="Book Antiqua" w:eastAsia="Times New Roman" w:hAnsi="Book Antiqua" w:cs="Times New Roman"/>
          <w:bCs/>
          <w:sz w:val="20"/>
          <w:szCs w:val="20"/>
          <w:lang w:eastAsia="pl-PL"/>
        </w:rPr>
        <w:t xml:space="preserve">w razie 2-krotnej zwłoki Wykonawcy powyżej 3 dni kalendarzowych w stosunku do terminu  określonego w §6 ust. 1, w wykonaniu zobowiązań związanych z niezgodnością dostawy </w:t>
      </w:r>
      <w:r w:rsidRPr="008E0E47">
        <w:rPr>
          <w:rFonts w:ascii="Book Antiqua" w:eastAsia="Times New Roman" w:hAnsi="Book Antiqua" w:cs="Times New Roman"/>
          <w:bCs/>
          <w:sz w:val="20"/>
          <w:szCs w:val="20"/>
          <w:lang w:eastAsia="pl-PL"/>
        </w:rPr>
        <w:br/>
        <w:t>z przedmiotem umowy,</w:t>
      </w:r>
    </w:p>
    <w:p w:rsidR="009F4AA5" w:rsidRPr="008E0E47" w:rsidRDefault="009F4AA5" w:rsidP="009F4AA5">
      <w:pPr>
        <w:numPr>
          <w:ilvl w:val="0"/>
          <w:numId w:val="19"/>
        </w:numPr>
        <w:autoSpaceDE w:val="0"/>
        <w:autoSpaceDN w:val="0"/>
        <w:adjustRightInd w:val="0"/>
        <w:spacing w:after="27" w:line="240" w:lineRule="auto"/>
        <w:jc w:val="both"/>
        <w:rPr>
          <w:rFonts w:ascii="Book Antiqua" w:eastAsia="Calibri" w:hAnsi="Book Antiqua" w:cs="Times New Roman"/>
          <w:sz w:val="20"/>
          <w:szCs w:val="20"/>
          <w:lang w:val="x-none" w:eastAsia="ar-SA"/>
        </w:rPr>
      </w:pPr>
      <w:r w:rsidRPr="008E0E47">
        <w:rPr>
          <w:rFonts w:ascii="Book Antiqua" w:eastAsia="Calibri" w:hAnsi="Book Antiqua" w:cs="Times New Roman"/>
          <w:sz w:val="20"/>
          <w:szCs w:val="20"/>
          <w:lang w:val="x-none" w:eastAsia="ar-SA"/>
        </w:rPr>
        <w:t>w innych przypadkach określonych w przepisach prawa, w szczególności w przepisach Kodeksu cywilnego.</w:t>
      </w:r>
    </w:p>
    <w:p w:rsidR="009F4AA5" w:rsidRPr="008E0E47" w:rsidRDefault="009F4AA5" w:rsidP="009F4AA5">
      <w:pPr>
        <w:numPr>
          <w:ilvl w:val="0"/>
          <w:numId w:val="20"/>
        </w:numPr>
        <w:tabs>
          <w:tab w:val="left" w:pos="284"/>
        </w:tabs>
        <w:suppressAutoHyphens/>
        <w:spacing w:after="0" w:line="240" w:lineRule="auto"/>
        <w:ind w:left="284" w:hanging="284"/>
        <w:jc w:val="both"/>
        <w:rPr>
          <w:rFonts w:ascii="Book Antiqua" w:eastAsia="Calibri" w:hAnsi="Book Antiqua" w:cs="Times New Roman"/>
          <w:sz w:val="20"/>
          <w:szCs w:val="20"/>
          <w:lang w:val="x-none"/>
        </w:rPr>
      </w:pPr>
      <w:r w:rsidRPr="008E0E47">
        <w:rPr>
          <w:rFonts w:ascii="Book Antiqua" w:eastAsia="Calibri" w:hAnsi="Book Antiqua" w:cs="Times New Roman"/>
          <w:sz w:val="20"/>
          <w:szCs w:val="20"/>
          <w:lang w:val="x-none"/>
        </w:rPr>
        <w:t>Odstąpienie od umowy powinno nastąpić w formie pisemnej pod rygorem nieważności takiego oświadczenia w terminie 30 dni od powzięcia wiadomości o okolicznościach wskazanych w §7 ust.1 i 2.</w:t>
      </w:r>
    </w:p>
    <w:p w:rsidR="009F4AA5" w:rsidRPr="008E0E47" w:rsidRDefault="009F4AA5" w:rsidP="009F4AA5">
      <w:pPr>
        <w:tabs>
          <w:tab w:val="left" w:pos="284"/>
        </w:tabs>
        <w:autoSpaceDE w:val="0"/>
        <w:autoSpaceDN w:val="0"/>
        <w:adjustRightInd w:val="0"/>
        <w:spacing w:after="0" w:line="240" w:lineRule="auto"/>
        <w:jc w:val="both"/>
        <w:rPr>
          <w:rFonts w:ascii="Book Antiqua" w:eastAsia="Times New Roman" w:hAnsi="Book Antiqua" w:cs="Arial"/>
          <w:sz w:val="20"/>
          <w:szCs w:val="20"/>
          <w:lang w:val="x-none"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8</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Kary umowne</w:t>
      </w:r>
    </w:p>
    <w:p w:rsidR="009F4AA5" w:rsidRPr="008E0E47" w:rsidRDefault="009F4AA5" w:rsidP="009F4AA5">
      <w:pPr>
        <w:numPr>
          <w:ilvl w:val="0"/>
          <w:numId w:val="21"/>
        </w:numPr>
        <w:autoSpaceDE w:val="0"/>
        <w:autoSpaceDN w:val="0"/>
        <w:adjustRightInd w:val="0"/>
        <w:spacing w:after="0" w:line="240" w:lineRule="auto"/>
        <w:ind w:left="284" w:hanging="284"/>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Wykonawca zapłaci Zamawiaj</w:t>
      </w:r>
      <w:r w:rsidRPr="008E0E47">
        <w:rPr>
          <w:rFonts w:ascii="Book Antiqua" w:eastAsia="TimesNewRoman" w:hAnsi="Book Antiqua" w:cs="Century Gothic"/>
          <w:sz w:val="20"/>
          <w:szCs w:val="20"/>
          <w:lang w:eastAsia="pl-PL"/>
        </w:rPr>
        <w:t>ą</w:t>
      </w:r>
      <w:r w:rsidRPr="008E0E47">
        <w:rPr>
          <w:rFonts w:ascii="Book Antiqua" w:eastAsia="Times New Roman" w:hAnsi="Book Antiqua" w:cs="Century Gothic"/>
          <w:sz w:val="20"/>
          <w:szCs w:val="20"/>
          <w:lang w:eastAsia="pl-PL"/>
        </w:rPr>
        <w:t>cemu karę umowną:</w:t>
      </w:r>
    </w:p>
    <w:p w:rsidR="009F4AA5" w:rsidRPr="009F4AA5" w:rsidRDefault="009F4AA5" w:rsidP="009F4AA5">
      <w:pPr>
        <w:numPr>
          <w:ilvl w:val="0"/>
          <w:numId w:val="22"/>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 xml:space="preserve">za zwłokę w realizacji przedmiotu umowy (danej części zamówienia) - w wysokości 1,0 % wynagrodzenia netto o jakim </w:t>
      </w:r>
      <w:r w:rsidRPr="009F4AA5">
        <w:rPr>
          <w:rFonts w:ascii="Book Antiqua" w:eastAsia="Times New Roman" w:hAnsi="Book Antiqua" w:cs="Century Gothic"/>
          <w:sz w:val="20"/>
          <w:szCs w:val="20"/>
          <w:lang w:eastAsia="pl-PL"/>
        </w:rPr>
        <w:t>mowa w § 4 za każdy dzień zwłoki, liczony od dnia następnego przypadającego po dniu, w którym zgodnie z Umową miała nastąpić dostawa przedmiotu umowy do dnia dostawy włącznie.</w:t>
      </w:r>
    </w:p>
    <w:p w:rsidR="009F4AA5" w:rsidRPr="009F4AA5" w:rsidRDefault="009F4AA5" w:rsidP="009F4AA5">
      <w:pPr>
        <w:numPr>
          <w:ilvl w:val="0"/>
          <w:numId w:val="22"/>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9F4AA5">
        <w:rPr>
          <w:rFonts w:ascii="Book Antiqua" w:eastAsia="Times New Roman" w:hAnsi="Book Antiqua" w:cs="Century Gothic"/>
          <w:sz w:val="20"/>
          <w:szCs w:val="20"/>
          <w:lang w:eastAsia="pl-PL"/>
        </w:rPr>
        <w:t xml:space="preserve">za zwłokę w wykonaniu zobowiązań o których mowa w </w:t>
      </w:r>
      <w:r w:rsidRPr="009F4AA5">
        <w:rPr>
          <w:rFonts w:ascii="Book Antiqua" w:eastAsia="Times New Roman" w:hAnsi="Book Antiqua" w:cs="Book Antiqua"/>
          <w:spacing w:val="-6"/>
          <w:sz w:val="20"/>
          <w:szCs w:val="20"/>
          <w:lang w:eastAsia="pl-PL"/>
        </w:rPr>
        <w:t xml:space="preserve">§ 6 ust. 1 (za daną część zamówienia, </w:t>
      </w:r>
      <w:r w:rsidRPr="009F4AA5">
        <w:rPr>
          <w:rFonts w:ascii="Book Antiqua" w:eastAsia="Times New Roman" w:hAnsi="Book Antiqua" w:cs="Book Antiqua"/>
          <w:spacing w:val="-6"/>
          <w:sz w:val="20"/>
          <w:szCs w:val="20"/>
          <w:lang w:eastAsia="pl-PL"/>
        </w:rPr>
        <w:br/>
        <w:t>w której stwierdzono wadę ) -</w:t>
      </w:r>
      <w:r w:rsidRPr="009F4AA5">
        <w:rPr>
          <w:rFonts w:ascii="Book Antiqua" w:eastAsia="Times New Roman" w:hAnsi="Book Antiqua" w:cs="Century Gothic"/>
          <w:sz w:val="20"/>
          <w:szCs w:val="20"/>
          <w:lang w:eastAsia="pl-PL"/>
        </w:rPr>
        <w:t xml:space="preserve"> w wysokości 1 % wynagrodzenia netto o jakim mowa w § 4 za każdy dzień zwłoki, liczony od dnia następnego przypadającego po dniu, w którym zobowiązanie miało zostać wykonane do dnia wykonania zobowiązania włącznie.</w:t>
      </w:r>
    </w:p>
    <w:p w:rsidR="009F4AA5" w:rsidRPr="008E0E47" w:rsidRDefault="009F4AA5" w:rsidP="009F4AA5">
      <w:pPr>
        <w:numPr>
          <w:ilvl w:val="0"/>
          <w:numId w:val="22"/>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9F4AA5">
        <w:rPr>
          <w:rFonts w:ascii="Book Antiqua" w:eastAsia="Times New Roman" w:hAnsi="Book Antiqua" w:cs="TimesNewRomanPSMT"/>
          <w:sz w:val="20"/>
          <w:szCs w:val="20"/>
          <w:lang w:eastAsia="pl-PL"/>
        </w:rPr>
        <w:t xml:space="preserve">w przypadku odstąpienia od umowy przez Zamawiającego </w:t>
      </w:r>
      <w:r w:rsidRPr="008E0E47">
        <w:rPr>
          <w:rFonts w:ascii="Book Antiqua" w:eastAsia="Times New Roman" w:hAnsi="Book Antiqua" w:cs="TimesNewRomanPSMT"/>
          <w:sz w:val="20"/>
          <w:szCs w:val="20"/>
          <w:lang w:eastAsia="pl-PL"/>
        </w:rPr>
        <w:t xml:space="preserve">z przyczyn, o których mowa </w:t>
      </w:r>
      <w:r w:rsidRPr="008E0E47">
        <w:rPr>
          <w:rFonts w:ascii="Book Antiqua" w:eastAsia="Times New Roman" w:hAnsi="Book Antiqua" w:cs="TimesNewRomanPSMT"/>
          <w:sz w:val="20"/>
          <w:szCs w:val="20"/>
          <w:lang w:eastAsia="pl-PL"/>
        </w:rPr>
        <w:br/>
        <w:t>w § 7 ust. 2, w wysokości 15 % wynagrodzenia netto,</w:t>
      </w:r>
      <w:r w:rsidRPr="008E0E47">
        <w:rPr>
          <w:rFonts w:ascii="Book Antiqua" w:eastAsia="Times New Roman" w:hAnsi="Book Antiqua" w:cs="Times New Roman"/>
          <w:sz w:val="20"/>
          <w:szCs w:val="20"/>
          <w:lang w:eastAsia="pl-PL"/>
        </w:rPr>
        <w:t xml:space="preserve"> </w:t>
      </w:r>
      <w:r w:rsidRPr="008E0E47">
        <w:rPr>
          <w:rFonts w:ascii="Book Antiqua" w:eastAsia="Times New Roman" w:hAnsi="Book Antiqua" w:cs="TimesNewRomanPSMT"/>
          <w:sz w:val="20"/>
          <w:szCs w:val="20"/>
          <w:lang w:eastAsia="pl-PL"/>
        </w:rPr>
        <w:t>o którym mowa w § 4.</w:t>
      </w:r>
    </w:p>
    <w:p w:rsidR="009F4AA5" w:rsidRPr="008E0E47" w:rsidRDefault="009F4AA5" w:rsidP="009F4AA5">
      <w:pPr>
        <w:autoSpaceDE w:val="0"/>
        <w:autoSpaceDN w:val="0"/>
        <w:adjustRightInd w:val="0"/>
        <w:spacing w:after="0" w:line="240" w:lineRule="auto"/>
        <w:jc w:val="both"/>
        <w:rPr>
          <w:rFonts w:ascii="Book Antiqua" w:eastAsia="Times New Roman" w:hAnsi="Book Antiqua" w:cs="Arial"/>
          <w:color w:val="000000" w:themeColor="text1"/>
          <w:sz w:val="20"/>
          <w:szCs w:val="20"/>
          <w:lang w:eastAsia="pl-PL"/>
        </w:rPr>
      </w:pPr>
      <w:r w:rsidRPr="008E0E47">
        <w:rPr>
          <w:rFonts w:ascii="Book Antiqua" w:eastAsia="Times New Roman" w:hAnsi="Book Antiqua" w:cs="Arial"/>
          <w:color w:val="000000" w:themeColor="text1"/>
          <w:spacing w:val="-5"/>
          <w:sz w:val="20"/>
          <w:szCs w:val="20"/>
          <w:shd w:val="clear" w:color="auto" w:fill="FFFFFF"/>
          <w:lang w:eastAsia="pl-PL"/>
        </w:rPr>
        <w:t>2. Łączna wysokość kar umownych nie może przekroczyć wartości 30% wynagrodzenia netto, o którym mowa w  §4 .</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 xml:space="preserve">3. Zamawiający ma prawo do dochodzenia odszkodowania uzupełniającego na zasadach ogólnych </w:t>
      </w:r>
      <w:r w:rsidRPr="008E0E47">
        <w:rPr>
          <w:rFonts w:ascii="Book Antiqua" w:eastAsia="Times New Roman" w:hAnsi="Book Antiqua" w:cs="Century Gothic"/>
          <w:sz w:val="20"/>
          <w:szCs w:val="20"/>
          <w:lang w:eastAsia="pl-PL"/>
        </w:rPr>
        <w:br/>
        <w:t>w przypadku, gdy szkoda przewyższa wartość zastrzeżonych kar umownych.</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4.Wykonawca wyra</w:t>
      </w:r>
      <w:r w:rsidRPr="008E0E47">
        <w:rPr>
          <w:rFonts w:ascii="Book Antiqua" w:eastAsia="TimesNewRoman" w:hAnsi="Book Antiqua" w:cs="Century Gothic"/>
          <w:sz w:val="20"/>
          <w:szCs w:val="20"/>
          <w:lang w:eastAsia="pl-PL"/>
        </w:rPr>
        <w:t>ż</w:t>
      </w:r>
      <w:r w:rsidRPr="008E0E47">
        <w:rPr>
          <w:rFonts w:ascii="Book Antiqua" w:eastAsia="Times New Roman" w:hAnsi="Book Antiqua" w:cs="Century Gothic"/>
          <w:sz w:val="20"/>
          <w:szCs w:val="20"/>
          <w:lang w:eastAsia="pl-PL"/>
        </w:rPr>
        <w:t>a zgod</w:t>
      </w:r>
      <w:r w:rsidRPr="008E0E47">
        <w:rPr>
          <w:rFonts w:ascii="Book Antiqua" w:eastAsia="TimesNewRoman" w:hAnsi="Book Antiqua" w:cs="Century Gothic"/>
          <w:sz w:val="20"/>
          <w:szCs w:val="20"/>
          <w:lang w:eastAsia="pl-PL"/>
        </w:rPr>
        <w:t xml:space="preserve">ę </w:t>
      </w:r>
      <w:r w:rsidRPr="008E0E47">
        <w:rPr>
          <w:rFonts w:ascii="Book Antiqua" w:eastAsia="Times New Roman" w:hAnsi="Book Antiqua" w:cs="Century Gothic"/>
          <w:sz w:val="20"/>
          <w:szCs w:val="20"/>
          <w:lang w:eastAsia="pl-PL"/>
        </w:rPr>
        <w:t>na potr</w:t>
      </w:r>
      <w:r w:rsidRPr="008E0E47">
        <w:rPr>
          <w:rFonts w:ascii="Book Antiqua" w:eastAsia="TimesNewRoman" w:hAnsi="Book Antiqua" w:cs="Century Gothic"/>
          <w:sz w:val="20"/>
          <w:szCs w:val="20"/>
          <w:lang w:eastAsia="pl-PL"/>
        </w:rPr>
        <w:t>ą</w:t>
      </w:r>
      <w:r w:rsidRPr="008E0E47">
        <w:rPr>
          <w:rFonts w:ascii="Book Antiqua" w:eastAsia="Times New Roman" w:hAnsi="Book Antiqua" w:cs="Century Gothic"/>
          <w:sz w:val="20"/>
          <w:szCs w:val="20"/>
          <w:lang w:eastAsia="pl-PL"/>
        </w:rPr>
        <w:t>cenie kar umownych z przysługuj</w:t>
      </w:r>
      <w:r w:rsidRPr="008E0E47">
        <w:rPr>
          <w:rFonts w:ascii="Book Antiqua" w:eastAsia="TimesNewRoman" w:hAnsi="Book Antiqua" w:cs="Century Gothic"/>
          <w:sz w:val="20"/>
          <w:szCs w:val="20"/>
          <w:lang w:eastAsia="pl-PL"/>
        </w:rPr>
        <w:t>ą</w:t>
      </w:r>
      <w:r w:rsidRPr="008E0E47">
        <w:rPr>
          <w:rFonts w:ascii="Book Antiqua" w:eastAsia="Times New Roman" w:hAnsi="Book Antiqua" w:cs="Century Gothic"/>
          <w:sz w:val="20"/>
          <w:szCs w:val="20"/>
          <w:lang w:eastAsia="pl-PL"/>
        </w:rPr>
        <w:t>cego mu wynagrodzenia.</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9</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Zmiany umowy</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8E0E47">
        <w:rPr>
          <w:rFonts w:ascii="Book Antiqua" w:eastAsia="Times New Roman" w:hAnsi="Book Antiqua" w:cs="Century Gothic"/>
          <w:sz w:val="20"/>
          <w:szCs w:val="20"/>
          <w:lang w:eastAsia="pl-PL"/>
        </w:rPr>
        <w:t>Zmiany umowy mogą nastąpić tylko w formie pisemnego aneksu, pod rygorem nieważności w razie zmiany osób odpowiedzialnych za realizację umowy.</w:t>
      </w:r>
    </w:p>
    <w:p w:rsidR="009F4AA5" w:rsidRPr="008E0E47" w:rsidRDefault="009F4AA5" w:rsidP="009F4AA5">
      <w:pPr>
        <w:autoSpaceDE w:val="0"/>
        <w:autoSpaceDN w:val="0"/>
        <w:adjustRightInd w:val="0"/>
        <w:spacing w:after="0" w:line="240" w:lineRule="auto"/>
        <w:jc w:val="both"/>
        <w:rPr>
          <w:rFonts w:ascii="Book Antiqua" w:eastAsia="Times New Roman" w:hAnsi="Book Antiqua" w:cs="Century Gothic"/>
          <w:bCs/>
          <w:sz w:val="20"/>
          <w:szCs w:val="20"/>
          <w:lang w:eastAsia="pl-PL"/>
        </w:rPr>
      </w:pP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 10</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8E0E47">
        <w:rPr>
          <w:rFonts w:ascii="Book Antiqua" w:eastAsia="Times New Roman" w:hAnsi="Book Antiqua" w:cs="Century Gothic"/>
          <w:b/>
          <w:bCs/>
          <w:sz w:val="20"/>
          <w:szCs w:val="20"/>
          <w:lang w:eastAsia="pl-PL"/>
        </w:rPr>
        <w:t>Postanowienia końcowe</w:t>
      </w:r>
    </w:p>
    <w:p w:rsidR="009F4AA5" w:rsidRPr="008E0E47" w:rsidRDefault="009F4AA5" w:rsidP="009F4AA5">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rsidR="009F4AA5" w:rsidRPr="008E0E47" w:rsidRDefault="009F4AA5" w:rsidP="009F4AA5">
      <w:pPr>
        <w:numPr>
          <w:ilvl w:val="0"/>
          <w:numId w:val="23"/>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sidRPr="008E0E47">
        <w:rPr>
          <w:rFonts w:ascii="Book Antiqua" w:eastAsia="Times New Roman" w:hAnsi="Book Antiqua" w:cs="Century Gothic"/>
          <w:sz w:val="20"/>
          <w:szCs w:val="20"/>
          <w:lang w:eastAsia="pl-PL"/>
        </w:rPr>
        <w:t>W sprawach nieuregulowanych Umową mają zastosowanie powszechnie obowiązujące przepisy, w szczególności przepisy kodeksu cywilnego.</w:t>
      </w:r>
    </w:p>
    <w:p w:rsidR="009F4AA5" w:rsidRPr="008E0E47" w:rsidRDefault="009F4AA5" w:rsidP="009F4AA5">
      <w:pPr>
        <w:numPr>
          <w:ilvl w:val="0"/>
          <w:numId w:val="23"/>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sidRPr="008E0E47">
        <w:rPr>
          <w:rFonts w:ascii="Book Antiqua" w:eastAsia="Times New Roman" w:hAnsi="Book Antiqua" w:cs="Century Gothic"/>
          <w:sz w:val="20"/>
          <w:szCs w:val="20"/>
          <w:lang w:eastAsia="pl-PL"/>
        </w:rPr>
        <w:t>Wszelkie spory wynikłe z tej umowy będzie w pierwszej instancji rozstrzygał sąd powszechny właściwy dla siedziby Zamawiającego.</w:t>
      </w:r>
    </w:p>
    <w:p w:rsidR="009F4AA5" w:rsidRPr="008E0E47" w:rsidRDefault="009F4AA5" w:rsidP="009F4AA5">
      <w:pPr>
        <w:numPr>
          <w:ilvl w:val="0"/>
          <w:numId w:val="23"/>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sidRPr="008E0E47">
        <w:rPr>
          <w:rFonts w:ascii="Book Antiqua" w:eastAsia="Times New Roman" w:hAnsi="Book Antiqua" w:cs="Century Gothic"/>
          <w:sz w:val="20"/>
          <w:szCs w:val="20"/>
          <w:lang w:eastAsia="pl-PL"/>
        </w:rPr>
        <w:t>Umowę sporządzono w 3 (trzech) jednobrzmiących egzemplarzach, z których 1 (jeden) egzemplarz otrzymuje Wykonawca, 2 (dwa) egzemplarze Zamawiający.</w:t>
      </w:r>
    </w:p>
    <w:p w:rsidR="009F4AA5" w:rsidRPr="008E0E47" w:rsidRDefault="009F4AA5" w:rsidP="009F4AA5">
      <w:pPr>
        <w:autoSpaceDE w:val="0"/>
        <w:spacing w:after="0" w:line="240" w:lineRule="auto"/>
        <w:jc w:val="both"/>
        <w:rPr>
          <w:rFonts w:ascii="Book Antiqua" w:eastAsia="Times New Roman" w:hAnsi="Book Antiqua" w:cs="Century Gothic"/>
          <w:b/>
          <w:bCs/>
          <w:sz w:val="20"/>
          <w:szCs w:val="20"/>
        </w:rPr>
      </w:pPr>
    </w:p>
    <w:p w:rsidR="009F4AA5" w:rsidRPr="008E0E47" w:rsidRDefault="009F4AA5" w:rsidP="009F4AA5">
      <w:pPr>
        <w:autoSpaceDE w:val="0"/>
        <w:spacing w:after="0" w:line="240" w:lineRule="auto"/>
        <w:jc w:val="both"/>
        <w:rPr>
          <w:rFonts w:ascii="Book Antiqua" w:eastAsia="Times New Roman" w:hAnsi="Book Antiqua" w:cs="Century Gothic"/>
          <w:b/>
          <w:bCs/>
          <w:sz w:val="20"/>
          <w:szCs w:val="20"/>
        </w:rPr>
      </w:pPr>
    </w:p>
    <w:p w:rsidR="009F4AA5" w:rsidRPr="008E0E47" w:rsidRDefault="009F4AA5" w:rsidP="009F4AA5">
      <w:pPr>
        <w:tabs>
          <w:tab w:val="left" w:pos="1320"/>
          <w:tab w:val="left" w:pos="6360"/>
        </w:tabs>
        <w:spacing w:after="0" w:line="240" w:lineRule="auto"/>
        <w:jc w:val="both"/>
        <w:rPr>
          <w:rFonts w:ascii="Book Antiqua" w:eastAsia="Times New Roman" w:hAnsi="Book Antiqua" w:cs="Arial"/>
          <w:b/>
          <w:sz w:val="20"/>
          <w:szCs w:val="20"/>
          <w:lang w:eastAsia="pl-PL"/>
        </w:rPr>
      </w:pPr>
      <w:r w:rsidRPr="008E0E47">
        <w:rPr>
          <w:rFonts w:ascii="Book Antiqua" w:eastAsia="Times New Roman" w:hAnsi="Book Antiqua" w:cs="Arial"/>
          <w:b/>
          <w:sz w:val="20"/>
          <w:szCs w:val="20"/>
          <w:lang w:eastAsia="pl-PL"/>
        </w:rPr>
        <w:tab/>
        <w:t>Zamawiający</w:t>
      </w:r>
      <w:r w:rsidRPr="008E0E47">
        <w:rPr>
          <w:rFonts w:ascii="Book Antiqua" w:eastAsia="Times New Roman" w:hAnsi="Book Antiqua" w:cs="Arial"/>
          <w:b/>
          <w:sz w:val="20"/>
          <w:szCs w:val="20"/>
          <w:lang w:eastAsia="pl-PL"/>
        </w:rPr>
        <w:tab/>
        <w:t>Wykonawca</w:t>
      </w:r>
    </w:p>
    <w:p w:rsidR="009F4AA5" w:rsidRPr="008E0E47" w:rsidRDefault="009F4AA5" w:rsidP="009F4AA5">
      <w:pPr>
        <w:spacing w:after="0" w:line="240" w:lineRule="auto"/>
        <w:jc w:val="both"/>
        <w:rPr>
          <w:rFonts w:ascii="Book Antiqua" w:eastAsia="Times New Roman" w:hAnsi="Book Antiqua" w:cs="Arial"/>
          <w:b/>
          <w:sz w:val="20"/>
          <w:szCs w:val="20"/>
          <w:lang w:eastAsia="pl-PL"/>
        </w:rPr>
      </w:pPr>
    </w:p>
    <w:p w:rsidR="009F4AA5" w:rsidRPr="008E0E47" w:rsidRDefault="009F4AA5" w:rsidP="009F4AA5">
      <w:pPr>
        <w:spacing w:after="0" w:line="240" w:lineRule="auto"/>
        <w:jc w:val="both"/>
        <w:rPr>
          <w:rFonts w:ascii="Book Antiqua" w:eastAsia="Times New Roman" w:hAnsi="Book Antiqua" w:cs="Arial"/>
          <w:b/>
          <w:sz w:val="20"/>
          <w:szCs w:val="20"/>
          <w:lang w:eastAsia="pl-PL"/>
        </w:rPr>
      </w:pPr>
    </w:p>
    <w:p w:rsidR="009F4AA5" w:rsidRPr="008E0E47" w:rsidRDefault="009F4AA5" w:rsidP="009F4AA5">
      <w:pPr>
        <w:spacing w:after="0" w:line="240" w:lineRule="auto"/>
        <w:jc w:val="both"/>
        <w:rPr>
          <w:rFonts w:ascii="Book Antiqua" w:eastAsia="Times New Roman" w:hAnsi="Book Antiqua" w:cs="Arial"/>
          <w:b/>
          <w:sz w:val="20"/>
          <w:szCs w:val="20"/>
          <w:lang w:eastAsia="pl-PL"/>
        </w:rPr>
      </w:pPr>
    </w:p>
    <w:p w:rsidR="009F4AA5" w:rsidRPr="008E0E47" w:rsidRDefault="009F4AA5" w:rsidP="009F4AA5">
      <w:pPr>
        <w:tabs>
          <w:tab w:val="left" w:pos="480"/>
          <w:tab w:val="left" w:pos="5520"/>
        </w:tabs>
        <w:spacing w:after="0" w:line="240" w:lineRule="auto"/>
        <w:jc w:val="both"/>
        <w:rPr>
          <w:rFonts w:ascii="Book Antiqua" w:eastAsia="Times New Roman" w:hAnsi="Book Antiqua" w:cs="Times New Roman"/>
          <w:sz w:val="20"/>
          <w:szCs w:val="20"/>
          <w:lang w:eastAsia="pl-PL"/>
        </w:rPr>
      </w:pPr>
      <w:r w:rsidRPr="008E0E47">
        <w:rPr>
          <w:rFonts w:ascii="Book Antiqua" w:eastAsia="Times New Roman" w:hAnsi="Book Antiqua" w:cs="Arial"/>
          <w:sz w:val="20"/>
          <w:szCs w:val="20"/>
          <w:lang w:eastAsia="pl-PL"/>
        </w:rPr>
        <w:tab/>
        <w:t>.........................................................</w:t>
      </w:r>
      <w:r w:rsidRPr="008E0E47">
        <w:rPr>
          <w:rFonts w:ascii="Book Antiqua" w:eastAsia="Times New Roman" w:hAnsi="Book Antiqua" w:cs="Arial"/>
          <w:sz w:val="20"/>
          <w:szCs w:val="20"/>
          <w:lang w:eastAsia="pl-PL"/>
        </w:rPr>
        <w:tab/>
        <w:t>.........................................................</w:t>
      </w:r>
    </w:p>
    <w:p w:rsidR="009F4AA5" w:rsidRPr="008E0E47" w:rsidRDefault="009F4AA5" w:rsidP="009F4AA5">
      <w:pPr>
        <w:rPr>
          <w:rFonts w:ascii="Calibri" w:eastAsia="Calibri" w:hAnsi="Calibri" w:cs="Times New Roman"/>
        </w:rPr>
      </w:pPr>
    </w:p>
    <w:p w:rsidR="009F4AA5" w:rsidRPr="008E0E47" w:rsidRDefault="009F4AA5" w:rsidP="009F4AA5">
      <w:pPr>
        <w:rPr>
          <w:rFonts w:ascii="Calibri" w:eastAsia="Calibri" w:hAnsi="Calibri" w:cs="Times New Roman"/>
        </w:rPr>
      </w:pPr>
    </w:p>
    <w:p w:rsidR="009F4AA5" w:rsidRDefault="009F4AA5" w:rsidP="009F4AA5">
      <w:pPr>
        <w:spacing w:after="0" w:line="240" w:lineRule="auto"/>
        <w:jc w:val="right"/>
      </w:pPr>
    </w:p>
    <w:p w:rsidR="009F4AA5" w:rsidRDefault="009F4AA5" w:rsidP="009F4AA5"/>
    <w:p w:rsidR="00E67DD1" w:rsidRDefault="00E67DD1" w:rsidP="009F4AA5">
      <w:pPr>
        <w:spacing w:after="0" w:line="240" w:lineRule="auto"/>
        <w:jc w:val="right"/>
      </w:pPr>
    </w:p>
    <w:sectPr w:rsidR="00E67DD1" w:rsidSect="003158A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06D507A"/>
    <w:multiLevelType w:val="hybridMultilevel"/>
    <w:tmpl w:val="4AB8C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3C0B3C"/>
    <w:multiLevelType w:val="hybridMultilevel"/>
    <w:tmpl w:val="4F748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A42847"/>
    <w:multiLevelType w:val="hybridMultilevel"/>
    <w:tmpl w:val="F03E0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FFE3C2E"/>
    <w:multiLevelType w:val="hybridMultilevel"/>
    <w:tmpl w:val="03785614"/>
    <w:lvl w:ilvl="0" w:tplc="AE848C72">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413C54C4"/>
    <w:multiLevelType w:val="multilevel"/>
    <w:tmpl w:val="AE5455B8"/>
    <w:lvl w:ilvl="0">
      <w:start w:val="1"/>
      <w:numFmt w:val="decimal"/>
      <w:lvlText w:val="%1."/>
      <w:lvlJc w:val="left"/>
      <w:pPr>
        <w:tabs>
          <w:tab w:val="num" w:pos="720"/>
        </w:tabs>
        <w:ind w:left="720" w:hanging="360"/>
      </w:pPr>
      <w:rPr>
        <w:b/>
        <w:i w:val="0"/>
        <w:strike w:val="0"/>
        <w:dstrike w:val="0"/>
        <w:sz w:val="20"/>
        <w:szCs w:val="20"/>
        <w:u w:val="none"/>
        <w:effect w:val="none"/>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3891D37"/>
    <w:multiLevelType w:val="hybridMultilevel"/>
    <w:tmpl w:val="EF482B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4C201BB1"/>
    <w:multiLevelType w:val="hybridMultilevel"/>
    <w:tmpl w:val="346C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3F81755"/>
    <w:multiLevelType w:val="hybridMultilevel"/>
    <w:tmpl w:val="82FC7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F31812"/>
    <w:multiLevelType w:val="hybridMultilevel"/>
    <w:tmpl w:val="CAB88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8B32C32"/>
    <w:multiLevelType w:val="hybridMultilevel"/>
    <w:tmpl w:val="5D1E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1"/>
  </w:num>
  <w:num w:numId="5">
    <w:abstractNumId w:val="19"/>
  </w:num>
  <w:num w:numId="6">
    <w:abstractNumId w:val="24"/>
  </w:num>
  <w:num w:numId="7">
    <w:abstractNumId w:val="4"/>
  </w:num>
  <w:num w:numId="8">
    <w:abstractNumId w:val="22"/>
  </w:num>
  <w:num w:numId="9">
    <w:abstractNumId w:val="12"/>
  </w:num>
  <w:num w:numId="10">
    <w:abstractNumId w:val="13"/>
  </w:num>
  <w:num w:numId="11">
    <w:abstractNumId w:val="21"/>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1"/>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A2"/>
    <w:rsid w:val="00104E03"/>
    <w:rsid w:val="002854C3"/>
    <w:rsid w:val="003158A2"/>
    <w:rsid w:val="003A28C7"/>
    <w:rsid w:val="00511973"/>
    <w:rsid w:val="00620160"/>
    <w:rsid w:val="0066237B"/>
    <w:rsid w:val="006A41B6"/>
    <w:rsid w:val="00720ED6"/>
    <w:rsid w:val="009F4AA5"/>
    <w:rsid w:val="00DD7F3C"/>
    <w:rsid w:val="00DE49FC"/>
    <w:rsid w:val="00E21A1C"/>
    <w:rsid w:val="00E67DD1"/>
    <w:rsid w:val="00E86BFD"/>
    <w:rsid w:val="00F4339D"/>
    <w:rsid w:val="00F52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158A2"/>
    <w:rPr>
      <w:color w:val="0000FF" w:themeColor="hyperlink"/>
      <w:u w:val="single"/>
    </w:rPr>
  </w:style>
  <w:style w:type="paragraph" w:styleId="Akapitzlist">
    <w:name w:val="List Paragraph"/>
    <w:basedOn w:val="Normalny"/>
    <w:uiPriority w:val="34"/>
    <w:qFormat/>
    <w:rsid w:val="003158A2"/>
    <w:pPr>
      <w:ind w:left="720"/>
      <w:contextualSpacing/>
    </w:pPr>
  </w:style>
  <w:style w:type="table" w:styleId="Tabela-Siatka">
    <w:name w:val="Table Grid"/>
    <w:basedOn w:val="Standardowy"/>
    <w:uiPriority w:val="59"/>
    <w:rsid w:val="0031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values">
    <w:name w:val="attribute-values"/>
    <w:basedOn w:val="Domylnaczcionkaakapitu"/>
    <w:rsid w:val="003158A2"/>
  </w:style>
  <w:style w:type="paragraph" w:styleId="Tekstdymka">
    <w:name w:val="Balloon Text"/>
    <w:basedOn w:val="Normalny"/>
    <w:link w:val="TekstdymkaZnak"/>
    <w:uiPriority w:val="99"/>
    <w:semiHidden/>
    <w:unhideWhenUsed/>
    <w:rsid w:val="003158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8A2"/>
    <w:rPr>
      <w:rFonts w:ascii="Tahoma" w:hAnsi="Tahoma" w:cs="Tahoma"/>
      <w:sz w:val="16"/>
      <w:szCs w:val="16"/>
    </w:rPr>
  </w:style>
  <w:style w:type="character" w:styleId="Odwoaniedokomentarza">
    <w:name w:val="annotation reference"/>
    <w:basedOn w:val="Domylnaczcionkaakapitu"/>
    <w:uiPriority w:val="99"/>
    <w:semiHidden/>
    <w:unhideWhenUsed/>
    <w:rsid w:val="00DE49FC"/>
    <w:rPr>
      <w:sz w:val="16"/>
      <w:szCs w:val="16"/>
    </w:rPr>
  </w:style>
  <w:style w:type="paragraph" w:styleId="Tekstkomentarza">
    <w:name w:val="annotation text"/>
    <w:basedOn w:val="Normalny"/>
    <w:link w:val="TekstkomentarzaZnak"/>
    <w:uiPriority w:val="99"/>
    <w:semiHidden/>
    <w:unhideWhenUsed/>
    <w:rsid w:val="00DE49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9FC"/>
    <w:rPr>
      <w:sz w:val="20"/>
      <w:szCs w:val="20"/>
    </w:rPr>
  </w:style>
  <w:style w:type="paragraph" w:styleId="Tematkomentarza">
    <w:name w:val="annotation subject"/>
    <w:basedOn w:val="Tekstkomentarza"/>
    <w:next w:val="Tekstkomentarza"/>
    <w:link w:val="TematkomentarzaZnak"/>
    <w:uiPriority w:val="99"/>
    <w:semiHidden/>
    <w:unhideWhenUsed/>
    <w:rsid w:val="00DE49FC"/>
    <w:rPr>
      <w:b/>
      <w:bCs/>
    </w:rPr>
  </w:style>
  <w:style w:type="character" w:customStyle="1" w:styleId="TematkomentarzaZnak">
    <w:name w:val="Temat komentarza Znak"/>
    <w:basedOn w:val="TekstkomentarzaZnak"/>
    <w:link w:val="Tematkomentarza"/>
    <w:uiPriority w:val="99"/>
    <w:semiHidden/>
    <w:rsid w:val="00DE49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158A2"/>
    <w:rPr>
      <w:color w:val="0000FF" w:themeColor="hyperlink"/>
      <w:u w:val="single"/>
    </w:rPr>
  </w:style>
  <w:style w:type="paragraph" w:styleId="Akapitzlist">
    <w:name w:val="List Paragraph"/>
    <w:basedOn w:val="Normalny"/>
    <w:uiPriority w:val="34"/>
    <w:qFormat/>
    <w:rsid w:val="003158A2"/>
    <w:pPr>
      <w:ind w:left="720"/>
      <w:contextualSpacing/>
    </w:pPr>
  </w:style>
  <w:style w:type="table" w:styleId="Tabela-Siatka">
    <w:name w:val="Table Grid"/>
    <w:basedOn w:val="Standardowy"/>
    <w:uiPriority w:val="59"/>
    <w:rsid w:val="0031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values">
    <w:name w:val="attribute-values"/>
    <w:basedOn w:val="Domylnaczcionkaakapitu"/>
    <w:rsid w:val="003158A2"/>
  </w:style>
  <w:style w:type="paragraph" w:styleId="Tekstdymka">
    <w:name w:val="Balloon Text"/>
    <w:basedOn w:val="Normalny"/>
    <w:link w:val="TekstdymkaZnak"/>
    <w:uiPriority w:val="99"/>
    <w:semiHidden/>
    <w:unhideWhenUsed/>
    <w:rsid w:val="003158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8A2"/>
    <w:rPr>
      <w:rFonts w:ascii="Tahoma" w:hAnsi="Tahoma" w:cs="Tahoma"/>
      <w:sz w:val="16"/>
      <w:szCs w:val="16"/>
    </w:rPr>
  </w:style>
  <w:style w:type="character" w:styleId="Odwoaniedokomentarza">
    <w:name w:val="annotation reference"/>
    <w:basedOn w:val="Domylnaczcionkaakapitu"/>
    <w:uiPriority w:val="99"/>
    <w:semiHidden/>
    <w:unhideWhenUsed/>
    <w:rsid w:val="00DE49FC"/>
    <w:rPr>
      <w:sz w:val="16"/>
      <w:szCs w:val="16"/>
    </w:rPr>
  </w:style>
  <w:style w:type="paragraph" w:styleId="Tekstkomentarza">
    <w:name w:val="annotation text"/>
    <w:basedOn w:val="Normalny"/>
    <w:link w:val="TekstkomentarzaZnak"/>
    <w:uiPriority w:val="99"/>
    <w:semiHidden/>
    <w:unhideWhenUsed/>
    <w:rsid w:val="00DE49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9FC"/>
    <w:rPr>
      <w:sz w:val="20"/>
      <w:szCs w:val="20"/>
    </w:rPr>
  </w:style>
  <w:style w:type="paragraph" w:styleId="Tematkomentarza">
    <w:name w:val="annotation subject"/>
    <w:basedOn w:val="Tekstkomentarza"/>
    <w:next w:val="Tekstkomentarza"/>
    <w:link w:val="TematkomentarzaZnak"/>
    <w:uiPriority w:val="99"/>
    <w:semiHidden/>
    <w:unhideWhenUsed/>
    <w:rsid w:val="00DE49FC"/>
    <w:rPr>
      <w:b/>
      <w:bCs/>
    </w:rPr>
  </w:style>
  <w:style w:type="character" w:customStyle="1" w:styleId="TematkomentarzaZnak">
    <w:name w:val="Temat komentarza Znak"/>
    <w:basedOn w:val="TekstkomentarzaZnak"/>
    <w:link w:val="Tematkomentarza"/>
    <w:uiPriority w:val="99"/>
    <w:semiHidden/>
    <w:rsid w:val="00DE4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microsoft.com/office/2007/relationships/stylesWithEffects" Target="stylesWithEffects.xml"/><Relationship Id="rId7" Type="http://schemas.openxmlformats.org/officeDocument/2006/relationships/hyperlink" Target="mailto:jmikita@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eneusz.skowron@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17</Pages>
  <Words>4715</Words>
  <Characters>28294</Characters>
  <Application>Microsoft Office Word</Application>
  <DocSecurity>0</DocSecurity>
  <Lines>235</Lines>
  <Paragraphs>65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dnia …..................</vt:lpstr>
      <vt:lpstr>….........................., dnia …..................</vt:lpstr>
    </vt:vector>
  </TitlesOfParts>
  <Company>Microsoft</Company>
  <LinksUpToDate>false</LinksUpToDate>
  <CharactersWithSpaces>32944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10</cp:revision>
  <cp:lastPrinted>2022-10-14T10:00:00Z</cp:lastPrinted>
  <dcterms:created xsi:type="dcterms:W3CDTF">2022-10-13T10:25:00Z</dcterms:created>
  <dcterms:modified xsi:type="dcterms:W3CDTF">2022-10-14T10:09:00Z</dcterms:modified>
</cp:coreProperties>
</file>