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1E5" w:rsidRDefault="008551E5" w:rsidP="00AB49C2">
      <w:pPr>
        <w:spacing w:line="360" w:lineRule="auto"/>
        <w:rPr>
          <w:b/>
          <w:szCs w:val="24"/>
        </w:rPr>
      </w:pPr>
      <w:r>
        <w:rPr>
          <w:b/>
          <w:szCs w:val="24"/>
        </w:rPr>
        <w:t>Nr sprawy:   RZP.271.52.2024.ZP3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       </w:t>
      </w:r>
    </w:p>
    <w:p w:rsidR="008551E5" w:rsidRDefault="008551E5" w:rsidP="00AB49C2">
      <w:pPr>
        <w:spacing w:line="360" w:lineRule="auto"/>
        <w:jc w:val="right"/>
        <w:rPr>
          <w:b/>
          <w:szCs w:val="24"/>
        </w:rPr>
      </w:pPr>
      <w:r>
        <w:rPr>
          <w:szCs w:val="24"/>
        </w:rPr>
        <w:t xml:space="preserve">Białe Błota, dnia  </w:t>
      </w:r>
      <w:r w:rsidR="00900A79">
        <w:rPr>
          <w:szCs w:val="24"/>
        </w:rPr>
        <w:t>10</w:t>
      </w:r>
      <w:r>
        <w:rPr>
          <w:szCs w:val="24"/>
        </w:rPr>
        <w:t>.01.2025 r.</w:t>
      </w:r>
    </w:p>
    <w:p w:rsidR="008551E5" w:rsidRDefault="008551E5" w:rsidP="00AB49C2">
      <w:pPr>
        <w:spacing w:line="360" w:lineRule="auto"/>
        <w:rPr>
          <w:b/>
          <w:szCs w:val="24"/>
        </w:rPr>
      </w:pPr>
    </w:p>
    <w:p w:rsidR="00376AB0" w:rsidRDefault="00376AB0" w:rsidP="00AB49C2">
      <w:pPr>
        <w:spacing w:line="360" w:lineRule="auto"/>
        <w:rPr>
          <w:b/>
          <w:szCs w:val="24"/>
        </w:rPr>
      </w:pPr>
    </w:p>
    <w:p w:rsidR="008551E5" w:rsidRDefault="008551E5" w:rsidP="00AB49C2">
      <w:pPr>
        <w:spacing w:line="360" w:lineRule="auto"/>
        <w:rPr>
          <w:szCs w:val="24"/>
        </w:rPr>
      </w:pPr>
      <w:r>
        <w:rPr>
          <w:szCs w:val="24"/>
        </w:rPr>
        <w:t xml:space="preserve">Dotyczy postępowania pn.: </w:t>
      </w:r>
    </w:p>
    <w:p w:rsidR="003D5832" w:rsidRPr="003D5832" w:rsidRDefault="003D5832" w:rsidP="00AB49C2">
      <w:pPr>
        <w:spacing w:line="360" w:lineRule="auto"/>
        <w:ind w:firstLine="0"/>
      </w:pPr>
      <w:r w:rsidRPr="003D5832">
        <w:rPr>
          <w:b/>
          <w:spacing w:val="-6"/>
          <w:szCs w:val="20"/>
        </w:rPr>
        <w:t>Dostawa artykułów biurowych.</w:t>
      </w:r>
      <w:bookmarkStart w:id="0" w:name="_GoBack"/>
      <w:bookmarkEnd w:id="0"/>
    </w:p>
    <w:p w:rsidR="008551E5" w:rsidRPr="003D5832" w:rsidRDefault="008551E5" w:rsidP="00AB49C2">
      <w:pPr>
        <w:suppressAutoHyphens/>
        <w:spacing w:line="360" w:lineRule="auto"/>
        <w:ind w:left="0" w:firstLine="0"/>
        <w:contextualSpacing/>
        <w:rPr>
          <w:b/>
          <w:sz w:val="32"/>
        </w:rPr>
      </w:pPr>
    </w:p>
    <w:p w:rsidR="008551E5" w:rsidRDefault="008551E5" w:rsidP="00E07349">
      <w:pPr>
        <w:suppressAutoHyphens/>
        <w:spacing w:line="360" w:lineRule="auto"/>
        <w:ind w:left="0" w:firstLine="0"/>
        <w:contextualSpacing/>
        <w:jc w:val="center"/>
        <w:rPr>
          <w:b/>
          <w:color w:val="auto"/>
          <w:szCs w:val="24"/>
          <w:lang w:eastAsia="ar-SA"/>
        </w:rPr>
      </w:pPr>
      <w:r>
        <w:rPr>
          <w:b/>
          <w:color w:val="auto"/>
          <w:szCs w:val="24"/>
          <w:lang w:eastAsia="ar-SA"/>
        </w:rPr>
        <w:t>WYJAŚNIENIA ZAPYTANIA OFERTOWEGO</w:t>
      </w:r>
    </w:p>
    <w:p w:rsidR="00376AB0" w:rsidRDefault="00376AB0" w:rsidP="00AB49C2">
      <w:pPr>
        <w:suppressAutoHyphens/>
        <w:spacing w:line="360" w:lineRule="auto"/>
        <w:ind w:left="0" w:firstLine="0"/>
        <w:contextualSpacing/>
        <w:rPr>
          <w:b/>
          <w:color w:val="auto"/>
          <w:szCs w:val="24"/>
          <w:lang w:eastAsia="ar-SA"/>
        </w:rPr>
      </w:pPr>
    </w:p>
    <w:p w:rsidR="008551E5" w:rsidRDefault="008551E5" w:rsidP="00AB49C2">
      <w:pPr>
        <w:numPr>
          <w:ilvl w:val="0"/>
          <w:numId w:val="4"/>
        </w:numPr>
        <w:spacing w:line="360" w:lineRule="auto"/>
        <w:ind w:left="0" w:hanging="426"/>
        <w:rPr>
          <w:color w:val="auto"/>
          <w:spacing w:val="-8"/>
          <w:szCs w:val="24"/>
          <w:lang w:eastAsia="ar-SA"/>
        </w:rPr>
      </w:pPr>
      <w:r>
        <w:rPr>
          <w:color w:val="auto"/>
          <w:spacing w:val="-8"/>
          <w:szCs w:val="24"/>
          <w:lang w:eastAsia="ar-SA"/>
        </w:rPr>
        <w:t>W związku ze zwróceniem się Wykonawców do Zamawiającego o wyjaśnienie, Zamawiający przekazuje treść zapytań wraz z wyjaśnieniami:</w:t>
      </w:r>
    </w:p>
    <w:p w:rsidR="008551E5" w:rsidRDefault="008551E5" w:rsidP="00AB49C2">
      <w:pPr>
        <w:spacing w:line="360" w:lineRule="auto"/>
        <w:rPr>
          <w:color w:val="2E74B5"/>
          <w:szCs w:val="24"/>
        </w:rPr>
      </w:pPr>
      <w:r>
        <w:rPr>
          <w:color w:val="FF0000"/>
          <w:szCs w:val="24"/>
        </w:rPr>
        <w:t>Pytania- zestaw 1</w:t>
      </w:r>
    </w:p>
    <w:p w:rsidR="008551E5" w:rsidRPr="00376AB0" w:rsidRDefault="008551E5" w:rsidP="00AB49C2">
      <w:pPr>
        <w:spacing w:line="360" w:lineRule="auto"/>
        <w:rPr>
          <w:b/>
          <w:i/>
          <w:spacing w:val="-8"/>
          <w:szCs w:val="24"/>
        </w:rPr>
      </w:pPr>
      <w:r w:rsidRPr="00376AB0">
        <w:rPr>
          <w:b/>
          <w:i/>
          <w:spacing w:val="-8"/>
          <w:szCs w:val="24"/>
        </w:rPr>
        <w:t>Pytanie 1.</w:t>
      </w:r>
    </w:p>
    <w:p w:rsidR="00AB49C2" w:rsidRPr="00376AB0" w:rsidRDefault="0023424B" w:rsidP="00AB49C2">
      <w:pPr>
        <w:spacing w:line="360" w:lineRule="auto"/>
        <w:rPr>
          <w:szCs w:val="24"/>
        </w:rPr>
      </w:pPr>
      <w:r w:rsidRPr="00376AB0">
        <w:rPr>
          <w:szCs w:val="24"/>
        </w:rPr>
        <w:t xml:space="preserve">Przesyłam kilka pytań w temacie wyceny </w:t>
      </w:r>
      <w:r w:rsidR="00376AB0" w:rsidRPr="00376AB0">
        <w:rPr>
          <w:szCs w:val="24"/>
        </w:rPr>
        <w:t>:</w:t>
      </w:r>
    </w:p>
    <w:p w:rsidR="0023424B" w:rsidRPr="00120E14" w:rsidRDefault="0023424B" w:rsidP="00120E14">
      <w:pPr>
        <w:spacing w:line="360" w:lineRule="auto"/>
        <w:ind w:left="0"/>
        <w:rPr>
          <w:szCs w:val="24"/>
        </w:rPr>
      </w:pPr>
      <w:r w:rsidRPr="00120E14">
        <w:rPr>
          <w:szCs w:val="24"/>
        </w:rPr>
        <w:t>poz. 12 Druki delegacji</w:t>
      </w:r>
      <w:r w:rsidR="00AB49C2" w:rsidRPr="00120E14">
        <w:rPr>
          <w:szCs w:val="24"/>
        </w:rPr>
        <w:t xml:space="preserve"> i ewidencji wyjść 5 po 20szt. </w:t>
      </w:r>
      <w:r w:rsidRPr="00120E14">
        <w:rPr>
          <w:szCs w:val="24"/>
        </w:rPr>
        <w:t xml:space="preserve">to 2 różne druki - jak to uwzględnić w wycenie? </w:t>
      </w:r>
    </w:p>
    <w:p w:rsidR="008551E5" w:rsidRPr="00E07349" w:rsidRDefault="008551E5" w:rsidP="00AB49C2">
      <w:pPr>
        <w:spacing w:line="360" w:lineRule="auto"/>
        <w:rPr>
          <w:b/>
          <w:i/>
          <w:color w:val="2F5496" w:themeColor="accent5" w:themeShade="BF"/>
          <w:szCs w:val="24"/>
        </w:rPr>
      </w:pPr>
      <w:r w:rsidRPr="00E07349">
        <w:rPr>
          <w:b/>
          <w:i/>
          <w:color w:val="2F5496" w:themeColor="accent5" w:themeShade="BF"/>
          <w:szCs w:val="24"/>
        </w:rPr>
        <w:t>Odpowiedź 1.</w:t>
      </w:r>
    </w:p>
    <w:p w:rsidR="003E6C94" w:rsidRDefault="003E6C94" w:rsidP="003E6C94">
      <w:pPr>
        <w:spacing w:line="360" w:lineRule="auto"/>
        <w:ind w:left="0" w:firstLine="0"/>
        <w:rPr>
          <w:b/>
          <w:i/>
          <w:color w:val="2F5496" w:themeColor="accent5" w:themeShade="BF"/>
          <w:szCs w:val="24"/>
        </w:rPr>
      </w:pPr>
      <w:r>
        <w:rPr>
          <w:b/>
          <w:i/>
          <w:color w:val="2F5496" w:themeColor="accent5" w:themeShade="BF"/>
          <w:szCs w:val="24"/>
        </w:rPr>
        <w:t>W załączeniu ujednolicony formularz cenowy.</w:t>
      </w:r>
    </w:p>
    <w:p w:rsidR="00E07349" w:rsidRDefault="00E07349" w:rsidP="00E07349">
      <w:pPr>
        <w:spacing w:line="360" w:lineRule="auto"/>
        <w:ind w:left="0"/>
        <w:rPr>
          <w:b/>
          <w:i/>
          <w:color w:val="2F5496" w:themeColor="accent5" w:themeShade="BF"/>
          <w:szCs w:val="24"/>
        </w:rPr>
      </w:pPr>
      <w:r>
        <w:rPr>
          <w:b/>
          <w:i/>
          <w:color w:val="2F5496" w:themeColor="accent5" w:themeShade="BF"/>
          <w:szCs w:val="24"/>
        </w:rPr>
        <w:t xml:space="preserve">Zamawiający wyjaśnia, iż </w:t>
      </w:r>
      <w:r w:rsidR="003D5832" w:rsidRPr="00120E14">
        <w:rPr>
          <w:b/>
          <w:i/>
          <w:color w:val="2F5496" w:themeColor="accent5" w:themeShade="BF"/>
          <w:szCs w:val="24"/>
        </w:rPr>
        <w:t>poz. 12</w:t>
      </w:r>
      <w:r w:rsidR="005D50FA">
        <w:rPr>
          <w:b/>
          <w:i/>
          <w:color w:val="2F5496" w:themeColor="accent5" w:themeShade="BF"/>
          <w:szCs w:val="24"/>
        </w:rPr>
        <w:t xml:space="preserve"> </w:t>
      </w:r>
      <w:r>
        <w:rPr>
          <w:b/>
          <w:i/>
          <w:color w:val="2F5496" w:themeColor="accent5" w:themeShade="BF"/>
          <w:szCs w:val="24"/>
        </w:rPr>
        <w:t>należy rozumieć jako d</w:t>
      </w:r>
      <w:r w:rsidR="003D5832" w:rsidRPr="00120E14">
        <w:rPr>
          <w:b/>
          <w:i/>
          <w:color w:val="2F5496" w:themeColor="accent5" w:themeShade="BF"/>
          <w:szCs w:val="24"/>
        </w:rPr>
        <w:t xml:space="preserve">ruk delegacji A5 - 20 bloczków minimum 80 kartek, </w:t>
      </w:r>
      <w:r>
        <w:rPr>
          <w:b/>
          <w:i/>
          <w:color w:val="2F5496" w:themeColor="accent5" w:themeShade="BF"/>
          <w:szCs w:val="24"/>
        </w:rPr>
        <w:t>oraz e</w:t>
      </w:r>
      <w:r w:rsidR="003D5832" w:rsidRPr="00120E14">
        <w:rPr>
          <w:b/>
          <w:i/>
          <w:color w:val="2F5496" w:themeColor="accent5" w:themeShade="BF"/>
          <w:szCs w:val="24"/>
        </w:rPr>
        <w:t>widencj</w:t>
      </w:r>
      <w:r>
        <w:rPr>
          <w:b/>
          <w:i/>
          <w:color w:val="2F5496" w:themeColor="accent5" w:themeShade="BF"/>
          <w:szCs w:val="24"/>
        </w:rPr>
        <w:t>ę</w:t>
      </w:r>
      <w:r w:rsidR="003D5832" w:rsidRPr="00120E14">
        <w:rPr>
          <w:b/>
          <w:i/>
          <w:color w:val="2F5496" w:themeColor="accent5" w:themeShade="BF"/>
          <w:szCs w:val="24"/>
        </w:rPr>
        <w:t xml:space="preserve"> wyjść w godzinach służbowych A4 - 5 zeszytów minimum 32 kartki. </w:t>
      </w:r>
    </w:p>
    <w:p w:rsidR="00E07349" w:rsidRPr="00120E14" w:rsidRDefault="00E07349" w:rsidP="00120E14">
      <w:pPr>
        <w:spacing w:line="360" w:lineRule="auto"/>
        <w:ind w:left="0"/>
        <w:rPr>
          <w:b/>
          <w:i/>
          <w:color w:val="2F5496" w:themeColor="accent5" w:themeShade="BF"/>
          <w:szCs w:val="24"/>
        </w:rPr>
      </w:pPr>
    </w:p>
    <w:p w:rsidR="00120E14" w:rsidRPr="00120E14" w:rsidRDefault="00120E14" w:rsidP="00120E14">
      <w:pPr>
        <w:spacing w:line="360" w:lineRule="auto"/>
        <w:rPr>
          <w:b/>
          <w:i/>
          <w:spacing w:val="-8"/>
          <w:szCs w:val="24"/>
        </w:rPr>
      </w:pPr>
      <w:r w:rsidRPr="00120E14">
        <w:rPr>
          <w:b/>
          <w:i/>
          <w:spacing w:val="-8"/>
          <w:szCs w:val="24"/>
        </w:rPr>
        <w:t xml:space="preserve">Pytanie </w:t>
      </w:r>
      <w:r>
        <w:rPr>
          <w:b/>
          <w:i/>
          <w:spacing w:val="-8"/>
          <w:szCs w:val="24"/>
        </w:rPr>
        <w:t>2</w:t>
      </w:r>
      <w:r w:rsidRPr="00120E14">
        <w:rPr>
          <w:b/>
          <w:i/>
          <w:spacing w:val="-8"/>
          <w:szCs w:val="24"/>
        </w:rPr>
        <w:t xml:space="preserve">. Pytanie </w:t>
      </w:r>
      <w:r>
        <w:rPr>
          <w:b/>
          <w:i/>
          <w:spacing w:val="-8"/>
          <w:szCs w:val="24"/>
        </w:rPr>
        <w:t>3</w:t>
      </w:r>
      <w:r w:rsidRPr="00120E14">
        <w:rPr>
          <w:b/>
          <w:i/>
          <w:spacing w:val="-8"/>
          <w:szCs w:val="24"/>
        </w:rPr>
        <w:t>.</w:t>
      </w:r>
    </w:p>
    <w:p w:rsidR="00120E14" w:rsidRPr="00120E14" w:rsidRDefault="00120E14" w:rsidP="00120E14">
      <w:pPr>
        <w:spacing w:line="360" w:lineRule="auto"/>
        <w:rPr>
          <w:szCs w:val="24"/>
        </w:rPr>
      </w:pPr>
      <w:r w:rsidRPr="00120E14">
        <w:rPr>
          <w:szCs w:val="24"/>
        </w:rPr>
        <w:t>poz. 18 folia do laminatora A3- brak ilości</w:t>
      </w:r>
    </w:p>
    <w:p w:rsidR="00120E14" w:rsidRPr="00120E14" w:rsidRDefault="00120E14" w:rsidP="00120E14">
      <w:pPr>
        <w:spacing w:line="360" w:lineRule="auto"/>
        <w:ind w:left="0"/>
        <w:rPr>
          <w:color w:val="2E74B5"/>
          <w:szCs w:val="24"/>
        </w:rPr>
      </w:pPr>
      <w:r w:rsidRPr="00120E14">
        <w:rPr>
          <w:szCs w:val="24"/>
        </w:rPr>
        <w:t>poz. 19 folia do laminatora A4 - brak ilości</w:t>
      </w:r>
    </w:p>
    <w:p w:rsidR="00120E14" w:rsidRPr="00120E14" w:rsidRDefault="00120E14" w:rsidP="00120E14">
      <w:pPr>
        <w:spacing w:line="360" w:lineRule="auto"/>
        <w:rPr>
          <w:b/>
          <w:i/>
          <w:color w:val="2F5496" w:themeColor="accent5" w:themeShade="BF"/>
          <w:szCs w:val="24"/>
        </w:rPr>
      </w:pPr>
      <w:r w:rsidRPr="00120E14">
        <w:rPr>
          <w:b/>
          <w:i/>
          <w:color w:val="2F5496" w:themeColor="accent5" w:themeShade="BF"/>
          <w:szCs w:val="24"/>
        </w:rPr>
        <w:t xml:space="preserve">Odpowiedź </w:t>
      </w:r>
      <w:r>
        <w:rPr>
          <w:b/>
          <w:i/>
          <w:color w:val="2F5496" w:themeColor="accent5" w:themeShade="BF"/>
          <w:szCs w:val="24"/>
        </w:rPr>
        <w:t>2</w:t>
      </w:r>
      <w:r w:rsidRPr="00120E14">
        <w:rPr>
          <w:b/>
          <w:i/>
          <w:color w:val="2F5496" w:themeColor="accent5" w:themeShade="BF"/>
          <w:szCs w:val="24"/>
        </w:rPr>
        <w:t>.</w:t>
      </w:r>
      <w:r>
        <w:rPr>
          <w:b/>
          <w:i/>
          <w:color w:val="2F5496" w:themeColor="accent5" w:themeShade="BF"/>
          <w:szCs w:val="24"/>
        </w:rPr>
        <w:t>,</w:t>
      </w:r>
      <w:r w:rsidRPr="00120E14">
        <w:rPr>
          <w:b/>
          <w:i/>
          <w:color w:val="2F5496" w:themeColor="accent5" w:themeShade="BF"/>
          <w:szCs w:val="24"/>
        </w:rPr>
        <w:t xml:space="preserve"> </w:t>
      </w:r>
      <w:r>
        <w:rPr>
          <w:b/>
          <w:i/>
          <w:color w:val="2F5496" w:themeColor="accent5" w:themeShade="BF"/>
          <w:szCs w:val="24"/>
        </w:rPr>
        <w:t>3</w:t>
      </w:r>
      <w:r w:rsidRPr="00120E14">
        <w:rPr>
          <w:b/>
          <w:i/>
          <w:color w:val="2F5496" w:themeColor="accent5" w:themeShade="BF"/>
          <w:szCs w:val="24"/>
        </w:rPr>
        <w:t>.</w:t>
      </w:r>
    </w:p>
    <w:p w:rsidR="00376AB0" w:rsidRDefault="00120E14" w:rsidP="00376AB0">
      <w:pPr>
        <w:spacing w:line="360" w:lineRule="auto"/>
        <w:ind w:left="0" w:firstLine="0"/>
        <w:rPr>
          <w:b/>
          <w:i/>
          <w:color w:val="2F5496" w:themeColor="accent5" w:themeShade="BF"/>
          <w:szCs w:val="24"/>
        </w:rPr>
      </w:pPr>
      <w:r>
        <w:rPr>
          <w:b/>
          <w:i/>
          <w:color w:val="2F5496" w:themeColor="accent5" w:themeShade="BF"/>
          <w:szCs w:val="24"/>
        </w:rPr>
        <w:t>W załączeniu ujednolicony formularz cenowy.</w:t>
      </w:r>
    </w:p>
    <w:p w:rsidR="00120E14" w:rsidRPr="00120E14" w:rsidRDefault="00120E14" w:rsidP="00120E14">
      <w:pPr>
        <w:spacing w:line="360" w:lineRule="auto"/>
        <w:ind w:left="0"/>
        <w:rPr>
          <w:b/>
          <w:i/>
          <w:color w:val="2F5496" w:themeColor="accent5" w:themeShade="BF"/>
          <w:szCs w:val="24"/>
        </w:rPr>
      </w:pPr>
      <w:r w:rsidRPr="00120E14">
        <w:rPr>
          <w:b/>
          <w:i/>
          <w:color w:val="2F5496" w:themeColor="accent5" w:themeShade="BF"/>
          <w:szCs w:val="24"/>
        </w:rPr>
        <w:t>poz. 18 Folia do laminatora A3 80mic – 5 opakowań minimum 100 sztuk w opakowaniu,</w:t>
      </w:r>
    </w:p>
    <w:p w:rsidR="00120E14" w:rsidRPr="00120E14" w:rsidRDefault="00120E14" w:rsidP="00120E14">
      <w:pPr>
        <w:spacing w:line="360" w:lineRule="auto"/>
        <w:ind w:left="0"/>
        <w:rPr>
          <w:b/>
          <w:i/>
          <w:color w:val="2F5496" w:themeColor="accent5" w:themeShade="BF"/>
          <w:szCs w:val="24"/>
        </w:rPr>
      </w:pPr>
      <w:r w:rsidRPr="00120E14">
        <w:rPr>
          <w:b/>
          <w:i/>
          <w:color w:val="2F5496" w:themeColor="accent5" w:themeShade="BF"/>
          <w:szCs w:val="24"/>
        </w:rPr>
        <w:t>poz. 19 Folia do laminatora A3 80mic – 10 opakowań minimum 100 sztuk w opakowaniu.</w:t>
      </w:r>
    </w:p>
    <w:p w:rsidR="00376AB0" w:rsidRPr="00376AB0" w:rsidRDefault="00376AB0" w:rsidP="00376AB0">
      <w:pPr>
        <w:spacing w:line="360" w:lineRule="auto"/>
        <w:rPr>
          <w:b/>
          <w:i/>
          <w:color w:val="2F5496" w:themeColor="accent5" w:themeShade="BF"/>
          <w:szCs w:val="24"/>
        </w:rPr>
      </w:pPr>
    </w:p>
    <w:p w:rsidR="00E74BEC" w:rsidRPr="00E74BEC" w:rsidRDefault="00E74BEC" w:rsidP="00E74BEC">
      <w:pPr>
        <w:numPr>
          <w:ilvl w:val="0"/>
          <w:numId w:val="5"/>
        </w:numPr>
        <w:spacing w:line="360" w:lineRule="auto"/>
        <w:ind w:left="0" w:hanging="426"/>
        <w:contextualSpacing/>
        <w:rPr>
          <w:color w:val="auto"/>
          <w:szCs w:val="24"/>
          <w:lang w:eastAsia="en-US"/>
        </w:rPr>
      </w:pPr>
      <w:r w:rsidRPr="00E74BEC">
        <w:rPr>
          <w:color w:val="auto"/>
          <w:szCs w:val="24"/>
          <w:lang w:eastAsia="en-US"/>
        </w:rPr>
        <w:t xml:space="preserve">Jednocześnie, Zamawiający zamieszcza na stronie internetowej, w miejscu zamieszczenia </w:t>
      </w:r>
      <w:r w:rsidRPr="00E74BEC">
        <w:rPr>
          <w:color w:val="auto"/>
          <w:szCs w:val="24"/>
          <w:lang w:eastAsia="en-US"/>
        </w:rPr>
        <w:br/>
        <w:t xml:space="preserve">ww. ogłoszenia o zamówieniu, dokumenty obejmujące: </w:t>
      </w:r>
    </w:p>
    <w:p w:rsidR="00E74BEC" w:rsidRPr="00E74BEC" w:rsidRDefault="00E74BEC" w:rsidP="00E74BEC">
      <w:pPr>
        <w:numPr>
          <w:ilvl w:val="0"/>
          <w:numId w:val="6"/>
        </w:numPr>
        <w:spacing w:line="360" w:lineRule="auto"/>
        <w:ind w:left="426" w:hanging="284"/>
        <w:contextualSpacing/>
        <w:rPr>
          <w:b/>
          <w:color w:val="2F5496" w:themeColor="accent5" w:themeShade="BF"/>
          <w:szCs w:val="24"/>
          <w:lang w:eastAsia="en-US"/>
        </w:rPr>
      </w:pPr>
      <w:r w:rsidRPr="00E74BEC">
        <w:rPr>
          <w:b/>
          <w:color w:val="2F5496" w:themeColor="accent5" w:themeShade="BF"/>
          <w:szCs w:val="24"/>
          <w:lang w:eastAsia="en-US"/>
        </w:rPr>
        <w:t xml:space="preserve">Ujednolicony </w:t>
      </w:r>
      <w:r>
        <w:rPr>
          <w:b/>
          <w:color w:val="2F5496" w:themeColor="accent5" w:themeShade="BF"/>
          <w:szCs w:val="24"/>
          <w:lang w:eastAsia="en-US"/>
        </w:rPr>
        <w:t>formularz cenowy;</w:t>
      </w:r>
    </w:p>
    <w:p w:rsidR="00376AB0" w:rsidRDefault="00376AB0" w:rsidP="00376AB0">
      <w:pPr>
        <w:spacing w:line="360" w:lineRule="auto"/>
        <w:ind w:left="0" w:firstLine="0"/>
        <w:rPr>
          <w:b/>
          <w:i/>
          <w:color w:val="2F5496" w:themeColor="accent5" w:themeShade="BF"/>
          <w:szCs w:val="24"/>
        </w:rPr>
      </w:pPr>
    </w:p>
    <w:p w:rsidR="008551E5" w:rsidRDefault="008551E5" w:rsidP="00AB49C2">
      <w:pPr>
        <w:numPr>
          <w:ilvl w:val="0"/>
          <w:numId w:val="4"/>
        </w:numPr>
        <w:suppressAutoHyphens/>
        <w:spacing w:line="360" w:lineRule="auto"/>
        <w:ind w:left="0" w:hanging="425"/>
        <w:contextualSpacing/>
        <w:rPr>
          <w:color w:val="auto"/>
          <w:spacing w:val="-10"/>
          <w:szCs w:val="24"/>
          <w:lang w:eastAsia="ar-SA"/>
        </w:rPr>
      </w:pPr>
      <w:r>
        <w:rPr>
          <w:color w:val="auto"/>
          <w:spacing w:val="-10"/>
          <w:szCs w:val="24"/>
          <w:lang w:eastAsia="ar-SA"/>
        </w:rPr>
        <w:t xml:space="preserve">Wyjaśnienia, stają się obowiązujące dla wszystkich Wykonawców ubiegających się </w:t>
      </w:r>
      <w:r>
        <w:rPr>
          <w:color w:val="auto"/>
          <w:spacing w:val="-10"/>
          <w:szCs w:val="24"/>
          <w:lang w:eastAsia="ar-SA"/>
        </w:rPr>
        <w:br/>
        <w:t>o udzielenie przedmiotowego zamówienia z dniem ich zamieszczenia na dedykowanej platformie zakupowej oraz stronie internetowej Zamawiającego w miejscu udostępnienia zapytania ofertowego.</w:t>
      </w:r>
    </w:p>
    <w:p w:rsidR="008551E5" w:rsidRDefault="008551E5" w:rsidP="008551E5">
      <w:pPr>
        <w:suppressAutoHyphens/>
        <w:spacing w:line="360" w:lineRule="auto"/>
        <w:rPr>
          <w:color w:val="auto"/>
          <w:spacing w:val="-10"/>
          <w:szCs w:val="24"/>
          <w:lang w:eastAsia="ar-SA"/>
        </w:rPr>
      </w:pPr>
    </w:p>
    <w:p w:rsidR="00376AB0" w:rsidRDefault="00376AB0" w:rsidP="008551E5">
      <w:pPr>
        <w:suppressAutoHyphens/>
        <w:spacing w:line="360" w:lineRule="auto"/>
        <w:rPr>
          <w:color w:val="auto"/>
          <w:spacing w:val="-10"/>
          <w:szCs w:val="24"/>
          <w:lang w:eastAsia="ar-SA"/>
        </w:rPr>
      </w:pPr>
    </w:p>
    <w:p w:rsidR="008551E5" w:rsidRDefault="008551E5" w:rsidP="008551E5">
      <w:pPr>
        <w:suppressAutoHyphens/>
        <w:spacing w:line="360" w:lineRule="auto"/>
        <w:rPr>
          <w:color w:val="auto"/>
          <w:spacing w:val="-10"/>
          <w:szCs w:val="24"/>
          <w:lang w:eastAsia="ar-SA"/>
        </w:rPr>
      </w:pPr>
    </w:p>
    <w:p w:rsidR="008551E5" w:rsidRDefault="008551E5" w:rsidP="008551E5">
      <w:pPr>
        <w:suppressAutoHyphens/>
        <w:spacing w:line="360" w:lineRule="auto"/>
        <w:jc w:val="right"/>
        <w:rPr>
          <w:color w:val="auto"/>
          <w:spacing w:val="-10"/>
          <w:szCs w:val="24"/>
          <w:lang w:eastAsia="ar-SA"/>
        </w:rPr>
      </w:pPr>
      <w:r>
        <w:rPr>
          <w:color w:val="auto"/>
          <w:spacing w:val="-10"/>
          <w:szCs w:val="24"/>
          <w:lang w:eastAsia="ar-SA"/>
        </w:rPr>
        <w:t>……………………………</w:t>
      </w:r>
    </w:p>
    <w:p w:rsidR="0046701E" w:rsidRPr="008551E5" w:rsidRDefault="0046701E" w:rsidP="008551E5"/>
    <w:sectPr w:rsidR="0046701E" w:rsidRPr="008551E5" w:rsidSect="00A74343">
      <w:headerReference w:type="default" r:id="rId7"/>
      <w:footerReference w:type="default" r:id="rId8"/>
      <w:pgSz w:w="11906" w:h="16838"/>
      <w:pgMar w:top="1560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0067" w:rsidRDefault="00E20067" w:rsidP="00257450">
      <w:pPr>
        <w:spacing w:line="240" w:lineRule="auto"/>
      </w:pPr>
      <w:r>
        <w:separator/>
      </w:r>
    </w:p>
  </w:endnote>
  <w:endnote w:type="continuationSeparator" w:id="0">
    <w:p w:rsidR="00E20067" w:rsidRDefault="00E20067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0067" w:rsidRDefault="00E20067" w:rsidP="00257450">
      <w:pPr>
        <w:spacing w:line="240" w:lineRule="auto"/>
      </w:pPr>
      <w:r>
        <w:separator/>
      </w:r>
    </w:p>
  </w:footnote>
  <w:footnote w:type="continuationSeparator" w:id="0">
    <w:p w:rsidR="00E20067" w:rsidRDefault="00E20067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A74343">
    <w:pPr>
      <w:pStyle w:val="Nagwek"/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6641F"/>
    <w:multiLevelType w:val="hybridMultilevel"/>
    <w:tmpl w:val="70B2DC72"/>
    <w:lvl w:ilvl="0" w:tplc="8C52C2EE">
      <w:start w:val="1"/>
      <w:numFmt w:val="upperLetter"/>
      <w:lvlText w:val="%1."/>
      <w:lvlJc w:val="left"/>
      <w:pPr>
        <w:ind w:left="720" w:hanging="360"/>
      </w:pPr>
      <w:rPr>
        <w:rFonts w:hint="default"/>
        <w:color w:val="2F5496" w:themeColor="accent5" w:themeShade="BF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0E4968"/>
    <w:multiLevelType w:val="hybridMultilevel"/>
    <w:tmpl w:val="0B1A2964"/>
    <w:lvl w:ilvl="0" w:tplc="55285F22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6E079D"/>
    <w:multiLevelType w:val="hybridMultilevel"/>
    <w:tmpl w:val="FFAAD9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D529E4"/>
    <w:multiLevelType w:val="hybridMultilevel"/>
    <w:tmpl w:val="70B2DC72"/>
    <w:lvl w:ilvl="0" w:tplc="8C52C2EE">
      <w:start w:val="1"/>
      <w:numFmt w:val="upperLetter"/>
      <w:lvlText w:val="%1."/>
      <w:lvlJc w:val="left"/>
      <w:pPr>
        <w:ind w:left="720" w:hanging="360"/>
      </w:pPr>
      <w:rPr>
        <w:rFonts w:hint="default"/>
        <w:color w:val="2F5496" w:themeColor="accent5" w:themeShade="BF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0E401A"/>
    <w:multiLevelType w:val="hybridMultilevel"/>
    <w:tmpl w:val="930E1526"/>
    <w:lvl w:ilvl="0" w:tplc="99586616">
      <w:start w:val="1"/>
      <w:numFmt w:val="upperRoman"/>
      <w:lvlText w:val="%1."/>
      <w:lvlJc w:val="left"/>
      <w:pPr>
        <w:ind w:left="6249" w:hanging="720"/>
      </w:pPr>
      <w:rPr>
        <w:b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1F4EF9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7"/>
  </w:num>
  <w:num w:numId="7">
    <w:abstractNumId w:val="1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50395"/>
    <w:rsid w:val="000A4590"/>
    <w:rsid w:val="000E608D"/>
    <w:rsid w:val="00113481"/>
    <w:rsid w:val="00120E14"/>
    <w:rsid w:val="00155544"/>
    <w:rsid w:val="0023424B"/>
    <w:rsid w:val="00251530"/>
    <w:rsid w:val="00256348"/>
    <w:rsid w:val="00257450"/>
    <w:rsid w:val="003106C6"/>
    <w:rsid w:val="00376AB0"/>
    <w:rsid w:val="003D5832"/>
    <w:rsid w:val="003D6534"/>
    <w:rsid w:val="003E6C94"/>
    <w:rsid w:val="004362E7"/>
    <w:rsid w:val="0044405E"/>
    <w:rsid w:val="0044798C"/>
    <w:rsid w:val="0046701E"/>
    <w:rsid w:val="004E2474"/>
    <w:rsid w:val="00516C39"/>
    <w:rsid w:val="00550469"/>
    <w:rsid w:val="005D50FA"/>
    <w:rsid w:val="006217A5"/>
    <w:rsid w:val="00622956"/>
    <w:rsid w:val="006B1823"/>
    <w:rsid w:val="006C5CCF"/>
    <w:rsid w:val="006E7146"/>
    <w:rsid w:val="00716663"/>
    <w:rsid w:val="007C1ACB"/>
    <w:rsid w:val="008551E5"/>
    <w:rsid w:val="00864595"/>
    <w:rsid w:val="008E5828"/>
    <w:rsid w:val="00900A79"/>
    <w:rsid w:val="0098250E"/>
    <w:rsid w:val="00A74343"/>
    <w:rsid w:val="00AB49C2"/>
    <w:rsid w:val="00AD2D7C"/>
    <w:rsid w:val="00B65E7B"/>
    <w:rsid w:val="00D26A0E"/>
    <w:rsid w:val="00D26F7D"/>
    <w:rsid w:val="00DB0374"/>
    <w:rsid w:val="00DB2808"/>
    <w:rsid w:val="00E07349"/>
    <w:rsid w:val="00E10C69"/>
    <w:rsid w:val="00E16715"/>
    <w:rsid w:val="00E20067"/>
    <w:rsid w:val="00E477E4"/>
    <w:rsid w:val="00E74BEC"/>
    <w:rsid w:val="00EF3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EAEF312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kapitzlist">
    <w:name w:val="List Paragraph"/>
    <w:basedOn w:val="Normalny"/>
    <w:uiPriority w:val="34"/>
    <w:qFormat/>
    <w:rsid w:val="004E2474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Lista">
    <w:name w:val="List"/>
    <w:basedOn w:val="Tekstpodstawowy"/>
    <w:rsid w:val="004E2474"/>
    <w:pPr>
      <w:suppressAutoHyphens/>
      <w:spacing w:line="240" w:lineRule="auto"/>
      <w:ind w:left="0" w:firstLine="0"/>
      <w:jc w:val="left"/>
    </w:pPr>
    <w:rPr>
      <w:rFonts w:cs="Tahoma"/>
      <w:color w:val="auto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E247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E2474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16C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8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71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4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3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0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72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2</Pages>
  <Words>215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Claudia CJ. Jesa</cp:lastModifiedBy>
  <cp:revision>9</cp:revision>
  <cp:lastPrinted>2025-01-08T10:04:00Z</cp:lastPrinted>
  <dcterms:created xsi:type="dcterms:W3CDTF">2025-01-07T11:56:00Z</dcterms:created>
  <dcterms:modified xsi:type="dcterms:W3CDTF">2025-01-10T08:21:00Z</dcterms:modified>
</cp:coreProperties>
</file>