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E" w:rsidRDefault="008E087E" w:rsidP="008E087E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9E1FCF">
        <w:rPr>
          <w:b/>
          <w:sz w:val="20"/>
          <w:szCs w:val="20"/>
          <w:u w:val="single"/>
        </w:rPr>
        <w:t>4</w:t>
      </w:r>
    </w:p>
    <w:p w:rsidR="008E087E" w:rsidRDefault="008E087E" w:rsidP="008E087E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8E087E" w:rsidRDefault="008E087E" w:rsidP="008E087E">
      <w:pPr>
        <w:jc w:val="center"/>
        <w:rPr>
          <w:b/>
          <w:bCs/>
        </w:rPr>
      </w:pPr>
    </w:p>
    <w:p w:rsidR="008E087E" w:rsidRDefault="008E087E" w:rsidP="008E087E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8E087E" w:rsidRPr="007D5840" w:rsidRDefault="008E087E" w:rsidP="008E087E">
      <w:pPr>
        <w:jc w:val="center"/>
      </w:pPr>
    </w:p>
    <w:p w:rsidR="008E087E" w:rsidRDefault="008E087E" w:rsidP="00E969E9">
      <w:pPr>
        <w:rPr>
          <w:b/>
          <w:bCs/>
          <w:color w:val="000000"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</w:t>
      </w:r>
      <w:r w:rsidR="00E969E9">
        <w:rPr>
          <w:b/>
          <w:bCs/>
        </w:rPr>
        <w:br/>
      </w:r>
      <w:r>
        <w:rPr>
          <w:b/>
          <w:bCs/>
        </w:rPr>
        <w:t>na</w:t>
      </w:r>
      <w:r w:rsidR="00E969E9">
        <w:rPr>
          <w:b/>
          <w:bCs/>
        </w:rPr>
        <w:t xml:space="preserve"> </w:t>
      </w:r>
      <w:r w:rsidR="00E969E9">
        <w:rPr>
          <w:b/>
          <w:bCs/>
          <w:color w:val="000000"/>
        </w:rPr>
        <w:t>w</w:t>
      </w:r>
      <w:r w:rsidRPr="00E969E9">
        <w:rPr>
          <w:b/>
          <w:bCs/>
          <w:color w:val="000000"/>
        </w:rPr>
        <w:t xml:space="preserve">ykonanie </w:t>
      </w:r>
      <w:r w:rsidR="00E969E9" w:rsidRPr="00E969E9">
        <w:rPr>
          <w:b/>
        </w:rPr>
        <w:t>opracowania projektów docelowej organizacji ruchu dla</w:t>
      </w:r>
      <w:r w:rsidR="00E969E9">
        <w:rPr>
          <w:b/>
        </w:rPr>
        <w:t>:</w:t>
      </w:r>
      <w:r w:rsidR="00E969E9" w:rsidRPr="00E969E9">
        <w:rPr>
          <w:b/>
        </w:rPr>
        <w:br/>
        <w:t>1. terenu osiedla w Sośnicowicach</w:t>
      </w:r>
      <w:r w:rsidR="00E969E9" w:rsidRPr="00E969E9">
        <w:rPr>
          <w:b/>
        </w:rPr>
        <w:br/>
        <w:t>2. ulicy Szkolnej w Sośnicowicach oraz</w:t>
      </w:r>
      <w:r w:rsidR="00E969E9" w:rsidRPr="00903468">
        <w:rPr>
          <w:b/>
        </w:rPr>
        <w:t xml:space="preserve"> ulicy Szkolnej, Wesołej i Wiejskiej w Łanach </w:t>
      </w:r>
      <w:r w:rsidR="00E969E9" w:rsidRPr="00903468">
        <w:rPr>
          <w:b/>
        </w:rPr>
        <w:br/>
        <w:t xml:space="preserve">     Wielkich</w:t>
      </w:r>
      <w:r w:rsidR="00E969E9">
        <w:rPr>
          <w:b/>
        </w:rPr>
        <w:br/>
        <w:t xml:space="preserve">3. </w:t>
      </w:r>
      <w:r w:rsidR="00E969E9" w:rsidRPr="00903468">
        <w:rPr>
          <w:b/>
        </w:rPr>
        <w:t>ulicy Kościelnej w Sośnicowicach</w:t>
      </w:r>
      <w:r w:rsidR="00E969E9">
        <w:rPr>
          <w:b/>
        </w:rPr>
        <w:t>.</w:t>
      </w:r>
    </w:p>
    <w:p w:rsidR="008E087E" w:rsidRPr="007D5840" w:rsidRDefault="008E087E" w:rsidP="008E087E">
      <w:pPr>
        <w:jc w:val="center"/>
      </w:pPr>
    </w:p>
    <w:p w:rsidR="008E087E" w:rsidRDefault="008E087E" w:rsidP="008E087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8E087E" w:rsidRPr="00F6546D" w:rsidRDefault="008E087E" w:rsidP="008E087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8E087E" w:rsidRPr="00B84D3B" w:rsidRDefault="008E087E" w:rsidP="008E087E">
      <w:pPr>
        <w:rPr>
          <w:sz w:val="22"/>
          <w:szCs w:val="22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rPr>
          <w:sz w:val="16"/>
          <w:szCs w:val="16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8E087E" w:rsidRPr="00F6546D" w:rsidRDefault="008E087E" w:rsidP="008E087E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8E087E" w:rsidRDefault="008E087E" w:rsidP="008E087E"/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rPr>
          <w:sz w:val="16"/>
          <w:szCs w:val="16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/>
    <w:p w:rsidR="008E087E" w:rsidRPr="007D5840" w:rsidRDefault="008E087E" w:rsidP="008E087E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8E087E" w:rsidRPr="00A53A4C" w:rsidTr="005B31C0">
        <w:trPr>
          <w:tblCellSpacing w:w="0" w:type="dxa"/>
        </w:trPr>
        <w:tc>
          <w:tcPr>
            <w:tcW w:w="165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8E087E" w:rsidRDefault="008E087E" w:rsidP="008E087E">
      <w:pPr>
        <w:jc w:val="both"/>
        <w:rPr>
          <w:rFonts w:ascii="Century Gothic" w:hAnsi="Century Gothic"/>
          <w:sz w:val="22"/>
          <w:szCs w:val="22"/>
        </w:rPr>
      </w:pPr>
    </w:p>
    <w:p w:rsidR="008E087E" w:rsidRDefault="008E087E" w:rsidP="008E087E"/>
    <w:p w:rsidR="008E087E" w:rsidRDefault="008E087E" w:rsidP="008E087E"/>
    <w:p w:rsidR="00066BAE" w:rsidRDefault="00066BAE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sectPr w:rsidR="00927115" w:rsidSect="003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87E"/>
    <w:rsid w:val="00066BAE"/>
    <w:rsid w:val="0042590C"/>
    <w:rsid w:val="0058027A"/>
    <w:rsid w:val="0065349B"/>
    <w:rsid w:val="008E087E"/>
    <w:rsid w:val="00927115"/>
    <w:rsid w:val="009E1FCF"/>
    <w:rsid w:val="00AD4096"/>
    <w:rsid w:val="00E9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4</cp:revision>
  <cp:lastPrinted>2020-01-14T09:45:00Z</cp:lastPrinted>
  <dcterms:created xsi:type="dcterms:W3CDTF">2018-08-08T12:29:00Z</dcterms:created>
  <dcterms:modified xsi:type="dcterms:W3CDTF">2020-02-07T11:45:00Z</dcterms:modified>
</cp:coreProperties>
</file>