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AD4BC" w14:textId="77777777" w:rsidR="00962DD7" w:rsidRPr="0056488D" w:rsidRDefault="00962DD7" w:rsidP="001B0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6488D">
        <w:rPr>
          <w:rFonts w:ascii="Times New Roman,Bold" w:hAnsi="Times New Roman,Bold" w:cs="Times New Roman,Bold"/>
          <w:b/>
          <w:bCs/>
          <w:sz w:val="24"/>
          <w:szCs w:val="24"/>
        </w:rPr>
        <w:t>SZCZEGÓŁOWY OPIS PRZEDMIOTU ZAMÓWIENIA</w:t>
      </w:r>
    </w:p>
    <w:p w14:paraId="67AFFF32" w14:textId="77777777" w:rsidR="00962DD7" w:rsidRPr="0056488D" w:rsidRDefault="00962DD7" w:rsidP="00962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E0544" w14:textId="77777777" w:rsidR="00962DD7" w:rsidRPr="005501A6" w:rsidRDefault="00962DD7" w:rsidP="004C295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A6">
        <w:rPr>
          <w:rFonts w:ascii="Times New Roman" w:hAnsi="Times New Roman" w:cs="Times New Roman"/>
          <w:b/>
          <w:sz w:val="24"/>
          <w:szCs w:val="24"/>
        </w:rPr>
        <w:t>Przedmiotem zamówienia jest wykonanie:</w:t>
      </w:r>
    </w:p>
    <w:p w14:paraId="117CF552" w14:textId="77777777" w:rsidR="00962DD7" w:rsidRPr="005501A6" w:rsidRDefault="00962DD7" w:rsidP="004D0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C08AF" w14:textId="5F439DBA" w:rsidR="00DF78AC" w:rsidRPr="00333E9D" w:rsidRDefault="00DF78AC" w:rsidP="007133AD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01A6">
        <w:rPr>
          <w:rFonts w:ascii="Times New Roman" w:hAnsi="Times New Roman"/>
          <w:sz w:val="24"/>
          <w:szCs w:val="24"/>
        </w:rPr>
        <w:t xml:space="preserve">Robót budowlanych w ramach zadania inwestycyjnego </w:t>
      </w:r>
      <w:r w:rsidR="005501A6" w:rsidRPr="005501A6">
        <w:rPr>
          <w:rFonts w:ascii="Times New Roman" w:hAnsi="Times New Roman"/>
          <w:sz w:val="24"/>
          <w:szCs w:val="24"/>
        </w:rPr>
        <w:t xml:space="preserve">11831 </w:t>
      </w:r>
      <w:r w:rsidRPr="005501A6">
        <w:rPr>
          <w:rFonts w:ascii="Times New Roman" w:hAnsi="Times New Roman"/>
          <w:sz w:val="24"/>
          <w:szCs w:val="24"/>
        </w:rPr>
        <w:t xml:space="preserve">pn.: </w:t>
      </w:r>
      <w:r w:rsidR="007133AD">
        <w:rPr>
          <w:rFonts w:ascii="Times New Roman" w:hAnsi="Times New Roman"/>
          <w:b/>
          <w:bCs/>
          <w:sz w:val="24"/>
          <w:szCs w:val="24"/>
        </w:rPr>
        <w:t xml:space="preserve">„Wykonanie ogrodzenia </w:t>
      </w:r>
      <w:r w:rsidR="005501A6" w:rsidRPr="005501A6">
        <w:rPr>
          <w:rFonts w:ascii="Times New Roman" w:hAnsi="Times New Roman"/>
          <w:b/>
          <w:bCs/>
          <w:sz w:val="24"/>
          <w:szCs w:val="24"/>
        </w:rPr>
        <w:t>zewnętrznego terenu przy budynku n</w:t>
      </w:r>
      <w:r w:rsidR="005501A6">
        <w:rPr>
          <w:rFonts w:ascii="Times New Roman" w:hAnsi="Times New Roman"/>
          <w:b/>
          <w:bCs/>
          <w:sz w:val="24"/>
          <w:szCs w:val="24"/>
        </w:rPr>
        <w:t>r</w:t>
      </w:r>
      <w:r w:rsidR="005501A6" w:rsidRPr="005501A6">
        <w:rPr>
          <w:rFonts w:ascii="Times New Roman" w:hAnsi="Times New Roman"/>
          <w:b/>
          <w:bCs/>
          <w:sz w:val="24"/>
          <w:szCs w:val="24"/>
        </w:rPr>
        <w:t xml:space="preserve"> 52</w:t>
      </w:r>
      <w:r w:rsidR="005501A6" w:rsidRPr="005501A6">
        <w:t xml:space="preserve"> </w:t>
      </w:r>
      <w:r w:rsidR="007133AD">
        <w:rPr>
          <w:rFonts w:ascii="Times New Roman" w:hAnsi="Times New Roman"/>
          <w:b/>
          <w:bCs/>
          <w:sz w:val="24"/>
          <w:szCs w:val="24"/>
        </w:rPr>
        <w:t>użytkowanego przez Wojskowy Ośrodek Medycyny Prewencyjnej</w:t>
      </w:r>
      <w:r w:rsidR="005501A6" w:rsidRPr="005501A6">
        <w:rPr>
          <w:rFonts w:ascii="Times New Roman" w:hAnsi="Times New Roman"/>
          <w:b/>
          <w:bCs/>
          <w:sz w:val="24"/>
          <w:szCs w:val="24"/>
        </w:rPr>
        <w:t xml:space="preserve"> w Bydgoszczy</w:t>
      </w:r>
      <w:r w:rsidRPr="005501A6">
        <w:rPr>
          <w:rFonts w:ascii="Times New Roman" w:hAnsi="Times New Roman"/>
          <w:b/>
          <w:bCs/>
          <w:sz w:val="24"/>
          <w:szCs w:val="24"/>
        </w:rPr>
        <w:t>”</w:t>
      </w:r>
      <w:r w:rsidR="005501A6" w:rsidRPr="005501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501A6">
        <w:rPr>
          <w:rFonts w:ascii="Times New Roman" w:hAnsi="Times New Roman"/>
          <w:sz w:val="24"/>
          <w:szCs w:val="24"/>
        </w:rPr>
        <w:t>na podstawie wykonanej dokumentacji projektowej.</w:t>
      </w:r>
    </w:p>
    <w:p w14:paraId="0063941D" w14:textId="77777777" w:rsidR="00F172A8" w:rsidRPr="00D108D4" w:rsidRDefault="00F172A8" w:rsidP="004D0319">
      <w:pPr>
        <w:pStyle w:val="Bezodstpw"/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145D665" w14:textId="77777777" w:rsidR="004F3FD3" w:rsidRPr="00D108D4" w:rsidRDefault="004F3FD3" w:rsidP="004D0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3EE312" w14:textId="77777777" w:rsidR="004037E0" w:rsidRPr="005501A6" w:rsidRDefault="004037E0" w:rsidP="004D03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A6">
        <w:rPr>
          <w:rFonts w:ascii="Times New Roman" w:hAnsi="Times New Roman" w:cs="Times New Roman"/>
          <w:b/>
          <w:sz w:val="24"/>
          <w:szCs w:val="24"/>
        </w:rPr>
        <w:t>Zakres rzeczowy zamierzenia obejmuje m.in.:</w:t>
      </w:r>
    </w:p>
    <w:p w14:paraId="0F8688AD" w14:textId="70485908" w:rsidR="00E27F00" w:rsidRDefault="00E27F00" w:rsidP="004D0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Zakres rzeczowy zamierzenia obejmuje wykonanie robót budowlanych w zakresie m.in.:</w:t>
      </w:r>
    </w:p>
    <w:p w14:paraId="2A1ED6C1" w14:textId="19056FBC" w:rsidR="005501A6" w:rsidRPr="005501A6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Wycink</w:t>
      </w:r>
      <w:r w:rsidR="00333E9D">
        <w:rPr>
          <w:rFonts w:ascii="Times New Roman" w:hAnsi="Times New Roman" w:cs="Times New Roman"/>
          <w:sz w:val="24"/>
          <w:szCs w:val="24"/>
        </w:rPr>
        <w:t>i</w:t>
      </w:r>
      <w:r w:rsidRPr="005501A6">
        <w:rPr>
          <w:rFonts w:ascii="Times New Roman" w:hAnsi="Times New Roman" w:cs="Times New Roman"/>
          <w:sz w:val="24"/>
          <w:szCs w:val="24"/>
        </w:rPr>
        <w:t xml:space="preserve"> drzew w ilości </w:t>
      </w:r>
      <w:r w:rsidR="00833F40">
        <w:rPr>
          <w:rFonts w:ascii="Times New Roman" w:hAnsi="Times New Roman" w:cs="Times New Roman"/>
          <w:sz w:val="24"/>
          <w:szCs w:val="24"/>
        </w:rPr>
        <w:t>9</w:t>
      </w:r>
      <w:r w:rsidRPr="005501A6">
        <w:rPr>
          <w:rFonts w:ascii="Times New Roman" w:hAnsi="Times New Roman" w:cs="Times New Roman"/>
          <w:sz w:val="24"/>
          <w:szCs w:val="24"/>
        </w:rPr>
        <w:t xml:space="preserve"> szt. będących w kolizji z inwestycją,</w:t>
      </w:r>
    </w:p>
    <w:p w14:paraId="7C2183F3" w14:textId="47244971" w:rsidR="005501A6" w:rsidRPr="005501A6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Rozbiórk</w:t>
      </w:r>
      <w:r w:rsidR="00333E9D">
        <w:rPr>
          <w:rFonts w:ascii="Times New Roman" w:hAnsi="Times New Roman" w:cs="Times New Roman"/>
          <w:sz w:val="24"/>
          <w:szCs w:val="24"/>
        </w:rPr>
        <w:t>i</w:t>
      </w:r>
      <w:r w:rsidRPr="005501A6">
        <w:rPr>
          <w:rFonts w:ascii="Times New Roman" w:hAnsi="Times New Roman" w:cs="Times New Roman"/>
          <w:sz w:val="24"/>
          <w:szCs w:val="24"/>
        </w:rPr>
        <w:t xml:space="preserve"> istniejąc</w:t>
      </w:r>
      <w:r w:rsidR="00333E9D">
        <w:rPr>
          <w:rFonts w:ascii="Times New Roman" w:hAnsi="Times New Roman" w:cs="Times New Roman"/>
          <w:sz w:val="24"/>
          <w:szCs w:val="24"/>
        </w:rPr>
        <w:t>ego</w:t>
      </w:r>
      <w:r w:rsidRPr="005501A6">
        <w:rPr>
          <w:rFonts w:ascii="Times New Roman" w:hAnsi="Times New Roman" w:cs="Times New Roman"/>
          <w:sz w:val="24"/>
          <w:szCs w:val="24"/>
        </w:rPr>
        <w:t xml:space="preserve"> ogrodzenia poza ogrodzeniem murowanym;</w:t>
      </w:r>
    </w:p>
    <w:p w14:paraId="5091DBE0" w14:textId="77777777" w:rsidR="001A11EE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Wykonani</w:t>
      </w:r>
      <w:r w:rsidR="00333E9D">
        <w:rPr>
          <w:rFonts w:ascii="Times New Roman" w:hAnsi="Times New Roman" w:cs="Times New Roman"/>
          <w:sz w:val="24"/>
          <w:szCs w:val="24"/>
        </w:rPr>
        <w:t>a</w:t>
      </w:r>
      <w:r w:rsidRPr="005501A6">
        <w:rPr>
          <w:rFonts w:ascii="Times New Roman" w:hAnsi="Times New Roman" w:cs="Times New Roman"/>
          <w:sz w:val="24"/>
          <w:szCs w:val="24"/>
        </w:rPr>
        <w:t xml:space="preserve"> prac branżowych w zakresie istniejących kolizji planowanej inwestycji</w:t>
      </w:r>
    </w:p>
    <w:p w14:paraId="2CCFF950" w14:textId="26601EFF" w:rsidR="005501A6" w:rsidRPr="005501A6" w:rsidRDefault="005501A6" w:rsidP="004D031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 xml:space="preserve"> z uzbrojeniem podziemnym;</w:t>
      </w:r>
    </w:p>
    <w:p w14:paraId="419C4B9A" w14:textId="364915F7" w:rsidR="005501A6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Budow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instalacji zewnętrznych związanych z inwestycją</w:t>
      </w:r>
      <w:r w:rsidR="00A2266C">
        <w:rPr>
          <w:rFonts w:ascii="Times New Roman" w:hAnsi="Times New Roman" w:cs="Times New Roman"/>
          <w:sz w:val="24"/>
          <w:szCs w:val="24"/>
        </w:rPr>
        <w:t xml:space="preserve"> (kanalizacji deszczowej, </w:t>
      </w:r>
      <w:r w:rsidR="00A2266C" w:rsidRPr="00A2266C">
        <w:rPr>
          <w:rFonts w:ascii="Times New Roman" w:hAnsi="Times New Roman" w:cs="Times New Roman"/>
          <w:sz w:val="24"/>
          <w:szCs w:val="24"/>
        </w:rPr>
        <w:t>telekomunikacyjne</w:t>
      </w:r>
      <w:r w:rsidR="00A2266C">
        <w:rPr>
          <w:rFonts w:ascii="Times New Roman" w:hAnsi="Times New Roman" w:cs="Times New Roman"/>
          <w:sz w:val="24"/>
          <w:szCs w:val="24"/>
        </w:rPr>
        <w:t>j</w:t>
      </w:r>
      <w:r w:rsidR="00A2266C" w:rsidRPr="00A2266C">
        <w:rPr>
          <w:rFonts w:ascii="Times New Roman" w:hAnsi="Times New Roman" w:cs="Times New Roman"/>
          <w:sz w:val="24"/>
          <w:szCs w:val="24"/>
        </w:rPr>
        <w:t xml:space="preserve"> i elektroenergetyczne</w:t>
      </w:r>
      <w:r w:rsidR="00A2266C">
        <w:rPr>
          <w:rFonts w:ascii="Times New Roman" w:hAnsi="Times New Roman" w:cs="Times New Roman"/>
          <w:sz w:val="24"/>
          <w:szCs w:val="24"/>
        </w:rPr>
        <w:t>j)</w:t>
      </w:r>
      <w:r w:rsidR="002B7AA3">
        <w:rPr>
          <w:rFonts w:ascii="Times New Roman" w:hAnsi="Times New Roman" w:cs="Times New Roman"/>
          <w:sz w:val="24"/>
          <w:szCs w:val="24"/>
        </w:rPr>
        <w:t>;</w:t>
      </w:r>
    </w:p>
    <w:p w14:paraId="37AAC630" w14:textId="77777777" w:rsidR="001A11EE" w:rsidRDefault="00A2266C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Budow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instalacji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5501A6">
        <w:rPr>
          <w:rFonts w:ascii="Times New Roman" w:hAnsi="Times New Roman" w:cs="Times New Roman"/>
          <w:sz w:val="24"/>
          <w:szCs w:val="24"/>
        </w:rPr>
        <w:t>ewnętrznych związanych z inwestycją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2266C">
        <w:rPr>
          <w:rFonts w:ascii="Times New Roman" w:hAnsi="Times New Roman" w:cs="Times New Roman"/>
          <w:sz w:val="24"/>
          <w:szCs w:val="24"/>
        </w:rPr>
        <w:t>telekomunikacyjne</w:t>
      </w:r>
      <w:r>
        <w:rPr>
          <w:rFonts w:ascii="Times New Roman" w:hAnsi="Times New Roman" w:cs="Times New Roman"/>
          <w:sz w:val="24"/>
          <w:szCs w:val="24"/>
        </w:rPr>
        <w:t>j</w:t>
      </w:r>
    </w:p>
    <w:p w14:paraId="5E0E682C" w14:textId="1F1D0739" w:rsidR="00A2266C" w:rsidRPr="00A2266C" w:rsidRDefault="00A2266C" w:rsidP="004D031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66C">
        <w:rPr>
          <w:rFonts w:ascii="Times New Roman" w:hAnsi="Times New Roman" w:cs="Times New Roman"/>
          <w:sz w:val="24"/>
          <w:szCs w:val="24"/>
        </w:rPr>
        <w:t xml:space="preserve"> i elektroenergetyczne</w:t>
      </w:r>
      <w:r>
        <w:rPr>
          <w:rFonts w:ascii="Times New Roman" w:hAnsi="Times New Roman" w:cs="Times New Roman"/>
          <w:sz w:val="24"/>
          <w:szCs w:val="24"/>
        </w:rPr>
        <w:t>j);</w:t>
      </w:r>
    </w:p>
    <w:p w14:paraId="31EEC63C" w14:textId="77777777" w:rsidR="001A11EE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Budow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nowego ogrodzenia </w:t>
      </w:r>
      <w:r>
        <w:rPr>
          <w:rFonts w:ascii="Times New Roman" w:hAnsi="Times New Roman" w:cs="Times New Roman"/>
          <w:sz w:val="24"/>
          <w:szCs w:val="24"/>
        </w:rPr>
        <w:t>o wys.</w:t>
      </w:r>
      <w:r w:rsidR="002B7AA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in</w:t>
      </w:r>
      <w:r w:rsidR="002B7A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2m </w:t>
      </w:r>
      <w:r w:rsidRPr="005501A6">
        <w:rPr>
          <w:rFonts w:ascii="Times New Roman" w:hAnsi="Times New Roman" w:cs="Times New Roman"/>
          <w:sz w:val="24"/>
          <w:szCs w:val="24"/>
        </w:rPr>
        <w:t>wraz z przeprowadzeniem prac renowacyjnych istniejącego ogrodzenia murowanego</w:t>
      </w:r>
      <w:r w:rsidR="00C51864">
        <w:rPr>
          <w:rFonts w:ascii="Times New Roman" w:hAnsi="Times New Roman" w:cs="Times New Roman"/>
          <w:sz w:val="24"/>
          <w:szCs w:val="24"/>
        </w:rPr>
        <w:t xml:space="preserve"> </w:t>
      </w:r>
      <w:r w:rsidR="00C51864" w:rsidRPr="00C51864">
        <w:rPr>
          <w:rFonts w:ascii="Times New Roman" w:hAnsi="Times New Roman" w:cs="Times New Roman"/>
          <w:sz w:val="24"/>
          <w:szCs w:val="24"/>
        </w:rPr>
        <w:t>od strony wewnętrznej jak</w:t>
      </w:r>
    </w:p>
    <w:p w14:paraId="1EEDC7D0" w14:textId="6FC94693" w:rsidR="00A2266C" w:rsidRPr="00A2266C" w:rsidRDefault="00C51864" w:rsidP="004D031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1864">
        <w:rPr>
          <w:rFonts w:ascii="Times New Roman" w:hAnsi="Times New Roman" w:cs="Times New Roman"/>
          <w:sz w:val="24"/>
          <w:szCs w:val="24"/>
        </w:rPr>
        <w:t>i zewnętrznej</w:t>
      </w:r>
      <w:r w:rsidR="00A2266C">
        <w:rPr>
          <w:rFonts w:ascii="Times New Roman" w:hAnsi="Times New Roman" w:cs="Times New Roman"/>
          <w:sz w:val="24"/>
          <w:szCs w:val="24"/>
        </w:rPr>
        <w:t xml:space="preserve"> </w:t>
      </w:r>
      <w:r w:rsidR="00A2266C" w:rsidRPr="00A2266C">
        <w:rPr>
          <w:rFonts w:ascii="Times New Roman" w:hAnsi="Times New Roman" w:cs="Times New Roman"/>
          <w:sz w:val="24"/>
          <w:szCs w:val="24"/>
        </w:rPr>
        <w:t>(projektowane ogrodzenie panelowe o długości łącznej ~99,87 m</w:t>
      </w:r>
      <w:r w:rsidR="00A2266C">
        <w:rPr>
          <w:rFonts w:ascii="Times New Roman" w:hAnsi="Times New Roman" w:cs="Times New Roman"/>
          <w:sz w:val="24"/>
          <w:szCs w:val="24"/>
        </w:rPr>
        <w:t>,</w:t>
      </w:r>
      <w:r w:rsidR="00A2266C" w:rsidRPr="00A2266C">
        <w:rPr>
          <w:rFonts w:ascii="Times New Roman" w:hAnsi="Times New Roman" w:cs="Times New Roman"/>
          <w:sz w:val="24"/>
          <w:szCs w:val="24"/>
        </w:rPr>
        <w:t xml:space="preserve"> Wysokość ogrodzenia ~2,07 m</w:t>
      </w:r>
      <w:r w:rsidR="00A2266C">
        <w:rPr>
          <w:rFonts w:ascii="Times New Roman" w:hAnsi="Times New Roman" w:cs="Times New Roman"/>
          <w:sz w:val="24"/>
          <w:szCs w:val="24"/>
        </w:rPr>
        <w:t>,</w:t>
      </w:r>
      <w:r w:rsidR="00A2266C" w:rsidRPr="00A2266C">
        <w:rPr>
          <w:rFonts w:ascii="Times New Roman" w:hAnsi="Times New Roman" w:cs="Times New Roman"/>
          <w:sz w:val="24"/>
          <w:szCs w:val="24"/>
        </w:rPr>
        <w:t xml:space="preserve"> </w:t>
      </w:r>
      <w:r w:rsidR="00A2266C">
        <w:rPr>
          <w:rFonts w:ascii="Times New Roman" w:hAnsi="Times New Roman" w:cs="Times New Roman"/>
          <w:sz w:val="24"/>
          <w:szCs w:val="24"/>
        </w:rPr>
        <w:t>o</w:t>
      </w:r>
      <w:r w:rsidR="00A2266C" w:rsidRPr="00A2266C">
        <w:rPr>
          <w:rFonts w:ascii="Times New Roman" w:hAnsi="Times New Roman" w:cs="Times New Roman"/>
          <w:sz w:val="24"/>
          <w:szCs w:val="24"/>
        </w:rPr>
        <w:t>grodzenie przeznaczone do renowacji długość całkowita:</w:t>
      </w:r>
      <w:r w:rsidR="00A2266C">
        <w:rPr>
          <w:rFonts w:ascii="Times New Roman" w:hAnsi="Times New Roman" w:cs="Times New Roman"/>
          <w:sz w:val="24"/>
          <w:szCs w:val="24"/>
        </w:rPr>
        <w:t xml:space="preserve"> ~31,60 m, o</w:t>
      </w:r>
      <w:r w:rsidR="00A2266C" w:rsidRPr="00A2266C">
        <w:rPr>
          <w:rFonts w:ascii="Times New Roman" w:hAnsi="Times New Roman" w:cs="Times New Roman"/>
          <w:sz w:val="24"/>
          <w:szCs w:val="24"/>
        </w:rPr>
        <w:t>grodzenie do rozbiórki typ I – 41 m, typ II – 41,4 m</w:t>
      </w:r>
      <w:r w:rsidR="00A2266C">
        <w:rPr>
          <w:rFonts w:ascii="Times New Roman" w:hAnsi="Times New Roman" w:cs="Times New Roman"/>
          <w:sz w:val="24"/>
          <w:szCs w:val="24"/>
        </w:rPr>
        <w:t>);</w:t>
      </w:r>
    </w:p>
    <w:p w14:paraId="4BD8C504" w14:textId="0DAD0C15" w:rsidR="005501A6" w:rsidRDefault="005501A6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dw</w:t>
      </w:r>
      <w:r>
        <w:rPr>
          <w:rFonts w:ascii="Times New Roman" w:hAnsi="Times New Roman" w:cs="Times New Roman"/>
          <w:sz w:val="24"/>
          <w:szCs w:val="24"/>
        </w:rPr>
        <w:t>óch</w:t>
      </w:r>
      <w:r w:rsidRPr="005501A6">
        <w:rPr>
          <w:rFonts w:ascii="Times New Roman" w:hAnsi="Times New Roman" w:cs="Times New Roman"/>
          <w:sz w:val="24"/>
          <w:szCs w:val="24"/>
        </w:rPr>
        <w:t xml:space="preserve"> furt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5501A6">
        <w:rPr>
          <w:rFonts w:ascii="Times New Roman" w:hAnsi="Times New Roman" w:cs="Times New Roman"/>
          <w:sz w:val="24"/>
          <w:szCs w:val="24"/>
        </w:rPr>
        <w:t xml:space="preserve"> oraz bram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przesuw</w:t>
      </w:r>
      <w:r>
        <w:rPr>
          <w:rFonts w:ascii="Times New Roman" w:hAnsi="Times New Roman" w:cs="Times New Roman"/>
          <w:sz w:val="24"/>
          <w:szCs w:val="24"/>
        </w:rPr>
        <w:t>anej</w:t>
      </w:r>
      <w:r w:rsidRPr="005501A6">
        <w:rPr>
          <w:rFonts w:ascii="Times New Roman" w:hAnsi="Times New Roman" w:cs="Times New Roman"/>
          <w:sz w:val="24"/>
          <w:szCs w:val="24"/>
        </w:rPr>
        <w:t xml:space="preserve"> z napędem elektrycznym</w:t>
      </w:r>
      <w:r w:rsidR="002B7AA3">
        <w:rPr>
          <w:rFonts w:ascii="Times New Roman" w:hAnsi="Times New Roman" w:cs="Times New Roman"/>
          <w:sz w:val="24"/>
          <w:szCs w:val="24"/>
        </w:rPr>
        <w:t>;</w:t>
      </w:r>
    </w:p>
    <w:p w14:paraId="270F9931" w14:textId="5E410AA4" w:rsidR="00FE5A45" w:rsidRPr="00FE5A45" w:rsidRDefault="00FE5A45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Budow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 w:rsidRPr="005501A6">
        <w:rPr>
          <w:rFonts w:ascii="Times New Roman" w:hAnsi="Times New Roman" w:cs="Times New Roman"/>
          <w:sz w:val="24"/>
          <w:szCs w:val="24"/>
        </w:rPr>
        <w:t xml:space="preserve"> odwadnianej nawierzchni utwardzonej z kostki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B7">
        <w:rPr>
          <w:rFonts w:ascii="Times New Roman" w:hAnsi="Times New Roman" w:cs="Times New Roman"/>
          <w:sz w:val="24"/>
          <w:szCs w:val="24"/>
        </w:rPr>
        <w:t>pomiędzy budynkiem nr 52 a projektowanym ogrodzeniem</w:t>
      </w:r>
      <w:r w:rsidRPr="005501A6">
        <w:rPr>
          <w:rFonts w:ascii="Times New Roman" w:hAnsi="Times New Roman" w:cs="Times New Roman"/>
          <w:sz w:val="24"/>
          <w:szCs w:val="24"/>
        </w:rPr>
        <w:t>;</w:t>
      </w:r>
    </w:p>
    <w:p w14:paraId="65FB4E9C" w14:textId="72DB7B1A" w:rsidR="00C51864" w:rsidRDefault="00C51864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</w:t>
      </w:r>
      <w:r w:rsidR="001A11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gruntu w miejscach posadowienia słupków</w:t>
      </w:r>
      <w:r w:rsidR="002B7AA3">
        <w:rPr>
          <w:rFonts w:ascii="Times New Roman" w:hAnsi="Times New Roman" w:cs="Times New Roman"/>
          <w:sz w:val="24"/>
          <w:szCs w:val="24"/>
        </w:rPr>
        <w:t>;</w:t>
      </w:r>
    </w:p>
    <w:p w14:paraId="768D8986" w14:textId="1DC86113" w:rsidR="006108B7" w:rsidRDefault="006108B7" w:rsidP="004D031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Wpięci</w:t>
      </w:r>
      <w:r w:rsidR="001A11E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8B7">
        <w:rPr>
          <w:rFonts w:ascii="Times New Roman" w:hAnsi="Times New Roman" w:cs="Times New Roman"/>
          <w:sz w:val="24"/>
          <w:szCs w:val="24"/>
        </w:rPr>
        <w:t>do istniejącej kanalizacji deszczowej znajdującej się na terenie sąsiedniej działki</w:t>
      </w:r>
      <w:r w:rsidR="002B7AA3">
        <w:rPr>
          <w:rFonts w:ascii="Times New Roman" w:hAnsi="Times New Roman" w:cs="Times New Roman"/>
          <w:sz w:val="24"/>
          <w:szCs w:val="24"/>
        </w:rPr>
        <w:t>.</w:t>
      </w:r>
    </w:p>
    <w:p w14:paraId="7482D402" w14:textId="77777777" w:rsidR="00833F40" w:rsidRDefault="00833F40" w:rsidP="004D0319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ACF73" w14:textId="08C3C9E8" w:rsidR="00C51864" w:rsidRPr="005501A6" w:rsidRDefault="00C51864" w:rsidP="004D031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640EF5" w14:textId="62D4F05E" w:rsidR="00844ADD" w:rsidRPr="001A11EE" w:rsidRDefault="005501A6" w:rsidP="004D031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EE">
        <w:rPr>
          <w:rFonts w:ascii="Times New Roman" w:hAnsi="Times New Roman" w:cs="Times New Roman"/>
          <w:b/>
          <w:sz w:val="24"/>
          <w:szCs w:val="24"/>
        </w:rPr>
        <w:t>Uwaga:</w:t>
      </w:r>
    </w:p>
    <w:p w14:paraId="2BDD56E5" w14:textId="77777777" w:rsidR="0075629C" w:rsidRPr="001A11EE" w:rsidRDefault="0075629C" w:rsidP="004D03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EE">
        <w:rPr>
          <w:rFonts w:ascii="Times New Roman" w:hAnsi="Times New Roman" w:cs="Times New Roman"/>
          <w:b/>
          <w:sz w:val="24"/>
          <w:szCs w:val="24"/>
        </w:rPr>
        <w:t xml:space="preserve">Ogrodzenie objęte zakresem prac ujęte jest w Ewidencji Miejskiego Konserwatora Zabytków. Na zakres prac otrzymano zgodę Miejskiego Konserwatora Zabytków. </w:t>
      </w:r>
    </w:p>
    <w:p w14:paraId="1F9EA93E" w14:textId="0CB9F356" w:rsidR="00AE1628" w:rsidRDefault="00AE1628" w:rsidP="004D03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EE">
        <w:rPr>
          <w:rFonts w:ascii="Times New Roman" w:hAnsi="Times New Roman" w:cs="Times New Roman"/>
          <w:b/>
          <w:sz w:val="24"/>
          <w:szCs w:val="24"/>
        </w:rPr>
        <w:t>Zakres rzeczowy zamierzenia został szczegółowo ok</w:t>
      </w:r>
      <w:r w:rsidR="007133AD">
        <w:rPr>
          <w:rFonts w:ascii="Times New Roman" w:hAnsi="Times New Roman" w:cs="Times New Roman"/>
          <w:b/>
          <w:sz w:val="24"/>
          <w:szCs w:val="24"/>
        </w:rPr>
        <w:t>reślony w dokumentacji projektowej</w:t>
      </w:r>
      <w:r w:rsidRPr="001A11EE">
        <w:rPr>
          <w:rFonts w:ascii="Times New Roman" w:hAnsi="Times New Roman" w:cs="Times New Roman"/>
          <w:b/>
          <w:sz w:val="24"/>
          <w:szCs w:val="24"/>
        </w:rPr>
        <w:t>.</w:t>
      </w:r>
    </w:p>
    <w:p w14:paraId="4158597F" w14:textId="43757984" w:rsidR="005621A3" w:rsidRPr="001A11EE" w:rsidRDefault="005621A3" w:rsidP="004D0319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Rozpoczęcie robót skutecznie zgłosić do Miejskiego Konserwatora Zabytków.</w:t>
      </w:r>
    </w:p>
    <w:p w14:paraId="1D1C458C" w14:textId="77777777" w:rsidR="00F172A8" w:rsidRPr="00D108D4" w:rsidRDefault="00F172A8" w:rsidP="004D0319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8840F8" w14:textId="77777777" w:rsidR="00AE1628" w:rsidRPr="00D108D4" w:rsidRDefault="00AE1628" w:rsidP="004D031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31444E" w14:textId="77777777" w:rsidR="00962DD7" w:rsidRPr="005501A6" w:rsidRDefault="00962DD7" w:rsidP="004D03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A6">
        <w:rPr>
          <w:rFonts w:ascii="Times New Roman" w:hAnsi="Times New Roman" w:cs="Times New Roman"/>
          <w:b/>
          <w:sz w:val="24"/>
          <w:szCs w:val="24"/>
        </w:rPr>
        <w:t>Przedmiot zamówienia należy wykonać w oparciu między innymi o:</w:t>
      </w:r>
    </w:p>
    <w:p w14:paraId="211658DA" w14:textId="77777777" w:rsidR="005D61E8" w:rsidRPr="005501A6" w:rsidRDefault="005D61E8" w:rsidP="004D031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Zatwierdzoną dokumentację projektową, będącą w posiadaniu Zamawiającego;</w:t>
      </w:r>
    </w:p>
    <w:p w14:paraId="715B680D" w14:textId="77777777" w:rsidR="005D61E8" w:rsidRPr="005501A6" w:rsidRDefault="005D61E8" w:rsidP="004D03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Dane wynikające z wizji lokalnych obiektu i pobliskiego terenu przy obiekcie;</w:t>
      </w:r>
    </w:p>
    <w:p w14:paraId="3BAC8CB4" w14:textId="344BCAAB" w:rsidR="00573036" w:rsidRPr="007133AD" w:rsidRDefault="005D61E8" w:rsidP="00275AD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Dane zawarte w Opisie Przedmiotu Zamówienia.</w:t>
      </w:r>
    </w:p>
    <w:p w14:paraId="659EBBBE" w14:textId="77777777" w:rsidR="00962DD7" w:rsidRPr="005501A6" w:rsidRDefault="00962DD7" w:rsidP="00275AD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A6">
        <w:rPr>
          <w:rFonts w:ascii="Times New Roman" w:hAnsi="Times New Roman" w:cs="Times New Roman"/>
          <w:b/>
          <w:sz w:val="24"/>
          <w:szCs w:val="24"/>
        </w:rPr>
        <w:lastRenderedPageBreak/>
        <w:t>Przedmiot zamówienia powinien spełniać wymagania zawarte m.in. w:</w:t>
      </w:r>
    </w:p>
    <w:p w14:paraId="15954683" w14:textId="0753952A" w:rsidR="00962DD7" w:rsidRDefault="00962DD7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Prawie budowlanym oraz obowiązujących normach;</w:t>
      </w:r>
    </w:p>
    <w:p w14:paraId="3ABC49DF" w14:textId="65774144" w:rsidR="002B7AA3" w:rsidRPr="002B7AA3" w:rsidRDefault="002B7AA3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AA3">
        <w:rPr>
          <w:rFonts w:ascii="Times New Roman" w:hAnsi="Times New Roman" w:cs="Times New Roman"/>
          <w:sz w:val="24"/>
          <w:szCs w:val="24"/>
        </w:rPr>
        <w:t>Rozporządzenie Ministra Infrastruktury z dnia 12 kwietnia 2002r w sprawie warunków technicznych jakim powinny odpowiadać budynki ich  usytuowanie Dz.U.75/2002 poz.690 z późniejszymi zmianami (obowiązujący na dzień 23.02.2013r)</w:t>
      </w:r>
      <w:r w:rsidR="001A11EE">
        <w:rPr>
          <w:rFonts w:ascii="Times New Roman" w:hAnsi="Times New Roman" w:cs="Times New Roman"/>
          <w:sz w:val="24"/>
          <w:szCs w:val="24"/>
        </w:rPr>
        <w:t>;</w:t>
      </w:r>
    </w:p>
    <w:p w14:paraId="2C8E2B6D" w14:textId="199F9D43" w:rsidR="002B7AA3" w:rsidRDefault="002B7AA3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7AA3">
        <w:rPr>
          <w:rFonts w:ascii="Times New Roman" w:hAnsi="Times New Roman" w:cs="Times New Roman"/>
          <w:sz w:val="24"/>
          <w:szCs w:val="24"/>
        </w:rPr>
        <w:t>Rozporządzenie Ministra Infrastruktury z dnia 26  października  2005r w sprawie warunków technicznych jakim powinny odpowiadać telekomunikacyjne obiekty budowa i ich usytuowanie Dz.U,219/2005 poz.1864.2005/2002 z późniejszymi zmianami</w:t>
      </w:r>
      <w:r w:rsidR="001A11EE">
        <w:rPr>
          <w:rFonts w:ascii="Times New Roman" w:hAnsi="Times New Roman" w:cs="Times New Roman"/>
          <w:sz w:val="24"/>
          <w:szCs w:val="24"/>
        </w:rPr>
        <w:t>;</w:t>
      </w:r>
    </w:p>
    <w:p w14:paraId="604E1A4F" w14:textId="2B9E27F4" w:rsidR="00F73271" w:rsidRPr="00F73271" w:rsidRDefault="00F73271" w:rsidP="004D03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271">
        <w:rPr>
          <w:rFonts w:ascii="Times New Roman" w:hAnsi="Times New Roman" w:cs="Times New Roman"/>
          <w:sz w:val="24"/>
          <w:szCs w:val="24"/>
        </w:rPr>
        <w:t>Ustawa z dnia 21 marca 1985 r.  - O drogach publicznych  - Dz.U. 2020 poz. 470</w:t>
      </w:r>
      <w:r w:rsidR="001A11EE">
        <w:rPr>
          <w:rFonts w:ascii="Times New Roman" w:hAnsi="Times New Roman" w:cs="Times New Roman"/>
          <w:sz w:val="24"/>
          <w:szCs w:val="24"/>
        </w:rPr>
        <w:t>;</w:t>
      </w:r>
    </w:p>
    <w:p w14:paraId="1ABEC4F1" w14:textId="4B0F75CA" w:rsidR="00250BAD" w:rsidRPr="005501A6" w:rsidRDefault="00250BAD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 xml:space="preserve">Normach obronnych aktualnych na dzień sporządzenia dokumentacji. W drodze uzgodnień z Użytkownikiem Wykonawca zdecyduje o możliwości lub konieczności stosowania </w:t>
      </w:r>
      <w:r w:rsidR="0058716D" w:rsidRPr="005501A6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5501A6">
        <w:rPr>
          <w:rFonts w:ascii="Times New Roman" w:hAnsi="Times New Roman" w:cs="Times New Roman"/>
          <w:sz w:val="24"/>
          <w:szCs w:val="24"/>
        </w:rPr>
        <w:t xml:space="preserve">projektów norm lub projektów zmian norm obowiązujących, które </w:t>
      </w:r>
      <w:r w:rsidR="0058716D" w:rsidRPr="005501A6">
        <w:rPr>
          <w:rFonts w:ascii="Times New Roman" w:hAnsi="Times New Roman" w:cs="Times New Roman"/>
          <w:sz w:val="24"/>
          <w:szCs w:val="24"/>
        </w:rPr>
        <w:t>wejdą do stosowania w momencie po planowanym terminie uzyskania pozwolenia</w:t>
      </w:r>
      <w:r w:rsidR="0041151E" w:rsidRPr="005501A6">
        <w:rPr>
          <w:rFonts w:ascii="Times New Roman" w:hAnsi="Times New Roman" w:cs="Times New Roman"/>
          <w:sz w:val="24"/>
          <w:szCs w:val="24"/>
        </w:rPr>
        <w:t xml:space="preserve"> </w:t>
      </w:r>
      <w:r w:rsidR="0041151E" w:rsidRPr="005501A6">
        <w:rPr>
          <w:rFonts w:ascii="Times New Roman" w:hAnsi="Times New Roman" w:cs="Times New Roman"/>
          <w:sz w:val="24"/>
          <w:szCs w:val="24"/>
        </w:rPr>
        <w:br/>
      </w:r>
      <w:r w:rsidR="0058716D" w:rsidRPr="005501A6">
        <w:rPr>
          <w:rFonts w:ascii="Times New Roman" w:hAnsi="Times New Roman" w:cs="Times New Roman"/>
          <w:sz w:val="24"/>
          <w:szCs w:val="24"/>
        </w:rPr>
        <w:t>na budowę;</w:t>
      </w:r>
      <w:r w:rsidR="00300148" w:rsidRPr="005501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6F097" w14:textId="7364609B" w:rsidR="00EF55BB" w:rsidRDefault="00EF55BB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Instrukcji o ochronie obiektów wojskowych i konwojowanego mienia Szt.</w:t>
      </w:r>
      <w:r w:rsidR="00A04654" w:rsidRPr="005501A6">
        <w:rPr>
          <w:rFonts w:ascii="Times New Roman" w:hAnsi="Times New Roman" w:cs="Times New Roman"/>
          <w:sz w:val="24"/>
          <w:szCs w:val="24"/>
        </w:rPr>
        <w:t xml:space="preserve"> </w:t>
      </w:r>
      <w:r w:rsidRPr="005501A6">
        <w:rPr>
          <w:rFonts w:ascii="Times New Roman" w:hAnsi="Times New Roman" w:cs="Times New Roman"/>
          <w:sz w:val="24"/>
          <w:szCs w:val="24"/>
        </w:rPr>
        <w:t>Gen. 1705/2023</w:t>
      </w:r>
      <w:r w:rsidR="001A11EE">
        <w:rPr>
          <w:rFonts w:ascii="Times New Roman" w:hAnsi="Times New Roman" w:cs="Times New Roman"/>
          <w:sz w:val="24"/>
          <w:szCs w:val="24"/>
        </w:rPr>
        <w:t>;</w:t>
      </w:r>
    </w:p>
    <w:p w14:paraId="0E342C54" w14:textId="48F4BC01" w:rsidR="000139BD" w:rsidRPr="000139BD" w:rsidRDefault="000139BD" w:rsidP="004D03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9BD">
        <w:rPr>
          <w:rFonts w:ascii="Times New Roman" w:hAnsi="Times New Roman" w:cs="Times New Roman"/>
          <w:sz w:val="24"/>
          <w:szCs w:val="24"/>
        </w:rPr>
        <w:t>Regulaminie Wojskowego Ośrodka Dokumentacji Geodezyjnej i Kartograficznej oraz ZUDP przy RZI Bydgoszcz zatwierdzony dni</w:t>
      </w:r>
      <w:r w:rsidR="001A11EE">
        <w:rPr>
          <w:rFonts w:ascii="Times New Roman" w:hAnsi="Times New Roman" w:cs="Times New Roman"/>
          <w:sz w:val="24"/>
          <w:szCs w:val="24"/>
        </w:rPr>
        <w:t xml:space="preserve">a 18.12.2014r. przez Szafa tut. </w:t>
      </w:r>
      <w:r w:rsidRPr="000139BD">
        <w:rPr>
          <w:rFonts w:ascii="Times New Roman" w:hAnsi="Times New Roman" w:cs="Times New Roman"/>
          <w:sz w:val="24"/>
          <w:szCs w:val="24"/>
        </w:rPr>
        <w:t>Zarządu</w:t>
      </w:r>
      <w:r w:rsidR="001A11EE">
        <w:rPr>
          <w:rFonts w:ascii="Times New Roman" w:hAnsi="Times New Roman" w:cs="Times New Roman"/>
          <w:sz w:val="24"/>
          <w:szCs w:val="24"/>
        </w:rPr>
        <w:t xml:space="preserve"> </w:t>
      </w:r>
      <w:r w:rsidRPr="000139BD">
        <w:rPr>
          <w:rFonts w:ascii="Times New Roman" w:hAnsi="Times New Roman" w:cs="Times New Roman"/>
          <w:sz w:val="24"/>
          <w:szCs w:val="24"/>
        </w:rPr>
        <w:t>(bez rozdziału VII);</w:t>
      </w:r>
    </w:p>
    <w:p w14:paraId="0CE41F57" w14:textId="77777777" w:rsidR="000139BD" w:rsidRPr="000139BD" w:rsidRDefault="000139BD" w:rsidP="004D03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9BD">
        <w:rPr>
          <w:rFonts w:ascii="Times New Roman" w:hAnsi="Times New Roman" w:cs="Times New Roman"/>
          <w:sz w:val="24"/>
          <w:szCs w:val="24"/>
        </w:rPr>
        <w:t>Decyzji Nr 91/MON z dnia 26.07.2024r. w sprawie ustalenia terenów zamkniętych w resorcie obrony narodowej;</w:t>
      </w:r>
    </w:p>
    <w:p w14:paraId="2E1C0720" w14:textId="2A7C650F" w:rsidR="000139BD" w:rsidRPr="000139BD" w:rsidRDefault="000139BD" w:rsidP="004D031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39BD">
        <w:rPr>
          <w:rFonts w:ascii="Times New Roman" w:hAnsi="Times New Roman" w:cs="Times New Roman"/>
          <w:sz w:val="24"/>
          <w:szCs w:val="24"/>
        </w:rPr>
        <w:t>Ustawa z dnia 5 sierpnia 2010 r. o</w:t>
      </w:r>
      <w:r w:rsidR="001A11EE">
        <w:rPr>
          <w:rFonts w:ascii="Times New Roman" w:hAnsi="Times New Roman" w:cs="Times New Roman"/>
          <w:sz w:val="24"/>
          <w:szCs w:val="24"/>
        </w:rPr>
        <w:t xml:space="preserve"> ochronie informacji niejawnych </w:t>
      </w:r>
      <w:r w:rsidRPr="000139BD">
        <w:rPr>
          <w:rFonts w:ascii="Times New Roman" w:hAnsi="Times New Roman" w:cs="Times New Roman"/>
          <w:sz w:val="24"/>
          <w:szCs w:val="24"/>
        </w:rPr>
        <w:t xml:space="preserve">(Dz.U.2019.742.t.j.), oraz wydane na jej podstawie przepisy wykonawcze; </w:t>
      </w:r>
    </w:p>
    <w:p w14:paraId="7F588706" w14:textId="72375D7B" w:rsidR="00EF55BB" w:rsidRPr="005501A6" w:rsidRDefault="00EF55BB" w:rsidP="004D031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1A6">
        <w:rPr>
          <w:rFonts w:ascii="Times New Roman" w:hAnsi="Times New Roman" w:cs="Times New Roman"/>
          <w:sz w:val="24"/>
          <w:szCs w:val="24"/>
        </w:rPr>
        <w:t>Wymagania</w:t>
      </w:r>
      <w:r w:rsidR="008924B0" w:rsidRPr="005501A6">
        <w:rPr>
          <w:rFonts w:ascii="Times New Roman" w:hAnsi="Times New Roman" w:cs="Times New Roman"/>
          <w:sz w:val="24"/>
          <w:szCs w:val="24"/>
        </w:rPr>
        <w:t>ch</w:t>
      </w:r>
      <w:r w:rsidRPr="005501A6">
        <w:rPr>
          <w:rFonts w:ascii="Times New Roman" w:hAnsi="Times New Roman" w:cs="Times New Roman"/>
          <w:sz w:val="24"/>
          <w:szCs w:val="24"/>
        </w:rPr>
        <w:t xml:space="preserve"> Eksploatacyjno-Technicznymi dla XIX Grupy SpW – Systemy </w:t>
      </w:r>
      <w:r w:rsidR="00A7118A" w:rsidRPr="005501A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501A6">
        <w:rPr>
          <w:rFonts w:ascii="Times New Roman" w:hAnsi="Times New Roman" w:cs="Times New Roman"/>
          <w:sz w:val="24"/>
          <w:szCs w:val="24"/>
        </w:rPr>
        <w:t>i Urządzenia Specjalistyczne do Ochrony Obiektów” Inspektoratu Wsparcia Sił Zbrojnych z dnia 8 maja 2020 r</w:t>
      </w:r>
    </w:p>
    <w:p w14:paraId="5EE26ECD" w14:textId="7FA33E32" w:rsidR="00C873CF" w:rsidRPr="00D108D4" w:rsidRDefault="00C873CF" w:rsidP="004D0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FC19068" w14:textId="77777777" w:rsidR="001D0FB5" w:rsidRPr="00DA76B2" w:rsidRDefault="001D0FB5" w:rsidP="004D0319">
      <w:pPr>
        <w:pStyle w:val="Akapitzlist"/>
        <w:autoSpaceDE w:val="0"/>
        <w:autoSpaceDN w:val="0"/>
        <w:adjustRightInd w:val="0"/>
        <w:spacing w:after="0"/>
        <w:ind w:left="284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6B2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</w:p>
    <w:p w14:paraId="5F08878E" w14:textId="118D2B01" w:rsidR="001364FD" w:rsidRPr="00DA76B2" w:rsidRDefault="001D0FB5" w:rsidP="004D031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6B2">
        <w:rPr>
          <w:rFonts w:ascii="Times New Roman" w:hAnsi="Times New Roman" w:cs="Times New Roman"/>
          <w:sz w:val="24"/>
          <w:szCs w:val="24"/>
        </w:rPr>
        <w:t xml:space="preserve">Instrukcja o ochronie obiektów </w:t>
      </w:r>
      <w:r w:rsidR="001364FD" w:rsidRPr="00DA76B2">
        <w:rPr>
          <w:rFonts w:ascii="Times New Roman" w:hAnsi="Times New Roman" w:cs="Times New Roman"/>
          <w:sz w:val="24"/>
          <w:szCs w:val="24"/>
        </w:rPr>
        <w:t>wojskowych i konwojowanego mienia Szt.</w:t>
      </w:r>
      <w:r w:rsidR="00A04654" w:rsidRPr="00DA76B2">
        <w:rPr>
          <w:rFonts w:ascii="Times New Roman" w:hAnsi="Times New Roman" w:cs="Times New Roman"/>
          <w:sz w:val="24"/>
          <w:szCs w:val="24"/>
        </w:rPr>
        <w:t xml:space="preserve"> </w:t>
      </w:r>
      <w:r w:rsidR="001364FD" w:rsidRPr="00DA76B2">
        <w:rPr>
          <w:rFonts w:ascii="Times New Roman" w:hAnsi="Times New Roman" w:cs="Times New Roman"/>
          <w:sz w:val="24"/>
          <w:szCs w:val="24"/>
        </w:rPr>
        <w:t>Gen. 1705/2023</w:t>
      </w:r>
    </w:p>
    <w:p w14:paraId="2FCDA8C5" w14:textId="2905CFFB" w:rsidR="001D0FB5" w:rsidRPr="00DA76B2" w:rsidRDefault="001D0FB5" w:rsidP="004D031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A76B2">
        <w:rPr>
          <w:rFonts w:ascii="Times New Roman" w:hAnsi="Times New Roman" w:cs="Times New Roman"/>
          <w:sz w:val="24"/>
          <w:szCs w:val="24"/>
        </w:rPr>
        <w:t xml:space="preserve"> o klauzuli ZASTRZEŻONE jest do wglądu w siedzibie Zamawiającego. Wglądu do ww. instrukcji mogą dokonać tylko osoby posiadające poświadczenie bezpieczeństwa lub pisemne upoważnienie kierownika jednostki organizacyjnej zgodnie z art. 21 ust. 4 ustawy z dnia 5 sierpnia 2010 r. o ochronie informacji niejawnych (Dz. U. z 2019 r. poz. 742) uprawniające do dostępu do informacji niejawnych oznaczonych klauzulą ZASTRZEŻONE oraz zaświadczenie o odbyciu szkolenia w zakresie ochrony informacji niejawnych.</w:t>
      </w:r>
    </w:p>
    <w:p w14:paraId="75953B0F" w14:textId="1666AC32" w:rsidR="0028699A" w:rsidRPr="00D108D4" w:rsidRDefault="0028699A" w:rsidP="004D03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907A3DC" w14:textId="77777777" w:rsidR="00962DD7" w:rsidRPr="005501A6" w:rsidRDefault="00962DD7" w:rsidP="004D031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A6">
        <w:rPr>
          <w:rFonts w:ascii="Times New Roman" w:hAnsi="Times New Roman" w:cs="Times New Roman"/>
          <w:b/>
          <w:sz w:val="24"/>
          <w:szCs w:val="24"/>
        </w:rPr>
        <w:t>W zakres zamówienia wchodzi wykonanie:</w:t>
      </w:r>
    </w:p>
    <w:p w14:paraId="12CE48B0" w14:textId="77777777" w:rsidR="00141562" w:rsidRPr="005501A6" w:rsidRDefault="00141562" w:rsidP="004D0319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A6">
        <w:rPr>
          <w:rFonts w:ascii="Times New Roman" w:eastAsia="Calibri" w:hAnsi="Times New Roman" w:cs="Times New Roman"/>
          <w:sz w:val="24"/>
          <w:szCs w:val="24"/>
        </w:rPr>
        <w:t>Wykonanie robót budowlanych na podstawie zatwierdzonej przez Inwestora dokumentacji projektowej;</w:t>
      </w:r>
    </w:p>
    <w:p w14:paraId="0EC7496E" w14:textId="77777777" w:rsidR="00141562" w:rsidRPr="005501A6" w:rsidRDefault="00141562" w:rsidP="004D0319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A6">
        <w:rPr>
          <w:rFonts w:ascii="Times New Roman" w:eastAsia="Calibri" w:hAnsi="Times New Roman" w:cs="Times New Roman"/>
          <w:sz w:val="24"/>
          <w:szCs w:val="24"/>
        </w:rPr>
        <w:t>Wykonanie dokumentacji powykonawczej;</w:t>
      </w:r>
    </w:p>
    <w:p w14:paraId="1F98CA97" w14:textId="2C8D1D92" w:rsidR="004C2959" w:rsidRDefault="00141562" w:rsidP="004D0319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1A6">
        <w:rPr>
          <w:rFonts w:ascii="Times New Roman" w:eastAsia="Calibri" w:hAnsi="Times New Roman" w:cs="Times New Roman"/>
          <w:bCs/>
          <w:sz w:val="24"/>
          <w:szCs w:val="24"/>
        </w:rPr>
        <w:t xml:space="preserve">Odbioru wykonanych robót przez organy nadzoru działające w strukturach MON </w:t>
      </w:r>
      <w:r w:rsidRPr="005501A6">
        <w:rPr>
          <w:rFonts w:ascii="Times New Roman" w:eastAsia="Calibri" w:hAnsi="Times New Roman" w:cs="Times New Roman"/>
          <w:sz w:val="24"/>
          <w:szCs w:val="24"/>
        </w:rPr>
        <w:t>zgodnie z wymaganiami określonymi w Ustawie z dnia 7 lipca 1994 r. Prawo budowlane (tekst jednolity Dz. U. 2020 poz. 1333</w:t>
      </w:r>
      <w:r w:rsidRPr="005501A6">
        <w:rPr>
          <w:rFonts w:ascii="Times New Roman" w:eastAsia="Calibri" w:hAnsi="Times New Roman" w:cs="Times New Roman"/>
        </w:rPr>
        <w:t xml:space="preserve"> </w:t>
      </w:r>
      <w:r w:rsidRPr="005501A6">
        <w:rPr>
          <w:rFonts w:ascii="Times New Roman" w:eastAsia="Calibri" w:hAnsi="Times New Roman" w:cs="Times New Roman"/>
          <w:sz w:val="24"/>
          <w:szCs w:val="24"/>
        </w:rPr>
        <w:t>wraz z późniejszymi zmianami)</w:t>
      </w:r>
      <w:r w:rsidR="00D230C3" w:rsidRPr="005501A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B43F02" w14:textId="77777777" w:rsidR="00DA76B2" w:rsidRPr="00DA76B2" w:rsidRDefault="00DA76B2" w:rsidP="00DA76B2">
      <w:pPr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A0C850" w14:textId="77777777" w:rsidR="00D230C3" w:rsidRPr="007D7DD1" w:rsidRDefault="00D230C3" w:rsidP="00275AD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DD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Zakres przedmiotu zamówienia obejmuje również:</w:t>
      </w:r>
    </w:p>
    <w:p w14:paraId="0A318D84" w14:textId="77777777" w:rsidR="00D230C3" w:rsidRPr="004D0319" w:rsidRDefault="00D230C3" w:rsidP="00275AD1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Wykonanie prac przygotowawczych, przygotowanie i organizacja placu budowy itp.;</w:t>
      </w:r>
    </w:p>
    <w:p w14:paraId="2A0EBC5F" w14:textId="77777777" w:rsidR="00D230C3" w:rsidRPr="004D0319" w:rsidRDefault="00D230C3" w:rsidP="00275AD1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Zabezpieczenie robót zgodnie z obowiązującymi przepisami;</w:t>
      </w:r>
    </w:p>
    <w:p w14:paraId="125D63ED" w14:textId="77777777" w:rsidR="00D230C3" w:rsidRPr="004D0319" w:rsidRDefault="00D230C3" w:rsidP="00275AD1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Wykonywanie robót podstawowych objętych w terminach określonych w harmonogramie rzeczowo-finansowym;</w:t>
      </w:r>
    </w:p>
    <w:p w14:paraId="23CF45A7" w14:textId="77777777" w:rsidR="00D230C3" w:rsidRPr="004D0319" w:rsidRDefault="00D230C3" w:rsidP="00275AD1">
      <w:pPr>
        <w:numPr>
          <w:ilvl w:val="0"/>
          <w:numId w:val="44"/>
        </w:numPr>
        <w:autoSpaceDE w:val="0"/>
        <w:autoSpaceDN w:val="0"/>
        <w:adjustRightInd w:val="0"/>
        <w:spacing w:after="0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Wykonywanie całości robót zgodnie z przepisami BHP i pozostałymi przepisami techniczno-budowlanymi;</w:t>
      </w:r>
    </w:p>
    <w:p w14:paraId="34470B9E" w14:textId="0613B73E" w:rsidR="00D230C3" w:rsidRPr="004D0319" w:rsidRDefault="00D230C3" w:rsidP="00275AD1">
      <w:pPr>
        <w:widowControl w:val="0"/>
        <w:numPr>
          <w:ilvl w:val="0"/>
          <w:numId w:val="44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Przeprowadzenie na własny koszt i ryzyko utylizacji odpadów powstałych przy realizacji zamówienia zgodnie z Ustawą o odpadach z dnia 14.12.2012 r.  Materiały z rozbiórki niepodlegające utylizacji Wykonawca zagospodaruje we własnym zakresie, a ich wartość szacunkową ujął w cenie oferty; Wykonawca przedstawi Zamawiającemu protokół sporządzony przez uprawniony podmiot z przeprowadzonej utylizacji;</w:t>
      </w:r>
    </w:p>
    <w:p w14:paraId="24957AED" w14:textId="77777777" w:rsidR="00D230C3" w:rsidRPr="004D0319" w:rsidRDefault="00D230C3" w:rsidP="00275AD1">
      <w:pPr>
        <w:widowControl w:val="0"/>
        <w:numPr>
          <w:ilvl w:val="0"/>
          <w:numId w:val="44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 xml:space="preserve">Zgłaszanie do odbioru robót zanikających, odbiorów częściowych, odbioru końcowego </w:t>
      </w:r>
      <w:r w:rsidRPr="004D0319">
        <w:rPr>
          <w:rFonts w:ascii="Times New Roman" w:eastAsia="Calibri" w:hAnsi="Times New Roman" w:cs="Times New Roman"/>
          <w:sz w:val="24"/>
          <w:szCs w:val="24"/>
        </w:rPr>
        <w:br/>
        <w:t>i przekazanie przedmiotu umowy Zamawiającemu;</w:t>
      </w:r>
    </w:p>
    <w:p w14:paraId="1599975D" w14:textId="140A2DE1" w:rsidR="00D230C3" w:rsidRPr="004D0319" w:rsidRDefault="00D230C3" w:rsidP="00275AD1">
      <w:pPr>
        <w:widowControl w:val="0"/>
        <w:numPr>
          <w:ilvl w:val="0"/>
          <w:numId w:val="44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0319">
        <w:rPr>
          <w:rFonts w:ascii="Times New Roman" w:eastAsia="Calibri" w:hAnsi="Times New Roman" w:cs="Times New Roman"/>
          <w:sz w:val="24"/>
          <w:szCs w:val="24"/>
        </w:rPr>
        <w:t>Wykon</w:t>
      </w:r>
      <w:r w:rsidR="00DA76B2" w:rsidRPr="004D0319">
        <w:rPr>
          <w:rFonts w:ascii="Times New Roman" w:eastAsia="Calibri" w:hAnsi="Times New Roman" w:cs="Times New Roman"/>
          <w:sz w:val="24"/>
          <w:szCs w:val="24"/>
        </w:rPr>
        <w:t>anie dokumentacji powykonawczej</w:t>
      </w:r>
      <w:r w:rsidRPr="004D0319">
        <w:rPr>
          <w:rFonts w:ascii="Times New Roman" w:eastAsia="Calibri" w:hAnsi="Times New Roman" w:cs="Times New Roman"/>
          <w:sz w:val="24"/>
          <w:szCs w:val="24"/>
        </w:rPr>
        <w:t>,</w:t>
      </w:r>
      <w:r w:rsidRPr="004D0319">
        <w:rPr>
          <w:rFonts w:ascii="Times New Roman" w:eastAsia="Calibri" w:hAnsi="Times New Roman" w:cs="Times New Roman"/>
          <w:bCs/>
          <w:sz w:val="24"/>
          <w:szCs w:val="24"/>
        </w:rPr>
        <w:t xml:space="preserve"> zgod</w:t>
      </w:r>
      <w:r w:rsidR="00965F46" w:rsidRPr="004D0319">
        <w:rPr>
          <w:rFonts w:ascii="Times New Roman" w:eastAsia="Calibri" w:hAnsi="Times New Roman" w:cs="Times New Roman"/>
          <w:bCs/>
          <w:sz w:val="24"/>
          <w:szCs w:val="24"/>
        </w:rPr>
        <w:t>nie z wytycznymi Zamawiającego</w:t>
      </w:r>
      <w:r w:rsidRPr="004D031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508647" w14:textId="77777777" w:rsidR="00D230C3" w:rsidRPr="004D0319" w:rsidRDefault="00D230C3" w:rsidP="00275AD1">
      <w:pPr>
        <w:widowControl w:val="0"/>
        <w:numPr>
          <w:ilvl w:val="0"/>
          <w:numId w:val="44"/>
        </w:numPr>
        <w:suppressAutoHyphens/>
        <w:spacing w:after="0"/>
        <w:ind w:left="567" w:hanging="35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4D0319">
        <w:rPr>
          <w:rFonts w:ascii="Times New Roman" w:eastAsia="Calibri" w:hAnsi="Times New Roman" w:cs="Times New Roman"/>
          <w:sz w:val="24"/>
        </w:rPr>
        <w:t>Wykonanie i uzgodnienie z Administratorem zestawienia poniesionych nakładów finansowych i uzyskanych efektów rzeczowo-finansowych na zakończenie przedmiotowego zadania;</w:t>
      </w:r>
    </w:p>
    <w:p w14:paraId="6C3C342C" w14:textId="77777777" w:rsidR="00445ACD" w:rsidRPr="004D0319" w:rsidRDefault="00445ACD" w:rsidP="00275AD1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1F0BE93" w14:textId="77777777" w:rsidR="00BC5AA4" w:rsidRPr="004D0319" w:rsidRDefault="00BC5AA4" w:rsidP="00275AD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AA68C7" w14:textId="622A0AE4" w:rsidR="00445ACD" w:rsidRPr="004D0319" w:rsidRDefault="00BC5AA4" w:rsidP="00275AD1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0319">
        <w:rPr>
          <w:rFonts w:ascii="Times New Roman" w:eastAsia="Calibri" w:hAnsi="Times New Roman" w:cs="Times New Roman"/>
          <w:b/>
          <w:bCs/>
          <w:sz w:val="24"/>
          <w:szCs w:val="24"/>
        </w:rPr>
        <w:t>UWAGA:</w:t>
      </w:r>
    </w:p>
    <w:p w14:paraId="2D2EC9E7" w14:textId="50BF3B42" w:rsidR="00D50706" w:rsidRPr="004D0319" w:rsidRDefault="00D50706" w:rsidP="004D0319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319">
        <w:rPr>
          <w:rFonts w:ascii="Times New Roman" w:hAnsi="Times New Roman" w:cs="Times New Roman"/>
          <w:sz w:val="24"/>
          <w:szCs w:val="24"/>
        </w:rPr>
        <w:t xml:space="preserve">Wskazane jest aby zgodnie z wymaganiami w opracowaniu został dodany zapis </w:t>
      </w:r>
      <w:r w:rsidR="00A7118A" w:rsidRPr="004D03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0319">
        <w:rPr>
          <w:rFonts w:ascii="Times New Roman" w:hAnsi="Times New Roman" w:cs="Times New Roman"/>
          <w:sz w:val="24"/>
          <w:szCs w:val="24"/>
        </w:rPr>
        <w:t xml:space="preserve">o wystawieniu na piśmie przez wykonawcę na jego wyłączną odpowiedzialność deklaracji zgodności stwierdzającej, że zamontowane urządzenia spełniają kryteria określone </w:t>
      </w:r>
      <w:r w:rsidR="00A7118A" w:rsidRPr="004D03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D0319">
        <w:rPr>
          <w:rFonts w:ascii="Times New Roman" w:hAnsi="Times New Roman" w:cs="Times New Roman"/>
          <w:sz w:val="24"/>
          <w:szCs w:val="24"/>
        </w:rPr>
        <w:t>w wymaganiach. Deklaracja powinna zawierać: dane wystawiającego, datę wydania, wyszczególnione urządzenia, miejsce zainstalowania, uzyskany poziom bezpieczeństwa.</w:t>
      </w:r>
    </w:p>
    <w:p w14:paraId="77045BDD" w14:textId="77777777" w:rsidR="00D50706" w:rsidRPr="004D0319" w:rsidRDefault="00D50706" w:rsidP="004D0319">
      <w:pPr>
        <w:pStyle w:val="Akapitzlist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0319">
        <w:rPr>
          <w:rFonts w:ascii="Times New Roman" w:hAnsi="Times New Roman" w:cs="Times New Roman"/>
          <w:sz w:val="24"/>
          <w:szCs w:val="24"/>
        </w:rPr>
        <w:t>W opracowaniu powinien zawierać się zapis mówiący o przygotowaniu przez wykonawcę wykazu zainstalowanych urządzeń, dowodów urządzeń, instrukcji obsługi technicznej,  dokumentacji dotyczącej eksploatacji systemów i urządzeń alarmowych tj. (Książka ewidencji; Rejestr napraw, przeglądów technicznych; Rejestr zdarzeń alarmowych).</w:t>
      </w:r>
    </w:p>
    <w:p w14:paraId="7D45146C" w14:textId="77777777" w:rsidR="00D50706" w:rsidRDefault="00D50706" w:rsidP="00BC5AA4">
      <w:pPr>
        <w:pStyle w:val="Tekstkomentarza"/>
        <w:spacing w:line="276" w:lineRule="auto"/>
      </w:pPr>
    </w:p>
    <w:p w14:paraId="562FB565" w14:textId="77777777" w:rsidR="00445ACD" w:rsidRDefault="00445ACD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F4EC59F" w14:textId="7A313FDB" w:rsidR="0079554F" w:rsidRDefault="0079554F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Opracowali:</w:t>
      </w:r>
    </w:p>
    <w:p w14:paraId="4E6BA866" w14:textId="237F4677" w:rsidR="004D0319" w:rsidRDefault="004D0319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Izabela MŁODZIKOWSKA-GILL</w:t>
      </w:r>
    </w:p>
    <w:p w14:paraId="0C005C80" w14:textId="77777777" w:rsidR="00445ACD" w:rsidRPr="00445ACD" w:rsidRDefault="00445ACD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Natalia MAGIEROWSKA-DĘBIEC</w:t>
      </w:r>
    </w:p>
    <w:p w14:paraId="06E82FE8" w14:textId="77777777" w:rsidR="00445ACD" w:rsidRPr="00445ACD" w:rsidRDefault="00445ACD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Beata C</w:t>
      </w:r>
      <w:r w:rsidR="0079554F">
        <w:rPr>
          <w:rFonts w:ascii="Times New Roman" w:eastAsia="Calibri" w:hAnsi="Times New Roman" w:cs="Times New Roman"/>
          <w:b/>
          <w:bCs/>
          <w:sz w:val="20"/>
          <w:szCs w:val="20"/>
        </w:rPr>
        <w:t>HRZ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ANOWSKA</w:t>
      </w:r>
    </w:p>
    <w:p w14:paraId="1482994C" w14:textId="77777777" w:rsidR="00D230C3" w:rsidRDefault="00445ACD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5ACD">
        <w:rPr>
          <w:rFonts w:ascii="Times New Roman" w:eastAsia="Calibri" w:hAnsi="Times New Roman" w:cs="Times New Roman"/>
          <w:b/>
          <w:bCs/>
          <w:sz w:val="20"/>
          <w:szCs w:val="20"/>
        </w:rPr>
        <w:t>Andrzej SYNAKIEWICZ</w:t>
      </w:r>
    </w:p>
    <w:p w14:paraId="32DEF7FC" w14:textId="65A1E83E" w:rsidR="0079554F" w:rsidRPr="00445ACD" w:rsidRDefault="004D0319" w:rsidP="00445ACD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Marek SZCZYPIORSKI</w:t>
      </w:r>
    </w:p>
    <w:sectPr w:rsidR="0079554F" w:rsidRPr="00445ACD" w:rsidSect="00626D5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D0D0C" w14:textId="77777777" w:rsidR="00FE32CB" w:rsidRDefault="00FE32CB" w:rsidP="00D878A4">
      <w:pPr>
        <w:spacing w:after="0" w:line="240" w:lineRule="auto"/>
      </w:pPr>
      <w:r>
        <w:separator/>
      </w:r>
    </w:p>
  </w:endnote>
  <w:endnote w:type="continuationSeparator" w:id="0">
    <w:p w14:paraId="21A3AD64" w14:textId="77777777" w:rsidR="00FE32CB" w:rsidRDefault="00FE32CB" w:rsidP="00D8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269919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569CD4" w14:textId="6A463234" w:rsidR="00D878A4" w:rsidRPr="00D878A4" w:rsidRDefault="00D878A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D878A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E6B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878A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E6B7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D8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CB3439" w14:textId="77777777" w:rsidR="00D878A4" w:rsidRDefault="00D878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59323" w14:textId="77777777" w:rsidR="00FE32CB" w:rsidRDefault="00FE32CB" w:rsidP="00D878A4">
      <w:pPr>
        <w:spacing w:after="0" w:line="240" w:lineRule="auto"/>
      </w:pPr>
      <w:r>
        <w:separator/>
      </w:r>
    </w:p>
  </w:footnote>
  <w:footnote w:type="continuationSeparator" w:id="0">
    <w:p w14:paraId="32830FB7" w14:textId="77777777" w:rsidR="00FE32CB" w:rsidRDefault="00FE32CB" w:rsidP="00D87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939"/>
    <w:multiLevelType w:val="hybridMultilevel"/>
    <w:tmpl w:val="1BC6D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4B70"/>
    <w:multiLevelType w:val="hybridMultilevel"/>
    <w:tmpl w:val="B5D65334"/>
    <w:lvl w:ilvl="0" w:tplc="78FA9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CE020B"/>
    <w:multiLevelType w:val="hybridMultilevel"/>
    <w:tmpl w:val="43B01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5E67"/>
    <w:multiLevelType w:val="multilevel"/>
    <w:tmpl w:val="CA803F7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9C5E63"/>
    <w:multiLevelType w:val="hybridMultilevel"/>
    <w:tmpl w:val="732E0F2C"/>
    <w:lvl w:ilvl="0" w:tplc="2528F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F2BB9"/>
    <w:multiLevelType w:val="hybridMultilevel"/>
    <w:tmpl w:val="91587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D1363"/>
    <w:multiLevelType w:val="hybridMultilevel"/>
    <w:tmpl w:val="0758F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A2006"/>
    <w:multiLevelType w:val="hybridMultilevel"/>
    <w:tmpl w:val="F2984352"/>
    <w:lvl w:ilvl="0" w:tplc="A1B2AF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165753"/>
    <w:multiLevelType w:val="hybridMultilevel"/>
    <w:tmpl w:val="C29A351C"/>
    <w:lvl w:ilvl="0" w:tplc="78FA9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C0819B1"/>
    <w:multiLevelType w:val="hybridMultilevel"/>
    <w:tmpl w:val="C6DA5472"/>
    <w:lvl w:ilvl="0" w:tplc="5C5EDF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425"/>
    <w:multiLevelType w:val="hybridMultilevel"/>
    <w:tmpl w:val="1B700938"/>
    <w:lvl w:ilvl="0" w:tplc="3160B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37752"/>
    <w:multiLevelType w:val="hybridMultilevel"/>
    <w:tmpl w:val="961E6C2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718C"/>
    <w:multiLevelType w:val="hybridMultilevel"/>
    <w:tmpl w:val="2518554C"/>
    <w:lvl w:ilvl="0" w:tplc="6F020EBA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2623F7C"/>
    <w:multiLevelType w:val="multilevel"/>
    <w:tmpl w:val="8B7CBB1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35F2BFA"/>
    <w:multiLevelType w:val="hybridMultilevel"/>
    <w:tmpl w:val="80221C48"/>
    <w:lvl w:ilvl="0" w:tplc="312EFFA2">
      <w:start w:val="1"/>
      <w:numFmt w:val="decimal"/>
      <w:lvlText w:val="%1)"/>
      <w:lvlJc w:val="left"/>
      <w:pPr>
        <w:ind w:left="78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353138"/>
    <w:multiLevelType w:val="hybridMultilevel"/>
    <w:tmpl w:val="84B457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75E68"/>
    <w:multiLevelType w:val="hybridMultilevel"/>
    <w:tmpl w:val="EF90314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F5566"/>
    <w:multiLevelType w:val="hybridMultilevel"/>
    <w:tmpl w:val="CDB05E8E"/>
    <w:lvl w:ilvl="0" w:tplc="D1DEC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92B71"/>
    <w:multiLevelType w:val="hybridMultilevel"/>
    <w:tmpl w:val="7602A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55506"/>
    <w:multiLevelType w:val="hybridMultilevel"/>
    <w:tmpl w:val="1DC0C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D775D"/>
    <w:multiLevelType w:val="hybridMultilevel"/>
    <w:tmpl w:val="1EBEDB46"/>
    <w:lvl w:ilvl="0" w:tplc="C60C4DF2">
      <w:start w:val="1"/>
      <w:numFmt w:val="upperRoman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05975BB"/>
    <w:multiLevelType w:val="multilevel"/>
    <w:tmpl w:val="9252F49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32DA0AF2"/>
    <w:multiLevelType w:val="hybridMultilevel"/>
    <w:tmpl w:val="9616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7060E"/>
    <w:multiLevelType w:val="multilevel"/>
    <w:tmpl w:val="07E2D90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01701D"/>
    <w:multiLevelType w:val="hybridMultilevel"/>
    <w:tmpl w:val="D4DE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C624A"/>
    <w:multiLevelType w:val="hybridMultilevel"/>
    <w:tmpl w:val="2518554C"/>
    <w:lvl w:ilvl="0" w:tplc="6F020EBA">
      <w:start w:val="1"/>
      <w:numFmt w:val="decimal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E881A09"/>
    <w:multiLevelType w:val="multilevel"/>
    <w:tmpl w:val="09AC7B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42D413EB"/>
    <w:multiLevelType w:val="multilevel"/>
    <w:tmpl w:val="815AFC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8005BD"/>
    <w:multiLevelType w:val="multilevel"/>
    <w:tmpl w:val="9D66CE4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A4A3687"/>
    <w:multiLevelType w:val="hybridMultilevel"/>
    <w:tmpl w:val="3EB04296"/>
    <w:lvl w:ilvl="0" w:tplc="5776C12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3572C"/>
    <w:multiLevelType w:val="hybridMultilevel"/>
    <w:tmpl w:val="15385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97413"/>
    <w:multiLevelType w:val="hybridMultilevel"/>
    <w:tmpl w:val="BAB2D0BA"/>
    <w:lvl w:ilvl="0" w:tplc="24A4F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A24D4"/>
    <w:multiLevelType w:val="hybridMultilevel"/>
    <w:tmpl w:val="71B6B576"/>
    <w:lvl w:ilvl="0" w:tplc="F5183230">
      <w:start w:val="1"/>
      <w:numFmt w:val="decimal"/>
      <w:lvlText w:val="%1)"/>
      <w:lvlJc w:val="left"/>
      <w:pPr>
        <w:ind w:left="14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F224E0"/>
    <w:multiLevelType w:val="hybridMultilevel"/>
    <w:tmpl w:val="C20CBEDA"/>
    <w:lvl w:ilvl="0" w:tplc="78FA94B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24110E3"/>
    <w:multiLevelType w:val="hybridMultilevel"/>
    <w:tmpl w:val="7B223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16172"/>
    <w:multiLevelType w:val="hybridMultilevel"/>
    <w:tmpl w:val="5D864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A06AF"/>
    <w:multiLevelType w:val="hybridMultilevel"/>
    <w:tmpl w:val="2F7E5A56"/>
    <w:lvl w:ilvl="0" w:tplc="3AF41C16">
      <w:start w:val="2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251"/>
    <w:multiLevelType w:val="hybridMultilevel"/>
    <w:tmpl w:val="A162BB16"/>
    <w:lvl w:ilvl="0" w:tplc="ED569C6E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FE24C9"/>
    <w:multiLevelType w:val="hybridMultilevel"/>
    <w:tmpl w:val="CE922FD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33563"/>
    <w:multiLevelType w:val="hybridMultilevel"/>
    <w:tmpl w:val="A3382124"/>
    <w:lvl w:ilvl="0" w:tplc="4DA06D4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C1111A9"/>
    <w:multiLevelType w:val="multilevel"/>
    <w:tmpl w:val="5574D1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DDD157F"/>
    <w:multiLevelType w:val="hybridMultilevel"/>
    <w:tmpl w:val="CF381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D45B1"/>
    <w:multiLevelType w:val="hybridMultilevel"/>
    <w:tmpl w:val="EF7AD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D622B"/>
    <w:multiLevelType w:val="hybridMultilevel"/>
    <w:tmpl w:val="A90E01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7B63EE"/>
    <w:multiLevelType w:val="hybridMultilevel"/>
    <w:tmpl w:val="47BA1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345E6E"/>
    <w:multiLevelType w:val="hybridMultilevel"/>
    <w:tmpl w:val="22847282"/>
    <w:lvl w:ilvl="0" w:tplc="CCC094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8"/>
  </w:num>
  <w:num w:numId="3">
    <w:abstractNumId w:val="14"/>
  </w:num>
  <w:num w:numId="4">
    <w:abstractNumId w:val="30"/>
  </w:num>
  <w:num w:numId="5">
    <w:abstractNumId w:val="25"/>
  </w:num>
  <w:num w:numId="6">
    <w:abstractNumId w:val="22"/>
  </w:num>
  <w:num w:numId="7">
    <w:abstractNumId w:val="15"/>
  </w:num>
  <w:num w:numId="8">
    <w:abstractNumId w:val="6"/>
  </w:num>
  <w:num w:numId="9">
    <w:abstractNumId w:val="0"/>
  </w:num>
  <w:num w:numId="10">
    <w:abstractNumId w:val="5"/>
  </w:num>
  <w:num w:numId="11">
    <w:abstractNumId w:val="19"/>
  </w:num>
  <w:num w:numId="12">
    <w:abstractNumId w:val="34"/>
  </w:num>
  <w:num w:numId="13">
    <w:abstractNumId w:val="41"/>
  </w:num>
  <w:num w:numId="14">
    <w:abstractNumId w:val="42"/>
  </w:num>
  <w:num w:numId="15">
    <w:abstractNumId w:val="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17"/>
  </w:num>
  <w:num w:numId="19">
    <w:abstractNumId w:val="37"/>
  </w:num>
  <w:num w:numId="20">
    <w:abstractNumId w:val="29"/>
  </w:num>
  <w:num w:numId="21">
    <w:abstractNumId w:val="32"/>
  </w:num>
  <w:num w:numId="22">
    <w:abstractNumId w:val="36"/>
  </w:num>
  <w:num w:numId="23">
    <w:abstractNumId w:val="9"/>
  </w:num>
  <w:num w:numId="24">
    <w:abstractNumId w:val="1"/>
  </w:num>
  <w:num w:numId="25">
    <w:abstractNumId w:val="31"/>
  </w:num>
  <w:num w:numId="26">
    <w:abstractNumId w:val="8"/>
  </w:num>
  <w:num w:numId="27">
    <w:abstractNumId w:val="33"/>
  </w:num>
  <w:num w:numId="28">
    <w:abstractNumId w:val="12"/>
  </w:num>
  <w:num w:numId="29">
    <w:abstractNumId w:val="22"/>
  </w:num>
  <w:num w:numId="30">
    <w:abstractNumId w:val="38"/>
  </w:num>
  <w:num w:numId="31">
    <w:abstractNumId w:val="35"/>
  </w:num>
  <w:num w:numId="32">
    <w:abstractNumId w:val="7"/>
  </w:num>
  <w:num w:numId="33">
    <w:abstractNumId w:val="3"/>
  </w:num>
  <w:num w:numId="34">
    <w:abstractNumId w:val="28"/>
  </w:num>
  <w:num w:numId="35">
    <w:abstractNumId w:val="23"/>
  </w:num>
  <w:num w:numId="36">
    <w:abstractNumId w:val="13"/>
  </w:num>
  <w:num w:numId="37">
    <w:abstractNumId w:val="21"/>
  </w:num>
  <w:num w:numId="38">
    <w:abstractNumId w:val="27"/>
  </w:num>
  <w:num w:numId="39">
    <w:abstractNumId w:val="26"/>
  </w:num>
  <w:num w:numId="40">
    <w:abstractNumId w:val="40"/>
  </w:num>
  <w:num w:numId="41">
    <w:abstractNumId w:val="39"/>
  </w:num>
  <w:num w:numId="42">
    <w:abstractNumId w:val="11"/>
  </w:num>
  <w:num w:numId="43">
    <w:abstractNumId w:val="20"/>
  </w:num>
  <w:num w:numId="44">
    <w:abstractNumId w:val="16"/>
  </w:num>
  <w:num w:numId="45">
    <w:abstractNumId w:val="10"/>
  </w:num>
  <w:num w:numId="46">
    <w:abstractNumId w:val="2"/>
  </w:num>
  <w:num w:numId="47">
    <w:abstractNumId w:val="2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52"/>
    <w:rsid w:val="00010CDA"/>
    <w:rsid w:val="00012B7B"/>
    <w:rsid w:val="000139BD"/>
    <w:rsid w:val="0005372F"/>
    <w:rsid w:val="00056494"/>
    <w:rsid w:val="00065727"/>
    <w:rsid w:val="00073814"/>
    <w:rsid w:val="00073BBF"/>
    <w:rsid w:val="00094BDF"/>
    <w:rsid w:val="000A5BB8"/>
    <w:rsid w:val="000A62E6"/>
    <w:rsid w:val="000C6819"/>
    <w:rsid w:val="000F1224"/>
    <w:rsid w:val="00103847"/>
    <w:rsid w:val="00112C49"/>
    <w:rsid w:val="001178DF"/>
    <w:rsid w:val="001252BC"/>
    <w:rsid w:val="00133C79"/>
    <w:rsid w:val="001364FD"/>
    <w:rsid w:val="0013721C"/>
    <w:rsid w:val="00141562"/>
    <w:rsid w:val="00147DF6"/>
    <w:rsid w:val="00155ED9"/>
    <w:rsid w:val="0015763C"/>
    <w:rsid w:val="0017383F"/>
    <w:rsid w:val="00194B59"/>
    <w:rsid w:val="001A11EE"/>
    <w:rsid w:val="001B01D6"/>
    <w:rsid w:val="001B15E3"/>
    <w:rsid w:val="001C4076"/>
    <w:rsid w:val="001C4C3B"/>
    <w:rsid w:val="001D0FB5"/>
    <w:rsid w:val="001D1AB8"/>
    <w:rsid w:val="001D2C4F"/>
    <w:rsid w:val="001D3580"/>
    <w:rsid w:val="001E55D3"/>
    <w:rsid w:val="001E5B6A"/>
    <w:rsid w:val="001F7AD2"/>
    <w:rsid w:val="002020CE"/>
    <w:rsid w:val="00202524"/>
    <w:rsid w:val="00205075"/>
    <w:rsid w:val="0021756D"/>
    <w:rsid w:val="00221809"/>
    <w:rsid w:val="00236B9E"/>
    <w:rsid w:val="00240BEE"/>
    <w:rsid w:val="00245B3B"/>
    <w:rsid w:val="00250BAD"/>
    <w:rsid w:val="002528BA"/>
    <w:rsid w:val="00275AD1"/>
    <w:rsid w:val="00276EDD"/>
    <w:rsid w:val="002822CF"/>
    <w:rsid w:val="0028699A"/>
    <w:rsid w:val="002B7AA3"/>
    <w:rsid w:val="002C46FA"/>
    <w:rsid w:val="002E61C8"/>
    <w:rsid w:val="002E6B77"/>
    <w:rsid w:val="002F29AB"/>
    <w:rsid w:val="002F70FE"/>
    <w:rsid w:val="00300148"/>
    <w:rsid w:val="00300759"/>
    <w:rsid w:val="003029C9"/>
    <w:rsid w:val="00305930"/>
    <w:rsid w:val="0031123D"/>
    <w:rsid w:val="00312A3E"/>
    <w:rsid w:val="00313A10"/>
    <w:rsid w:val="003170FF"/>
    <w:rsid w:val="00327A03"/>
    <w:rsid w:val="00330C93"/>
    <w:rsid w:val="00333E9D"/>
    <w:rsid w:val="00336A78"/>
    <w:rsid w:val="0035016E"/>
    <w:rsid w:val="00350EDE"/>
    <w:rsid w:val="00353E8F"/>
    <w:rsid w:val="00395780"/>
    <w:rsid w:val="003A4E52"/>
    <w:rsid w:val="003C3DD9"/>
    <w:rsid w:val="003D0428"/>
    <w:rsid w:val="003D2746"/>
    <w:rsid w:val="003D2AF6"/>
    <w:rsid w:val="004037E0"/>
    <w:rsid w:val="0041151E"/>
    <w:rsid w:val="00420E61"/>
    <w:rsid w:val="00423783"/>
    <w:rsid w:val="00434DDE"/>
    <w:rsid w:val="00445ACD"/>
    <w:rsid w:val="004713F4"/>
    <w:rsid w:val="00472C77"/>
    <w:rsid w:val="004C2959"/>
    <w:rsid w:val="004D0319"/>
    <w:rsid w:val="004D22F0"/>
    <w:rsid w:val="004E3FC9"/>
    <w:rsid w:val="004E46A9"/>
    <w:rsid w:val="004F3FD3"/>
    <w:rsid w:val="004F7D91"/>
    <w:rsid w:val="00505CB7"/>
    <w:rsid w:val="00511314"/>
    <w:rsid w:val="00512D70"/>
    <w:rsid w:val="0052305C"/>
    <w:rsid w:val="005340AC"/>
    <w:rsid w:val="00544B35"/>
    <w:rsid w:val="0054680D"/>
    <w:rsid w:val="005501A6"/>
    <w:rsid w:val="00553E9E"/>
    <w:rsid w:val="005555B2"/>
    <w:rsid w:val="005621A3"/>
    <w:rsid w:val="0056488D"/>
    <w:rsid w:val="00566D25"/>
    <w:rsid w:val="005670B4"/>
    <w:rsid w:val="00573036"/>
    <w:rsid w:val="005752DA"/>
    <w:rsid w:val="0058406F"/>
    <w:rsid w:val="0058716D"/>
    <w:rsid w:val="005A28F7"/>
    <w:rsid w:val="005A44DA"/>
    <w:rsid w:val="005A6A62"/>
    <w:rsid w:val="005B1B82"/>
    <w:rsid w:val="005B52C3"/>
    <w:rsid w:val="005B60E9"/>
    <w:rsid w:val="005B7462"/>
    <w:rsid w:val="005D61E8"/>
    <w:rsid w:val="005D77AE"/>
    <w:rsid w:val="005F7BE4"/>
    <w:rsid w:val="006108B7"/>
    <w:rsid w:val="006175BF"/>
    <w:rsid w:val="0062289A"/>
    <w:rsid w:val="00626D55"/>
    <w:rsid w:val="00632B94"/>
    <w:rsid w:val="006338D8"/>
    <w:rsid w:val="0064603E"/>
    <w:rsid w:val="0066016E"/>
    <w:rsid w:val="0066133E"/>
    <w:rsid w:val="006665F8"/>
    <w:rsid w:val="006751C7"/>
    <w:rsid w:val="00686AC8"/>
    <w:rsid w:val="0068719E"/>
    <w:rsid w:val="006B57FD"/>
    <w:rsid w:val="006B769B"/>
    <w:rsid w:val="006C190A"/>
    <w:rsid w:val="006D1F57"/>
    <w:rsid w:val="006E5080"/>
    <w:rsid w:val="006E7158"/>
    <w:rsid w:val="007133AD"/>
    <w:rsid w:val="00716B1E"/>
    <w:rsid w:val="00721290"/>
    <w:rsid w:val="0074719C"/>
    <w:rsid w:val="00755C01"/>
    <w:rsid w:val="0075629C"/>
    <w:rsid w:val="00786481"/>
    <w:rsid w:val="0079554F"/>
    <w:rsid w:val="0079741D"/>
    <w:rsid w:val="007B4594"/>
    <w:rsid w:val="007C2974"/>
    <w:rsid w:val="007D2892"/>
    <w:rsid w:val="007D7DD1"/>
    <w:rsid w:val="007F0F81"/>
    <w:rsid w:val="007F4DC8"/>
    <w:rsid w:val="008176EB"/>
    <w:rsid w:val="00822397"/>
    <w:rsid w:val="0083060E"/>
    <w:rsid w:val="00833F40"/>
    <w:rsid w:val="00844ADD"/>
    <w:rsid w:val="00855529"/>
    <w:rsid w:val="008678B8"/>
    <w:rsid w:val="00883A41"/>
    <w:rsid w:val="008924B0"/>
    <w:rsid w:val="008A5BBD"/>
    <w:rsid w:val="008B021F"/>
    <w:rsid w:val="008B3652"/>
    <w:rsid w:val="008C4CAF"/>
    <w:rsid w:val="008E0673"/>
    <w:rsid w:val="008E1499"/>
    <w:rsid w:val="00911C59"/>
    <w:rsid w:val="00922CC5"/>
    <w:rsid w:val="00937C6A"/>
    <w:rsid w:val="009514A9"/>
    <w:rsid w:val="00954DF1"/>
    <w:rsid w:val="00962DD7"/>
    <w:rsid w:val="00963168"/>
    <w:rsid w:val="00965F46"/>
    <w:rsid w:val="009C3C75"/>
    <w:rsid w:val="009D46AA"/>
    <w:rsid w:val="009D74E6"/>
    <w:rsid w:val="009E724F"/>
    <w:rsid w:val="00A04654"/>
    <w:rsid w:val="00A06A3E"/>
    <w:rsid w:val="00A2266C"/>
    <w:rsid w:val="00A24ECB"/>
    <w:rsid w:val="00A657B3"/>
    <w:rsid w:val="00A7118A"/>
    <w:rsid w:val="00A756F4"/>
    <w:rsid w:val="00A76047"/>
    <w:rsid w:val="00A86C28"/>
    <w:rsid w:val="00A87AFB"/>
    <w:rsid w:val="00A9209E"/>
    <w:rsid w:val="00AA7675"/>
    <w:rsid w:val="00AB6949"/>
    <w:rsid w:val="00AC0130"/>
    <w:rsid w:val="00AD5AC9"/>
    <w:rsid w:val="00AE0636"/>
    <w:rsid w:val="00AE1628"/>
    <w:rsid w:val="00AE49E1"/>
    <w:rsid w:val="00AE5617"/>
    <w:rsid w:val="00AF2867"/>
    <w:rsid w:val="00B00D8B"/>
    <w:rsid w:val="00B12142"/>
    <w:rsid w:val="00B13E8F"/>
    <w:rsid w:val="00B21BD8"/>
    <w:rsid w:val="00B37E64"/>
    <w:rsid w:val="00B46E02"/>
    <w:rsid w:val="00B548A9"/>
    <w:rsid w:val="00B629AF"/>
    <w:rsid w:val="00B65D2E"/>
    <w:rsid w:val="00B73D5C"/>
    <w:rsid w:val="00B776BC"/>
    <w:rsid w:val="00B9016E"/>
    <w:rsid w:val="00B94105"/>
    <w:rsid w:val="00B94E35"/>
    <w:rsid w:val="00BA3B56"/>
    <w:rsid w:val="00BC5AA4"/>
    <w:rsid w:val="00BC7069"/>
    <w:rsid w:val="00BD5142"/>
    <w:rsid w:val="00BD71D2"/>
    <w:rsid w:val="00BE28A6"/>
    <w:rsid w:val="00BE510E"/>
    <w:rsid w:val="00C0491E"/>
    <w:rsid w:val="00C23E9F"/>
    <w:rsid w:val="00C25E29"/>
    <w:rsid w:val="00C51864"/>
    <w:rsid w:val="00C664AA"/>
    <w:rsid w:val="00C873CF"/>
    <w:rsid w:val="00C97C80"/>
    <w:rsid w:val="00CA7F0E"/>
    <w:rsid w:val="00CC38E8"/>
    <w:rsid w:val="00CD4C37"/>
    <w:rsid w:val="00D048C8"/>
    <w:rsid w:val="00D06D5B"/>
    <w:rsid w:val="00D108D4"/>
    <w:rsid w:val="00D14C97"/>
    <w:rsid w:val="00D230C3"/>
    <w:rsid w:val="00D26434"/>
    <w:rsid w:val="00D37A56"/>
    <w:rsid w:val="00D50706"/>
    <w:rsid w:val="00D668B2"/>
    <w:rsid w:val="00D7208F"/>
    <w:rsid w:val="00D748FE"/>
    <w:rsid w:val="00D85B83"/>
    <w:rsid w:val="00D878A4"/>
    <w:rsid w:val="00D905AB"/>
    <w:rsid w:val="00DA76B2"/>
    <w:rsid w:val="00DB518F"/>
    <w:rsid w:val="00DC4F71"/>
    <w:rsid w:val="00DE5772"/>
    <w:rsid w:val="00DF78AC"/>
    <w:rsid w:val="00E054A2"/>
    <w:rsid w:val="00E11227"/>
    <w:rsid w:val="00E24CFF"/>
    <w:rsid w:val="00E27F00"/>
    <w:rsid w:val="00E320C3"/>
    <w:rsid w:val="00E33E62"/>
    <w:rsid w:val="00E34C72"/>
    <w:rsid w:val="00E40505"/>
    <w:rsid w:val="00E43DB1"/>
    <w:rsid w:val="00E47141"/>
    <w:rsid w:val="00E56399"/>
    <w:rsid w:val="00E87550"/>
    <w:rsid w:val="00E90967"/>
    <w:rsid w:val="00E9788C"/>
    <w:rsid w:val="00EC1693"/>
    <w:rsid w:val="00EC54AD"/>
    <w:rsid w:val="00EF55BB"/>
    <w:rsid w:val="00F129C6"/>
    <w:rsid w:val="00F172A8"/>
    <w:rsid w:val="00F606E6"/>
    <w:rsid w:val="00F64D5E"/>
    <w:rsid w:val="00F655B4"/>
    <w:rsid w:val="00F67D40"/>
    <w:rsid w:val="00F71EF2"/>
    <w:rsid w:val="00F73271"/>
    <w:rsid w:val="00F879CE"/>
    <w:rsid w:val="00FA5BF3"/>
    <w:rsid w:val="00FB206C"/>
    <w:rsid w:val="00FB41BC"/>
    <w:rsid w:val="00FB6AEB"/>
    <w:rsid w:val="00FC0E29"/>
    <w:rsid w:val="00FC655E"/>
    <w:rsid w:val="00FC7B05"/>
    <w:rsid w:val="00FE32CB"/>
    <w:rsid w:val="00FE5A45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8C7734"/>
  <w15:docId w15:val="{F925CDF9-2066-4566-B187-B7C541C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_literowka Znak,Literowanie Znak,Preambuła Znak,1_literowka,Literowanie,Preambuła,Numerowanie,L1,Podsis rysunku,Bullet Number,Body MS Bullet,lp1,Dot pt,F5 List Paragraph,List Paragraph1,Recommendation,List Paragraph11,List Paragraph"/>
    <w:basedOn w:val="Normalny"/>
    <w:link w:val="AkapitzlistZnak"/>
    <w:uiPriority w:val="34"/>
    <w:qFormat/>
    <w:rsid w:val="004237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B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2F29AB"/>
    <w:pPr>
      <w:spacing w:after="0" w:line="360" w:lineRule="auto"/>
      <w:ind w:left="2832" w:firstLine="429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A4"/>
  </w:style>
  <w:style w:type="paragraph" w:styleId="Stopka">
    <w:name w:val="footer"/>
    <w:basedOn w:val="Normalny"/>
    <w:link w:val="StopkaZnak"/>
    <w:uiPriority w:val="99"/>
    <w:unhideWhenUsed/>
    <w:rsid w:val="00D87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A4"/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Dot pt Znak"/>
    <w:link w:val="Akapitzlist"/>
    <w:uiPriority w:val="34"/>
    <w:qFormat/>
    <w:rsid w:val="00240BE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5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5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5B3B"/>
    <w:rPr>
      <w:vertAlign w:val="superscript"/>
    </w:rPr>
  </w:style>
  <w:style w:type="paragraph" w:styleId="Bezodstpw">
    <w:name w:val="No Spacing"/>
    <w:uiPriority w:val="1"/>
    <w:qFormat/>
    <w:rsid w:val="00DF78AC"/>
    <w:pPr>
      <w:spacing w:after="0" w:line="240" w:lineRule="auto"/>
    </w:pPr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3564-6A2B-4E0E-A23F-7DDBA5E817E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EE8F730-BDE2-40BA-8C4A-4475F99C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992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Kruszka Andrzej</dc:creator>
  <cp:keywords/>
  <dc:description/>
  <cp:lastModifiedBy>Bojanowska Małgorzata</cp:lastModifiedBy>
  <cp:revision>12</cp:revision>
  <cp:lastPrinted>2023-01-16T10:22:00Z</cp:lastPrinted>
  <dcterms:created xsi:type="dcterms:W3CDTF">2024-10-02T11:19:00Z</dcterms:created>
  <dcterms:modified xsi:type="dcterms:W3CDTF">2024-10-23T07:14:00Z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76f78966-a22b-4f3d-854f-97bf97c52a50</vt:lpwstr>
  </property>
  <property fmtid="{D5CDD505-2E9C-101B-9397-08002B2CF9AE}" pid="3" name="bjSaver">
    <vt:lpwstr>qfdxbho4m/cEpBdFhbH0fOM0NFW3cAU0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Kruszka Andrzej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10.60.68.86</vt:lpwstr>
  </property>
</Properties>
</file>