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B399C" w14:textId="77777777" w:rsidR="00895490" w:rsidRDefault="00895490" w:rsidP="00FD5C0A">
      <w:pPr>
        <w:spacing w:after="0"/>
        <w:jc w:val="center"/>
        <w:rPr>
          <w:rFonts w:ascii="Cambria" w:hAnsi="Cambria"/>
          <w:b/>
          <w:bCs/>
        </w:rPr>
      </w:pPr>
    </w:p>
    <w:p w14:paraId="741DEF95" w14:textId="77777777" w:rsidR="00895490" w:rsidRDefault="00895490" w:rsidP="00FD5C0A">
      <w:pPr>
        <w:spacing w:after="0"/>
        <w:jc w:val="center"/>
        <w:rPr>
          <w:rFonts w:ascii="Cambria" w:hAnsi="Cambria"/>
          <w:b/>
          <w:bCs/>
        </w:rPr>
      </w:pPr>
    </w:p>
    <w:p w14:paraId="47B380E3" w14:textId="172C0C16" w:rsidR="00FD5C0A" w:rsidRPr="00606EB7" w:rsidRDefault="00FD5C0A" w:rsidP="00FD5C0A">
      <w:pPr>
        <w:spacing w:after="0"/>
        <w:jc w:val="center"/>
        <w:rPr>
          <w:rFonts w:ascii="Cambria" w:hAnsi="Cambria"/>
          <w:b/>
          <w:bCs/>
        </w:rPr>
      </w:pPr>
      <w:r>
        <w:rPr>
          <w:rFonts w:ascii="Cambria" w:hAnsi="Cambria"/>
          <w:b/>
          <w:bCs/>
        </w:rPr>
        <w:t xml:space="preserve">Załącznik Nr </w:t>
      </w:r>
      <w:r w:rsidR="00731FF1">
        <w:rPr>
          <w:rFonts w:ascii="Cambria" w:hAnsi="Cambria"/>
          <w:b/>
          <w:bCs/>
        </w:rPr>
        <w:t>7</w:t>
      </w:r>
      <w:r w:rsidRPr="00606EB7">
        <w:rPr>
          <w:rFonts w:ascii="Cambria" w:hAnsi="Cambria"/>
          <w:b/>
          <w:bCs/>
        </w:rPr>
        <w:t xml:space="preserve"> do SIWZ</w:t>
      </w:r>
    </w:p>
    <w:p w14:paraId="4C6458D5" w14:textId="77777777" w:rsidR="00FD5C0A" w:rsidRPr="00F6604D" w:rsidRDefault="00FD5C0A" w:rsidP="00FD5C0A">
      <w:pPr>
        <w:pStyle w:val="Tekstpodstawowy"/>
        <w:pBdr>
          <w:bottom w:val="single" w:sz="4" w:space="1" w:color="auto"/>
        </w:pBdr>
        <w:spacing w:line="276" w:lineRule="auto"/>
        <w:jc w:val="center"/>
        <w:rPr>
          <w:rFonts w:ascii="Cambria" w:hAnsi="Cambria"/>
          <w:b/>
          <w:bCs/>
          <w:sz w:val="26"/>
          <w:szCs w:val="26"/>
        </w:rPr>
      </w:pPr>
      <w:r>
        <w:rPr>
          <w:rFonts w:ascii="Cambria" w:hAnsi="Cambria"/>
          <w:sz w:val="26"/>
          <w:szCs w:val="26"/>
        </w:rPr>
        <w:t>Projekt</w:t>
      </w:r>
      <w:r w:rsidRPr="00F6604D">
        <w:rPr>
          <w:rFonts w:ascii="Cambria" w:hAnsi="Cambria"/>
          <w:sz w:val="26"/>
          <w:szCs w:val="26"/>
        </w:rPr>
        <w:t xml:space="preserve"> umowy</w:t>
      </w:r>
    </w:p>
    <w:p w14:paraId="40B0D173" w14:textId="6F6B7E61" w:rsidR="00FD5C0A" w:rsidRPr="006E5F5C" w:rsidRDefault="00FD5C0A" w:rsidP="00FD5C0A">
      <w:pPr>
        <w:tabs>
          <w:tab w:val="left" w:pos="567"/>
        </w:tabs>
        <w:contextualSpacing/>
        <w:jc w:val="center"/>
        <w:rPr>
          <w:rFonts w:ascii="Cambria" w:hAnsi="Cambria"/>
          <w:b/>
          <w:bCs/>
        </w:rPr>
      </w:pPr>
      <w:r w:rsidRPr="00B84A1E">
        <w:rPr>
          <w:rFonts w:ascii="Cambria" w:hAnsi="Cambria"/>
          <w:bCs/>
        </w:rPr>
        <w:t>(Znak sprawy:</w:t>
      </w:r>
      <w:r w:rsidRPr="006E5F5C">
        <w:rPr>
          <w:rFonts w:ascii="Cambria" w:hAnsi="Cambria"/>
          <w:b/>
          <w:bCs/>
        </w:rPr>
        <w:t xml:space="preserve"> </w:t>
      </w:r>
      <w:r w:rsidR="00FD3ED1">
        <w:rPr>
          <w:rFonts w:ascii="Cambria" w:hAnsi="Cambria"/>
          <w:b/>
          <w:bCs/>
        </w:rPr>
        <w:t>SSERB/PBU/0591/22</w:t>
      </w:r>
      <w:r w:rsidR="00360E37">
        <w:rPr>
          <w:rFonts w:ascii="Cambria" w:hAnsi="Cambria"/>
          <w:b/>
          <w:bCs/>
        </w:rPr>
        <w:t>/2019</w:t>
      </w:r>
      <w:r w:rsidRPr="009A48EA">
        <w:rPr>
          <w:rFonts w:ascii="Cambria" w:hAnsi="Cambria"/>
          <w:bCs/>
        </w:rPr>
        <w:t>)</w:t>
      </w:r>
    </w:p>
    <w:p w14:paraId="5A5FFC19" w14:textId="77777777" w:rsidR="00FD5C0A" w:rsidRPr="00796290" w:rsidRDefault="00FD5C0A" w:rsidP="00FD5C0A">
      <w:pPr>
        <w:spacing w:after="0"/>
        <w:rPr>
          <w:rFonts w:ascii="Cambria" w:hAnsi="Cambria" w:cs="Arial"/>
          <w:iCs/>
          <w:sz w:val="10"/>
          <w:szCs w:val="10"/>
          <w:u w:val="single"/>
        </w:rPr>
      </w:pPr>
    </w:p>
    <w:p w14:paraId="2F572453" w14:textId="77777777" w:rsidR="00FD5C0A" w:rsidRPr="007D5FE8" w:rsidRDefault="00FD5C0A" w:rsidP="00FD5C0A">
      <w:pPr>
        <w:spacing w:after="0"/>
        <w:jc w:val="center"/>
        <w:rPr>
          <w:rFonts w:ascii="Cambria" w:hAnsi="Cambria"/>
          <w:b/>
          <w:sz w:val="26"/>
          <w:szCs w:val="26"/>
        </w:rPr>
      </w:pPr>
      <w:r>
        <w:rPr>
          <w:rFonts w:ascii="Cambria" w:hAnsi="Cambria"/>
          <w:b/>
          <w:sz w:val="26"/>
          <w:szCs w:val="26"/>
        </w:rPr>
        <w:t>Umowa Nr …… /201</w:t>
      </w:r>
      <w:r w:rsidR="005911C3">
        <w:rPr>
          <w:rFonts w:ascii="Cambria" w:hAnsi="Cambria"/>
          <w:b/>
          <w:sz w:val="26"/>
          <w:szCs w:val="26"/>
        </w:rPr>
        <w:t>9</w:t>
      </w:r>
    </w:p>
    <w:p w14:paraId="3D194471" w14:textId="77777777" w:rsidR="00FD5C0A" w:rsidRPr="00553544" w:rsidRDefault="00FD5C0A" w:rsidP="00FD5C0A">
      <w:pPr>
        <w:spacing w:after="0"/>
        <w:rPr>
          <w:rFonts w:ascii="Cambria" w:hAnsi="Cambria"/>
          <w:highlight w:val="cyan"/>
        </w:rPr>
      </w:pPr>
    </w:p>
    <w:p w14:paraId="0D63770C" w14:textId="77777777" w:rsidR="00E45DF9" w:rsidRPr="00E45DF9" w:rsidRDefault="00E45DF9" w:rsidP="00E45DF9">
      <w:pPr>
        <w:spacing w:after="0"/>
        <w:rPr>
          <w:rFonts w:ascii="Cambria" w:hAnsi="Cambria"/>
          <w:color w:val="000000"/>
          <w:sz w:val="24"/>
          <w:szCs w:val="24"/>
          <w:lang w:eastAsia="pl-PL"/>
        </w:rPr>
      </w:pPr>
      <w:r w:rsidRPr="00E45DF9">
        <w:rPr>
          <w:rFonts w:ascii="Cambria" w:hAnsi="Cambria"/>
          <w:color w:val="000000"/>
          <w:sz w:val="24"/>
          <w:szCs w:val="24"/>
          <w:lang w:eastAsia="pl-PL"/>
        </w:rPr>
        <w:t xml:space="preserve">zawarta dnia ............................... r., w ……………. pomiędzy: </w:t>
      </w:r>
    </w:p>
    <w:p w14:paraId="3BDAD297" w14:textId="5DB41E47" w:rsidR="002B70E8" w:rsidRPr="00360E37" w:rsidRDefault="00360E37" w:rsidP="00CA4F15">
      <w:pPr>
        <w:pStyle w:val="Default"/>
        <w:spacing w:line="276" w:lineRule="auto"/>
        <w:jc w:val="both"/>
        <w:rPr>
          <w:rFonts w:ascii="Cambria" w:hAnsi="Cambria" w:cs="Helvetica"/>
          <w:b/>
          <w:bCs/>
          <w:szCs w:val="24"/>
        </w:rPr>
      </w:pPr>
      <w:r w:rsidRPr="00360E37">
        <w:rPr>
          <w:rFonts w:ascii="Cambria" w:hAnsi="Cambria" w:cs="Helvetica"/>
          <w:b/>
          <w:bCs/>
          <w:szCs w:val="24"/>
        </w:rPr>
        <w:t>Stowarzyszenie</w:t>
      </w:r>
      <w:r>
        <w:rPr>
          <w:rFonts w:ascii="Cambria" w:hAnsi="Cambria" w:cs="Helvetica"/>
          <w:b/>
          <w:bCs/>
          <w:szCs w:val="24"/>
        </w:rPr>
        <w:t>m</w:t>
      </w:r>
      <w:r w:rsidRPr="00360E37">
        <w:rPr>
          <w:rFonts w:ascii="Cambria" w:hAnsi="Cambria" w:cs="Helvetica"/>
          <w:b/>
          <w:bCs/>
          <w:szCs w:val="24"/>
        </w:rPr>
        <w:t xml:space="preserve"> Samorządów Euroregionu Bug</w:t>
      </w:r>
      <w:r>
        <w:rPr>
          <w:rFonts w:ascii="Cambria" w:hAnsi="Cambria" w:cs="Helvetica"/>
          <w:b/>
          <w:bCs/>
          <w:szCs w:val="24"/>
        </w:rPr>
        <w:t xml:space="preserve"> </w:t>
      </w:r>
      <w:r>
        <w:rPr>
          <w:rFonts w:ascii="Cambria" w:hAnsi="Cambria" w:cs="Helvetica"/>
          <w:bCs/>
          <w:szCs w:val="24"/>
        </w:rPr>
        <w:t>zwanym</w:t>
      </w:r>
      <w:r w:rsidR="002B70E8" w:rsidRPr="00963140">
        <w:rPr>
          <w:rFonts w:ascii="Cambria" w:hAnsi="Cambria" w:cs="Helvetica"/>
          <w:bCs/>
          <w:szCs w:val="24"/>
        </w:rPr>
        <w:t xml:space="preserve"> dalej </w:t>
      </w:r>
      <w:r w:rsidR="002B70E8" w:rsidRPr="00963140">
        <w:rPr>
          <w:rFonts w:ascii="Cambria" w:hAnsi="Cambria" w:cs="Helvetica"/>
          <w:b/>
          <w:bCs/>
          <w:szCs w:val="24"/>
        </w:rPr>
        <w:t>„Zamawiającym</w:t>
      </w:r>
      <w:r w:rsidR="002B70E8" w:rsidRPr="00963140">
        <w:rPr>
          <w:rFonts w:ascii="Cambria" w:hAnsi="Cambria" w:cs="Cambria"/>
          <w:b/>
          <w:szCs w:val="24"/>
        </w:rPr>
        <w:t>”</w:t>
      </w:r>
    </w:p>
    <w:p w14:paraId="5BDDAA19" w14:textId="07FA1761" w:rsidR="00360E37" w:rsidRPr="00360E37" w:rsidRDefault="00360E37" w:rsidP="00360E37">
      <w:pPr>
        <w:widowControl w:val="0"/>
        <w:tabs>
          <w:tab w:val="left" w:pos="2534"/>
          <w:tab w:val="left" w:pos="5197"/>
        </w:tabs>
        <w:spacing w:after="0" w:line="240" w:lineRule="auto"/>
        <w:outlineLvl w:val="6"/>
        <w:rPr>
          <w:rFonts w:ascii="Cambria" w:hAnsi="Cambria" w:cs="Arial"/>
          <w:color w:val="000000" w:themeColor="text1"/>
          <w:sz w:val="24"/>
          <w:szCs w:val="24"/>
          <w:lang w:eastAsia="pl-PL"/>
        </w:rPr>
      </w:pPr>
      <w:r w:rsidRPr="00360E37">
        <w:rPr>
          <w:rFonts w:ascii="Cambria" w:hAnsi="Cambria" w:cs="Arial"/>
          <w:color w:val="000000" w:themeColor="text1"/>
          <w:sz w:val="24"/>
          <w:szCs w:val="24"/>
          <w:lang w:eastAsia="pl-PL"/>
        </w:rPr>
        <w:t>Pl. Niepodległości 1 lok. 16,</w:t>
      </w:r>
      <w:r>
        <w:rPr>
          <w:rFonts w:ascii="Cambria" w:hAnsi="Cambria" w:cs="Arial"/>
          <w:color w:val="000000" w:themeColor="text1"/>
          <w:sz w:val="24"/>
          <w:szCs w:val="24"/>
          <w:lang w:eastAsia="pl-PL"/>
        </w:rPr>
        <w:t xml:space="preserve"> </w:t>
      </w:r>
      <w:r w:rsidRPr="00360E37">
        <w:rPr>
          <w:rFonts w:ascii="Cambria" w:hAnsi="Cambria" w:cs="Arial"/>
          <w:color w:val="000000" w:themeColor="text1"/>
          <w:sz w:val="24"/>
          <w:szCs w:val="24"/>
          <w:lang w:eastAsia="pl-PL"/>
        </w:rPr>
        <w:t>22-100 Chełm</w:t>
      </w:r>
    </w:p>
    <w:p w14:paraId="0EBC341D" w14:textId="77777777" w:rsidR="00360E37" w:rsidRPr="00360E37" w:rsidRDefault="00360E37" w:rsidP="00360E37">
      <w:pPr>
        <w:spacing w:after="0"/>
        <w:rPr>
          <w:rFonts w:ascii="Cambria" w:eastAsia="Calibri" w:hAnsi="Cambria"/>
          <w:color w:val="00000A"/>
          <w:sz w:val="24"/>
          <w:szCs w:val="24"/>
          <w:lang w:eastAsia="pl-PL"/>
        </w:rPr>
      </w:pPr>
      <w:r w:rsidRPr="00360E37">
        <w:rPr>
          <w:rFonts w:ascii="Cambria" w:hAnsi="Cambria" w:cs="Helvetica"/>
          <w:bCs/>
          <w:color w:val="000000"/>
          <w:sz w:val="24"/>
          <w:szCs w:val="24"/>
          <w:lang w:eastAsia="pl-PL"/>
        </w:rPr>
        <w:t>NIP: 7122571842,  REGON: 431233986</w:t>
      </w:r>
    </w:p>
    <w:p w14:paraId="7F4B620E" w14:textId="77A17B10" w:rsidR="002B70E8" w:rsidRDefault="002B70E8" w:rsidP="00CA4F15">
      <w:pPr>
        <w:pStyle w:val="Default"/>
        <w:spacing w:line="276" w:lineRule="auto"/>
        <w:jc w:val="both"/>
        <w:rPr>
          <w:rFonts w:ascii="Cambria" w:hAnsi="Cambria" w:cs="Cambria"/>
          <w:szCs w:val="24"/>
        </w:rPr>
      </w:pPr>
      <w:r>
        <w:rPr>
          <w:rFonts w:ascii="Cambria" w:hAnsi="Cambria" w:cs="Cambria"/>
          <w:szCs w:val="24"/>
        </w:rPr>
        <w:t>reprezentowan</w:t>
      </w:r>
      <w:r w:rsidR="00F956BF">
        <w:rPr>
          <w:rFonts w:ascii="Cambria" w:hAnsi="Cambria" w:cs="Cambria"/>
          <w:szCs w:val="24"/>
        </w:rPr>
        <w:t>ym</w:t>
      </w:r>
      <w:r>
        <w:rPr>
          <w:rFonts w:ascii="Cambria" w:hAnsi="Cambria" w:cs="Cambria"/>
          <w:szCs w:val="24"/>
        </w:rPr>
        <w:t xml:space="preserve"> przez: </w:t>
      </w:r>
    </w:p>
    <w:p w14:paraId="09FDA175" w14:textId="05BE172C" w:rsidR="002B70E8" w:rsidRDefault="002B70E8" w:rsidP="00CA4F15">
      <w:pPr>
        <w:pStyle w:val="Default"/>
        <w:spacing w:line="276" w:lineRule="auto"/>
        <w:jc w:val="both"/>
        <w:rPr>
          <w:rFonts w:ascii="Cambria" w:hAnsi="Cambria" w:cs="Cambria"/>
          <w:szCs w:val="24"/>
        </w:rPr>
      </w:pPr>
      <w:r>
        <w:rPr>
          <w:rFonts w:ascii="Cambria" w:hAnsi="Cambria" w:cs="Cambria"/>
          <w:szCs w:val="24"/>
        </w:rPr>
        <w:t xml:space="preserve">…………………………………. – </w:t>
      </w:r>
      <w:r w:rsidR="00360E37">
        <w:rPr>
          <w:rFonts w:ascii="Cambria" w:hAnsi="Cambria" w:cs="Cambria"/>
          <w:szCs w:val="24"/>
        </w:rPr>
        <w:t>………………………………………….</w:t>
      </w:r>
    </w:p>
    <w:p w14:paraId="6227CE68" w14:textId="77777777" w:rsidR="002B70E8" w:rsidRDefault="002B70E8" w:rsidP="00CA4F15">
      <w:pPr>
        <w:pStyle w:val="Default"/>
        <w:spacing w:line="276" w:lineRule="auto"/>
        <w:jc w:val="both"/>
        <w:rPr>
          <w:rFonts w:ascii="Cambria" w:hAnsi="Cambria" w:cs="Cambria"/>
          <w:szCs w:val="24"/>
        </w:rPr>
      </w:pPr>
    </w:p>
    <w:p w14:paraId="2C2661DF" w14:textId="77777777" w:rsidR="002B70E8" w:rsidRDefault="002B70E8" w:rsidP="00CA4F15">
      <w:pPr>
        <w:pStyle w:val="Default"/>
        <w:spacing w:line="276" w:lineRule="auto"/>
        <w:jc w:val="both"/>
        <w:rPr>
          <w:rFonts w:ascii="Cambria" w:hAnsi="Cambria" w:cs="Cambria"/>
          <w:szCs w:val="24"/>
        </w:rPr>
      </w:pPr>
      <w:r>
        <w:rPr>
          <w:rFonts w:ascii="Cambria" w:hAnsi="Cambria" w:cs="Cambria"/>
          <w:szCs w:val="24"/>
        </w:rPr>
        <w:t>a</w:t>
      </w:r>
    </w:p>
    <w:p w14:paraId="578565AD" w14:textId="77777777" w:rsidR="002B70E8" w:rsidRDefault="002B70E8" w:rsidP="00CA4F15">
      <w:pPr>
        <w:pStyle w:val="Default"/>
        <w:spacing w:line="276" w:lineRule="auto"/>
        <w:jc w:val="both"/>
        <w:rPr>
          <w:rFonts w:ascii="Cambria" w:hAnsi="Cambria" w:cs="Cambria"/>
          <w:szCs w:val="24"/>
        </w:rPr>
      </w:pPr>
    </w:p>
    <w:p w14:paraId="339A8A7F" w14:textId="77777777" w:rsidR="00CA4F15" w:rsidRPr="00CA4F15" w:rsidRDefault="00CA4F15" w:rsidP="00CA4F15">
      <w:pPr>
        <w:pStyle w:val="Default"/>
        <w:spacing w:line="276" w:lineRule="auto"/>
        <w:jc w:val="both"/>
        <w:rPr>
          <w:rFonts w:ascii="Cambria" w:hAnsi="Cambria"/>
          <w:szCs w:val="24"/>
        </w:rPr>
      </w:pPr>
      <w:r w:rsidRPr="00CA4F15">
        <w:rPr>
          <w:rFonts w:ascii="Cambria" w:hAnsi="Cambria"/>
          <w:i/>
          <w:iCs/>
          <w:szCs w:val="24"/>
        </w:rPr>
        <w:t xml:space="preserve">*gdy kontrahentem jest spółka prawa handlowego: </w:t>
      </w:r>
    </w:p>
    <w:p w14:paraId="4ABFEC26" w14:textId="779005B6" w:rsidR="00CA4F15" w:rsidRPr="00FC69B8" w:rsidRDefault="00CA4F15" w:rsidP="00CA4F15">
      <w:pPr>
        <w:pStyle w:val="Default"/>
        <w:spacing w:line="276" w:lineRule="auto"/>
        <w:jc w:val="both"/>
        <w:rPr>
          <w:rFonts w:ascii="Cambria" w:hAnsi="Cambria"/>
          <w:szCs w:val="24"/>
        </w:rPr>
      </w:pPr>
      <w:r w:rsidRPr="00FC69B8">
        <w:rPr>
          <w:rFonts w:ascii="Cambria" w:hAnsi="Cambria"/>
          <w:b/>
          <w:bCs/>
          <w:szCs w:val="24"/>
        </w:rPr>
        <w:t xml:space="preserve">spółką pod firmą „…” </w:t>
      </w:r>
      <w:r w:rsidRPr="00FC69B8">
        <w:rPr>
          <w:rFonts w:ascii="Cambria" w:hAnsi="Cambria"/>
          <w:szCs w:val="24"/>
        </w:rPr>
        <w:t xml:space="preserve">z siedzibą w ... </w:t>
      </w:r>
      <w:r w:rsidRPr="00FC69B8">
        <w:rPr>
          <w:rFonts w:ascii="Cambria" w:hAnsi="Cambria"/>
          <w:i/>
          <w:iCs/>
          <w:szCs w:val="24"/>
        </w:rPr>
        <w:t xml:space="preserve">(wpisać </w:t>
      </w:r>
      <w:r w:rsidRPr="00FC69B8">
        <w:rPr>
          <w:rFonts w:ascii="Cambria" w:hAnsi="Cambria"/>
          <w:b/>
          <w:bCs/>
          <w:i/>
          <w:iCs/>
          <w:szCs w:val="24"/>
        </w:rPr>
        <w:t xml:space="preserve">tylko </w:t>
      </w:r>
      <w:r w:rsidRPr="00FC69B8">
        <w:rPr>
          <w:rFonts w:ascii="Cambria" w:hAnsi="Cambria"/>
          <w:i/>
          <w:iCs/>
          <w:szCs w:val="24"/>
        </w:rPr>
        <w:t>nazwę miasta/miejscowości)</w:t>
      </w:r>
      <w:r w:rsidRPr="00FC69B8">
        <w:rPr>
          <w:rFonts w:ascii="Cambria" w:hAnsi="Cambria"/>
          <w:szCs w:val="24"/>
        </w:rPr>
        <w:t xml:space="preserve">, ul. ………., ………………. </w:t>
      </w:r>
      <w:r w:rsidRPr="00FC69B8">
        <w:rPr>
          <w:rFonts w:ascii="Cambria" w:hAnsi="Cambria"/>
          <w:i/>
          <w:iCs/>
          <w:szCs w:val="24"/>
        </w:rPr>
        <w:t>(wpisać adres)</w:t>
      </w:r>
      <w:r w:rsidRPr="00FC69B8">
        <w:rPr>
          <w:rFonts w:ascii="Cambria" w:hAnsi="Cambria"/>
          <w:szCs w:val="24"/>
        </w:rPr>
        <w:t xml:space="preserve">, wpisaną do Rejestru Przedsiębiorców Krajowego Rejestru Sądowego pod numerem KRS ... – zgodnie z wydrukiem z Centralnej Informacji Krajowego Rejestru Sądowego, </w:t>
      </w:r>
      <w:r w:rsidRPr="0040689A">
        <w:rPr>
          <w:rFonts w:ascii="Cambria" w:hAnsi="Cambria"/>
          <w:color w:val="auto"/>
          <w:szCs w:val="24"/>
        </w:rPr>
        <w:t xml:space="preserve">stanowiącym </w:t>
      </w:r>
      <w:r w:rsidRPr="00C41B0B">
        <w:rPr>
          <w:rFonts w:ascii="Cambria" w:hAnsi="Cambria"/>
          <w:color w:val="auto"/>
          <w:szCs w:val="24"/>
        </w:rPr>
        <w:t xml:space="preserve">załącznik nr </w:t>
      </w:r>
      <w:r w:rsidR="00916FBA" w:rsidRPr="00C41B0B">
        <w:rPr>
          <w:rFonts w:ascii="Cambria" w:hAnsi="Cambria"/>
          <w:color w:val="auto"/>
          <w:szCs w:val="24"/>
        </w:rPr>
        <w:t>5</w:t>
      </w:r>
      <w:r w:rsidR="0040689A" w:rsidRPr="00C41B0B">
        <w:rPr>
          <w:rFonts w:ascii="Cambria" w:hAnsi="Cambria"/>
          <w:color w:val="auto"/>
          <w:szCs w:val="24"/>
        </w:rPr>
        <w:t xml:space="preserve"> d</w:t>
      </w:r>
      <w:r w:rsidRPr="00C41B0B">
        <w:rPr>
          <w:rFonts w:ascii="Cambria" w:hAnsi="Cambria"/>
          <w:color w:val="auto"/>
          <w:szCs w:val="24"/>
        </w:rPr>
        <w:t>o</w:t>
      </w:r>
      <w:r w:rsidRPr="0040689A">
        <w:rPr>
          <w:rFonts w:ascii="Cambria" w:hAnsi="Cambria"/>
          <w:color w:val="auto"/>
          <w:szCs w:val="24"/>
        </w:rPr>
        <w:t xml:space="preserve"> umowy</w:t>
      </w:r>
      <w:r w:rsidRPr="00FC69B8">
        <w:rPr>
          <w:rFonts w:ascii="Cambria" w:hAnsi="Cambria"/>
          <w:szCs w:val="24"/>
        </w:rPr>
        <w:t xml:space="preserve">, NIP ……………….., REGON …………………….., zwaną dalej </w:t>
      </w:r>
      <w:r w:rsidRPr="00FC69B8">
        <w:rPr>
          <w:rFonts w:ascii="Cambria" w:hAnsi="Cambria"/>
          <w:b/>
          <w:bCs/>
          <w:szCs w:val="24"/>
        </w:rPr>
        <w:t>„</w:t>
      </w:r>
      <w:r w:rsidRPr="00C41B0B">
        <w:rPr>
          <w:rFonts w:ascii="Cambria" w:hAnsi="Cambria"/>
          <w:b/>
          <w:bCs/>
          <w:szCs w:val="24"/>
        </w:rPr>
        <w:t>Dostawcą”</w:t>
      </w:r>
      <w:r w:rsidR="00DD48F0" w:rsidRPr="00C41B0B">
        <w:rPr>
          <w:rFonts w:ascii="Cambria" w:hAnsi="Cambria"/>
          <w:b/>
          <w:bCs/>
          <w:szCs w:val="24"/>
        </w:rPr>
        <w:t xml:space="preserve"> lub „Wykonawcą”</w:t>
      </w:r>
      <w:r w:rsidRPr="00C41B0B">
        <w:rPr>
          <w:rFonts w:ascii="Cambria" w:hAnsi="Cambria"/>
          <w:szCs w:val="24"/>
        </w:rPr>
        <w:t>,</w:t>
      </w:r>
      <w:r w:rsidRPr="00FC69B8">
        <w:rPr>
          <w:rFonts w:ascii="Cambria" w:hAnsi="Cambria"/>
          <w:szCs w:val="24"/>
        </w:rPr>
        <w:t xml:space="preserve"> reprezentowaną przez ..........</w:t>
      </w:r>
      <w:r w:rsidRPr="00FC69B8">
        <w:rPr>
          <w:rStyle w:val="Odwoanieprzypisudolnego"/>
          <w:rFonts w:ascii="Cambria" w:hAnsi="Cambria"/>
          <w:szCs w:val="24"/>
        </w:rPr>
        <w:footnoteReference w:id="1"/>
      </w:r>
      <w:r w:rsidRPr="00FC69B8">
        <w:rPr>
          <w:rFonts w:ascii="Cambria" w:hAnsi="Cambria"/>
          <w:szCs w:val="24"/>
        </w:rPr>
        <w:t>/reprezentowaną przez … działającą/-ego na podstawie pełnomocnictwa, stanowiącego załącznik do umowy</w:t>
      </w:r>
      <w:r w:rsidRPr="00FC69B8">
        <w:rPr>
          <w:rStyle w:val="Odwoanieprzypisudolnego"/>
          <w:rFonts w:ascii="Cambria" w:hAnsi="Cambria"/>
          <w:szCs w:val="24"/>
        </w:rPr>
        <w:footnoteReference w:id="2"/>
      </w:r>
      <w:r w:rsidRPr="00FC69B8">
        <w:rPr>
          <w:rFonts w:ascii="Cambria" w:hAnsi="Cambria"/>
          <w:szCs w:val="24"/>
        </w:rPr>
        <w:t xml:space="preserve">, </w:t>
      </w:r>
    </w:p>
    <w:p w14:paraId="3FD3489E" w14:textId="77777777" w:rsidR="00CA4F15" w:rsidRPr="00FC69B8" w:rsidRDefault="00CA4F15" w:rsidP="00CA4F15">
      <w:pPr>
        <w:pStyle w:val="Default"/>
        <w:spacing w:line="276" w:lineRule="auto"/>
        <w:jc w:val="both"/>
        <w:rPr>
          <w:rFonts w:ascii="Cambria" w:hAnsi="Cambria"/>
          <w:szCs w:val="24"/>
        </w:rPr>
      </w:pPr>
      <w:r w:rsidRPr="00FC69B8">
        <w:rPr>
          <w:rFonts w:ascii="Cambria" w:hAnsi="Cambria"/>
          <w:i/>
          <w:iCs/>
          <w:szCs w:val="24"/>
        </w:rPr>
        <w:t>*gdy kontrahentem jest osoba fizyczna prowadząca działalność gospodarczą</w:t>
      </w:r>
      <w:r w:rsidRPr="00FC69B8">
        <w:rPr>
          <w:rFonts w:ascii="Cambria" w:hAnsi="Cambria"/>
          <w:szCs w:val="24"/>
        </w:rPr>
        <w:t xml:space="preserve">: </w:t>
      </w:r>
    </w:p>
    <w:p w14:paraId="2795B4EF" w14:textId="3E251E83" w:rsidR="00CA4F15" w:rsidRPr="00CA4F15" w:rsidRDefault="00CA4F15" w:rsidP="00CA4F15">
      <w:pPr>
        <w:pStyle w:val="Default"/>
        <w:spacing w:line="276" w:lineRule="auto"/>
        <w:jc w:val="both"/>
        <w:rPr>
          <w:rFonts w:ascii="Cambria" w:hAnsi="Cambria"/>
          <w:szCs w:val="24"/>
        </w:rPr>
      </w:pPr>
      <w:r w:rsidRPr="00FC69B8">
        <w:rPr>
          <w:rFonts w:ascii="Cambria" w:hAnsi="Cambria"/>
          <w:b/>
          <w:bCs/>
          <w:szCs w:val="24"/>
        </w:rPr>
        <w:t xml:space="preserve">Panią/Panem …, </w:t>
      </w:r>
      <w:r w:rsidRPr="00FC69B8">
        <w:rPr>
          <w:rFonts w:ascii="Cambria" w:hAnsi="Cambria"/>
          <w:szCs w:val="24"/>
        </w:rPr>
        <w:t>legitymującą/-</w:t>
      </w:r>
      <w:proofErr w:type="spellStart"/>
      <w:r w:rsidRPr="00FC69B8">
        <w:rPr>
          <w:rFonts w:ascii="Cambria" w:hAnsi="Cambria"/>
          <w:szCs w:val="24"/>
        </w:rPr>
        <w:t>ym</w:t>
      </w:r>
      <w:proofErr w:type="spellEnd"/>
      <w:r w:rsidRPr="00FC69B8">
        <w:rPr>
          <w:rFonts w:ascii="Cambria" w:hAnsi="Cambria"/>
          <w:szCs w:val="24"/>
        </w:rPr>
        <w:t xml:space="preserve"> się dowodem osobistym seria i numer …, PESEL …, zamieszkałą/-</w:t>
      </w:r>
      <w:proofErr w:type="spellStart"/>
      <w:r w:rsidRPr="00FC69B8">
        <w:rPr>
          <w:rFonts w:ascii="Cambria" w:hAnsi="Cambria"/>
          <w:szCs w:val="24"/>
        </w:rPr>
        <w:t>ym</w:t>
      </w:r>
      <w:proofErr w:type="spellEnd"/>
      <w:r w:rsidRPr="00FC69B8">
        <w:rPr>
          <w:rFonts w:ascii="Cambria" w:hAnsi="Cambria"/>
          <w:szCs w:val="24"/>
        </w:rPr>
        <w:t xml:space="preserve"> pod adresem …, prowadzącą/-</w:t>
      </w:r>
      <w:proofErr w:type="spellStart"/>
      <w:r w:rsidRPr="00FC69B8">
        <w:rPr>
          <w:rFonts w:ascii="Cambria" w:hAnsi="Cambria"/>
          <w:szCs w:val="24"/>
        </w:rPr>
        <w:t>ym</w:t>
      </w:r>
      <w:proofErr w:type="spellEnd"/>
      <w:r w:rsidRPr="00FC69B8">
        <w:rPr>
          <w:rFonts w:ascii="Cambria" w:hAnsi="Cambria"/>
          <w:szCs w:val="24"/>
        </w:rPr>
        <w:t xml:space="preserve"> działalność gospodarczą pod firmą „…” z siedzibą w … </w:t>
      </w:r>
      <w:r w:rsidRPr="00FC69B8">
        <w:rPr>
          <w:rFonts w:ascii="Cambria" w:hAnsi="Cambria"/>
          <w:i/>
          <w:iCs/>
          <w:szCs w:val="24"/>
        </w:rPr>
        <w:t xml:space="preserve">(wpisać </w:t>
      </w:r>
      <w:r w:rsidRPr="00FC69B8">
        <w:rPr>
          <w:rFonts w:ascii="Cambria" w:hAnsi="Cambria"/>
          <w:b/>
          <w:bCs/>
          <w:i/>
          <w:iCs/>
          <w:szCs w:val="24"/>
        </w:rPr>
        <w:t xml:space="preserve">tylko </w:t>
      </w:r>
      <w:r w:rsidRPr="00FC69B8">
        <w:rPr>
          <w:rFonts w:ascii="Cambria" w:hAnsi="Cambria"/>
          <w:i/>
          <w:iCs/>
          <w:szCs w:val="24"/>
        </w:rPr>
        <w:t>nazwę miasta/miejscowości)</w:t>
      </w:r>
      <w:r w:rsidRPr="00FC69B8">
        <w:rPr>
          <w:rFonts w:ascii="Cambria" w:hAnsi="Cambria"/>
          <w:szCs w:val="24"/>
        </w:rPr>
        <w:t xml:space="preserve">, ul. ……………….. </w:t>
      </w:r>
      <w:r w:rsidRPr="00FC69B8">
        <w:rPr>
          <w:rFonts w:ascii="Cambria" w:hAnsi="Cambria"/>
          <w:i/>
          <w:iCs/>
          <w:szCs w:val="24"/>
        </w:rPr>
        <w:t>(wpisać adres)</w:t>
      </w:r>
      <w:r w:rsidRPr="00FC69B8">
        <w:rPr>
          <w:rFonts w:ascii="Cambria" w:hAnsi="Cambria"/>
          <w:szCs w:val="24"/>
        </w:rPr>
        <w:t xml:space="preserve">, – zgodnie z wydrukiem z Centralnej Ewidencji i Informacji o Działalności Gospodarczej, stanowiącym </w:t>
      </w:r>
      <w:r w:rsidRPr="00C41B0B">
        <w:rPr>
          <w:rFonts w:ascii="Cambria" w:hAnsi="Cambria"/>
          <w:color w:val="auto"/>
          <w:szCs w:val="24"/>
        </w:rPr>
        <w:t xml:space="preserve">załącznik nr </w:t>
      </w:r>
      <w:r w:rsidR="00916FBA" w:rsidRPr="00C41B0B">
        <w:rPr>
          <w:rFonts w:ascii="Cambria" w:hAnsi="Cambria"/>
          <w:color w:val="auto"/>
          <w:szCs w:val="24"/>
        </w:rPr>
        <w:t>5</w:t>
      </w:r>
      <w:r w:rsidR="0040689A" w:rsidRPr="00C41B0B">
        <w:rPr>
          <w:rFonts w:ascii="Cambria" w:hAnsi="Cambria"/>
          <w:color w:val="auto"/>
          <w:szCs w:val="24"/>
        </w:rPr>
        <w:t xml:space="preserve"> </w:t>
      </w:r>
      <w:r w:rsidRPr="00C41B0B">
        <w:rPr>
          <w:rFonts w:ascii="Cambria" w:hAnsi="Cambria"/>
          <w:color w:val="auto"/>
          <w:szCs w:val="24"/>
        </w:rPr>
        <w:t>do</w:t>
      </w:r>
      <w:r w:rsidRPr="0040689A">
        <w:rPr>
          <w:rFonts w:ascii="Cambria" w:hAnsi="Cambria"/>
          <w:color w:val="auto"/>
          <w:szCs w:val="24"/>
        </w:rPr>
        <w:t xml:space="preserve"> umowy</w:t>
      </w:r>
      <w:r w:rsidRPr="00FC69B8">
        <w:rPr>
          <w:rFonts w:ascii="Cambria" w:hAnsi="Cambria"/>
          <w:szCs w:val="24"/>
        </w:rPr>
        <w:t>, NIP ……………, REGON …………., zwaną/-</w:t>
      </w:r>
      <w:proofErr w:type="spellStart"/>
      <w:r w:rsidRPr="00FC69B8">
        <w:rPr>
          <w:rFonts w:ascii="Cambria" w:hAnsi="Cambria"/>
          <w:szCs w:val="24"/>
        </w:rPr>
        <w:t>ym</w:t>
      </w:r>
      <w:proofErr w:type="spellEnd"/>
      <w:r w:rsidRPr="00FC69B8">
        <w:rPr>
          <w:rFonts w:ascii="Cambria" w:hAnsi="Cambria"/>
          <w:szCs w:val="24"/>
        </w:rPr>
        <w:t xml:space="preserve"> dalej </w:t>
      </w:r>
      <w:r w:rsidRPr="00C41B0B">
        <w:rPr>
          <w:rFonts w:ascii="Cambria" w:hAnsi="Cambria"/>
          <w:b/>
          <w:bCs/>
          <w:szCs w:val="24"/>
        </w:rPr>
        <w:t>„</w:t>
      </w:r>
      <w:r w:rsidR="008B57E9" w:rsidRPr="00C41B0B">
        <w:rPr>
          <w:rFonts w:ascii="Cambria" w:hAnsi="Cambria"/>
          <w:b/>
          <w:bCs/>
          <w:szCs w:val="24"/>
        </w:rPr>
        <w:t>Dostawcą</w:t>
      </w:r>
      <w:r w:rsidRPr="00C41B0B">
        <w:rPr>
          <w:rFonts w:ascii="Cambria" w:hAnsi="Cambria"/>
          <w:b/>
          <w:bCs/>
          <w:szCs w:val="24"/>
        </w:rPr>
        <w:t>”</w:t>
      </w:r>
      <w:r w:rsidR="002D1C12">
        <w:rPr>
          <w:rFonts w:ascii="Cambria" w:hAnsi="Cambria"/>
          <w:b/>
          <w:bCs/>
          <w:szCs w:val="24"/>
        </w:rPr>
        <w:t xml:space="preserve"> </w:t>
      </w:r>
      <w:r w:rsidR="002D1C12" w:rsidRPr="00C41B0B">
        <w:rPr>
          <w:rFonts w:ascii="Cambria" w:hAnsi="Cambria"/>
          <w:b/>
          <w:bCs/>
          <w:szCs w:val="24"/>
        </w:rPr>
        <w:t>lub „Wykonawcą”</w:t>
      </w:r>
      <w:r w:rsidRPr="00C41B0B">
        <w:rPr>
          <w:rFonts w:ascii="Cambria" w:hAnsi="Cambria"/>
          <w:b/>
          <w:bCs/>
          <w:i/>
          <w:iCs/>
          <w:szCs w:val="24"/>
        </w:rPr>
        <w:t>,</w:t>
      </w:r>
      <w:r w:rsidRPr="00FC69B8">
        <w:rPr>
          <w:rFonts w:ascii="Cambria" w:hAnsi="Cambria"/>
          <w:b/>
          <w:bCs/>
          <w:i/>
          <w:iCs/>
          <w:szCs w:val="24"/>
        </w:rPr>
        <w:t xml:space="preserve"> </w:t>
      </w:r>
      <w:r w:rsidRPr="00FC69B8">
        <w:rPr>
          <w:rFonts w:ascii="Cambria" w:hAnsi="Cambria"/>
          <w:szCs w:val="24"/>
        </w:rPr>
        <w:t>reprezentowaną/-</w:t>
      </w:r>
      <w:proofErr w:type="spellStart"/>
      <w:r w:rsidRPr="00FC69B8">
        <w:rPr>
          <w:rFonts w:ascii="Cambria" w:hAnsi="Cambria"/>
          <w:szCs w:val="24"/>
        </w:rPr>
        <w:t>ym</w:t>
      </w:r>
      <w:proofErr w:type="spellEnd"/>
      <w:r w:rsidRPr="00FC69B8">
        <w:rPr>
          <w:rFonts w:ascii="Cambria" w:hAnsi="Cambria"/>
          <w:szCs w:val="24"/>
        </w:rPr>
        <w:t xml:space="preserve"> przez … działającą/-ego na podstawie pełnomocnictwa, stanowiącego załącznik </w:t>
      </w:r>
      <w:r w:rsidRPr="0040689A">
        <w:rPr>
          <w:rFonts w:ascii="Cambria" w:hAnsi="Cambria"/>
          <w:color w:val="auto"/>
          <w:szCs w:val="24"/>
        </w:rPr>
        <w:t>do umowy</w:t>
      </w:r>
      <w:r w:rsidRPr="0040689A">
        <w:rPr>
          <w:rStyle w:val="Odwoanieprzypisudolnego"/>
          <w:rFonts w:ascii="Cambria" w:hAnsi="Cambria"/>
          <w:color w:val="auto"/>
          <w:szCs w:val="24"/>
        </w:rPr>
        <w:footnoteReference w:id="3"/>
      </w:r>
      <w:r w:rsidRPr="0040689A">
        <w:rPr>
          <w:rFonts w:ascii="Cambria" w:hAnsi="Cambria"/>
          <w:color w:val="auto"/>
          <w:szCs w:val="24"/>
        </w:rPr>
        <w:t xml:space="preserve">, </w:t>
      </w:r>
    </w:p>
    <w:p w14:paraId="354AFF01" w14:textId="77777777" w:rsidR="00CA4F15" w:rsidRPr="00CA4F15" w:rsidRDefault="00CA4F15" w:rsidP="00CA4F15">
      <w:pPr>
        <w:pStyle w:val="Default"/>
        <w:spacing w:line="276" w:lineRule="auto"/>
        <w:jc w:val="both"/>
        <w:rPr>
          <w:rFonts w:ascii="Cambria" w:hAnsi="Cambria"/>
          <w:szCs w:val="24"/>
        </w:rPr>
      </w:pPr>
      <w:r w:rsidRPr="00CA4F15">
        <w:rPr>
          <w:rFonts w:ascii="Cambria" w:hAnsi="Cambria"/>
          <w:szCs w:val="24"/>
        </w:rPr>
        <w:t xml:space="preserve">wspólnie zwanymi dalej </w:t>
      </w:r>
      <w:r w:rsidRPr="00CA4F15">
        <w:rPr>
          <w:rFonts w:ascii="Cambria" w:hAnsi="Cambria"/>
          <w:b/>
          <w:bCs/>
          <w:szCs w:val="24"/>
        </w:rPr>
        <w:t>„Stronami”</w:t>
      </w:r>
      <w:r w:rsidRPr="00CA4F15">
        <w:rPr>
          <w:rFonts w:ascii="Cambria" w:hAnsi="Cambria"/>
          <w:szCs w:val="24"/>
        </w:rPr>
        <w:t xml:space="preserve">, </w:t>
      </w:r>
    </w:p>
    <w:p w14:paraId="19259C76" w14:textId="77777777" w:rsidR="00CA4F15" w:rsidRPr="00CA4F15" w:rsidRDefault="00CA4F15" w:rsidP="00CA4F15">
      <w:pPr>
        <w:spacing w:after="0"/>
        <w:rPr>
          <w:rFonts w:ascii="Cambria" w:hAnsi="Cambria"/>
          <w:sz w:val="24"/>
          <w:szCs w:val="24"/>
        </w:rPr>
      </w:pPr>
      <w:r w:rsidRPr="00CA4F15">
        <w:rPr>
          <w:rFonts w:ascii="Cambria" w:hAnsi="Cambria"/>
          <w:sz w:val="24"/>
          <w:szCs w:val="24"/>
        </w:rPr>
        <w:t>o następującej treści:</w:t>
      </w:r>
    </w:p>
    <w:p w14:paraId="52F01F33" w14:textId="77777777" w:rsidR="00FD5C0A" w:rsidRPr="00AB74F5" w:rsidRDefault="002B70E8" w:rsidP="00FD5C0A">
      <w:pPr>
        <w:pStyle w:val="p2"/>
        <w:spacing w:line="276" w:lineRule="auto"/>
        <w:jc w:val="center"/>
        <w:rPr>
          <w:rFonts w:ascii="Cambria" w:hAnsi="Cambria"/>
          <w:b/>
          <w:sz w:val="24"/>
          <w:szCs w:val="24"/>
        </w:rPr>
      </w:pPr>
      <w:r>
        <w:rPr>
          <w:rStyle w:val="s1"/>
          <w:rFonts w:ascii="Cambria" w:hAnsi="Cambria"/>
          <w:b/>
          <w:sz w:val="24"/>
          <w:szCs w:val="24"/>
        </w:rPr>
        <w:br w:type="page"/>
      </w:r>
      <w:r w:rsidR="00FD5C0A" w:rsidRPr="00AB74F5">
        <w:rPr>
          <w:rStyle w:val="s1"/>
          <w:rFonts w:ascii="Cambria" w:hAnsi="Cambria"/>
          <w:b/>
          <w:sz w:val="24"/>
          <w:szCs w:val="24"/>
        </w:rPr>
        <w:lastRenderedPageBreak/>
        <w:t xml:space="preserve">§ </w:t>
      </w:r>
      <w:r w:rsidR="00FD5C0A">
        <w:rPr>
          <w:rFonts w:ascii="Cambria" w:hAnsi="Cambria"/>
          <w:b/>
          <w:sz w:val="24"/>
          <w:szCs w:val="24"/>
        </w:rPr>
        <w:t>1</w:t>
      </w:r>
    </w:p>
    <w:p w14:paraId="60E9DA8A" w14:textId="77777777" w:rsidR="00FD5C0A" w:rsidRPr="00CA4F15" w:rsidRDefault="00FD5C0A" w:rsidP="00FD5C0A">
      <w:pPr>
        <w:spacing w:after="0"/>
        <w:jc w:val="center"/>
        <w:rPr>
          <w:rFonts w:ascii="Cambria" w:hAnsi="Cambria"/>
          <w:b/>
          <w:sz w:val="24"/>
          <w:szCs w:val="24"/>
        </w:rPr>
      </w:pPr>
      <w:r w:rsidRPr="00CA4F15">
        <w:rPr>
          <w:rFonts w:ascii="Cambria" w:hAnsi="Cambria"/>
          <w:b/>
          <w:sz w:val="24"/>
          <w:szCs w:val="24"/>
        </w:rPr>
        <w:t>Oświadczenia Stron</w:t>
      </w:r>
    </w:p>
    <w:p w14:paraId="0671D95F" w14:textId="77777777" w:rsidR="00FD5C0A" w:rsidRPr="00CA4F15" w:rsidRDefault="00FD5C0A" w:rsidP="00A203F2">
      <w:pPr>
        <w:numPr>
          <w:ilvl w:val="0"/>
          <w:numId w:val="19"/>
        </w:numPr>
        <w:spacing w:after="0"/>
        <w:ind w:left="426" w:hanging="426"/>
        <w:contextualSpacing/>
        <w:jc w:val="both"/>
        <w:rPr>
          <w:rFonts w:ascii="Cambria" w:hAnsi="Cambria"/>
          <w:sz w:val="24"/>
          <w:szCs w:val="24"/>
        </w:rPr>
      </w:pPr>
      <w:r w:rsidRPr="00CA4F15">
        <w:rPr>
          <w:rFonts w:ascii="Cambria" w:hAnsi="Cambria"/>
          <w:sz w:val="24"/>
          <w:szCs w:val="24"/>
        </w:rPr>
        <w:t xml:space="preserve">Strony oświadczają, że niniejsza umowa, zwana dalej „umową”, została zawarta </w:t>
      </w:r>
      <w:r w:rsidRPr="00CA4F15">
        <w:rPr>
          <w:rFonts w:ascii="Cambria" w:hAnsi="Cambria"/>
          <w:sz w:val="24"/>
          <w:szCs w:val="24"/>
        </w:rPr>
        <w:br/>
        <w:t xml:space="preserve">w wyniku udzielenia zamówienia publicznego w trybie przetargu nieograniczonego, zgodnie z art. 39 ustawy z dnia 29 stycznia 2004 r. – Prawo zamówień publicznych </w:t>
      </w:r>
      <w:r w:rsidRPr="00CA4F15">
        <w:rPr>
          <w:rFonts w:ascii="Cambria" w:hAnsi="Cambria"/>
          <w:sz w:val="24"/>
          <w:szCs w:val="24"/>
        </w:rPr>
        <w:br/>
      </w:r>
      <w:r w:rsidRPr="00654349">
        <w:rPr>
          <w:rFonts w:ascii="Cambria" w:hAnsi="Cambria"/>
          <w:bCs/>
          <w:sz w:val="24"/>
          <w:szCs w:val="24"/>
        </w:rPr>
        <w:t>(t. j. Dz. U. z 201</w:t>
      </w:r>
      <w:r w:rsidR="008435D5">
        <w:rPr>
          <w:rFonts w:ascii="Cambria" w:hAnsi="Cambria"/>
          <w:bCs/>
          <w:sz w:val="24"/>
          <w:szCs w:val="24"/>
        </w:rPr>
        <w:t>8</w:t>
      </w:r>
      <w:r w:rsidRPr="00654349">
        <w:rPr>
          <w:rFonts w:ascii="Cambria" w:hAnsi="Cambria"/>
          <w:bCs/>
          <w:sz w:val="24"/>
          <w:szCs w:val="24"/>
        </w:rPr>
        <w:t xml:space="preserve"> r., poz. 1</w:t>
      </w:r>
      <w:r w:rsidR="008435D5">
        <w:rPr>
          <w:rFonts w:ascii="Cambria" w:hAnsi="Cambria"/>
          <w:bCs/>
          <w:sz w:val="24"/>
          <w:szCs w:val="24"/>
        </w:rPr>
        <w:t>986</w:t>
      </w:r>
      <w:r w:rsidR="005911C3">
        <w:rPr>
          <w:rFonts w:ascii="Cambria" w:hAnsi="Cambria"/>
          <w:bCs/>
          <w:sz w:val="24"/>
          <w:szCs w:val="24"/>
        </w:rPr>
        <w:t xml:space="preserve"> z </w:t>
      </w:r>
      <w:proofErr w:type="spellStart"/>
      <w:r w:rsidR="005911C3">
        <w:rPr>
          <w:rFonts w:ascii="Cambria" w:hAnsi="Cambria"/>
          <w:bCs/>
          <w:sz w:val="24"/>
          <w:szCs w:val="24"/>
        </w:rPr>
        <w:t>późn</w:t>
      </w:r>
      <w:proofErr w:type="spellEnd"/>
      <w:r w:rsidR="005911C3">
        <w:rPr>
          <w:rFonts w:ascii="Cambria" w:hAnsi="Cambria"/>
          <w:bCs/>
          <w:sz w:val="24"/>
          <w:szCs w:val="24"/>
        </w:rPr>
        <w:t>. zm.</w:t>
      </w:r>
      <w:r w:rsidRPr="00654349">
        <w:rPr>
          <w:rFonts w:ascii="Cambria" w:hAnsi="Cambria"/>
          <w:bCs/>
          <w:sz w:val="24"/>
          <w:szCs w:val="24"/>
        </w:rPr>
        <w:t>)</w:t>
      </w:r>
      <w:r>
        <w:rPr>
          <w:rFonts w:ascii="Cambria" w:hAnsi="Cambria"/>
          <w:bCs/>
          <w:sz w:val="24"/>
          <w:szCs w:val="24"/>
        </w:rPr>
        <w:t>.</w:t>
      </w:r>
    </w:p>
    <w:p w14:paraId="58ACC0F1" w14:textId="5B2A0ABC" w:rsidR="00FD5C0A" w:rsidRDefault="00FD5C0A" w:rsidP="00A203F2">
      <w:pPr>
        <w:numPr>
          <w:ilvl w:val="0"/>
          <w:numId w:val="19"/>
        </w:numPr>
        <w:spacing w:after="0"/>
        <w:ind w:left="426" w:hanging="426"/>
        <w:contextualSpacing/>
        <w:jc w:val="both"/>
        <w:rPr>
          <w:rFonts w:ascii="Cambria" w:hAnsi="Cambria"/>
          <w:sz w:val="24"/>
          <w:szCs w:val="24"/>
        </w:rPr>
      </w:pPr>
      <w:r w:rsidRPr="00C41B0B">
        <w:rPr>
          <w:rFonts w:ascii="Cambria" w:hAnsi="Cambria"/>
          <w:sz w:val="24"/>
          <w:szCs w:val="24"/>
        </w:rPr>
        <w:t>Wykonawca</w:t>
      </w:r>
      <w:r w:rsidRPr="00CA4F15">
        <w:rPr>
          <w:rFonts w:ascii="Cambria" w:hAnsi="Cambria"/>
          <w:sz w:val="24"/>
          <w:szCs w:val="24"/>
        </w:rPr>
        <w:t xml:space="preserve"> oświadcza, że nie podlega wykluczeniu na podstawie art. 24 ust. 1 pkt </w:t>
      </w:r>
      <w:r w:rsidRPr="00CA4F15">
        <w:rPr>
          <w:rFonts w:ascii="Cambria" w:hAnsi="Cambria"/>
          <w:sz w:val="24"/>
          <w:szCs w:val="24"/>
        </w:rPr>
        <w:br/>
        <w:t>12) – 23</w:t>
      </w:r>
      <w:bookmarkStart w:id="0" w:name="_Hlk9835993"/>
      <w:r w:rsidRPr="00CA4F15">
        <w:rPr>
          <w:rFonts w:ascii="Cambria" w:hAnsi="Cambria"/>
          <w:sz w:val="24"/>
          <w:szCs w:val="24"/>
        </w:rPr>
        <w:t>)</w:t>
      </w:r>
      <w:bookmarkEnd w:id="0"/>
      <w:r w:rsidRPr="00CA4F15">
        <w:rPr>
          <w:rFonts w:ascii="Cambria" w:hAnsi="Cambria"/>
          <w:sz w:val="24"/>
          <w:szCs w:val="24"/>
        </w:rPr>
        <w:t xml:space="preserve"> </w:t>
      </w:r>
      <w:r w:rsidR="007A371C" w:rsidRPr="00C41B0B">
        <w:rPr>
          <w:rFonts w:ascii="Cambria" w:eastAsia="Cambria" w:hAnsi="Cambria" w:cs="Arial"/>
          <w:color w:val="000000"/>
          <w:sz w:val="24"/>
          <w:szCs w:val="24"/>
          <w:lang w:eastAsia="pl-PL"/>
        </w:rPr>
        <w:t>z art. 24 ust. 5 pkt. 1</w:t>
      </w:r>
      <w:r w:rsidR="007A371C" w:rsidRPr="00C41B0B">
        <w:rPr>
          <w:rFonts w:ascii="Cambria" w:hAnsi="Cambria"/>
          <w:sz w:val="24"/>
          <w:szCs w:val="24"/>
        </w:rPr>
        <w:t>)</w:t>
      </w:r>
      <w:r w:rsidR="007A371C" w:rsidRPr="00C41B0B">
        <w:rPr>
          <w:rFonts w:ascii="Cambria" w:eastAsia="Cambria" w:hAnsi="Cambria" w:cs="Arial"/>
          <w:color w:val="000000"/>
          <w:sz w:val="24"/>
          <w:szCs w:val="24"/>
          <w:lang w:eastAsia="pl-PL"/>
        </w:rPr>
        <w:t xml:space="preserve"> </w:t>
      </w:r>
      <w:r w:rsidRPr="00C41B0B">
        <w:rPr>
          <w:rFonts w:ascii="Cambria" w:hAnsi="Cambria"/>
          <w:sz w:val="24"/>
          <w:szCs w:val="24"/>
        </w:rPr>
        <w:t>ustawy.</w:t>
      </w:r>
    </w:p>
    <w:p w14:paraId="2B06B91C" w14:textId="58A4157B" w:rsidR="00360E37" w:rsidRPr="00360E37" w:rsidRDefault="00E45DF9" w:rsidP="00A203F2">
      <w:pPr>
        <w:numPr>
          <w:ilvl w:val="0"/>
          <w:numId w:val="19"/>
        </w:numPr>
        <w:ind w:left="426" w:hanging="426"/>
        <w:contextualSpacing/>
        <w:jc w:val="both"/>
        <w:rPr>
          <w:rFonts w:ascii="Cambria" w:eastAsia="Calibri" w:hAnsi="Cambria"/>
          <w:bCs/>
          <w:noProof/>
          <w:sz w:val="24"/>
          <w:lang w:val="x-none"/>
        </w:rPr>
      </w:pPr>
      <w:r w:rsidRPr="00FD3ED1">
        <w:rPr>
          <w:rFonts w:ascii="Cambria" w:hAnsi="Cambria"/>
          <w:sz w:val="24"/>
          <w:szCs w:val="24"/>
        </w:rPr>
        <w:t>Zamawiający oświadcza, iż</w:t>
      </w:r>
      <w:r w:rsidRPr="00FD3ED1">
        <w:rPr>
          <w:rFonts w:ascii="Cambria" w:eastAsia="Calibri" w:hAnsi="Cambria" w:cs="ArialNarrow"/>
          <w:sz w:val="24"/>
          <w:szCs w:val="24"/>
        </w:rPr>
        <w:t xml:space="preserve"> zadanie o którym mowa w § 2 umowy realizowane jest w ramach</w:t>
      </w:r>
      <w:r w:rsidRPr="00EA4E3F">
        <w:rPr>
          <w:rFonts w:ascii="Cambria" w:eastAsia="Calibri" w:hAnsi="Cambria" w:cs="ArialNarrow"/>
          <w:b/>
          <w:sz w:val="24"/>
          <w:szCs w:val="24"/>
        </w:rPr>
        <w:t xml:space="preserve"> </w:t>
      </w:r>
      <w:r w:rsidR="00360E37">
        <w:rPr>
          <w:rFonts w:ascii="Cambria" w:eastAsia="Calibri" w:hAnsi="Cambria"/>
          <w:bCs/>
          <w:noProof/>
          <w:sz w:val="24"/>
        </w:rPr>
        <w:t>p</w:t>
      </w:r>
      <w:r w:rsidR="00360E37" w:rsidRPr="00360E37">
        <w:rPr>
          <w:rFonts w:ascii="Cambria" w:eastAsia="Calibri" w:hAnsi="Cambria"/>
          <w:bCs/>
          <w:noProof/>
          <w:sz w:val="24"/>
          <w:lang w:val="x-none"/>
        </w:rPr>
        <w:t>rojekt</w:t>
      </w:r>
      <w:r w:rsidR="00360E37">
        <w:rPr>
          <w:rFonts w:ascii="Cambria" w:eastAsia="Calibri" w:hAnsi="Cambria"/>
          <w:bCs/>
          <w:noProof/>
          <w:sz w:val="24"/>
        </w:rPr>
        <w:t>u</w:t>
      </w:r>
      <w:r w:rsidR="00360E37" w:rsidRPr="00360E37">
        <w:rPr>
          <w:rFonts w:ascii="Cambria" w:eastAsia="Calibri" w:hAnsi="Cambria"/>
          <w:bCs/>
          <w:noProof/>
          <w:sz w:val="24"/>
          <w:lang w:val="x-none"/>
        </w:rPr>
        <w:t xml:space="preserve"> pt. „Wzmocnienie potencjału Ochotniczych Straży Pożarnych w ratowaniu ofiar wypadków na dr</w:t>
      </w:r>
      <w:r w:rsidR="009A7980">
        <w:rPr>
          <w:rFonts w:ascii="Cambria" w:eastAsia="Calibri" w:hAnsi="Cambria"/>
          <w:bCs/>
          <w:noProof/>
          <w:sz w:val="24"/>
          <w:lang w:val="x-none"/>
        </w:rPr>
        <w:t>ogach województwa lubelskiego i</w:t>
      </w:r>
      <w:r w:rsidR="009A7980">
        <w:rPr>
          <w:rFonts w:ascii="Cambria" w:eastAsia="Calibri" w:hAnsi="Cambria"/>
          <w:bCs/>
          <w:noProof/>
          <w:sz w:val="24"/>
        </w:rPr>
        <w:t> </w:t>
      </w:r>
      <w:r w:rsidR="00360E37" w:rsidRPr="00360E37">
        <w:rPr>
          <w:rFonts w:ascii="Cambria" w:eastAsia="Calibri" w:hAnsi="Cambria"/>
          <w:bCs/>
          <w:noProof/>
          <w:sz w:val="24"/>
          <w:lang w:val="x-none"/>
        </w:rPr>
        <w:t>obwodu wołyńskiego” realizowany jest przy wsparciu Unii Europejskiej w ramach Programu Współpracy Transgranicznej Polska – Białoruś – Ukraina 2014-2020</w:t>
      </w:r>
      <w:r w:rsidR="00360E37">
        <w:rPr>
          <w:rFonts w:ascii="Cambria" w:eastAsia="Calibri" w:hAnsi="Cambria"/>
          <w:bCs/>
          <w:noProof/>
          <w:sz w:val="24"/>
        </w:rPr>
        <w:t>.</w:t>
      </w:r>
    </w:p>
    <w:p w14:paraId="29D2AA6D" w14:textId="77777777" w:rsidR="00263B03" w:rsidRPr="00EA4E3F" w:rsidRDefault="00263B03" w:rsidP="00360E37">
      <w:pPr>
        <w:spacing w:after="0"/>
        <w:contextualSpacing/>
        <w:jc w:val="both"/>
        <w:rPr>
          <w:rFonts w:ascii="Cambria" w:hAnsi="Cambria"/>
          <w:sz w:val="24"/>
          <w:szCs w:val="24"/>
        </w:rPr>
      </w:pPr>
    </w:p>
    <w:p w14:paraId="11E0D1AC" w14:textId="77777777" w:rsidR="00CA4F15" w:rsidRDefault="00FD5C0A" w:rsidP="00CA4F15">
      <w:pPr>
        <w:spacing w:after="0"/>
        <w:jc w:val="center"/>
        <w:rPr>
          <w:rFonts w:ascii="Cambria" w:hAnsi="Cambria"/>
          <w:b/>
          <w:sz w:val="24"/>
          <w:szCs w:val="24"/>
        </w:rPr>
      </w:pPr>
      <w:r>
        <w:rPr>
          <w:rFonts w:ascii="Cambria" w:hAnsi="Cambria"/>
          <w:b/>
          <w:sz w:val="24"/>
          <w:szCs w:val="24"/>
        </w:rPr>
        <w:t>§ 2</w:t>
      </w:r>
      <w:r w:rsidR="00EA7837" w:rsidRPr="009A4F2F">
        <w:rPr>
          <w:rFonts w:ascii="Cambria" w:hAnsi="Cambria"/>
          <w:b/>
          <w:sz w:val="24"/>
          <w:szCs w:val="24"/>
        </w:rPr>
        <w:t xml:space="preserve"> </w:t>
      </w:r>
    </w:p>
    <w:p w14:paraId="78D85E31" w14:textId="77777777" w:rsidR="00EA7837" w:rsidRPr="009A4F2F" w:rsidRDefault="00EA7837" w:rsidP="00CA4F15">
      <w:pPr>
        <w:spacing w:after="0"/>
        <w:jc w:val="center"/>
        <w:rPr>
          <w:rFonts w:ascii="Cambria" w:hAnsi="Cambria"/>
          <w:b/>
          <w:sz w:val="24"/>
          <w:szCs w:val="24"/>
        </w:rPr>
      </w:pPr>
      <w:r w:rsidRPr="009A4F2F">
        <w:rPr>
          <w:rFonts w:ascii="Cambria" w:hAnsi="Cambria"/>
          <w:b/>
          <w:sz w:val="24"/>
          <w:szCs w:val="24"/>
        </w:rPr>
        <w:t>Przedmiot umowy</w:t>
      </w:r>
    </w:p>
    <w:p w14:paraId="1FA26C2C" w14:textId="100B85DA" w:rsidR="005814C4" w:rsidRPr="005814C4" w:rsidRDefault="00EA7837" w:rsidP="00360E37">
      <w:pPr>
        <w:pStyle w:val="Standardowy1"/>
        <w:numPr>
          <w:ilvl w:val="0"/>
          <w:numId w:val="3"/>
        </w:numPr>
        <w:spacing w:line="276" w:lineRule="auto"/>
        <w:jc w:val="both"/>
        <w:rPr>
          <w:rFonts w:ascii="Cambria" w:hAnsi="Cambria" w:cs="Times New Roman"/>
          <w:b/>
          <w:i/>
          <w:sz w:val="24"/>
          <w:szCs w:val="24"/>
        </w:rPr>
      </w:pPr>
      <w:r w:rsidRPr="00B87706">
        <w:rPr>
          <w:rFonts w:ascii="Cambria" w:hAnsi="Cambria" w:cs="Times New Roman"/>
          <w:sz w:val="24"/>
          <w:szCs w:val="24"/>
        </w:rPr>
        <w:t xml:space="preserve">Umowa obejmuje </w:t>
      </w:r>
      <w:r w:rsidR="00803A7A" w:rsidRPr="00FD3ED1">
        <w:rPr>
          <w:rFonts w:ascii="Cambria" w:hAnsi="Cambria" w:cs="Times New Roman"/>
          <w:b/>
          <w:sz w:val="24"/>
          <w:szCs w:val="24"/>
        </w:rPr>
        <w:t>dostawę</w:t>
      </w:r>
      <w:bookmarkStart w:id="1" w:name="_Hlk9501684"/>
      <w:r w:rsidR="00FD3ED1" w:rsidRPr="00FD3ED1">
        <w:rPr>
          <w:b/>
          <w:sz w:val="24"/>
          <w:szCs w:val="24"/>
        </w:rPr>
        <w:t xml:space="preserve"> 5 zestawów </w:t>
      </w:r>
      <w:bookmarkEnd w:id="1"/>
      <w:r w:rsidR="00FD3ED1" w:rsidRPr="00FD3ED1">
        <w:rPr>
          <w:b/>
          <w:sz w:val="24"/>
          <w:szCs w:val="24"/>
        </w:rPr>
        <w:t>narzędzi hydraulicznych</w:t>
      </w:r>
      <w:r w:rsidR="00A17F64" w:rsidRPr="00FD3ED1">
        <w:rPr>
          <w:rFonts w:ascii="Cambria" w:hAnsi="Cambria" w:cs="Times New Roman"/>
          <w:b/>
          <w:sz w:val="24"/>
          <w:szCs w:val="24"/>
        </w:rPr>
        <w:t xml:space="preserve"> </w:t>
      </w:r>
      <w:r w:rsidR="00360E37" w:rsidRPr="00FD3ED1">
        <w:rPr>
          <w:rFonts w:ascii="Cambria" w:hAnsi="Cambria" w:cs="Times New Roman"/>
          <w:b/>
          <w:sz w:val="24"/>
          <w:szCs w:val="24"/>
        </w:rPr>
        <w:t>dla jednostek OSP</w:t>
      </w:r>
      <w:r w:rsidRPr="00B87706">
        <w:rPr>
          <w:rFonts w:ascii="Cambria" w:hAnsi="Cambria"/>
          <w:sz w:val="24"/>
          <w:szCs w:val="24"/>
        </w:rPr>
        <w:t xml:space="preserve">, </w:t>
      </w:r>
      <w:r w:rsidR="004A4513">
        <w:rPr>
          <w:rFonts w:ascii="Cambria" w:hAnsi="Cambria"/>
          <w:sz w:val="24"/>
          <w:szCs w:val="24"/>
        </w:rPr>
        <w:t xml:space="preserve">zgodnie z cenami </w:t>
      </w:r>
      <w:r w:rsidR="004A4513">
        <w:rPr>
          <w:rFonts w:ascii="Cambria" w:hAnsi="Cambria" w:cs="Cambria"/>
          <w:sz w:val="24"/>
          <w:szCs w:val="24"/>
        </w:rPr>
        <w:t>jednostkowymi i opisem rzeczowo-ilościowym</w:t>
      </w:r>
      <w:r w:rsidR="004A4513">
        <w:rPr>
          <w:rFonts w:ascii="Cambria" w:hAnsi="Cambria" w:cs="Cambria"/>
          <w:i/>
          <w:sz w:val="24"/>
          <w:szCs w:val="24"/>
        </w:rPr>
        <w:t xml:space="preserve"> </w:t>
      </w:r>
      <w:r w:rsidR="004A4513">
        <w:rPr>
          <w:rFonts w:ascii="Cambria" w:hAnsi="Cambria" w:cs="Cambria"/>
          <w:sz w:val="24"/>
          <w:szCs w:val="24"/>
        </w:rPr>
        <w:t xml:space="preserve">określonymi w </w:t>
      </w:r>
      <w:r w:rsidR="004A4513" w:rsidRPr="00C41B0B">
        <w:rPr>
          <w:rFonts w:ascii="Cambria" w:hAnsi="Cambria" w:cs="Cambria"/>
          <w:b/>
          <w:sz w:val="24"/>
          <w:szCs w:val="24"/>
        </w:rPr>
        <w:t xml:space="preserve">załączniku nr </w:t>
      </w:r>
      <w:r w:rsidR="00916FBA" w:rsidRPr="00C41B0B">
        <w:rPr>
          <w:rFonts w:ascii="Cambria" w:hAnsi="Cambria" w:cs="Cambria"/>
          <w:b/>
          <w:sz w:val="24"/>
          <w:szCs w:val="24"/>
        </w:rPr>
        <w:t>1</w:t>
      </w:r>
      <w:r w:rsidR="004A4513">
        <w:rPr>
          <w:rFonts w:ascii="Cambria" w:hAnsi="Cambria" w:cs="Cambria"/>
          <w:b/>
          <w:sz w:val="24"/>
          <w:szCs w:val="24"/>
        </w:rPr>
        <w:t xml:space="preserve"> do umowy </w:t>
      </w:r>
      <w:r w:rsidR="004A4513">
        <w:rPr>
          <w:rFonts w:ascii="Cambria" w:hAnsi="Cambria" w:cs="Cambria"/>
          <w:sz w:val="24"/>
          <w:szCs w:val="24"/>
        </w:rPr>
        <w:t>(</w:t>
      </w:r>
      <w:r w:rsidR="004A4513">
        <w:rPr>
          <w:rFonts w:ascii="Cambria" w:hAnsi="Cambria" w:cs="Cambria"/>
          <w:b/>
          <w:i/>
          <w:sz w:val="24"/>
          <w:szCs w:val="24"/>
        </w:rPr>
        <w:t>Formularz</w:t>
      </w:r>
      <w:r w:rsidR="0003097C">
        <w:rPr>
          <w:rFonts w:ascii="Cambria" w:hAnsi="Cambria" w:cs="Cambria"/>
          <w:b/>
          <w:i/>
          <w:sz w:val="24"/>
          <w:szCs w:val="24"/>
        </w:rPr>
        <w:t xml:space="preserve"> ofertowy</w:t>
      </w:r>
      <w:r w:rsidR="004A4513">
        <w:rPr>
          <w:rFonts w:ascii="Cambria" w:hAnsi="Cambria" w:cs="Cambria"/>
          <w:sz w:val="24"/>
          <w:szCs w:val="24"/>
        </w:rPr>
        <w:t>), oraz param</w:t>
      </w:r>
      <w:r w:rsidR="00360E37">
        <w:rPr>
          <w:rFonts w:ascii="Cambria" w:hAnsi="Cambria" w:cs="Cambria"/>
          <w:sz w:val="24"/>
          <w:szCs w:val="24"/>
        </w:rPr>
        <w:t>etrami technicznymi, rozmiarami</w:t>
      </w:r>
      <w:r w:rsidR="004A4513">
        <w:rPr>
          <w:rFonts w:ascii="Cambria" w:hAnsi="Cambria" w:cs="Cambria"/>
          <w:sz w:val="24"/>
          <w:szCs w:val="24"/>
        </w:rPr>
        <w:t xml:space="preserve"> i wymogami użytkowymi określonymi w </w:t>
      </w:r>
      <w:r w:rsidR="004A4513" w:rsidRPr="00C41B0B">
        <w:rPr>
          <w:rFonts w:ascii="Cambria" w:hAnsi="Cambria" w:cs="Cambria"/>
          <w:b/>
          <w:sz w:val="24"/>
          <w:szCs w:val="24"/>
        </w:rPr>
        <w:t xml:space="preserve">załączniku nr </w:t>
      </w:r>
      <w:r w:rsidR="00916FBA" w:rsidRPr="00C41B0B">
        <w:rPr>
          <w:rFonts w:ascii="Cambria" w:hAnsi="Cambria" w:cs="Cambria"/>
          <w:b/>
          <w:sz w:val="24"/>
          <w:szCs w:val="24"/>
        </w:rPr>
        <w:t>2</w:t>
      </w:r>
      <w:r w:rsidR="004A4513">
        <w:rPr>
          <w:rFonts w:ascii="Cambria" w:hAnsi="Cambria" w:cs="Cambria"/>
          <w:b/>
          <w:sz w:val="24"/>
          <w:szCs w:val="24"/>
        </w:rPr>
        <w:t xml:space="preserve"> do umowy </w:t>
      </w:r>
      <w:r w:rsidR="004A4513">
        <w:rPr>
          <w:rFonts w:ascii="Cambria" w:hAnsi="Cambria" w:cs="Cambria"/>
          <w:i/>
          <w:sz w:val="24"/>
          <w:szCs w:val="24"/>
        </w:rPr>
        <w:t>(</w:t>
      </w:r>
      <w:r w:rsidR="004A4513">
        <w:rPr>
          <w:rFonts w:ascii="Cambria" w:hAnsi="Cambria" w:cs="Cambria"/>
          <w:b/>
          <w:i/>
          <w:sz w:val="24"/>
          <w:szCs w:val="24"/>
        </w:rPr>
        <w:t>Szczegółowy Opis Przedmiotu Zamówienia</w:t>
      </w:r>
      <w:r w:rsidR="004A4513">
        <w:rPr>
          <w:rFonts w:ascii="Cambria" w:hAnsi="Cambria" w:cs="Cambria"/>
          <w:i/>
          <w:sz w:val="24"/>
          <w:szCs w:val="24"/>
        </w:rPr>
        <w:t>)</w:t>
      </w:r>
      <w:r w:rsidR="00056CAA" w:rsidRPr="00B87706">
        <w:rPr>
          <w:rFonts w:ascii="Cambria" w:hAnsi="Cambria"/>
          <w:sz w:val="24"/>
          <w:szCs w:val="24"/>
        </w:rPr>
        <w:t>.</w:t>
      </w:r>
    </w:p>
    <w:p w14:paraId="351C9CE4" w14:textId="77777777" w:rsidR="005814C4" w:rsidRPr="005814C4" w:rsidRDefault="005814C4" w:rsidP="005814C4">
      <w:pPr>
        <w:pStyle w:val="Standardowy1"/>
        <w:numPr>
          <w:ilvl w:val="0"/>
          <w:numId w:val="3"/>
        </w:numPr>
        <w:tabs>
          <w:tab w:val="clear" w:pos="360"/>
        </w:tabs>
        <w:spacing w:line="276" w:lineRule="auto"/>
        <w:ind w:left="426" w:hanging="426"/>
        <w:jc w:val="both"/>
        <w:rPr>
          <w:rFonts w:ascii="Cambria" w:hAnsi="Cambria" w:cs="Times New Roman"/>
          <w:b/>
          <w:i/>
          <w:sz w:val="24"/>
          <w:szCs w:val="24"/>
        </w:rPr>
      </w:pPr>
      <w:r w:rsidRPr="005814C4">
        <w:rPr>
          <w:rFonts w:ascii="Cambria" w:hAnsi="Cambria" w:cs="Arial"/>
          <w:bCs/>
          <w:color w:val="000000"/>
          <w:sz w:val="24"/>
          <w:szCs w:val="24"/>
        </w:rPr>
        <w:t>Zamówienie obejmuje m.in.</w:t>
      </w:r>
    </w:p>
    <w:p w14:paraId="25BBA68E" w14:textId="67A0E869" w:rsidR="005814C4" w:rsidRDefault="005814C4" w:rsidP="00A203F2">
      <w:pPr>
        <w:pStyle w:val="Standardowy10"/>
        <w:numPr>
          <w:ilvl w:val="0"/>
          <w:numId w:val="27"/>
        </w:numPr>
        <w:spacing w:line="276" w:lineRule="auto"/>
        <w:ind w:left="709" w:hanging="284"/>
        <w:jc w:val="both"/>
        <w:rPr>
          <w:rFonts w:ascii="Cambria" w:hAnsi="Cambria" w:cs="Times New Roman"/>
          <w:sz w:val="24"/>
          <w:szCs w:val="24"/>
        </w:rPr>
      </w:pPr>
      <w:r>
        <w:rPr>
          <w:rFonts w:ascii="Cambria" w:hAnsi="Cambria"/>
          <w:sz w:val="24"/>
          <w:szCs w:val="24"/>
        </w:rPr>
        <w:t xml:space="preserve">dostawę wyposażenia wraz z ich </w:t>
      </w:r>
      <w:r>
        <w:rPr>
          <w:rFonts w:ascii="Cambria" w:hAnsi="Cambria" w:cs="Times New Roman"/>
          <w:sz w:val="24"/>
          <w:szCs w:val="24"/>
        </w:rPr>
        <w:t>transportem, wniesieniem, zł</w:t>
      </w:r>
      <w:r w:rsidR="00A60394">
        <w:rPr>
          <w:rFonts w:ascii="Cambria" w:hAnsi="Cambria" w:cs="Times New Roman"/>
          <w:sz w:val="24"/>
          <w:szCs w:val="24"/>
        </w:rPr>
        <w:t xml:space="preserve">ożeniem, ustawieniem </w:t>
      </w:r>
      <w:r>
        <w:rPr>
          <w:rFonts w:ascii="Cambria" w:hAnsi="Cambria" w:cs="Times New Roman"/>
          <w:sz w:val="24"/>
          <w:szCs w:val="24"/>
        </w:rPr>
        <w:t>w miejsce wskazane przez Zamawiającego, w godzinach jego pracy</w:t>
      </w:r>
      <w:r w:rsidRPr="005814C4">
        <w:rPr>
          <w:rFonts w:ascii="Cambria" w:hAnsi="Cambria" w:cs="Times New Roman"/>
          <w:sz w:val="24"/>
          <w:szCs w:val="24"/>
        </w:rPr>
        <w:t xml:space="preserve"> </w:t>
      </w:r>
      <w:r>
        <w:rPr>
          <w:rFonts w:ascii="Cambria" w:hAnsi="Cambria" w:cs="Times New Roman"/>
          <w:sz w:val="24"/>
          <w:szCs w:val="24"/>
        </w:rPr>
        <w:t>określonych w pkt 1.1 SIWZ.</w:t>
      </w:r>
    </w:p>
    <w:p w14:paraId="0713AAE6" w14:textId="594962D1" w:rsidR="005814C4" w:rsidRPr="00C10936" w:rsidRDefault="005814C4" w:rsidP="00A203F2">
      <w:pPr>
        <w:pStyle w:val="Standardowy2"/>
        <w:numPr>
          <w:ilvl w:val="0"/>
          <w:numId w:val="27"/>
        </w:numPr>
        <w:spacing w:line="276" w:lineRule="auto"/>
        <w:ind w:left="709" w:hanging="284"/>
        <w:jc w:val="both"/>
        <w:rPr>
          <w:rFonts w:ascii="Cambria" w:hAnsi="Cambria" w:cs="Times New Roman"/>
          <w:color w:val="auto"/>
          <w:sz w:val="24"/>
          <w:szCs w:val="24"/>
        </w:rPr>
      </w:pPr>
      <w:r>
        <w:rPr>
          <w:rFonts w:ascii="Cambria" w:hAnsi="Cambria" w:cs="Times New Roman"/>
          <w:sz w:val="24"/>
          <w:szCs w:val="24"/>
        </w:rPr>
        <w:t>dostarczenie wraz z zamówien</w:t>
      </w:r>
      <w:r w:rsidR="00A60394">
        <w:rPr>
          <w:rFonts w:ascii="Cambria" w:hAnsi="Cambria" w:cs="Times New Roman"/>
          <w:sz w:val="24"/>
          <w:szCs w:val="24"/>
        </w:rPr>
        <w:t>iem instrukcji w języku polskim</w:t>
      </w:r>
      <w:r>
        <w:rPr>
          <w:rFonts w:ascii="Cambria" w:hAnsi="Cambria" w:cs="Times New Roman"/>
          <w:sz w:val="24"/>
          <w:szCs w:val="24"/>
        </w:rPr>
        <w:t xml:space="preserve"> </w:t>
      </w:r>
      <w:r w:rsidR="00A60394" w:rsidRPr="00A60394">
        <w:rPr>
          <w:rFonts w:ascii="Cambria" w:hAnsi="Cambria" w:cs="Times New Roman"/>
          <w:i/>
          <w:sz w:val="24"/>
          <w:szCs w:val="24"/>
        </w:rPr>
        <w:t>(</w:t>
      </w:r>
      <w:r w:rsidR="00A511E4" w:rsidRPr="00A60394">
        <w:rPr>
          <w:rFonts w:ascii="Cambria" w:hAnsi="Cambria" w:cs="Times New Roman"/>
          <w:i/>
          <w:color w:val="auto"/>
          <w:sz w:val="24"/>
          <w:szCs w:val="24"/>
        </w:rPr>
        <w:t>jeżeli jest wymagana</w:t>
      </w:r>
      <w:r w:rsidR="00A60394" w:rsidRPr="00A60394">
        <w:rPr>
          <w:rFonts w:ascii="Cambria" w:hAnsi="Cambria" w:cs="Times New Roman"/>
          <w:i/>
          <w:color w:val="auto"/>
          <w:sz w:val="24"/>
          <w:szCs w:val="24"/>
        </w:rPr>
        <w:t>)</w:t>
      </w:r>
      <w:r w:rsidRPr="00C10936">
        <w:rPr>
          <w:rFonts w:ascii="Cambria" w:hAnsi="Cambria" w:cs="Times New Roman"/>
          <w:color w:val="auto"/>
          <w:sz w:val="24"/>
          <w:szCs w:val="24"/>
        </w:rPr>
        <w:t>,</w:t>
      </w:r>
    </w:p>
    <w:p w14:paraId="188FFB92" w14:textId="0A1ABBE5" w:rsidR="005814C4" w:rsidRPr="005814C4" w:rsidRDefault="005814C4" w:rsidP="00A203F2">
      <w:pPr>
        <w:pStyle w:val="Standardowy2"/>
        <w:numPr>
          <w:ilvl w:val="0"/>
          <w:numId w:val="27"/>
        </w:numPr>
        <w:spacing w:line="276" w:lineRule="auto"/>
        <w:ind w:left="709" w:hanging="284"/>
        <w:jc w:val="both"/>
        <w:rPr>
          <w:rFonts w:ascii="Cambria" w:hAnsi="Cambria" w:cs="Times New Roman"/>
          <w:sz w:val="24"/>
          <w:szCs w:val="24"/>
        </w:rPr>
      </w:pPr>
      <w:r>
        <w:rPr>
          <w:rFonts w:ascii="Cambria" w:hAnsi="Cambria" w:cs="Times New Roman"/>
          <w:sz w:val="24"/>
          <w:szCs w:val="24"/>
        </w:rPr>
        <w:t xml:space="preserve">dostarczenie dokumentacji technicznej, użytkowej związanej </w:t>
      </w:r>
      <w:r>
        <w:rPr>
          <w:rFonts w:ascii="Cambria" w:hAnsi="Cambria" w:cs="Times New Roman"/>
          <w:sz w:val="24"/>
          <w:szCs w:val="24"/>
        </w:rPr>
        <w:br/>
        <w:t>z przedmiotem zamówienia</w:t>
      </w:r>
      <w:r w:rsidRPr="009206B0">
        <w:rPr>
          <w:rFonts w:ascii="Cambria" w:hAnsi="Cambria" w:cs="Times New Roman"/>
          <w:sz w:val="24"/>
          <w:szCs w:val="24"/>
        </w:rPr>
        <w:t>.</w:t>
      </w:r>
    </w:p>
    <w:p w14:paraId="66B2C47D" w14:textId="25D11109" w:rsidR="008B57E9" w:rsidRDefault="00EA7837" w:rsidP="008B57E9">
      <w:pPr>
        <w:pStyle w:val="Standardowy1"/>
        <w:numPr>
          <w:ilvl w:val="0"/>
          <w:numId w:val="3"/>
        </w:numPr>
        <w:spacing w:line="276" w:lineRule="auto"/>
        <w:jc w:val="both"/>
        <w:rPr>
          <w:rFonts w:ascii="Cambria" w:hAnsi="Cambria" w:cs="Times New Roman"/>
          <w:sz w:val="24"/>
          <w:szCs w:val="24"/>
        </w:rPr>
      </w:pPr>
      <w:r w:rsidRPr="009A4F2F">
        <w:rPr>
          <w:rFonts w:ascii="Cambria" w:hAnsi="Cambria" w:cs="Times New Roman"/>
          <w:sz w:val="24"/>
          <w:szCs w:val="24"/>
        </w:rPr>
        <w:t xml:space="preserve">Przedmiot Umowy winien być nowy, nieuszkodzony, wolny od wad, kompletny, zdatny dla jego prawidłowej eksploatacji - zgodnie z zakresem funkcjonalnym i jego przeznaczeniem określonym </w:t>
      </w:r>
      <w:r w:rsidRPr="00C41B0B">
        <w:rPr>
          <w:rFonts w:ascii="Cambria" w:hAnsi="Cambria" w:cs="Times New Roman"/>
          <w:sz w:val="24"/>
          <w:szCs w:val="24"/>
        </w:rPr>
        <w:t xml:space="preserve">w </w:t>
      </w:r>
      <w:r w:rsidRPr="00C41B0B">
        <w:rPr>
          <w:rFonts w:ascii="Cambria" w:hAnsi="Cambria"/>
          <w:sz w:val="24"/>
          <w:szCs w:val="24"/>
        </w:rPr>
        <w:t xml:space="preserve">załączniku nr </w:t>
      </w:r>
      <w:r w:rsidR="008D63AE" w:rsidRPr="00C41B0B">
        <w:rPr>
          <w:rFonts w:ascii="Cambria" w:hAnsi="Cambria"/>
          <w:sz w:val="24"/>
          <w:szCs w:val="24"/>
        </w:rPr>
        <w:t>3</w:t>
      </w:r>
      <w:r w:rsidRPr="009A4F2F">
        <w:rPr>
          <w:rFonts w:ascii="Cambria" w:hAnsi="Cambria"/>
          <w:sz w:val="24"/>
          <w:szCs w:val="24"/>
        </w:rPr>
        <w:t xml:space="preserve"> do umowy</w:t>
      </w:r>
      <w:r w:rsidR="00FD5C0A">
        <w:rPr>
          <w:rFonts w:ascii="Cambria" w:hAnsi="Cambria" w:cs="Times New Roman"/>
          <w:sz w:val="24"/>
          <w:szCs w:val="24"/>
        </w:rPr>
        <w:t>.</w:t>
      </w:r>
    </w:p>
    <w:p w14:paraId="7328CEF1" w14:textId="77777777" w:rsidR="008B57E9" w:rsidRDefault="00EA7837" w:rsidP="008B57E9">
      <w:pPr>
        <w:pStyle w:val="Standardowy1"/>
        <w:numPr>
          <w:ilvl w:val="0"/>
          <w:numId w:val="3"/>
        </w:numPr>
        <w:spacing w:line="276" w:lineRule="auto"/>
        <w:jc w:val="both"/>
        <w:rPr>
          <w:rFonts w:ascii="Cambria" w:hAnsi="Cambria" w:cs="Times New Roman"/>
          <w:sz w:val="24"/>
          <w:szCs w:val="24"/>
        </w:rPr>
      </w:pPr>
      <w:r w:rsidRPr="008B57E9">
        <w:rPr>
          <w:rFonts w:ascii="Cambria" w:hAnsi="Cambria" w:cs="Times New Roman"/>
          <w:sz w:val="24"/>
          <w:szCs w:val="24"/>
        </w:rPr>
        <w:t>Dostawca zobowiązuje się do wykonania przedmiotu umowy z najwyższą starannością, zgodnie z obowiązującymi przepisami, normami, zasadami wiedzy technicznej oraz do zapewnienia najwyższej jakości prac towarzyszących dostawie.</w:t>
      </w:r>
    </w:p>
    <w:p w14:paraId="7F97E417" w14:textId="77777777" w:rsidR="008B57E9" w:rsidRDefault="00EA7837" w:rsidP="008B57E9">
      <w:pPr>
        <w:pStyle w:val="Standardowy1"/>
        <w:numPr>
          <w:ilvl w:val="0"/>
          <w:numId w:val="3"/>
        </w:numPr>
        <w:spacing w:line="276" w:lineRule="auto"/>
        <w:jc w:val="both"/>
        <w:rPr>
          <w:rFonts w:ascii="Cambria" w:hAnsi="Cambria" w:cs="Times New Roman"/>
          <w:sz w:val="24"/>
          <w:szCs w:val="24"/>
        </w:rPr>
      </w:pPr>
      <w:r w:rsidRPr="008B57E9">
        <w:rPr>
          <w:rFonts w:ascii="Cambria" w:hAnsi="Cambria" w:cs="Times New Roman"/>
          <w:sz w:val="24"/>
          <w:szCs w:val="24"/>
        </w:rPr>
        <w:t>Dostawca oświadcza, że posiada odpowiednie przygotowanie techniczne oraz ma dostęp do sprzętu, który pozwoli na zrealizowanie przedmiotu umowy, zgodnie z</w:t>
      </w:r>
      <w:r w:rsidR="000A4F32">
        <w:rPr>
          <w:rFonts w:ascii="Cambria" w:hAnsi="Cambria" w:cs="Times New Roman"/>
          <w:sz w:val="24"/>
          <w:szCs w:val="24"/>
        </w:rPr>
        <w:t> </w:t>
      </w:r>
      <w:r w:rsidRPr="008B57E9">
        <w:rPr>
          <w:rFonts w:ascii="Cambria" w:hAnsi="Cambria" w:cs="Times New Roman"/>
          <w:sz w:val="24"/>
          <w:szCs w:val="24"/>
        </w:rPr>
        <w:t>obowiązującymi przepisami i normami.</w:t>
      </w:r>
    </w:p>
    <w:p w14:paraId="01163FF8" w14:textId="77777777" w:rsidR="008B57E9" w:rsidRDefault="00EA7837" w:rsidP="008B57E9">
      <w:pPr>
        <w:pStyle w:val="Standardowy1"/>
        <w:numPr>
          <w:ilvl w:val="0"/>
          <w:numId w:val="3"/>
        </w:numPr>
        <w:spacing w:line="276" w:lineRule="auto"/>
        <w:jc w:val="both"/>
        <w:rPr>
          <w:rFonts w:ascii="Cambria" w:hAnsi="Cambria" w:cs="Times New Roman"/>
          <w:sz w:val="24"/>
          <w:szCs w:val="24"/>
        </w:rPr>
      </w:pPr>
      <w:r w:rsidRPr="008B57E9">
        <w:rPr>
          <w:rFonts w:ascii="Cambria" w:hAnsi="Cambria"/>
          <w:color w:val="000000"/>
          <w:sz w:val="24"/>
          <w:szCs w:val="24"/>
        </w:rPr>
        <w:t xml:space="preserve">Odpowiedzialność za przedmioty wyposażenia spoczywa wyłącznie na </w:t>
      </w:r>
      <w:r w:rsidRPr="00C41B0B">
        <w:rPr>
          <w:rFonts w:ascii="Cambria" w:hAnsi="Cambria"/>
          <w:color w:val="000000"/>
          <w:sz w:val="24"/>
          <w:szCs w:val="24"/>
        </w:rPr>
        <w:t>Dostawcy</w:t>
      </w:r>
      <w:r w:rsidRPr="008B57E9">
        <w:rPr>
          <w:rFonts w:ascii="Cambria" w:hAnsi="Cambria"/>
          <w:color w:val="000000"/>
          <w:sz w:val="24"/>
          <w:szCs w:val="24"/>
        </w:rPr>
        <w:t xml:space="preserve"> do dnia ostatecznego odbioru przedmiotu umowy. </w:t>
      </w:r>
      <w:r w:rsidRPr="00C41B0B">
        <w:rPr>
          <w:rFonts w:ascii="Cambria" w:hAnsi="Cambria"/>
          <w:color w:val="000000"/>
          <w:sz w:val="24"/>
          <w:szCs w:val="24"/>
        </w:rPr>
        <w:t>Dostawca</w:t>
      </w:r>
      <w:r w:rsidRPr="008B57E9">
        <w:rPr>
          <w:rFonts w:ascii="Cambria" w:hAnsi="Cambria"/>
          <w:color w:val="000000"/>
          <w:sz w:val="24"/>
          <w:szCs w:val="24"/>
        </w:rPr>
        <w:t xml:space="preserve"> w pełni odpowiada za </w:t>
      </w:r>
      <w:r w:rsidRPr="008B57E9">
        <w:rPr>
          <w:rFonts w:ascii="Cambria" w:hAnsi="Cambria"/>
          <w:color w:val="000000"/>
          <w:sz w:val="24"/>
          <w:szCs w:val="24"/>
        </w:rPr>
        <w:lastRenderedPageBreak/>
        <w:t>utratę lub zniszczenie przedmiotu wyposażenia również w sytuacji, kiedy wyposażenie zostało złożone na terenie obiektu.</w:t>
      </w:r>
    </w:p>
    <w:p w14:paraId="4DA0B913" w14:textId="77777777" w:rsidR="00FD5C0A" w:rsidRDefault="00FD5C0A" w:rsidP="00E45DF9">
      <w:pPr>
        <w:spacing w:after="0"/>
        <w:ind w:right="380"/>
        <w:rPr>
          <w:rFonts w:ascii="Cambria" w:hAnsi="Cambria"/>
          <w:b/>
          <w:bCs/>
          <w:sz w:val="24"/>
          <w:szCs w:val="24"/>
        </w:rPr>
      </w:pPr>
    </w:p>
    <w:p w14:paraId="29E8FFA5" w14:textId="77777777" w:rsidR="00041968" w:rsidRDefault="00041968" w:rsidP="00CA4F15">
      <w:pPr>
        <w:spacing w:after="0"/>
        <w:ind w:right="380"/>
        <w:jc w:val="center"/>
        <w:rPr>
          <w:rFonts w:ascii="Cambria" w:hAnsi="Cambria"/>
          <w:b/>
          <w:bCs/>
          <w:sz w:val="24"/>
          <w:szCs w:val="24"/>
        </w:rPr>
      </w:pPr>
      <w:r>
        <w:rPr>
          <w:rFonts w:ascii="Cambria" w:hAnsi="Cambria"/>
          <w:b/>
          <w:bCs/>
          <w:sz w:val="24"/>
          <w:szCs w:val="24"/>
        </w:rPr>
        <w:t xml:space="preserve">§ </w:t>
      </w:r>
      <w:r w:rsidR="00FD5C0A">
        <w:rPr>
          <w:rFonts w:ascii="Cambria" w:hAnsi="Cambria"/>
          <w:b/>
          <w:bCs/>
          <w:sz w:val="24"/>
          <w:szCs w:val="24"/>
        </w:rPr>
        <w:t>3</w:t>
      </w:r>
    </w:p>
    <w:p w14:paraId="6AA437E7" w14:textId="77777777" w:rsidR="00117A5E" w:rsidRPr="009A4F2F" w:rsidRDefault="00117A5E" w:rsidP="00CA4F15">
      <w:pPr>
        <w:spacing w:after="0"/>
        <w:ind w:right="380"/>
        <w:jc w:val="center"/>
        <w:rPr>
          <w:rFonts w:ascii="Cambria" w:hAnsi="Cambria"/>
          <w:b/>
          <w:bCs/>
          <w:sz w:val="24"/>
          <w:szCs w:val="24"/>
        </w:rPr>
      </w:pPr>
      <w:r w:rsidRPr="009A4F2F">
        <w:rPr>
          <w:rFonts w:ascii="Cambria" w:hAnsi="Cambria"/>
          <w:b/>
          <w:bCs/>
          <w:sz w:val="24"/>
          <w:szCs w:val="24"/>
        </w:rPr>
        <w:t xml:space="preserve">Termin, warunki realizacji umowy </w:t>
      </w:r>
    </w:p>
    <w:p w14:paraId="39018664" w14:textId="5B596BA4" w:rsidR="008C3453" w:rsidRPr="008C3453" w:rsidRDefault="00117A5E" w:rsidP="00FD26F4">
      <w:pPr>
        <w:numPr>
          <w:ilvl w:val="0"/>
          <w:numId w:val="4"/>
        </w:numPr>
        <w:spacing w:after="0"/>
        <w:jc w:val="both"/>
        <w:rPr>
          <w:rFonts w:ascii="Cambria" w:hAnsi="Cambria"/>
          <w:sz w:val="24"/>
          <w:szCs w:val="24"/>
        </w:rPr>
      </w:pPr>
      <w:r w:rsidRPr="008C3453">
        <w:rPr>
          <w:rFonts w:ascii="Cambria" w:hAnsi="Cambria"/>
          <w:sz w:val="24"/>
          <w:szCs w:val="24"/>
        </w:rPr>
        <w:t>Realizacja całego przedmiotu umowy</w:t>
      </w:r>
      <w:r w:rsidR="00191544" w:rsidRPr="008C3453">
        <w:rPr>
          <w:rFonts w:ascii="Cambria" w:hAnsi="Cambria"/>
          <w:sz w:val="24"/>
          <w:szCs w:val="24"/>
        </w:rPr>
        <w:t xml:space="preserve"> winna nastąpić</w:t>
      </w:r>
      <w:r w:rsidRPr="008C3453">
        <w:rPr>
          <w:rFonts w:ascii="Cambria" w:hAnsi="Cambria"/>
          <w:sz w:val="24"/>
          <w:szCs w:val="24"/>
        </w:rPr>
        <w:t xml:space="preserve"> w </w:t>
      </w:r>
      <w:r w:rsidR="008B57E9" w:rsidRPr="008C3453">
        <w:rPr>
          <w:rFonts w:ascii="Cambria" w:hAnsi="Cambria"/>
          <w:sz w:val="24"/>
          <w:szCs w:val="24"/>
        </w:rPr>
        <w:t>terminie</w:t>
      </w:r>
      <w:r w:rsidR="00191544" w:rsidRPr="008C3453">
        <w:rPr>
          <w:rFonts w:ascii="Cambria" w:hAnsi="Cambria"/>
          <w:sz w:val="24"/>
          <w:szCs w:val="24"/>
        </w:rPr>
        <w:t xml:space="preserve"> </w:t>
      </w:r>
      <w:r w:rsidR="00FD26F4" w:rsidRPr="00FD26F4">
        <w:rPr>
          <w:rFonts w:ascii="Cambria" w:hAnsi="Cambria"/>
          <w:b/>
          <w:sz w:val="24"/>
          <w:szCs w:val="24"/>
        </w:rPr>
        <w:t xml:space="preserve">nie później niż </w:t>
      </w:r>
      <w:r w:rsidR="00FD3ED1">
        <w:rPr>
          <w:rFonts w:ascii="Cambria" w:hAnsi="Cambria"/>
          <w:b/>
          <w:sz w:val="24"/>
          <w:szCs w:val="24"/>
        </w:rPr>
        <w:t>40</w:t>
      </w:r>
      <w:r w:rsidR="00FD26F4" w:rsidRPr="00FD26F4">
        <w:rPr>
          <w:rFonts w:ascii="Cambria" w:hAnsi="Cambria"/>
          <w:b/>
          <w:sz w:val="24"/>
          <w:szCs w:val="24"/>
        </w:rPr>
        <w:t xml:space="preserve"> dni kalendarzowych od dnia podpisania umowy.</w:t>
      </w:r>
    </w:p>
    <w:p w14:paraId="6E7F408C" w14:textId="7339F6DE" w:rsidR="00117A5E" w:rsidRPr="009A4F2F" w:rsidRDefault="00117A5E" w:rsidP="00CB679A">
      <w:pPr>
        <w:numPr>
          <w:ilvl w:val="0"/>
          <w:numId w:val="4"/>
        </w:numPr>
        <w:spacing w:after="0"/>
        <w:jc w:val="both"/>
        <w:rPr>
          <w:rFonts w:ascii="Cambria" w:hAnsi="Cambria"/>
          <w:sz w:val="24"/>
          <w:szCs w:val="24"/>
        </w:rPr>
      </w:pPr>
      <w:r w:rsidRPr="009A4F2F">
        <w:rPr>
          <w:rFonts w:ascii="Cambria" w:hAnsi="Cambria"/>
          <w:b/>
          <w:spacing w:val="-1"/>
          <w:sz w:val="24"/>
          <w:szCs w:val="24"/>
        </w:rPr>
        <w:t>Koordynatorem</w:t>
      </w:r>
      <w:r w:rsidRPr="009A4F2F">
        <w:rPr>
          <w:rFonts w:ascii="Cambria" w:hAnsi="Cambria"/>
          <w:spacing w:val="-1"/>
          <w:sz w:val="24"/>
          <w:szCs w:val="24"/>
        </w:rPr>
        <w:t xml:space="preserve"> przy realizacji Umowy i odbiorze</w:t>
      </w:r>
      <w:r w:rsidRPr="009A4F2F">
        <w:rPr>
          <w:rFonts w:ascii="Cambria" w:hAnsi="Cambria"/>
          <w:sz w:val="24"/>
          <w:szCs w:val="24"/>
        </w:rPr>
        <w:t xml:space="preserve"> </w:t>
      </w:r>
      <w:r w:rsidR="00FD472F" w:rsidRPr="009A4F2F">
        <w:rPr>
          <w:rFonts w:ascii="Cambria" w:hAnsi="Cambria"/>
          <w:sz w:val="24"/>
          <w:szCs w:val="24"/>
        </w:rPr>
        <w:t>przedmiotu</w:t>
      </w:r>
      <w:r w:rsidR="00CB5878" w:rsidRPr="009A4F2F">
        <w:rPr>
          <w:rFonts w:ascii="Cambria" w:hAnsi="Cambria"/>
          <w:sz w:val="24"/>
          <w:szCs w:val="24"/>
        </w:rPr>
        <w:t xml:space="preserve">, </w:t>
      </w:r>
      <w:r w:rsidR="00CB5878" w:rsidRPr="009A4F2F">
        <w:rPr>
          <w:rFonts w:ascii="Cambria" w:hAnsi="Cambria"/>
          <w:b/>
          <w:sz w:val="24"/>
          <w:szCs w:val="24"/>
        </w:rPr>
        <w:t>działającym w</w:t>
      </w:r>
      <w:r w:rsidR="00A511E4">
        <w:rPr>
          <w:rFonts w:ascii="Cambria" w:hAnsi="Cambria"/>
          <w:b/>
          <w:sz w:val="24"/>
          <w:szCs w:val="24"/>
        </w:rPr>
        <w:t> </w:t>
      </w:r>
      <w:r w:rsidR="00CB5878" w:rsidRPr="009A4F2F">
        <w:rPr>
          <w:rFonts w:ascii="Cambria" w:hAnsi="Cambria"/>
          <w:b/>
          <w:sz w:val="24"/>
          <w:szCs w:val="24"/>
        </w:rPr>
        <w:t xml:space="preserve">imieniu </w:t>
      </w:r>
      <w:r w:rsidR="00FD472F" w:rsidRPr="009A4F2F">
        <w:rPr>
          <w:rFonts w:ascii="Cambria" w:hAnsi="Cambria"/>
          <w:b/>
          <w:spacing w:val="-1"/>
          <w:sz w:val="24"/>
          <w:szCs w:val="24"/>
        </w:rPr>
        <w:t>Zamawiającego</w:t>
      </w:r>
      <w:r w:rsidR="00CB5878" w:rsidRPr="009A4F2F">
        <w:rPr>
          <w:rFonts w:ascii="Cambria" w:hAnsi="Cambria"/>
          <w:b/>
          <w:spacing w:val="-1"/>
          <w:sz w:val="24"/>
          <w:szCs w:val="24"/>
        </w:rPr>
        <w:t xml:space="preserve"> </w:t>
      </w:r>
      <w:r w:rsidR="00CB5878" w:rsidRPr="009A4F2F">
        <w:rPr>
          <w:rFonts w:ascii="Cambria" w:hAnsi="Cambria"/>
          <w:spacing w:val="-1"/>
          <w:sz w:val="24"/>
          <w:szCs w:val="24"/>
        </w:rPr>
        <w:t>będzie poniżej wskazana osoba, to jest:</w:t>
      </w:r>
    </w:p>
    <w:p w14:paraId="22DC1E84" w14:textId="252F6D48" w:rsidR="00FD472F" w:rsidRPr="00F956BF" w:rsidRDefault="00F956BF" w:rsidP="00A203F2">
      <w:pPr>
        <w:numPr>
          <w:ilvl w:val="0"/>
          <w:numId w:val="20"/>
        </w:numPr>
        <w:tabs>
          <w:tab w:val="left" w:pos="851"/>
        </w:tabs>
        <w:spacing w:after="0"/>
        <w:ind w:left="851" w:hanging="491"/>
        <w:jc w:val="both"/>
        <w:rPr>
          <w:rFonts w:ascii="Cambria" w:hAnsi="Cambria"/>
          <w:sz w:val="24"/>
          <w:szCs w:val="24"/>
        </w:rPr>
      </w:pPr>
      <w:r w:rsidRPr="00F956BF">
        <w:rPr>
          <w:rFonts w:ascii="Cambria" w:hAnsi="Cambria"/>
          <w:b/>
          <w:sz w:val="24"/>
          <w:szCs w:val="24"/>
        </w:rPr>
        <w:t>Joanna Chomi</w:t>
      </w:r>
      <w:r>
        <w:rPr>
          <w:rFonts w:ascii="Cambria" w:hAnsi="Cambria"/>
          <w:b/>
          <w:sz w:val="24"/>
          <w:szCs w:val="24"/>
        </w:rPr>
        <w:t>k Suszek</w:t>
      </w:r>
      <w:r w:rsidR="00FD472F" w:rsidRPr="00F956BF">
        <w:rPr>
          <w:rFonts w:ascii="Cambria" w:hAnsi="Cambria"/>
          <w:b/>
          <w:sz w:val="24"/>
          <w:szCs w:val="24"/>
        </w:rPr>
        <w:t>:</w:t>
      </w:r>
      <w:r w:rsidR="00117A5E" w:rsidRPr="00F956BF">
        <w:rPr>
          <w:rFonts w:ascii="Cambria" w:hAnsi="Cambria"/>
          <w:sz w:val="24"/>
          <w:szCs w:val="24"/>
        </w:rPr>
        <w:t xml:space="preserve"> </w:t>
      </w:r>
      <w:r>
        <w:rPr>
          <w:rFonts w:ascii="Cambria" w:hAnsi="Cambria"/>
          <w:spacing w:val="-11"/>
          <w:sz w:val="24"/>
          <w:szCs w:val="24"/>
        </w:rPr>
        <w:t>e-mail: sekretariat@euroregionbug.pl</w:t>
      </w:r>
      <w:r w:rsidR="00117A5E" w:rsidRPr="00F956BF">
        <w:rPr>
          <w:rFonts w:ascii="Cambria" w:hAnsi="Cambria"/>
          <w:spacing w:val="-11"/>
          <w:sz w:val="24"/>
          <w:szCs w:val="24"/>
        </w:rPr>
        <w:t xml:space="preserve">., tel. </w:t>
      </w:r>
      <w:r>
        <w:rPr>
          <w:rFonts w:ascii="Cambria" w:hAnsi="Cambria"/>
          <w:spacing w:val="-11"/>
          <w:sz w:val="24"/>
          <w:szCs w:val="24"/>
        </w:rPr>
        <w:t>82 562 75 77</w:t>
      </w:r>
    </w:p>
    <w:p w14:paraId="718B77E8" w14:textId="77777777" w:rsidR="00117A5E" w:rsidRPr="009A4F2F" w:rsidRDefault="00CB5878" w:rsidP="00CB679A">
      <w:pPr>
        <w:numPr>
          <w:ilvl w:val="0"/>
          <w:numId w:val="4"/>
        </w:numPr>
        <w:spacing w:after="0"/>
        <w:jc w:val="both"/>
        <w:rPr>
          <w:rFonts w:ascii="Cambria" w:hAnsi="Cambria"/>
          <w:sz w:val="24"/>
          <w:szCs w:val="24"/>
        </w:rPr>
      </w:pPr>
      <w:r w:rsidRPr="009A4F2F">
        <w:rPr>
          <w:rFonts w:ascii="Cambria" w:hAnsi="Cambria"/>
          <w:b/>
          <w:sz w:val="24"/>
          <w:szCs w:val="24"/>
        </w:rPr>
        <w:t>Przedstawicielem Dostawcy</w:t>
      </w:r>
      <w:r w:rsidRPr="009A4F2F">
        <w:rPr>
          <w:rFonts w:ascii="Cambria" w:hAnsi="Cambria"/>
          <w:sz w:val="24"/>
          <w:szCs w:val="24"/>
        </w:rPr>
        <w:t xml:space="preserve"> upoważnionym do k</w:t>
      </w:r>
      <w:r w:rsidR="00117A5E" w:rsidRPr="009A4F2F">
        <w:rPr>
          <w:rFonts w:ascii="Cambria" w:hAnsi="Cambria"/>
          <w:sz w:val="24"/>
          <w:szCs w:val="24"/>
        </w:rPr>
        <w:t>ierowania</w:t>
      </w:r>
      <w:r w:rsidR="00117A5E" w:rsidRPr="009A4F2F">
        <w:rPr>
          <w:rFonts w:ascii="Cambria" w:hAnsi="Cambria"/>
          <w:i/>
          <w:sz w:val="24"/>
          <w:szCs w:val="24"/>
        </w:rPr>
        <w:t xml:space="preserve"> </w:t>
      </w:r>
      <w:r w:rsidR="008B57E9">
        <w:rPr>
          <w:rFonts w:ascii="Cambria" w:hAnsi="Cambria"/>
          <w:i/>
          <w:sz w:val="24"/>
          <w:szCs w:val="24"/>
        </w:rPr>
        <w:t>dostawą</w:t>
      </w:r>
      <w:r w:rsidR="000823E6" w:rsidRPr="009A4F2F">
        <w:rPr>
          <w:rFonts w:ascii="Cambria" w:hAnsi="Cambria"/>
          <w:i/>
          <w:sz w:val="24"/>
          <w:szCs w:val="24"/>
        </w:rPr>
        <w:t>,</w:t>
      </w:r>
      <w:r w:rsidR="004F72EB" w:rsidRPr="009A4F2F">
        <w:rPr>
          <w:rFonts w:ascii="Cambria" w:hAnsi="Cambria"/>
          <w:i/>
          <w:sz w:val="24"/>
          <w:szCs w:val="24"/>
        </w:rPr>
        <w:t xml:space="preserve"> </w:t>
      </w:r>
      <w:r w:rsidR="00117A5E" w:rsidRPr="009A4F2F">
        <w:rPr>
          <w:rFonts w:ascii="Cambria" w:hAnsi="Cambria"/>
          <w:i/>
          <w:sz w:val="24"/>
          <w:szCs w:val="24"/>
        </w:rPr>
        <w:t>rozmieszczeniem i pracami towarzyszącymi</w:t>
      </w:r>
      <w:r w:rsidR="00117A5E" w:rsidRPr="009A4F2F">
        <w:rPr>
          <w:rFonts w:ascii="Cambria" w:hAnsi="Cambria"/>
          <w:sz w:val="24"/>
          <w:szCs w:val="24"/>
        </w:rPr>
        <w:t xml:space="preserve"> </w:t>
      </w:r>
      <w:r w:rsidRPr="009A4F2F">
        <w:rPr>
          <w:rFonts w:ascii="Cambria" w:hAnsi="Cambria"/>
          <w:sz w:val="24"/>
          <w:szCs w:val="24"/>
        </w:rPr>
        <w:t>wykonani</w:t>
      </w:r>
      <w:r w:rsidR="008B57E9">
        <w:rPr>
          <w:rFonts w:ascii="Cambria" w:hAnsi="Cambria"/>
          <w:sz w:val="24"/>
          <w:szCs w:val="24"/>
        </w:rPr>
        <w:t>a</w:t>
      </w:r>
      <w:r w:rsidRPr="009A4F2F">
        <w:rPr>
          <w:rFonts w:ascii="Cambria" w:hAnsi="Cambria"/>
          <w:sz w:val="24"/>
          <w:szCs w:val="24"/>
        </w:rPr>
        <w:t xml:space="preserve"> przedmiotu umowy oraz do czynności odbioru jest:</w:t>
      </w:r>
    </w:p>
    <w:p w14:paraId="0E83E3D7" w14:textId="77777777" w:rsidR="00CB5878" w:rsidRPr="009A4F2F" w:rsidRDefault="00CB5878" w:rsidP="00A203F2">
      <w:pPr>
        <w:numPr>
          <w:ilvl w:val="0"/>
          <w:numId w:val="21"/>
        </w:numPr>
        <w:spacing w:after="0"/>
        <w:jc w:val="both"/>
        <w:rPr>
          <w:rFonts w:ascii="Cambria" w:hAnsi="Cambria"/>
          <w:sz w:val="24"/>
          <w:szCs w:val="24"/>
        </w:rPr>
      </w:pPr>
      <w:r w:rsidRPr="009A4F2F">
        <w:rPr>
          <w:rFonts w:ascii="Cambria" w:hAnsi="Cambria"/>
          <w:b/>
          <w:sz w:val="24"/>
          <w:szCs w:val="24"/>
        </w:rPr>
        <w:t>……………..:</w:t>
      </w:r>
      <w:r w:rsidRPr="009A4F2F">
        <w:rPr>
          <w:rFonts w:ascii="Cambria" w:hAnsi="Cambria"/>
          <w:sz w:val="24"/>
          <w:szCs w:val="24"/>
        </w:rPr>
        <w:t xml:space="preserve"> </w:t>
      </w:r>
      <w:r w:rsidRPr="009A4F2F">
        <w:rPr>
          <w:rFonts w:ascii="Cambria" w:hAnsi="Cambria"/>
          <w:spacing w:val="-11"/>
          <w:sz w:val="24"/>
          <w:szCs w:val="24"/>
        </w:rPr>
        <w:t>e-mail: ……….., tel. kom.: ……………………</w:t>
      </w:r>
    </w:p>
    <w:p w14:paraId="74C85996" w14:textId="77777777" w:rsidR="00FD5C0A" w:rsidRDefault="00117A5E" w:rsidP="00E45DF9">
      <w:pPr>
        <w:numPr>
          <w:ilvl w:val="0"/>
          <w:numId w:val="4"/>
        </w:numPr>
        <w:spacing w:after="0"/>
        <w:jc w:val="both"/>
        <w:rPr>
          <w:rFonts w:ascii="Cambria" w:hAnsi="Cambria"/>
          <w:sz w:val="24"/>
          <w:szCs w:val="24"/>
        </w:rPr>
      </w:pPr>
      <w:r w:rsidRPr="009A4F2F">
        <w:rPr>
          <w:rFonts w:ascii="Cambria" w:hAnsi="Cambria"/>
          <w:sz w:val="24"/>
          <w:szCs w:val="24"/>
        </w:rPr>
        <w:t>Wyznaczone do koordynowania prac osoby mają prawo dokonywać uzgodnień realizacyjnych w</w:t>
      </w:r>
      <w:r w:rsidR="00B25BAA" w:rsidRPr="009A4F2F">
        <w:rPr>
          <w:rFonts w:ascii="Cambria" w:hAnsi="Cambria"/>
          <w:sz w:val="24"/>
          <w:szCs w:val="24"/>
        </w:rPr>
        <w:t xml:space="preserve"> </w:t>
      </w:r>
      <w:r w:rsidRPr="009A4F2F">
        <w:rPr>
          <w:rFonts w:ascii="Cambria" w:hAnsi="Cambria"/>
          <w:sz w:val="24"/>
          <w:szCs w:val="24"/>
        </w:rPr>
        <w:t>granicach udzielonego umocowania, w tym prawo wglądu na bieżąco w prowadzone przez Dostawcę prace w celu zapoznania się przez nie z dowolnymi fragmentami wykonywanego przedmiotu umowy, w celu ich bieżącego nadzorowania, składania ew. uwag/ zastrzeżeń.</w:t>
      </w:r>
    </w:p>
    <w:p w14:paraId="4521CF52" w14:textId="77777777" w:rsidR="004A4513" w:rsidRPr="00E45DF9" w:rsidRDefault="004A4513" w:rsidP="004A4513">
      <w:pPr>
        <w:spacing w:after="0"/>
        <w:ind w:left="360"/>
        <w:jc w:val="both"/>
        <w:rPr>
          <w:rFonts w:ascii="Cambria" w:hAnsi="Cambria"/>
          <w:sz w:val="24"/>
          <w:szCs w:val="24"/>
        </w:rPr>
      </w:pPr>
    </w:p>
    <w:p w14:paraId="3D1B5222" w14:textId="77777777" w:rsidR="00635B4F" w:rsidRDefault="00635B4F" w:rsidP="00CA4F15">
      <w:pPr>
        <w:tabs>
          <w:tab w:val="left" w:pos="426"/>
        </w:tabs>
        <w:spacing w:after="0"/>
        <w:jc w:val="center"/>
        <w:rPr>
          <w:rFonts w:ascii="Cambria" w:hAnsi="Cambria"/>
          <w:b/>
          <w:bCs/>
          <w:sz w:val="24"/>
          <w:szCs w:val="24"/>
        </w:rPr>
      </w:pPr>
      <w:r>
        <w:rPr>
          <w:rFonts w:ascii="Cambria" w:hAnsi="Cambria"/>
          <w:b/>
          <w:bCs/>
          <w:sz w:val="24"/>
          <w:szCs w:val="24"/>
        </w:rPr>
        <w:t>§</w:t>
      </w:r>
      <w:r w:rsidR="00FD5C0A">
        <w:rPr>
          <w:rFonts w:ascii="Cambria" w:hAnsi="Cambria"/>
          <w:b/>
          <w:bCs/>
          <w:sz w:val="24"/>
          <w:szCs w:val="24"/>
        </w:rPr>
        <w:t xml:space="preserve"> 4</w:t>
      </w:r>
      <w:r w:rsidR="00117A5E" w:rsidRPr="009A4F2F">
        <w:rPr>
          <w:rFonts w:ascii="Cambria" w:hAnsi="Cambria"/>
          <w:b/>
          <w:bCs/>
          <w:sz w:val="24"/>
          <w:szCs w:val="24"/>
        </w:rPr>
        <w:t xml:space="preserve"> </w:t>
      </w:r>
    </w:p>
    <w:p w14:paraId="5C2AB7EB" w14:textId="77777777" w:rsidR="00117A5E" w:rsidRPr="009A4F2F" w:rsidRDefault="00117A5E" w:rsidP="00CA4F15">
      <w:pPr>
        <w:tabs>
          <w:tab w:val="left" w:pos="426"/>
        </w:tabs>
        <w:spacing w:after="0"/>
        <w:jc w:val="center"/>
        <w:rPr>
          <w:rFonts w:ascii="Cambria" w:hAnsi="Cambria"/>
          <w:b/>
          <w:bCs/>
          <w:sz w:val="24"/>
          <w:szCs w:val="24"/>
        </w:rPr>
      </w:pPr>
      <w:r w:rsidRPr="009A4F2F">
        <w:rPr>
          <w:rFonts w:ascii="Cambria" w:hAnsi="Cambria"/>
          <w:b/>
          <w:bCs/>
          <w:sz w:val="24"/>
          <w:szCs w:val="24"/>
        </w:rPr>
        <w:t>Obowiązki Stron</w:t>
      </w:r>
    </w:p>
    <w:p w14:paraId="6DDE9CD7" w14:textId="77777777" w:rsidR="00117A5E" w:rsidRPr="009A4F2F" w:rsidRDefault="00117A5E" w:rsidP="00CB679A">
      <w:pPr>
        <w:numPr>
          <w:ilvl w:val="0"/>
          <w:numId w:val="5"/>
        </w:numPr>
        <w:spacing w:after="0"/>
        <w:jc w:val="both"/>
        <w:rPr>
          <w:rFonts w:ascii="Cambria" w:hAnsi="Cambria"/>
          <w:sz w:val="24"/>
          <w:szCs w:val="24"/>
          <w:u w:val="single"/>
        </w:rPr>
      </w:pPr>
      <w:r w:rsidRPr="00432FC8">
        <w:rPr>
          <w:rFonts w:ascii="Cambria" w:hAnsi="Cambria"/>
          <w:sz w:val="24"/>
          <w:szCs w:val="24"/>
          <w:u w:val="single"/>
        </w:rPr>
        <w:t>Do</w:t>
      </w:r>
      <w:r w:rsidRPr="00635B4F">
        <w:rPr>
          <w:rFonts w:ascii="Cambria" w:hAnsi="Cambria"/>
          <w:b/>
          <w:sz w:val="24"/>
          <w:szCs w:val="24"/>
          <w:u w:val="single"/>
        </w:rPr>
        <w:t xml:space="preserve"> </w:t>
      </w:r>
      <w:r w:rsidRPr="009A4F2F">
        <w:rPr>
          <w:rFonts w:ascii="Cambria" w:hAnsi="Cambria"/>
          <w:b/>
          <w:sz w:val="24"/>
          <w:szCs w:val="24"/>
          <w:u w:val="single"/>
        </w:rPr>
        <w:t>obowiązków Dostawcy</w:t>
      </w:r>
      <w:r w:rsidRPr="009A4F2F">
        <w:rPr>
          <w:rFonts w:ascii="Cambria" w:hAnsi="Cambria"/>
          <w:sz w:val="24"/>
          <w:szCs w:val="24"/>
          <w:u w:val="single"/>
        </w:rPr>
        <w:t xml:space="preserve"> w szczególności należy:</w:t>
      </w:r>
    </w:p>
    <w:p w14:paraId="4EA944B3" w14:textId="03BB62BB" w:rsidR="00594F6A" w:rsidRPr="001660FD" w:rsidRDefault="00594F6A" w:rsidP="00A203F2">
      <w:pPr>
        <w:numPr>
          <w:ilvl w:val="0"/>
          <w:numId w:val="18"/>
        </w:numPr>
        <w:spacing w:after="0"/>
        <w:jc w:val="both"/>
        <w:rPr>
          <w:rFonts w:ascii="Cambria" w:hAnsi="Cambria"/>
          <w:sz w:val="24"/>
          <w:szCs w:val="24"/>
        </w:rPr>
      </w:pPr>
      <w:r w:rsidRPr="009A4F2F">
        <w:rPr>
          <w:rFonts w:ascii="Cambria" w:hAnsi="Cambria"/>
          <w:sz w:val="24"/>
          <w:szCs w:val="24"/>
        </w:rPr>
        <w:t xml:space="preserve">wykonanie przedmiotu Umowy zgodnie z jej warunkami, standardami i zasadami wiedzy technicznej obowiązującymi przepisami i normami oraz zgodnie </w:t>
      </w:r>
      <w:r w:rsidR="004D04C3">
        <w:rPr>
          <w:rFonts w:ascii="Cambria" w:hAnsi="Cambria"/>
          <w:sz w:val="24"/>
          <w:szCs w:val="24"/>
        </w:rPr>
        <w:br/>
      </w:r>
      <w:r w:rsidRPr="009A4F2F">
        <w:rPr>
          <w:rFonts w:ascii="Cambria" w:hAnsi="Cambria"/>
          <w:sz w:val="24"/>
          <w:szCs w:val="24"/>
        </w:rPr>
        <w:t>z wymaganiami Zamawiającego;</w:t>
      </w:r>
    </w:p>
    <w:p w14:paraId="4EBD703A" w14:textId="0FB604E5" w:rsidR="00594F6A" w:rsidRPr="009A4F2F" w:rsidRDefault="00594F6A" w:rsidP="00A203F2">
      <w:pPr>
        <w:numPr>
          <w:ilvl w:val="0"/>
          <w:numId w:val="18"/>
        </w:numPr>
        <w:spacing w:after="0"/>
        <w:jc w:val="both"/>
        <w:rPr>
          <w:rFonts w:ascii="Cambria" w:hAnsi="Cambria"/>
          <w:sz w:val="24"/>
          <w:szCs w:val="24"/>
        </w:rPr>
      </w:pPr>
      <w:r w:rsidRPr="009A4F2F">
        <w:rPr>
          <w:rFonts w:ascii="Cambria" w:hAnsi="Cambria"/>
          <w:snapToGrid w:val="0"/>
          <w:sz w:val="24"/>
          <w:szCs w:val="24"/>
        </w:rPr>
        <w:t xml:space="preserve">ponoszenie </w:t>
      </w:r>
      <w:r w:rsidRPr="009A4F2F">
        <w:rPr>
          <w:rFonts w:ascii="Cambria" w:hAnsi="Cambria"/>
          <w:kern w:val="20"/>
          <w:sz w:val="24"/>
          <w:szCs w:val="24"/>
        </w:rPr>
        <w:t>wobec Zamawiającego</w:t>
      </w:r>
      <w:r w:rsidR="00804D9E">
        <w:rPr>
          <w:rFonts w:ascii="Cambria" w:hAnsi="Cambria"/>
          <w:kern w:val="20"/>
          <w:sz w:val="24"/>
          <w:szCs w:val="24"/>
        </w:rPr>
        <w:t xml:space="preserve"> </w:t>
      </w:r>
      <w:r w:rsidRPr="009A4F2F">
        <w:rPr>
          <w:rFonts w:ascii="Cambria" w:hAnsi="Cambria"/>
          <w:kern w:val="20"/>
          <w:sz w:val="24"/>
          <w:szCs w:val="24"/>
        </w:rPr>
        <w:t>lub osób trzecich</w:t>
      </w:r>
      <w:r w:rsidRPr="009A4F2F">
        <w:rPr>
          <w:rFonts w:ascii="Cambria" w:hAnsi="Cambria"/>
          <w:snapToGrid w:val="0"/>
          <w:sz w:val="24"/>
          <w:szCs w:val="24"/>
        </w:rPr>
        <w:t xml:space="preserve"> odpowiedzialności za działania, uchybienia i zaniechania podwykonawców jak za działania, uchybienia lub zaniechania własne;</w:t>
      </w:r>
    </w:p>
    <w:p w14:paraId="54873BCF" w14:textId="2942A333" w:rsidR="00594F6A" w:rsidRPr="009A4F2F" w:rsidRDefault="00594F6A" w:rsidP="00A203F2">
      <w:pPr>
        <w:numPr>
          <w:ilvl w:val="0"/>
          <w:numId w:val="18"/>
        </w:numPr>
        <w:spacing w:after="0"/>
        <w:jc w:val="both"/>
        <w:rPr>
          <w:rFonts w:ascii="Cambria" w:hAnsi="Cambria"/>
          <w:sz w:val="24"/>
          <w:szCs w:val="24"/>
        </w:rPr>
      </w:pPr>
      <w:r w:rsidRPr="009A4F2F">
        <w:rPr>
          <w:rFonts w:ascii="Cambria" w:hAnsi="Cambria"/>
          <w:sz w:val="24"/>
          <w:szCs w:val="24"/>
        </w:rPr>
        <w:t>protokolarnego przekazani</w:t>
      </w:r>
      <w:r w:rsidR="00A511E4">
        <w:rPr>
          <w:rFonts w:ascii="Cambria" w:hAnsi="Cambria"/>
          <w:sz w:val="24"/>
          <w:szCs w:val="24"/>
        </w:rPr>
        <w:t>a</w:t>
      </w:r>
      <w:r w:rsidRPr="009A4F2F">
        <w:rPr>
          <w:rFonts w:ascii="Cambria" w:hAnsi="Cambria"/>
          <w:sz w:val="24"/>
          <w:szCs w:val="24"/>
        </w:rPr>
        <w:t xml:space="preserve"> przedmiotu umowy;</w:t>
      </w:r>
    </w:p>
    <w:p w14:paraId="630E4CC3" w14:textId="57BA3FEB" w:rsidR="00594F6A" w:rsidRDefault="00594F6A" w:rsidP="00A203F2">
      <w:pPr>
        <w:numPr>
          <w:ilvl w:val="0"/>
          <w:numId w:val="18"/>
        </w:numPr>
        <w:spacing w:after="0"/>
        <w:jc w:val="both"/>
        <w:rPr>
          <w:rFonts w:ascii="Cambria" w:hAnsi="Cambria"/>
          <w:sz w:val="24"/>
          <w:szCs w:val="24"/>
        </w:rPr>
      </w:pPr>
      <w:r w:rsidRPr="009A4F2F">
        <w:rPr>
          <w:rFonts w:ascii="Cambria" w:hAnsi="Cambria"/>
          <w:b/>
          <w:sz w:val="24"/>
          <w:szCs w:val="24"/>
        </w:rPr>
        <w:t>wykonania</w:t>
      </w:r>
      <w:r w:rsidRPr="009A4F2F">
        <w:rPr>
          <w:rFonts w:ascii="Cambria" w:hAnsi="Cambria"/>
          <w:sz w:val="24"/>
          <w:szCs w:val="24"/>
        </w:rPr>
        <w:t xml:space="preserve"> w dwóch egzemplarzach w formie papierowej i elektronicznej </w:t>
      </w:r>
      <w:r w:rsidRPr="009A4F2F">
        <w:rPr>
          <w:rFonts w:ascii="Cambria" w:hAnsi="Cambria"/>
          <w:b/>
          <w:sz w:val="24"/>
          <w:szCs w:val="24"/>
        </w:rPr>
        <w:t>wykazu ilościowego i wartościowego</w:t>
      </w:r>
      <w:r w:rsidRPr="009A4F2F">
        <w:rPr>
          <w:rFonts w:ascii="Cambria" w:hAnsi="Cambria"/>
          <w:sz w:val="24"/>
          <w:szCs w:val="24"/>
        </w:rPr>
        <w:t xml:space="preserve"> dostarczon</w:t>
      </w:r>
      <w:r w:rsidR="004D04C3">
        <w:rPr>
          <w:rFonts w:ascii="Cambria" w:hAnsi="Cambria"/>
          <w:sz w:val="24"/>
          <w:szCs w:val="24"/>
        </w:rPr>
        <w:t>ego</w:t>
      </w:r>
      <w:r w:rsidRPr="009A4F2F">
        <w:rPr>
          <w:rFonts w:ascii="Cambria" w:hAnsi="Cambria"/>
          <w:sz w:val="24"/>
          <w:szCs w:val="24"/>
        </w:rPr>
        <w:t xml:space="preserve"> wyposażenia </w:t>
      </w:r>
      <w:r w:rsidR="004D04C3">
        <w:rPr>
          <w:rFonts w:ascii="Cambria" w:hAnsi="Cambria"/>
          <w:sz w:val="24"/>
          <w:szCs w:val="24"/>
        </w:rPr>
        <w:br/>
      </w:r>
      <w:r w:rsidRPr="009A4F2F">
        <w:rPr>
          <w:rFonts w:ascii="Cambria" w:hAnsi="Cambria"/>
          <w:sz w:val="24"/>
          <w:szCs w:val="24"/>
        </w:rPr>
        <w:t xml:space="preserve">i przekazania w dniu odbioru końcowego przedmiotu umowy </w:t>
      </w:r>
      <w:r w:rsidRPr="004A4513">
        <w:rPr>
          <w:rFonts w:ascii="Cambria" w:hAnsi="Cambria"/>
          <w:sz w:val="24"/>
          <w:szCs w:val="24"/>
        </w:rPr>
        <w:t>działając</w:t>
      </w:r>
      <w:r w:rsidR="004B1F58">
        <w:rPr>
          <w:rFonts w:ascii="Cambria" w:hAnsi="Cambria"/>
          <w:sz w:val="24"/>
          <w:szCs w:val="24"/>
        </w:rPr>
        <w:t>emu</w:t>
      </w:r>
      <w:r w:rsidRPr="004A4513">
        <w:rPr>
          <w:rFonts w:ascii="Cambria" w:hAnsi="Cambria"/>
          <w:sz w:val="24"/>
          <w:szCs w:val="24"/>
        </w:rPr>
        <w:t xml:space="preserve"> w</w:t>
      </w:r>
      <w:r w:rsidR="00A511E4">
        <w:rPr>
          <w:rFonts w:ascii="Cambria" w:hAnsi="Cambria"/>
          <w:sz w:val="24"/>
          <w:szCs w:val="24"/>
        </w:rPr>
        <w:t> </w:t>
      </w:r>
      <w:r w:rsidRPr="004A4513">
        <w:rPr>
          <w:rFonts w:ascii="Cambria" w:hAnsi="Cambria"/>
          <w:sz w:val="24"/>
          <w:szCs w:val="24"/>
        </w:rPr>
        <w:t xml:space="preserve">imieniu </w:t>
      </w:r>
      <w:r w:rsidRPr="004A4513">
        <w:rPr>
          <w:rFonts w:ascii="Cambria" w:hAnsi="Cambria"/>
          <w:spacing w:val="-1"/>
          <w:sz w:val="24"/>
          <w:szCs w:val="24"/>
        </w:rPr>
        <w:t>Zamawiającego</w:t>
      </w:r>
      <w:r w:rsidRPr="009A4F2F">
        <w:rPr>
          <w:rFonts w:ascii="Cambria" w:hAnsi="Cambria"/>
          <w:i/>
          <w:spacing w:val="-1"/>
          <w:sz w:val="24"/>
          <w:szCs w:val="24"/>
        </w:rPr>
        <w:t xml:space="preserve"> </w:t>
      </w:r>
      <w:r w:rsidRPr="009A4F2F">
        <w:rPr>
          <w:rFonts w:ascii="Cambria" w:hAnsi="Cambria"/>
          <w:sz w:val="24"/>
          <w:szCs w:val="24"/>
        </w:rPr>
        <w:t xml:space="preserve">koordynatorowi; o którym mowa w § </w:t>
      </w:r>
      <w:r w:rsidR="00FD5C0A">
        <w:rPr>
          <w:rFonts w:ascii="Cambria" w:hAnsi="Cambria"/>
          <w:sz w:val="24"/>
          <w:szCs w:val="24"/>
        </w:rPr>
        <w:t>3</w:t>
      </w:r>
      <w:r w:rsidRPr="009A4F2F">
        <w:rPr>
          <w:rFonts w:ascii="Cambria" w:hAnsi="Cambria"/>
          <w:sz w:val="24"/>
          <w:szCs w:val="24"/>
        </w:rPr>
        <w:t xml:space="preserve"> ust.</w:t>
      </w:r>
      <w:r w:rsidR="004D04C3">
        <w:rPr>
          <w:rFonts w:ascii="Cambria" w:hAnsi="Cambria"/>
          <w:sz w:val="24"/>
          <w:szCs w:val="24"/>
        </w:rPr>
        <w:t xml:space="preserve"> </w:t>
      </w:r>
      <w:r w:rsidRPr="009A4F2F">
        <w:rPr>
          <w:rFonts w:ascii="Cambria" w:hAnsi="Cambria"/>
          <w:sz w:val="24"/>
          <w:szCs w:val="24"/>
        </w:rPr>
        <w:t>3 niniejszej umowy;</w:t>
      </w:r>
    </w:p>
    <w:p w14:paraId="36A3C981" w14:textId="7B856E47" w:rsidR="005814C4" w:rsidRPr="009A4F2F" w:rsidRDefault="005814C4" w:rsidP="00A203F2">
      <w:pPr>
        <w:numPr>
          <w:ilvl w:val="0"/>
          <w:numId w:val="18"/>
        </w:numPr>
        <w:spacing w:after="0"/>
        <w:jc w:val="both"/>
        <w:rPr>
          <w:rFonts w:ascii="Cambria" w:hAnsi="Cambria"/>
          <w:sz w:val="24"/>
          <w:szCs w:val="24"/>
        </w:rPr>
      </w:pPr>
      <w:r>
        <w:rPr>
          <w:rFonts w:ascii="Cambria" w:hAnsi="Cambria" w:cs="Cambria"/>
          <w:sz w:val="24"/>
          <w:szCs w:val="24"/>
        </w:rPr>
        <w:t xml:space="preserve">przedstawienie podczas odbioru i przekazanie </w:t>
      </w:r>
      <w:r>
        <w:rPr>
          <w:rFonts w:ascii="Cambria" w:hAnsi="Cambria" w:cs="Cambria"/>
          <w:i/>
          <w:sz w:val="24"/>
          <w:szCs w:val="24"/>
        </w:rPr>
        <w:t xml:space="preserve">osobom działającym w imieniu Zamawiającego </w:t>
      </w:r>
      <w:r>
        <w:rPr>
          <w:rFonts w:ascii="Cambria" w:hAnsi="Cambria" w:cs="Cambria"/>
          <w:sz w:val="24"/>
          <w:szCs w:val="24"/>
        </w:rPr>
        <w:t>dokumentacji technicznej, wszystkich instruk</w:t>
      </w:r>
      <w:r w:rsidR="00FD26F4">
        <w:rPr>
          <w:rFonts w:ascii="Cambria" w:hAnsi="Cambria" w:cs="Cambria"/>
          <w:sz w:val="24"/>
          <w:szCs w:val="24"/>
        </w:rPr>
        <w:t>cji, opisów technicznych,</w:t>
      </w:r>
      <w:r w:rsidR="00C10936">
        <w:rPr>
          <w:rFonts w:ascii="Cambria" w:hAnsi="Cambria" w:cs="Cambria"/>
          <w:sz w:val="24"/>
          <w:szCs w:val="24"/>
        </w:rPr>
        <w:t xml:space="preserve"> deklaracji zgodności atestów </w:t>
      </w:r>
      <w:r>
        <w:rPr>
          <w:rFonts w:ascii="Cambria" w:hAnsi="Cambria" w:cs="Cambria"/>
          <w:sz w:val="24"/>
          <w:szCs w:val="24"/>
        </w:rPr>
        <w:t xml:space="preserve">i świadectw dostarczonego wyposażenia z akcesoriami, </w:t>
      </w:r>
      <w:r>
        <w:rPr>
          <w:rFonts w:ascii="Cambria" w:hAnsi="Cambria" w:cs="Cambria"/>
          <w:b/>
          <w:sz w:val="24"/>
          <w:szCs w:val="24"/>
        </w:rPr>
        <w:t>nadto przekazanie</w:t>
      </w:r>
      <w:r>
        <w:rPr>
          <w:rFonts w:ascii="Cambria" w:hAnsi="Cambria" w:cs="Cambria"/>
          <w:sz w:val="24"/>
          <w:szCs w:val="24"/>
        </w:rPr>
        <w:t xml:space="preserve"> kart gwarancyjnych.</w:t>
      </w:r>
    </w:p>
    <w:p w14:paraId="44762C96" w14:textId="77777777" w:rsidR="00117A5E" w:rsidRPr="009A4F2F" w:rsidRDefault="00117A5E" w:rsidP="00CB679A">
      <w:pPr>
        <w:numPr>
          <w:ilvl w:val="0"/>
          <w:numId w:val="5"/>
        </w:numPr>
        <w:spacing w:after="0"/>
        <w:jc w:val="both"/>
        <w:rPr>
          <w:rFonts w:ascii="Cambria" w:hAnsi="Cambria"/>
          <w:sz w:val="24"/>
          <w:szCs w:val="24"/>
          <w:u w:val="single"/>
        </w:rPr>
      </w:pPr>
      <w:r w:rsidRPr="009A4F2F">
        <w:rPr>
          <w:rFonts w:ascii="Cambria" w:hAnsi="Cambria"/>
          <w:sz w:val="24"/>
          <w:szCs w:val="24"/>
          <w:u w:val="single"/>
        </w:rPr>
        <w:t xml:space="preserve">Do </w:t>
      </w:r>
      <w:r w:rsidRPr="009A4F2F">
        <w:rPr>
          <w:rFonts w:ascii="Cambria" w:hAnsi="Cambria"/>
          <w:b/>
          <w:sz w:val="24"/>
          <w:szCs w:val="24"/>
          <w:u w:val="single"/>
        </w:rPr>
        <w:t>obowiązków Zamawiającego</w:t>
      </w:r>
      <w:r w:rsidRPr="009A4F2F">
        <w:rPr>
          <w:rFonts w:ascii="Cambria" w:hAnsi="Cambria"/>
          <w:sz w:val="24"/>
          <w:szCs w:val="24"/>
          <w:u w:val="single"/>
        </w:rPr>
        <w:t xml:space="preserve"> w szczególności należy</w:t>
      </w:r>
      <w:bookmarkStart w:id="2" w:name="_Hlk526793139"/>
      <w:r w:rsidRPr="009A4F2F">
        <w:rPr>
          <w:rFonts w:ascii="Cambria" w:hAnsi="Cambria"/>
          <w:sz w:val="24"/>
          <w:szCs w:val="24"/>
          <w:u w:val="single"/>
        </w:rPr>
        <w:t>:</w:t>
      </w:r>
      <w:bookmarkEnd w:id="2"/>
    </w:p>
    <w:p w14:paraId="04993E5A" w14:textId="77777777" w:rsidR="00117A5E" w:rsidRDefault="00117A5E" w:rsidP="00CB679A">
      <w:pPr>
        <w:numPr>
          <w:ilvl w:val="0"/>
          <w:numId w:val="6"/>
        </w:numPr>
        <w:spacing w:after="0"/>
        <w:jc w:val="both"/>
        <w:rPr>
          <w:rFonts w:ascii="Cambria" w:hAnsi="Cambria"/>
          <w:sz w:val="24"/>
          <w:szCs w:val="24"/>
        </w:rPr>
      </w:pPr>
      <w:r w:rsidRPr="009A4F2F">
        <w:rPr>
          <w:rFonts w:ascii="Cambria" w:hAnsi="Cambria"/>
          <w:sz w:val="24"/>
          <w:szCs w:val="24"/>
        </w:rPr>
        <w:lastRenderedPageBreak/>
        <w:t>zapewnienie nadzoru koordynacyjnego</w:t>
      </w:r>
      <w:r w:rsidR="00186712" w:rsidRPr="009A4F2F">
        <w:rPr>
          <w:rFonts w:ascii="Cambria" w:hAnsi="Cambria"/>
          <w:sz w:val="24"/>
          <w:szCs w:val="24"/>
        </w:rPr>
        <w:t xml:space="preserve"> poprzez umocowane do tego osoby </w:t>
      </w:r>
      <w:r w:rsidR="00186712" w:rsidRPr="009A4F2F">
        <w:rPr>
          <w:rFonts w:ascii="Cambria" w:hAnsi="Cambria"/>
          <w:i/>
          <w:sz w:val="24"/>
          <w:szCs w:val="24"/>
        </w:rPr>
        <w:t>działające w imieniu</w:t>
      </w:r>
      <w:r w:rsidR="00186712" w:rsidRPr="009A4F2F">
        <w:rPr>
          <w:rFonts w:ascii="Cambria" w:hAnsi="Cambria"/>
          <w:b/>
          <w:sz w:val="24"/>
          <w:szCs w:val="24"/>
        </w:rPr>
        <w:t xml:space="preserve"> </w:t>
      </w:r>
      <w:r w:rsidR="00186712" w:rsidRPr="009A4F2F">
        <w:rPr>
          <w:rFonts w:ascii="Cambria" w:hAnsi="Cambria"/>
          <w:spacing w:val="-1"/>
          <w:sz w:val="24"/>
          <w:szCs w:val="24"/>
        </w:rPr>
        <w:t>Zamawiającego</w:t>
      </w:r>
      <w:r w:rsidRPr="009A4F2F">
        <w:rPr>
          <w:rFonts w:ascii="Cambria" w:hAnsi="Cambria"/>
          <w:sz w:val="24"/>
          <w:szCs w:val="24"/>
        </w:rPr>
        <w:t>;</w:t>
      </w:r>
    </w:p>
    <w:p w14:paraId="58EB1ADA" w14:textId="77777777" w:rsidR="00B87706" w:rsidRPr="00E45DF9" w:rsidRDefault="00117A5E" w:rsidP="00E45DF9">
      <w:pPr>
        <w:numPr>
          <w:ilvl w:val="0"/>
          <w:numId w:val="6"/>
        </w:numPr>
        <w:spacing w:after="0"/>
        <w:jc w:val="both"/>
        <w:rPr>
          <w:rFonts w:ascii="Cambria" w:hAnsi="Cambria"/>
          <w:sz w:val="24"/>
          <w:szCs w:val="24"/>
        </w:rPr>
      </w:pPr>
      <w:r w:rsidRPr="009A4F2F">
        <w:rPr>
          <w:rFonts w:ascii="Cambria" w:hAnsi="Cambria"/>
          <w:sz w:val="24"/>
          <w:szCs w:val="24"/>
        </w:rPr>
        <w:t>zapłata ustalonego wynagrodzenia za wykonany i odebrany protokolarnie przedmiot umowy</w:t>
      </w:r>
      <w:r w:rsidR="006B7EC4" w:rsidRPr="009A4F2F">
        <w:rPr>
          <w:rFonts w:ascii="Cambria" w:hAnsi="Cambria"/>
          <w:sz w:val="24"/>
          <w:szCs w:val="24"/>
        </w:rPr>
        <w:t xml:space="preserve"> - </w:t>
      </w:r>
      <w:r w:rsidRPr="009A4F2F">
        <w:rPr>
          <w:rFonts w:ascii="Cambria" w:hAnsi="Cambria"/>
          <w:sz w:val="24"/>
          <w:szCs w:val="24"/>
        </w:rPr>
        <w:t>bez zastrzeżeń przez</w:t>
      </w:r>
      <w:r w:rsidR="0032045C" w:rsidRPr="009A4F2F">
        <w:rPr>
          <w:rFonts w:ascii="Cambria" w:hAnsi="Cambria"/>
          <w:sz w:val="24"/>
          <w:szCs w:val="24"/>
        </w:rPr>
        <w:t xml:space="preserve"> osoby </w:t>
      </w:r>
      <w:r w:rsidR="0032045C" w:rsidRPr="009A4F2F">
        <w:rPr>
          <w:rFonts w:ascii="Cambria" w:hAnsi="Cambria"/>
          <w:i/>
          <w:sz w:val="24"/>
          <w:szCs w:val="24"/>
        </w:rPr>
        <w:t>działające w imieniu</w:t>
      </w:r>
      <w:r w:rsidR="0032045C" w:rsidRPr="009A4F2F">
        <w:rPr>
          <w:rFonts w:ascii="Cambria" w:hAnsi="Cambria"/>
          <w:b/>
          <w:sz w:val="24"/>
          <w:szCs w:val="24"/>
        </w:rPr>
        <w:t xml:space="preserve"> </w:t>
      </w:r>
      <w:r w:rsidR="0032045C" w:rsidRPr="009A4F2F">
        <w:rPr>
          <w:rFonts w:ascii="Cambria" w:hAnsi="Cambria"/>
          <w:spacing w:val="-1"/>
          <w:sz w:val="24"/>
          <w:szCs w:val="24"/>
        </w:rPr>
        <w:t>Zamawi</w:t>
      </w:r>
      <w:r w:rsidR="004D04C3">
        <w:rPr>
          <w:rFonts w:ascii="Cambria" w:hAnsi="Cambria"/>
          <w:spacing w:val="-1"/>
          <w:sz w:val="24"/>
          <w:szCs w:val="24"/>
        </w:rPr>
        <w:t>ającego.</w:t>
      </w:r>
    </w:p>
    <w:p w14:paraId="07272E8A" w14:textId="48E48970" w:rsidR="009F1389" w:rsidRDefault="00117A5E" w:rsidP="00FD26F4">
      <w:pPr>
        <w:spacing w:after="0"/>
        <w:ind w:right="380"/>
        <w:jc w:val="center"/>
        <w:rPr>
          <w:rFonts w:ascii="Cambria" w:hAnsi="Cambria"/>
          <w:b/>
          <w:bCs/>
          <w:sz w:val="24"/>
          <w:szCs w:val="24"/>
        </w:rPr>
      </w:pPr>
      <w:r w:rsidRPr="009A4F2F">
        <w:rPr>
          <w:rFonts w:ascii="Cambria" w:hAnsi="Cambria"/>
          <w:b/>
          <w:bCs/>
          <w:sz w:val="24"/>
          <w:szCs w:val="24"/>
        </w:rPr>
        <w:t xml:space="preserve">§ </w:t>
      </w:r>
      <w:r w:rsidR="00FD5C0A">
        <w:rPr>
          <w:rFonts w:ascii="Cambria" w:hAnsi="Cambria"/>
          <w:b/>
          <w:bCs/>
          <w:sz w:val="24"/>
          <w:szCs w:val="24"/>
        </w:rPr>
        <w:t>5</w:t>
      </w:r>
    </w:p>
    <w:p w14:paraId="05310627" w14:textId="77777777" w:rsidR="00117A5E" w:rsidRPr="009A4F2F" w:rsidRDefault="00117A5E" w:rsidP="00CA4F15">
      <w:pPr>
        <w:spacing w:after="0"/>
        <w:ind w:right="380"/>
        <w:jc w:val="center"/>
        <w:rPr>
          <w:rFonts w:ascii="Cambria" w:hAnsi="Cambria"/>
          <w:b/>
          <w:bCs/>
          <w:sz w:val="24"/>
          <w:szCs w:val="24"/>
        </w:rPr>
      </w:pPr>
      <w:r w:rsidRPr="009A4F2F">
        <w:rPr>
          <w:rFonts w:ascii="Cambria" w:hAnsi="Cambria"/>
          <w:b/>
          <w:bCs/>
          <w:sz w:val="24"/>
          <w:szCs w:val="24"/>
        </w:rPr>
        <w:t>Odbiór przedmiotu umowy</w:t>
      </w:r>
    </w:p>
    <w:p w14:paraId="44C5CB7A" w14:textId="63DF65E4" w:rsidR="00117A5E" w:rsidRPr="009A4F2F" w:rsidRDefault="00117A5E" w:rsidP="00A203F2">
      <w:pPr>
        <w:numPr>
          <w:ilvl w:val="0"/>
          <w:numId w:val="26"/>
        </w:numPr>
        <w:spacing w:after="0"/>
        <w:ind w:left="426" w:hanging="426"/>
        <w:jc w:val="both"/>
        <w:rPr>
          <w:rFonts w:ascii="Cambria" w:hAnsi="Cambria"/>
          <w:sz w:val="24"/>
          <w:szCs w:val="24"/>
        </w:rPr>
      </w:pPr>
      <w:r w:rsidRPr="009A4F2F">
        <w:rPr>
          <w:rFonts w:ascii="Cambria" w:hAnsi="Cambria"/>
          <w:sz w:val="24"/>
          <w:szCs w:val="24"/>
        </w:rPr>
        <w:t xml:space="preserve">Zamawiający w ciągu </w:t>
      </w:r>
      <w:r w:rsidR="00432FC8">
        <w:rPr>
          <w:rFonts w:ascii="Cambria" w:hAnsi="Cambria"/>
          <w:sz w:val="24"/>
          <w:szCs w:val="24"/>
        </w:rPr>
        <w:t>3</w:t>
      </w:r>
      <w:r w:rsidRPr="009A4F2F">
        <w:rPr>
          <w:rFonts w:ascii="Cambria" w:hAnsi="Cambria"/>
          <w:sz w:val="24"/>
          <w:szCs w:val="24"/>
        </w:rPr>
        <w:t xml:space="preserve"> dni </w:t>
      </w:r>
      <w:r w:rsidR="0003296A" w:rsidRPr="009A4F2F">
        <w:rPr>
          <w:rFonts w:ascii="Cambria" w:hAnsi="Cambria"/>
          <w:sz w:val="24"/>
          <w:szCs w:val="24"/>
        </w:rPr>
        <w:t>robocz</w:t>
      </w:r>
      <w:r w:rsidR="00432FC8">
        <w:rPr>
          <w:rFonts w:ascii="Cambria" w:hAnsi="Cambria"/>
          <w:sz w:val="24"/>
          <w:szCs w:val="24"/>
        </w:rPr>
        <w:t>ych</w:t>
      </w:r>
      <w:r w:rsidR="0003296A" w:rsidRPr="009A4F2F">
        <w:rPr>
          <w:rFonts w:ascii="Cambria" w:hAnsi="Cambria"/>
          <w:sz w:val="24"/>
          <w:szCs w:val="24"/>
        </w:rPr>
        <w:t xml:space="preserve"> </w:t>
      </w:r>
      <w:r w:rsidRPr="009A4F2F">
        <w:rPr>
          <w:rFonts w:ascii="Cambria" w:hAnsi="Cambria"/>
          <w:sz w:val="24"/>
          <w:szCs w:val="24"/>
        </w:rPr>
        <w:t xml:space="preserve">od daty pisemnego zgłoszenia </w:t>
      </w:r>
      <w:r w:rsidR="0003296A" w:rsidRPr="009A4F2F">
        <w:rPr>
          <w:rFonts w:ascii="Cambria" w:hAnsi="Cambria"/>
          <w:sz w:val="24"/>
          <w:szCs w:val="24"/>
        </w:rPr>
        <w:t xml:space="preserve">gotowości do odbioru końcowego </w:t>
      </w:r>
      <w:r w:rsidRPr="009A4F2F">
        <w:rPr>
          <w:rFonts w:ascii="Cambria" w:hAnsi="Cambria"/>
          <w:sz w:val="24"/>
          <w:szCs w:val="24"/>
        </w:rPr>
        <w:t>Koordynatorowi (działającemu</w:t>
      </w:r>
      <w:r w:rsidRPr="009A4F2F">
        <w:rPr>
          <w:rFonts w:ascii="Cambria" w:hAnsi="Cambria"/>
          <w:i/>
          <w:sz w:val="24"/>
          <w:szCs w:val="24"/>
        </w:rPr>
        <w:t xml:space="preserve"> w</w:t>
      </w:r>
      <w:r w:rsidR="00B956B9" w:rsidRPr="009A4F2F">
        <w:rPr>
          <w:rFonts w:ascii="Cambria" w:hAnsi="Cambria"/>
          <w:i/>
          <w:sz w:val="24"/>
          <w:szCs w:val="24"/>
        </w:rPr>
        <w:t xml:space="preserve"> </w:t>
      </w:r>
      <w:r w:rsidRPr="009A4F2F">
        <w:rPr>
          <w:rFonts w:ascii="Cambria" w:hAnsi="Cambria"/>
          <w:i/>
          <w:sz w:val="24"/>
          <w:szCs w:val="24"/>
        </w:rPr>
        <w:t xml:space="preserve">imieniu </w:t>
      </w:r>
      <w:r w:rsidRPr="009A4F2F">
        <w:rPr>
          <w:rFonts w:ascii="Cambria" w:hAnsi="Cambria"/>
          <w:sz w:val="24"/>
          <w:szCs w:val="24"/>
        </w:rPr>
        <w:t>Zamawiającego</w:t>
      </w:r>
      <w:r w:rsidR="0003296A" w:rsidRPr="009A4F2F">
        <w:rPr>
          <w:rFonts w:ascii="Cambria" w:hAnsi="Cambria"/>
          <w:spacing w:val="-1"/>
          <w:sz w:val="24"/>
          <w:szCs w:val="24"/>
        </w:rPr>
        <w:t>)</w:t>
      </w:r>
      <w:r w:rsidR="00432FC8">
        <w:rPr>
          <w:rFonts w:ascii="Cambria" w:hAnsi="Cambria"/>
          <w:spacing w:val="-1"/>
          <w:sz w:val="24"/>
          <w:szCs w:val="24"/>
        </w:rPr>
        <w:t xml:space="preserve"> przesłanego e-</w:t>
      </w:r>
      <w:r w:rsidR="00D95ED4" w:rsidRPr="00C10936">
        <w:rPr>
          <w:rFonts w:ascii="Cambria" w:hAnsi="Cambria"/>
          <w:spacing w:val="-1"/>
          <w:sz w:val="24"/>
          <w:szCs w:val="24"/>
        </w:rPr>
        <w:t xml:space="preserve">mailem </w:t>
      </w:r>
      <w:r w:rsidR="00CD185B" w:rsidRPr="00C10936">
        <w:rPr>
          <w:rFonts w:ascii="Cambria" w:hAnsi="Cambria"/>
          <w:spacing w:val="-1"/>
          <w:sz w:val="24"/>
          <w:szCs w:val="24"/>
        </w:rPr>
        <w:t xml:space="preserve">zeskanowanego </w:t>
      </w:r>
      <w:r w:rsidR="00D95ED4" w:rsidRPr="009A4F2F">
        <w:rPr>
          <w:rFonts w:ascii="Cambria" w:hAnsi="Cambria"/>
          <w:spacing w:val="-1"/>
          <w:sz w:val="24"/>
          <w:szCs w:val="24"/>
        </w:rPr>
        <w:t xml:space="preserve">pisma na adres podany w </w:t>
      </w:r>
      <w:r w:rsidR="00D95ED4" w:rsidRPr="009A4F2F">
        <w:rPr>
          <w:rFonts w:ascii="Cambria" w:hAnsi="Cambria"/>
          <w:sz w:val="24"/>
          <w:szCs w:val="24"/>
        </w:rPr>
        <w:t xml:space="preserve">§ </w:t>
      </w:r>
      <w:r w:rsidR="00FD5C0A">
        <w:rPr>
          <w:rFonts w:ascii="Cambria" w:hAnsi="Cambria"/>
          <w:sz w:val="24"/>
          <w:szCs w:val="24"/>
        </w:rPr>
        <w:t>3</w:t>
      </w:r>
      <w:r w:rsidR="00D95ED4" w:rsidRPr="009A4F2F">
        <w:rPr>
          <w:rFonts w:ascii="Cambria" w:hAnsi="Cambria"/>
          <w:sz w:val="24"/>
          <w:szCs w:val="24"/>
        </w:rPr>
        <w:t xml:space="preserve"> ust.</w:t>
      </w:r>
      <w:r w:rsidR="00432FC8">
        <w:rPr>
          <w:rFonts w:ascii="Cambria" w:hAnsi="Cambria"/>
          <w:sz w:val="24"/>
          <w:szCs w:val="24"/>
        </w:rPr>
        <w:t xml:space="preserve"> </w:t>
      </w:r>
      <w:r w:rsidR="00D95ED4" w:rsidRPr="009A4F2F">
        <w:rPr>
          <w:rFonts w:ascii="Cambria" w:hAnsi="Cambria"/>
          <w:sz w:val="24"/>
          <w:szCs w:val="24"/>
        </w:rPr>
        <w:t>3 niniejszej umowy</w:t>
      </w:r>
      <w:r w:rsidR="0003296A" w:rsidRPr="009A4F2F">
        <w:rPr>
          <w:rFonts w:ascii="Cambria" w:hAnsi="Cambria"/>
          <w:spacing w:val="-1"/>
          <w:sz w:val="24"/>
          <w:szCs w:val="24"/>
        </w:rPr>
        <w:t xml:space="preserve"> </w:t>
      </w:r>
      <w:r w:rsidR="00691A43" w:rsidRPr="009A4F2F">
        <w:rPr>
          <w:rFonts w:ascii="Cambria" w:hAnsi="Cambria"/>
          <w:spacing w:val="-1"/>
          <w:sz w:val="24"/>
          <w:szCs w:val="24"/>
        </w:rPr>
        <w:t xml:space="preserve">- </w:t>
      </w:r>
      <w:r w:rsidRPr="009A4F2F">
        <w:rPr>
          <w:rFonts w:ascii="Cambria" w:hAnsi="Cambria"/>
          <w:sz w:val="24"/>
          <w:szCs w:val="24"/>
        </w:rPr>
        <w:t>przystąpi do czynności odbioru przedmiotu umowy.</w:t>
      </w:r>
      <w:r w:rsidR="00DD0D82">
        <w:rPr>
          <w:rFonts w:ascii="Cambria" w:hAnsi="Cambria"/>
          <w:sz w:val="24"/>
          <w:szCs w:val="24"/>
        </w:rPr>
        <w:t xml:space="preserve">  </w:t>
      </w:r>
    </w:p>
    <w:p w14:paraId="731BE1D5" w14:textId="77777777" w:rsidR="00117A5E" w:rsidRPr="009A4F2F" w:rsidRDefault="00B956B9" w:rsidP="00A203F2">
      <w:pPr>
        <w:widowControl w:val="0"/>
        <w:numPr>
          <w:ilvl w:val="0"/>
          <w:numId w:val="26"/>
        </w:numPr>
        <w:spacing w:after="0"/>
        <w:ind w:left="426" w:hanging="426"/>
        <w:jc w:val="both"/>
        <w:rPr>
          <w:rFonts w:ascii="Cambria" w:hAnsi="Cambria"/>
          <w:sz w:val="24"/>
          <w:szCs w:val="24"/>
        </w:rPr>
      </w:pPr>
      <w:r w:rsidRPr="009A4F2F">
        <w:rPr>
          <w:rFonts w:ascii="Cambria" w:hAnsi="Cambria"/>
          <w:sz w:val="24"/>
          <w:szCs w:val="24"/>
        </w:rPr>
        <w:t>W</w:t>
      </w:r>
      <w:r w:rsidR="00117A5E" w:rsidRPr="009A4F2F">
        <w:rPr>
          <w:rFonts w:ascii="Cambria" w:hAnsi="Cambria"/>
          <w:sz w:val="24"/>
          <w:szCs w:val="24"/>
        </w:rPr>
        <w:t xml:space="preserve"> trakcie czynności</w:t>
      </w:r>
      <w:r w:rsidR="00203E31" w:rsidRPr="009A4F2F">
        <w:rPr>
          <w:rFonts w:ascii="Cambria" w:hAnsi="Cambria"/>
          <w:sz w:val="24"/>
          <w:szCs w:val="24"/>
        </w:rPr>
        <w:t xml:space="preserve"> odbioru </w:t>
      </w:r>
      <w:r w:rsidR="00B219A1" w:rsidRPr="009A4F2F">
        <w:rPr>
          <w:rFonts w:ascii="Cambria" w:hAnsi="Cambria"/>
          <w:sz w:val="24"/>
          <w:szCs w:val="24"/>
        </w:rPr>
        <w:t>sprawdz</w:t>
      </w:r>
      <w:r w:rsidRPr="009A4F2F">
        <w:rPr>
          <w:rFonts w:ascii="Cambria" w:hAnsi="Cambria"/>
          <w:sz w:val="24"/>
          <w:szCs w:val="24"/>
        </w:rPr>
        <w:t>eniu będzie podlegać</w:t>
      </w:r>
      <w:r w:rsidR="00B219A1" w:rsidRPr="009A4F2F">
        <w:rPr>
          <w:rFonts w:ascii="Cambria" w:hAnsi="Cambria"/>
          <w:sz w:val="24"/>
          <w:szCs w:val="24"/>
        </w:rPr>
        <w:t xml:space="preserve"> kompletność i</w:t>
      </w:r>
      <w:r w:rsidRPr="009A4F2F">
        <w:rPr>
          <w:rFonts w:ascii="Cambria" w:hAnsi="Cambria"/>
          <w:sz w:val="24"/>
          <w:szCs w:val="24"/>
        </w:rPr>
        <w:t xml:space="preserve"> </w:t>
      </w:r>
      <w:r w:rsidR="00117A5E" w:rsidRPr="009A4F2F">
        <w:rPr>
          <w:rFonts w:ascii="Cambria" w:hAnsi="Cambria"/>
          <w:sz w:val="24"/>
          <w:szCs w:val="24"/>
        </w:rPr>
        <w:t xml:space="preserve">jakość wykonanych </w:t>
      </w:r>
      <w:r w:rsidRPr="009A4F2F">
        <w:rPr>
          <w:rFonts w:ascii="Cambria" w:hAnsi="Cambria"/>
          <w:sz w:val="24"/>
          <w:szCs w:val="24"/>
        </w:rPr>
        <w:t>dostaw</w:t>
      </w:r>
      <w:r w:rsidR="00117A5E" w:rsidRPr="009A4F2F">
        <w:rPr>
          <w:rFonts w:ascii="Cambria" w:hAnsi="Cambria"/>
          <w:sz w:val="24"/>
          <w:szCs w:val="24"/>
        </w:rPr>
        <w:t>, przekazywan</w:t>
      </w:r>
      <w:r w:rsidR="00803A7A">
        <w:rPr>
          <w:rFonts w:ascii="Cambria" w:hAnsi="Cambria"/>
          <w:sz w:val="24"/>
          <w:szCs w:val="24"/>
        </w:rPr>
        <w:t>ego</w:t>
      </w:r>
      <w:r w:rsidR="004D04C3">
        <w:rPr>
          <w:rFonts w:ascii="Cambria" w:hAnsi="Cambria"/>
          <w:sz w:val="24"/>
          <w:szCs w:val="24"/>
        </w:rPr>
        <w:t xml:space="preserve"> </w:t>
      </w:r>
      <w:r w:rsidR="002A50C1">
        <w:rPr>
          <w:rFonts w:ascii="Cambria" w:hAnsi="Cambria"/>
          <w:sz w:val="24"/>
          <w:szCs w:val="24"/>
        </w:rPr>
        <w:t>wyposażenia</w:t>
      </w:r>
      <w:r w:rsidR="00E04EDC" w:rsidRPr="009A4F2F">
        <w:rPr>
          <w:rFonts w:ascii="Cambria" w:hAnsi="Cambria"/>
          <w:sz w:val="24"/>
          <w:szCs w:val="24"/>
        </w:rPr>
        <w:t xml:space="preserve">, </w:t>
      </w:r>
      <w:r w:rsidR="00117A5E" w:rsidRPr="009A4F2F">
        <w:rPr>
          <w:rFonts w:ascii="Cambria" w:hAnsi="Cambria"/>
          <w:sz w:val="24"/>
          <w:szCs w:val="24"/>
        </w:rPr>
        <w:t xml:space="preserve">a także kompletność wymaganych przepisami i umową dokumentów. </w:t>
      </w:r>
    </w:p>
    <w:p w14:paraId="0FB39268" w14:textId="77777777" w:rsidR="00117A5E" w:rsidRPr="009A4F2F" w:rsidRDefault="00117A5E" w:rsidP="00A203F2">
      <w:pPr>
        <w:numPr>
          <w:ilvl w:val="0"/>
          <w:numId w:val="26"/>
        </w:numPr>
        <w:spacing w:after="0"/>
        <w:ind w:left="426" w:hanging="426"/>
        <w:jc w:val="both"/>
        <w:rPr>
          <w:rFonts w:ascii="Cambria" w:hAnsi="Cambria"/>
          <w:sz w:val="24"/>
          <w:szCs w:val="24"/>
        </w:rPr>
      </w:pPr>
      <w:r w:rsidRPr="009A4F2F">
        <w:rPr>
          <w:rFonts w:ascii="Cambria" w:hAnsi="Cambria"/>
          <w:sz w:val="24"/>
          <w:szCs w:val="24"/>
        </w:rPr>
        <w:t xml:space="preserve">Dostawca zobowiązany jest uczestniczyć w odbiorze osobiście lub wyznaczyć upoważnionego pisemnie pełnomocnika. Nieobecność Dostawcy lub </w:t>
      </w:r>
      <w:r w:rsidR="00C60B04" w:rsidRPr="009A4F2F">
        <w:rPr>
          <w:rFonts w:ascii="Cambria" w:hAnsi="Cambria"/>
          <w:sz w:val="24"/>
          <w:szCs w:val="24"/>
        </w:rPr>
        <w:t xml:space="preserve">jego </w:t>
      </w:r>
      <w:r w:rsidRPr="009A4F2F">
        <w:rPr>
          <w:rFonts w:ascii="Cambria" w:hAnsi="Cambria"/>
          <w:sz w:val="24"/>
          <w:szCs w:val="24"/>
        </w:rPr>
        <w:t>pełnomocnika nie wstrzymuje czynności odbioru, Dostawca traci jednak w tym wypadku prawo do zgłoszenia swoich uwag i wniosków w</w:t>
      </w:r>
      <w:r w:rsidR="00691A43" w:rsidRPr="009A4F2F">
        <w:rPr>
          <w:rFonts w:ascii="Cambria" w:hAnsi="Cambria"/>
          <w:sz w:val="24"/>
          <w:szCs w:val="24"/>
        </w:rPr>
        <w:t xml:space="preserve"> </w:t>
      </w:r>
      <w:r w:rsidRPr="009A4F2F">
        <w:rPr>
          <w:rFonts w:ascii="Cambria" w:hAnsi="Cambria"/>
          <w:sz w:val="24"/>
          <w:szCs w:val="24"/>
        </w:rPr>
        <w:t>stosunku do wyniku odbioru.</w:t>
      </w:r>
    </w:p>
    <w:p w14:paraId="77045427" w14:textId="28CA32CB" w:rsidR="00117A5E" w:rsidRPr="009A4F2F" w:rsidRDefault="00117A5E" w:rsidP="00A203F2">
      <w:pPr>
        <w:widowControl w:val="0"/>
        <w:numPr>
          <w:ilvl w:val="0"/>
          <w:numId w:val="26"/>
        </w:numPr>
        <w:spacing w:after="0"/>
        <w:ind w:left="426" w:hanging="426"/>
        <w:jc w:val="both"/>
        <w:rPr>
          <w:rFonts w:ascii="Cambria" w:hAnsi="Cambria"/>
          <w:sz w:val="24"/>
          <w:szCs w:val="24"/>
        </w:rPr>
      </w:pPr>
      <w:r w:rsidRPr="009A4F2F">
        <w:rPr>
          <w:rFonts w:ascii="Cambria" w:hAnsi="Cambria"/>
          <w:sz w:val="24"/>
          <w:szCs w:val="24"/>
        </w:rPr>
        <w:t>Stwierdzone wady, usterki lub braki w przedmiocie umowy Dostawca uzupełni i</w:t>
      </w:r>
      <w:r w:rsidR="00CD185B">
        <w:rPr>
          <w:rFonts w:ascii="Cambria" w:hAnsi="Cambria"/>
          <w:sz w:val="24"/>
          <w:szCs w:val="24"/>
        </w:rPr>
        <w:t> </w:t>
      </w:r>
      <w:r w:rsidRPr="009A4F2F">
        <w:rPr>
          <w:rFonts w:ascii="Cambria" w:hAnsi="Cambria"/>
          <w:sz w:val="24"/>
          <w:szCs w:val="24"/>
        </w:rPr>
        <w:t xml:space="preserve">poprawi niezwłoczne w trakcie czynności odbioru. Dostawcy nie przysługuje wynagrodzenie za </w:t>
      </w:r>
      <w:r w:rsidR="008C11A8">
        <w:rPr>
          <w:rFonts w:ascii="Cambria" w:hAnsi="Cambria"/>
          <w:sz w:val="24"/>
          <w:szCs w:val="24"/>
        </w:rPr>
        <w:t>prace</w:t>
      </w:r>
      <w:r w:rsidRPr="009A4F2F">
        <w:rPr>
          <w:rFonts w:ascii="Cambria" w:hAnsi="Cambria"/>
          <w:sz w:val="24"/>
          <w:szCs w:val="24"/>
        </w:rPr>
        <w:t>, materiały i urządzenia użyte do usunięcia wad.</w:t>
      </w:r>
    </w:p>
    <w:p w14:paraId="7C1D5B18" w14:textId="01B35FF2" w:rsidR="00117A5E" w:rsidRPr="009A4F2F" w:rsidRDefault="00117A5E" w:rsidP="00A203F2">
      <w:pPr>
        <w:widowControl w:val="0"/>
        <w:numPr>
          <w:ilvl w:val="0"/>
          <w:numId w:val="26"/>
        </w:numPr>
        <w:spacing w:after="0"/>
        <w:ind w:left="426" w:hanging="426"/>
        <w:jc w:val="both"/>
        <w:rPr>
          <w:rFonts w:ascii="Cambria" w:hAnsi="Cambria"/>
          <w:sz w:val="24"/>
          <w:szCs w:val="24"/>
        </w:rPr>
      </w:pPr>
      <w:r w:rsidRPr="009A4F2F">
        <w:rPr>
          <w:rFonts w:ascii="Cambria" w:hAnsi="Cambria"/>
          <w:sz w:val="24"/>
          <w:szCs w:val="24"/>
        </w:rPr>
        <w:t>Jeżeli w czasie trwania czynności odbioru Dostawca nie usunie w terminie wskazanym przez Zamawiającego ujawnionych wad usterek lub braków w</w:t>
      </w:r>
      <w:r w:rsidR="00CD185B">
        <w:rPr>
          <w:rFonts w:ascii="Cambria" w:hAnsi="Cambria"/>
          <w:sz w:val="24"/>
          <w:szCs w:val="24"/>
        </w:rPr>
        <w:t> </w:t>
      </w:r>
      <w:r w:rsidRPr="009A4F2F">
        <w:rPr>
          <w:rFonts w:ascii="Cambria" w:hAnsi="Cambria"/>
          <w:sz w:val="24"/>
          <w:szCs w:val="24"/>
        </w:rPr>
        <w:t>przedmiocie umowy, Zamawiający odmówi odbioru, wyznaczy nowy termin ich usunięcia i kolejny termin odbioru końcowego, który będzie się wiązał z</w:t>
      </w:r>
      <w:r w:rsidR="00691A43" w:rsidRPr="009A4F2F">
        <w:rPr>
          <w:rFonts w:ascii="Cambria" w:hAnsi="Cambria"/>
          <w:sz w:val="24"/>
          <w:szCs w:val="24"/>
        </w:rPr>
        <w:t xml:space="preserve"> </w:t>
      </w:r>
      <w:r w:rsidRPr="009A4F2F">
        <w:rPr>
          <w:rFonts w:ascii="Cambria" w:hAnsi="Cambria"/>
          <w:sz w:val="24"/>
          <w:szCs w:val="24"/>
        </w:rPr>
        <w:t>naliczeniem kar umownych za niedotrzymanie terminu wykonania przedmiotu umowy.</w:t>
      </w:r>
    </w:p>
    <w:p w14:paraId="0D3C9C89" w14:textId="77777777" w:rsidR="00117A5E" w:rsidRPr="009A4F2F" w:rsidRDefault="00117A5E" w:rsidP="00A203F2">
      <w:pPr>
        <w:widowControl w:val="0"/>
        <w:numPr>
          <w:ilvl w:val="0"/>
          <w:numId w:val="26"/>
        </w:numPr>
        <w:spacing w:after="0"/>
        <w:ind w:left="426" w:hanging="426"/>
        <w:jc w:val="both"/>
        <w:rPr>
          <w:rFonts w:ascii="Cambria" w:hAnsi="Cambria"/>
          <w:sz w:val="24"/>
          <w:szCs w:val="24"/>
        </w:rPr>
      </w:pPr>
      <w:r w:rsidRPr="009A4F2F">
        <w:rPr>
          <w:rFonts w:ascii="Cambria" w:hAnsi="Cambria"/>
          <w:sz w:val="24"/>
          <w:szCs w:val="24"/>
        </w:rPr>
        <w:t xml:space="preserve">W przypadku stwierdzenia wad, </w:t>
      </w:r>
      <w:r w:rsidR="00691A43" w:rsidRPr="009A4F2F">
        <w:rPr>
          <w:rFonts w:ascii="Cambria" w:hAnsi="Cambria"/>
          <w:sz w:val="24"/>
          <w:szCs w:val="24"/>
        </w:rPr>
        <w:t>Koordynator (działający</w:t>
      </w:r>
      <w:r w:rsidR="00691A43" w:rsidRPr="009A4F2F">
        <w:rPr>
          <w:rFonts w:ascii="Cambria" w:hAnsi="Cambria"/>
          <w:i/>
          <w:sz w:val="24"/>
          <w:szCs w:val="24"/>
        </w:rPr>
        <w:t xml:space="preserve"> w imieniu </w:t>
      </w:r>
      <w:r w:rsidR="00691A43" w:rsidRPr="009A4F2F">
        <w:rPr>
          <w:rFonts w:ascii="Cambria" w:hAnsi="Cambria"/>
          <w:sz w:val="24"/>
          <w:szCs w:val="24"/>
        </w:rPr>
        <w:t>Zamawiającego</w:t>
      </w:r>
      <w:r w:rsidR="00691A43" w:rsidRPr="009A4F2F">
        <w:rPr>
          <w:rFonts w:ascii="Cambria" w:hAnsi="Cambria"/>
          <w:spacing w:val="-1"/>
          <w:sz w:val="24"/>
          <w:szCs w:val="24"/>
        </w:rPr>
        <w:t xml:space="preserve">) - </w:t>
      </w:r>
      <w:r w:rsidRPr="009A4F2F">
        <w:rPr>
          <w:rFonts w:ascii="Cambria" w:hAnsi="Cambria"/>
          <w:snapToGrid w:val="0"/>
          <w:sz w:val="24"/>
          <w:szCs w:val="24"/>
        </w:rPr>
        <w:t>zażąda wykonania przedmiotu odbioru po raz kolejny</w:t>
      </w:r>
      <w:r w:rsidR="00691A43" w:rsidRPr="009A4F2F">
        <w:rPr>
          <w:rFonts w:ascii="Cambria" w:hAnsi="Cambria"/>
          <w:snapToGrid w:val="0"/>
          <w:sz w:val="24"/>
          <w:szCs w:val="24"/>
        </w:rPr>
        <w:t xml:space="preserve">. </w:t>
      </w:r>
      <w:r w:rsidRPr="009A4F2F">
        <w:rPr>
          <w:rFonts w:ascii="Cambria" w:hAnsi="Cambria"/>
          <w:sz w:val="24"/>
          <w:szCs w:val="24"/>
        </w:rPr>
        <w:t xml:space="preserve">Z czynności odbioru końcowego, po usunięciu przez Dostawcę usterek, uzupełnieniu wszystkich braków, dostarczeniu kompletnej dokumentacji </w:t>
      </w:r>
      <w:r w:rsidR="00691A43" w:rsidRPr="009A4F2F">
        <w:rPr>
          <w:rFonts w:ascii="Cambria" w:hAnsi="Cambria"/>
          <w:sz w:val="24"/>
          <w:szCs w:val="24"/>
        </w:rPr>
        <w:t xml:space="preserve">zostanie </w:t>
      </w:r>
      <w:r w:rsidRPr="009A4F2F">
        <w:rPr>
          <w:rFonts w:ascii="Cambria" w:hAnsi="Cambria"/>
          <w:sz w:val="24"/>
          <w:szCs w:val="24"/>
        </w:rPr>
        <w:t>spi</w:t>
      </w:r>
      <w:r w:rsidR="00691A43" w:rsidRPr="009A4F2F">
        <w:rPr>
          <w:rFonts w:ascii="Cambria" w:hAnsi="Cambria"/>
          <w:sz w:val="24"/>
          <w:szCs w:val="24"/>
        </w:rPr>
        <w:t>sany</w:t>
      </w:r>
      <w:r w:rsidRPr="009A4F2F">
        <w:rPr>
          <w:rFonts w:ascii="Cambria" w:hAnsi="Cambria"/>
          <w:sz w:val="24"/>
          <w:szCs w:val="24"/>
        </w:rPr>
        <w:t xml:space="preserve"> </w:t>
      </w:r>
      <w:r w:rsidR="008435D5">
        <w:rPr>
          <w:rFonts w:ascii="Cambria" w:hAnsi="Cambria"/>
          <w:sz w:val="24"/>
          <w:szCs w:val="24"/>
        </w:rPr>
        <w:t xml:space="preserve">protokół </w:t>
      </w:r>
      <w:r w:rsidRPr="009A4F2F">
        <w:rPr>
          <w:rFonts w:ascii="Cambria" w:hAnsi="Cambria"/>
          <w:sz w:val="24"/>
          <w:szCs w:val="24"/>
        </w:rPr>
        <w:t xml:space="preserve">odbioru końcowego przedmiotu umowy. </w:t>
      </w:r>
      <w:r w:rsidRPr="005814C4">
        <w:rPr>
          <w:rFonts w:ascii="Cambria" w:hAnsi="Cambria"/>
          <w:b/>
          <w:sz w:val="24"/>
          <w:szCs w:val="24"/>
          <w:u w:val="single"/>
        </w:rPr>
        <w:t>Dzień protokolarnego odbioru końcowego przedmiotu umowy</w:t>
      </w:r>
      <w:r w:rsidR="00AF6BB0" w:rsidRPr="005814C4">
        <w:rPr>
          <w:rFonts w:ascii="Cambria" w:hAnsi="Cambria"/>
          <w:b/>
          <w:sz w:val="24"/>
          <w:szCs w:val="24"/>
          <w:u w:val="single"/>
        </w:rPr>
        <w:t xml:space="preserve"> bez zastrzeżeń</w:t>
      </w:r>
      <w:r w:rsidRPr="005814C4">
        <w:rPr>
          <w:rFonts w:ascii="Cambria" w:hAnsi="Cambria"/>
          <w:b/>
          <w:sz w:val="24"/>
          <w:szCs w:val="24"/>
          <w:u w:val="single"/>
        </w:rPr>
        <w:t xml:space="preserve"> będzie dniem zakończenia wykonywania przez Dostawcę przedmiotu umowy</w:t>
      </w:r>
      <w:r w:rsidRPr="009A4F2F">
        <w:rPr>
          <w:rFonts w:ascii="Cambria" w:hAnsi="Cambria"/>
          <w:sz w:val="24"/>
          <w:szCs w:val="24"/>
        </w:rPr>
        <w:t xml:space="preserve">. </w:t>
      </w:r>
    </w:p>
    <w:p w14:paraId="694DEE23" w14:textId="77777777" w:rsidR="00117A5E" w:rsidRDefault="00117A5E" w:rsidP="00A203F2">
      <w:pPr>
        <w:numPr>
          <w:ilvl w:val="0"/>
          <w:numId w:val="26"/>
        </w:numPr>
        <w:spacing w:after="0"/>
        <w:ind w:left="426" w:hanging="426"/>
        <w:jc w:val="both"/>
        <w:rPr>
          <w:rFonts w:ascii="Cambria" w:hAnsi="Cambria"/>
          <w:sz w:val="24"/>
          <w:szCs w:val="24"/>
        </w:rPr>
      </w:pPr>
      <w:r w:rsidRPr="009A4F2F">
        <w:rPr>
          <w:rFonts w:ascii="Cambria" w:hAnsi="Cambria"/>
          <w:sz w:val="24"/>
          <w:szCs w:val="24"/>
        </w:rPr>
        <w:t xml:space="preserve">Od daty, w której zakończy się </w:t>
      </w:r>
      <w:r w:rsidR="009A4C94" w:rsidRPr="009A4F2F">
        <w:rPr>
          <w:rFonts w:ascii="Cambria" w:hAnsi="Cambria"/>
          <w:sz w:val="24"/>
          <w:szCs w:val="24"/>
        </w:rPr>
        <w:t xml:space="preserve">protokolarny </w:t>
      </w:r>
      <w:r w:rsidRPr="009A4F2F">
        <w:rPr>
          <w:rFonts w:ascii="Cambria" w:hAnsi="Cambria"/>
          <w:sz w:val="24"/>
          <w:szCs w:val="24"/>
        </w:rPr>
        <w:t>odbiór końcowy przedmiotu umowy</w:t>
      </w:r>
      <w:r w:rsidR="00AF6BB0" w:rsidRPr="009A4F2F">
        <w:rPr>
          <w:rFonts w:ascii="Cambria" w:hAnsi="Cambria"/>
          <w:sz w:val="24"/>
          <w:szCs w:val="24"/>
        </w:rPr>
        <w:t xml:space="preserve"> bez zastrzeżeń</w:t>
      </w:r>
      <w:r w:rsidRPr="009A4F2F">
        <w:rPr>
          <w:rFonts w:ascii="Cambria" w:hAnsi="Cambria"/>
          <w:sz w:val="24"/>
          <w:szCs w:val="24"/>
        </w:rPr>
        <w:t>, zaczyna biec termin gwarancji jakości/ rękojmi</w:t>
      </w:r>
      <w:r w:rsidR="006206A5" w:rsidRPr="009A4F2F">
        <w:rPr>
          <w:rFonts w:ascii="Cambria" w:hAnsi="Cambria"/>
          <w:sz w:val="24"/>
          <w:szCs w:val="24"/>
        </w:rPr>
        <w:t xml:space="preserve"> (</w:t>
      </w:r>
      <w:r w:rsidR="006206A5" w:rsidRPr="00C41B0B">
        <w:rPr>
          <w:rFonts w:ascii="Cambria" w:hAnsi="Cambria"/>
          <w:b/>
          <w:sz w:val="24"/>
          <w:szCs w:val="24"/>
        </w:rPr>
        <w:t xml:space="preserve">załącznik nr </w:t>
      </w:r>
      <w:r w:rsidR="00432FC8" w:rsidRPr="00C41B0B">
        <w:rPr>
          <w:rFonts w:ascii="Cambria" w:hAnsi="Cambria"/>
          <w:b/>
          <w:sz w:val="24"/>
          <w:szCs w:val="24"/>
        </w:rPr>
        <w:t>3</w:t>
      </w:r>
      <w:r w:rsidR="006206A5" w:rsidRPr="009A4F2F">
        <w:rPr>
          <w:rFonts w:ascii="Cambria" w:hAnsi="Cambria"/>
          <w:sz w:val="24"/>
          <w:szCs w:val="24"/>
        </w:rPr>
        <w:t xml:space="preserve"> do umowy - wzór protokołu odbioru końcowego)</w:t>
      </w:r>
      <w:r w:rsidRPr="009A4F2F">
        <w:rPr>
          <w:rFonts w:ascii="Cambria" w:hAnsi="Cambria"/>
          <w:sz w:val="24"/>
          <w:szCs w:val="24"/>
        </w:rPr>
        <w:t>.</w:t>
      </w:r>
    </w:p>
    <w:p w14:paraId="6DB5A1A8" w14:textId="77777777" w:rsidR="002A50C1" w:rsidRPr="009A4F2F" w:rsidRDefault="002A50C1" w:rsidP="00432FC8">
      <w:pPr>
        <w:spacing w:after="0"/>
        <w:ind w:left="360"/>
        <w:jc w:val="both"/>
        <w:rPr>
          <w:rFonts w:ascii="Cambria" w:hAnsi="Cambria"/>
          <w:sz w:val="24"/>
          <w:szCs w:val="24"/>
        </w:rPr>
      </w:pPr>
    </w:p>
    <w:p w14:paraId="6C07AE47" w14:textId="77777777" w:rsidR="005C78A1" w:rsidRDefault="00117A5E" w:rsidP="00CA4F15">
      <w:pPr>
        <w:spacing w:after="0"/>
        <w:ind w:left="74" w:hanging="74"/>
        <w:jc w:val="center"/>
        <w:rPr>
          <w:rFonts w:ascii="Cambria" w:hAnsi="Cambria"/>
          <w:b/>
          <w:sz w:val="24"/>
          <w:szCs w:val="24"/>
        </w:rPr>
      </w:pPr>
      <w:r w:rsidRPr="009A4F2F">
        <w:rPr>
          <w:rFonts w:ascii="Cambria" w:hAnsi="Cambria"/>
          <w:b/>
          <w:sz w:val="24"/>
          <w:szCs w:val="24"/>
        </w:rPr>
        <w:t xml:space="preserve">§ </w:t>
      </w:r>
      <w:r w:rsidR="00FD5C0A">
        <w:rPr>
          <w:rFonts w:ascii="Cambria" w:hAnsi="Cambria"/>
          <w:b/>
          <w:sz w:val="24"/>
          <w:szCs w:val="24"/>
        </w:rPr>
        <w:t>6</w:t>
      </w:r>
    </w:p>
    <w:p w14:paraId="7DB5CA8E" w14:textId="77777777" w:rsidR="00117A5E" w:rsidRPr="009A4F2F" w:rsidRDefault="00117A5E" w:rsidP="00CA4F15">
      <w:pPr>
        <w:spacing w:after="0"/>
        <w:ind w:left="74" w:hanging="74"/>
        <w:jc w:val="center"/>
        <w:rPr>
          <w:rFonts w:ascii="Cambria" w:hAnsi="Cambria"/>
          <w:b/>
          <w:sz w:val="24"/>
          <w:szCs w:val="24"/>
        </w:rPr>
      </w:pPr>
      <w:r w:rsidRPr="009A4F2F">
        <w:rPr>
          <w:rFonts w:ascii="Cambria" w:hAnsi="Cambria"/>
          <w:b/>
          <w:sz w:val="24"/>
          <w:szCs w:val="24"/>
        </w:rPr>
        <w:t xml:space="preserve">Wynagrodzenie </w:t>
      </w:r>
    </w:p>
    <w:p w14:paraId="4228B806" w14:textId="43840F49" w:rsidR="00117A5E" w:rsidRPr="00A320F1" w:rsidRDefault="00117A5E" w:rsidP="00A203F2">
      <w:pPr>
        <w:numPr>
          <w:ilvl w:val="0"/>
          <w:numId w:val="7"/>
        </w:numPr>
        <w:tabs>
          <w:tab w:val="clear" w:pos="720"/>
          <w:tab w:val="left" w:pos="426"/>
        </w:tabs>
        <w:spacing w:after="0"/>
        <w:ind w:left="426" w:hanging="426"/>
        <w:jc w:val="both"/>
        <w:rPr>
          <w:rFonts w:ascii="Cambria" w:hAnsi="Cambria"/>
          <w:sz w:val="24"/>
          <w:szCs w:val="24"/>
        </w:rPr>
      </w:pPr>
      <w:r w:rsidRPr="00A320F1">
        <w:rPr>
          <w:rFonts w:ascii="Cambria" w:hAnsi="Cambria"/>
          <w:sz w:val="24"/>
          <w:szCs w:val="24"/>
        </w:rPr>
        <w:lastRenderedPageBreak/>
        <w:t>Za wykonanie przedmiotu umowy Dostawca otrzyma wynagrodzenie łączne w</w:t>
      </w:r>
      <w:r w:rsidR="00FD26F4">
        <w:rPr>
          <w:rFonts w:ascii="Cambria" w:hAnsi="Cambria"/>
          <w:sz w:val="24"/>
          <w:szCs w:val="24"/>
        </w:rPr>
        <w:t> </w:t>
      </w:r>
      <w:r w:rsidR="00A320F1" w:rsidRPr="00A320F1">
        <w:rPr>
          <w:rFonts w:ascii="Cambria" w:eastAsia="Calibri" w:hAnsi="Cambria" w:cs="ArialNarrow,Bold"/>
          <w:bCs/>
          <w:sz w:val="24"/>
          <w:szCs w:val="24"/>
        </w:rPr>
        <w:t xml:space="preserve">kwocie ………………………………… zł netto plus należny podatek VAT w wysokości ………………………….………………………………… zł. Łącznie wynagrodzenie brutto wynosi ………………………………… zł (słownie: …………………………………), </w:t>
      </w:r>
      <w:r w:rsidRPr="00A320F1">
        <w:rPr>
          <w:rFonts w:ascii="Cambria" w:hAnsi="Cambria"/>
          <w:sz w:val="24"/>
          <w:szCs w:val="24"/>
        </w:rPr>
        <w:t>- zgodnie z</w:t>
      </w:r>
      <w:r w:rsidR="00CD185B">
        <w:rPr>
          <w:rFonts w:ascii="Cambria" w:hAnsi="Cambria"/>
          <w:sz w:val="24"/>
          <w:szCs w:val="24"/>
        </w:rPr>
        <w:t> </w:t>
      </w:r>
      <w:r w:rsidRPr="00C41B0B">
        <w:rPr>
          <w:rFonts w:ascii="Cambria" w:hAnsi="Cambria"/>
          <w:b/>
          <w:sz w:val="24"/>
          <w:szCs w:val="24"/>
        </w:rPr>
        <w:t xml:space="preserve">załącznikiem nr </w:t>
      </w:r>
      <w:r w:rsidR="00F22272">
        <w:rPr>
          <w:rFonts w:ascii="Cambria" w:hAnsi="Cambria"/>
          <w:b/>
          <w:sz w:val="24"/>
          <w:szCs w:val="24"/>
        </w:rPr>
        <w:t>1</w:t>
      </w:r>
      <w:r w:rsidR="002C28FF" w:rsidRPr="00A320F1">
        <w:rPr>
          <w:rFonts w:ascii="Cambria" w:hAnsi="Cambria"/>
          <w:b/>
          <w:sz w:val="24"/>
          <w:szCs w:val="24"/>
        </w:rPr>
        <w:t xml:space="preserve"> </w:t>
      </w:r>
      <w:r w:rsidR="002C28FF" w:rsidRPr="00A320F1">
        <w:rPr>
          <w:rFonts w:ascii="Cambria" w:hAnsi="Cambria"/>
          <w:sz w:val="24"/>
          <w:szCs w:val="24"/>
        </w:rPr>
        <w:t>d</w:t>
      </w:r>
      <w:r w:rsidRPr="00A320F1">
        <w:rPr>
          <w:rFonts w:ascii="Cambria" w:hAnsi="Cambria"/>
          <w:sz w:val="24"/>
          <w:szCs w:val="24"/>
        </w:rPr>
        <w:t>o umowy (</w:t>
      </w:r>
      <w:r w:rsidRPr="00A320F1">
        <w:rPr>
          <w:rFonts w:ascii="Cambria" w:hAnsi="Cambria"/>
          <w:b/>
          <w:i/>
          <w:sz w:val="24"/>
          <w:szCs w:val="24"/>
        </w:rPr>
        <w:t>Formular</w:t>
      </w:r>
      <w:r w:rsidR="00C25CF1" w:rsidRPr="00A320F1">
        <w:rPr>
          <w:rFonts w:ascii="Cambria" w:hAnsi="Cambria"/>
          <w:b/>
          <w:i/>
          <w:sz w:val="24"/>
          <w:szCs w:val="24"/>
        </w:rPr>
        <w:t xml:space="preserve">z </w:t>
      </w:r>
      <w:r w:rsidR="00453BB7">
        <w:rPr>
          <w:rFonts w:ascii="Cambria" w:hAnsi="Cambria"/>
          <w:b/>
          <w:i/>
          <w:sz w:val="24"/>
          <w:szCs w:val="24"/>
        </w:rPr>
        <w:t>ofertowy</w:t>
      </w:r>
      <w:r w:rsidR="00A320F1" w:rsidRPr="00A320F1">
        <w:rPr>
          <w:rFonts w:ascii="Cambria" w:hAnsi="Cambria"/>
          <w:sz w:val="24"/>
          <w:szCs w:val="24"/>
        </w:rPr>
        <w:t>)</w:t>
      </w:r>
      <w:r w:rsidR="008C3453">
        <w:rPr>
          <w:rFonts w:ascii="Cambria" w:hAnsi="Cambria"/>
          <w:sz w:val="24"/>
          <w:szCs w:val="24"/>
        </w:rPr>
        <w:t>.</w:t>
      </w:r>
    </w:p>
    <w:p w14:paraId="2F28A38F" w14:textId="3FCC0C8E" w:rsidR="005814C4" w:rsidRDefault="00117A5E" w:rsidP="00A203F2">
      <w:pPr>
        <w:numPr>
          <w:ilvl w:val="0"/>
          <w:numId w:val="7"/>
        </w:numPr>
        <w:tabs>
          <w:tab w:val="clear" w:pos="720"/>
          <w:tab w:val="left" w:pos="426"/>
        </w:tabs>
        <w:spacing w:after="0"/>
        <w:ind w:left="426" w:hanging="426"/>
        <w:jc w:val="both"/>
        <w:rPr>
          <w:rFonts w:ascii="Cambria" w:hAnsi="Cambria"/>
          <w:sz w:val="24"/>
          <w:szCs w:val="24"/>
        </w:rPr>
      </w:pPr>
      <w:r w:rsidRPr="009A4F2F">
        <w:rPr>
          <w:rFonts w:ascii="Cambria" w:hAnsi="Cambria"/>
          <w:sz w:val="24"/>
          <w:szCs w:val="24"/>
        </w:rPr>
        <w:t>Wynagrodzenie, o którym mowa w ust. 1 powyżej obejmuje wszelkie koszty związane z realizacją przedmiotu umowy, w tym m. in.: produkcją lub zakupem</w:t>
      </w:r>
      <w:r w:rsidR="0044396D" w:rsidRPr="009A4F2F">
        <w:rPr>
          <w:rFonts w:ascii="Cambria" w:hAnsi="Cambria"/>
          <w:sz w:val="24"/>
          <w:szCs w:val="24"/>
        </w:rPr>
        <w:t xml:space="preserve"> </w:t>
      </w:r>
      <w:r w:rsidRPr="009A4F2F">
        <w:rPr>
          <w:rFonts w:ascii="Cambria" w:hAnsi="Cambria"/>
          <w:sz w:val="24"/>
          <w:szCs w:val="24"/>
        </w:rPr>
        <w:t>wyposażenia (</w:t>
      </w:r>
      <w:r w:rsidRPr="009A4F2F">
        <w:rPr>
          <w:rFonts w:ascii="Cambria" w:hAnsi="Cambria"/>
          <w:i/>
          <w:sz w:val="24"/>
          <w:szCs w:val="24"/>
        </w:rPr>
        <w:t>fabrycznie now</w:t>
      </w:r>
      <w:r w:rsidR="0044396D" w:rsidRPr="009A4F2F">
        <w:rPr>
          <w:rFonts w:ascii="Cambria" w:hAnsi="Cambria"/>
          <w:i/>
          <w:sz w:val="24"/>
          <w:szCs w:val="24"/>
        </w:rPr>
        <w:t>ych</w:t>
      </w:r>
      <w:r w:rsidRPr="009A4F2F">
        <w:rPr>
          <w:rFonts w:ascii="Cambria" w:hAnsi="Cambria"/>
          <w:sz w:val="24"/>
          <w:szCs w:val="24"/>
        </w:rPr>
        <w:t>), opakowanie</w:t>
      </w:r>
      <w:r w:rsidR="009A4C94" w:rsidRPr="009A4F2F">
        <w:rPr>
          <w:rFonts w:ascii="Cambria" w:hAnsi="Cambria"/>
          <w:sz w:val="24"/>
          <w:szCs w:val="24"/>
        </w:rPr>
        <w:t>m</w:t>
      </w:r>
      <w:r w:rsidRPr="009A4F2F">
        <w:rPr>
          <w:rFonts w:ascii="Cambria" w:hAnsi="Cambria"/>
          <w:sz w:val="24"/>
          <w:szCs w:val="24"/>
        </w:rPr>
        <w:t>, transport</w:t>
      </w:r>
      <w:r w:rsidR="009A4C94" w:rsidRPr="009A4F2F">
        <w:rPr>
          <w:rFonts w:ascii="Cambria" w:hAnsi="Cambria"/>
          <w:sz w:val="24"/>
          <w:szCs w:val="24"/>
        </w:rPr>
        <w:t xml:space="preserve">em, załadunkiem, </w:t>
      </w:r>
      <w:r w:rsidR="00C25CF1" w:rsidRPr="009A4F2F">
        <w:rPr>
          <w:rFonts w:ascii="Cambria" w:hAnsi="Cambria"/>
          <w:sz w:val="24"/>
          <w:szCs w:val="24"/>
        </w:rPr>
        <w:t xml:space="preserve">rozładunkiem, </w:t>
      </w:r>
      <w:r w:rsidRPr="009A4F2F">
        <w:rPr>
          <w:rFonts w:ascii="Cambria" w:hAnsi="Cambria"/>
          <w:sz w:val="24"/>
          <w:szCs w:val="24"/>
        </w:rPr>
        <w:t>wniesienie</w:t>
      </w:r>
      <w:r w:rsidR="009A4C94" w:rsidRPr="009A4F2F">
        <w:rPr>
          <w:rFonts w:ascii="Cambria" w:hAnsi="Cambria"/>
          <w:sz w:val="24"/>
          <w:szCs w:val="24"/>
        </w:rPr>
        <w:t>m</w:t>
      </w:r>
      <w:r w:rsidR="002E6814">
        <w:rPr>
          <w:rFonts w:ascii="Cambria" w:hAnsi="Cambria"/>
          <w:sz w:val="24"/>
          <w:szCs w:val="24"/>
        </w:rPr>
        <w:t xml:space="preserve"> </w:t>
      </w:r>
      <w:r w:rsidR="009A4C94" w:rsidRPr="009A4F2F">
        <w:rPr>
          <w:rFonts w:ascii="Cambria" w:hAnsi="Cambria"/>
          <w:sz w:val="24"/>
          <w:szCs w:val="24"/>
        </w:rPr>
        <w:t>oraz koszty</w:t>
      </w:r>
      <w:r w:rsidRPr="009A4F2F">
        <w:rPr>
          <w:rFonts w:ascii="Cambria" w:hAnsi="Cambria"/>
          <w:sz w:val="24"/>
          <w:szCs w:val="24"/>
        </w:rPr>
        <w:t xml:space="preserve"> gwarancji jakości, dokumentacj</w:t>
      </w:r>
      <w:r w:rsidR="00C25CF1" w:rsidRPr="009A4F2F">
        <w:rPr>
          <w:rFonts w:ascii="Cambria" w:hAnsi="Cambria"/>
          <w:sz w:val="24"/>
          <w:szCs w:val="24"/>
        </w:rPr>
        <w:t>i</w:t>
      </w:r>
      <w:r w:rsidRPr="009A4F2F">
        <w:rPr>
          <w:rFonts w:ascii="Cambria" w:hAnsi="Cambria"/>
          <w:sz w:val="24"/>
          <w:szCs w:val="24"/>
        </w:rPr>
        <w:t xml:space="preserve"> </w:t>
      </w:r>
      <w:r w:rsidR="000823E6" w:rsidRPr="009A4F2F">
        <w:rPr>
          <w:rFonts w:ascii="Cambria" w:hAnsi="Cambria"/>
          <w:sz w:val="24"/>
          <w:szCs w:val="24"/>
        </w:rPr>
        <w:t>wymaganej umową</w:t>
      </w:r>
      <w:r w:rsidRPr="009A4F2F">
        <w:rPr>
          <w:rFonts w:ascii="Cambria" w:hAnsi="Cambria"/>
          <w:sz w:val="24"/>
          <w:szCs w:val="24"/>
        </w:rPr>
        <w:t xml:space="preserve"> i przepisami oraz wszelkie inne koszty/opłaty, niezależne od tego czy Dostawca przewidział lub mógł j</w:t>
      </w:r>
      <w:r w:rsidR="005814C4">
        <w:rPr>
          <w:rFonts w:ascii="Cambria" w:hAnsi="Cambria"/>
          <w:sz w:val="24"/>
          <w:szCs w:val="24"/>
        </w:rPr>
        <w:t>e przewidzieć.</w:t>
      </w:r>
    </w:p>
    <w:p w14:paraId="45177592" w14:textId="77777777" w:rsidR="00117A5E" w:rsidRPr="005B0DBB" w:rsidRDefault="00117A5E" w:rsidP="00A203F2">
      <w:pPr>
        <w:numPr>
          <w:ilvl w:val="0"/>
          <w:numId w:val="7"/>
        </w:numPr>
        <w:tabs>
          <w:tab w:val="clear" w:pos="720"/>
          <w:tab w:val="left" w:pos="426"/>
        </w:tabs>
        <w:spacing w:after="0"/>
        <w:ind w:left="426" w:hanging="426"/>
        <w:jc w:val="both"/>
        <w:rPr>
          <w:rFonts w:ascii="Cambria" w:hAnsi="Cambria"/>
          <w:sz w:val="24"/>
          <w:szCs w:val="24"/>
        </w:rPr>
      </w:pPr>
      <w:r w:rsidRPr="009A4F2F">
        <w:rPr>
          <w:rFonts w:ascii="Cambria" w:hAnsi="Cambria"/>
          <w:sz w:val="24"/>
          <w:szCs w:val="24"/>
        </w:rPr>
        <w:t xml:space="preserve">Wynagrodzenie nie podlega </w:t>
      </w:r>
      <w:r w:rsidRPr="005B0DBB">
        <w:rPr>
          <w:rFonts w:ascii="Cambria" w:hAnsi="Cambria"/>
          <w:sz w:val="24"/>
          <w:szCs w:val="24"/>
        </w:rPr>
        <w:t>waloryzacji.</w:t>
      </w:r>
    </w:p>
    <w:p w14:paraId="30064CF7" w14:textId="5CF60F17" w:rsidR="005814C4" w:rsidRDefault="00117A5E" w:rsidP="00A203F2">
      <w:pPr>
        <w:pStyle w:val="Tekstpodstawowywcity3"/>
        <w:numPr>
          <w:ilvl w:val="0"/>
          <w:numId w:val="7"/>
        </w:numPr>
        <w:tabs>
          <w:tab w:val="clear" w:pos="720"/>
          <w:tab w:val="left" w:pos="426"/>
        </w:tabs>
        <w:spacing w:after="0" w:line="276" w:lineRule="auto"/>
        <w:ind w:left="426" w:hanging="426"/>
        <w:jc w:val="both"/>
        <w:rPr>
          <w:rFonts w:ascii="Cambria" w:hAnsi="Cambria"/>
          <w:sz w:val="24"/>
          <w:szCs w:val="24"/>
        </w:rPr>
      </w:pPr>
      <w:r w:rsidRPr="009A4F2F">
        <w:rPr>
          <w:rFonts w:ascii="Cambria" w:hAnsi="Cambria"/>
          <w:sz w:val="24"/>
          <w:szCs w:val="24"/>
        </w:rPr>
        <w:t xml:space="preserve">Zapłata za wykonanie przedmiotu umowy nastąpi przelewem bankowym </w:t>
      </w:r>
      <w:r w:rsidR="009B461E">
        <w:rPr>
          <w:rFonts w:ascii="Cambria" w:hAnsi="Cambria"/>
          <w:sz w:val="24"/>
          <w:szCs w:val="24"/>
        </w:rPr>
        <w:br/>
      </w:r>
      <w:r w:rsidRPr="009A4F2F">
        <w:rPr>
          <w:rFonts w:ascii="Cambria" w:hAnsi="Cambria"/>
          <w:sz w:val="24"/>
          <w:szCs w:val="24"/>
        </w:rPr>
        <w:t xml:space="preserve">w terminie do </w:t>
      </w:r>
      <w:r w:rsidR="001623F4">
        <w:rPr>
          <w:rFonts w:ascii="Cambria" w:hAnsi="Cambria"/>
          <w:sz w:val="24"/>
          <w:szCs w:val="24"/>
        </w:rPr>
        <w:t>21</w:t>
      </w:r>
      <w:r w:rsidRPr="009A4F2F">
        <w:rPr>
          <w:rFonts w:ascii="Cambria" w:hAnsi="Cambria"/>
          <w:sz w:val="24"/>
          <w:szCs w:val="24"/>
        </w:rPr>
        <w:t xml:space="preserve"> dni od</w:t>
      </w:r>
      <w:r w:rsidR="00E04EDC" w:rsidRPr="009A4F2F">
        <w:rPr>
          <w:rFonts w:ascii="Cambria" w:hAnsi="Cambria"/>
          <w:sz w:val="24"/>
          <w:szCs w:val="24"/>
        </w:rPr>
        <w:t xml:space="preserve"> </w:t>
      </w:r>
      <w:r w:rsidRPr="009A4F2F">
        <w:rPr>
          <w:rFonts w:ascii="Cambria" w:hAnsi="Cambria"/>
          <w:sz w:val="24"/>
          <w:szCs w:val="24"/>
        </w:rPr>
        <w:t>daty doręczenia Zamawiającemu przez Dostawcę oryginału faktury VAT wystawionej na</w:t>
      </w:r>
      <w:r w:rsidR="00E04EDC" w:rsidRPr="009A4F2F">
        <w:rPr>
          <w:rFonts w:ascii="Cambria" w:hAnsi="Cambria"/>
          <w:sz w:val="24"/>
          <w:szCs w:val="24"/>
        </w:rPr>
        <w:t xml:space="preserve"> </w:t>
      </w:r>
      <w:r w:rsidRPr="009A4F2F">
        <w:rPr>
          <w:rFonts w:ascii="Cambria" w:hAnsi="Cambria"/>
          <w:sz w:val="24"/>
          <w:szCs w:val="24"/>
        </w:rPr>
        <w:t>Zamawiającego wraz z kopią Protokołu odbioru końcowego przedmiotu umowy - podpisanego bez zastrzeżeń przez działających w</w:t>
      </w:r>
      <w:r w:rsidR="00CD185B">
        <w:rPr>
          <w:rFonts w:ascii="Cambria" w:hAnsi="Cambria"/>
          <w:sz w:val="24"/>
          <w:szCs w:val="24"/>
        </w:rPr>
        <w:t> </w:t>
      </w:r>
      <w:r w:rsidRPr="009A4F2F">
        <w:rPr>
          <w:rFonts w:ascii="Cambria" w:hAnsi="Cambria"/>
          <w:sz w:val="24"/>
          <w:szCs w:val="24"/>
        </w:rPr>
        <w:t>imieniu Zamawiającego przedstawicieli</w:t>
      </w:r>
      <w:r w:rsidR="00E810C4" w:rsidRPr="009A4F2F">
        <w:rPr>
          <w:rFonts w:ascii="Cambria" w:hAnsi="Cambria"/>
          <w:sz w:val="24"/>
          <w:szCs w:val="24"/>
        </w:rPr>
        <w:t xml:space="preserve"> (działających</w:t>
      </w:r>
      <w:r w:rsidR="00E810C4" w:rsidRPr="009A4F2F">
        <w:rPr>
          <w:rFonts w:ascii="Cambria" w:hAnsi="Cambria"/>
          <w:i/>
          <w:sz w:val="24"/>
          <w:szCs w:val="24"/>
        </w:rPr>
        <w:t xml:space="preserve"> w imieniu </w:t>
      </w:r>
      <w:r w:rsidR="00E810C4" w:rsidRPr="009A4F2F">
        <w:rPr>
          <w:rFonts w:ascii="Cambria" w:hAnsi="Cambria"/>
          <w:sz w:val="24"/>
          <w:szCs w:val="24"/>
        </w:rPr>
        <w:t>Zamawiającego</w:t>
      </w:r>
      <w:r w:rsidR="00E810C4" w:rsidRPr="009A4F2F">
        <w:rPr>
          <w:rFonts w:ascii="Cambria" w:hAnsi="Cambria"/>
          <w:spacing w:val="-1"/>
          <w:sz w:val="24"/>
          <w:szCs w:val="24"/>
        </w:rPr>
        <w:t>)</w:t>
      </w:r>
      <w:r w:rsidR="005814C4">
        <w:rPr>
          <w:rFonts w:ascii="Cambria" w:hAnsi="Cambria"/>
          <w:sz w:val="24"/>
          <w:szCs w:val="24"/>
        </w:rPr>
        <w:t>.</w:t>
      </w:r>
    </w:p>
    <w:p w14:paraId="7CC35AEC" w14:textId="77777777" w:rsidR="00117A5E" w:rsidRPr="009A4F2F" w:rsidRDefault="00117A5E" w:rsidP="00A203F2">
      <w:pPr>
        <w:pStyle w:val="Tekstpodstawowywcity3"/>
        <w:numPr>
          <w:ilvl w:val="0"/>
          <w:numId w:val="7"/>
        </w:numPr>
        <w:tabs>
          <w:tab w:val="clear" w:pos="720"/>
          <w:tab w:val="left" w:pos="426"/>
        </w:tabs>
        <w:spacing w:after="0" w:line="276" w:lineRule="auto"/>
        <w:ind w:left="426" w:hanging="426"/>
        <w:jc w:val="both"/>
        <w:rPr>
          <w:rFonts w:ascii="Cambria" w:hAnsi="Cambria"/>
          <w:sz w:val="24"/>
          <w:szCs w:val="24"/>
        </w:rPr>
      </w:pPr>
      <w:r w:rsidRPr="009A4F2F">
        <w:rPr>
          <w:rFonts w:ascii="Cambria" w:hAnsi="Cambria"/>
          <w:sz w:val="24"/>
          <w:szCs w:val="24"/>
        </w:rPr>
        <w:t>Za datę zapłaty uznaje się dzień obciążenia rachunku bankowego Zamawiającego.</w:t>
      </w:r>
    </w:p>
    <w:p w14:paraId="6D83FC9A" w14:textId="77777777" w:rsidR="00FD5C0A" w:rsidRPr="00FD5C0A" w:rsidRDefault="00FD5C0A" w:rsidP="00A203F2">
      <w:pPr>
        <w:pStyle w:val="Tekstpodstawowywcity3"/>
        <w:numPr>
          <w:ilvl w:val="0"/>
          <w:numId w:val="7"/>
        </w:numPr>
        <w:tabs>
          <w:tab w:val="clear" w:pos="720"/>
          <w:tab w:val="left" w:pos="426"/>
        </w:tabs>
        <w:spacing w:after="0" w:line="276" w:lineRule="auto"/>
        <w:ind w:left="426" w:hanging="426"/>
        <w:jc w:val="both"/>
        <w:rPr>
          <w:rFonts w:ascii="Cambria" w:hAnsi="Cambria"/>
          <w:b/>
          <w:sz w:val="24"/>
          <w:szCs w:val="24"/>
        </w:rPr>
      </w:pPr>
      <w:r>
        <w:rPr>
          <w:rFonts w:ascii="Cambria" w:hAnsi="Cambria"/>
          <w:sz w:val="24"/>
          <w:szCs w:val="24"/>
        </w:rPr>
        <w:t>Dostawca</w:t>
      </w:r>
      <w:r w:rsidRPr="00FD5C0A">
        <w:rPr>
          <w:rFonts w:ascii="Cambria" w:hAnsi="Cambria"/>
          <w:sz w:val="24"/>
          <w:szCs w:val="24"/>
        </w:rPr>
        <w:t xml:space="preserve"> winien wystawić fakturę VAT </w:t>
      </w:r>
      <w:r w:rsidR="00276B0C">
        <w:rPr>
          <w:rFonts w:ascii="Cambria" w:hAnsi="Cambria"/>
          <w:sz w:val="24"/>
          <w:szCs w:val="24"/>
        </w:rPr>
        <w:t>na</w:t>
      </w:r>
      <w:r w:rsidRPr="00FD5C0A">
        <w:rPr>
          <w:rFonts w:ascii="Cambria" w:hAnsi="Cambria"/>
          <w:sz w:val="24"/>
          <w:szCs w:val="24"/>
        </w:rPr>
        <w:t>:</w:t>
      </w:r>
    </w:p>
    <w:p w14:paraId="603F28C3" w14:textId="77777777" w:rsidR="00FD26F4" w:rsidRDefault="00FD26F4" w:rsidP="00276B0C">
      <w:pPr>
        <w:pStyle w:val="Default"/>
        <w:spacing w:line="276" w:lineRule="auto"/>
        <w:ind w:firstLine="426"/>
        <w:jc w:val="both"/>
        <w:rPr>
          <w:rFonts w:ascii="Cambria" w:hAnsi="Cambria" w:cs="Helvetica"/>
          <w:b/>
          <w:bCs/>
        </w:rPr>
      </w:pPr>
      <w:r w:rsidRPr="00FD26F4">
        <w:rPr>
          <w:rFonts w:ascii="Cambria" w:hAnsi="Cambria" w:cs="Helvetica"/>
          <w:b/>
          <w:bCs/>
        </w:rPr>
        <w:t xml:space="preserve">Stowarzyszenie Samorządów Euroregionu Bug </w:t>
      </w:r>
    </w:p>
    <w:p w14:paraId="7FC2871A" w14:textId="14AE9158" w:rsidR="00FD26F4" w:rsidRPr="00FD26F4" w:rsidRDefault="00FD3ED1" w:rsidP="00FD26F4">
      <w:pPr>
        <w:pStyle w:val="Default"/>
        <w:ind w:firstLine="426"/>
        <w:jc w:val="both"/>
        <w:rPr>
          <w:rFonts w:ascii="Cambria" w:hAnsi="Cambria" w:cs="Helvetica"/>
          <w:b/>
          <w:bCs/>
        </w:rPr>
      </w:pPr>
      <w:r>
        <w:rPr>
          <w:rFonts w:ascii="Cambria" w:hAnsi="Cambria" w:cs="Helvetica"/>
          <w:b/>
          <w:bCs/>
        </w:rPr>
        <w:t>Pl. Niepodległości 1</w:t>
      </w:r>
      <w:r w:rsidR="00FD26F4" w:rsidRPr="00FD26F4">
        <w:rPr>
          <w:rFonts w:ascii="Cambria" w:hAnsi="Cambria" w:cs="Helvetica"/>
          <w:b/>
          <w:bCs/>
        </w:rPr>
        <w:t>,</w:t>
      </w:r>
    </w:p>
    <w:p w14:paraId="64294592" w14:textId="77777777" w:rsidR="00FD26F4" w:rsidRDefault="00FD26F4" w:rsidP="00FD26F4">
      <w:pPr>
        <w:pStyle w:val="Default"/>
        <w:spacing w:line="276" w:lineRule="auto"/>
        <w:ind w:firstLine="426"/>
        <w:jc w:val="both"/>
        <w:rPr>
          <w:rFonts w:ascii="Cambria" w:hAnsi="Cambria" w:cs="Helvetica"/>
          <w:b/>
          <w:bCs/>
          <w:szCs w:val="24"/>
        </w:rPr>
      </w:pPr>
      <w:r w:rsidRPr="00FD26F4">
        <w:rPr>
          <w:rFonts w:ascii="Cambria" w:hAnsi="Cambria" w:cs="Helvetica"/>
          <w:b/>
          <w:bCs/>
        </w:rPr>
        <w:t>22-100 Chełm</w:t>
      </w:r>
      <w:r w:rsidRPr="00FD26F4">
        <w:rPr>
          <w:rFonts w:ascii="Cambria" w:hAnsi="Cambria" w:cs="Helvetica"/>
          <w:b/>
          <w:bCs/>
          <w:szCs w:val="24"/>
        </w:rPr>
        <w:t xml:space="preserve"> </w:t>
      </w:r>
    </w:p>
    <w:p w14:paraId="246580D0" w14:textId="3EA8BF6E" w:rsidR="00276B0C" w:rsidRPr="00202678" w:rsidRDefault="00276B0C" w:rsidP="00FD26F4">
      <w:pPr>
        <w:pStyle w:val="Default"/>
        <w:spacing w:line="276" w:lineRule="auto"/>
        <w:ind w:firstLine="426"/>
        <w:jc w:val="both"/>
        <w:rPr>
          <w:rFonts w:ascii="Cambria" w:hAnsi="Cambria" w:cs="Cambria"/>
          <w:b/>
          <w:szCs w:val="24"/>
        </w:rPr>
      </w:pPr>
      <w:r w:rsidRPr="00202678">
        <w:rPr>
          <w:rFonts w:ascii="Cambria" w:hAnsi="Cambria" w:cs="Cambria"/>
          <w:b/>
          <w:szCs w:val="24"/>
        </w:rPr>
        <w:t xml:space="preserve">(NIP: </w:t>
      </w:r>
      <w:r w:rsidR="00FD26F4" w:rsidRPr="00202678">
        <w:rPr>
          <w:rFonts w:ascii="Cambria" w:hAnsi="Cambria" w:cs="Helvetica"/>
          <w:b/>
          <w:bCs/>
          <w:szCs w:val="24"/>
        </w:rPr>
        <w:t>712 25 71 842</w:t>
      </w:r>
      <w:r w:rsidRPr="00202678">
        <w:rPr>
          <w:rFonts w:ascii="Cambria" w:hAnsi="Cambria" w:cs="Cambria"/>
          <w:b/>
          <w:szCs w:val="24"/>
        </w:rPr>
        <w:t>).</w:t>
      </w:r>
    </w:p>
    <w:p w14:paraId="4CAF2C17" w14:textId="18734D20" w:rsidR="00202678" w:rsidRPr="00202678" w:rsidRDefault="00202678" w:rsidP="00202678">
      <w:pPr>
        <w:pStyle w:val="Akapitzlist"/>
        <w:numPr>
          <w:ilvl w:val="0"/>
          <w:numId w:val="7"/>
        </w:numPr>
        <w:tabs>
          <w:tab w:val="clear" w:pos="72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720"/>
        <w:rPr>
          <w:rFonts w:ascii="Cambria" w:hAnsi="Cambria" w:cs="Courier New"/>
          <w:lang w:eastAsia="pl-PL"/>
        </w:rPr>
      </w:pPr>
      <w:r w:rsidRPr="00202678">
        <w:rPr>
          <w:rFonts w:ascii="Cambria" w:hAnsi="Cambria" w:cs="Courier New"/>
          <w:lang w:eastAsia="pl-PL"/>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2018 r. poz. 2191).</w:t>
      </w:r>
    </w:p>
    <w:p w14:paraId="650B6E66" w14:textId="77777777" w:rsidR="00117A5E" w:rsidRPr="002A50C1" w:rsidRDefault="00117A5E" w:rsidP="00A203F2">
      <w:pPr>
        <w:pStyle w:val="Tekstpodstawowywcity3"/>
        <w:numPr>
          <w:ilvl w:val="0"/>
          <w:numId w:val="7"/>
        </w:numPr>
        <w:tabs>
          <w:tab w:val="clear" w:pos="720"/>
          <w:tab w:val="left" w:pos="426"/>
        </w:tabs>
        <w:spacing w:after="0" w:line="276" w:lineRule="auto"/>
        <w:ind w:left="426" w:hanging="426"/>
        <w:jc w:val="both"/>
        <w:rPr>
          <w:rFonts w:ascii="Cambria" w:hAnsi="Cambria"/>
          <w:b/>
          <w:sz w:val="24"/>
          <w:szCs w:val="24"/>
          <w:u w:val="single"/>
        </w:rPr>
      </w:pPr>
      <w:r w:rsidRPr="00C41B0B">
        <w:rPr>
          <w:rFonts w:ascii="Cambria" w:hAnsi="Cambria"/>
          <w:b/>
          <w:sz w:val="24"/>
          <w:szCs w:val="24"/>
          <w:u w:val="single"/>
        </w:rPr>
        <w:t>Dostawca</w:t>
      </w:r>
      <w:r w:rsidRPr="002A50C1">
        <w:rPr>
          <w:rFonts w:ascii="Cambria" w:hAnsi="Cambria"/>
          <w:b/>
          <w:sz w:val="24"/>
          <w:szCs w:val="24"/>
          <w:u w:val="single"/>
        </w:rPr>
        <w:t xml:space="preserve"> bez pisemnej zgody Zamawiającego nie może przenieść na osoby trzecie w drodze przelewu lub działania o podobnym charakterze całości bądź części należności wynikających z</w:t>
      </w:r>
      <w:r w:rsidR="00E810C4" w:rsidRPr="002A50C1">
        <w:rPr>
          <w:rFonts w:ascii="Cambria" w:hAnsi="Cambria"/>
          <w:b/>
          <w:sz w:val="24"/>
          <w:szCs w:val="24"/>
          <w:u w:val="single"/>
        </w:rPr>
        <w:t xml:space="preserve"> </w:t>
      </w:r>
      <w:r w:rsidRPr="002A50C1">
        <w:rPr>
          <w:rFonts w:ascii="Cambria" w:hAnsi="Cambria"/>
          <w:b/>
          <w:sz w:val="24"/>
          <w:szCs w:val="24"/>
          <w:u w:val="single"/>
        </w:rPr>
        <w:t>umowy na rzecz osób trzecich.</w:t>
      </w:r>
    </w:p>
    <w:p w14:paraId="029719CC" w14:textId="77777777" w:rsidR="00E14A8C" w:rsidRPr="009A4F2F" w:rsidRDefault="00E14A8C" w:rsidP="00E14A8C">
      <w:pPr>
        <w:pStyle w:val="Tekstpodstawowywcity3"/>
        <w:tabs>
          <w:tab w:val="left" w:pos="426"/>
        </w:tabs>
        <w:spacing w:after="0" w:line="276" w:lineRule="auto"/>
        <w:ind w:left="426"/>
        <w:jc w:val="both"/>
        <w:rPr>
          <w:rFonts w:ascii="Cambria" w:hAnsi="Cambria"/>
          <w:sz w:val="24"/>
          <w:szCs w:val="24"/>
        </w:rPr>
      </w:pPr>
    </w:p>
    <w:p w14:paraId="79C5594F" w14:textId="77777777" w:rsidR="00A7699D" w:rsidRPr="00C10936" w:rsidRDefault="00117A5E" w:rsidP="00CA4F15">
      <w:pPr>
        <w:tabs>
          <w:tab w:val="left" w:pos="567"/>
        </w:tabs>
        <w:spacing w:after="0"/>
        <w:jc w:val="center"/>
        <w:rPr>
          <w:rFonts w:ascii="Cambria" w:hAnsi="Cambria"/>
          <w:b/>
          <w:sz w:val="24"/>
          <w:szCs w:val="24"/>
        </w:rPr>
      </w:pPr>
      <w:r w:rsidRPr="00C10936">
        <w:rPr>
          <w:rFonts w:ascii="Cambria" w:hAnsi="Cambria"/>
          <w:b/>
          <w:sz w:val="24"/>
          <w:szCs w:val="24"/>
        </w:rPr>
        <w:t xml:space="preserve">§ </w:t>
      </w:r>
      <w:r w:rsidR="00FD5C0A" w:rsidRPr="00C10936">
        <w:rPr>
          <w:rFonts w:ascii="Cambria" w:hAnsi="Cambria"/>
          <w:b/>
          <w:sz w:val="24"/>
          <w:szCs w:val="24"/>
        </w:rPr>
        <w:t>7</w:t>
      </w:r>
      <w:r w:rsidRPr="00C10936">
        <w:rPr>
          <w:rFonts w:ascii="Cambria" w:hAnsi="Cambria"/>
          <w:b/>
          <w:sz w:val="24"/>
          <w:szCs w:val="24"/>
        </w:rPr>
        <w:t xml:space="preserve"> </w:t>
      </w:r>
    </w:p>
    <w:p w14:paraId="2300205E" w14:textId="77777777" w:rsidR="00117A5E" w:rsidRPr="00C10936" w:rsidRDefault="00276B0C" w:rsidP="00CA4F15">
      <w:pPr>
        <w:tabs>
          <w:tab w:val="left" w:pos="567"/>
        </w:tabs>
        <w:spacing w:after="0"/>
        <w:jc w:val="center"/>
        <w:rPr>
          <w:rFonts w:ascii="Cambria" w:hAnsi="Cambria"/>
          <w:b/>
          <w:sz w:val="24"/>
          <w:szCs w:val="24"/>
        </w:rPr>
      </w:pPr>
      <w:r w:rsidRPr="00C10936">
        <w:rPr>
          <w:rFonts w:ascii="Cambria" w:hAnsi="Cambria"/>
          <w:b/>
          <w:sz w:val="24"/>
          <w:szCs w:val="24"/>
        </w:rPr>
        <w:t>Gwarancja jakości i r</w:t>
      </w:r>
      <w:r w:rsidR="00117A5E" w:rsidRPr="00C10936">
        <w:rPr>
          <w:rFonts w:ascii="Cambria" w:hAnsi="Cambria"/>
          <w:b/>
          <w:sz w:val="24"/>
          <w:szCs w:val="24"/>
        </w:rPr>
        <w:t>ękojmia</w:t>
      </w:r>
      <w:r w:rsidR="00E0475F" w:rsidRPr="00C10936">
        <w:rPr>
          <w:rFonts w:ascii="Cambria" w:hAnsi="Cambria"/>
          <w:b/>
          <w:sz w:val="24"/>
          <w:szCs w:val="24"/>
        </w:rPr>
        <w:t xml:space="preserve"> </w:t>
      </w:r>
    </w:p>
    <w:p w14:paraId="56E67982" w14:textId="4545E65B" w:rsidR="00276B0C" w:rsidRPr="00A17F64" w:rsidRDefault="005110C0" w:rsidP="005110C0">
      <w:pPr>
        <w:tabs>
          <w:tab w:val="left" w:pos="709"/>
          <w:tab w:val="left" w:pos="1276"/>
          <w:tab w:val="left" w:pos="1418"/>
        </w:tabs>
        <w:suppressAutoHyphens/>
        <w:spacing w:after="0"/>
        <w:ind w:left="420" w:hanging="420"/>
        <w:jc w:val="both"/>
        <w:rPr>
          <w:rFonts w:ascii="Cambria" w:hAnsi="Cambria" w:cs="Cambria"/>
          <w:sz w:val="24"/>
          <w:szCs w:val="24"/>
        </w:rPr>
      </w:pPr>
      <w:r w:rsidRPr="00FF21AF">
        <w:rPr>
          <w:rFonts w:ascii="Cambria" w:hAnsi="Cambria" w:cs="Cambria"/>
          <w:b/>
          <w:sz w:val="24"/>
          <w:szCs w:val="24"/>
        </w:rPr>
        <w:t>1.</w:t>
      </w:r>
      <w:r w:rsidRPr="00FF21AF">
        <w:rPr>
          <w:rFonts w:ascii="Cambria" w:hAnsi="Cambria" w:cs="Cambria"/>
          <w:sz w:val="24"/>
          <w:szCs w:val="24"/>
        </w:rPr>
        <w:t xml:space="preserve"> </w:t>
      </w:r>
      <w:r w:rsidRPr="00FF21AF">
        <w:rPr>
          <w:rFonts w:ascii="Cambria" w:hAnsi="Cambria" w:cs="Cambria"/>
          <w:sz w:val="24"/>
          <w:szCs w:val="24"/>
        </w:rPr>
        <w:tab/>
      </w:r>
      <w:r w:rsidR="00276B0C" w:rsidRPr="00FF21AF">
        <w:rPr>
          <w:rFonts w:ascii="Cambria" w:hAnsi="Cambria" w:cs="Cambria"/>
          <w:sz w:val="24"/>
          <w:szCs w:val="24"/>
        </w:rPr>
        <w:t>Dostawca udziela gwarancji na wszystkie przedmiot</w:t>
      </w:r>
      <w:r w:rsidR="00C10936" w:rsidRPr="00FF21AF">
        <w:rPr>
          <w:rFonts w:ascii="Cambria" w:hAnsi="Cambria" w:cs="Cambria"/>
          <w:sz w:val="24"/>
          <w:szCs w:val="24"/>
        </w:rPr>
        <w:t>y będące przedmiotem dostawy na</w:t>
      </w:r>
      <w:r w:rsidR="00276B0C" w:rsidRPr="00FF21AF">
        <w:rPr>
          <w:rFonts w:ascii="Cambria" w:hAnsi="Cambria" w:cs="Cambria"/>
          <w:sz w:val="24"/>
          <w:szCs w:val="24"/>
        </w:rPr>
        <w:t xml:space="preserve"> okres </w:t>
      </w:r>
      <w:r w:rsidR="00A17F64" w:rsidRPr="00FF21AF">
        <w:rPr>
          <w:rFonts w:ascii="Cambria" w:hAnsi="Cambria" w:cs="Cambria"/>
          <w:b/>
          <w:sz w:val="24"/>
          <w:szCs w:val="24"/>
        </w:rPr>
        <w:t>……………..</w:t>
      </w:r>
      <w:r w:rsidR="00276B0C" w:rsidRPr="00FF21AF">
        <w:rPr>
          <w:rFonts w:ascii="Cambria" w:hAnsi="Cambria" w:cs="Cambria"/>
          <w:b/>
          <w:sz w:val="24"/>
          <w:szCs w:val="24"/>
        </w:rPr>
        <w:t xml:space="preserve"> miesięcy</w:t>
      </w:r>
      <w:r w:rsidR="00A17F64" w:rsidRPr="00FF21AF">
        <w:rPr>
          <w:rFonts w:ascii="Cambria" w:hAnsi="Cambria" w:cs="Cambria"/>
          <w:sz w:val="24"/>
          <w:szCs w:val="24"/>
        </w:rPr>
        <w:t xml:space="preserve"> </w:t>
      </w:r>
      <w:r w:rsidR="00FD26F4" w:rsidRPr="00FF21AF">
        <w:rPr>
          <w:rFonts w:ascii="Cambria" w:hAnsi="Cambria"/>
          <w:i/>
          <w:color w:val="000000"/>
          <w:sz w:val="24"/>
          <w:szCs w:val="24"/>
          <w:lang w:eastAsia="pl-PL"/>
        </w:rPr>
        <w:t>(wpisać zgodnie z okresem gwarancji wskazanym w ofercie)</w:t>
      </w:r>
      <w:r w:rsidRPr="00FF21AF">
        <w:rPr>
          <w:rFonts w:ascii="Cambria" w:hAnsi="Cambria"/>
          <w:i/>
          <w:color w:val="000000"/>
          <w:sz w:val="24"/>
          <w:szCs w:val="24"/>
          <w:lang w:eastAsia="pl-PL"/>
        </w:rPr>
        <w:t>.</w:t>
      </w:r>
    </w:p>
    <w:p w14:paraId="62D05561" w14:textId="503F8E39" w:rsidR="00276B0C" w:rsidRDefault="005110C0" w:rsidP="005110C0">
      <w:pPr>
        <w:tabs>
          <w:tab w:val="left" w:pos="426"/>
        </w:tabs>
        <w:spacing w:after="0"/>
        <w:ind w:left="420" w:hanging="420"/>
        <w:jc w:val="both"/>
        <w:rPr>
          <w:rFonts w:ascii="Cambria" w:hAnsi="Cambria"/>
          <w:sz w:val="24"/>
          <w:szCs w:val="24"/>
        </w:rPr>
      </w:pPr>
      <w:r w:rsidRPr="005110C0">
        <w:rPr>
          <w:rFonts w:ascii="Cambria" w:hAnsi="Cambria" w:cs="Cambria"/>
          <w:b/>
          <w:sz w:val="24"/>
          <w:szCs w:val="24"/>
        </w:rPr>
        <w:t>2.</w:t>
      </w:r>
      <w:r>
        <w:rPr>
          <w:rFonts w:ascii="Cambria" w:hAnsi="Cambria" w:cs="Cambria"/>
          <w:sz w:val="24"/>
          <w:szCs w:val="24"/>
        </w:rPr>
        <w:tab/>
      </w:r>
      <w:r w:rsidR="00276B0C">
        <w:rPr>
          <w:rFonts w:ascii="Cambria" w:hAnsi="Cambria" w:cs="Cambria"/>
          <w:sz w:val="24"/>
          <w:szCs w:val="24"/>
        </w:rPr>
        <w:t xml:space="preserve">Jeżeli gwarancje producenta </w:t>
      </w:r>
      <w:r w:rsidR="00CD185B">
        <w:rPr>
          <w:rFonts w:ascii="Cambria" w:hAnsi="Cambria" w:cs="Cambria"/>
          <w:sz w:val="24"/>
          <w:szCs w:val="24"/>
        </w:rPr>
        <w:t xml:space="preserve">na </w:t>
      </w:r>
      <w:r w:rsidR="00276B0C">
        <w:rPr>
          <w:rFonts w:ascii="Cambria" w:hAnsi="Cambria" w:cs="Cambria"/>
          <w:sz w:val="24"/>
          <w:szCs w:val="24"/>
        </w:rPr>
        <w:t xml:space="preserve">udzielane w normalnych warunkach rynkowych (np. określane w ofertach producenta lub na jego stronach internetowych) obejmują </w:t>
      </w:r>
      <w:r w:rsidR="00276B0C">
        <w:rPr>
          <w:rFonts w:ascii="Cambria" w:hAnsi="Cambria" w:cs="Cambria"/>
          <w:sz w:val="24"/>
          <w:szCs w:val="24"/>
        </w:rPr>
        <w:lastRenderedPageBreak/>
        <w:t>dłuższy okres czasu niż gwarancje Dostawcy, po upływie okresu wskazanego w ust. 1 obowiązują gwarancje producenta na poszczególne przedmioty.</w:t>
      </w:r>
    </w:p>
    <w:p w14:paraId="6D684C51" w14:textId="7968A02F" w:rsidR="00276B0C" w:rsidRDefault="005110C0" w:rsidP="005110C0">
      <w:pPr>
        <w:tabs>
          <w:tab w:val="left" w:pos="426"/>
        </w:tabs>
        <w:spacing w:after="0"/>
        <w:ind w:left="420" w:hanging="420"/>
        <w:jc w:val="both"/>
        <w:rPr>
          <w:rFonts w:ascii="Cambria" w:hAnsi="Cambria"/>
          <w:sz w:val="24"/>
          <w:szCs w:val="24"/>
        </w:rPr>
      </w:pPr>
      <w:r w:rsidRPr="008521F7">
        <w:rPr>
          <w:rFonts w:ascii="Cambria" w:hAnsi="Cambria" w:cs="Cambria"/>
          <w:b/>
          <w:sz w:val="24"/>
          <w:szCs w:val="24"/>
        </w:rPr>
        <w:t>3.</w:t>
      </w:r>
      <w:r>
        <w:rPr>
          <w:rFonts w:ascii="Cambria" w:hAnsi="Cambria" w:cs="Cambria"/>
          <w:sz w:val="24"/>
          <w:szCs w:val="24"/>
        </w:rPr>
        <w:tab/>
      </w:r>
      <w:r w:rsidR="00276B0C" w:rsidRPr="00276B0C">
        <w:rPr>
          <w:rFonts w:ascii="Cambria" w:hAnsi="Cambria" w:cs="Cambria"/>
          <w:sz w:val="24"/>
          <w:szCs w:val="24"/>
        </w:rPr>
        <w:t xml:space="preserve">Sposób realizacji uprawnień gwarancyjnych, czas reakcji na zgłoszenie awarii, usterki, wady lub błędu oraz szczegóły w tym zakresie zostały określone w </w:t>
      </w:r>
      <w:r w:rsidR="00276B0C" w:rsidRPr="008521F7">
        <w:rPr>
          <w:rFonts w:ascii="Cambria" w:hAnsi="Cambria" w:cs="Cambria"/>
          <w:b/>
          <w:sz w:val="24"/>
          <w:szCs w:val="24"/>
        </w:rPr>
        <w:t>załączniku nr 4</w:t>
      </w:r>
      <w:r w:rsidR="00276B0C" w:rsidRPr="00276B0C">
        <w:rPr>
          <w:rFonts w:ascii="Cambria" w:hAnsi="Cambria" w:cs="Cambria"/>
          <w:sz w:val="24"/>
          <w:szCs w:val="24"/>
        </w:rPr>
        <w:t xml:space="preserve"> do umowy (wzór karty gwarancyjnej). W okresie gwarancji Dostawca jest odpowiedzialny wobec Zamawiającego za naprawienie wszelkich wad i usterek oraz szkód, które powstały w wyniku użytkowania uszkodzonych urządzeń lub materiałów zgodnie z kartą gwarancyjną stanowiąca integralną część umowy. </w:t>
      </w:r>
    </w:p>
    <w:p w14:paraId="5544B6B6" w14:textId="440D3352" w:rsidR="0075555B" w:rsidRDefault="008521F7" w:rsidP="008521F7">
      <w:pPr>
        <w:tabs>
          <w:tab w:val="left" w:pos="426"/>
        </w:tabs>
        <w:spacing w:after="0"/>
        <w:ind w:left="420" w:hanging="420"/>
        <w:jc w:val="both"/>
        <w:rPr>
          <w:rFonts w:ascii="Cambria" w:hAnsi="Cambria"/>
          <w:b/>
          <w:sz w:val="24"/>
          <w:szCs w:val="24"/>
        </w:rPr>
      </w:pPr>
      <w:r w:rsidRPr="008521F7">
        <w:rPr>
          <w:rFonts w:ascii="Cambria" w:hAnsi="Cambria" w:cs="Cambria"/>
          <w:b/>
          <w:sz w:val="24"/>
          <w:szCs w:val="24"/>
        </w:rPr>
        <w:t>4.</w:t>
      </w:r>
      <w:r>
        <w:rPr>
          <w:rFonts w:ascii="Cambria" w:hAnsi="Cambria" w:cs="Cambria"/>
          <w:sz w:val="24"/>
          <w:szCs w:val="24"/>
        </w:rPr>
        <w:tab/>
      </w:r>
      <w:r w:rsidR="0075555B">
        <w:rPr>
          <w:rFonts w:ascii="Cambria" w:hAnsi="Cambria" w:cs="Cambria"/>
          <w:sz w:val="24"/>
          <w:szCs w:val="24"/>
        </w:rPr>
        <w:t>Strony nie ograniczają uprawnień zamawiającego z tytułu rękojmi za wady fizyczne wynikających z przepisów art. 556 – 576 kodeksu cywilnego. Okres przez jaki Zamawiający może skorzystać z tych uprawnień ulega natomia</w:t>
      </w:r>
      <w:r w:rsidR="009A7980">
        <w:rPr>
          <w:rFonts w:ascii="Cambria" w:hAnsi="Cambria" w:cs="Cambria"/>
          <w:sz w:val="24"/>
          <w:szCs w:val="24"/>
        </w:rPr>
        <w:t>st zrównaniu z </w:t>
      </w:r>
      <w:r w:rsidR="0075555B">
        <w:rPr>
          <w:rFonts w:ascii="Cambria" w:hAnsi="Cambria" w:cs="Cambria"/>
          <w:sz w:val="24"/>
          <w:szCs w:val="24"/>
        </w:rPr>
        <w:t>okresem gwarancji, jeżeli jest on dłuższy niż ustawowy okres rękojmi.</w:t>
      </w:r>
    </w:p>
    <w:p w14:paraId="4822448D" w14:textId="1BC4983D" w:rsidR="0075555B" w:rsidRDefault="008521F7" w:rsidP="008521F7">
      <w:pPr>
        <w:tabs>
          <w:tab w:val="left" w:pos="426"/>
        </w:tabs>
        <w:spacing w:after="0"/>
        <w:ind w:left="420" w:hanging="420"/>
        <w:jc w:val="both"/>
        <w:rPr>
          <w:rFonts w:ascii="Cambria" w:hAnsi="Cambria"/>
          <w:b/>
          <w:sz w:val="24"/>
          <w:szCs w:val="24"/>
        </w:rPr>
      </w:pPr>
      <w:r w:rsidRPr="008521F7">
        <w:rPr>
          <w:rFonts w:ascii="Cambria" w:hAnsi="Cambria" w:cs="Cambria"/>
          <w:b/>
          <w:sz w:val="24"/>
          <w:szCs w:val="24"/>
        </w:rPr>
        <w:t>5.</w:t>
      </w:r>
      <w:r>
        <w:rPr>
          <w:rFonts w:ascii="Cambria" w:hAnsi="Cambria" w:cs="Cambria"/>
          <w:sz w:val="24"/>
          <w:szCs w:val="24"/>
        </w:rPr>
        <w:tab/>
      </w:r>
      <w:r w:rsidR="0075555B" w:rsidRPr="0075555B">
        <w:rPr>
          <w:rFonts w:ascii="Cambria" w:hAnsi="Cambria" w:cs="Cambria"/>
          <w:sz w:val="24"/>
          <w:szCs w:val="24"/>
        </w:rPr>
        <w:t xml:space="preserve">Odpowiedzialność </w:t>
      </w:r>
      <w:r w:rsidR="00235EC5">
        <w:rPr>
          <w:rFonts w:ascii="Cambria" w:hAnsi="Cambria" w:cs="Cambria"/>
          <w:sz w:val="24"/>
          <w:szCs w:val="24"/>
        </w:rPr>
        <w:t>Dostawcy</w:t>
      </w:r>
      <w:r w:rsidR="0075555B" w:rsidRPr="0075555B">
        <w:rPr>
          <w:rFonts w:ascii="Cambria" w:hAnsi="Cambria" w:cs="Cambria"/>
          <w:sz w:val="24"/>
          <w:szCs w:val="24"/>
        </w:rPr>
        <w:t xml:space="preserve"> z tytułu rękojmi za wady fizyczne dotyczy wad przedmiotu umowy istniejących w czasie dokonywania czynności odbioru oraz wad powstałych po odbiorze, </w:t>
      </w:r>
      <w:r w:rsidR="00751870">
        <w:rPr>
          <w:rFonts w:ascii="Cambria" w:hAnsi="Cambria" w:cs="Cambria"/>
          <w:sz w:val="24"/>
          <w:szCs w:val="24"/>
        </w:rPr>
        <w:t xml:space="preserve">z </w:t>
      </w:r>
      <w:r w:rsidR="0075555B" w:rsidRPr="0075555B">
        <w:rPr>
          <w:rFonts w:ascii="Cambria" w:hAnsi="Cambria" w:cs="Cambria"/>
          <w:sz w:val="24"/>
          <w:szCs w:val="24"/>
        </w:rPr>
        <w:t xml:space="preserve">przyczyn tkwiących w przedmiocie umowy w chwili odbioru, z zastrzeżeniem, że w przypadku gdy w wykonaniu swoich obowiązków Dostawca dostarczył uprawnionemu z rękojmi zamiast rzeczy wadliwej rzecz wolną od wad albo dokonał istotnych napraw rzeczy objętej rękojmią, termin rękojmi biegnie na nowo od chwili dostarczenia rzeczy wolnej od wad lub zwrócenia rzeczy naprawionej. Jeżeli </w:t>
      </w:r>
      <w:r w:rsidR="00235EC5">
        <w:rPr>
          <w:rFonts w:ascii="Cambria" w:hAnsi="Cambria" w:cs="Cambria"/>
          <w:sz w:val="24"/>
          <w:szCs w:val="24"/>
        </w:rPr>
        <w:t>Dostawca</w:t>
      </w:r>
      <w:r w:rsidR="0075555B" w:rsidRPr="0075555B">
        <w:rPr>
          <w:rFonts w:ascii="Cambria" w:hAnsi="Cambria" w:cs="Cambria"/>
          <w:sz w:val="24"/>
          <w:szCs w:val="24"/>
        </w:rPr>
        <w:t xml:space="preserve"> wymienił część rzeczy, przepis powyższy stosuje się odpowiednio do części wymienionej (klauzula rozszerzająca rękojmię na podstawie 558 § 1 kodeksu cywilnego).</w:t>
      </w:r>
    </w:p>
    <w:p w14:paraId="65ACA64B" w14:textId="5CC23C4E" w:rsidR="0075555B" w:rsidRPr="0075555B" w:rsidRDefault="008521F7" w:rsidP="008521F7">
      <w:pPr>
        <w:tabs>
          <w:tab w:val="left" w:pos="426"/>
        </w:tabs>
        <w:spacing w:after="0"/>
        <w:ind w:left="420" w:hanging="420"/>
        <w:jc w:val="both"/>
        <w:rPr>
          <w:rFonts w:ascii="Cambria" w:hAnsi="Cambria"/>
          <w:b/>
          <w:sz w:val="24"/>
          <w:szCs w:val="24"/>
        </w:rPr>
      </w:pPr>
      <w:r w:rsidRPr="008521F7">
        <w:rPr>
          <w:rFonts w:ascii="Cambria" w:hAnsi="Cambria" w:cs="Cambria"/>
          <w:b/>
          <w:sz w:val="24"/>
          <w:szCs w:val="24"/>
          <w:lang w:eastAsia="pl-PL"/>
        </w:rPr>
        <w:t>6.</w:t>
      </w:r>
      <w:r>
        <w:rPr>
          <w:rFonts w:ascii="Cambria" w:hAnsi="Cambria" w:cs="Cambria"/>
          <w:sz w:val="24"/>
          <w:szCs w:val="24"/>
          <w:lang w:eastAsia="pl-PL"/>
        </w:rPr>
        <w:tab/>
      </w:r>
      <w:r w:rsidR="0075555B" w:rsidRPr="0075555B">
        <w:rPr>
          <w:rFonts w:ascii="Cambria" w:hAnsi="Cambria" w:cs="Cambria"/>
          <w:sz w:val="24"/>
          <w:szCs w:val="24"/>
          <w:lang w:eastAsia="pl-PL"/>
        </w:rPr>
        <w:t>Prawo wyboru dochodzenia roszczeń z rękojmi za wady i gwarancji jakości do każdej z wady z osobna należy do Zamawiającego. Dostawca nie może odmówić usunięcia wad ze względu na ich koszt.</w:t>
      </w:r>
    </w:p>
    <w:p w14:paraId="2B74799E" w14:textId="77777777" w:rsidR="0075555B" w:rsidRDefault="0075555B" w:rsidP="0075555B">
      <w:pPr>
        <w:tabs>
          <w:tab w:val="left" w:pos="426"/>
        </w:tabs>
        <w:spacing w:after="0"/>
        <w:ind w:left="426"/>
        <w:jc w:val="both"/>
        <w:rPr>
          <w:rFonts w:ascii="Cambria" w:hAnsi="Cambria"/>
          <w:b/>
          <w:sz w:val="24"/>
          <w:szCs w:val="24"/>
        </w:rPr>
      </w:pPr>
    </w:p>
    <w:p w14:paraId="2E6A6B3B" w14:textId="77777777" w:rsidR="009D14F9" w:rsidRDefault="00117A5E" w:rsidP="0075555B">
      <w:pPr>
        <w:tabs>
          <w:tab w:val="left" w:pos="426"/>
        </w:tabs>
        <w:spacing w:after="0"/>
        <w:ind w:left="426"/>
        <w:jc w:val="center"/>
        <w:rPr>
          <w:rFonts w:ascii="Cambria" w:hAnsi="Cambria"/>
          <w:b/>
          <w:sz w:val="24"/>
          <w:szCs w:val="24"/>
        </w:rPr>
      </w:pPr>
      <w:r w:rsidRPr="009A4F2F">
        <w:rPr>
          <w:rFonts w:ascii="Cambria" w:hAnsi="Cambria"/>
          <w:b/>
          <w:sz w:val="24"/>
          <w:szCs w:val="24"/>
        </w:rPr>
        <w:t xml:space="preserve">§ </w:t>
      </w:r>
      <w:r w:rsidR="00FD5C0A">
        <w:rPr>
          <w:rFonts w:ascii="Cambria" w:hAnsi="Cambria"/>
          <w:b/>
          <w:sz w:val="24"/>
          <w:szCs w:val="24"/>
        </w:rPr>
        <w:t>8</w:t>
      </w:r>
    </w:p>
    <w:p w14:paraId="43A07F30" w14:textId="77777777" w:rsidR="00117A5E" w:rsidRPr="009A4F2F" w:rsidRDefault="00117A5E" w:rsidP="00CA4F15">
      <w:pPr>
        <w:tabs>
          <w:tab w:val="left" w:pos="567"/>
        </w:tabs>
        <w:spacing w:after="0"/>
        <w:jc w:val="center"/>
        <w:rPr>
          <w:rFonts w:ascii="Cambria" w:hAnsi="Cambria"/>
          <w:b/>
          <w:sz w:val="24"/>
          <w:szCs w:val="24"/>
        </w:rPr>
      </w:pPr>
      <w:r w:rsidRPr="009A4F2F">
        <w:rPr>
          <w:rFonts w:ascii="Cambria" w:hAnsi="Cambria"/>
          <w:b/>
          <w:sz w:val="24"/>
          <w:szCs w:val="24"/>
        </w:rPr>
        <w:t>Kary umowne/ odstąpienie od umowy</w:t>
      </w:r>
    </w:p>
    <w:p w14:paraId="7F3C3C96" w14:textId="77777777" w:rsidR="00117A5E" w:rsidRPr="009A4F2F" w:rsidRDefault="00117A5E" w:rsidP="00A203F2">
      <w:pPr>
        <w:numPr>
          <w:ilvl w:val="1"/>
          <w:numId w:val="9"/>
        </w:numPr>
        <w:tabs>
          <w:tab w:val="clear" w:pos="567"/>
          <w:tab w:val="left" w:pos="284"/>
        </w:tabs>
        <w:spacing w:after="0"/>
        <w:jc w:val="both"/>
        <w:rPr>
          <w:rFonts w:ascii="Cambria" w:hAnsi="Cambria"/>
          <w:sz w:val="24"/>
          <w:szCs w:val="24"/>
        </w:rPr>
      </w:pPr>
      <w:r w:rsidRPr="009A4F2F">
        <w:rPr>
          <w:rFonts w:ascii="Cambria" w:hAnsi="Cambria"/>
          <w:sz w:val="24"/>
          <w:szCs w:val="24"/>
        </w:rPr>
        <w:t>Dostawca zapłaci Zamawiającemu kary umowne:</w:t>
      </w:r>
    </w:p>
    <w:p w14:paraId="44ED32C3" w14:textId="465F5AB8" w:rsidR="00117A5E" w:rsidRPr="009A4F2F" w:rsidRDefault="00117A5E" w:rsidP="00A203F2">
      <w:pPr>
        <w:numPr>
          <w:ilvl w:val="3"/>
          <w:numId w:val="9"/>
        </w:numPr>
        <w:tabs>
          <w:tab w:val="clear" w:pos="2880"/>
          <w:tab w:val="left" w:pos="720"/>
        </w:tabs>
        <w:spacing w:after="0"/>
        <w:ind w:left="720"/>
        <w:jc w:val="both"/>
        <w:rPr>
          <w:rFonts w:ascii="Cambria" w:hAnsi="Cambria"/>
          <w:b/>
          <w:sz w:val="24"/>
          <w:szCs w:val="24"/>
        </w:rPr>
      </w:pPr>
      <w:r w:rsidRPr="009A4F2F">
        <w:rPr>
          <w:rFonts w:ascii="Cambria" w:hAnsi="Cambria"/>
          <w:sz w:val="24"/>
          <w:szCs w:val="24"/>
        </w:rPr>
        <w:t xml:space="preserve">za </w:t>
      </w:r>
      <w:r w:rsidR="002452B6">
        <w:rPr>
          <w:rFonts w:ascii="Cambria" w:hAnsi="Cambria"/>
          <w:sz w:val="24"/>
          <w:szCs w:val="24"/>
        </w:rPr>
        <w:t>opóźnienie</w:t>
      </w:r>
      <w:r w:rsidRPr="009A4F2F">
        <w:rPr>
          <w:rFonts w:ascii="Cambria" w:hAnsi="Cambria"/>
          <w:sz w:val="24"/>
          <w:szCs w:val="24"/>
        </w:rPr>
        <w:t xml:space="preserve"> w wykonaniu przedmiotu umowy</w:t>
      </w:r>
      <w:r w:rsidR="002A50C1">
        <w:rPr>
          <w:rFonts w:ascii="Cambria" w:hAnsi="Cambria"/>
          <w:sz w:val="24"/>
          <w:szCs w:val="24"/>
        </w:rPr>
        <w:t xml:space="preserve"> </w:t>
      </w:r>
      <w:r w:rsidRPr="009A4F2F">
        <w:rPr>
          <w:rFonts w:ascii="Cambria" w:hAnsi="Cambria"/>
          <w:sz w:val="24"/>
          <w:szCs w:val="24"/>
        </w:rPr>
        <w:t xml:space="preserve">w wysokości </w:t>
      </w:r>
      <w:r w:rsidR="001C461B" w:rsidRPr="009A4F2F">
        <w:rPr>
          <w:rFonts w:ascii="Cambria" w:hAnsi="Cambria"/>
          <w:sz w:val="24"/>
          <w:szCs w:val="24"/>
        </w:rPr>
        <w:t>0,5</w:t>
      </w:r>
      <w:r w:rsidRPr="009A4F2F">
        <w:rPr>
          <w:rFonts w:ascii="Cambria" w:hAnsi="Cambria"/>
          <w:sz w:val="24"/>
          <w:szCs w:val="24"/>
        </w:rPr>
        <w:t xml:space="preserve"> % wynagrodzenia </w:t>
      </w:r>
      <w:r w:rsidR="002A50C1">
        <w:rPr>
          <w:rFonts w:ascii="Cambria" w:hAnsi="Cambria"/>
          <w:sz w:val="24"/>
          <w:szCs w:val="24"/>
        </w:rPr>
        <w:t xml:space="preserve">umownego </w:t>
      </w:r>
      <w:r w:rsidRPr="009A4F2F">
        <w:rPr>
          <w:rFonts w:ascii="Cambria" w:hAnsi="Cambria"/>
          <w:sz w:val="24"/>
          <w:szCs w:val="24"/>
        </w:rPr>
        <w:t>brutto</w:t>
      </w:r>
      <w:r w:rsidR="002A50C1">
        <w:rPr>
          <w:rFonts w:ascii="Cambria" w:hAnsi="Cambria"/>
          <w:sz w:val="24"/>
          <w:szCs w:val="24"/>
        </w:rPr>
        <w:t xml:space="preserve">, </w:t>
      </w:r>
      <w:r w:rsidR="002A50C1" w:rsidRPr="009A4F2F">
        <w:rPr>
          <w:rFonts w:ascii="Cambria" w:hAnsi="Cambria"/>
          <w:sz w:val="24"/>
          <w:szCs w:val="24"/>
        </w:rPr>
        <w:t xml:space="preserve">o którym mowa w § </w:t>
      </w:r>
      <w:r w:rsidR="00A3531E">
        <w:rPr>
          <w:rFonts w:ascii="Cambria" w:hAnsi="Cambria"/>
          <w:sz w:val="24"/>
          <w:szCs w:val="24"/>
        </w:rPr>
        <w:t>6</w:t>
      </w:r>
      <w:r w:rsidR="002A50C1" w:rsidRPr="009A4F2F">
        <w:rPr>
          <w:rFonts w:ascii="Cambria" w:hAnsi="Cambria"/>
          <w:sz w:val="24"/>
          <w:szCs w:val="24"/>
        </w:rPr>
        <w:t xml:space="preserve"> ust. 1)</w:t>
      </w:r>
      <w:r w:rsidR="002A50C1">
        <w:rPr>
          <w:rFonts w:ascii="Cambria" w:hAnsi="Cambria"/>
          <w:sz w:val="24"/>
          <w:szCs w:val="24"/>
        </w:rPr>
        <w:t xml:space="preserve"> </w:t>
      </w:r>
      <w:r w:rsidRPr="009A4F2F">
        <w:rPr>
          <w:rFonts w:ascii="Cambria" w:hAnsi="Cambria"/>
          <w:sz w:val="24"/>
          <w:szCs w:val="24"/>
        </w:rPr>
        <w:t xml:space="preserve">za każdy rozpoczęty dzień </w:t>
      </w:r>
      <w:r w:rsidR="00B4753F">
        <w:rPr>
          <w:rFonts w:ascii="Cambria" w:hAnsi="Cambria"/>
          <w:sz w:val="24"/>
          <w:szCs w:val="24"/>
        </w:rPr>
        <w:t>opóźnienia</w:t>
      </w:r>
      <w:r w:rsidRPr="009A4F2F">
        <w:rPr>
          <w:rFonts w:ascii="Cambria" w:hAnsi="Cambria"/>
          <w:sz w:val="24"/>
          <w:szCs w:val="24"/>
        </w:rPr>
        <w:t>,</w:t>
      </w:r>
    </w:p>
    <w:p w14:paraId="5AC14ECF" w14:textId="16316DCC" w:rsidR="00117A5E" w:rsidRPr="009A4F2F" w:rsidRDefault="00117A5E" w:rsidP="00A203F2">
      <w:pPr>
        <w:numPr>
          <w:ilvl w:val="3"/>
          <w:numId w:val="9"/>
        </w:numPr>
        <w:tabs>
          <w:tab w:val="clear" w:pos="2880"/>
          <w:tab w:val="left" w:pos="720"/>
        </w:tabs>
        <w:spacing w:after="0"/>
        <w:ind w:left="720"/>
        <w:jc w:val="both"/>
        <w:rPr>
          <w:rFonts w:ascii="Cambria" w:hAnsi="Cambria"/>
          <w:b/>
          <w:sz w:val="24"/>
          <w:szCs w:val="24"/>
        </w:rPr>
      </w:pPr>
      <w:r w:rsidRPr="009A4F2F">
        <w:rPr>
          <w:rFonts w:ascii="Cambria" w:hAnsi="Cambria"/>
          <w:sz w:val="24"/>
          <w:szCs w:val="24"/>
        </w:rPr>
        <w:t xml:space="preserve">za </w:t>
      </w:r>
      <w:r w:rsidR="002452B6">
        <w:rPr>
          <w:rFonts w:ascii="Cambria" w:hAnsi="Cambria"/>
          <w:sz w:val="24"/>
          <w:szCs w:val="24"/>
        </w:rPr>
        <w:t>opóźnienie</w:t>
      </w:r>
      <w:r w:rsidRPr="009A4F2F">
        <w:rPr>
          <w:rFonts w:ascii="Cambria" w:hAnsi="Cambria"/>
          <w:sz w:val="24"/>
          <w:szCs w:val="24"/>
        </w:rPr>
        <w:t xml:space="preserve"> w usunięciu wad stwierdzonych przy odbiorze przedmiotu umowy lub w okresie rękojmi</w:t>
      </w:r>
      <w:r w:rsidR="000D164B" w:rsidRPr="009A4F2F">
        <w:rPr>
          <w:rFonts w:ascii="Cambria" w:hAnsi="Cambria"/>
          <w:sz w:val="24"/>
          <w:szCs w:val="24"/>
        </w:rPr>
        <w:t xml:space="preserve"> -</w:t>
      </w:r>
      <w:r w:rsidRPr="009A4F2F">
        <w:rPr>
          <w:rFonts w:ascii="Cambria" w:hAnsi="Cambria"/>
          <w:sz w:val="24"/>
          <w:szCs w:val="24"/>
        </w:rPr>
        <w:t xml:space="preserve"> w wysokości 0,5% wynagrodzenia </w:t>
      </w:r>
      <w:r w:rsidR="002A50C1">
        <w:rPr>
          <w:rFonts w:ascii="Cambria" w:hAnsi="Cambria"/>
          <w:sz w:val="24"/>
          <w:szCs w:val="24"/>
        </w:rPr>
        <w:t xml:space="preserve">umownego </w:t>
      </w:r>
      <w:r w:rsidRPr="009A4F2F">
        <w:rPr>
          <w:rFonts w:ascii="Cambria" w:hAnsi="Cambria"/>
          <w:sz w:val="24"/>
          <w:szCs w:val="24"/>
        </w:rPr>
        <w:t>brutto</w:t>
      </w:r>
      <w:r w:rsidR="002A50C1">
        <w:rPr>
          <w:rFonts w:ascii="Cambria" w:hAnsi="Cambria"/>
          <w:sz w:val="24"/>
          <w:szCs w:val="24"/>
        </w:rPr>
        <w:t xml:space="preserve">, </w:t>
      </w:r>
      <w:r w:rsidR="000D164B" w:rsidRPr="009A4F2F">
        <w:rPr>
          <w:rFonts w:ascii="Cambria" w:hAnsi="Cambria"/>
          <w:sz w:val="24"/>
          <w:szCs w:val="24"/>
        </w:rPr>
        <w:t>o</w:t>
      </w:r>
      <w:r w:rsidR="00751870">
        <w:rPr>
          <w:rFonts w:ascii="Cambria" w:hAnsi="Cambria"/>
          <w:sz w:val="24"/>
          <w:szCs w:val="24"/>
        </w:rPr>
        <w:t> </w:t>
      </w:r>
      <w:r w:rsidR="000D164B" w:rsidRPr="009A4F2F">
        <w:rPr>
          <w:rFonts w:ascii="Cambria" w:hAnsi="Cambria"/>
          <w:sz w:val="24"/>
          <w:szCs w:val="24"/>
        </w:rPr>
        <w:t xml:space="preserve">którym mowa w § </w:t>
      </w:r>
      <w:r w:rsidR="00A3531E">
        <w:rPr>
          <w:rFonts w:ascii="Cambria" w:hAnsi="Cambria"/>
          <w:sz w:val="24"/>
          <w:szCs w:val="24"/>
        </w:rPr>
        <w:t>6</w:t>
      </w:r>
      <w:r w:rsidR="000D164B" w:rsidRPr="009A4F2F">
        <w:rPr>
          <w:rFonts w:ascii="Cambria" w:hAnsi="Cambria"/>
          <w:sz w:val="24"/>
          <w:szCs w:val="24"/>
        </w:rPr>
        <w:t xml:space="preserve"> ust. 1)</w:t>
      </w:r>
      <w:r w:rsidRPr="009A4F2F">
        <w:rPr>
          <w:rFonts w:ascii="Cambria" w:hAnsi="Cambria"/>
          <w:sz w:val="24"/>
          <w:szCs w:val="24"/>
        </w:rPr>
        <w:t xml:space="preserve"> za każdy rozpoczęty dzień zwłoki liczony od upływu wyznaczonego terminu,</w:t>
      </w:r>
    </w:p>
    <w:p w14:paraId="44F95196" w14:textId="77777777" w:rsidR="00117A5E" w:rsidRPr="009A4F2F" w:rsidRDefault="00117A5E" w:rsidP="00A203F2">
      <w:pPr>
        <w:numPr>
          <w:ilvl w:val="3"/>
          <w:numId w:val="9"/>
        </w:numPr>
        <w:tabs>
          <w:tab w:val="clear" w:pos="2880"/>
          <w:tab w:val="left" w:pos="720"/>
        </w:tabs>
        <w:spacing w:after="0"/>
        <w:ind w:left="720"/>
        <w:jc w:val="both"/>
        <w:rPr>
          <w:rFonts w:ascii="Cambria" w:hAnsi="Cambria"/>
          <w:b/>
          <w:sz w:val="24"/>
          <w:szCs w:val="24"/>
        </w:rPr>
      </w:pPr>
      <w:r w:rsidRPr="009A4F2F">
        <w:rPr>
          <w:rFonts w:ascii="Cambria" w:hAnsi="Cambria"/>
          <w:sz w:val="24"/>
          <w:szCs w:val="24"/>
        </w:rPr>
        <w:t>z tytułu odstąpienia od umowy z przyczyn leżących po stronie Dostawcy – w</w:t>
      </w:r>
      <w:r w:rsidR="000A4F32">
        <w:rPr>
          <w:rFonts w:ascii="Cambria" w:hAnsi="Cambria"/>
          <w:sz w:val="24"/>
          <w:szCs w:val="24"/>
        </w:rPr>
        <w:t> </w:t>
      </w:r>
      <w:r w:rsidRPr="009A4F2F">
        <w:rPr>
          <w:rFonts w:ascii="Cambria" w:hAnsi="Cambria"/>
          <w:sz w:val="24"/>
          <w:szCs w:val="24"/>
        </w:rPr>
        <w:t xml:space="preserve">wysokości 10% wynagrodzenia </w:t>
      </w:r>
      <w:r w:rsidR="002A50C1">
        <w:rPr>
          <w:rFonts w:ascii="Cambria" w:hAnsi="Cambria"/>
          <w:sz w:val="24"/>
          <w:szCs w:val="24"/>
        </w:rPr>
        <w:t xml:space="preserve">umownego </w:t>
      </w:r>
      <w:r w:rsidRPr="009A4F2F">
        <w:rPr>
          <w:rFonts w:ascii="Cambria" w:hAnsi="Cambria"/>
          <w:sz w:val="24"/>
          <w:szCs w:val="24"/>
        </w:rPr>
        <w:t xml:space="preserve">brutto, o którym mowa w § </w:t>
      </w:r>
      <w:r w:rsidR="00A3531E">
        <w:rPr>
          <w:rFonts w:ascii="Cambria" w:hAnsi="Cambria"/>
          <w:sz w:val="24"/>
          <w:szCs w:val="24"/>
        </w:rPr>
        <w:t>6</w:t>
      </w:r>
      <w:r w:rsidRPr="009A4F2F">
        <w:rPr>
          <w:rFonts w:ascii="Cambria" w:hAnsi="Cambria"/>
          <w:sz w:val="24"/>
          <w:szCs w:val="24"/>
        </w:rPr>
        <w:t xml:space="preserve"> ust. 1</w:t>
      </w:r>
      <w:r w:rsidR="008435D5">
        <w:rPr>
          <w:rFonts w:ascii="Cambria" w:hAnsi="Cambria"/>
          <w:sz w:val="24"/>
          <w:szCs w:val="24"/>
        </w:rPr>
        <w:t>)</w:t>
      </w:r>
      <w:r w:rsidRPr="009A4F2F">
        <w:rPr>
          <w:rFonts w:ascii="Cambria" w:hAnsi="Cambria"/>
          <w:sz w:val="24"/>
          <w:szCs w:val="24"/>
        </w:rPr>
        <w:t>.</w:t>
      </w:r>
    </w:p>
    <w:p w14:paraId="2BBBC108" w14:textId="77777777" w:rsidR="00117A5E" w:rsidRPr="009A4F2F" w:rsidRDefault="00117A5E" w:rsidP="00A203F2">
      <w:pPr>
        <w:numPr>
          <w:ilvl w:val="1"/>
          <w:numId w:val="9"/>
        </w:numPr>
        <w:tabs>
          <w:tab w:val="clear" w:pos="567"/>
          <w:tab w:val="num" w:pos="360"/>
        </w:tabs>
        <w:spacing w:after="0"/>
        <w:ind w:left="360" w:hanging="360"/>
        <w:jc w:val="both"/>
        <w:rPr>
          <w:rFonts w:ascii="Cambria" w:hAnsi="Cambria"/>
          <w:sz w:val="24"/>
          <w:szCs w:val="24"/>
        </w:rPr>
      </w:pPr>
      <w:r w:rsidRPr="009A4F2F">
        <w:rPr>
          <w:rFonts w:ascii="Cambria" w:hAnsi="Cambria"/>
          <w:sz w:val="24"/>
          <w:szCs w:val="24"/>
        </w:rPr>
        <w:lastRenderedPageBreak/>
        <w:t>Dostawca wyraża zgodę na potrącanie kar umownych z należnego wynagrodzenia, o</w:t>
      </w:r>
      <w:r w:rsidR="000A4F32">
        <w:rPr>
          <w:rFonts w:ascii="Cambria" w:hAnsi="Cambria"/>
          <w:sz w:val="24"/>
          <w:szCs w:val="24"/>
        </w:rPr>
        <w:t> </w:t>
      </w:r>
      <w:r w:rsidRPr="009A4F2F">
        <w:rPr>
          <w:rFonts w:ascii="Cambria" w:hAnsi="Cambria"/>
          <w:sz w:val="24"/>
          <w:szCs w:val="24"/>
        </w:rPr>
        <w:t xml:space="preserve">którym mowa w § </w:t>
      </w:r>
      <w:r w:rsidR="00A3531E">
        <w:rPr>
          <w:rFonts w:ascii="Cambria" w:hAnsi="Cambria"/>
          <w:sz w:val="24"/>
          <w:szCs w:val="24"/>
        </w:rPr>
        <w:t>6</w:t>
      </w:r>
      <w:r w:rsidRPr="009A4F2F">
        <w:rPr>
          <w:rFonts w:ascii="Cambria" w:hAnsi="Cambria"/>
          <w:sz w:val="24"/>
          <w:szCs w:val="24"/>
        </w:rPr>
        <w:t xml:space="preserve"> ust.1. </w:t>
      </w:r>
    </w:p>
    <w:p w14:paraId="5CE92C11" w14:textId="77777777" w:rsidR="00117A5E" w:rsidRPr="009A4F2F" w:rsidRDefault="00117A5E" w:rsidP="00A203F2">
      <w:pPr>
        <w:numPr>
          <w:ilvl w:val="1"/>
          <w:numId w:val="9"/>
        </w:numPr>
        <w:tabs>
          <w:tab w:val="clear" w:pos="567"/>
          <w:tab w:val="num" w:pos="360"/>
        </w:tabs>
        <w:spacing w:after="0"/>
        <w:ind w:left="360" w:hanging="360"/>
        <w:jc w:val="both"/>
        <w:rPr>
          <w:rFonts w:ascii="Cambria" w:hAnsi="Cambria"/>
          <w:sz w:val="24"/>
          <w:szCs w:val="24"/>
        </w:rPr>
      </w:pPr>
      <w:r w:rsidRPr="009A4F2F">
        <w:rPr>
          <w:rFonts w:ascii="Cambria" w:hAnsi="Cambria"/>
          <w:sz w:val="24"/>
          <w:szCs w:val="24"/>
        </w:rPr>
        <w:t>W razie, gdy kary umowne nie pokryją poniesionej szkody Zamawiający zachowuje możliwość dochodzenia odszkodowania uzupełniającego na zasadach przewidzianych w Kodeksie Cywilnym.</w:t>
      </w:r>
    </w:p>
    <w:p w14:paraId="784C720C" w14:textId="77777777" w:rsidR="00117A5E" w:rsidRPr="009A4F2F" w:rsidRDefault="00117A5E" w:rsidP="00A203F2">
      <w:pPr>
        <w:numPr>
          <w:ilvl w:val="1"/>
          <w:numId w:val="9"/>
        </w:numPr>
        <w:tabs>
          <w:tab w:val="clear" w:pos="567"/>
          <w:tab w:val="num" w:pos="360"/>
        </w:tabs>
        <w:spacing w:after="0"/>
        <w:ind w:left="360" w:hanging="360"/>
        <w:jc w:val="both"/>
        <w:rPr>
          <w:rFonts w:ascii="Cambria" w:hAnsi="Cambria"/>
          <w:b/>
          <w:sz w:val="24"/>
          <w:szCs w:val="24"/>
        </w:rPr>
      </w:pPr>
      <w:r w:rsidRPr="009A4F2F">
        <w:rPr>
          <w:rFonts w:ascii="Cambria" w:hAnsi="Cambria"/>
          <w:sz w:val="24"/>
          <w:szCs w:val="24"/>
        </w:rPr>
        <w:t xml:space="preserve">Zamawiający w okresie trwania umowy ma prawo odstąpić od umowy </w:t>
      </w:r>
      <w:r w:rsidRPr="009A4F2F">
        <w:rPr>
          <w:rFonts w:ascii="Cambria" w:hAnsi="Cambria"/>
          <w:b/>
          <w:i/>
          <w:sz w:val="24"/>
          <w:szCs w:val="24"/>
        </w:rPr>
        <w:t>ze skutkiem natychmiastowym</w:t>
      </w:r>
      <w:r w:rsidRPr="009A4F2F">
        <w:rPr>
          <w:rFonts w:ascii="Cambria" w:hAnsi="Cambria"/>
          <w:sz w:val="24"/>
          <w:szCs w:val="24"/>
        </w:rPr>
        <w:t xml:space="preserve">, </w:t>
      </w:r>
      <w:r w:rsidR="001C461B" w:rsidRPr="009A4F2F">
        <w:rPr>
          <w:rFonts w:ascii="Cambria" w:hAnsi="Cambria"/>
          <w:sz w:val="24"/>
          <w:szCs w:val="24"/>
        </w:rPr>
        <w:t xml:space="preserve">w terminie do 14 dni od dowiedzenia się o </w:t>
      </w:r>
      <w:r w:rsidR="00425411" w:rsidRPr="009A4F2F">
        <w:rPr>
          <w:rFonts w:ascii="Cambria" w:hAnsi="Cambria"/>
          <w:sz w:val="24"/>
          <w:szCs w:val="24"/>
        </w:rPr>
        <w:t xml:space="preserve">poniżej określonych okolicznościach </w:t>
      </w:r>
      <w:r w:rsidR="00E12759" w:rsidRPr="009A4F2F">
        <w:rPr>
          <w:rFonts w:ascii="Cambria" w:hAnsi="Cambria"/>
          <w:sz w:val="24"/>
          <w:szCs w:val="24"/>
        </w:rPr>
        <w:t xml:space="preserve">uzasadniających odstąpienie, to jest </w:t>
      </w:r>
      <w:r w:rsidRPr="009A4F2F">
        <w:rPr>
          <w:rFonts w:ascii="Cambria" w:hAnsi="Cambria"/>
          <w:sz w:val="24"/>
          <w:szCs w:val="24"/>
        </w:rPr>
        <w:t>w przypadku:</w:t>
      </w:r>
    </w:p>
    <w:p w14:paraId="27C02973" w14:textId="77777777" w:rsidR="00117A5E" w:rsidRPr="009A4F2F" w:rsidRDefault="00117A5E" w:rsidP="00A203F2">
      <w:pPr>
        <w:numPr>
          <w:ilvl w:val="1"/>
          <w:numId w:val="10"/>
        </w:numPr>
        <w:tabs>
          <w:tab w:val="clear" w:pos="1080"/>
        </w:tabs>
        <w:spacing w:after="0"/>
        <w:ind w:left="709" w:hanging="283"/>
        <w:jc w:val="both"/>
        <w:rPr>
          <w:rFonts w:ascii="Cambria" w:hAnsi="Cambria"/>
          <w:sz w:val="24"/>
          <w:szCs w:val="24"/>
        </w:rPr>
      </w:pPr>
      <w:r w:rsidRPr="009A4F2F">
        <w:rPr>
          <w:rFonts w:ascii="Cambria" w:hAnsi="Cambria"/>
          <w:sz w:val="24"/>
          <w:szCs w:val="24"/>
        </w:rPr>
        <w:t xml:space="preserve">wykonywania przedmiotu umowy niezgodnie z umową i nie przystąpienia do jego właściwego wykonania w ciągu </w:t>
      </w:r>
      <w:r w:rsidR="00676564" w:rsidRPr="009A4F2F">
        <w:rPr>
          <w:rFonts w:ascii="Cambria" w:hAnsi="Cambria"/>
          <w:sz w:val="24"/>
          <w:szCs w:val="24"/>
        </w:rPr>
        <w:t>2</w:t>
      </w:r>
      <w:r w:rsidRPr="009A4F2F">
        <w:rPr>
          <w:rFonts w:ascii="Cambria" w:hAnsi="Cambria"/>
          <w:sz w:val="24"/>
          <w:szCs w:val="24"/>
        </w:rPr>
        <w:t xml:space="preserve"> dni od daty powiadomienia o tym przez Zamawiającego (pisemnie lub faksem, elektroniczną pocztą – skan pisma),</w:t>
      </w:r>
    </w:p>
    <w:p w14:paraId="1202FA9F" w14:textId="77777777" w:rsidR="00117A5E" w:rsidRPr="009A4F2F" w:rsidRDefault="00117A5E" w:rsidP="00A203F2">
      <w:pPr>
        <w:numPr>
          <w:ilvl w:val="1"/>
          <w:numId w:val="10"/>
        </w:numPr>
        <w:tabs>
          <w:tab w:val="clear" w:pos="1080"/>
        </w:tabs>
        <w:spacing w:after="0"/>
        <w:ind w:left="709" w:hanging="283"/>
        <w:jc w:val="both"/>
        <w:rPr>
          <w:rFonts w:ascii="Cambria" w:hAnsi="Cambria"/>
          <w:sz w:val="24"/>
          <w:szCs w:val="24"/>
        </w:rPr>
      </w:pPr>
      <w:r w:rsidRPr="009A4F2F">
        <w:rPr>
          <w:rFonts w:ascii="Cambria" w:hAnsi="Cambria"/>
          <w:sz w:val="24"/>
          <w:szCs w:val="24"/>
        </w:rPr>
        <w:t>w razie postawienia firmy Dostawcy w stan likwidacji,</w:t>
      </w:r>
    </w:p>
    <w:p w14:paraId="17555113" w14:textId="77777777" w:rsidR="00117A5E" w:rsidRPr="009A4F2F" w:rsidRDefault="00117A5E" w:rsidP="00A203F2">
      <w:pPr>
        <w:numPr>
          <w:ilvl w:val="1"/>
          <w:numId w:val="10"/>
        </w:numPr>
        <w:tabs>
          <w:tab w:val="clear" w:pos="1080"/>
        </w:tabs>
        <w:spacing w:after="0"/>
        <w:ind w:left="709" w:hanging="283"/>
        <w:jc w:val="both"/>
        <w:rPr>
          <w:rFonts w:ascii="Cambria" w:hAnsi="Cambria"/>
          <w:sz w:val="24"/>
          <w:szCs w:val="24"/>
        </w:rPr>
      </w:pPr>
      <w:r w:rsidRPr="009A4F2F">
        <w:rPr>
          <w:rFonts w:ascii="Cambria" w:hAnsi="Cambria"/>
          <w:sz w:val="24"/>
          <w:szCs w:val="24"/>
        </w:rPr>
        <w:t>dokonania zabezpieczenia na majątku Dostawcy w stopniu uniemożliwiającym terminowe wykonanie Umowy,</w:t>
      </w:r>
    </w:p>
    <w:p w14:paraId="3F13F8EE" w14:textId="07432ABA" w:rsidR="00117A5E" w:rsidRPr="009A4F2F" w:rsidRDefault="00117A5E" w:rsidP="00A203F2">
      <w:pPr>
        <w:numPr>
          <w:ilvl w:val="1"/>
          <w:numId w:val="10"/>
        </w:numPr>
        <w:tabs>
          <w:tab w:val="clear" w:pos="1080"/>
        </w:tabs>
        <w:spacing w:after="0"/>
        <w:ind w:left="709" w:hanging="283"/>
        <w:jc w:val="both"/>
        <w:rPr>
          <w:rFonts w:ascii="Cambria" w:hAnsi="Cambria"/>
          <w:sz w:val="24"/>
          <w:szCs w:val="24"/>
        </w:rPr>
      </w:pPr>
      <w:r w:rsidRPr="009A4F2F">
        <w:rPr>
          <w:rFonts w:ascii="Cambria" w:hAnsi="Cambria"/>
          <w:sz w:val="24"/>
          <w:szCs w:val="24"/>
        </w:rPr>
        <w:t>powstania zatorów płatniczych świadczących o utracie płynności finansowej Dostawcy w</w:t>
      </w:r>
      <w:r w:rsidR="001C461B" w:rsidRPr="009A4F2F">
        <w:rPr>
          <w:rFonts w:ascii="Cambria" w:hAnsi="Cambria"/>
          <w:sz w:val="24"/>
          <w:szCs w:val="24"/>
        </w:rPr>
        <w:t xml:space="preserve"> </w:t>
      </w:r>
      <w:r w:rsidRPr="009A4F2F">
        <w:rPr>
          <w:rFonts w:ascii="Cambria" w:hAnsi="Cambria"/>
          <w:sz w:val="24"/>
          <w:szCs w:val="24"/>
        </w:rPr>
        <w:t>stopniu uniemożliwiającym terminowe wykonanie umowy</w:t>
      </w:r>
      <w:r w:rsidR="00F76471">
        <w:rPr>
          <w:rFonts w:ascii="Cambria" w:hAnsi="Cambria"/>
          <w:sz w:val="24"/>
          <w:szCs w:val="24"/>
        </w:rPr>
        <w:t>.</w:t>
      </w:r>
    </w:p>
    <w:p w14:paraId="40322F7E" w14:textId="07760053" w:rsidR="00E81825" w:rsidRPr="00E81825" w:rsidRDefault="00117A5E" w:rsidP="00E81825">
      <w:pPr>
        <w:numPr>
          <w:ilvl w:val="1"/>
          <w:numId w:val="9"/>
        </w:numPr>
        <w:tabs>
          <w:tab w:val="clear" w:pos="567"/>
          <w:tab w:val="num" w:pos="360"/>
        </w:tabs>
        <w:spacing w:after="0"/>
        <w:ind w:left="360" w:hanging="360"/>
        <w:jc w:val="both"/>
        <w:rPr>
          <w:rFonts w:ascii="Cambria" w:hAnsi="Cambria"/>
          <w:b/>
          <w:sz w:val="24"/>
          <w:szCs w:val="24"/>
        </w:rPr>
      </w:pPr>
      <w:r w:rsidRPr="009A4F2F">
        <w:rPr>
          <w:rFonts w:ascii="Cambria" w:hAnsi="Cambria"/>
          <w:sz w:val="24"/>
          <w:szCs w:val="24"/>
        </w:rPr>
        <w:t xml:space="preserve">W razie wystąpienia istotnej zmiany okoliczności powodującej, że wykonanie umowy nie leży w interesie publicznym, czego nie można było przewidzieć w chwili zawarcia umowy, </w:t>
      </w:r>
      <w:r w:rsidR="00E81825" w:rsidRPr="00C41B0B">
        <w:rPr>
          <w:rFonts w:ascii="Cambria" w:hAnsi="Cambria"/>
          <w:sz w:val="24"/>
          <w:szCs w:val="24"/>
        </w:rPr>
        <w:t>lub dalsze wykonywanie umowy może zagrozić istotnemu interesowi bezpieczeństwa państwa lub bezpieczeństwu publicznemu</w:t>
      </w:r>
      <w:r w:rsidR="00E81825">
        <w:rPr>
          <w:rFonts w:ascii="Cambria" w:hAnsi="Cambria"/>
          <w:sz w:val="24"/>
          <w:szCs w:val="24"/>
        </w:rPr>
        <w:t>,</w:t>
      </w:r>
      <w:r w:rsidR="00E81825" w:rsidRPr="009A4F2F">
        <w:rPr>
          <w:rFonts w:ascii="Cambria" w:hAnsi="Cambria"/>
          <w:sz w:val="24"/>
          <w:szCs w:val="24"/>
        </w:rPr>
        <w:t xml:space="preserve"> </w:t>
      </w:r>
      <w:r w:rsidRPr="009A4F2F">
        <w:rPr>
          <w:rFonts w:ascii="Cambria" w:hAnsi="Cambria"/>
          <w:sz w:val="24"/>
          <w:szCs w:val="24"/>
        </w:rPr>
        <w:t>Zamawiający może odstąpić od umowy w terminie</w:t>
      </w:r>
      <w:r w:rsidR="000F7350">
        <w:rPr>
          <w:rFonts w:ascii="Cambria" w:hAnsi="Cambria"/>
          <w:sz w:val="24"/>
          <w:szCs w:val="24"/>
        </w:rPr>
        <w:t xml:space="preserve"> </w:t>
      </w:r>
      <w:r w:rsidR="001C461B" w:rsidRPr="009A4F2F">
        <w:rPr>
          <w:rFonts w:ascii="Cambria" w:hAnsi="Cambria"/>
          <w:sz w:val="24"/>
          <w:szCs w:val="24"/>
        </w:rPr>
        <w:t>30</w:t>
      </w:r>
      <w:r w:rsidRPr="009A4F2F">
        <w:rPr>
          <w:rFonts w:ascii="Cambria" w:hAnsi="Cambria"/>
          <w:sz w:val="24"/>
          <w:szCs w:val="24"/>
        </w:rPr>
        <w:t xml:space="preserve"> dni od powzięcia wiadomości o</w:t>
      </w:r>
      <w:r w:rsidR="001C461B" w:rsidRPr="009A4F2F">
        <w:rPr>
          <w:rFonts w:ascii="Cambria" w:hAnsi="Cambria"/>
          <w:sz w:val="24"/>
          <w:szCs w:val="24"/>
        </w:rPr>
        <w:t xml:space="preserve"> </w:t>
      </w:r>
      <w:r w:rsidRPr="009A4F2F">
        <w:rPr>
          <w:rFonts w:ascii="Cambria" w:hAnsi="Cambria"/>
          <w:sz w:val="24"/>
          <w:szCs w:val="24"/>
        </w:rPr>
        <w:t>powyższych okolicznościach. W takim przypadku Dostawca może żądać jedynie wynagrodzenia należnego mu z tytułu wykonania części umowy.</w:t>
      </w:r>
    </w:p>
    <w:p w14:paraId="7A587BB0" w14:textId="77777777" w:rsidR="00117A5E" w:rsidRPr="009A4F2F" w:rsidRDefault="00117A5E" w:rsidP="00A203F2">
      <w:pPr>
        <w:numPr>
          <w:ilvl w:val="1"/>
          <w:numId w:val="9"/>
        </w:numPr>
        <w:tabs>
          <w:tab w:val="clear" w:pos="567"/>
          <w:tab w:val="num" w:pos="360"/>
        </w:tabs>
        <w:spacing w:after="0"/>
        <w:ind w:left="360" w:hanging="360"/>
        <w:jc w:val="both"/>
        <w:rPr>
          <w:rFonts w:ascii="Cambria" w:hAnsi="Cambria"/>
          <w:sz w:val="24"/>
          <w:szCs w:val="24"/>
        </w:rPr>
      </w:pPr>
      <w:r w:rsidRPr="009A4F2F">
        <w:rPr>
          <w:rFonts w:ascii="Cambria" w:hAnsi="Cambria"/>
          <w:sz w:val="24"/>
          <w:szCs w:val="24"/>
        </w:rPr>
        <w:t>Oświadczenie o odstąpieniu od umowy powinno być złożone w formie pisemnej oraz musi zawierać uzasadnienie i wywiera skutki prawne w dacie jego doręczenia drugiej stronie. W</w:t>
      </w:r>
      <w:r w:rsidR="001C461B" w:rsidRPr="009A4F2F">
        <w:rPr>
          <w:rFonts w:ascii="Cambria" w:hAnsi="Cambria"/>
          <w:sz w:val="24"/>
          <w:szCs w:val="24"/>
        </w:rPr>
        <w:t xml:space="preserve"> </w:t>
      </w:r>
      <w:r w:rsidRPr="009A4F2F">
        <w:rPr>
          <w:rFonts w:ascii="Cambria" w:hAnsi="Cambria"/>
          <w:sz w:val="24"/>
          <w:szCs w:val="24"/>
        </w:rPr>
        <w:t>przypadku odstąpienia od umowy, Dostawca oraz Zamawiający sporządzą szczegółowy protokół inwentaryzacji dostaw w toku wraz z zestawieniem wartości wykonanych dostaw Protokół inwentaryzacji oraz sporządzony na jego podstawie protokół odbioru częściowego przedmiotu umowy stanowić będzie podstawę do wystawienia Zamawiającemu faktury VAT przez Dostawcę.</w:t>
      </w:r>
    </w:p>
    <w:p w14:paraId="3B7D2622" w14:textId="77777777" w:rsidR="00895490" w:rsidRPr="009A4F2F" w:rsidRDefault="00895490" w:rsidP="00CA4F15">
      <w:pPr>
        <w:spacing w:after="0"/>
        <w:jc w:val="both"/>
        <w:rPr>
          <w:rFonts w:ascii="Cambria" w:hAnsi="Cambria"/>
          <w:sz w:val="24"/>
          <w:szCs w:val="24"/>
        </w:rPr>
      </w:pPr>
    </w:p>
    <w:p w14:paraId="75D6C19E" w14:textId="77777777" w:rsidR="005C3799" w:rsidRDefault="00117A5E" w:rsidP="00CA4F15">
      <w:pPr>
        <w:spacing w:after="0"/>
        <w:jc w:val="center"/>
        <w:rPr>
          <w:rFonts w:ascii="Cambria" w:hAnsi="Cambria"/>
          <w:b/>
          <w:sz w:val="24"/>
          <w:szCs w:val="24"/>
        </w:rPr>
      </w:pPr>
      <w:r w:rsidRPr="009A4F2F">
        <w:rPr>
          <w:rFonts w:ascii="Cambria" w:hAnsi="Cambria"/>
          <w:b/>
          <w:sz w:val="24"/>
          <w:szCs w:val="24"/>
        </w:rPr>
        <w:sym w:font="Times New Roman" w:char="00A7"/>
      </w:r>
      <w:r w:rsidRPr="009A4F2F">
        <w:rPr>
          <w:rFonts w:ascii="Cambria" w:hAnsi="Cambria"/>
          <w:b/>
          <w:sz w:val="24"/>
          <w:szCs w:val="24"/>
        </w:rPr>
        <w:t xml:space="preserve"> </w:t>
      </w:r>
      <w:r w:rsidR="00D5603A" w:rsidRPr="009A4F2F">
        <w:rPr>
          <w:rFonts w:ascii="Cambria" w:hAnsi="Cambria"/>
          <w:b/>
          <w:sz w:val="24"/>
          <w:szCs w:val="24"/>
        </w:rPr>
        <w:t>9</w:t>
      </w:r>
      <w:r w:rsidRPr="009A4F2F">
        <w:rPr>
          <w:rFonts w:ascii="Cambria" w:hAnsi="Cambria"/>
          <w:b/>
          <w:sz w:val="24"/>
          <w:szCs w:val="24"/>
        </w:rPr>
        <w:t xml:space="preserve"> </w:t>
      </w:r>
    </w:p>
    <w:p w14:paraId="4ACEC821" w14:textId="77777777" w:rsidR="00117A5E" w:rsidRPr="009A4F2F" w:rsidRDefault="00117A5E" w:rsidP="00CA4F15">
      <w:pPr>
        <w:spacing w:after="0"/>
        <w:jc w:val="center"/>
        <w:rPr>
          <w:rFonts w:ascii="Cambria" w:hAnsi="Cambria"/>
          <w:b/>
          <w:sz w:val="24"/>
          <w:szCs w:val="24"/>
        </w:rPr>
      </w:pPr>
      <w:r w:rsidRPr="009A4F2F">
        <w:rPr>
          <w:rFonts w:ascii="Cambria" w:hAnsi="Cambria"/>
          <w:b/>
          <w:sz w:val="24"/>
          <w:szCs w:val="24"/>
        </w:rPr>
        <w:t>Zmiany postanowień umowy</w:t>
      </w:r>
    </w:p>
    <w:p w14:paraId="79E06C08" w14:textId="77777777" w:rsidR="00117A5E" w:rsidRPr="009A4F2F" w:rsidRDefault="00117A5E" w:rsidP="00A203F2">
      <w:pPr>
        <w:numPr>
          <w:ilvl w:val="0"/>
          <w:numId w:val="11"/>
        </w:numPr>
        <w:spacing w:after="0"/>
        <w:jc w:val="both"/>
        <w:rPr>
          <w:rFonts w:ascii="Cambria" w:hAnsi="Cambria"/>
          <w:sz w:val="24"/>
          <w:szCs w:val="24"/>
        </w:rPr>
      </w:pPr>
      <w:bookmarkStart w:id="3" w:name="_Hlk9837689"/>
      <w:r w:rsidRPr="009A4F2F">
        <w:rPr>
          <w:rFonts w:ascii="Cambria" w:hAnsi="Cambria"/>
          <w:sz w:val="24"/>
          <w:szCs w:val="24"/>
        </w:rPr>
        <w:t>Zakazuje się istotnych zmian postanowień zawartej umowy w stosunku do treści oferty, na</w:t>
      </w:r>
      <w:r w:rsidR="009F4F57" w:rsidRPr="009A4F2F">
        <w:rPr>
          <w:rFonts w:ascii="Cambria" w:hAnsi="Cambria"/>
          <w:sz w:val="24"/>
          <w:szCs w:val="24"/>
        </w:rPr>
        <w:t xml:space="preserve"> </w:t>
      </w:r>
      <w:r w:rsidRPr="009A4F2F">
        <w:rPr>
          <w:rFonts w:ascii="Cambria" w:hAnsi="Cambria"/>
          <w:sz w:val="24"/>
          <w:szCs w:val="24"/>
        </w:rPr>
        <w:t xml:space="preserve">podstawie, </w:t>
      </w:r>
      <w:r w:rsidR="00BF4241">
        <w:rPr>
          <w:rFonts w:ascii="Cambria" w:hAnsi="Cambria"/>
          <w:sz w:val="24"/>
          <w:szCs w:val="24"/>
        </w:rPr>
        <w:t>której dokonano wyboru Dostawcy</w:t>
      </w:r>
      <w:r w:rsidR="00DB23E0">
        <w:rPr>
          <w:rFonts w:ascii="Cambria" w:hAnsi="Cambria"/>
          <w:sz w:val="24"/>
          <w:szCs w:val="24"/>
        </w:rPr>
        <w:t>, chyba</w:t>
      </w:r>
      <w:r w:rsidRPr="009A4F2F">
        <w:rPr>
          <w:rFonts w:ascii="Cambria" w:hAnsi="Cambria"/>
          <w:sz w:val="24"/>
          <w:szCs w:val="24"/>
        </w:rPr>
        <w:t xml:space="preserve"> że Zamawiający przewidział możliwość dokonania takiej zmiany w ogłoszeniu o zamówieniu lub w</w:t>
      </w:r>
      <w:r w:rsidR="000A4F32">
        <w:rPr>
          <w:rFonts w:ascii="Cambria" w:hAnsi="Cambria"/>
          <w:sz w:val="24"/>
          <w:szCs w:val="24"/>
        </w:rPr>
        <w:t> </w:t>
      </w:r>
      <w:r w:rsidRPr="009A4F2F">
        <w:rPr>
          <w:rFonts w:ascii="Cambria" w:hAnsi="Cambria"/>
          <w:sz w:val="24"/>
          <w:szCs w:val="24"/>
        </w:rPr>
        <w:t xml:space="preserve">specyfikacji istotnych warunków zamówienia oraz określił warunki takiej zmiany. </w:t>
      </w:r>
    </w:p>
    <w:p w14:paraId="319D6B23" w14:textId="77777777" w:rsidR="00117A5E" w:rsidRPr="009A4F2F" w:rsidRDefault="00117A5E" w:rsidP="00A203F2">
      <w:pPr>
        <w:numPr>
          <w:ilvl w:val="0"/>
          <w:numId w:val="12"/>
        </w:numPr>
        <w:spacing w:after="0"/>
        <w:jc w:val="both"/>
        <w:rPr>
          <w:rFonts w:ascii="Cambria" w:hAnsi="Cambria"/>
          <w:sz w:val="24"/>
          <w:szCs w:val="24"/>
        </w:rPr>
      </w:pPr>
      <w:r w:rsidRPr="009A4F2F">
        <w:rPr>
          <w:rFonts w:ascii="Cambria" w:hAnsi="Cambria"/>
          <w:sz w:val="24"/>
          <w:szCs w:val="24"/>
        </w:rPr>
        <w:t>Zamawiający przewiduje możliwość dokonania następujących zmian umowy w</w:t>
      </w:r>
      <w:r w:rsidR="000A4F32">
        <w:rPr>
          <w:rFonts w:ascii="Cambria" w:hAnsi="Cambria"/>
          <w:sz w:val="24"/>
          <w:szCs w:val="24"/>
        </w:rPr>
        <w:t> </w:t>
      </w:r>
      <w:r w:rsidRPr="009A4F2F">
        <w:rPr>
          <w:rFonts w:ascii="Cambria" w:hAnsi="Cambria"/>
          <w:sz w:val="24"/>
          <w:szCs w:val="24"/>
        </w:rPr>
        <w:t>związku z</w:t>
      </w:r>
      <w:r w:rsidR="005D4032" w:rsidRPr="009A4F2F">
        <w:rPr>
          <w:rFonts w:ascii="Cambria" w:hAnsi="Cambria"/>
          <w:sz w:val="24"/>
          <w:szCs w:val="24"/>
        </w:rPr>
        <w:t xml:space="preserve"> </w:t>
      </w:r>
      <w:r w:rsidRPr="009A4F2F">
        <w:rPr>
          <w:rFonts w:ascii="Cambria" w:hAnsi="Cambria"/>
          <w:sz w:val="24"/>
          <w:szCs w:val="24"/>
        </w:rPr>
        <w:t xml:space="preserve">okolicznościami niezawinionymi przez Dostawcę ani osobami, którymi </w:t>
      </w:r>
      <w:r w:rsidRPr="009A4F2F">
        <w:rPr>
          <w:rFonts w:ascii="Cambria" w:hAnsi="Cambria"/>
          <w:sz w:val="24"/>
          <w:szCs w:val="24"/>
        </w:rPr>
        <w:lastRenderedPageBreak/>
        <w:t>się posługiwał przy</w:t>
      </w:r>
      <w:r w:rsidR="009F4F57" w:rsidRPr="009A4F2F">
        <w:rPr>
          <w:rFonts w:ascii="Cambria" w:hAnsi="Cambria"/>
          <w:sz w:val="24"/>
          <w:szCs w:val="24"/>
        </w:rPr>
        <w:t xml:space="preserve"> </w:t>
      </w:r>
      <w:r w:rsidRPr="009A4F2F">
        <w:rPr>
          <w:rFonts w:ascii="Cambria" w:hAnsi="Cambria"/>
          <w:sz w:val="24"/>
          <w:szCs w:val="24"/>
        </w:rPr>
        <w:t>wykonaniu przedmiotu umowy, z wyłączeniem zmian dotyczących przedmiotu umowy, w</w:t>
      </w:r>
      <w:r w:rsidR="009F4F57" w:rsidRPr="009A4F2F">
        <w:rPr>
          <w:rFonts w:ascii="Cambria" w:hAnsi="Cambria"/>
          <w:sz w:val="24"/>
          <w:szCs w:val="24"/>
        </w:rPr>
        <w:t xml:space="preserve"> </w:t>
      </w:r>
      <w:r w:rsidRPr="009A4F2F">
        <w:rPr>
          <w:rFonts w:ascii="Cambria" w:hAnsi="Cambria"/>
          <w:sz w:val="24"/>
          <w:szCs w:val="24"/>
        </w:rPr>
        <w:t>następujących przypadkach:</w:t>
      </w:r>
    </w:p>
    <w:p w14:paraId="7F23FDD8" w14:textId="77777777" w:rsidR="00117A5E" w:rsidRPr="009A4F2F" w:rsidRDefault="00117A5E" w:rsidP="00A203F2">
      <w:pPr>
        <w:numPr>
          <w:ilvl w:val="0"/>
          <w:numId w:val="13"/>
        </w:numPr>
        <w:autoSpaceDE w:val="0"/>
        <w:autoSpaceDN w:val="0"/>
        <w:adjustRightInd w:val="0"/>
        <w:spacing w:after="0"/>
        <w:jc w:val="both"/>
        <w:rPr>
          <w:rFonts w:ascii="Cambria" w:hAnsi="Cambria"/>
          <w:bCs/>
          <w:sz w:val="24"/>
          <w:szCs w:val="24"/>
        </w:rPr>
      </w:pPr>
      <w:r w:rsidRPr="009A4F2F">
        <w:rPr>
          <w:rFonts w:ascii="Cambria" w:hAnsi="Cambria"/>
          <w:sz w:val="24"/>
          <w:szCs w:val="24"/>
        </w:rPr>
        <w:t>zmiany przepisów mających zastosowanie przy wykonaniu umowy;</w:t>
      </w:r>
    </w:p>
    <w:p w14:paraId="22CE4966" w14:textId="77777777" w:rsidR="00117A5E" w:rsidRPr="009A4F2F" w:rsidRDefault="00117A5E" w:rsidP="00A203F2">
      <w:pPr>
        <w:numPr>
          <w:ilvl w:val="0"/>
          <w:numId w:val="13"/>
        </w:numPr>
        <w:autoSpaceDE w:val="0"/>
        <w:autoSpaceDN w:val="0"/>
        <w:adjustRightInd w:val="0"/>
        <w:spacing w:after="0"/>
        <w:jc w:val="both"/>
        <w:rPr>
          <w:rFonts w:ascii="Cambria" w:hAnsi="Cambria"/>
          <w:sz w:val="24"/>
          <w:szCs w:val="24"/>
        </w:rPr>
      </w:pPr>
      <w:r w:rsidRPr="009A4F2F">
        <w:rPr>
          <w:rFonts w:ascii="Cambria" w:hAnsi="Cambria"/>
          <w:sz w:val="24"/>
          <w:szCs w:val="24"/>
        </w:rPr>
        <w:t>zmniejszenia zakresu przedmiotu umowy za odpowiednim obniżeniem wynagrodzenia Dostawcy, jeżeli wystąpią uzasadnione okoliczności nie dające się wcześniej przewidzieć i</w:t>
      </w:r>
      <w:r w:rsidR="009F4F57" w:rsidRPr="009A4F2F">
        <w:rPr>
          <w:rFonts w:ascii="Cambria" w:hAnsi="Cambria"/>
          <w:sz w:val="24"/>
          <w:szCs w:val="24"/>
        </w:rPr>
        <w:t xml:space="preserve"> </w:t>
      </w:r>
      <w:r w:rsidRPr="009A4F2F">
        <w:rPr>
          <w:rFonts w:ascii="Cambria" w:hAnsi="Cambria"/>
          <w:sz w:val="24"/>
          <w:szCs w:val="24"/>
        </w:rPr>
        <w:t>pozwolą na wykonanie przedmiotu umowy, tak by w pełni służył celowi,</w:t>
      </w:r>
    </w:p>
    <w:p w14:paraId="5EE28054" w14:textId="4C51C0B7" w:rsidR="00117A5E" w:rsidRPr="009A4F2F" w:rsidRDefault="007A00ED" w:rsidP="00A203F2">
      <w:pPr>
        <w:numPr>
          <w:ilvl w:val="0"/>
          <w:numId w:val="13"/>
        </w:numPr>
        <w:autoSpaceDE w:val="0"/>
        <w:autoSpaceDN w:val="0"/>
        <w:adjustRightInd w:val="0"/>
        <w:spacing w:after="0"/>
        <w:jc w:val="both"/>
        <w:rPr>
          <w:rFonts w:ascii="Cambria" w:hAnsi="Cambria"/>
          <w:bCs/>
          <w:sz w:val="24"/>
          <w:szCs w:val="24"/>
        </w:rPr>
      </w:pPr>
      <w:r w:rsidRPr="009A4F2F">
        <w:rPr>
          <w:rFonts w:ascii="Cambria" w:hAnsi="Cambria"/>
          <w:sz w:val="24"/>
          <w:szCs w:val="24"/>
        </w:rPr>
        <w:t>zastosowania ulepszeń w stosunku do przedmiotu umowy, gdy przyniosą wymierne korzyści Zamawiającemu a nie zmieniają wartości umowy</w:t>
      </w:r>
      <w:r w:rsidR="00751870">
        <w:rPr>
          <w:rFonts w:ascii="Cambria" w:hAnsi="Cambria"/>
          <w:sz w:val="24"/>
          <w:szCs w:val="24"/>
        </w:rPr>
        <w:t>,</w:t>
      </w:r>
    </w:p>
    <w:p w14:paraId="32621226" w14:textId="77777777" w:rsidR="00117A5E" w:rsidRPr="009A4F2F" w:rsidRDefault="005D4032" w:rsidP="00A203F2">
      <w:pPr>
        <w:numPr>
          <w:ilvl w:val="0"/>
          <w:numId w:val="13"/>
        </w:numPr>
        <w:autoSpaceDE w:val="0"/>
        <w:autoSpaceDN w:val="0"/>
        <w:adjustRightInd w:val="0"/>
        <w:spacing w:after="0"/>
        <w:jc w:val="both"/>
        <w:rPr>
          <w:rFonts w:ascii="Cambria" w:hAnsi="Cambria"/>
          <w:sz w:val="24"/>
          <w:szCs w:val="24"/>
        </w:rPr>
      </w:pPr>
      <w:r w:rsidRPr="009A4F2F">
        <w:rPr>
          <w:rFonts w:ascii="Cambria" w:hAnsi="Cambria"/>
          <w:sz w:val="24"/>
          <w:szCs w:val="24"/>
        </w:rPr>
        <w:t xml:space="preserve">co do zmiany terminu okresu trwania gwarancji jakości, gdy </w:t>
      </w:r>
      <w:r w:rsidR="00117A5E" w:rsidRPr="009A4F2F">
        <w:rPr>
          <w:rFonts w:ascii="Cambria" w:hAnsi="Cambria"/>
          <w:sz w:val="24"/>
          <w:szCs w:val="24"/>
        </w:rPr>
        <w:t>po podpisaniu umowy doszło do wydłużenia okresu gwarancyjnego przez producenta;</w:t>
      </w:r>
    </w:p>
    <w:p w14:paraId="775F0A67" w14:textId="77777777" w:rsidR="00117A5E" w:rsidRPr="009A4F2F" w:rsidRDefault="00117A5E" w:rsidP="00A203F2">
      <w:pPr>
        <w:numPr>
          <w:ilvl w:val="0"/>
          <w:numId w:val="12"/>
        </w:numPr>
        <w:spacing w:after="0"/>
        <w:jc w:val="both"/>
        <w:rPr>
          <w:rFonts w:ascii="Cambria" w:hAnsi="Cambria"/>
          <w:sz w:val="24"/>
          <w:szCs w:val="24"/>
        </w:rPr>
      </w:pPr>
      <w:r w:rsidRPr="009A4F2F">
        <w:rPr>
          <w:rFonts w:ascii="Cambria" w:hAnsi="Cambria"/>
          <w:sz w:val="24"/>
          <w:szCs w:val="24"/>
        </w:rPr>
        <w:t>Każda zmiana umowy może nastąpić jedynie za zgodą obu Stron wyrażoną na piśmie w formie aneksu pod rygorem nieważności.</w:t>
      </w:r>
    </w:p>
    <w:bookmarkEnd w:id="3"/>
    <w:p w14:paraId="141F0004" w14:textId="77777777" w:rsidR="004D1166" w:rsidRDefault="004D1166" w:rsidP="00256FE6">
      <w:pPr>
        <w:tabs>
          <w:tab w:val="left" w:pos="567"/>
        </w:tabs>
        <w:spacing w:after="0"/>
        <w:rPr>
          <w:rFonts w:ascii="Cambria" w:hAnsi="Cambria"/>
          <w:b/>
          <w:sz w:val="24"/>
          <w:szCs w:val="24"/>
        </w:rPr>
      </w:pPr>
    </w:p>
    <w:p w14:paraId="045050D4" w14:textId="77777777" w:rsidR="00BF4241" w:rsidRDefault="00117A5E" w:rsidP="00CA4F15">
      <w:pPr>
        <w:tabs>
          <w:tab w:val="left" w:pos="567"/>
        </w:tabs>
        <w:spacing w:after="0"/>
        <w:jc w:val="center"/>
        <w:rPr>
          <w:rFonts w:ascii="Cambria" w:hAnsi="Cambria"/>
          <w:b/>
          <w:sz w:val="24"/>
          <w:szCs w:val="24"/>
        </w:rPr>
      </w:pPr>
      <w:r w:rsidRPr="009A4F2F">
        <w:rPr>
          <w:rFonts w:ascii="Cambria" w:hAnsi="Cambria"/>
          <w:b/>
          <w:sz w:val="24"/>
          <w:szCs w:val="24"/>
        </w:rPr>
        <w:t>§ 1</w:t>
      </w:r>
      <w:r w:rsidR="00D5603A" w:rsidRPr="009A4F2F">
        <w:rPr>
          <w:rFonts w:ascii="Cambria" w:hAnsi="Cambria"/>
          <w:b/>
          <w:sz w:val="24"/>
          <w:szCs w:val="24"/>
        </w:rPr>
        <w:t>0</w:t>
      </w:r>
    </w:p>
    <w:p w14:paraId="18399169" w14:textId="77777777" w:rsidR="00117A5E" w:rsidRPr="009A4F2F" w:rsidRDefault="00117A5E" w:rsidP="00CA4F15">
      <w:pPr>
        <w:tabs>
          <w:tab w:val="left" w:pos="567"/>
        </w:tabs>
        <w:spacing w:after="0"/>
        <w:jc w:val="center"/>
        <w:rPr>
          <w:rFonts w:ascii="Cambria" w:hAnsi="Cambria"/>
          <w:b/>
          <w:sz w:val="24"/>
          <w:szCs w:val="24"/>
        </w:rPr>
      </w:pPr>
      <w:r w:rsidRPr="009A4F2F">
        <w:rPr>
          <w:rFonts w:ascii="Cambria" w:hAnsi="Cambria"/>
          <w:b/>
          <w:sz w:val="24"/>
          <w:szCs w:val="24"/>
        </w:rPr>
        <w:t>Doręczenia</w:t>
      </w:r>
    </w:p>
    <w:p w14:paraId="738C2C0D" w14:textId="77777777" w:rsidR="00117A5E" w:rsidRPr="009A4F2F" w:rsidRDefault="00117A5E" w:rsidP="00A203F2">
      <w:pPr>
        <w:widowControl w:val="0"/>
        <w:numPr>
          <w:ilvl w:val="0"/>
          <w:numId w:val="14"/>
        </w:numPr>
        <w:tabs>
          <w:tab w:val="left" w:pos="360"/>
        </w:tabs>
        <w:suppressAutoHyphens/>
        <w:spacing w:after="0"/>
        <w:jc w:val="both"/>
        <w:rPr>
          <w:rFonts w:ascii="Cambria" w:hAnsi="Cambria"/>
          <w:sz w:val="24"/>
          <w:szCs w:val="24"/>
          <w:lang w:eastAsia="ar-SA"/>
        </w:rPr>
      </w:pPr>
      <w:r w:rsidRPr="009A4F2F">
        <w:rPr>
          <w:rFonts w:ascii="Cambria" w:hAnsi="Cambria"/>
          <w:sz w:val="24"/>
          <w:szCs w:val="24"/>
          <w:lang w:eastAsia="ar-SA"/>
        </w:rPr>
        <w:t>Wszelkie pisma kierowane do Stron będą doręczane:</w:t>
      </w:r>
    </w:p>
    <w:p w14:paraId="4C112E89" w14:textId="77777777" w:rsidR="00B4753F" w:rsidRPr="00B4753F" w:rsidRDefault="00117A5E" w:rsidP="00A203F2">
      <w:pPr>
        <w:widowControl w:val="0"/>
        <w:numPr>
          <w:ilvl w:val="0"/>
          <w:numId w:val="15"/>
        </w:numPr>
        <w:suppressAutoHyphens/>
        <w:spacing w:after="0"/>
        <w:jc w:val="both"/>
        <w:rPr>
          <w:rFonts w:ascii="Cambria" w:hAnsi="Cambria"/>
          <w:sz w:val="24"/>
          <w:szCs w:val="24"/>
        </w:rPr>
      </w:pPr>
      <w:r w:rsidRPr="009A4F2F">
        <w:rPr>
          <w:rFonts w:ascii="Cambria" w:hAnsi="Cambria"/>
          <w:sz w:val="24"/>
          <w:szCs w:val="24"/>
        </w:rPr>
        <w:t xml:space="preserve">Zamawiającemu na adres </w:t>
      </w:r>
      <w:r w:rsidR="00B4753F" w:rsidRPr="00B4753F">
        <w:rPr>
          <w:rFonts w:ascii="Cambria" w:hAnsi="Cambria"/>
          <w:sz w:val="24"/>
          <w:szCs w:val="24"/>
        </w:rPr>
        <w:t>Stowarzyszenie Samorządów Euroregionu Bug</w:t>
      </w:r>
    </w:p>
    <w:p w14:paraId="32429E31" w14:textId="07A44247" w:rsidR="00117A5E" w:rsidRPr="009A4F2F" w:rsidRDefault="00B4753F" w:rsidP="00B4753F">
      <w:pPr>
        <w:widowControl w:val="0"/>
        <w:suppressAutoHyphens/>
        <w:spacing w:after="0"/>
        <w:ind w:left="720"/>
        <w:jc w:val="both"/>
        <w:rPr>
          <w:rFonts w:ascii="Cambria" w:hAnsi="Cambria"/>
          <w:sz w:val="24"/>
          <w:szCs w:val="24"/>
        </w:rPr>
      </w:pPr>
      <w:r w:rsidRPr="00B4753F">
        <w:rPr>
          <w:rFonts w:ascii="Cambria" w:hAnsi="Cambria"/>
          <w:sz w:val="24"/>
          <w:szCs w:val="24"/>
        </w:rPr>
        <w:t>Pl. Niepodległości 1 lok. 16,</w:t>
      </w:r>
      <w:r>
        <w:rPr>
          <w:rFonts w:ascii="Cambria" w:hAnsi="Cambria"/>
          <w:sz w:val="24"/>
          <w:szCs w:val="24"/>
        </w:rPr>
        <w:t xml:space="preserve"> </w:t>
      </w:r>
      <w:r w:rsidRPr="00B4753F">
        <w:rPr>
          <w:rFonts w:ascii="Cambria" w:hAnsi="Cambria"/>
          <w:sz w:val="24"/>
          <w:szCs w:val="24"/>
        </w:rPr>
        <w:t>22-100 Chełm</w:t>
      </w:r>
      <w:r w:rsidR="00117A5E" w:rsidRPr="009A4F2F">
        <w:rPr>
          <w:rFonts w:ascii="Cambria" w:hAnsi="Cambria"/>
          <w:sz w:val="24"/>
          <w:szCs w:val="24"/>
        </w:rPr>
        <w:t xml:space="preserve">, </w:t>
      </w:r>
    </w:p>
    <w:p w14:paraId="40BB8C7A" w14:textId="77777777" w:rsidR="00117A5E" w:rsidRPr="009A4F2F" w:rsidRDefault="00117A5E" w:rsidP="00A203F2">
      <w:pPr>
        <w:widowControl w:val="0"/>
        <w:numPr>
          <w:ilvl w:val="0"/>
          <w:numId w:val="15"/>
        </w:numPr>
        <w:suppressAutoHyphens/>
        <w:spacing w:after="0"/>
        <w:jc w:val="both"/>
        <w:rPr>
          <w:rFonts w:ascii="Cambria" w:hAnsi="Cambria"/>
          <w:sz w:val="24"/>
          <w:szCs w:val="24"/>
          <w:lang w:eastAsia="ar-SA"/>
        </w:rPr>
      </w:pPr>
      <w:r w:rsidRPr="009A4F2F">
        <w:rPr>
          <w:rFonts w:ascii="Cambria" w:hAnsi="Cambria"/>
          <w:sz w:val="24"/>
          <w:szCs w:val="24"/>
          <w:lang w:eastAsia="ar-SA"/>
        </w:rPr>
        <w:t>Dostawcy - adres do korespondencji:</w:t>
      </w:r>
      <w:r w:rsidR="00BF4241">
        <w:rPr>
          <w:rFonts w:ascii="Cambria" w:hAnsi="Cambria"/>
          <w:sz w:val="24"/>
          <w:szCs w:val="24"/>
          <w:lang w:eastAsia="ar-SA"/>
        </w:rPr>
        <w:t xml:space="preserve"> </w:t>
      </w:r>
      <w:r w:rsidRPr="009A4F2F">
        <w:rPr>
          <w:rFonts w:ascii="Cambria" w:hAnsi="Cambria"/>
          <w:sz w:val="24"/>
          <w:szCs w:val="24"/>
          <w:lang w:eastAsia="ar-SA"/>
        </w:rPr>
        <w:t>...........................................................................</w:t>
      </w:r>
    </w:p>
    <w:p w14:paraId="7608F384" w14:textId="77777777" w:rsidR="00117A5E" w:rsidRPr="009A4F2F" w:rsidRDefault="00117A5E" w:rsidP="00A203F2">
      <w:pPr>
        <w:widowControl w:val="0"/>
        <w:numPr>
          <w:ilvl w:val="0"/>
          <w:numId w:val="16"/>
        </w:numPr>
        <w:tabs>
          <w:tab w:val="left" w:pos="360"/>
        </w:tabs>
        <w:suppressAutoHyphens/>
        <w:spacing w:after="0"/>
        <w:jc w:val="both"/>
        <w:rPr>
          <w:rFonts w:ascii="Cambria" w:hAnsi="Cambria"/>
          <w:sz w:val="24"/>
          <w:szCs w:val="24"/>
          <w:lang w:eastAsia="ar-SA"/>
        </w:rPr>
      </w:pPr>
      <w:r w:rsidRPr="009A4F2F">
        <w:rPr>
          <w:rFonts w:ascii="Cambria" w:hAnsi="Cambria"/>
          <w:sz w:val="24"/>
          <w:szCs w:val="24"/>
          <w:lang w:eastAsia="ar-SA"/>
        </w:rPr>
        <w:t>Strony są zobowiązane do wzajemnego powiadomienia o każdej zmianie adresu. Powiadomienie winno być pod rygorem nieważności dokonane w formie pisemnej i</w:t>
      </w:r>
      <w:r w:rsidR="000A4F32">
        <w:rPr>
          <w:rFonts w:ascii="Cambria" w:hAnsi="Cambria"/>
          <w:sz w:val="24"/>
          <w:szCs w:val="24"/>
          <w:lang w:eastAsia="ar-SA"/>
        </w:rPr>
        <w:t> </w:t>
      </w:r>
      <w:r w:rsidRPr="009A4F2F">
        <w:rPr>
          <w:rFonts w:ascii="Cambria" w:hAnsi="Cambria"/>
          <w:sz w:val="24"/>
          <w:szCs w:val="24"/>
          <w:lang w:eastAsia="ar-SA"/>
        </w:rPr>
        <w:t xml:space="preserve">doręczone stronie osobiście za pisemnym potwierdzeniem odbioru lub listem poleconym za zwrotnym potwierdzeniem odbioru przy pomocy </w:t>
      </w:r>
      <w:r w:rsidRPr="009A4F2F">
        <w:rPr>
          <w:rFonts w:ascii="Cambria" w:hAnsi="Cambria"/>
          <w:color w:val="000000"/>
          <w:sz w:val="24"/>
          <w:szCs w:val="24"/>
        </w:rPr>
        <w:t>operatora</w:t>
      </w:r>
      <w:r w:rsidR="009D3157" w:rsidRPr="009A4F2F">
        <w:rPr>
          <w:rFonts w:ascii="Cambria" w:hAnsi="Cambria"/>
          <w:i/>
          <w:sz w:val="24"/>
          <w:szCs w:val="24"/>
          <w:lang w:eastAsia="ar-SA"/>
        </w:rPr>
        <w:t>.</w:t>
      </w:r>
      <w:r w:rsidRPr="009A4F2F">
        <w:rPr>
          <w:rFonts w:ascii="Cambria" w:hAnsi="Cambria"/>
          <w:sz w:val="24"/>
          <w:szCs w:val="24"/>
          <w:lang w:eastAsia="ar-SA"/>
        </w:rPr>
        <w:t xml:space="preserve"> Powiadomienie jest skuteczne od chwili jego otrzymania przez Stronę, do której jest adresowane.</w:t>
      </w:r>
    </w:p>
    <w:p w14:paraId="50730EEE" w14:textId="77777777" w:rsidR="009B6CD0" w:rsidRPr="009A4F2F" w:rsidRDefault="009B6CD0" w:rsidP="00A203F2">
      <w:pPr>
        <w:widowControl w:val="0"/>
        <w:numPr>
          <w:ilvl w:val="0"/>
          <w:numId w:val="16"/>
        </w:numPr>
        <w:tabs>
          <w:tab w:val="left" w:pos="360"/>
        </w:tabs>
        <w:suppressAutoHyphens/>
        <w:spacing w:after="0"/>
        <w:jc w:val="both"/>
        <w:rPr>
          <w:rFonts w:ascii="Cambria" w:hAnsi="Cambria"/>
          <w:sz w:val="24"/>
          <w:szCs w:val="24"/>
          <w:lang w:eastAsia="ar-SA"/>
        </w:rPr>
      </w:pPr>
      <w:r w:rsidRPr="009A4F2F">
        <w:rPr>
          <w:rFonts w:ascii="Cambria" w:hAnsi="Cambria"/>
          <w:sz w:val="24"/>
          <w:szCs w:val="24"/>
          <w:lang w:eastAsia="ar-SA"/>
        </w:rPr>
        <w:t>Zaniechanie powyższego obowiązku powoduje, że pismo wysłane na adres określony w ust.1 uznaje się za doręczone.</w:t>
      </w:r>
    </w:p>
    <w:p w14:paraId="6910A397" w14:textId="77777777" w:rsidR="00D5603A" w:rsidRPr="009A4F2F" w:rsidRDefault="00D5603A" w:rsidP="00CA4F15">
      <w:pPr>
        <w:spacing w:after="0"/>
        <w:jc w:val="both"/>
        <w:rPr>
          <w:rFonts w:ascii="Cambria" w:hAnsi="Cambria"/>
          <w:b/>
          <w:sz w:val="24"/>
          <w:szCs w:val="24"/>
        </w:rPr>
      </w:pPr>
    </w:p>
    <w:p w14:paraId="3E60BD9C" w14:textId="77777777" w:rsidR="00BF4241" w:rsidRDefault="00117A5E" w:rsidP="00CA4F15">
      <w:pPr>
        <w:spacing w:after="0"/>
        <w:jc w:val="center"/>
        <w:rPr>
          <w:rFonts w:ascii="Cambria" w:hAnsi="Cambria"/>
          <w:b/>
          <w:sz w:val="24"/>
          <w:szCs w:val="24"/>
        </w:rPr>
      </w:pPr>
      <w:r w:rsidRPr="009A4F2F">
        <w:rPr>
          <w:rFonts w:ascii="Cambria" w:hAnsi="Cambria"/>
          <w:b/>
          <w:sz w:val="24"/>
          <w:szCs w:val="24"/>
        </w:rPr>
        <w:t>§ 1</w:t>
      </w:r>
      <w:r w:rsidR="00D5603A" w:rsidRPr="009A4F2F">
        <w:rPr>
          <w:rFonts w:ascii="Cambria" w:hAnsi="Cambria"/>
          <w:b/>
          <w:sz w:val="24"/>
          <w:szCs w:val="24"/>
        </w:rPr>
        <w:t>1</w:t>
      </w:r>
    </w:p>
    <w:p w14:paraId="2056D6C6" w14:textId="77777777" w:rsidR="004B2C1D" w:rsidRDefault="004B2C1D" w:rsidP="004B2C1D">
      <w:pPr>
        <w:spacing w:after="0"/>
        <w:jc w:val="center"/>
        <w:rPr>
          <w:rFonts w:ascii="Cambria" w:hAnsi="Cambria"/>
          <w:b/>
          <w:sz w:val="24"/>
          <w:szCs w:val="24"/>
        </w:rPr>
      </w:pPr>
      <w:r w:rsidRPr="00CD12D5">
        <w:rPr>
          <w:rFonts w:ascii="Cambria" w:hAnsi="Cambria"/>
          <w:b/>
          <w:sz w:val="24"/>
          <w:szCs w:val="24"/>
        </w:rPr>
        <w:t>O</w:t>
      </w:r>
      <w:r>
        <w:rPr>
          <w:rFonts w:ascii="Cambria" w:hAnsi="Cambria"/>
          <w:b/>
          <w:sz w:val="24"/>
          <w:szCs w:val="24"/>
        </w:rPr>
        <w:t xml:space="preserve">chrona danych osobowych </w:t>
      </w:r>
    </w:p>
    <w:p w14:paraId="3E7A403F" w14:textId="53E48B95" w:rsidR="004B2C1D" w:rsidRPr="00CD12D5" w:rsidRDefault="004B2C1D" w:rsidP="00A203F2">
      <w:pPr>
        <w:pStyle w:val="Kolorowalistaakcent11"/>
        <w:numPr>
          <w:ilvl w:val="0"/>
          <w:numId w:val="25"/>
        </w:numPr>
        <w:spacing w:after="0"/>
        <w:ind w:left="426" w:hanging="426"/>
        <w:jc w:val="both"/>
        <w:rPr>
          <w:rFonts w:ascii="Cambria" w:hAnsi="Cambria"/>
          <w:sz w:val="24"/>
          <w:szCs w:val="24"/>
        </w:rPr>
      </w:pPr>
      <w:r>
        <w:rPr>
          <w:rFonts w:ascii="Cambria" w:hAnsi="Cambria"/>
          <w:sz w:val="24"/>
          <w:szCs w:val="24"/>
        </w:rPr>
        <w:t xml:space="preserve">Jeżeli w trakcie realizacji umowy dojdzie do przekazania </w:t>
      </w:r>
      <w:r w:rsidR="009C6BBF">
        <w:rPr>
          <w:rFonts w:ascii="Cambria" w:hAnsi="Cambria"/>
          <w:sz w:val="24"/>
          <w:szCs w:val="24"/>
          <w:lang w:val="pl-PL"/>
        </w:rPr>
        <w:t>Dostawcy</w:t>
      </w:r>
      <w:r>
        <w:rPr>
          <w:rFonts w:ascii="Cambria" w:hAnsi="Cambria"/>
          <w:sz w:val="24"/>
          <w:szCs w:val="24"/>
        </w:rPr>
        <w:t xml:space="preserve"> danych osobowych niezbędnych do realizacji zamówienia, z</w:t>
      </w:r>
      <w:r w:rsidRPr="00CD12D5">
        <w:rPr>
          <w:rFonts w:ascii="Cambria" w:hAnsi="Cambria"/>
          <w:sz w:val="24"/>
          <w:szCs w:val="24"/>
        </w:rPr>
        <w:t xml:space="preserve">amawiający </w:t>
      </w:r>
      <w:r>
        <w:rPr>
          <w:rFonts w:ascii="Cambria" w:hAnsi="Cambria"/>
          <w:sz w:val="24"/>
          <w:szCs w:val="24"/>
        </w:rPr>
        <w:t xml:space="preserve">będzie ich </w:t>
      </w:r>
      <w:r w:rsidRPr="00CD12D5">
        <w:rPr>
          <w:rFonts w:ascii="Cambria" w:hAnsi="Cambria"/>
          <w:sz w:val="24"/>
          <w:szCs w:val="24"/>
        </w:rPr>
        <w:t xml:space="preserve">administratorem w rozumieniu art. 4 pkt 7 Rozporządzenia PE i Rady (UE) 2016/679 z dnia 27 kwietnia 2016 r. (zwane dalej „Rozporządzeniem”), a </w:t>
      </w:r>
      <w:r w:rsidRPr="00C41B0B">
        <w:rPr>
          <w:rFonts w:ascii="Cambria" w:hAnsi="Cambria"/>
          <w:sz w:val="24"/>
          <w:szCs w:val="24"/>
        </w:rPr>
        <w:t>Wykonawca</w:t>
      </w:r>
      <w:r w:rsidRPr="00CD12D5">
        <w:rPr>
          <w:rFonts w:ascii="Cambria" w:hAnsi="Cambria"/>
          <w:sz w:val="24"/>
          <w:szCs w:val="24"/>
        </w:rPr>
        <w:t xml:space="preserve"> – podmiotem przetwarzającym te dane w rozumieniu pkt 8 tego przepisu.</w:t>
      </w:r>
    </w:p>
    <w:p w14:paraId="72FF9450" w14:textId="007D77D4" w:rsidR="004B2C1D" w:rsidRPr="00CD12D5" w:rsidRDefault="004B2C1D" w:rsidP="00A203F2">
      <w:pPr>
        <w:pStyle w:val="Kolorowalistaakcent11"/>
        <w:numPr>
          <w:ilvl w:val="0"/>
          <w:numId w:val="25"/>
        </w:numPr>
        <w:spacing w:after="0"/>
        <w:ind w:left="426" w:hanging="426"/>
        <w:jc w:val="both"/>
        <w:rPr>
          <w:rFonts w:ascii="Cambria" w:hAnsi="Cambria"/>
          <w:sz w:val="24"/>
          <w:szCs w:val="24"/>
        </w:rPr>
      </w:pPr>
      <w:r w:rsidRPr="00CD12D5">
        <w:rPr>
          <w:rFonts w:ascii="Cambria" w:hAnsi="Cambria"/>
          <w:sz w:val="24"/>
          <w:szCs w:val="24"/>
        </w:rPr>
        <w:t xml:space="preserve">Zamawiający powierza </w:t>
      </w:r>
      <w:r w:rsidR="009C6BBF">
        <w:rPr>
          <w:rFonts w:ascii="Cambria" w:hAnsi="Cambria"/>
          <w:sz w:val="24"/>
          <w:szCs w:val="24"/>
          <w:lang w:val="pl-PL"/>
        </w:rPr>
        <w:t>Dostawcy</w:t>
      </w:r>
      <w:r w:rsidRPr="00CD12D5">
        <w:rPr>
          <w:rFonts w:ascii="Cambria" w:hAnsi="Cambria"/>
          <w:sz w:val="24"/>
          <w:szCs w:val="24"/>
        </w:rPr>
        <w:t>, w trybie art. 28 Rozporządzenia dane osobowe do przetwarzania, wyłącznie w celu wykonania przedmiotu niniejszej umowy.</w:t>
      </w:r>
    </w:p>
    <w:p w14:paraId="51E9C2B0" w14:textId="5D52D586" w:rsidR="004B2C1D" w:rsidRPr="00CD12D5" w:rsidRDefault="009C6BBF" w:rsidP="00A203F2">
      <w:pPr>
        <w:pStyle w:val="Kolorowalistaakcent11"/>
        <w:numPr>
          <w:ilvl w:val="0"/>
          <w:numId w:val="25"/>
        </w:numPr>
        <w:spacing w:after="0"/>
        <w:ind w:left="426" w:hanging="426"/>
        <w:jc w:val="both"/>
        <w:rPr>
          <w:rFonts w:ascii="Cambria" w:hAnsi="Cambria"/>
          <w:sz w:val="24"/>
          <w:szCs w:val="24"/>
        </w:rPr>
      </w:pPr>
      <w:r>
        <w:rPr>
          <w:rFonts w:ascii="Cambria" w:hAnsi="Cambria"/>
          <w:sz w:val="24"/>
          <w:szCs w:val="24"/>
          <w:lang w:val="pl-PL"/>
        </w:rPr>
        <w:t>Dostawca</w:t>
      </w:r>
      <w:r w:rsidR="004B2C1D" w:rsidRPr="00CD12D5">
        <w:rPr>
          <w:rFonts w:ascii="Cambria" w:hAnsi="Cambria"/>
          <w:sz w:val="24"/>
          <w:szCs w:val="24"/>
        </w:rPr>
        <w:t xml:space="preserve"> zobowiązuje się:</w:t>
      </w:r>
    </w:p>
    <w:p w14:paraId="0FDEBD12" w14:textId="77777777" w:rsidR="004B2C1D" w:rsidRPr="00CD12D5" w:rsidRDefault="004B2C1D" w:rsidP="00A203F2">
      <w:pPr>
        <w:pStyle w:val="Kolorowalistaakcent11"/>
        <w:numPr>
          <w:ilvl w:val="1"/>
          <w:numId w:val="25"/>
        </w:numPr>
        <w:spacing w:after="0"/>
        <w:ind w:left="851" w:hanging="425"/>
        <w:jc w:val="both"/>
        <w:rPr>
          <w:rFonts w:ascii="Cambria" w:hAnsi="Cambria"/>
          <w:sz w:val="24"/>
          <w:szCs w:val="24"/>
        </w:rPr>
      </w:pPr>
      <w:r w:rsidRPr="00CD12D5">
        <w:rPr>
          <w:rFonts w:ascii="Cambria" w:hAnsi="Cambria"/>
          <w:sz w:val="24"/>
          <w:szCs w:val="24"/>
        </w:rPr>
        <w:lastRenderedPageBreak/>
        <w:t>przetwarzać powierzone mu dane osobowe zgodnie z niniejszą umową, Rozporządzeniem oraz z innymi przepisami prawa powszechnie obowiązującego, które chronią prawa osób, których dane dotyczą,</w:t>
      </w:r>
    </w:p>
    <w:p w14:paraId="6F081AED" w14:textId="77777777" w:rsidR="004B2C1D" w:rsidRPr="00CD12D5" w:rsidRDefault="004B2C1D" w:rsidP="00A203F2">
      <w:pPr>
        <w:pStyle w:val="Kolorowalistaakcent11"/>
        <w:numPr>
          <w:ilvl w:val="1"/>
          <w:numId w:val="25"/>
        </w:numPr>
        <w:spacing w:after="0"/>
        <w:ind w:left="851" w:hanging="425"/>
        <w:jc w:val="both"/>
        <w:rPr>
          <w:rFonts w:ascii="Cambria" w:hAnsi="Cambria"/>
          <w:sz w:val="24"/>
          <w:szCs w:val="24"/>
        </w:rPr>
      </w:pPr>
      <w:r w:rsidRPr="00CD12D5">
        <w:rPr>
          <w:rFonts w:ascii="Cambria" w:hAnsi="Cambria"/>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24FDE990" w14:textId="77777777" w:rsidR="004B2C1D" w:rsidRPr="00CD12D5" w:rsidRDefault="004B2C1D" w:rsidP="00A203F2">
      <w:pPr>
        <w:pStyle w:val="Kolorowalistaakcent11"/>
        <w:numPr>
          <w:ilvl w:val="1"/>
          <w:numId w:val="25"/>
        </w:numPr>
        <w:spacing w:after="0"/>
        <w:ind w:left="851" w:hanging="425"/>
        <w:jc w:val="both"/>
        <w:rPr>
          <w:rFonts w:ascii="Cambria" w:hAnsi="Cambria"/>
          <w:sz w:val="24"/>
          <w:szCs w:val="24"/>
        </w:rPr>
      </w:pPr>
      <w:r w:rsidRPr="00CD12D5">
        <w:rPr>
          <w:rFonts w:ascii="Cambria" w:hAnsi="Cambria"/>
          <w:sz w:val="24"/>
          <w:szCs w:val="24"/>
        </w:rPr>
        <w:t>dołożyć należytej staranności przy przetwarzaniu powierzonych danych osobowych,</w:t>
      </w:r>
    </w:p>
    <w:p w14:paraId="3BF60FB5" w14:textId="77777777" w:rsidR="004B2C1D" w:rsidRPr="00CD12D5" w:rsidRDefault="004B2C1D" w:rsidP="00A203F2">
      <w:pPr>
        <w:pStyle w:val="Kolorowalistaakcent11"/>
        <w:numPr>
          <w:ilvl w:val="1"/>
          <w:numId w:val="25"/>
        </w:numPr>
        <w:spacing w:after="0"/>
        <w:ind w:left="851" w:hanging="425"/>
        <w:jc w:val="both"/>
        <w:rPr>
          <w:rFonts w:ascii="Cambria" w:hAnsi="Cambria"/>
          <w:sz w:val="24"/>
          <w:szCs w:val="24"/>
        </w:rPr>
      </w:pPr>
      <w:r w:rsidRPr="00CD12D5">
        <w:rPr>
          <w:rFonts w:ascii="Cambria" w:hAnsi="Cambria"/>
          <w:sz w:val="24"/>
          <w:szCs w:val="24"/>
        </w:rPr>
        <w:t>do nadania upoważnień do przetwarzania danych osobowych wszystkim osobom, które będą przetwarzały powierzone dane w celu realizacji niniejszej umowy,</w:t>
      </w:r>
    </w:p>
    <w:p w14:paraId="69C556C9" w14:textId="77777777" w:rsidR="004B2C1D" w:rsidRPr="00CD12D5" w:rsidRDefault="004B2C1D" w:rsidP="00A203F2">
      <w:pPr>
        <w:pStyle w:val="Kolorowalistaakcent11"/>
        <w:numPr>
          <w:ilvl w:val="1"/>
          <w:numId w:val="25"/>
        </w:numPr>
        <w:spacing w:after="0"/>
        <w:ind w:left="851" w:hanging="425"/>
        <w:jc w:val="both"/>
        <w:rPr>
          <w:rFonts w:ascii="Cambria" w:hAnsi="Cambria"/>
          <w:sz w:val="24"/>
          <w:szCs w:val="24"/>
        </w:rPr>
      </w:pPr>
      <w:r>
        <w:rPr>
          <w:rFonts w:ascii="Cambria" w:hAnsi="Cambria"/>
          <w:sz w:val="24"/>
          <w:szCs w:val="24"/>
        </w:rPr>
        <w:t>zapewnić zachowanie w tajemnicy</w:t>
      </w:r>
      <w:r w:rsidRPr="00CD12D5">
        <w:rPr>
          <w:rFonts w:ascii="Cambria" w:hAnsi="Cambria"/>
          <w:sz w:val="24"/>
          <w:szCs w:val="24"/>
        </w:rPr>
        <w:t xml:space="preserve">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29F5A86" w14:textId="3300041E" w:rsidR="004B2C1D" w:rsidRPr="00CD12D5" w:rsidRDefault="009C6BBF" w:rsidP="00A203F2">
      <w:pPr>
        <w:pStyle w:val="Kolorowalistaakcent11"/>
        <w:numPr>
          <w:ilvl w:val="0"/>
          <w:numId w:val="25"/>
        </w:numPr>
        <w:spacing w:after="0"/>
        <w:ind w:left="426" w:hanging="426"/>
        <w:jc w:val="both"/>
        <w:rPr>
          <w:rFonts w:ascii="Cambria" w:hAnsi="Cambria"/>
          <w:sz w:val="24"/>
          <w:szCs w:val="24"/>
        </w:rPr>
      </w:pPr>
      <w:r>
        <w:rPr>
          <w:rFonts w:ascii="Cambria" w:hAnsi="Cambria"/>
          <w:sz w:val="24"/>
          <w:szCs w:val="24"/>
          <w:lang w:val="pl-PL"/>
        </w:rPr>
        <w:t>Dostawca</w:t>
      </w:r>
      <w:r w:rsidR="004B2C1D" w:rsidRPr="00CD12D5">
        <w:rPr>
          <w:rFonts w:ascii="Cambria" w:hAnsi="Cambria"/>
          <w:sz w:val="24"/>
          <w:szCs w:val="24"/>
        </w:rPr>
        <w:t xml:space="preserve"> po wykonaniu przedmiotu zamówienia, usuwa / zwraca Zamawiającemu wszelkie dane osobowe oraz usuwa wszelkie ich istniejące kopie, chyba że prawo Unii lub prawo państwa członkowskiego nakazują przechowywanie danych osobowych.</w:t>
      </w:r>
    </w:p>
    <w:p w14:paraId="4660AA09" w14:textId="52BDD129" w:rsidR="004B2C1D" w:rsidRPr="00CD12D5" w:rsidRDefault="009C6BBF" w:rsidP="00A203F2">
      <w:pPr>
        <w:pStyle w:val="Kolorowalistaakcent11"/>
        <w:numPr>
          <w:ilvl w:val="0"/>
          <w:numId w:val="25"/>
        </w:numPr>
        <w:spacing w:after="0"/>
        <w:ind w:left="426" w:hanging="426"/>
        <w:jc w:val="both"/>
        <w:rPr>
          <w:rFonts w:ascii="Cambria" w:hAnsi="Cambria"/>
          <w:sz w:val="24"/>
          <w:szCs w:val="24"/>
        </w:rPr>
      </w:pPr>
      <w:r>
        <w:rPr>
          <w:rFonts w:ascii="Cambria" w:hAnsi="Cambria"/>
          <w:sz w:val="24"/>
          <w:szCs w:val="24"/>
          <w:lang w:val="pl-PL"/>
        </w:rPr>
        <w:t>Dostawca</w:t>
      </w:r>
      <w:r w:rsidR="004B2C1D" w:rsidRPr="00CD12D5">
        <w:rPr>
          <w:rFonts w:ascii="Cambria" w:hAnsi="Cambria"/>
          <w:sz w:val="24"/>
          <w:szCs w:val="24"/>
        </w:rPr>
        <w:t xml:space="preserve"> pomaga Zamawiającemu w niezbę</w:t>
      </w:r>
      <w:r w:rsidR="00324ADE">
        <w:rPr>
          <w:rFonts w:ascii="Cambria" w:hAnsi="Cambria"/>
          <w:sz w:val="24"/>
          <w:szCs w:val="24"/>
        </w:rPr>
        <w:t xml:space="preserve">dnym zakresie wywiązywać się z </w:t>
      </w:r>
      <w:r w:rsidR="00324ADE">
        <w:rPr>
          <w:rFonts w:ascii="Cambria" w:hAnsi="Cambria"/>
          <w:sz w:val="24"/>
          <w:szCs w:val="24"/>
          <w:lang w:val="pl-PL"/>
        </w:rPr>
        <w:t> o</w:t>
      </w:r>
      <w:proofErr w:type="spellStart"/>
      <w:r w:rsidR="004B2C1D" w:rsidRPr="00CD12D5">
        <w:rPr>
          <w:rFonts w:ascii="Cambria" w:hAnsi="Cambria"/>
          <w:sz w:val="24"/>
          <w:szCs w:val="24"/>
        </w:rPr>
        <w:t>bowiązku</w:t>
      </w:r>
      <w:proofErr w:type="spellEnd"/>
      <w:r w:rsidR="004B2C1D" w:rsidRPr="00CD12D5">
        <w:rPr>
          <w:rFonts w:ascii="Cambria" w:hAnsi="Cambria"/>
          <w:sz w:val="24"/>
          <w:szCs w:val="24"/>
        </w:rPr>
        <w:t xml:space="preserve"> odpowiadania na żądania osoby, której dane dotyczą oraz wywiązywania się z obowiązków określonych w art. 32-36 Rozporządzenia. </w:t>
      </w:r>
    </w:p>
    <w:p w14:paraId="0567EF91" w14:textId="267F4D60" w:rsidR="004B2C1D" w:rsidRPr="00CD12D5" w:rsidRDefault="009C6BBF" w:rsidP="00A203F2">
      <w:pPr>
        <w:pStyle w:val="Kolorowalistaakcent11"/>
        <w:numPr>
          <w:ilvl w:val="0"/>
          <w:numId w:val="25"/>
        </w:numPr>
        <w:spacing w:after="0"/>
        <w:ind w:left="426" w:hanging="426"/>
        <w:jc w:val="both"/>
        <w:rPr>
          <w:rFonts w:ascii="Cambria" w:hAnsi="Cambria"/>
          <w:b/>
          <w:sz w:val="24"/>
          <w:szCs w:val="24"/>
        </w:rPr>
      </w:pPr>
      <w:r>
        <w:rPr>
          <w:rFonts w:ascii="Cambria" w:hAnsi="Cambria"/>
          <w:sz w:val="24"/>
          <w:szCs w:val="24"/>
          <w:lang w:val="pl-PL"/>
        </w:rPr>
        <w:t>Dostawca</w:t>
      </w:r>
      <w:r w:rsidR="004B2C1D" w:rsidRPr="00CD12D5">
        <w:rPr>
          <w:rFonts w:ascii="Cambria" w:hAnsi="Cambria"/>
          <w:sz w:val="24"/>
          <w:szCs w:val="24"/>
        </w:rPr>
        <w:t>, po stwierdzeniu naruszenia ochrony danych osobowych bez zbędnej zwłoki zgłasza je administratorowi, nie później niż w ciągu 72 godzin od stwierdzenia naruszenia.</w:t>
      </w:r>
    </w:p>
    <w:p w14:paraId="44D64D1F" w14:textId="7C898DAD" w:rsidR="004B2C1D" w:rsidRPr="00CD12D5" w:rsidRDefault="009C6BBF" w:rsidP="00A203F2">
      <w:pPr>
        <w:pStyle w:val="Kolorowalistaakcent11"/>
        <w:numPr>
          <w:ilvl w:val="0"/>
          <w:numId w:val="25"/>
        </w:numPr>
        <w:spacing w:after="0"/>
        <w:ind w:left="426" w:hanging="426"/>
        <w:jc w:val="both"/>
        <w:rPr>
          <w:rFonts w:ascii="Cambria" w:hAnsi="Cambria"/>
          <w:b/>
          <w:sz w:val="24"/>
          <w:szCs w:val="24"/>
        </w:rPr>
      </w:pPr>
      <w:r>
        <w:rPr>
          <w:rFonts w:ascii="Cambria" w:hAnsi="Cambria"/>
          <w:sz w:val="24"/>
          <w:szCs w:val="24"/>
          <w:lang w:val="pl-PL"/>
        </w:rPr>
        <w:t>Dostawca</w:t>
      </w:r>
      <w:r w:rsidR="004B2C1D" w:rsidRPr="00CD12D5">
        <w:rPr>
          <w:rFonts w:ascii="Cambria" w:hAnsi="Cambria"/>
          <w:sz w:val="24"/>
          <w:szCs w:val="24"/>
        </w:rPr>
        <w:t xml:space="preserve"> udostępnia Zamawiającemu wszelkie informacje niezbędne do wykazania spełnienia obowiązków określonych w art. 28 Rozporządzenia.</w:t>
      </w:r>
    </w:p>
    <w:p w14:paraId="42294852" w14:textId="6D4387CE" w:rsidR="004B2C1D" w:rsidRPr="00CD12D5" w:rsidRDefault="009C6BBF" w:rsidP="00A203F2">
      <w:pPr>
        <w:pStyle w:val="Kolorowalistaakcent11"/>
        <w:numPr>
          <w:ilvl w:val="0"/>
          <w:numId w:val="25"/>
        </w:numPr>
        <w:spacing w:after="0"/>
        <w:ind w:left="426" w:hanging="426"/>
        <w:jc w:val="both"/>
        <w:rPr>
          <w:rFonts w:ascii="Cambria" w:hAnsi="Cambria"/>
          <w:b/>
          <w:sz w:val="24"/>
          <w:szCs w:val="24"/>
        </w:rPr>
      </w:pPr>
      <w:r>
        <w:rPr>
          <w:rFonts w:ascii="Cambria" w:hAnsi="Cambria"/>
          <w:sz w:val="24"/>
          <w:szCs w:val="24"/>
          <w:lang w:val="pl-PL"/>
        </w:rPr>
        <w:t>Dostawca</w:t>
      </w:r>
      <w:r w:rsidR="004B2C1D" w:rsidRPr="00CD12D5">
        <w:rPr>
          <w:rFonts w:ascii="Cambria" w:hAnsi="Cambria"/>
          <w:sz w:val="24"/>
          <w:szCs w:val="24"/>
        </w:rPr>
        <w:t xml:space="preserve"> zobowiązuje się do zachowania w tajemnicy wszelkich informacji, danych, materiałów, dokumentów i danych osobowych otrzymanych od Zamawiającego oraz danych uzyskanych w jakikolwiek inny sposó</w:t>
      </w:r>
      <w:r w:rsidR="00324ADE">
        <w:rPr>
          <w:rFonts w:ascii="Cambria" w:hAnsi="Cambria"/>
          <w:sz w:val="24"/>
          <w:szCs w:val="24"/>
        </w:rPr>
        <w:t>b, zamierzony czy przypadkowy w</w:t>
      </w:r>
      <w:r w:rsidR="00324ADE">
        <w:rPr>
          <w:rFonts w:ascii="Cambria" w:hAnsi="Cambria"/>
          <w:sz w:val="24"/>
          <w:szCs w:val="24"/>
          <w:lang w:val="pl-PL"/>
        </w:rPr>
        <w:t> </w:t>
      </w:r>
      <w:r w:rsidR="004B2C1D" w:rsidRPr="00CD12D5">
        <w:rPr>
          <w:rFonts w:ascii="Cambria" w:hAnsi="Cambria"/>
          <w:sz w:val="24"/>
          <w:szCs w:val="24"/>
        </w:rPr>
        <w:t>formie ustnej, pisemnej lub elektronicznej („dane poufne”).</w:t>
      </w:r>
    </w:p>
    <w:p w14:paraId="44C859CA" w14:textId="77777777" w:rsidR="004B2C1D" w:rsidRPr="00CD12D5" w:rsidRDefault="004B2C1D" w:rsidP="00A203F2">
      <w:pPr>
        <w:pStyle w:val="Kolorowalistaakcent11"/>
        <w:numPr>
          <w:ilvl w:val="0"/>
          <w:numId w:val="25"/>
        </w:numPr>
        <w:spacing w:after="0"/>
        <w:ind w:left="426" w:hanging="426"/>
        <w:jc w:val="both"/>
        <w:rPr>
          <w:rFonts w:ascii="Cambria" w:hAnsi="Cambria"/>
          <w:b/>
          <w:sz w:val="24"/>
          <w:szCs w:val="24"/>
        </w:rPr>
      </w:pPr>
      <w:r w:rsidRPr="00CD12D5">
        <w:rPr>
          <w:rFonts w:ascii="Cambria" w:hAnsi="Cambria"/>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552978B7" w14:textId="77777777" w:rsidR="004B2C1D" w:rsidRPr="00CD12D5" w:rsidRDefault="004B2C1D" w:rsidP="00A203F2">
      <w:pPr>
        <w:pStyle w:val="Kolorowalistaakcent11"/>
        <w:numPr>
          <w:ilvl w:val="0"/>
          <w:numId w:val="25"/>
        </w:numPr>
        <w:spacing w:after="0"/>
        <w:ind w:left="426" w:hanging="426"/>
        <w:jc w:val="both"/>
        <w:rPr>
          <w:rFonts w:ascii="Cambria" w:hAnsi="Cambria"/>
          <w:b/>
          <w:sz w:val="24"/>
          <w:szCs w:val="24"/>
        </w:rPr>
      </w:pPr>
      <w:r w:rsidRPr="00CD12D5">
        <w:rPr>
          <w:rFonts w:ascii="Cambria" w:hAnsi="Cambria"/>
          <w:sz w:val="24"/>
          <w:szCs w:val="24"/>
        </w:rPr>
        <w:t>W sprawach nieuregulowanych niniejszym paragrafem, zastosowanie będą miały przepisy Kodeksu cywilnego oraz Rozporządzenia.</w:t>
      </w:r>
    </w:p>
    <w:p w14:paraId="3308F89F" w14:textId="77777777" w:rsidR="002A50C1" w:rsidRDefault="002A50C1" w:rsidP="00BB68EC">
      <w:pPr>
        <w:spacing w:after="0"/>
        <w:ind w:left="360"/>
        <w:jc w:val="both"/>
        <w:rPr>
          <w:rFonts w:ascii="Cambria" w:hAnsi="Cambria"/>
          <w:b/>
          <w:sz w:val="24"/>
          <w:szCs w:val="24"/>
        </w:rPr>
      </w:pPr>
    </w:p>
    <w:p w14:paraId="7A36B410" w14:textId="77777777" w:rsidR="00095DFE" w:rsidRPr="00095DFE" w:rsidRDefault="00095DFE" w:rsidP="00095DFE">
      <w:pPr>
        <w:autoSpaceDE w:val="0"/>
        <w:autoSpaceDN w:val="0"/>
        <w:spacing w:after="0" w:line="240" w:lineRule="auto"/>
        <w:jc w:val="center"/>
        <w:rPr>
          <w:rFonts w:ascii="Cambria" w:hAnsi="Cambria" w:cs="ArialNarrow,Bold"/>
          <w:b/>
          <w:bCs/>
          <w:sz w:val="24"/>
          <w:szCs w:val="24"/>
        </w:rPr>
      </w:pPr>
      <w:r w:rsidRPr="00095DFE">
        <w:rPr>
          <w:rFonts w:ascii="Cambria" w:hAnsi="Cambria" w:cs="ArialNarrow,Bold"/>
          <w:b/>
          <w:bCs/>
          <w:sz w:val="24"/>
          <w:szCs w:val="24"/>
        </w:rPr>
        <w:lastRenderedPageBreak/>
        <w:t>§ 1</w:t>
      </w:r>
      <w:r>
        <w:rPr>
          <w:rFonts w:ascii="Cambria" w:hAnsi="Cambria" w:cs="ArialNarrow,Bold"/>
          <w:b/>
          <w:bCs/>
          <w:sz w:val="24"/>
          <w:szCs w:val="24"/>
        </w:rPr>
        <w:t>2</w:t>
      </w:r>
    </w:p>
    <w:p w14:paraId="1FA6D4E2" w14:textId="77777777" w:rsidR="00095DFE" w:rsidRPr="00095DFE" w:rsidRDefault="00095DFE" w:rsidP="00095DFE">
      <w:pPr>
        <w:autoSpaceDE w:val="0"/>
        <w:autoSpaceDN w:val="0"/>
        <w:spacing w:after="0" w:line="240" w:lineRule="auto"/>
        <w:jc w:val="center"/>
        <w:rPr>
          <w:rFonts w:ascii="Cambria" w:hAnsi="Cambria" w:cs="ArialNarrow,Bold"/>
          <w:b/>
          <w:bCs/>
          <w:sz w:val="24"/>
          <w:szCs w:val="24"/>
        </w:rPr>
      </w:pPr>
      <w:r w:rsidRPr="00095DFE">
        <w:rPr>
          <w:rFonts w:ascii="Cambria" w:hAnsi="Cambria" w:cs="ArialNarrow,Bold"/>
          <w:b/>
          <w:bCs/>
          <w:sz w:val="24"/>
          <w:szCs w:val="24"/>
        </w:rPr>
        <w:t>Przechowywanie dokumentacji</w:t>
      </w:r>
    </w:p>
    <w:p w14:paraId="5E419A5F" w14:textId="77777777" w:rsidR="00095DFE" w:rsidRPr="00202678" w:rsidRDefault="00095DFE" w:rsidP="00A203F2">
      <w:pPr>
        <w:numPr>
          <w:ilvl w:val="0"/>
          <w:numId w:val="24"/>
        </w:numPr>
        <w:autoSpaceDE w:val="0"/>
        <w:autoSpaceDN w:val="0"/>
        <w:adjustRightInd w:val="0"/>
        <w:spacing w:after="0"/>
        <w:ind w:left="426" w:hanging="426"/>
        <w:contextualSpacing/>
        <w:jc w:val="both"/>
        <w:rPr>
          <w:rFonts w:ascii="Cambria" w:hAnsi="Cambria" w:cs="ArialNarrow"/>
          <w:sz w:val="24"/>
          <w:szCs w:val="24"/>
        </w:rPr>
      </w:pPr>
      <w:r w:rsidRPr="00202678">
        <w:rPr>
          <w:rFonts w:ascii="Cambria" w:hAnsi="Cambria" w:cs="ArialNarrow"/>
          <w:sz w:val="24"/>
          <w:szCs w:val="24"/>
        </w:rPr>
        <w:t>Zamawiający zastrzega sobie prawo do wglądu do dokumentów, w tym dokumentów finansowych wykonawcy związanych z realizowanym przedmiotem zamówienia.</w:t>
      </w:r>
    </w:p>
    <w:p w14:paraId="15CC182A" w14:textId="5847045E" w:rsidR="00095DFE" w:rsidRPr="00202678" w:rsidRDefault="009C6BBF" w:rsidP="00A203F2">
      <w:pPr>
        <w:pStyle w:val="Kolorowalistaakcent11"/>
        <w:numPr>
          <w:ilvl w:val="0"/>
          <w:numId w:val="24"/>
        </w:numPr>
        <w:autoSpaceDE w:val="0"/>
        <w:autoSpaceDN w:val="0"/>
        <w:adjustRightInd w:val="0"/>
        <w:spacing w:after="0"/>
        <w:ind w:left="426" w:hanging="426"/>
        <w:jc w:val="both"/>
        <w:rPr>
          <w:rFonts w:ascii="Cambria" w:hAnsi="Cambria" w:cs="ArialNarrow"/>
          <w:sz w:val="24"/>
          <w:szCs w:val="24"/>
        </w:rPr>
      </w:pPr>
      <w:r w:rsidRPr="00202678">
        <w:rPr>
          <w:rFonts w:ascii="Cambria" w:hAnsi="Cambria" w:cs="ArialNarrow"/>
          <w:sz w:val="24"/>
          <w:szCs w:val="24"/>
          <w:lang w:val="pl-PL"/>
        </w:rPr>
        <w:t>Dostawca</w:t>
      </w:r>
      <w:r w:rsidR="00095DFE" w:rsidRPr="00202678">
        <w:rPr>
          <w:rFonts w:ascii="Cambria" w:hAnsi="Cambria" w:cs="ArialNarrow"/>
          <w:sz w:val="24"/>
          <w:szCs w:val="24"/>
        </w:rPr>
        <w:t xml:space="preserve"> zobowiązuje się do przechowywania dokumentacji związanej </w:t>
      </w:r>
      <w:r w:rsidR="00095DFE" w:rsidRPr="00202678">
        <w:rPr>
          <w:rFonts w:ascii="Cambria" w:hAnsi="Cambria" w:cs="ArialNarrow"/>
          <w:sz w:val="24"/>
          <w:szCs w:val="24"/>
        </w:rPr>
        <w:br/>
        <w:t>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w:t>
      </w:r>
      <w:r w:rsidR="00324ADE">
        <w:rPr>
          <w:rFonts w:ascii="Cambria" w:hAnsi="Cambria" w:cs="ArialNarrow"/>
          <w:sz w:val="24"/>
          <w:szCs w:val="24"/>
        </w:rPr>
        <w:t>opejskiego Funduszu Morskiego i</w:t>
      </w:r>
      <w:r w:rsidR="00324ADE">
        <w:rPr>
          <w:rFonts w:ascii="Cambria" w:hAnsi="Cambria" w:cs="ArialNarrow"/>
          <w:sz w:val="24"/>
          <w:szCs w:val="24"/>
          <w:lang w:val="pl-PL"/>
        </w:rPr>
        <w:t> </w:t>
      </w:r>
      <w:r w:rsidR="00095DFE" w:rsidRPr="00202678">
        <w:rPr>
          <w:rFonts w:ascii="Cambria" w:hAnsi="Cambria" w:cs="ArialNarrow"/>
          <w:sz w:val="24"/>
          <w:szCs w:val="24"/>
        </w:rPr>
        <w:t>Rybackiego oraz uchylające rozporządzenie Rady (WE) nr 1083/2006 (Dz. U. UE L 347 z 20 g</w:t>
      </w:r>
      <w:r w:rsidR="00827C8B" w:rsidRPr="00202678">
        <w:rPr>
          <w:rFonts w:ascii="Cambria" w:hAnsi="Cambria" w:cs="ArialNarrow"/>
          <w:sz w:val="24"/>
          <w:szCs w:val="24"/>
        </w:rPr>
        <w:t>rudnia 2013 r., str. 374 – 469)</w:t>
      </w:r>
      <w:r w:rsidR="00095DFE" w:rsidRPr="00202678">
        <w:rPr>
          <w:rFonts w:ascii="Cambria" w:hAnsi="Cambria" w:cs="ArialNarrow"/>
          <w:sz w:val="24"/>
          <w:szCs w:val="24"/>
        </w:rPr>
        <w:t>, w sposób zapewniający dostępność, poufność i bezpieczeństwo oraz do informowania Zamawiającego o miejscu przechowywania dokumentów związanych z realizowanym przedmiotem zamówienia.</w:t>
      </w:r>
    </w:p>
    <w:p w14:paraId="51C7BB14" w14:textId="77777777" w:rsidR="00095DFE" w:rsidRPr="00202678" w:rsidRDefault="00095DFE" w:rsidP="00A203F2">
      <w:pPr>
        <w:numPr>
          <w:ilvl w:val="0"/>
          <w:numId w:val="24"/>
        </w:numPr>
        <w:autoSpaceDE w:val="0"/>
        <w:autoSpaceDN w:val="0"/>
        <w:adjustRightInd w:val="0"/>
        <w:spacing w:after="0"/>
        <w:ind w:left="426" w:hanging="426"/>
        <w:contextualSpacing/>
        <w:jc w:val="both"/>
        <w:rPr>
          <w:rFonts w:ascii="Cambria" w:hAnsi="Cambria" w:cs="ArialNarrow"/>
          <w:sz w:val="24"/>
          <w:szCs w:val="24"/>
        </w:rPr>
      </w:pPr>
      <w:r w:rsidRPr="00202678">
        <w:rPr>
          <w:rFonts w:ascii="Cambria" w:hAnsi="Cambria" w:cs="ArialNarrow"/>
          <w:sz w:val="24"/>
          <w:szCs w:val="24"/>
        </w:rPr>
        <w:t xml:space="preserve">W przypadku konieczności przedłużenia terminu, o którym mowa w ust. 2, Zamawiający powiadomi o tym pisemnie wykonawcę przed upływem terminu określonego w ust. 2. </w:t>
      </w:r>
    </w:p>
    <w:p w14:paraId="7660D477" w14:textId="77777777" w:rsidR="00095DFE" w:rsidRPr="00202678" w:rsidRDefault="00095DFE" w:rsidP="00A203F2">
      <w:pPr>
        <w:numPr>
          <w:ilvl w:val="0"/>
          <w:numId w:val="24"/>
        </w:numPr>
        <w:autoSpaceDE w:val="0"/>
        <w:autoSpaceDN w:val="0"/>
        <w:adjustRightInd w:val="0"/>
        <w:spacing w:after="0"/>
        <w:ind w:left="426" w:hanging="426"/>
        <w:contextualSpacing/>
        <w:jc w:val="both"/>
        <w:rPr>
          <w:rFonts w:ascii="Cambria" w:hAnsi="Cambria" w:cs="ArialNarrow"/>
          <w:sz w:val="24"/>
          <w:szCs w:val="24"/>
        </w:rPr>
      </w:pPr>
      <w:r w:rsidRPr="00202678">
        <w:rPr>
          <w:rFonts w:ascii="Cambria" w:hAnsi="Cambria" w:cs="ArialNarrow"/>
          <w:sz w:val="24"/>
          <w:szCs w:val="24"/>
        </w:rPr>
        <w:t xml:space="preserve">Obowiązek, o którym mowa w ust. 2 i 3 dotyczy całej korespondencji związanej </w:t>
      </w:r>
      <w:r w:rsidRPr="00202678">
        <w:rPr>
          <w:rFonts w:ascii="Cambria" w:hAnsi="Cambria" w:cs="ArialNarrow"/>
          <w:sz w:val="24"/>
          <w:szCs w:val="24"/>
        </w:rPr>
        <w:br/>
        <w:t>z realizacją przedmiotu umowy, protokołów odbioru, dokumentacji z procesu inwestycyjnego.</w:t>
      </w:r>
    </w:p>
    <w:p w14:paraId="7BC3D023" w14:textId="77777777" w:rsidR="00095DFE" w:rsidRPr="00202678" w:rsidRDefault="00095DFE" w:rsidP="00A203F2">
      <w:pPr>
        <w:numPr>
          <w:ilvl w:val="0"/>
          <w:numId w:val="24"/>
        </w:numPr>
        <w:autoSpaceDE w:val="0"/>
        <w:autoSpaceDN w:val="0"/>
        <w:adjustRightInd w:val="0"/>
        <w:spacing w:after="0"/>
        <w:ind w:left="426" w:hanging="426"/>
        <w:contextualSpacing/>
        <w:jc w:val="both"/>
        <w:rPr>
          <w:rFonts w:ascii="Cambria" w:hAnsi="Cambria" w:cs="ArialNarrow"/>
          <w:sz w:val="24"/>
          <w:szCs w:val="24"/>
        </w:rPr>
      </w:pPr>
      <w:r w:rsidRPr="00202678">
        <w:rPr>
          <w:rFonts w:ascii="Cambria" w:hAnsi="Cambria" w:cs="ArialNarrow"/>
          <w:sz w:val="24"/>
          <w:szCs w:val="24"/>
        </w:rPr>
        <w:t>Dokumentacja, o której mowa powyżej przechowywana jest w formie oryginałów albo kopii poświadczonych za zgodność z oryginałem przechowywanych na powszechnie uznawanych nośnikach danych.</w:t>
      </w:r>
    </w:p>
    <w:p w14:paraId="2214D91C" w14:textId="2602690E" w:rsidR="00095DFE" w:rsidRPr="00202678" w:rsidRDefault="00095DFE" w:rsidP="00A203F2">
      <w:pPr>
        <w:numPr>
          <w:ilvl w:val="0"/>
          <w:numId w:val="24"/>
        </w:numPr>
        <w:autoSpaceDE w:val="0"/>
        <w:autoSpaceDN w:val="0"/>
        <w:adjustRightInd w:val="0"/>
        <w:spacing w:after="0"/>
        <w:ind w:left="426" w:hanging="426"/>
        <w:contextualSpacing/>
        <w:jc w:val="both"/>
        <w:rPr>
          <w:rFonts w:ascii="Cambria" w:hAnsi="Cambria" w:cs="ArialNarrow"/>
          <w:sz w:val="24"/>
          <w:szCs w:val="24"/>
        </w:rPr>
      </w:pPr>
      <w:r w:rsidRPr="00202678">
        <w:rPr>
          <w:rFonts w:ascii="Cambria" w:hAnsi="Cambria" w:cs="ArialNarrow"/>
          <w:sz w:val="24"/>
          <w:szCs w:val="24"/>
        </w:rPr>
        <w:t xml:space="preserve">W przypadku zmiany miejsca przechowywania dokumentów oraz w przypadku zawieszenia lub zaprzestania przez </w:t>
      </w:r>
      <w:r w:rsidR="009C6BBF" w:rsidRPr="00202678">
        <w:rPr>
          <w:rFonts w:ascii="Cambria" w:hAnsi="Cambria" w:cs="ArialNarrow"/>
          <w:sz w:val="24"/>
          <w:szCs w:val="24"/>
        </w:rPr>
        <w:t>Dostawcę</w:t>
      </w:r>
      <w:r w:rsidRPr="00202678">
        <w:rPr>
          <w:rFonts w:ascii="Cambria" w:hAnsi="Cambria" w:cs="ArialNarrow"/>
          <w:sz w:val="24"/>
          <w:szCs w:val="24"/>
        </w:rPr>
        <w:t xml:space="preserve"> działalności przed terminem, o</w:t>
      </w:r>
      <w:r w:rsidR="003D1B9B" w:rsidRPr="00202678">
        <w:rPr>
          <w:rFonts w:ascii="Cambria" w:hAnsi="Cambria" w:cs="ArialNarrow"/>
          <w:sz w:val="24"/>
          <w:szCs w:val="24"/>
        </w:rPr>
        <w:t> </w:t>
      </w:r>
      <w:r w:rsidRPr="00202678">
        <w:rPr>
          <w:rFonts w:ascii="Cambria" w:hAnsi="Cambria" w:cs="ArialNarrow"/>
          <w:sz w:val="24"/>
          <w:szCs w:val="24"/>
        </w:rPr>
        <w:t xml:space="preserve">którym mowa w ust. 2 lub 3, </w:t>
      </w:r>
      <w:r w:rsidR="009C6BBF" w:rsidRPr="00202678">
        <w:rPr>
          <w:rFonts w:ascii="Cambria" w:hAnsi="Cambria" w:cs="ArialNarrow"/>
          <w:sz w:val="24"/>
          <w:szCs w:val="24"/>
        </w:rPr>
        <w:t>Dostawca</w:t>
      </w:r>
      <w:r w:rsidRPr="00202678">
        <w:rPr>
          <w:rFonts w:ascii="Cambria" w:hAnsi="Cambria" w:cs="ArialNarrow"/>
          <w:sz w:val="24"/>
          <w:szCs w:val="24"/>
        </w:rPr>
        <w:t xml:space="preserve"> zobowiązuje się pisemnie poinformować Zamawiającego o miejscu przechowania dokumentów związanych z realizowanym przedmiotem zamówienia w termin</w:t>
      </w:r>
      <w:r w:rsidR="00D377C4" w:rsidRPr="00202678">
        <w:rPr>
          <w:rFonts w:ascii="Cambria" w:hAnsi="Cambria" w:cs="ArialNarrow"/>
          <w:sz w:val="24"/>
          <w:szCs w:val="24"/>
        </w:rPr>
        <w:t>ie</w:t>
      </w:r>
      <w:r w:rsidRPr="00202678">
        <w:rPr>
          <w:rFonts w:ascii="Cambria" w:hAnsi="Cambria" w:cs="ArialNarrow"/>
          <w:sz w:val="24"/>
          <w:szCs w:val="24"/>
        </w:rPr>
        <w:t xml:space="preserve"> miesiąca przed zmianą tego miejsca. </w:t>
      </w:r>
    </w:p>
    <w:p w14:paraId="14D9CD88" w14:textId="77777777" w:rsidR="00095DFE" w:rsidRDefault="00095DFE" w:rsidP="00BB68EC">
      <w:pPr>
        <w:spacing w:after="0"/>
        <w:ind w:left="360"/>
        <w:jc w:val="both"/>
        <w:rPr>
          <w:rFonts w:ascii="Cambria" w:hAnsi="Cambria"/>
          <w:sz w:val="24"/>
          <w:szCs w:val="24"/>
        </w:rPr>
      </w:pPr>
    </w:p>
    <w:p w14:paraId="02AEA364" w14:textId="77777777" w:rsidR="00BB68EC" w:rsidRDefault="00117A5E" w:rsidP="00CA4F15">
      <w:pPr>
        <w:tabs>
          <w:tab w:val="left" w:pos="567"/>
        </w:tabs>
        <w:spacing w:after="0"/>
        <w:jc w:val="center"/>
        <w:rPr>
          <w:rFonts w:ascii="Cambria" w:hAnsi="Cambria"/>
          <w:b/>
          <w:sz w:val="24"/>
          <w:szCs w:val="24"/>
        </w:rPr>
      </w:pPr>
      <w:r w:rsidRPr="009A4F2F">
        <w:rPr>
          <w:rFonts w:ascii="Cambria" w:hAnsi="Cambria"/>
          <w:b/>
          <w:sz w:val="24"/>
          <w:szCs w:val="24"/>
        </w:rPr>
        <w:t>§ 1</w:t>
      </w:r>
      <w:r w:rsidR="00095DFE">
        <w:rPr>
          <w:rFonts w:ascii="Cambria" w:hAnsi="Cambria"/>
          <w:b/>
          <w:sz w:val="24"/>
          <w:szCs w:val="24"/>
        </w:rPr>
        <w:t>3</w:t>
      </w:r>
    </w:p>
    <w:p w14:paraId="00BEE3A9" w14:textId="77777777" w:rsidR="00117A5E" w:rsidRPr="009A4F2F" w:rsidRDefault="00117A5E" w:rsidP="00CA4F15">
      <w:pPr>
        <w:tabs>
          <w:tab w:val="left" w:pos="567"/>
        </w:tabs>
        <w:spacing w:after="0"/>
        <w:jc w:val="center"/>
        <w:rPr>
          <w:rFonts w:ascii="Cambria" w:hAnsi="Cambria"/>
          <w:b/>
          <w:sz w:val="24"/>
          <w:szCs w:val="24"/>
        </w:rPr>
      </w:pPr>
      <w:r w:rsidRPr="009A4F2F">
        <w:rPr>
          <w:rFonts w:ascii="Cambria" w:hAnsi="Cambria"/>
          <w:b/>
          <w:sz w:val="24"/>
          <w:szCs w:val="24"/>
        </w:rPr>
        <w:t>Postanowienia końcowe</w:t>
      </w:r>
    </w:p>
    <w:p w14:paraId="363083F1" w14:textId="77777777" w:rsidR="00433F1F" w:rsidRPr="009A4F2F" w:rsidRDefault="00433F1F" w:rsidP="00A203F2">
      <w:pPr>
        <w:numPr>
          <w:ilvl w:val="0"/>
          <w:numId w:val="17"/>
        </w:numPr>
        <w:spacing w:after="0"/>
        <w:jc w:val="both"/>
        <w:rPr>
          <w:rFonts w:ascii="Cambria" w:hAnsi="Cambria"/>
          <w:sz w:val="24"/>
          <w:szCs w:val="24"/>
        </w:rPr>
      </w:pPr>
      <w:r w:rsidRPr="009A4F2F">
        <w:rPr>
          <w:rFonts w:ascii="Cambria" w:hAnsi="Cambria"/>
          <w:sz w:val="24"/>
          <w:szCs w:val="24"/>
        </w:rPr>
        <w:t>W sprawach nieuregulowanych w niniejszej Umowie zastosowanie będą miały odpowiednie przepisy Kodeksu cywilnego oraz ustawy Prawo zamówień publicznych</w:t>
      </w:r>
      <w:r w:rsidRPr="009A4F2F">
        <w:rPr>
          <w:rFonts w:ascii="Cambria" w:hAnsi="Cambria"/>
          <w:color w:val="FF0000"/>
          <w:sz w:val="24"/>
          <w:szCs w:val="24"/>
        </w:rPr>
        <w:t>.</w:t>
      </w:r>
    </w:p>
    <w:p w14:paraId="7E429234" w14:textId="77777777" w:rsidR="00433F1F" w:rsidRPr="009A4F2F" w:rsidRDefault="00433F1F" w:rsidP="00A203F2">
      <w:pPr>
        <w:numPr>
          <w:ilvl w:val="0"/>
          <w:numId w:val="17"/>
        </w:numPr>
        <w:spacing w:after="0"/>
        <w:jc w:val="both"/>
        <w:rPr>
          <w:rFonts w:ascii="Cambria" w:hAnsi="Cambria"/>
          <w:sz w:val="24"/>
          <w:szCs w:val="24"/>
        </w:rPr>
      </w:pPr>
      <w:r w:rsidRPr="009A4F2F">
        <w:rPr>
          <w:rFonts w:ascii="Cambria" w:hAnsi="Cambria"/>
          <w:sz w:val="24"/>
          <w:szCs w:val="24"/>
        </w:rPr>
        <w:t xml:space="preserve">Spory wynikłe na tle wykonania niniejszej Umowy strony zobowiązują się rozstrzygać </w:t>
      </w:r>
      <w:r w:rsidR="009B6CD0" w:rsidRPr="009A4F2F">
        <w:rPr>
          <w:rFonts w:ascii="Cambria" w:hAnsi="Cambria"/>
          <w:sz w:val="24"/>
          <w:szCs w:val="24"/>
        </w:rPr>
        <w:t>w drodze negocjacji</w:t>
      </w:r>
      <w:r w:rsidRPr="009A4F2F">
        <w:rPr>
          <w:rFonts w:ascii="Cambria" w:hAnsi="Cambria"/>
          <w:sz w:val="24"/>
          <w:szCs w:val="24"/>
        </w:rPr>
        <w:t>. W razie braku porozumienia spory będzie rozstrzygał Sąd Powszechny właściwy miejscowo dla Zamawiającego.</w:t>
      </w:r>
    </w:p>
    <w:p w14:paraId="5AEFC3EF" w14:textId="77777777" w:rsidR="00433F1F" w:rsidRPr="009A4F2F" w:rsidRDefault="00433F1F" w:rsidP="00A203F2">
      <w:pPr>
        <w:numPr>
          <w:ilvl w:val="0"/>
          <w:numId w:val="17"/>
        </w:numPr>
        <w:spacing w:after="0"/>
        <w:jc w:val="both"/>
        <w:rPr>
          <w:rFonts w:ascii="Cambria" w:hAnsi="Cambria"/>
          <w:sz w:val="24"/>
          <w:szCs w:val="24"/>
        </w:rPr>
      </w:pPr>
      <w:r w:rsidRPr="009A4F2F">
        <w:rPr>
          <w:rFonts w:ascii="Cambria" w:hAnsi="Cambria"/>
          <w:sz w:val="24"/>
          <w:szCs w:val="24"/>
        </w:rPr>
        <w:lastRenderedPageBreak/>
        <w:t>Wszelkie zmiany treści niniejszej Umowy wymagają formy pisemnej pod rygorem nieważności.</w:t>
      </w:r>
    </w:p>
    <w:p w14:paraId="3B3C8928" w14:textId="77777777" w:rsidR="00CD4598" w:rsidRPr="009A4F2F" w:rsidRDefault="00433F1F" w:rsidP="00A203F2">
      <w:pPr>
        <w:numPr>
          <w:ilvl w:val="0"/>
          <w:numId w:val="17"/>
        </w:numPr>
        <w:spacing w:after="0"/>
        <w:jc w:val="both"/>
        <w:rPr>
          <w:rFonts w:ascii="Cambria" w:hAnsi="Cambria"/>
          <w:sz w:val="24"/>
          <w:szCs w:val="24"/>
        </w:rPr>
      </w:pPr>
      <w:r w:rsidRPr="009A4F2F">
        <w:rPr>
          <w:rFonts w:ascii="Cambria" w:hAnsi="Cambria"/>
          <w:sz w:val="24"/>
          <w:szCs w:val="24"/>
        </w:rPr>
        <w:t xml:space="preserve">Umowa została sporządzona w </w:t>
      </w:r>
      <w:r w:rsidR="00C903D9">
        <w:rPr>
          <w:rFonts w:ascii="Cambria" w:hAnsi="Cambria"/>
          <w:sz w:val="24"/>
          <w:szCs w:val="24"/>
        </w:rPr>
        <w:t>2</w:t>
      </w:r>
      <w:r w:rsidRPr="009A4F2F">
        <w:rPr>
          <w:rFonts w:ascii="Cambria" w:hAnsi="Cambria"/>
          <w:sz w:val="24"/>
          <w:szCs w:val="24"/>
        </w:rPr>
        <w:t xml:space="preserve"> jednobrzmiących egzemplarzach, z tego </w:t>
      </w:r>
      <w:r w:rsidR="00B52E56" w:rsidRPr="009A4F2F">
        <w:rPr>
          <w:rFonts w:ascii="Cambria" w:hAnsi="Cambria"/>
          <w:sz w:val="24"/>
          <w:szCs w:val="24"/>
        </w:rPr>
        <w:t xml:space="preserve">po </w:t>
      </w:r>
      <w:r w:rsidR="00C903D9">
        <w:rPr>
          <w:rFonts w:ascii="Cambria" w:hAnsi="Cambria"/>
          <w:sz w:val="24"/>
          <w:szCs w:val="24"/>
        </w:rPr>
        <w:t>jeden</w:t>
      </w:r>
      <w:r w:rsidR="00B52E56" w:rsidRPr="009A4F2F">
        <w:rPr>
          <w:rFonts w:ascii="Cambria" w:hAnsi="Cambria"/>
          <w:sz w:val="24"/>
          <w:szCs w:val="24"/>
        </w:rPr>
        <w:t xml:space="preserve"> dla każdej ze Stron</w:t>
      </w:r>
      <w:r w:rsidRPr="009A4F2F">
        <w:rPr>
          <w:rFonts w:ascii="Cambria" w:hAnsi="Cambria"/>
          <w:sz w:val="24"/>
          <w:szCs w:val="24"/>
        </w:rPr>
        <w:t>.</w:t>
      </w:r>
    </w:p>
    <w:p w14:paraId="1C669B80" w14:textId="77777777" w:rsidR="00CD4598" w:rsidRPr="009A4F2F" w:rsidRDefault="00CD4598" w:rsidP="00CA4F15">
      <w:pPr>
        <w:spacing w:after="0"/>
        <w:jc w:val="both"/>
        <w:rPr>
          <w:rFonts w:ascii="Cambria" w:hAnsi="Cambria"/>
          <w:sz w:val="24"/>
          <w:szCs w:val="24"/>
        </w:rPr>
      </w:pPr>
    </w:p>
    <w:p w14:paraId="27683A6B" w14:textId="438F5551" w:rsidR="00885BF5" w:rsidRPr="009A4F2F" w:rsidRDefault="00885BF5" w:rsidP="00CA4F15">
      <w:pPr>
        <w:pStyle w:val="Kolorowalistaakcent11"/>
        <w:spacing w:after="0"/>
        <w:ind w:left="0"/>
        <w:rPr>
          <w:rFonts w:ascii="Cambria" w:hAnsi="Cambria"/>
          <w:sz w:val="24"/>
          <w:szCs w:val="24"/>
          <w:u w:val="single"/>
        </w:rPr>
      </w:pPr>
      <w:r w:rsidRPr="009A4F2F">
        <w:rPr>
          <w:rFonts w:ascii="Cambria" w:hAnsi="Cambria"/>
          <w:sz w:val="24"/>
          <w:szCs w:val="24"/>
          <w:u w:val="single"/>
        </w:rPr>
        <w:t>Wykaz załączników do umowy:</w:t>
      </w:r>
    </w:p>
    <w:p w14:paraId="6495E832" w14:textId="77777777" w:rsidR="00885BF5" w:rsidRPr="00F151FF" w:rsidRDefault="00C903D9" w:rsidP="00A203F2">
      <w:pPr>
        <w:pStyle w:val="Kolorowalistaakcent11"/>
        <w:numPr>
          <w:ilvl w:val="0"/>
          <w:numId w:val="22"/>
        </w:numPr>
        <w:spacing w:after="0"/>
        <w:ind w:left="426" w:hanging="426"/>
        <w:rPr>
          <w:rFonts w:ascii="Cambria" w:hAnsi="Cambria"/>
          <w:sz w:val="24"/>
          <w:szCs w:val="24"/>
        </w:rPr>
      </w:pPr>
      <w:r w:rsidRPr="00F151FF">
        <w:rPr>
          <w:rFonts w:ascii="Cambria" w:hAnsi="Cambria"/>
          <w:sz w:val="24"/>
          <w:szCs w:val="24"/>
        </w:rPr>
        <w:t>Z</w:t>
      </w:r>
      <w:r w:rsidR="00885BF5" w:rsidRPr="00F151FF">
        <w:rPr>
          <w:rFonts w:ascii="Cambria" w:hAnsi="Cambria"/>
          <w:sz w:val="24"/>
          <w:szCs w:val="24"/>
        </w:rPr>
        <w:t xml:space="preserve">ał. nr 1 – </w:t>
      </w:r>
      <w:r w:rsidR="00CF171F" w:rsidRPr="00F151FF">
        <w:rPr>
          <w:rFonts w:ascii="Cambria" w:hAnsi="Cambria"/>
          <w:sz w:val="24"/>
          <w:szCs w:val="24"/>
        </w:rPr>
        <w:t>Oferta Wykonawcy</w:t>
      </w:r>
      <w:r w:rsidRPr="00F151FF">
        <w:rPr>
          <w:rFonts w:ascii="Cambria" w:hAnsi="Cambria"/>
          <w:sz w:val="24"/>
          <w:szCs w:val="24"/>
        </w:rPr>
        <w:t>.</w:t>
      </w:r>
    </w:p>
    <w:p w14:paraId="3716FA08" w14:textId="6BF0A660" w:rsidR="0075555B" w:rsidRPr="00F151FF" w:rsidRDefault="00C903D9" w:rsidP="00A203F2">
      <w:pPr>
        <w:pStyle w:val="Kolorowalistaakcent11"/>
        <w:numPr>
          <w:ilvl w:val="0"/>
          <w:numId w:val="22"/>
        </w:numPr>
        <w:spacing w:after="0"/>
        <w:ind w:left="426" w:hanging="426"/>
        <w:rPr>
          <w:rFonts w:ascii="Cambria" w:hAnsi="Cambria"/>
          <w:sz w:val="24"/>
          <w:szCs w:val="24"/>
        </w:rPr>
      </w:pPr>
      <w:r w:rsidRPr="00F151FF">
        <w:rPr>
          <w:rFonts w:ascii="Cambria" w:hAnsi="Cambria"/>
          <w:sz w:val="24"/>
          <w:szCs w:val="24"/>
        </w:rPr>
        <w:t>Z</w:t>
      </w:r>
      <w:r w:rsidR="00885BF5" w:rsidRPr="00F151FF">
        <w:rPr>
          <w:rFonts w:ascii="Cambria" w:hAnsi="Cambria"/>
          <w:sz w:val="24"/>
          <w:szCs w:val="24"/>
        </w:rPr>
        <w:t xml:space="preserve">ał. nr </w:t>
      </w:r>
      <w:r w:rsidR="00916FBA">
        <w:rPr>
          <w:rFonts w:ascii="Cambria" w:hAnsi="Cambria"/>
          <w:sz w:val="24"/>
          <w:szCs w:val="24"/>
          <w:lang w:val="pl-PL"/>
        </w:rPr>
        <w:t>2</w:t>
      </w:r>
      <w:r w:rsidR="00885BF5" w:rsidRPr="00F151FF">
        <w:rPr>
          <w:rFonts w:ascii="Cambria" w:hAnsi="Cambria"/>
          <w:sz w:val="24"/>
          <w:szCs w:val="24"/>
        </w:rPr>
        <w:t xml:space="preserve"> – </w:t>
      </w:r>
      <w:r w:rsidR="0075555B" w:rsidRPr="00F151FF">
        <w:rPr>
          <w:rFonts w:ascii="Cambria" w:hAnsi="Cambria"/>
          <w:sz w:val="24"/>
          <w:szCs w:val="24"/>
          <w:lang w:val="pl-PL"/>
        </w:rPr>
        <w:t>Szczegółowy Opis Przedmiotu Zamówienia</w:t>
      </w:r>
    </w:p>
    <w:p w14:paraId="0782E14C" w14:textId="45722943" w:rsidR="00432FC8" w:rsidRDefault="0075555B" w:rsidP="00A203F2">
      <w:pPr>
        <w:pStyle w:val="Kolorowalistaakcent11"/>
        <w:numPr>
          <w:ilvl w:val="0"/>
          <w:numId w:val="22"/>
        </w:numPr>
        <w:spacing w:after="0"/>
        <w:ind w:left="426" w:hanging="426"/>
        <w:rPr>
          <w:rFonts w:ascii="Cambria" w:hAnsi="Cambria"/>
          <w:sz w:val="24"/>
          <w:szCs w:val="24"/>
        </w:rPr>
      </w:pPr>
      <w:r>
        <w:rPr>
          <w:rFonts w:ascii="Cambria" w:hAnsi="Cambria"/>
          <w:sz w:val="24"/>
          <w:szCs w:val="24"/>
          <w:lang w:val="pl-PL"/>
        </w:rPr>
        <w:t xml:space="preserve">Zał. nr </w:t>
      </w:r>
      <w:r w:rsidR="00916FBA">
        <w:rPr>
          <w:rFonts w:ascii="Cambria" w:hAnsi="Cambria"/>
          <w:sz w:val="24"/>
          <w:szCs w:val="24"/>
          <w:lang w:val="pl-PL"/>
        </w:rPr>
        <w:t>3</w:t>
      </w:r>
      <w:r>
        <w:rPr>
          <w:rFonts w:ascii="Cambria" w:hAnsi="Cambria"/>
          <w:sz w:val="24"/>
          <w:szCs w:val="24"/>
          <w:lang w:val="pl-PL"/>
        </w:rPr>
        <w:t xml:space="preserve"> – </w:t>
      </w:r>
      <w:r w:rsidR="00CF171F">
        <w:rPr>
          <w:rFonts w:ascii="Cambria" w:hAnsi="Cambria"/>
          <w:sz w:val="24"/>
          <w:szCs w:val="24"/>
        </w:rPr>
        <w:t>W</w:t>
      </w:r>
      <w:r w:rsidR="00885BF5" w:rsidRPr="00C903D9">
        <w:rPr>
          <w:rFonts w:ascii="Cambria" w:hAnsi="Cambria"/>
          <w:sz w:val="24"/>
          <w:szCs w:val="24"/>
        </w:rPr>
        <w:t xml:space="preserve">zór protokołu odbioru </w:t>
      </w:r>
      <w:r w:rsidR="006206A5" w:rsidRPr="00C903D9">
        <w:rPr>
          <w:rFonts w:ascii="Cambria" w:hAnsi="Cambria"/>
          <w:sz w:val="24"/>
          <w:szCs w:val="24"/>
        </w:rPr>
        <w:t>końcowego</w:t>
      </w:r>
      <w:r w:rsidR="00C903D9">
        <w:rPr>
          <w:rFonts w:ascii="Cambria" w:hAnsi="Cambria"/>
          <w:sz w:val="24"/>
          <w:szCs w:val="24"/>
        </w:rPr>
        <w:t>.</w:t>
      </w:r>
    </w:p>
    <w:p w14:paraId="4309D2A9" w14:textId="62451769" w:rsidR="0075555B" w:rsidRPr="00916FBA" w:rsidRDefault="0075555B" w:rsidP="00A203F2">
      <w:pPr>
        <w:pStyle w:val="Kolorowalistaakcent11"/>
        <w:numPr>
          <w:ilvl w:val="0"/>
          <w:numId w:val="22"/>
        </w:numPr>
        <w:spacing w:after="0"/>
        <w:ind w:left="426" w:hanging="426"/>
        <w:rPr>
          <w:rFonts w:ascii="Cambria" w:hAnsi="Cambria"/>
          <w:sz w:val="24"/>
          <w:szCs w:val="24"/>
        </w:rPr>
      </w:pPr>
      <w:r>
        <w:rPr>
          <w:rFonts w:ascii="Cambria" w:hAnsi="Cambria"/>
          <w:sz w:val="24"/>
          <w:szCs w:val="24"/>
          <w:lang w:val="pl-PL"/>
        </w:rPr>
        <w:t xml:space="preserve">Zał. nr </w:t>
      </w:r>
      <w:r w:rsidR="00916FBA">
        <w:rPr>
          <w:rFonts w:ascii="Cambria" w:hAnsi="Cambria"/>
          <w:sz w:val="24"/>
          <w:szCs w:val="24"/>
          <w:lang w:val="pl-PL"/>
        </w:rPr>
        <w:t>4</w:t>
      </w:r>
      <w:r>
        <w:rPr>
          <w:rFonts w:ascii="Cambria" w:hAnsi="Cambria"/>
          <w:sz w:val="24"/>
          <w:szCs w:val="24"/>
          <w:lang w:val="pl-PL"/>
        </w:rPr>
        <w:t xml:space="preserve"> – Wzór karty gwarancyjnej</w:t>
      </w:r>
    </w:p>
    <w:p w14:paraId="0FA006DE" w14:textId="07464D6A" w:rsidR="00916FBA" w:rsidRPr="0048749A" w:rsidRDefault="00916FBA" w:rsidP="00A203F2">
      <w:pPr>
        <w:pStyle w:val="Kolorowalistaakcent11"/>
        <w:numPr>
          <w:ilvl w:val="0"/>
          <w:numId w:val="22"/>
        </w:numPr>
        <w:spacing w:after="0"/>
        <w:ind w:left="426" w:hanging="426"/>
        <w:rPr>
          <w:rFonts w:ascii="Cambria" w:hAnsi="Cambria"/>
          <w:sz w:val="24"/>
          <w:szCs w:val="24"/>
        </w:rPr>
      </w:pPr>
      <w:r>
        <w:rPr>
          <w:rFonts w:ascii="Cambria" w:hAnsi="Cambria"/>
          <w:sz w:val="24"/>
          <w:szCs w:val="24"/>
          <w:lang w:val="pl-PL"/>
        </w:rPr>
        <w:t xml:space="preserve">Zał. Nr 5 – Informacja z KRS lub </w:t>
      </w:r>
      <w:proofErr w:type="spellStart"/>
      <w:r>
        <w:rPr>
          <w:rFonts w:ascii="Cambria" w:hAnsi="Cambria"/>
          <w:sz w:val="24"/>
          <w:szCs w:val="24"/>
          <w:lang w:val="pl-PL"/>
        </w:rPr>
        <w:t>CiEDG</w:t>
      </w:r>
      <w:proofErr w:type="spellEnd"/>
      <w:r>
        <w:rPr>
          <w:rFonts w:ascii="Cambria" w:hAnsi="Cambria"/>
          <w:sz w:val="24"/>
          <w:szCs w:val="24"/>
          <w:lang w:val="pl-PL"/>
        </w:rPr>
        <w:t>.</w:t>
      </w:r>
    </w:p>
    <w:p w14:paraId="6AE3841E" w14:textId="77777777" w:rsidR="00095DFE" w:rsidRPr="007D1286" w:rsidRDefault="00095DFE" w:rsidP="00095DFE">
      <w:pPr>
        <w:tabs>
          <w:tab w:val="left" w:pos="567"/>
        </w:tabs>
        <w:contextualSpacing/>
        <w:jc w:val="center"/>
        <w:rPr>
          <w:rFonts w:ascii="Cambria" w:hAnsi="Cambria"/>
          <w:b/>
        </w:rPr>
      </w:pPr>
      <w:r w:rsidRPr="007D1286">
        <w:rPr>
          <w:rFonts w:ascii="Cambria" w:hAnsi="Cambria"/>
          <w:b/>
        </w:rPr>
        <w:tab/>
      </w:r>
      <w:r w:rsidRPr="007D1286">
        <w:rPr>
          <w:rFonts w:ascii="Cambria" w:hAnsi="Cambria"/>
          <w:b/>
        </w:rPr>
        <w:tab/>
        <w:t xml:space="preserve">                             </w:t>
      </w:r>
    </w:p>
    <w:tbl>
      <w:tblPr>
        <w:tblW w:w="0" w:type="auto"/>
        <w:jc w:val="center"/>
        <w:tblLook w:val="01E0" w:firstRow="1" w:lastRow="1" w:firstColumn="1" w:lastColumn="1" w:noHBand="0" w:noVBand="0"/>
      </w:tblPr>
      <w:tblGrid>
        <w:gridCol w:w="4025"/>
        <w:gridCol w:w="1045"/>
        <w:gridCol w:w="3543"/>
      </w:tblGrid>
      <w:tr w:rsidR="00095DFE" w:rsidRPr="007D1286" w14:paraId="236F96F9" w14:textId="77777777" w:rsidTr="00A127CE">
        <w:trPr>
          <w:jc w:val="center"/>
        </w:trPr>
        <w:tc>
          <w:tcPr>
            <w:tcW w:w="4025" w:type="dxa"/>
          </w:tcPr>
          <w:p w14:paraId="3550743A" w14:textId="77777777" w:rsidR="002B70E8" w:rsidRDefault="002B70E8" w:rsidP="00A127CE">
            <w:pPr>
              <w:jc w:val="center"/>
              <w:rPr>
                <w:rFonts w:ascii="Cambria" w:hAnsi="Cambria"/>
                <w:b/>
              </w:rPr>
            </w:pPr>
          </w:p>
          <w:p w14:paraId="6A879C53" w14:textId="77777777" w:rsidR="002B70E8" w:rsidRDefault="002B70E8" w:rsidP="00A127CE">
            <w:pPr>
              <w:jc w:val="center"/>
              <w:rPr>
                <w:rFonts w:ascii="Cambria" w:hAnsi="Cambria"/>
                <w:b/>
              </w:rPr>
            </w:pPr>
          </w:p>
          <w:p w14:paraId="6F851263" w14:textId="77777777" w:rsidR="00095DFE" w:rsidRPr="007D1286" w:rsidRDefault="00095DFE" w:rsidP="00A127CE">
            <w:pPr>
              <w:jc w:val="center"/>
              <w:rPr>
                <w:rFonts w:ascii="Cambria" w:hAnsi="Cambria"/>
                <w:i/>
              </w:rPr>
            </w:pPr>
            <w:r w:rsidRPr="007D1286">
              <w:rPr>
                <w:rFonts w:ascii="Cambria" w:hAnsi="Cambria"/>
                <w:b/>
              </w:rPr>
              <w:t>W imieniu Zamawiającego:</w:t>
            </w:r>
          </w:p>
        </w:tc>
        <w:tc>
          <w:tcPr>
            <w:tcW w:w="1045" w:type="dxa"/>
          </w:tcPr>
          <w:p w14:paraId="5F1F51EE" w14:textId="77777777" w:rsidR="00095DFE" w:rsidRPr="007D1286" w:rsidRDefault="00095DFE" w:rsidP="00A127CE">
            <w:pPr>
              <w:jc w:val="center"/>
              <w:rPr>
                <w:rFonts w:ascii="Cambria" w:hAnsi="Cambria"/>
              </w:rPr>
            </w:pPr>
          </w:p>
        </w:tc>
        <w:tc>
          <w:tcPr>
            <w:tcW w:w="3543" w:type="dxa"/>
          </w:tcPr>
          <w:p w14:paraId="4F96FBF0" w14:textId="77777777" w:rsidR="002B70E8" w:rsidRDefault="002B70E8" w:rsidP="00A127CE">
            <w:pPr>
              <w:jc w:val="center"/>
              <w:rPr>
                <w:rFonts w:ascii="Cambria" w:hAnsi="Cambria"/>
                <w:b/>
              </w:rPr>
            </w:pPr>
          </w:p>
          <w:p w14:paraId="6E4C1647" w14:textId="77777777" w:rsidR="002B70E8" w:rsidRDefault="002B70E8" w:rsidP="00A127CE">
            <w:pPr>
              <w:jc w:val="center"/>
              <w:rPr>
                <w:rFonts w:ascii="Cambria" w:hAnsi="Cambria"/>
                <w:b/>
              </w:rPr>
            </w:pPr>
          </w:p>
          <w:p w14:paraId="77FF97CD" w14:textId="77777777" w:rsidR="00095DFE" w:rsidRPr="007D1286" w:rsidRDefault="00095DFE" w:rsidP="00A127CE">
            <w:pPr>
              <w:jc w:val="center"/>
              <w:rPr>
                <w:rFonts w:ascii="Cambria" w:hAnsi="Cambria"/>
                <w:i/>
              </w:rPr>
            </w:pPr>
            <w:r w:rsidRPr="007D1286">
              <w:rPr>
                <w:rFonts w:ascii="Cambria" w:hAnsi="Cambria"/>
                <w:b/>
              </w:rPr>
              <w:t>W imieniu Wykonawcy:</w:t>
            </w:r>
          </w:p>
        </w:tc>
      </w:tr>
      <w:tr w:rsidR="00095DFE" w:rsidRPr="007D1286" w14:paraId="208D7269" w14:textId="77777777" w:rsidTr="00A127CE">
        <w:trPr>
          <w:jc w:val="center"/>
        </w:trPr>
        <w:tc>
          <w:tcPr>
            <w:tcW w:w="4025" w:type="dxa"/>
          </w:tcPr>
          <w:p w14:paraId="0AFF9FE8" w14:textId="77777777" w:rsidR="00095DFE" w:rsidRPr="007D1286" w:rsidRDefault="00095DFE" w:rsidP="0048749A">
            <w:pPr>
              <w:spacing w:after="0" w:line="240" w:lineRule="auto"/>
              <w:rPr>
                <w:rFonts w:ascii="Cambria" w:hAnsi="Cambria"/>
                <w:i/>
              </w:rPr>
            </w:pPr>
          </w:p>
          <w:p w14:paraId="0BA64BC5" w14:textId="77777777" w:rsidR="00095DFE" w:rsidRPr="007D1286" w:rsidRDefault="00095DFE" w:rsidP="00A127CE">
            <w:pPr>
              <w:spacing w:after="0" w:line="240" w:lineRule="auto"/>
              <w:jc w:val="center"/>
              <w:rPr>
                <w:rFonts w:ascii="Cambria" w:hAnsi="Cambria"/>
                <w:i/>
              </w:rPr>
            </w:pPr>
            <w:r w:rsidRPr="007D1286">
              <w:rPr>
                <w:rFonts w:ascii="Cambria" w:hAnsi="Cambria"/>
                <w:i/>
              </w:rPr>
              <w:t>………………</w:t>
            </w:r>
            <w:r>
              <w:rPr>
                <w:rFonts w:ascii="Cambria" w:hAnsi="Cambria"/>
                <w:i/>
              </w:rPr>
              <w:t>…………</w:t>
            </w:r>
            <w:r w:rsidRPr="007D1286">
              <w:rPr>
                <w:rFonts w:ascii="Cambria" w:hAnsi="Cambria"/>
                <w:i/>
              </w:rPr>
              <w:t>………….</w:t>
            </w:r>
          </w:p>
          <w:p w14:paraId="05B578CC" w14:textId="77777777" w:rsidR="00095DFE" w:rsidRPr="007D1286" w:rsidRDefault="00095DFE" w:rsidP="00A127CE">
            <w:pPr>
              <w:spacing w:after="0" w:line="240" w:lineRule="auto"/>
              <w:jc w:val="center"/>
              <w:rPr>
                <w:rFonts w:ascii="Cambria" w:hAnsi="Cambria"/>
                <w:i/>
                <w:sz w:val="18"/>
                <w:szCs w:val="18"/>
              </w:rPr>
            </w:pPr>
            <w:r w:rsidRPr="007D1286">
              <w:rPr>
                <w:rFonts w:ascii="Cambria" w:hAnsi="Cambria"/>
                <w:i/>
                <w:sz w:val="18"/>
                <w:szCs w:val="18"/>
              </w:rPr>
              <w:t>(Imi</w:t>
            </w:r>
            <w:r w:rsidRPr="007D1286">
              <w:rPr>
                <w:rFonts w:ascii="Cambria" w:eastAsia="Calibri" w:hAnsi="Cambria" w:cs="Calibri"/>
                <w:i/>
                <w:sz w:val="18"/>
                <w:szCs w:val="18"/>
              </w:rPr>
              <w:t>ę</w:t>
            </w:r>
            <w:r w:rsidRPr="007D1286">
              <w:rPr>
                <w:rFonts w:ascii="Cambria" w:hAnsi="Cambria"/>
                <w:i/>
                <w:sz w:val="18"/>
                <w:szCs w:val="18"/>
              </w:rPr>
              <w:t xml:space="preserve"> i Nazwisko, funkcja)</w:t>
            </w:r>
          </w:p>
          <w:p w14:paraId="1DE7CE61" w14:textId="77777777" w:rsidR="00095DFE" w:rsidRPr="007D1286" w:rsidRDefault="00095DFE" w:rsidP="00A127CE">
            <w:pPr>
              <w:spacing w:after="0" w:line="240" w:lineRule="auto"/>
              <w:jc w:val="center"/>
              <w:rPr>
                <w:rFonts w:ascii="Cambria" w:hAnsi="Cambria"/>
              </w:rPr>
            </w:pPr>
          </w:p>
          <w:p w14:paraId="60E50F6A" w14:textId="77777777" w:rsidR="00095DFE" w:rsidRDefault="00095DFE" w:rsidP="00A127CE">
            <w:pPr>
              <w:spacing w:after="0" w:line="240" w:lineRule="auto"/>
              <w:jc w:val="center"/>
              <w:rPr>
                <w:rFonts w:ascii="Cambria" w:hAnsi="Cambria"/>
              </w:rPr>
            </w:pPr>
          </w:p>
          <w:p w14:paraId="4E8D4DD8" w14:textId="77777777" w:rsidR="00095DFE" w:rsidRDefault="00095DFE" w:rsidP="00A127CE">
            <w:pPr>
              <w:spacing w:after="0" w:line="240" w:lineRule="auto"/>
              <w:jc w:val="center"/>
              <w:rPr>
                <w:rFonts w:ascii="Cambria" w:hAnsi="Cambria"/>
              </w:rPr>
            </w:pPr>
          </w:p>
          <w:p w14:paraId="1DF0265F" w14:textId="77777777" w:rsidR="00095DFE" w:rsidRPr="007D1286" w:rsidRDefault="00095DFE" w:rsidP="00A127CE">
            <w:pPr>
              <w:spacing w:after="0" w:line="240" w:lineRule="auto"/>
              <w:jc w:val="center"/>
              <w:rPr>
                <w:rFonts w:ascii="Cambria" w:hAnsi="Cambria"/>
              </w:rPr>
            </w:pPr>
          </w:p>
        </w:tc>
        <w:tc>
          <w:tcPr>
            <w:tcW w:w="1045" w:type="dxa"/>
          </w:tcPr>
          <w:p w14:paraId="20FCC841" w14:textId="77777777" w:rsidR="00095DFE" w:rsidRPr="007D1286" w:rsidRDefault="00095DFE" w:rsidP="00A127CE">
            <w:pPr>
              <w:spacing w:after="0" w:line="240" w:lineRule="auto"/>
              <w:jc w:val="center"/>
              <w:rPr>
                <w:rFonts w:ascii="Cambria" w:hAnsi="Cambria"/>
              </w:rPr>
            </w:pPr>
          </w:p>
          <w:p w14:paraId="1C9B32DE" w14:textId="77777777" w:rsidR="00095DFE" w:rsidRPr="007D1286" w:rsidRDefault="00095DFE" w:rsidP="00A127CE">
            <w:pPr>
              <w:spacing w:after="0" w:line="240" w:lineRule="auto"/>
              <w:jc w:val="center"/>
              <w:rPr>
                <w:rFonts w:ascii="Cambria" w:hAnsi="Cambria"/>
              </w:rPr>
            </w:pPr>
          </w:p>
        </w:tc>
        <w:tc>
          <w:tcPr>
            <w:tcW w:w="3543" w:type="dxa"/>
          </w:tcPr>
          <w:p w14:paraId="08FB2C8B" w14:textId="77777777" w:rsidR="00095DFE" w:rsidRPr="007D1286" w:rsidRDefault="00095DFE" w:rsidP="0048749A">
            <w:pPr>
              <w:spacing w:after="0" w:line="240" w:lineRule="auto"/>
              <w:rPr>
                <w:rFonts w:ascii="Cambria" w:hAnsi="Cambria"/>
                <w:i/>
              </w:rPr>
            </w:pPr>
          </w:p>
          <w:p w14:paraId="26E88553" w14:textId="77777777" w:rsidR="00095DFE" w:rsidRPr="007D1286" w:rsidRDefault="00095DFE" w:rsidP="00A127CE">
            <w:pPr>
              <w:spacing w:after="0" w:line="240" w:lineRule="auto"/>
              <w:jc w:val="center"/>
              <w:rPr>
                <w:rFonts w:ascii="Cambria" w:hAnsi="Cambria"/>
                <w:i/>
              </w:rPr>
            </w:pPr>
            <w:r w:rsidRPr="007D1286">
              <w:rPr>
                <w:rFonts w:ascii="Cambria" w:hAnsi="Cambria"/>
                <w:i/>
              </w:rPr>
              <w:t>…………</w:t>
            </w:r>
            <w:r>
              <w:rPr>
                <w:rFonts w:ascii="Cambria" w:hAnsi="Cambria"/>
                <w:i/>
              </w:rPr>
              <w:t>………..</w:t>
            </w:r>
            <w:r w:rsidRPr="007D1286">
              <w:rPr>
                <w:rFonts w:ascii="Cambria" w:hAnsi="Cambria"/>
                <w:i/>
              </w:rPr>
              <w:t>……………….</w:t>
            </w:r>
          </w:p>
          <w:p w14:paraId="414F76CD" w14:textId="77777777" w:rsidR="00095DFE" w:rsidRPr="007D1286" w:rsidRDefault="00095DFE" w:rsidP="00A127CE">
            <w:pPr>
              <w:spacing w:after="0" w:line="240" w:lineRule="auto"/>
              <w:jc w:val="center"/>
              <w:rPr>
                <w:rFonts w:ascii="Cambria" w:hAnsi="Cambria"/>
                <w:sz w:val="18"/>
                <w:szCs w:val="18"/>
              </w:rPr>
            </w:pPr>
            <w:r w:rsidRPr="007D1286">
              <w:rPr>
                <w:rFonts w:ascii="Cambria" w:hAnsi="Cambria"/>
                <w:i/>
                <w:sz w:val="18"/>
                <w:szCs w:val="18"/>
              </w:rPr>
              <w:t>(Imi</w:t>
            </w:r>
            <w:r w:rsidRPr="007D1286">
              <w:rPr>
                <w:rFonts w:ascii="Cambria" w:eastAsia="Calibri" w:hAnsi="Cambria" w:cs="Calibri"/>
                <w:i/>
                <w:sz w:val="18"/>
                <w:szCs w:val="18"/>
              </w:rPr>
              <w:t>ę</w:t>
            </w:r>
            <w:r w:rsidRPr="007D1286">
              <w:rPr>
                <w:rFonts w:ascii="Cambria" w:hAnsi="Cambria"/>
                <w:i/>
                <w:sz w:val="18"/>
                <w:szCs w:val="18"/>
              </w:rPr>
              <w:t xml:space="preserve"> i Nazwisko, funkcja)</w:t>
            </w:r>
          </w:p>
        </w:tc>
      </w:tr>
      <w:tr w:rsidR="00095DFE" w:rsidRPr="007D1286" w14:paraId="58055496" w14:textId="77777777" w:rsidTr="00095DFE">
        <w:trPr>
          <w:trHeight w:val="174"/>
          <w:jc w:val="center"/>
        </w:trPr>
        <w:tc>
          <w:tcPr>
            <w:tcW w:w="4025" w:type="dxa"/>
          </w:tcPr>
          <w:p w14:paraId="6D6AFB1C" w14:textId="77777777" w:rsidR="00095DFE" w:rsidRPr="007D1286" w:rsidRDefault="00095DFE" w:rsidP="00A127CE">
            <w:pPr>
              <w:spacing w:after="0" w:line="240" w:lineRule="auto"/>
              <w:jc w:val="center"/>
              <w:rPr>
                <w:rFonts w:ascii="Cambria" w:hAnsi="Cambria"/>
                <w:i/>
              </w:rPr>
            </w:pPr>
            <w:r w:rsidRPr="007D1286">
              <w:rPr>
                <w:rFonts w:ascii="Cambria" w:hAnsi="Cambria"/>
                <w:i/>
              </w:rPr>
              <w:t>…………………</w:t>
            </w:r>
            <w:r>
              <w:rPr>
                <w:rFonts w:ascii="Cambria" w:hAnsi="Cambria"/>
                <w:i/>
              </w:rPr>
              <w:t>……….</w:t>
            </w:r>
            <w:r w:rsidRPr="007D1286">
              <w:rPr>
                <w:rFonts w:ascii="Cambria" w:hAnsi="Cambria"/>
                <w:i/>
              </w:rPr>
              <w:t>……….</w:t>
            </w:r>
          </w:p>
          <w:p w14:paraId="3C3060A0" w14:textId="77777777" w:rsidR="00095DFE" w:rsidRDefault="00095DFE" w:rsidP="00A127CE">
            <w:pPr>
              <w:spacing w:after="0" w:line="240" w:lineRule="auto"/>
              <w:jc w:val="center"/>
              <w:rPr>
                <w:rFonts w:ascii="Cambria" w:hAnsi="Cambria"/>
                <w:i/>
                <w:sz w:val="18"/>
                <w:szCs w:val="18"/>
              </w:rPr>
            </w:pPr>
            <w:r w:rsidRPr="007D1286">
              <w:rPr>
                <w:rFonts w:ascii="Cambria" w:hAnsi="Cambria"/>
                <w:i/>
                <w:sz w:val="18"/>
                <w:szCs w:val="18"/>
              </w:rPr>
              <w:t xml:space="preserve">(kontrasygnata </w:t>
            </w:r>
            <w:r w:rsidR="00CA5FA6">
              <w:rPr>
                <w:rFonts w:ascii="Cambria" w:hAnsi="Cambria"/>
                <w:i/>
                <w:sz w:val="18"/>
                <w:szCs w:val="18"/>
              </w:rPr>
              <w:t>Głównego Księgowego</w:t>
            </w:r>
            <w:r w:rsidRPr="007D1286">
              <w:rPr>
                <w:rFonts w:ascii="Cambria" w:hAnsi="Cambria"/>
                <w:i/>
                <w:sz w:val="18"/>
                <w:szCs w:val="18"/>
              </w:rPr>
              <w:t>)</w:t>
            </w:r>
          </w:p>
          <w:p w14:paraId="26F7B2EB" w14:textId="77777777" w:rsidR="00095DFE" w:rsidRPr="007D1286" w:rsidRDefault="00095DFE" w:rsidP="00A127CE">
            <w:pPr>
              <w:spacing w:after="0" w:line="240" w:lineRule="auto"/>
              <w:jc w:val="center"/>
              <w:rPr>
                <w:rFonts w:ascii="Cambria" w:hAnsi="Cambria"/>
                <w:sz w:val="18"/>
                <w:szCs w:val="18"/>
              </w:rPr>
            </w:pPr>
          </w:p>
        </w:tc>
        <w:tc>
          <w:tcPr>
            <w:tcW w:w="1045" w:type="dxa"/>
          </w:tcPr>
          <w:p w14:paraId="07979E37" w14:textId="77777777" w:rsidR="00095DFE" w:rsidRPr="007D1286" w:rsidRDefault="00095DFE" w:rsidP="00A127CE">
            <w:pPr>
              <w:spacing w:after="0" w:line="240" w:lineRule="auto"/>
              <w:jc w:val="center"/>
              <w:rPr>
                <w:rFonts w:ascii="Cambria" w:hAnsi="Cambria"/>
              </w:rPr>
            </w:pPr>
          </w:p>
        </w:tc>
        <w:tc>
          <w:tcPr>
            <w:tcW w:w="3543" w:type="dxa"/>
          </w:tcPr>
          <w:p w14:paraId="5E9D6A56" w14:textId="77777777" w:rsidR="00095DFE" w:rsidRPr="007D1286" w:rsidRDefault="00095DFE" w:rsidP="00A127CE">
            <w:pPr>
              <w:spacing w:after="0" w:line="240" w:lineRule="auto"/>
              <w:jc w:val="center"/>
              <w:rPr>
                <w:rFonts w:ascii="Cambria" w:hAnsi="Cambria"/>
              </w:rPr>
            </w:pPr>
          </w:p>
        </w:tc>
      </w:tr>
    </w:tbl>
    <w:p w14:paraId="5F8AD52F" w14:textId="77777777" w:rsidR="004B2C1D" w:rsidRDefault="004B2C1D" w:rsidP="00DA3B80">
      <w:pPr>
        <w:pStyle w:val="Bezodstpw1"/>
        <w:spacing w:line="276" w:lineRule="auto"/>
        <w:rPr>
          <w:rFonts w:ascii="Cambria" w:hAnsi="Cambria"/>
          <w:b/>
          <w:sz w:val="24"/>
          <w:szCs w:val="24"/>
        </w:rPr>
      </w:pPr>
    </w:p>
    <w:p w14:paraId="6C214BFB" w14:textId="77777777" w:rsidR="00C8721D" w:rsidRDefault="00C8721D" w:rsidP="00DA3B80">
      <w:pPr>
        <w:pStyle w:val="Bezodstpw1"/>
        <w:spacing w:line="276" w:lineRule="auto"/>
        <w:rPr>
          <w:rFonts w:ascii="Cambria" w:hAnsi="Cambria"/>
          <w:b/>
          <w:sz w:val="24"/>
          <w:szCs w:val="24"/>
        </w:rPr>
      </w:pPr>
    </w:p>
    <w:p w14:paraId="546CC934" w14:textId="44B57BD1" w:rsidR="00875587" w:rsidRPr="00875587" w:rsidRDefault="0075555B" w:rsidP="00875587">
      <w:pPr>
        <w:pStyle w:val="Bezodstpw1"/>
        <w:spacing w:line="276" w:lineRule="auto"/>
        <w:jc w:val="right"/>
        <w:rPr>
          <w:rFonts w:ascii="Cambria" w:hAnsi="Cambria"/>
          <w:sz w:val="24"/>
          <w:szCs w:val="24"/>
        </w:rPr>
      </w:pPr>
      <w:r>
        <w:rPr>
          <w:rFonts w:ascii="Cambria" w:hAnsi="Cambria"/>
          <w:b/>
          <w:sz w:val="24"/>
          <w:szCs w:val="24"/>
        </w:rPr>
        <w:br w:type="page"/>
      </w:r>
      <w:r w:rsidR="000F42F1" w:rsidRPr="00875587">
        <w:rPr>
          <w:rFonts w:ascii="Cambria" w:hAnsi="Cambria"/>
          <w:b/>
          <w:sz w:val="24"/>
          <w:szCs w:val="24"/>
        </w:rPr>
        <w:lastRenderedPageBreak/>
        <w:t xml:space="preserve">Załącznik nr </w:t>
      </w:r>
      <w:r w:rsidR="007C671E">
        <w:rPr>
          <w:rFonts w:ascii="Cambria" w:hAnsi="Cambria"/>
          <w:b/>
          <w:sz w:val="24"/>
          <w:szCs w:val="24"/>
        </w:rPr>
        <w:t>3</w:t>
      </w:r>
      <w:r w:rsidR="000F42F1" w:rsidRPr="00875587">
        <w:rPr>
          <w:rFonts w:ascii="Cambria" w:hAnsi="Cambria"/>
          <w:b/>
          <w:sz w:val="24"/>
          <w:szCs w:val="24"/>
        </w:rPr>
        <w:t xml:space="preserve"> </w:t>
      </w:r>
      <w:r w:rsidR="000F42F1" w:rsidRPr="00875587">
        <w:rPr>
          <w:rFonts w:ascii="Cambria" w:hAnsi="Cambria"/>
          <w:sz w:val="24"/>
          <w:szCs w:val="24"/>
        </w:rPr>
        <w:t>do umowy</w:t>
      </w:r>
      <w:r w:rsidR="00875587" w:rsidRPr="00875587">
        <w:rPr>
          <w:rFonts w:ascii="Cambria" w:hAnsi="Cambria"/>
          <w:sz w:val="24"/>
          <w:szCs w:val="24"/>
        </w:rPr>
        <w:t xml:space="preserve"> </w:t>
      </w:r>
    </w:p>
    <w:p w14:paraId="6C6FB4D1" w14:textId="77777777" w:rsidR="000F42F1" w:rsidRPr="00875587" w:rsidRDefault="00B56FFE" w:rsidP="00875587">
      <w:pPr>
        <w:pStyle w:val="Bezodstpw1"/>
        <w:spacing w:line="276" w:lineRule="auto"/>
        <w:jc w:val="right"/>
        <w:rPr>
          <w:rFonts w:ascii="Cambria" w:hAnsi="Cambria"/>
          <w:sz w:val="24"/>
          <w:szCs w:val="24"/>
        </w:rPr>
      </w:pPr>
      <w:r w:rsidRPr="00875587">
        <w:rPr>
          <w:rFonts w:ascii="Cambria" w:hAnsi="Cambria"/>
          <w:b/>
          <w:sz w:val="24"/>
          <w:szCs w:val="24"/>
          <w:u w:val="single"/>
        </w:rPr>
        <w:t>Nr ……………………………………………</w:t>
      </w:r>
    </w:p>
    <w:p w14:paraId="1478A978" w14:textId="77777777" w:rsidR="000F42F1" w:rsidRPr="009A4F2F" w:rsidRDefault="000F42F1" w:rsidP="00CA4F15">
      <w:pPr>
        <w:pStyle w:val="Bezodstpw1"/>
        <w:spacing w:line="276" w:lineRule="auto"/>
        <w:jc w:val="both"/>
        <w:rPr>
          <w:rFonts w:ascii="Cambria" w:hAnsi="Cambria"/>
          <w:sz w:val="24"/>
          <w:szCs w:val="24"/>
        </w:rPr>
      </w:pPr>
    </w:p>
    <w:p w14:paraId="740A17AA" w14:textId="59BE8B17" w:rsidR="000F42F1" w:rsidRPr="009A4F2F" w:rsidRDefault="000F42F1" w:rsidP="00CA4F15">
      <w:pPr>
        <w:pStyle w:val="Bezodstpw1"/>
        <w:spacing w:line="276" w:lineRule="auto"/>
        <w:jc w:val="both"/>
        <w:rPr>
          <w:rFonts w:ascii="Cambria" w:hAnsi="Cambria"/>
          <w:sz w:val="24"/>
          <w:szCs w:val="24"/>
        </w:rPr>
      </w:pPr>
      <w:r w:rsidRPr="009A4F2F">
        <w:rPr>
          <w:rFonts w:ascii="Cambria" w:hAnsi="Cambria"/>
          <w:sz w:val="24"/>
          <w:szCs w:val="24"/>
        </w:rPr>
        <w:t xml:space="preserve">    </w:t>
      </w:r>
      <w:r w:rsidR="001660FD">
        <w:rPr>
          <w:rFonts w:ascii="Cambria" w:hAnsi="Cambria"/>
          <w:sz w:val="24"/>
          <w:szCs w:val="24"/>
        </w:rPr>
        <w:t xml:space="preserve">                             </w:t>
      </w:r>
    </w:p>
    <w:p w14:paraId="423AC201" w14:textId="77777777" w:rsidR="000F42F1" w:rsidRPr="009A4F2F" w:rsidRDefault="000F42F1" w:rsidP="00CA4F15">
      <w:pPr>
        <w:pStyle w:val="Bezodstpw1"/>
        <w:spacing w:line="276" w:lineRule="auto"/>
        <w:jc w:val="right"/>
        <w:rPr>
          <w:rFonts w:ascii="Cambria" w:hAnsi="Cambria"/>
          <w:sz w:val="24"/>
          <w:szCs w:val="24"/>
        </w:rPr>
      </w:pPr>
      <w:r w:rsidRPr="009A4F2F">
        <w:rPr>
          <w:rFonts w:ascii="Cambria" w:hAnsi="Cambria"/>
          <w:sz w:val="24"/>
          <w:szCs w:val="24"/>
        </w:rPr>
        <w:t>Miejscowość, ……………. data ………………</w:t>
      </w:r>
    </w:p>
    <w:p w14:paraId="633173E8" w14:textId="77777777" w:rsidR="000F42F1" w:rsidRPr="009A4F2F" w:rsidRDefault="000F42F1" w:rsidP="00CA4F15">
      <w:pPr>
        <w:pStyle w:val="Bezodstpw1"/>
        <w:spacing w:line="276" w:lineRule="auto"/>
        <w:jc w:val="both"/>
        <w:rPr>
          <w:rFonts w:ascii="Cambria" w:hAnsi="Cambria"/>
          <w:b/>
          <w:sz w:val="24"/>
          <w:szCs w:val="24"/>
        </w:rPr>
      </w:pPr>
    </w:p>
    <w:p w14:paraId="7B38796C" w14:textId="77777777" w:rsidR="000F42F1" w:rsidRPr="00875587" w:rsidRDefault="00875587" w:rsidP="00CA4F15">
      <w:pPr>
        <w:pStyle w:val="Bezodstpw1"/>
        <w:spacing w:line="276" w:lineRule="auto"/>
        <w:jc w:val="center"/>
        <w:rPr>
          <w:rFonts w:ascii="Cambria" w:hAnsi="Cambria"/>
          <w:b/>
          <w:sz w:val="28"/>
          <w:szCs w:val="28"/>
        </w:rPr>
      </w:pPr>
      <w:r w:rsidRPr="00875587">
        <w:rPr>
          <w:rFonts w:ascii="Cambria" w:hAnsi="Cambria"/>
          <w:b/>
          <w:sz w:val="28"/>
          <w:szCs w:val="28"/>
        </w:rPr>
        <w:t xml:space="preserve">PROTOKÓŁ ODBIORU KOŃCOWEGO </w:t>
      </w:r>
    </w:p>
    <w:p w14:paraId="409724E3" w14:textId="77777777" w:rsidR="000F42F1" w:rsidRPr="009A4F2F" w:rsidRDefault="00355E62" w:rsidP="00CA4F15">
      <w:pPr>
        <w:pStyle w:val="Bezodstpw1"/>
        <w:spacing w:line="276" w:lineRule="auto"/>
        <w:jc w:val="center"/>
        <w:rPr>
          <w:rFonts w:ascii="Cambria" w:hAnsi="Cambria"/>
          <w:sz w:val="24"/>
          <w:szCs w:val="24"/>
        </w:rPr>
      </w:pPr>
      <w:r w:rsidRPr="009A4F2F">
        <w:rPr>
          <w:rFonts w:ascii="Cambria" w:hAnsi="Cambria"/>
          <w:sz w:val="24"/>
          <w:szCs w:val="24"/>
        </w:rPr>
        <w:t>(</w:t>
      </w:r>
      <w:r w:rsidR="000F42F1" w:rsidRPr="009A4F2F">
        <w:rPr>
          <w:rFonts w:ascii="Cambria" w:hAnsi="Cambria"/>
          <w:sz w:val="24"/>
          <w:szCs w:val="24"/>
        </w:rPr>
        <w:t>ilościowo – jakościow</w:t>
      </w:r>
      <w:r w:rsidRPr="009A4F2F">
        <w:rPr>
          <w:rFonts w:ascii="Cambria" w:hAnsi="Cambria"/>
          <w:sz w:val="24"/>
          <w:szCs w:val="24"/>
        </w:rPr>
        <w:t>y)</w:t>
      </w:r>
    </w:p>
    <w:p w14:paraId="016EEDAA" w14:textId="77777777" w:rsidR="000F42F1" w:rsidRPr="009A4F2F" w:rsidRDefault="000F42F1" w:rsidP="00CA4F15">
      <w:pPr>
        <w:pStyle w:val="Bezodstpw1"/>
        <w:spacing w:line="276" w:lineRule="auto"/>
        <w:rPr>
          <w:rFonts w:ascii="Cambria" w:hAnsi="Cambria"/>
          <w:sz w:val="24"/>
          <w:szCs w:val="24"/>
        </w:rPr>
      </w:pPr>
    </w:p>
    <w:p w14:paraId="17A03407" w14:textId="77777777" w:rsidR="000F42F1" w:rsidRPr="009A4F2F" w:rsidRDefault="000F42F1" w:rsidP="00CA4F15">
      <w:pPr>
        <w:pStyle w:val="Bezodstpw1"/>
        <w:spacing w:line="276" w:lineRule="auto"/>
        <w:jc w:val="both"/>
        <w:rPr>
          <w:rFonts w:ascii="Cambria" w:hAnsi="Cambria"/>
          <w:sz w:val="24"/>
          <w:szCs w:val="24"/>
        </w:rPr>
      </w:pPr>
      <w:r w:rsidRPr="009A4F2F">
        <w:rPr>
          <w:rFonts w:ascii="Cambria" w:hAnsi="Cambria"/>
          <w:sz w:val="24"/>
          <w:szCs w:val="24"/>
        </w:rPr>
        <w:t xml:space="preserve">W dniu ………………dokonano odbioru </w:t>
      </w:r>
      <w:r w:rsidR="00355E62" w:rsidRPr="009A4F2F">
        <w:rPr>
          <w:rFonts w:ascii="Cambria" w:hAnsi="Cambria"/>
          <w:sz w:val="24"/>
          <w:szCs w:val="24"/>
        </w:rPr>
        <w:t>końcowego</w:t>
      </w:r>
      <w:r w:rsidRPr="009A4F2F">
        <w:rPr>
          <w:rFonts w:ascii="Cambria" w:hAnsi="Cambria"/>
          <w:sz w:val="24"/>
          <w:szCs w:val="24"/>
        </w:rPr>
        <w:t xml:space="preserve"> przedmiotu dostawy zgodnie z umową nr………. z dnia </w:t>
      </w:r>
      <w:r w:rsidR="00355E62" w:rsidRPr="009A4F2F">
        <w:rPr>
          <w:rFonts w:ascii="Cambria" w:hAnsi="Cambria"/>
          <w:sz w:val="24"/>
          <w:szCs w:val="24"/>
        </w:rPr>
        <w:t xml:space="preserve">……………………… </w:t>
      </w:r>
      <w:r w:rsidRPr="009A4F2F">
        <w:rPr>
          <w:rFonts w:ascii="Cambria" w:hAnsi="Cambria"/>
          <w:sz w:val="24"/>
          <w:szCs w:val="24"/>
        </w:rPr>
        <w:t>wg poniższej specyfikacji ilościowo – wartościowej:</w:t>
      </w:r>
    </w:p>
    <w:p w14:paraId="77F8BCE5" w14:textId="77777777" w:rsidR="000F42F1" w:rsidRPr="009A4F2F" w:rsidRDefault="000F42F1" w:rsidP="00CA4F15">
      <w:pPr>
        <w:pStyle w:val="Bezodstpw1"/>
        <w:spacing w:line="276" w:lineRule="auto"/>
        <w:jc w:val="both"/>
        <w:rPr>
          <w:rFonts w:ascii="Cambria" w:hAnsi="Cambria"/>
          <w:b/>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418"/>
        <w:gridCol w:w="3207"/>
        <w:gridCol w:w="900"/>
        <w:gridCol w:w="1935"/>
      </w:tblGrid>
      <w:tr w:rsidR="00875587" w:rsidRPr="009A4F2F" w14:paraId="2682D9D7" w14:textId="77777777" w:rsidTr="00875587">
        <w:tc>
          <w:tcPr>
            <w:tcW w:w="612" w:type="dxa"/>
            <w:shd w:val="clear" w:color="auto" w:fill="auto"/>
            <w:vAlign w:val="center"/>
          </w:tcPr>
          <w:p w14:paraId="1C73860E" w14:textId="77777777" w:rsidR="000F42F1" w:rsidRPr="009A4F2F" w:rsidRDefault="000F42F1" w:rsidP="00875587">
            <w:pPr>
              <w:pStyle w:val="Style42"/>
              <w:widowControl/>
              <w:spacing w:line="276" w:lineRule="auto"/>
              <w:jc w:val="center"/>
              <w:rPr>
                <w:rStyle w:val="FontStyle79"/>
                <w:rFonts w:ascii="Cambria" w:hAnsi="Cambria" w:cs="Times New Roman"/>
                <w:b w:val="0"/>
                <w:sz w:val="24"/>
                <w:szCs w:val="24"/>
              </w:rPr>
            </w:pPr>
            <w:r w:rsidRPr="009A4F2F">
              <w:rPr>
                <w:rStyle w:val="FontStyle79"/>
                <w:rFonts w:ascii="Cambria" w:hAnsi="Cambria" w:cs="Times New Roman"/>
                <w:b w:val="0"/>
                <w:sz w:val="24"/>
                <w:szCs w:val="24"/>
              </w:rPr>
              <w:t>Lp.</w:t>
            </w:r>
          </w:p>
        </w:tc>
        <w:tc>
          <w:tcPr>
            <w:tcW w:w="2418" w:type="dxa"/>
            <w:shd w:val="clear" w:color="auto" w:fill="auto"/>
            <w:vAlign w:val="center"/>
          </w:tcPr>
          <w:p w14:paraId="16EA95B0" w14:textId="77777777" w:rsidR="000F42F1" w:rsidRPr="009A4F2F" w:rsidRDefault="00A3531E" w:rsidP="00A3531E">
            <w:pPr>
              <w:pStyle w:val="Style38"/>
              <w:widowControl/>
              <w:spacing w:line="276" w:lineRule="auto"/>
              <w:jc w:val="center"/>
              <w:rPr>
                <w:rStyle w:val="FontStyle81"/>
                <w:rFonts w:ascii="Cambria" w:hAnsi="Cambria" w:cs="Times New Roman"/>
                <w:sz w:val="24"/>
                <w:szCs w:val="24"/>
              </w:rPr>
            </w:pPr>
            <w:r>
              <w:rPr>
                <w:rStyle w:val="FontStyle81"/>
                <w:rFonts w:ascii="Cambria" w:hAnsi="Cambria" w:cs="Times New Roman"/>
                <w:sz w:val="24"/>
                <w:szCs w:val="24"/>
              </w:rPr>
              <w:t>E</w:t>
            </w:r>
            <w:r w:rsidR="00CE4FF8" w:rsidRPr="009A4F2F">
              <w:rPr>
                <w:rStyle w:val="FontStyle81"/>
                <w:rFonts w:ascii="Cambria" w:hAnsi="Cambria" w:cs="Times New Roman"/>
                <w:sz w:val="24"/>
                <w:szCs w:val="24"/>
              </w:rPr>
              <w:t>lementy wyposażenia</w:t>
            </w:r>
          </w:p>
        </w:tc>
        <w:tc>
          <w:tcPr>
            <w:tcW w:w="3207" w:type="dxa"/>
            <w:shd w:val="clear" w:color="auto" w:fill="auto"/>
            <w:vAlign w:val="center"/>
          </w:tcPr>
          <w:p w14:paraId="407D492B" w14:textId="77777777" w:rsidR="000F42F1" w:rsidRPr="009A4F2F" w:rsidRDefault="000F42F1" w:rsidP="00875587">
            <w:pPr>
              <w:pStyle w:val="Style42"/>
              <w:widowControl/>
              <w:spacing w:line="276" w:lineRule="auto"/>
              <w:jc w:val="center"/>
              <w:rPr>
                <w:rStyle w:val="FontStyle79"/>
                <w:rFonts w:ascii="Cambria" w:hAnsi="Cambria" w:cs="Times New Roman"/>
                <w:b w:val="0"/>
                <w:sz w:val="24"/>
                <w:szCs w:val="24"/>
              </w:rPr>
            </w:pPr>
            <w:r w:rsidRPr="009A4F2F">
              <w:rPr>
                <w:rStyle w:val="FontStyle79"/>
                <w:rFonts w:ascii="Cambria" w:hAnsi="Cambria" w:cs="Times New Roman"/>
                <w:b w:val="0"/>
                <w:sz w:val="24"/>
                <w:szCs w:val="24"/>
              </w:rPr>
              <w:t>Opis</w:t>
            </w:r>
          </w:p>
        </w:tc>
        <w:tc>
          <w:tcPr>
            <w:tcW w:w="900" w:type="dxa"/>
            <w:shd w:val="clear" w:color="auto" w:fill="auto"/>
            <w:vAlign w:val="center"/>
          </w:tcPr>
          <w:p w14:paraId="216CD45C" w14:textId="77777777" w:rsidR="000F42F1" w:rsidRPr="009A4F2F" w:rsidRDefault="000F42F1" w:rsidP="00875587">
            <w:pPr>
              <w:pStyle w:val="Style38"/>
              <w:widowControl/>
              <w:spacing w:line="276" w:lineRule="auto"/>
              <w:jc w:val="center"/>
              <w:rPr>
                <w:rStyle w:val="FontStyle81"/>
                <w:rFonts w:ascii="Cambria" w:hAnsi="Cambria" w:cs="Times New Roman"/>
                <w:sz w:val="24"/>
                <w:szCs w:val="24"/>
              </w:rPr>
            </w:pPr>
            <w:r w:rsidRPr="009A4F2F">
              <w:rPr>
                <w:rStyle w:val="FontStyle81"/>
                <w:rFonts w:ascii="Cambria" w:hAnsi="Cambria" w:cs="Times New Roman"/>
                <w:sz w:val="24"/>
                <w:szCs w:val="24"/>
              </w:rPr>
              <w:t>Ilość</w:t>
            </w:r>
          </w:p>
        </w:tc>
        <w:tc>
          <w:tcPr>
            <w:tcW w:w="1935" w:type="dxa"/>
            <w:shd w:val="clear" w:color="auto" w:fill="auto"/>
            <w:vAlign w:val="center"/>
          </w:tcPr>
          <w:p w14:paraId="671B89D0" w14:textId="77777777" w:rsidR="000F42F1" w:rsidRPr="009A4F2F" w:rsidRDefault="000F42F1" w:rsidP="00875587">
            <w:pPr>
              <w:pStyle w:val="Style38"/>
              <w:widowControl/>
              <w:spacing w:line="276" w:lineRule="auto"/>
              <w:jc w:val="center"/>
              <w:rPr>
                <w:rStyle w:val="FontStyle81"/>
                <w:rFonts w:ascii="Cambria" w:hAnsi="Cambria" w:cs="Times New Roman"/>
                <w:sz w:val="24"/>
                <w:szCs w:val="24"/>
              </w:rPr>
            </w:pPr>
            <w:r w:rsidRPr="009A4F2F">
              <w:rPr>
                <w:rStyle w:val="FontStyle77"/>
                <w:rFonts w:ascii="Cambria" w:hAnsi="Cambria"/>
                <w:b w:val="0"/>
                <w:i w:val="0"/>
                <w:sz w:val="24"/>
                <w:szCs w:val="24"/>
              </w:rPr>
              <w:t>Cena jedn. [PLN]</w:t>
            </w:r>
          </w:p>
        </w:tc>
      </w:tr>
      <w:tr w:rsidR="00875587" w:rsidRPr="009A4F2F" w14:paraId="79421C1F" w14:textId="77777777" w:rsidTr="00875587">
        <w:tc>
          <w:tcPr>
            <w:tcW w:w="612" w:type="dxa"/>
            <w:shd w:val="clear" w:color="auto" w:fill="auto"/>
          </w:tcPr>
          <w:p w14:paraId="04EBC874" w14:textId="77777777" w:rsidR="000F42F1" w:rsidRPr="009A4F2F" w:rsidRDefault="000F42F1" w:rsidP="00CA4F15">
            <w:pPr>
              <w:pStyle w:val="Bezodstpw1"/>
              <w:spacing w:line="276" w:lineRule="auto"/>
              <w:jc w:val="both"/>
              <w:rPr>
                <w:rFonts w:ascii="Cambria" w:hAnsi="Cambria"/>
                <w:b/>
                <w:sz w:val="24"/>
                <w:szCs w:val="24"/>
              </w:rPr>
            </w:pPr>
          </w:p>
        </w:tc>
        <w:tc>
          <w:tcPr>
            <w:tcW w:w="2418" w:type="dxa"/>
            <w:shd w:val="clear" w:color="auto" w:fill="auto"/>
          </w:tcPr>
          <w:p w14:paraId="6475B838" w14:textId="77777777" w:rsidR="000F42F1" w:rsidRPr="009A4F2F" w:rsidRDefault="000F42F1" w:rsidP="00CA4F15">
            <w:pPr>
              <w:pStyle w:val="Bezodstpw1"/>
              <w:spacing w:line="276" w:lineRule="auto"/>
              <w:jc w:val="both"/>
              <w:rPr>
                <w:rFonts w:ascii="Cambria" w:hAnsi="Cambria"/>
                <w:b/>
                <w:sz w:val="24"/>
                <w:szCs w:val="24"/>
              </w:rPr>
            </w:pPr>
          </w:p>
        </w:tc>
        <w:tc>
          <w:tcPr>
            <w:tcW w:w="3207" w:type="dxa"/>
            <w:shd w:val="clear" w:color="auto" w:fill="auto"/>
          </w:tcPr>
          <w:p w14:paraId="13293163" w14:textId="77777777" w:rsidR="000F42F1" w:rsidRPr="009A4F2F" w:rsidRDefault="000F42F1" w:rsidP="00CA4F15">
            <w:pPr>
              <w:pStyle w:val="Bezodstpw1"/>
              <w:spacing w:line="276" w:lineRule="auto"/>
              <w:jc w:val="both"/>
              <w:rPr>
                <w:rFonts w:ascii="Cambria" w:hAnsi="Cambria"/>
                <w:b/>
                <w:sz w:val="24"/>
                <w:szCs w:val="24"/>
              </w:rPr>
            </w:pPr>
          </w:p>
        </w:tc>
        <w:tc>
          <w:tcPr>
            <w:tcW w:w="900" w:type="dxa"/>
            <w:shd w:val="clear" w:color="auto" w:fill="auto"/>
          </w:tcPr>
          <w:p w14:paraId="2E584BCD" w14:textId="77777777" w:rsidR="000F42F1" w:rsidRPr="009A4F2F" w:rsidRDefault="000F42F1" w:rsidP="00CA4F15">
            <w:pPr>
              <w:pStyle w:val="Bezodstpw1"/>
              <w:spacing w:line="276" w:lineRule="auto"/>
              <w:jc w:val="both"/>
              <w:rPr>
                <w:rFonts w:ascii="Cambria" w:hAnsi="Cambria"/>
                <w:b/>
                <w:sz w:val="24"/>
                <w:szCs w:val="24"/>
              </w:rPr>
            </w:pPr>
          </w:p>
        </w:tc>
        <w:tc>
          <w:tcPr>
            <w:tcW w:w="1935" w:type="dxa"/>
            <w:shd w:val="clear" w:color="auto" w:fill="auto"/>
          </w:tcPr>
          <w:p w14:paraId="0C60D117" w14:textId="77777777" w:rsidR="000F42F1" w:rsidRPr="009A4F2F" w:rsidRDefault="000F42F1" w:rsidP="00CA4F15">
            <w:pPr>
              <w:pStyle w:val="Bezodstpw1"/>
              <w:spacing w:line="276" w:lineRule="auto"/>
              <w:jc w:val="both"/>
              <w:rPr>
                <w:rFonts w:ascii="Cambria" w:hAnsi="Cambria"/>
                <w:b/>
                <w:sz w:val="24"/>
                <w:szCs w:val="24"/>
              </w:rPr>
            </w:pPr>
          </w:p>
        </w:tc>
      </w:tr>
      <w:tr w:rsidR="00875587" w:rsidRPr="009A4F2F" w14:paraId="54214AE6" w14:textId="77777777" w:rsidTr="00875587">
        <w:tc>
          <w:tcPr>
            <w:tcW w:w="612" w:type="dxa"/>
            <w:shd w:val="clear" w:color="auto" w:fill="auto"/>
          </w:tcPr>
          <w:p w14:paraId="783DB703" w14:textId="77777777" w:rsidR="000F42F1" w:rsidRPr="009A4F2F" w:rsidRDefault="000F42F1" w:rsidP="00CA4F15">
            <w:pPr>
              <w:pStyle w:val="Bezodstpw1"/>
              <w:spacing w:line="276" w:lineRule="auto"/>
              <w:jc w:val="both"/>
              <w:rPr>
                <w:rFonts w:ascii="Cambria" w:hAnsi="Cambria"/>
                <w:b/>
                <w:sz w:val="24"/>
                <w:szCs w:val="24"/>
              </w:rPr>
            </w:pPr>
          </w:p>
        </w:tc>
        <w:tc>
          <w:tcPr>
            <w:tcW w:w="2418" w:type="dxa"/>
            <w:shd w:val="clear" w:color="auto" w:fill="auto"/>
          </w:tcPr>
          <w:p w14:paraId="72A2E1B4" w14:textId="77777777" w:rsidR="000F42F1" w:rsidRPr="009A4F2F" w:rsidRDefault="000F42F1" w:rsidP="00CA4F15">
            <w:pPr>
              <w:pStyle w:val="Bezodstpw1"/>
              <w:spacing w:line="276" w:lineRule="auto"/>
              <w:jc w:val="both"/>
              <w:rPr>
                <w:rFonts w:ascii="Cambria" w:hAnsi="Cambria"/>
                <w:b/>
                <w:sz w:val="24"/>
                <w:szCs w:val="24"/>
              </w:rPr>
            </w:pPr>
          </w:p>
        </w:tc>
        <w:tc>
          <w:tcPr>
            <w:tcW w:w="3207" w:type="dxa"/>
            <w:shd w:val="clear" w:color="auto" w:fill="auto"/>
          </w:tcPr>
          <w:p w14:paraId="6DB99AB8" w14:textId="77777777" w:rsidR="000F42F1" w:rsidRPr="009A4F2F" w:rsidRDefault="000F42F1" w:rsidP="00CA4F15">
            <w:pPr>
              <w:pStyle w:val="Bezodstpw1"/>
              <w:spacing w:line="276" w:lineRule="auto"/>
              <w:jc w:val="both"/>
              <w:rPr>
                <w:rFonts w:ascii="Cambria" w:hAnsi="Cambria"/>
                <w:b/>
                <w:sz w:val="24"/>
                <w:szCs w:val="24"/>
              </w:rPr>
            </w:pPr>
          </w:p>
        </w:tc>
        <w:tc>
          <w:tcPr>
            <w:tcW w:w="900" w:type="dxa"/>
            <w:shd w:val="clear" w:color="auto" w:fill="auto"/>
          </w:tcPr>
          <w:p w14:paraId="04716714" w14:textId="77777777" w:rsidR="000F42F1" w:rsidRPr="009A4F2F" w:rsidRDefault="000F42F1" w:rsidP="00CA4F15">
            <w:pPr>
              <w:pStyle w:val="Bezodstpw1"/>
              <w:spacing w:line="276" w:lineRule="auto"/>
              <w:jc w:val="both"/>
              <w:rPr>
                <w:rFonts w:ascii="Cambria" w:hAnsi="Cambria"/>
                <w:b/>
                <w:sz w:val="24"/>
                <w:szCs w:val="24"/>
              </w:rPr>
            </w:pPr>
          </w:p>
        </w:tc>
        <w:tc>
          <w:tcPr>
            <w:tcW w:w="1935" w:type="dxa"/>
            <w:shd w:val="clear" w:color="auto" w:fill="auto"/>
          </w:tcPr>
          <w:p w14:paraId="0D8C22D7" w14:textId="77777777" w:rsidR="000F42F1" w:rsidRPr="009A4F2F" w:rsidRDefault="000F42F1" w:rsidP="00CA4F15">
            <w:pPr>
              <w:pStyle w:val="Bezodstpw1"/>
              <w:spacing w:line="276" w:lineRule="auto"/>
              <w:jc w:val="both"/>
              <w:rPr>
                <w:rFonts w:ascii="Cambria" w:hAnsi="Cambria"/>
                <w:b/>
                <w:sz w:val="24"/>
                <w:szCs w:val="24"/>
              </w:rPr>
            </w:pPr>
          </w:p>
        </w:tc>
      </w:tr>
      <w:tr w:rsidR="00875587" w:rsidRPr="009A4F2F" w14:paraId="70C62ED6" w14:textId="77777777" w:rsidTr="00875587">
        <w:tc>
          <w:tcPr>
            <w:tcW w:w="612" w:type="dxa"/>
            <w:shd w:val="clear" w:color="auto" w:fill="auto"/>
          </w:tcPr>
          <w:p w14:paraId="1C434D9F" w14:textId="77777777" w:rsidR="000F42F1" w:rsidRPr="009A4F2F" w:rsidRDefault="000F42F1" w:rsidP="00CA4F15">
            <w:pPr>
              <w:pStyle w:val="Bezodstpw1"/>
              <w:spacing w:line="276" w:lineRule="auto"/>
              <w:jc w:val="both"/>
              <w:rPr>
                <w:rFonts w:ascii="Cambria" w:hAnsi="Cambria"/>
                <w:b/>
                <w:sz w:val="24"/>
                <w:szCs w:val="24"/>
              </w:rPr>
            </w:pPr>
          </w:p>
        </w:tc>
        <w:tc>
          <w:tcPr>
            <w:tcW w:w="2418" w:type="dxa"/>
            <w:shd w:val="clear" w:color="auto" w:fill="auto"/>
          </w:tcPr>
          <w:p w14:paraId="5D058E19" w14:textId="77777777" w:rsidR="000F42F1" w:rsidRPr="009A4F2F" w:rsidRDefault="000F42F1" w:rsidP="00CA4F15">
            <w:pPr>
              <w:pStyle w:val="Bezodstpw1"/>
              <w:spacing w:line="276" w:lineRule="auto"/>
              <w:jc w:val="both"/>
              <w:rPr>
                <w:rFonts w:ascii="Cambria" w:hAnsi="Cambria"/>
                <w:b/>
                <w:sz w:val="24"/>
                <w:szCs w:val="24"/>
              </w:rPr>
            </w:pPr>
          </w:p>
        </w:tc>
        <w:tc>
          <w:tcPr>
            <w:tcW w:w="3207" w:type="dxa"/>
            <w:shd w:val="clear" w:color="auto" w:fill="auto"/>
          </w:tcPr>
          <w:p w14:paraId="39293DE8" w14:textId="77777777" w:rsidR="000F42F1" w:rsidRPr="009A4F2F" w:rsidRDefault="000F42F1" w:rsidP="00CA4F15">
            <w:pPr>
              <w:pStyle w:val="Bezodstpw1"/>
              <w:spacing w:line="276" w:lineRule="auto"/>
              <w:jc w:val="both"/>
              <w:rPr>
                <w:rFonts w:ascii="Cambria" w:hAnsi="Cambria"/>
                <w:b/>
                <w:sz w:val="24"/>
                <w:szCs w:val="24"/>
              </w:rPr>
            </w:pPr>
          </w:p>
        </w:tc>
        <w:tc>
          <w:tcPr>
            <w:tcW w:w="900" w:type="dxa"/>
            <w:shd w:val="clear" w:color="auto" w:fill="auto"/>
          </w:tcPr>
          <w:p w14:paraId="7E38CB8A" w14:textId="77777777" w:rsidR="000F42F1" w:rsidRPr="009A4F2F" w:rsidRDefault="000F42F1" w:rsidP="00CA4F15">
            <w:pPr>
              <w:pStyle w:val="Bezodstpw1"/>
              <w:spacing w:line="276" w:lineRule="auto"/>
              <w:jc w:val="both"/>
              <w:rPr>
                <w:rFonts w:ascii="Cambria" w:hAnsi="Cambria"/>
                <w:b/>
                <w:sz w:val="24"/>
                <w:szCs w:val="24"/>
              </w:rPr>
            </w:pPr>
          </w:p>
        </w:tc>
        <w:tc>
          <w:tcPr>
            <w:tcW w:w="1935" w:type="dxa"/>
            <w:shd w:val="clear" w:color="auto" w:fill="auto"/>
          </w:tcPr>
          <w:p w14:paraId="63E55A4D" w14:textId="77777777" w:rsidR="000F42F1" w:rsidRPr="009A4F2F" w:rsidRDefault="000F42F1" w:rsidP="00CA4F15">
            <w:pPr>
              <w:pStyle w:val="Bezodstpw1"/>
              <w:spacing w:line="276" w:lineRule="auto"/>
              <w:jc w:val="both"/>
              <w:rPr>
                <w:rFonts w:ascii="Cambria" w:hAnsi="Cambria"/>
                <w:b/>
                <w:sz w:val="24"/>
                <w:szCs w:val="24"/>
              </w:rPr>
            </w:pPr>
          </w:p>
        </w:tc>
      </w:tr>
    </w:tbl>
    <w:p w14:paraId="7DFFB309" w14:textId="77777777" w:rsidR="000F42F1" w:rsidRPr="009A4F2F" w:rsidRDefault="000F42F1" w:rsidP="00CA4F15">
      <w:pPr>
        <w:pStyle w:val="Bezodstpw1"/>
        <w:spacing w:line="276" w:lineRule="auto"/>
        <w:jc w:val="both"/>
        <w:rPr>
          <w:rFonts w:ascii="Cambria" w:hAnsi="Cambria"/>
          <w:b/>
          <w:sz w:val="24"/>
          <w:szCs w:val="24"/>
        </w:rPr>
      </w:pPr>
    </w:p>
    <w:p w14:paraId="558464AB" w14:textId="77777777" w:rsidR="000F42F1" w:rsidRPr="009A4F2F" w:rsidRDefault="000F42F1" w:rsidP="00CA4F15">
      <w:pPr>
        <w:pStyle w:val="Bezodstpw1"/>
        <w:spacing w:line="276" w:lineRule="auto"/>
        <w:jc w:val="both"/>
        <w:rPr>
          <w:rFonts w:ascii="Cambria" w:hAnsi="Cambria"/>
          <w:sz w:val="24"/>
          <w:szCs w:val="24"/>
        </w:rPr>
      </w:pPr>
      <w:r w:rsidRPr="009A4F2F">
        <w:rPr>
          <w:rFonts w:ascii="Cambria" w:hAnsi="Cambria"/>
          <w:sz w:val="24"/>
          <w:szCs w:val="24"/>
        </w:rPr>
        <w:t>Wyżej wymieniony przedmiot dostawy jest zgodny z treścią umowy, przeszedł odbiór ilościowo – jakościowy określony w §</w:t>
      </w:r>
      <w:r w:rsidR="00355E62" w:rsidRPr="009A4F2F">
        <w:rPr>
          <w:rFonts w:ascii="Cambria" w:hAnsi="Cambria"/>
          <w:sz w:val="24"/>
          <w:szCs w:val="24"/>
        </w:rPr>
        <w:t xml:space="preserve"> 5</w:t>
      </w:r>
      <w:r w:rsidRPr="009A4F2F">
        <w:rPr>
          <w:rFonts w:ascii="Cambria" w:hAnsi="Cambria"/>
          <w:sz w:val="24"/>
          <w:szCs w:val="24"/>
        </w:rPr>
        <w:t xml:space="preserve"> umowy bez zastrzeżeń</w:t>
      </w:r>
      <w:r w:rsidR="00355E62" w:rsidRPr="009A4F2F">
        <w:rPr>
          <w:rFonts w:ascii="Cambria" w:hAnsi="Cambria"/>
          <w:sz w:val="24"/>
          <w:szCs w:val="24"/>
        </w:rPr>
        <w:t>/ *</w:t>
      </w:r>
      <w:r w:rsidRPr="009A4F2F">
        <w:rPr>
          <w:rFonts w:ascii="Cambria" w:hAnsi="Cambria"/>
          <w:sz w:val="24"/>
          <w:szCs w:val="24"/>
        </w:rPr>
        <w:t xml:space="preserve"> z wyjątkiem pozycji …</w:t>
      </w:r>
      <w:r w:rsidR="00696CE1">
        <w:rPr>
          <w:rFonts w:ascii="Cambria" w:hAnsi="Cambria"/>
          <w:sz w:val="24"/>
          <w:szCs w:val="24"/>
        </w:rPr>
        <w:t>……………………..</w:t>
      </w:r>
      <w:r w:rsidRPr="009A4F2F">
        <w:rPr>
          <w:rFonts w:ascii="Cambria" w:hAnsi="Cambria"/>
          <w:sz w:val="24"/>
          <w:szCs w:val="24"/>
        </w:rPr>
        <w:t xml:space="preserve">.  </w:t>
      </w:r>
    </w:p>
    <w:p w14:paraId="5316CC76" w14:textId="77777777" w:rsidR="000F42F1" w:rsidRPr="009A4F2F" w:rsidRDefault="000F42F1" w:rsidP="00CA4F15">
      <w:pPr>
        <w:pStyle w:val="Bezodstpw1"/>
        <w:spacing w:line="276" w:lineRule="auto"/>
        <w:jc w:val="both"/>
        <w:rPr>
          <w:rFonts w:ascii="Cambria" w:hAnsi="Cambria"/>
          <w:sz w:val="24"/>
          <w:szCs w:val="24"/>
        </w:rPr>
      </w:pPr>
    </w:p>
    <w:p w14:paraId="2CAEAAA1" w14:textId="77777777" w:rsidR="000F42F1" w:rsidRPr="009A4F2F" w:rsidRDefault="000F42F1" w:rsidP="00CA4F15">
      <w:pPr>
        <w:pStyle w:val="Bezodstpw1"/>
        <w:spacing w:line="276" w:lineRule="auto"/>
        <w:jc w:val="both"/>
        <w:rPr>
          <w:rFonts w:ascii="Cambria" w:hAnsi="Cambria"/>
          <w:sz w:val="24"/>
          <w:szCs w:val="24"/>
        </w:rPr>
      </w:pPr>
      <w:r w:rsidRPr="00696CE1">
        <w:rPr>
          <w:rFonts w:ascii="Cambria" w:hAnsi="Cambria"/>
          <w:b/>
          <w:sz w:val="24"/>
          <w:szCs w:val="24"/>
        </w:rPr>
        <w:t>Uwagi i wnioski</w:t>
      </w:r>
      <w:r w:rsidRPr="009A4F2F">
        <w:rPr>
          <w:rFonts w:ascii="Cambria" w:hAnsi="Cambria"/>
          <w:sz w:val="24"/>
          <w:szCs w:val="24"/>
        </w:rPr>
        <w:t xml:space="preserve"> ……</w:t>
      </w:r>
      <w:r w:rsidR="00875587">
        <w:rPr>
          <w:rFonts w:ascii="Cambria" w:hAnsi="Cambria"/>
          <w:sz w:val="24"/>
          <w:szCs w:val="24"/>
        </w:rPr>
        <w:t>..</w:t>
      </w:r>
      <w:r w:rsidRPr="009A4F2F">
        <w:rPr>
          <w:rFonts w:ascii="Cambria" w:hAnsi="Cambria"/>
          <w:sz w:val="24"/>
          <w:szCs w:val="24"/>
        </w:rPr>
        <w:t>………..</w:t>
      </w:r>
    </w:p>
    <w:p w14:paraId="43D49B36" w14:textId="77777777" w:rsidR="000F42F1" w:rsidRPr="009A4F2F" w:rsidRDefault="000F42F1" w:rsidP="00CA4F15">
      <w:pPr>
        <w:pStyle w:val="Bezodstpw1"/>
        <w:spacing w:line="276" w:lineRule="auto"/>
        <w:jc w:val="both"/>
        <w:rPr>
          <w:rFonts w:ascii="Cambria" w:hAnsi="Cambria"/>
          <w:sz w:val="24"/>
          <w:szCs w:val="24"/>
        </w:rPr>
      </w:pPr>
    </w:p>
    <w:p w14:paraId="4E532D59" w14:textId="77777777" w:rsidR="000F42F1" w:rsidRPr="009A4F2F" w:rsidRDefault="000F42F1" w:rsidP="00CA4F15">
      <w:pPr>
        <w:pStyle w:val="Bezodstpw1"/>
        <w:spacing w:line="276" w:lineRule="auto"/>
        <w:jc w:val="both"/>
        <w:rPr>
          <w:rFonts w:ascii="Cambria" w:hAnsi="Cambria"/>
          <w:sz w:val="24"/>
          <w:szCs w:val="24"/>
        </w:rPr>
      </w:pPr>
      <w:r w:rsidRPr="009A4F2F">
        <w:rPr>
          <w:rFonts w:ascii="Cambria" w:hAnsi="Cambria"/>
          <w:sz w:val="24"/>
          <w:szCs w:val="24"/>
        </w:rPr>
        <w:t xml:space="preserve">Przedmiot umowy w zakresie objętym odbiorem </w:t>
      </w:r>
      <w:r w:rsidR="00355E62" w:rsidRPr="009A4F2F">
        <w:rPr>
          <w:rFonts w:ascii="Cambria" w:hAnsi="Cambria"/>
          <w:sz w:val="24"/>
          <w:szCs w:val="24"/>
        </w:rPr>
        <w:t>ko</w:t>
      </w:r>
      <w:r w:rsidR="00645C53" w:rsidRPr="009A4F2F">
        <w:rPr>
          <w:rFonts w:ascii="Cambria" w:hAnsi="Cambria"/>
          <w:sz w:val="24"/>
          <w:szCs w:val="24"/>
        </w:rPr>
        <w:t>ń</w:t>
      </w:r>
      <w:r w:rsidR="00355E62" w:rsidRPr="009A4F2F">
        <w:rPr>
          <w:rFonts w:ascii="Cambria" w:hAnsi="Cambria"/>
          <w:sz w:val="24"/>
          <w:szCs w:val="24"/>
        </w:rPr>
        <w:t>cowym</w:t>
      </w:r>
      <w:r w:rsidRPr="009A4F2F">
        <w:rPr>
          <w:rFonts w:ascii="Cambria" w:hAnsi="Cambria"/>
          <w:sz w:val="24"/>
          <w:szCs w:val="24"/>
        </w:rPr>
        <w:t xml:space="preserve"> zostało zrealizowane w terminie/</w:t>
      </w:r>
      <w:r w:rsidR="00355E62" w:rsidRPr="009A4F2F">
        <w:rPr>
          <w:rFonts w:ascii="Cambria" w:hAnsi="Cambria"/>
          <w:sz w:val="24"/>
          <w:szCs w:val="24"/>
        </w:rPr>
        <w:t>*</w:t>
      </w:r>
      <w:r w:rsidRPr="009A4F2F">
        <w:rPr>
          <w:rFonts w:ascii="Cambria" w:hAnsi="Cambria"/>
          <w:sz w:val="24"/>
          <w:szCs w:val="24"/>
        </w:rPr>
        <w:t>nie zostało zrealizowane w terminie.</w:t>
      </w:r>
    </w:p>
    <w:p w14:paraId="67FF9B27" w14:textId="77777777" w:rsidR="000F42F1" w:rsidRPr="009A4F2F" w:rsidRDefault="000F42F1" w:rsidP="00A203F2">
      <w:pPr>
        <w:pStyle w:val="Bezodstpw1"/>
        <w:numPr>
          <w:ilvl w:val="0"/>
          <w:numId w:val="23"/>
        </w:numPr>
        <w:spacing w:line="276" w:lineRule="auto"/>
        <w:ind w:left="284" w:hanging="284"/>
        <w:jc w:val="both"/>
        <w:rPr>
          <w:rFonts w:ascii="Cambria" w:hAnsi="Cambria"/>
          <w:sz w:val="24"/>
          <w:szCs w:val="24"/>
        </w:rPr>
      </w:pPr>
      <w:r w:rsidRPr="009A4F2F">
        <w:rPr>
          <w:rFonts w:ascii="Cambria" w:hAnsi="Cambria"/>
          <w:sz w:val="24"/>
          <w:szCs w:val="24"/>
        </w:rPr>
        <w:t>Zgodnie z umową wykonanie przedmiotu umowy/ zamówienia objętego niniejszym odbiorem powinno nastąpić do dnia…………..</w:t>
      </w:r>
    </w:p>
    <w:p w14:paraId="53F00F9E" w14:textId="77777777" w:rsidR="000F42F1" w:rsidRPr="009A4F2F" w:rsidRDefault="000F42F1" w:rsidP="00A203F2">
      <w:pPr>
        <w:pStyle w:val="Bezodstpw1"/>
        <w:numPr>
          <w:ilvl w:val="0"/>
          <w:numId w:val="23"/>
        </w:numPr>
        <w:spacing w:line="276" w:lineRule="auto"/>
        <w:ind w:left="284" w:hanging="284"/>
        <w:jc w:val="both"/>
        <w:rPr>
          <w:rFonts w:ascii="Cambria" w:hAnsi="Cambria"/>
          <w:sz w:val="24"/>
          <w:szCs w:val="24"/>
        </w:rPr>
      </w:pPr>
      <w:r w:rsidRPr="009A4F2F">
        <w:rPr>
          <w:rFonts w:ascii="Cambria" w:hAnsi="Cambria"/>
          <w:sz w:val="24"/>
          <w:szCs w:val="24"/>
        </w:rPr>
        <w:t>Faktyczne wykonanie przedmiotu umowy nastąpiło w dniu ……………..</w:t>
      </w:r>
    </w:p>
    <w:p w14:paraId="3B94022E" w14:textId="77777777" w:rsidR="000F42F1" w:rsidRPr="009A4F2F" w:rsidRDefault="000F42F1" w:rsidP="00CA4F15">
      <w:pPr>
        <w:pStyle w:val="Bezodstpw1"/>
        <w:spacing w:line="276" w:lineRule="auto"/>
        <w:jc w:val="both"/>
        <w:rPr>
          <w:rFonts w:ascii="Cambria" w:hAnsi="Cambria"/>
          <w:sz w:val="24"/>
          <w:szCs w:val="24"/>
        </w:rPr>
      </w:pPr>
    </w:p>
    <w:p w14:paraId="38247A20" w14:textId="77777777" w:rsidR="000F42F1" w:rsidRDefault="000F42F1" w:rsidP="00CA4F15">
      <w:pPr>
        <w:pStyle w:val="Bezodstpw1"/>
        <w:spacing w:line="276" w:lineRule="auto"/>
        <w:jc w:val="both"/>
        <w:rPr>
          <w:rFonts w:ascii="Cambria" w:hAnsi="Cambria"/>
          <w:sz w:val="24"/>
          <w:szCs w:val="24"/>
        </w:rPr>
      </w:pPr>
      <w:r w:rsidRPr="00696CE1">
        <w:rPr>
          <w:rFonts w:ascii="Cambria" w:hAnsi="Cambria"/>
          <w:b/>
          <w:sz w:val="24"/>
          <w:szCs w:val="24"/>
        </w:rPr>
        <w:t>Uwagi i wnioski</w:t>
      </w:r>
      <w:r w:rsidRPr="009A4F2F">
        <w:rPr>
          <w:rFonts w:ascii="Cambria" w:hAnsi="Cambria"/>
          <w:sz w:val="24"/>
          <w:szCs w:val="24"/>
        </w:rPr>
        <w:t xml:space="preserve"> ………………….</w:t>
      </w:r>
    </w:p>
    <w:p w14:paraId="6A6DE82D" w14:textId="77777777" w:rsidR="00CC5A23" w:rsidRPr="009A4F2F" w:rsidRDefault="00CC5A23" w:rsidP="00CA4F15">
      <w:pPr>
        <w:pStyle w:val="Bezodstpw1"/>
        <w:spacing w:line="276" w:lineRule="auto"/>
        <w:jc w:val="both"/>
        <w:rPr>
          <w:rFonts w:ascii="Cambria" w:hAnsi="Cambria"/>
          <w:sz w:val="24"/>
          <w:szCs w:val="24"/>
        </w:rPr>
      </w:pPr>
    </w:p>
    <w:tbl>
      <w:tblPr>
        <w:tblW w:w="0" w:type="auto"/>
        <w:tblLook w:val="04A0" w:firstRow="1" w:lastRow="0" w:firstColumn="1" w:lastColumn="0" w:noHBand="0" w:noVBand="1"/>
      </w:tblPr>
      <w:tblGrid>
        <w:gridCol w:w="4606"/>
        <w:gridCol w:w="4606"/>
      </w:tblGrid>
      <w:tr w:rsidR="00875587" w:rsidRPr="000D41F6" w14:paraId="3DED1F8F" w14:textId="77777777" w:rsidTr="000D41F6">
        <w:tc>
          <w:tcPr>
            <w:tcW w:w="4606" w:type="dxa"/>
            <w:shd w:val="clear" w:color="auto" w:fill="auto"/>
          </w:tcPr>
          <w:p w14:paraId="1570FC4A" w14:textId="77777777" w:rsidR="00875587" w:rsidRPr="000D41F6" w:rsidRDefault="00875587" w:rsidP="000D41F6">
            <w:pPr>
              <w:pStyle w:val="Bezodstpw1"/>
              <w:jc w:val="center"/>
              <w:rPr>
                <w:rFonts w:ascii="Cambria" w:hAnsi="Cambria"/>
                <w:sz w:val="24"/>
                <w:szCs w:val="24"/>
              </w:rPr>
            </w:pPr>
            <w:r w:rsidRPr="000D41F6">
              <w:rPr>
                <w:rFonts w:ascii="Cambria" w:hAnsi="Cambria"/>
                <w:b/>
                <w:sz w:val="24"/>
                <w:szCs w:val="24"/>
              </w:rPr>
              <w:t>za Zamawiającego</w:t>
            </w:r>
          </w:p>
        </w:tc>
        <w:tc>
          <w:tcPr>
            <w:tcW w:w="4606" w:type="dxa"/>
            <w:shd w:val="clear" w:color="auto" w:fill="auto"/>
          </w:tcPr>
          <w:p w14:paraId="2A8B529D" w14:textId="77777777" w:rsidR="00875587" w:rsidRPr="000D41F6" w:rsidRDefault="00875587" w:rsidP="000D41F6">
            <w:pPr>
              <w:pStyle w:val="Bezodstpw1"/>
              <w:jc w:val="center"/>
              <w:rPr>
                <w:rFonts w:ascii="Cambria" w:hAnsi="Cambria"/>
                <w:sz w:val="24"/>
                <w:szCs w:val="24"/>
              </w:rPr>
            </w:pPr>
            <w:r w:rsidRPr="000D41F6">
              <w:rPr>
                <w:rFonts w:ascii="Cambria" w:hAnsi="Cambria"/>
                <w:b/>
                <w:sz w:val="24"/>
                <w:szCs w:val="24"/>
              </w:rPr>
              <w:t>za Dostawcę</w:t>
            </w:r>
          </w:p>
        </w:tc>
      </w:tr>
      <w:tr w:rsidR="00875587" w:rsidRPr="000D41F6" w14:paraId="2D57AF82" w14:textId="77777777" w:rsidTr="000D41F6">
        <w:tc>
          <w:tcPr>
            <w:tcW w:w="4606" w:type="dxa"/>
            <w:shd w:val="clear" w:color="auto" w:fill="auto"/>
          </w:tcPr>
          <w:p w14:paraId="4CE09893" w14:textId="77777777" w:rsidR="00DB23E0" w:rsidRPr="000D41F6" w:rsidRDefault="00DB23E0" w:rsidP="000D41F6">
            <w:pPr>
              <w:pStyle w:val="Bezodstpw1"/>
              <w:jc w:val="center"/>
              <w:rPr>
                <w:rFonts w:ascii="Cambria" w:hAnsi="Cambria"/>
                <w:b/>
                <w:sz w:val="24"/>
                <w:szCs w:val="24"/>
              </w:rPr>
            </w:pPr>
          </w:p>
          <w:p w14:paraId="5F4A2142" w14:textId="77777777" w:rsidR="00875587" w:rsidRPr="000D41F6" w:rsidRDefault="00875587" w:rsidP="000D41F6">
            <w:pPr>
              <w:pStyle w:val="Bezodstpw1"/>
              <w:jc w:val="center"/>
              <w:rPr>
                <w:rFonts w:ascii="Cambria" w:hAnsi="Cambria"/>
                <w:sz w:val="24"/>
                <w:szCs w:val="24"/>
              </w:rPr>
            </w:pPr>
            <w:r w:rsidRPr="000D41F6">
              <w:rPr>
                <w:rFonts w:ascii="Cambria" w:hAnsi="Cambria"/>
                <w:b/>
                <w:sz w:val="24"/>
                <w:szCs w:val="24"/>
              </w:rPr>
              <w:t>……………………..</w:t>
            </w:r>
          </w:p>
        </w:tc>
        <w:tc>
          <w:tcPr>
            <w:tcW w:w="4606" w:type="dxa"/>
            <w:shd w:val="clear" w:color="auto" w:fill="auto"/>
          </w:tcPr>
          <w:p w14:paraId="39EAC35C" w14:textId="77777777" w:rsidR="00DB23E0" w:rsidRPr="000D41F6" w:rsidRDefault="00DB23E0" w:rsidP="000D41F6">
            <w:pPr>
              <w:pStyle w:val="Bezodstpw1"/>
              <w:jc w:val="center"/>
              <w:rPr>
                <w:rFonts w:ascii="Cambria" w:hAnsi="Cambria"/>
                <w:b/>
                <w:sz w:val="24"/>
                <w:szCs w:val="24"/>
              </w:rPr>
            </w:pPr>
          </w:p>
          <w:p w14:paraId="7E5566DA" w14:textId="77777777" w:rsidR="00875587" w:rsidRPr="000D41F6" w:rsidRDefault="00875587" w:rsidP="000D41F6">
            <w:pPr>
              <w:pStyle w:val="Bezodstpw1"/>
              <w:jc w:val="center"/>
              <w:rPr>
                <w:rFonts w:ascii="Cambria" w:hAnsi="Cambria"/>
                <w:sz w:val="24"/>
                <w:szCs w:val="24"/>
              </w:rPr>
            </w:pPr>
            <w:r w:rsidRPr="000D41F6">
              <w:rPr>
                <w:rFonts w:ascii="Cambria" w:hAnsi="Cambria"/>
                <w:b/>
                <w:sz w:val="24"/>
                <w:szCs w:val="24"/>
              </w:rPr>
              <w:t>……………………..</w:t>
            </w:r>
          </w:p>
        </w:tc>
      </w:tr>
      <w:tr w:rsidR="00875587" w:rsidRPr="000D41F6" w14:paraId="13BA99B9" w14:textId="77777777" w:rsidTr="000D41F6">
        <w:tc>
          <w:tcPr>
            <w:tcW w:w="4606" w:type="dxa"/>
            <w:shd w:val="clear" w:color="auto" w:fill="auto"/>
          </w:tcPr>
          <w:p w14:paraId="17F4E0E0" w14:textId="77777777" w:rsidR="00875587" w:rsidRPr="000D41F6" w:rsidRDefault="00875587" w:rsidP="000D41F6">
            <w:pPr>
              <w:pStyle w:val="Bezodstpw1"/>
              <w:jc w:val="center"/>
              <w:rPr>
                <w:rFonts w:ascii="Cambria" w:hAnsi="Cambria"/>
                <w:b/>
                <w:sz w:val="18"/>
                <w:szCs w:val="18"/>
              </w:rPr>
            </w:pPr>
            <w:r w:rsidRPr="000D41F6">
              <w:rPr>
                <w:rFonts w:ascii="Cambria" w:hAnsi="Cambria"/>
                <w:i/>
                <w:sz w:val="18"/>
                <w:szCs w:val="18"/>
              </w:rPr>
              <w:t>[imię, nazwisko. podpis]</w:t>
            </w:r>
          </w:p>
        </w:tc>
        <w:tc>
          <w:tcPr>
            <w:tcW w:w="4606" w:type="dxa"/>
            <w:shd w:val="clear" w:color="auto" w:fill="auto"/>
          </w:tcPr>
          <w:p w14:paraId="2863B244" w14:textId="77777777" w:rsidR="00875587" w:rsidRPr="000D41F6" w:rsidRDefault="00875587" w:rsidP="000D41F6">
            <w:pPr>
              <w:pStyle w:val="Bezodstpw1"/>
              <w:jc w:val="center"/>
              <w:rPr>
                <w:rFonts w:ascii="Cambria" w:hAnsi="Cambria"/>
                <w:b/>
                <w:sz w:val="18"/>
                <w:szCs w:val="18"/>
              </w:rPr>
            </w:pPr>
            <w:r w:rsidRPr="000D41F6">
              <w:rPr>
                <w:rFonts w:ascii="Cambria" w:hAnsi="Cambria"/>
                <w:i/>
                <w:sz w:val="18"/>
                <w:szCs w:val="18"/>
              </w:rPr>
              <w:t>[imię, nazwisko. podpis]</w:t>
            </w:r>
          </w:p>
        </w:tc>
      </w:tr>
    </w:tbl>
    <w:p w14:paraId="78A7F877" w14:textId="77777777" w:rsidR="00696CE1" w:rsidRDefault="00696CE1" w:rsidP="00CA4F15">
      <w:pPr>
        <w:spacing w:after="0"/>
        <w:rPr>
          <w:rFonts w:ascii="Cambria" w:hAnsi="Cambria"/>
          <w:sz w:val="24"/>
          <w:szCs w:val="24"/>
        </w:rPr>
      </w:pPr>
    </w:p>
    <w:p w14:paraId="5EF3D827" w14:textId="77777777" w:rsidR="00DB23E0" w:rsidRDefault="00DB23E0" w:rsidP="00CA4F15">
      <w:pPr>
        <w:spacing w:after="0"/>
        <w:rPr>
          <w:rFonts w:ascii="Cambria" w:hAnsi="Cambria"/>
          <w:i/>
        </w:rPr>
      </w:pPr>
    </w:p>
    <w:p w14:paraId="4BB831CD" w14:textId="77777777" w:rsidR="0075555B" w:rsidRDefault="000F42F1" w:rsidP="00CA4F15">
      <w:pPr>
        <w:spacing w:after="0"/>
        <w:rPr>
          <w:rFonts w:ascii="Cambria" w:hAnsi="Cambria"/>
          <w:i/>
        </w:rPr>
      </w:pPr>
      <w:r w:rsidRPr="00CE1A84">
        <w:rPr>
          <w:rFonts w:ascii="Cambria" w:hAnsi="Cambria"/>
          <w:i/>
        </w:rPr>
        <w:t>* niepotrzebne skreślić</w:t>
      </w:r>
    </w:p>
    <w:p w14:paraId="1B18B8E7" w14:textId="77777777" w:rsidR="00B4753F" w:rsidRDefault="00B4753F" w:rsidP="0040689A">
      <w:pPr>
        <w:rPr>
          <w:rFonts w:ascii="Cambria" w:hAnsi="Cambria" w:cs="Cambria"/>
          <w:b/>
          <w:bCs/>
        </w:rPr>
      </w:pPr>
    </w:p>
    <w:p w14:paraId="745B52F2" w14:textId="3B82A746" w:rsidR="0075555B" w:rsidRDefault="0075555B" w:rsidP="0075555B">
      <w:pPr>
        <w:jc w:val="center"/>
      </w:pPr>
      <w:r>
        <w:rPr>
          <w:rFonts w:ascii="Cambria" w:hAnsi="Cambria" w:cs="Cambria"/>
          <w:b/>
          <w:bCs/>
        </w:rPr>
        <w:lastRenderedPageBreak/>
        <w:t xml:space="preserve">Załącznik Nr </w:t>
      </w:r>
      <w:r w:rsidR="007C671E">
        <w:rPr>
          <w:rFonts w:ascii="Cambria" w:hAnsi="Cambria" w:cs="Cambria"/>
          <w:b/>
          <w:bCs/>
        </w:rPr>
        <w:t>4</w:t>
      </w:r>
      <w:r>
        <w:rPr>
          <w:rFonts w:ascii="Cambria" w:hAnsi="Cambria" w:cs="Cambria"/>
          <w:b/>
          <w:bCs/>
        </w:rPr>
        <w:t xml:space="preserve"> do umowy</w:t>
      </w:r>
    </w:p>
    <w:p w14:paraId="6E8A0712" w14:textId="77777777" w:rsidR="0075555B" w:rsidRDefault="0075555B" w:rsidP="0075555B">
      <w:pPr>
        <w:pStyle w:val="Tekstpodstawowy"/>
        <w:pBdr>
          <w:top w:val="none" w:sz="0" w:space="0" w:color="000000"/>
          <w:left w:val="none" w:sz="0" w:space="0" w:color="000000"/>
          <w:bottom w:val="single" w:sz="4" w:space="1" w:color="000000"/>
          <w:right w:val="none" w:sz="0" w:space="0" w:color="000000"/>
        </w:pBdr>
        <w:spacing w:line="276" w:lineRule="auto"/>
        <w:jc w:val="center"/>
      </w:pPr>
      <w:r>
        <w:rPr>
          <w:rFonts w:ascii="Cambria" w:hAnsi="Cambria" w:cs="Cambria"/>
          <w:sz w:val="24"/>
          <w:szCs w:val="24"/>
        </w:rPr>
        <w:t>Wzór karty gwarancyjnej</w:t>
      </w:r>
    </w:p>
    <w:p w14:paraId="403E32CD" w14:textId="77777777" w:rsidR="0075555B" w:rsidRDefault="0075555B" w:rsidP="0075555B">
      <w:pPr>
        <w:pStyle w:val="Akapitzlist"/>
        <w:spacing w:line="276" w:lineRule="auto"/>
        <w:rPr>
          <w:rFonts w:ascii="Cambria" w:hAnsi="Cambria" w:cs="Arial"/>
          <w:b/>
          <w:bCs/>
          <w:iCs/>
          <w:u w:val="single"/>
        </w:rPr>
      </w:pPr>
    </w:p>
    <w:p w14:paraId="1CE4C8E4" w14:textId="11A1701E" w:rsidR="0075555B" w:rsidRPr="00812229" w:rsidRDefault="0075555B" w:rsidP="00812229">
      <w:pPr>
        <w:widowControl w:val="0"/>
        <w:autoSpaceDE w:val="0"/>
        <w:jc w:val="center"/>
      </w:pPr>
      <w:r>
        <w:rPr>
          <w:rFonts w:ascii="Cambria" w:hAnsi="Cambria" w:cs="01¯øw≥¸"/>
          <w:b/>
        </w:rPr>
        <w:t>KARTA GWARANCYJNA NR ….. – WZÓR</w:t>
      </w:r>
    </w:p>
    <w:tbl>
      <w:tblPr>
        <w:tblW w:w="0" w:type="auto"/>
        <w:tblInd w:w="-5" w:type="dxa"/>
        <w:tblLayout w:type="fixed"/>
        <w:tblLook w:val="0000" w:firstRow="0" w:lastRow="0" w:firstColumn="0" w:lastColumn="0" w:noHBand="0" w:noVBand="0"/>
      </w:tblPr>
      <w:tblGrid>
        <w:gridCol w:w="4079"/>
        <w:gridCol w:w="4985"/>
      </w:tblGrid>
      <w:tr w:rsidR="0075555B" w14:paraId="386A875B" w14:textId="77777777" w:rsidTr="005F02BF">
        <w:tc>
          <w:tcPr>
            <w:tcW w:w="4079" w:type="dxa"/>
            <w:tcBorders>
              <w:top w:val="single" w:sz="4" w:space="0" w:color="000000"/>
              <w:left w:val="single" w:sz="4" w:space="0" w:color="000000"/>
              <w:bottom w:val="single" w:sz="4" w:space="0" w:color="000000"/>
            </w:tcBorders>
            <w:shd w:val="clear" w:color="auto" w:fill="auto"/>
            <w:vAlign w:val="center"/>
          </w:tcPr>
          <w:p w14:paraId="0FFB8C9A" w14:textId="77777777" w:rsidR="0075555B" w:rsidRDefault="0075555B" w:rsidP="005F02BF">
            <w:pPr>
              <w:widowControl w:val="0"/>
              <w:autoSpaceDE w:val="0"/>
              <w:jc w:val="center"/>
            </w:pPr>
            <w:r>
              <w:rPr>
                <w:rFonts w:ascii="Cambria" w:hAnsi="Cambria" w:cs="01¯øw≥¸"/>
              </w:rPr>
              <w:t xml:space="preserve">ZAMAWIAJĄCY </w:t>
            </w:r>
            <w:r>
              <w:rPr>
                <w:rFonts w:ascii="Cambria" w:hAnsi="Cambria" w:cs="01¯øw≥¸"/>
              </w:rPr>
              <w:br/>
              <w:t>UPRAWNIONY Z TYTUŁU</w:t>
            </w:r>
          </w:p>
          <w:p w14:paraId="404DA525" w14:textId="77777777" w:rsidR="0075555B" w:rsidRDefault="0075555B" w:rsidP="005F02BF">
            <w:pPr>
              <w:widowControl w:val="0"/>
              <w:autoSpaceDE w:val="0"/>
              <w:jc w:val="center"/>
            </w:pPr>
            <w:r>
              <w:rPr>
                <w:rFonts w:ascii="Cambria" w:hAnsi="Cambria" w:cs="01¯øw≥¸"/>
              </w:rPr>
              <w:t>GWARANCJI</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14:paraId="4D3D015F" w14:textId="378C715B" w:rsidR="0075555B" w:rsidRDefault="00DF1774" w:rsidP="005F02BF">
            <w:pPr>
              <w:widowControl w:val="0"/>
              <w:autoSpaceDE w:val="0"/>
              <w:jc w:val="center"/>
            </w:pPr>
            <w:r w:rsidRPr="00DF1774">
              <w:rPr>
                <w:rFonts w:ascii="Cambria" w:hAnsi="Cambria" w:cs="Helvetica"/>
                <w:b/>
                <w:bCs/>
                <w:color w:val="000000"/>
              </w:rPr>
              <w:t xml:space="preserve">Stowarzyszenie Samorządów Euroregionu Bug </w:t>
            </w:r>
            <w:r w:rsidR="0075555B">
              <w:rPr>
                <w:rFonts w:ascii="Cambria" w:hAnsi="Cambria" w:cs="01¯øw≥¸"/>
                <w:b/>
              </w:rPr>
              <w:t>(NIP:</w:t>
            </w:r>
            <w:r w:rsidRPr="00DF1774">
              <w:rPr>
                <w:rFonts w:ascii="Cambria" w:hAnsi="Cambria" w:cs="Helvetica"/>
                <w:bCs/>
                <w:color w:val="000000"/>
                <w:sz w:val="24"/>
                <w:szCs w:val="24"/>
                <w:lang w:eastAsia="pl-PL"/>
              </w:rPr>
              <w:t xml:space="preserve"> 712</w:t>
            </w:r>
            <w:r>
              <w:rPr>
                <w:rFonts w:ascii="Cambria" w:hAnsi="Cambria" w:cs="Helvetica"/>
                <w:bCs/>
                <w:color w:val="000000"/>
                <w:sz w:val="24"/>
                <w:szCs w:val="24"/>
                <w:lang w:eastAsia="pl-PL"/>
              </w:rPr>
              <w:t>-</w:t>
            </w:r>
            <w:r w:rsidRPr="00DF1774">
              <w:rPr>
                <w:rFonts w:ascii="Cambria" w:hAnsi="Cambria" w:cs="Helvetica"/>
                <w:bCs/>
                <w:color w:val="000000"/>
                <w:sz w:val="24"/>
                <w:szCs w:val="24"/>
                <w:lang w:eastAsia="pl-PL"/>
              </w:rPr>
              <w:t>25</w:t>
            </w:r>
            <w:r>
              <w:rPr>
                <w:rFonts w:ascii="Cambria" w:hAnsi="Cambria" w:cs="Helvetica"/>
                <w:bCs/>
                <w:color w:val="000000"/>
                <w:sz w:val="24"/>
                <w:szCs w:val="24"/>
                <w:lang w:eastAsia="pl-PL"/>
              </w:rPr>
              <w:t>-</w:t>
            </w:r>
            <w:r w:rsidRPr="00DF1774">
              <w:rPr>
                <w:rFonts w:ascii="Cambria" w:hAnsi="Cambria" w:cs="Helvetica"/>
                <w:bCs/>
                <w:color w:val="000000"/>
                <w:sz w:val="24"/>
                <w:szCs w:val="24"/>
                <w:lang w:eastAsia="pl-PL"/>
              </w:rPr>
              <w:t>71</w:t>
            </w:r>
            <w:r>
              <w:rPr>
                <w:rFonts w:ascii="Cambria" w:hAnsi="Cambria" w:cs="Helvetica"/>
                <w:bCs/>
                <w:color w:val="000000"/>
                <w:sz w:val="24"/>
                <w:szCs w:val="24"/>
                <w:lang w:eastAsia="pl-PL"/>
              </w:rPr>
              <w:t>-</w:t>
            </w:r>
            <w:r w:rsidRPr="00DF1774">
              <w:rPr>
                <w:rFonts w:ascii="Cambria" w:hAnsi="Cambria" w:cs="Helvetica"/>
                <w:bCs/>
                <w:color w:val="000000"/>
                <w:sz w:val="24"/>
                <w:szCs w:val="24"/>
                <w:lang w:eastAsia="pl-PL"/>
              </w:rPr>
              <w:t>842</w:t>
            </w:r>
            <w:r w:rsidR="0075555B">
              <w:rPr>
                <w:rFonts w:ascii="Cambria" w:hAnsi="Cambria" w:cs="01¯øw≥¸"/>
                <w:b/>
              </w:rPr>
              <w:t xml:space="preserve"> )</w:t>
            </w:r>
          </w:p>
        </w:tc>
      </w:tr>
      <w:tr w:rsidR="0075555B" w14:paraId="08729F59" w14:textId="77777777" w:rsidTr="005F02BF">
        <w:tc>
          <w:tcPr>
            <w:tcW w:w="4079" w:type="dxa"/>
            <w:tcBorders>
              <w:top w:val="single" w:sz="4" w:space="0" w:color="000000"/>
              <w:left w:val="single" w:sz="4" w:space="0" w:color="000000"/>
              <w:bottom w:val="single" w:sz="4" w:space="0" w:color="000000"/>
            </w:tcBorders>
            <w:shd w:val="clear" w:color="auto" w:fill="auto"/>
            <w:vAlign w:val="center"/>
          </w:tcPr>
          <w:p w14:paraId="69D792D6" w14:textId="77777777" w:rsidR="0075555B" w:rsidRDefault="0075555B" w:rsidP="005F02BF">
            <w:pPr>
              <w:widowControl w:val="0"/>
              <w:autoSpaceDE w:val="0"/>
              <w:snapToGrid w:val="0"/>
              <w:jc w:val="center"/>
              <w:rPr>
                <w:rFonts w:ascii="Cambria" w:hAnsi="Cambria" w:cs="01¯øw≥¸"/>
                <w:b/>
              </w:rPr>
            </w:pPr>
          </w:p>
          <w:p w14:paraId="0E290159" w14:textId="77777777" w:rsidR="0075555B" w:rsidRDefault="0075555B" w:rsidP="005F02BF">
            <w:pPr>
              <w:widowControl w:val="0"/>
              <w:autoSpaceDE w:val="0"/>
              <w:jc w:val="center"/>
            </w:pPr>
            <w:r>
              <w:rPr>
                <w:rFonts w:ascii="Cambria" w:hAnsi="Cambria" w:cs="01¯øw≥¸"/>
              </w:rPr>
              <w:t>GWARANT - DOSTAWCA</w:t>
            </w:r>
          </w:p>
          <w:p w14:paraId="5625727F" w14:textId="77777777" w:rsidR="0075555B" w:rsidRDefault="0075555B" w:rsidP="005F02BF">
            <w:pPr>
              <w:widowControl w:val="0"/>
              <w:autoSpaceDE w:val="0"/>
              <w:jc w:val="center"/>
              <w:rPr>
                <w:rFonts w:ascii="Cambria" w:hAnsi="Cambria" w:cs="01¯øw≥¸"/>
              </w:rPr>
            </w:pP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14:paraId="75A650B1" w14:textId="77777777" w:rsidR="0075555B" w:rsidRDefault="0075555B" w:rsidP="005F02BF">
            <w:pPr>
              <w:widowControl w:val="0"/>
              <w:autoSpaceDE w:val="0"/>
              <w:snapToGrid w:val="0"/>
              <w:jc w:val="center"/>
              <w:rPr>
                <w:rFonts w:ascii="Cambria" w:hAnsi="Cambria" w:cs="01¯øw≥¸"/>
                <w:b/>
              </w:rPr>
            </w:pPr>
          </w:p>
        </w:tc>
      </w:tr>
      <w:tr w:rsidR="0075555B" w14:paraId="11C555F1" w14:textId="77777777" w:rsidTr="005F02BF">
        <w:tc>
          <w:tcPr>
            <w:tcW w:w="4079" w:type="dxa"/>
            <w:tcBorders>
              <w:top w:val="single" w:sz="4" w:space="0" w:color="000000"/>
              <w:left w:val="single" w:sz="4" w:space="0" w:color="000000"/>
              <w:bottom w:val="single" w:sz="4" w:space="0" w:color="000000"/>
            </w:tcBorders>
            <w:shd w:val="clear" w:color="auto" w:fill="auto"/>
            <w:vAlign w:val="center"/>
          </w:tcPr>
          <w:p w14:paraId="3057D55A" w14:textId="77777777" w:rsidR="0075555B" w:rsidRDefault="0075555B" w:rsidP="005F02BF">
            <w:pPr>
              <w:widowControl w:val="0"/>
              <w:autoSpaceDE w:val="0"/>
              <w:jc w:val="center"/>
            </w:pPr>
            <w:r>
              <w:rPr>
                <w:rFonts w:ascii="Cambria" w:hAnsi="Cambria" w:cs="01¯øw≥¸"/>
              </w:rPr>
              <w:t>DATA ODBIORU KOŃCOWEGO</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14:paraId="34A0A421" w14:textId="77777777" w:rsidR="0075555B" w:rsidRDefault="0075555B" w:rsidP="005F02BF">
            <w:pPr>
              <w:widowControl w:val="0"/>
              <w:autoSpaceDE w:val="0"/>
              <w:snapToGrid w:val="0"/>
              <w:jc w:val="center"/>
              <w:rPr>
                <w:rFonts w:ascii="Cambria" w:hAnsi="Cambria" w:cs="01¯øw≥¸"/>
                <w:b/>
              </w:rPr>
            </w:pPr>
          </w:p>
        </w:tc>
      </w:tr>
    </w:tbl>
    <w:p w14:paraId="5A7EAAC2" w14:textId="77777777" w:rsidR="0075555B" w:rsidRDefault="0075555B" w:rsidP="0075555B">
      <w:pPr>
        <w:widowControl w:val="0"/>
        <w:autoSpaceDE w:val="0"/>
        <w:jc w:val="center"/>
        <w:rPr>
          <w:rFonts w:ascii="Cambria" w:hAnsi="Cambria" w:cs="01¯øw≥¸"/>
          <w:b/>
        </w:rPr>
      </w:pPr>
    </w:p>
    <w:p w14:paraId="4869B4C2" w14:textId="770F9132" w:rsidR="0075555B" w:rsidRDefault="0075555B" w:rsidP="0075555B">
      <w:pPr>
        <w:widowControl w:val="0"/>
        <w:autoSpaceDE w:val="0"/>
        <w:jc w:val="both"/>
        <w:rPr>
          <w:rFonts w:ascii="Cambria" w:hAnsi="Cambria" w:cs="01¯øw≥¸"/>
          <w:b/>
          <w:color w:val="000000"/>
        </w:rPr>
      </w:pPr>
      <w:r>
        <w:rPr>
          <w:rFonts w:ascii="Cambria" w:hAnsi="Cambria" w:cs="01¯øw≥¸"/>
          <w:color w:val="000000"/>
        </w:rPr>
        <w:t xml:space="preserve">Stosownie do ustaleń § 7 umowy Nr .………. z dnia ………., której przedmiotem jest realizacja zadania pn. </w:t>
      </w:r>
      <w:r>
        <w:rPr>
          <w:rFonts w:ascii="Cambria" w:hAnsi="Cambria"/>
          <w:b/>
          <w:color w:val="000000"/>
          <w:sz w:val="24"/>
          <w:szCs w:val="24"/>
          <w:lang w:eastAsia="ar-SA"/>
        </w:rPr>
        <w:t>„</w:t>
      </w:r>
      <w:r w:rsidR="00E91002">
        <w:rPr>
          <w:b/>
        </w:rPr>
        <w:t>Zakup i dostawa sprzętu ratownictwa technicznego dla OSP, etap II – dostawa 5 zestawów narzędzi hydraulicznych</w:t>
      </w:r>
      <w:r>
        <w:rPr>
          <w:rFonts w:ascii="Cambria" w:hAnsi="Cambria" w:cs="Cambria"/>
          <w:b/>
          <w:bCs/>
          <w:i/>
          <w:sz w:val="24"/>
          <w:szCs w:val="24"/>
        </w:rPr>
        <w:t>”</w:t>
      </w:r>
      <w:r>
        <w:rPr>
          <w:rFonts w:ascii="Cambria" w:hAnsi="Cambria" w:cs="01¯øw≥¸"/>
          <w:color w:val="000000"/>
        </w:rPr>
        <w:t xml:space="preserve"> udzielam gwarancji na wszystkie dostarczone Zamawiającemu w ramach umowy przedmioty wskazane w załączniku nr 2 do umowy.</w:t>
      </w:r>
    </w:p>
    <w:p w14:paraId="1A485FFA" w14:textId="77777777" w:rsidR="0075555B" w:rsidRDefault="0075555B" w:rsidP="0075555B">
      <w:pPr>
        <w:widowControl w:val="0"/>
        <w:autoSpaceDE w:val="0"/>
        <w:jc w:val="center"/>
        <w:rPr>
          <w:rFonts w:ascii="Cambria" w:hAnsi="Cambria" w:cs="01¯øw≥¸"/>
          <w:b/>
          <w:color w:val="000000"/>
        </w:rPr>
      </w:pPr>
    </w:p>
    <w:p w14:paraId="17D8310A" w14:textId="71E0E1C2" w:rsidR="00DF1774" w:rsidRDefault="0075555B" w:rsidP="00DF1774">
      <w:pPr>
        <w:widowControl w:val="0"/>
        <w:autoSpaceDE w:val="0"/>
        <w:jc w:val="both"/>
        <w:rPr>
          <w:rFonts w:ascii="Cambria" w:hAnsi="Cambria" w:cs="01¯øw≥¸"/>
          <w:b/>
        </w:rPr>
      </w:pPr>
      <w:r>
        <w:rPr>
          <w:rFonts w:ascii="Cambria" w:hAnsi="Cambria" w:cs="01¯øw≥¸"/>
          <w:b/>
        </w:rPr>
        <w:t>O</w:t>
      </w:r>
      <w:r w:rsidR="003A4BCB">
        <w:rPr>
          <w:rFonts w:ascii="Cambria" w:hAnsi="Cambria" w:cs="01¯øw≥¸"/>
          <w:b/>
        </w:rPr>
        <w:t xml:space="preserve">kres gwarancji: ……………. miesięcy </w:t>
      </w:r>
      <w:r>
        <w:rPr>
          <w:rFonts w:ascii="Cambria" w:hAnsi="Cambria" w:cs="01¯øw≥¸"/>
          <w:b/>
        </w:rPr>
        <w:t xml:space="preserve">od daty odbioru końcowego przedmiotu zamówienia </w:t>
      </w:r>
      <w:r w:rsidR="00C10936">
        <w:rPr>
          <w:rFonts w:ascii="Cambria" w:hAnsi="Cambria" w:cs="01¯øw≥¸"/>
          <w:b/>
        </w:rPr>
        <w:t xml:space="preserve">na </w:t>
      </w:r>
      <w:r w:rsidR="00DF1774" w:rsidRPr="00DF1774">
        <w:rPr>
          <w:rFonts w:ascii="Cambria" w:hAnsi="Cambria" w:cs="01¯øw≥¸"/>
          <w:b/>
        </w:rPr>
        <w:t>urządzenia w</w:t>
      </w:r>
      <w:r w:rsidR="00A17F64">
        <w:rPr>
          <w:rFonts w:ascii="Cambria" w:hAnsi="Cambria" w:cs="01¯øw≥¸"/>
          <w:b/>
        </w:rPr>
        <w:t xml:space="preserve">chodzące w skład zestawu </w:t>
      </w:r>
      <w:r w:rsidR="00E91002">
        <w:rPr>
          <w:rFonts w:ascii="Cambria" w:hAnsi="Cambria" w:cs="01¯øw≥¸"/>
          <w:b/>
        </w:rPr>
        <w:t>hydraulicznego</w:t>
      </w:r>
      <w:r w:rsidR="00DF1774" w:rsidRPr="00DF1774">
        <w:rPr>
          <w:rFonts w:ascii="Cambria" w:hAnsi="Cambria" w:cs="01¯øw≥¸"/>
          <w:b/>
        </w:rPr>
        <w:t>:</w:t>
      </w:r>
    </w:p>
    <w:tbl>
      <w:tblPr>
        <w:tblStyle w:val="Tabela-Siatka"/>
        <w:tblW w:w="0" w:type="auto"/>
        <w:tblInd w:w="454" w:type="dxa"/>
        <w:tblLook w:val="04A0" w:firstRow="1" w:lastRow="0" w:firstColumn="1" w:lastColumn="0" w:noHBand="0" w:noVBand="1"/>
      </w:tblPr>
      <w:tblGrid>
        <w:gridCol w:w="8834"/>
      </w:tblGrid>
      <w:tr w:rsidR="00A17F64" w:rsidRPr="0068462E" w14:paraId="394C6FC0" w14:textId="77777777" w:rsidTr="00E91002">
        <w:tc>
          <w:tcPr>
            <w:tcW w:w="8834" w:type="dxa"/>
          </w:tcPr>
          <w:p w14:paraId="676CE978" w14:textId="3AFE0985" w:rsidR="00E91002" w:rsidRPr="008C7B1C" w:rsidRDefault="00E91002" w:rsidP="00E91002">
            <w:pPr>
              <w:pStyle w:val="Akapitzlist"/>
              <w:tabs>
                <w:tab w:val="left" w:pos="10029"/>
              </w:tabs>
              <w:spacing w:after="160" w:line="254" w:lineRule="auto"/>
              <w:rPr>
                <w:rFonts w:asciiTheme="majorHAnsi" w:hAnsiTheme="majorHAnsi"/>
                <w:shd w:val="clear" w:color="auto" w:fill="FFFFFF"/>
              </w:rPr>
            </w:pPr>
            <w:r w:rsidRPr="008C7B1C">
              <w:rPr>
                <w:rFonts w:asciiTheme="majorHAnsi" w:hAnsiTheme="majorHAnsi"/>
                <w:shd w:val="clear" w:color="auto" w:fill="FFFFFF"/>
              </w:rPr>
              <w:t>Agregat hydrauliczny</w:t>
            </w:r>
            <w:r>
              <w:rPr>
                <w:rFonts w:asciiTheme="majorHAnsi" w:hAnsiTheme="majorHAnsi"/>
                <w:shd w:val="clear" w:color="auto" w:fill="FFFFFF"/>
              </w:rPr>
              <w:t xml:space="preserve"> typ/symbol ………………………………………</w:t>
            </w:r>
          </w:p>
          <w:p w14:paraId="584587EB" w14:textId="77777777" w:rsidR="00E91002" w:rsidRPr="008C7B1C" w:rsidRDefault="00E91002" w:rsidP="00E91002">
            <w:pPr>
              <w:pStyle w:val="Default"/>
              <w:rPr>
                <w:color w:val="auto"/>
              </w:rPr>
            </w:pPr>
          </w:p>
          <w:tbl>
            <w:tblPr>
              <w:tblW w:w="0" w:type="auto"/>
              <w:tblBorders>
                <w:top w:val="nil"/>
                <w:left w:val="nil"/>
                <w:bottom w:val="nil"/>
                <w:right w:val="nil"/>
              </w:tblBorders>
              <w:tblLook w:val="0000" w:firstRow="0" w:lastRow="0" w:firstColumn="0" w:lastColumn="0" w:noHBand="0" w:noVBand="0"/>
            </w:tblPr>
            <w:tblGrid>
              <w:gridCol w:w="8425"/>
            </w:tblGrid>
            <w:tr w:rsidR="00E91002" w:rsidRPr="008C7B1C" w14:paraId="02FA1A1F" w14:textId="77777777" w:rsidTr="00DC64BA">
              <w:trPr>
                <w:trHeight w:val="1103"/>
              </w:trPr>
              <w:tc>
                <w:tcPr>
                  <w:tcW w:w="0" w:type="auto"/>
                </w:tcPr>
                <w:p w14:paraId="7E7C2EB7" w14:textId="77777777" w:rsidR="00E91002" w:rsidRPr="008C7B1C" w:rsidRDefault="00E91002" w:rsidP="00DC64BA">
                  <w:pPr>
                    <w:pStyle w:val="Default"/>
                    <w:rPr>
                      <w:color w:val="auto"/>
                      <w:sz w:val="23"/>
                      <w:szCs w:val="23"/>
                    </w:rPr>
                  </w:pPr>
                  <w:r w:rsidRPr="008C7B1C">
                    <w:rPr>
                      <w:color w:val="auto"/>
                      <w:sz w:val="23"/>
                      <w:szCs w:val="23"/>
                    </w:rPr>
                    <w:t xml:space="preserve">Silnik spalinowy, 4-suwowy o mocy minimum 2 kW, </w:t>
                  </w:r>
                </w:p>
                <w:p w14:paraId="7D191558" w14:textId="77777777" w:rsidR="00E91002" w:rsidRPr="008C7B1C" w:rsidRDefault="00E91002" w:rsidP="00DC64BA">
                  <w:pPr>
                    <w:pStyle w:val="Default"/>
                    <w:rPr>
                      <w:color w:val="auto"/>
                      <w:sz w:val="23"/>
                      <w:szCs w:val="23"/>
                    </w:rPr>
                  </w:pPr>
                  <w:r w:rsidRPr="008C7B1C">
                    <w:rPr>
                      <w:color w:val="auto"/>
                      <w:sz w:val="23"/>
                      <w:szCs w:val="23"/>
                    </w:rPr>
                    <w:t xml:space="preserve">Wymagana możliwość jednoczesnego – niezależnego zasilania dwóch narzędzi, </w:t>
                  </w:r>
                </w:p>
                <w:p w14:paraId="4654BC57" w14:textId="60D38ABE" w:rsidR="00E91002" w:rsidRPr="008C7B1C" w:rsidRDefault="00E91002" w:rsidP="00DC64BA">
                  <w:pPr>
                    <w:pStyle w:val="Default"/>
                    <w:rPr>
                      <w:color w:val="auto"/>
                      <w:sz w:val="23"/>
                      <w:szCs w:val="23"/>
                    </w:rPr>
                  </w:pPr>
                  <w:r w:rsidRPr="008C7B1C">
                    <w:rPr>
                      <w:color w:val="auto"/>
                      <w:sz w:val="23"/>
                      <w:szCs w:val="23"/>
                    </w:rPr>
                    <w:t>Ciśnienie robocze</w:t>
                  </w:r>
                  <w:r w:rsidR="007B123F">
                    <w:rPr>
                      <w:color w:val="auto"/>
                      <w:sz w:val="23"/>
                      <w:szCs w:val="23"/>
                    </w:rPr>
                    <w:t xml:space="preserve"> min.</w:t>
                  </w:r>
                  <w:r w:rsidRPr="008C7B1C">
                    <w:rPr>
                      <w:color w:val="auto"/>
                      <w:sz w:val="23"/>
                      <w:szCs w:val="23"/>
                    </w:rPr>
                    <w:t xml:space="preserve"> 70 </w:t>
                  </w:r>
                  <w:proofErr w:type="spellStart"/>
                  <w:r w:rsidRPr="008C7B1C">
                    <w:rPr>
                      <w:color w:val="auto"/>
                      <w:sz w:val="23"/>
                      <w:szCs w:val="23"/>
                    </w:rPr>
                    <w:t>MPa</w:t>
                  </w:r>
                  <w:proofErr w:type="spellEnd"/>
                  <w:r w:rsidRPr="008C7B1C">
                    <w:rPr>
                      <w:color w:val="auto"/>
                      <w:sz w:val="23"/>
                      <w:szCs w:val="23"/>
                    </w:rPr>
                    <w:t xml:space="preserve">, </w:t>
                  </w:r>
                </w:p>
                <w:p w14:paraId="3BCA3AAF" w14:textId="77777777" w:rsidR="00E91002" w:rsidRPr="008C7B1C" w:rsidRDefault="00E91002" w:rsidP="00DC64BA">
                  <w:pPr>
                    <w:pStyle w:val="Default"/>
                    <w:rPr>
                      <w:color w:val="auto"/>
                      <w:sz w:val="23"/>
                      <w:szCs w:val="23"/>
                    </w:rPr>
                  </w:pPr>
                  <w:r w:rsidRPr="008C7B1C">
                    <w:rPr>
                      <w:color w:val="auto"/>
                      <w:sz w:val="23"/>
                      <w:szCs w:val="23"/>
                    </w:rPr>
                    <w:t xml:space="preserve">Wydajność minimum dla 2 urządzeń </w:t>
                  </w:r>
                  <w:proofErr w:type="spellStart"/>
                  <w:r w:rsidRPr="008C7B1C">
                    <w:rPr>
                      <w:color w:val="auto"/>
                      <w:sz w:val="23"/>
                      <w:szCs w:val="23"/>
                    </w:rPr>
                    <w:t>niskie-wysokie</w:t>
                  </w:r>
                  <w:proofErr w:type="spellEnd"/>
                  <w:r w:rsidRPr="008C7B1C">
                    <w:rPr>
                      <w:color w:val="auto"/>
                      <w:sz w:val="23"/>
                      <w:szCs w:val="23"/>
                    </w:rPr>
                    <w:t xml:space="preserve"> ciśnienie: 2 x 3 – 2 x 0,7 l/min, </w:t>
                  </w:r>
                </w:p>
                <w:p w14:paraId="583A26B0" w14:textId="77777777" w:rsidR="00E91002" w:rsidRPr="008C7B1C" w:rsidRDefault="00E91002" w:rsidP="00DC64BA">
                  <w:pPr>
                    <w:pStyle w:val="Default"/>
                    <w:rPr>
                      <w:color w:val="auto"/>
                      <w:sz w:val="23"/>
                      <w:szCs w:val="23"/>
                    </w:rPr>
                  </w:pPr>
                  <w:r w:rsidRPr="008C7B1C">
                    <w:rPr>
                      <w:color w:val="auto"/>
                      <w:sz w:val="23"/>
                      <w:szCs w:val="23"/>
                    </w:rPr>
                    <w:t xml:space="preserve">Wydajność minimum dla 1 urządzenia </w:t>
                  </w:r>
                  <w:proofErr w:type="spellStart"/>
                  <w:r w:rsidRPr="008C7B1C">
                    <w:rPr>
                      <w:color w:val="auto"/>
                      <w:sz w:val="23"/>
                      <w:szCs w:val="23"/>
                    </w:rPr>
                    <w:t>niskie-wysokie</w:t>
                  </w:r>
                  <w:proofErr w:type="spellEnd"/>
                  <w:r w:rsidRPr="008C7B1C">
                    <w:rPr>
                      <w:color w:val="auto"/>
                      <w:sz w:val="23"/>
                      <w:szCs w:val="23"/>
                    </w:rPr>
                    <w:t xml:space="preserve"> ciśnienie: 1 x 5,8 – 1 x 1,35 l/min, </w:t>
                  </w:r>
                </w:p>
                <w:p w14:paraId="49EB02FB" w14:textId="77777777" w:rsidR="00E91002" w:rsidRPr="008C7B1C" w:rsidRDefault="00E91002" w:rsidP="00DC64BA">
                  <w:pPr>
                    <w:pStyle w:val="Default"/>
                    <w:rPr>
                      <w:color w:val="auto"/>
                      <w:sz w:val="23"/>
                      <w:szCs w:val="23"/>
                    </w:rPr>
                  </w:pPr>
                  <w:r w:rsidRPr="008C7B1C">
                    <w:rPr>
                      <w:color w:val="auto"/>
                      <w:sz w:val="23"/>
                      <w:szCs w:val="23"/>
                    </w:rPr>
                    <w:t xml:space="preserve">Pojemność użytkowa oleju hydraulicznego: 5 l, </w:t>
                  </w:r>
                </w:p>
                <w:p w14:paraId="57DE373E" w14:textId="77777777" w:rsidR="00E91002" w:rsidRPr="008C7B1C" w:rsidRDefault="00E91002" w:rsidP="00DC64BA">
                  <w:pPr>
                    <w:pStyle w:val="Default"/>
                    <w:rPr>
                      <w:color w:val="auto"/>
                      <w:sz w:val="23"/>
                      <w:szCs w:val="23"/>
                    </w:rPr>
                  </w:pPr>
                  <w:r w:rsidRPr="008C7B1C">
                    <w:rPr>
                      <w:color w:val="auto"/>
                      <w:sz w:val="23"/>
                      <w:szCs w:val="23"/>
                    </w:rPr>
                    <w:t xml:space="preserve">Waga maksymalna : 33 kg. </w:t>
                  </w:r>
                </w:p>
              </w:tc>
            </w:tr>
          </w:tbl>
          <w:p w14:paraId="606FBA56" w14:textId="5B41CEC7" w:rsidR="00A17F64" w:rsidRPr="0068462E" w:rsidRDefault="00A17F64" w:rsidP="0017289B">
            <w:pPr>
              <w:pStyle w:val="Akapitzlist"/>
              <w:tabs>
                <w:tab w:val="left" w:pos="10029"/>
              </w:tabs>
              <w:spacing w:after="160" w:line="254" w:lineRule="auto"/>
              <w:rPr>
                <w:rFonts w:asciiTheme="minorHAnsi" w:hAnsiTheme="minorHAnsi"/>
                <w:sz w:val="22"/>
                <w:szCs w:val="22"/>
              </w:rPr>
            </w:pPr>
          </w:p>
        </w:tc>
      </w:tr>
      <w:tr w:rsidR="00A17F64" w:rsidRPr="0068462E" w14:paraId="57CCA79A" w14:textId="77777777" w:rsidTr="00E91002">
        <w:tc>
          <w:tcPr>
            <w:tcW w:w="8834" w:type="dxa"/>
          </w:tcPr>
          <w:p w14:paraId="63E44BC3" w14:textId="77777777" w:rsidR="00E91002" w:rsidRPr="008C7B1C" w:rsidRDefault="00E91002" w:rsidP="00E91002">
            <w:pPr>
              <w:pStyle w:val="Akapitzlist"/>
              <w:tabs>
                <w:tab w:val="left" w:pos="10029"/>
              </w:tabs>
              <w:spacing w:after="160" w:line="254" w:lineRule="auto"/>
              <w:rPr>
                <w:rFonts w:asciiTheme="majorHAnsi" w:hAnsiTheme="majorHAnsi"/>
                <w:shd w:val="clear" w:color="auto" w:fill="FFFFFF"/>
              </w:rPr>
            </w:pPr>
            <w:r w:rsidRPr="008C7B1C">
              <w:rPr>
                <w:rFonts w:asciiTheme="majorHAnsi" w:hAnsiTheme="majorHAnsi"/>
                <w:shd w:val="clear" w:color="auto" w:fill="FFFFFF"/>
              </w:rPr>
              <w:t xml:space="preserve">Wąż hydrauliczny </w:t>
            </w:r>
          </w:p>
          <w:tbl>
            <w:tblPr>
              <w:tblW w:w="0" w:type="auto"/>
              <w:tblBorders>
                <w:top w:val="nil"/>
                <w:left w:val="nil"/>
                <w:bottom w:val="nil"/>
                <w:right w:val="nil"/>
              </w:tblBorders>
              <w:tblLook w:val="0000" w:firstRow="0" w:lastRow="0" w:firstColumn="0" w:lastColumn="0" w:noHBand="0" w:noVBand="0"/>
            </w:tblPr>
            <w:tblGrid>
              <w:gridCol w:w="8618"/>
            </w:tblGrid>
            <w:tr w:rsidR="00E91002" w:rsidRPr="008C7B1C" w14:paraId="66F977F1" w14:textId="77777777" w:rsidTr="00DC64BA">
              <w:trPr>
                <w:trHeight w:val="400"/>
              </w:trPr>
              <w:tc>
                <w:tcPr>
                  <w:tcW w:w="0" w:type="auto"/>
                </w:tcPr>
                <w:p w14:paraId="483B70B3" w14:textId="77777777" w:rsidR="00E91002" w:rsidRPr="008C7B1C" w:rsidRDefault="00E91002" w:rsidP="00DC64BA">
                  <w:pPr>
                    <w:pStyle w:val="Default"/>
                    <w:rPr>
                      <w:color w:val="auto"/>
                      <w:sz w:val="23"/>
                      <w:szCs w:val="23"/>
                    </w:rPr>
                  </w:pPr>
                  <w:r w:rsidRPr="008C7B1C">
                    <w:rPr>
                      <w:color w:val="auto"/>
                    </w:rPr>
                    <w:t xml:space="preserve"> </w:t>
                  </w:r>
                  <w:r w:rsidRPr="008C7B1C">
                    <w:rPr>
                      <w:color w:val="auto"/>
                      <w:sz w:val="23"/>
                      <w:szCs w:val="23"/>
                    </w:rPr>
                    <w:t xml:space="preserve">Wąż hydrauliczny o długości minimum 5m zakończony pojedynczymi szybkozłączami. Ochronniki pełnią funkcję uchwytu i chronią węże przed zagięciami. </w:t>
                  </w:r>
                </w:p>
                <w:p w14:paraId="0466633B" w14:textId="049DF7C4" w:rsidR="00E91002" w:rsidRPr="00E91002" w:rsidRDefault="00E91002" w:rsidP="00E91002">
                  <w:pPr>
                    <w:rPr>
                      <w:rFonts w:ascii="Times New Roman" w:hAnsi="Times New Roman"/>
                    </w:rPr>
                  </w:pPr>
                  <w:r w:rsidRPr="00E91002">
                    <w:rPr>
                      <w:rFonts w:ascii="Times New Roman" w:hAnsi="Times New Roman"/>
                    </w:rPr>
                    <w:t xml:space="preserve">Wąż powinien posiadać zabezpieczenie przed niekontrolowanym wyciekiem oleju po rozłączeniu z pompą i narzędziem oraz zabezpieczenie przed uszkodzeniem w wyniku zagięcia węża. Uchwyt zapewniający możliwość szybkiego wykonania połączenia z pompą i </w:t>
                  </w:r>
                  <w:r w:rsidRPr="00E91002">
                    <w:rPr>
                      <w:rFonts w:ascii="Times New Roman" w:hAnsi="Times New Roman"/>
                    </w:rPr>
                    <w:lastRenderedPageBreak/>
                    <w:t>narzędziami (dowolnymi).</w:t>
                  </w:r>
                </w:p>
              </w:tc>
            </w:tr>
          </w:tbl>
          <w:p w14:paraId="35C814A4" w14:textId="06A69983" w:rsidR="00A17F64" w:rsidRPr="0068462E" w:rsidRDefault="00A17F64" w:rsidP="0017289B">
            <w:pPr>
              <w:pStyle w:val="Akapitzlist"/>
              <w:tabs>
                <w:tab w:val="left" w:pos="10029"/>
              </w:tabs>
              <w:spacing w:after="160" w:line="254" w:lineRule="auto"/>
              <w:rPr>
                <w:rFonts w:asciiTheme="minorHAnsi" w:hAnsiTheme="minorHAnsi"/>
                <w:color w:val="222222"/>
                <w:sz w:val="22"/>
                <w:szCs w:val="22"/>
                <w:shd w:val="clear" w:color="auto" w:fill="FFFFFF"/>
              </w:rPr>
            </w:pPr>
          </w:p>
        </w:tc>
      </w:tr>
      <w:tr w:rsidR="00A17F64" w:rsidRPr="0068462E" w14:paraId="2B419376" w14:textId="77777777" w:rsidTr="00E91002">
        <w:tc>
          <w:tcPr>
            <w:tcW w:w="8834" w:type="dxa"/>
          </w:tcPr>
          <w:p w14:paraId="10DB1136" w14:textId="22F17D4C" w:rsidR="00E91002" w:rsidRPr="008C7B1C" w:rsidRDefault="00E91002" w:rsidP="00E91002">
            <w:pPr>
              <w:pStyle w:val="Akapitzlist"/>
              <w:spacing w:after="160" w:line="254" w:lineRule="auto"/>
              <w:rPr>
                <w:rFonts w:asciiTheme="majorHAnsi" w:hAnsiTheme="majorHAnsi"/>
              </w:rPr>
            </w:pPr>
            <w:r w:rsidRPr="008C7B1C">
              <w:rPr>
                <w:rFonts w:asciiTheme="majorHAnsi" w:hAnsiTheme="majorHAnsi"/>
              </w:rPr>
              <w:lastRenderedPageBreak/>
              <w:t>Nożyce hydrauliczne do cięcia</w:t>
            </w:r>
            <w:r>
              <w:rPr>
                <w:rFonts w:asciiTheme="majorHAnsi" w:hAnsiTheme="majorHAnsi"/>
              </w:rPr>
              <w:t xml:space="preserve"> - szt.1 typ/symbol ……………………………………….</w:t>
            </w:r>
          </w:p>
          <w:tbl>
            <w:tblPr>
              <w:tblW w:w="0" w:type="auto"/>
              <w:tblBorders>
                <w:top w:val="nil"/>
                <w:left w:val="nil"/>
                <w:bottom w:val="nil"/>
                <w:right w:val="nil"/>
              </w:tblBorders>
              <w:tblLook w:val="0000" w:firstRow="0" w:lastRow="0" w:firstColumn="0" w:lastColumn="0" w:noHBand="0" w:noVBand="0"/>
            </w:tblPr>
            <w:tblGrid>
              <w:gridCol w:w="6744"/>
            </w:tblGrid>
            <w:tr w:rsidR="00E91002" w:rsidRPr="008C7B1C" w14:paraId="09A01339" w14:textId="77777777" w:rsidTr="00DC64BA">
              <w:trPr>
                <w:trHeight w:val="824"/>
              </w:trPr>
              <w:tc>
                <w:tcPr>
                  <w:tcW w:w="0" w:type="auto"/>
                </w:tcPr>
                <w:p w14:paraId="3F3009ED" w14:textId="0EEE8858" w:rsidR="00E91002" w:rsidRPr="008C7B1C" w:rsidRDefault="007B123F" w:rsidP="00DC64BA">
                  <w:pPr>
                    <w:pStyle w:val="Default"/>
                    <w:rPr>
                      <w:color w:val="auto"/>
                      <w:sz w:val="23"/>
                      <w:szCs w:val="23"/>
                    </w:rPr>
                  </w:pPr>
                  <w:proofErr w:type="spellStart"/>
                  <w:r>
                    <w:rPr>
                      <w:color w:val="auto"/>
                    </w:rPr>
                    <w:t>Min.</w:t>
                  </w:r>
                  <w:r>
                    <w:rPr>
                      <w:color w:val="auto"/>
                      <w:sz w:val="23"/>
                      <w:szCs w:val="23"/>
                    </w:rPr>
                    <w:t>s</w:t>
                  </w:r>
                  <w:r w:rsidR="00E91002" w:rsidRPr="008C7B1C">
                    <w:rPr>
                      <w:color w:val="auto"/>
                      <w:sz w:val="23"/>
                      <w:szCs w:val="23"/>
                    </w:rPr>
                    <w:t>iła</w:t>
                  </w:r>
                  <w:proofErr w:type="spellEnd"/>
                  <w:r w:rsidR="00E91002" w:rsidRPr="008C7B1C">
                    <w:rPr>
                      <w:color w:val="auto"/>
                      <w:sz w:val="23"/>
                      <w:szCs w:val="23"/>
                    </w:rPr>
                    <w:t xml:space="preserve"> cięcia: 680 </w:t>
                  </w:r>
                  <w:proofErr w:type="spellStart"/>
                  <w:r w:rsidR="00E91002" w:rsidRPr="008C7B1C">
                    <w:rPr>
                      <w:color w:val="auto"/>
                      <w:sz w:val="23"/>
                      <w:szCs w:val="23"/>
                    </w:rPr>
                    <w:t>kN</w:t>
                  </w:r>
                  <w:proofErr w:type="spellEnd"/>
                  <w:r w:rsidR="00E91002" w:rsidRPr="008C7B1C">
                    <w:rPr>
                      <w:color w:val="auto"/>
                      <w:sz w:val="23"/>
                      <w:szCs w:val="23"/>
                    </w:rPr>
                    <w:t xml:space="preserve">, </w:t>
                  </w:r>
                  <w:r w:rsidR="00E91002" w:rsidRPr="008C7B1C">
                    <w:rPr>
                      <w:b/>
                      <w:bCs/>
                      <w:color w:val="auto"/>
                      <w:sz w:val="23"/>
                      <w:szCs w:val="23"/>
                    </w:rPr>
                    <w:t xml:space="preserve">69 ton, </w:t>
                  </w:r>
                </w:p>
                <w:p w14:paraId="30F9A39D" w14:textId="77777777" w:rsidR="00E91002" w:rsidRPr="008C7B1C" w:rsidRDefault="00E91002" w:rsidP="00DC64BA">
                  <w:pPr>
                    <w:pStyle w:val="Default"/>
                    <w:rPr>
                      <w:color w:val="auto"/>
                      <w:sz w:val="23"/>
                      <w:szCs w:val="23"/>
                    </w:rPr>
                  </w:pPr>
                  <w:r w:rsidRPr="008C7B1C">
                    <w:rPr>
                      <w:color w:val="auto"/>
                      <w:sz w:val="23"/>
                      <w:szCs w:val="23"/>
                    </w:rPr>
                    <w:t xml:space="preserve">Min. rozwarcie ostrzy: 160 mm, </w:t>
                  </w:r>
                </w:p>
                <w:p w14:paraId="740681B1" w14:textId="6FF15615" w:rsidR="00E91002" w:rsidRPr="008C7B1C" w:rsidRDefault="00E91002" w:rsidP="00DC64BA">
                  <w:pPr>
                    <w:pStyle w:val="Default"/>
                    <w:rPr>
                      <w:color w:val="auto"/>
                      <w:sz w:val="23"/>
                      <w:szCs w:val="23"/>
                    </w:rPr>
                  </w:pPr>
                  <w:r w:rsidRPr="008C7B1C">
                    <w:rPr>
                      <w:color w:val="auto"/>
                      <w:sz w:val="23"/>
                      <w:szCs w:val="23"/>
                    </w:rPr>
                    <w:t xml:space="preserve">Ciśnienie robocze </w:t>
                  </w:r>
                  <w:r w:rsidR="007B123F">
                    <w:rPr>
                      <w:color w:val="auto"/>
                      <w:sz w:val="23"/>
                      <w:szCs w:val="23"/>
                    </w:rPr>
                    <w:t xml:space="preserve"> min.</w:t>
                  </w:r>
                  <w:r w:rsidRPr="008C7B1C">
                    <w:rPr>
                      <w:color w:val="auto"/>
                      <w:sz w:val="23"/>
                      <w:szCs w:val="23"/>
                    </w:rPr>
                    <w:t xml:space="preserve">70 </w:t>
                  </w:r>
                  <w:proofErr w:type="spellStart"/>
                  <w:r w:rsidRPr="008C7B1C">
                    <w:rPr>
                      <w:color w:val="auto"/>
                      <w:sz w:val="23"/>
                      <w:szCs w:val="23"/>
                    </w:rPr>
                    <w:t>MPa</w:t>
                  </w:r>
                  <w:proofErr w:type="spellEnd"/>
                  <w:r w:rsidRPr="008C7B1C">
                    <w:rPr>
                      <w:color w:val="auto"/>
                      <w:sz w:val="23"/>
                      <w:szCs w:val="23"/>
                    </w:rPr>
                    <w:t xml:space="preserve">, </w:t>
                  </w:r>
                </w:p>
                <w:p w14:paraId="38AA6454" w14:textId="22ED3EF9" w:rsidR="00E91002" w:rsidRPr="008C7B1C" w:rsidRDefault="00E91002" w:rsidP="00DC64BA">
                  <w:pPr>
                    <w:pStyle w:val="Default"/>
                    <w:rPr>
                      <w:color w:val="auto"/>
                      <w:sz w:val="23"/>
                      <w:szCs w:val="23"/>
                    </w:rPr>
                  </w:pPr>
                  <w:r w:rsidRPr="008C7B1C">
                    <w:rPr>
                      <w:b/>
                      <w:bCs/>
                      <w:color w:val="auto"/>
                      <w:sz w:val="23"/>
                      <w:szCs w:val="23"/>
                    </w:rPr>
                    <w:t xml:space="preserve">Technologia </w:t>
                  </w:r>
                  <w:r>
                    <w:rPr>
                      <w:b/>
                      <w:bCs/>
                      <w:color w:val="auto"/>
                      <w:sz w:val="23"/>
                      <w:szCs w:val="23"/>
                    </w:rPr>
                    <w:t>wykonywania ostrzy: kute ostrza.</w:t>
                  </w:r>
                  <w:r w:rsidRPr="008C7B1C">
                    <w:rPr>
                      <w:b/>
                      <w:bCs/>
                      <w:color w:val="auto"/>
                      <w:sz w:val="23"/>
                      <w:szCs w:val="23"/>
                    </w:rPr>
                    <w:t xml:space="preserve"> </w:t>
                  </w:r>
                </w:p>
                <w:p w14:paraId="7BD7BC42" w14:textId="2B1B28EF" w:rsidR="00E91002" w:rsidRPr="008C7B1C" w:rsidRDefault="00E91002" w:rsidP="00DC64BA">
                  <w:pPr>
                    <w:pStyle w:val="Default"/>
                    <w:rPr>
                      <w:color w:val="auto"/>
                      <w:sz w:val="23"/>
                      <w:szCs w:val="23"/>
                    </w:rPr>
                  </w:pPr>
                  <w:r w:rsidRPr="008C7B1C">
                    <w:rPr>
                      <w:color w:val="auto"/>
                      <w:sz w:val="23"/>
                      <w:szCs w:val="23"/>
                    </w:rPr>
                    <w:t>Sterownik o ergonomicznym kształcie</w:t>
                  </w:r>
                  <w:r w:rsidR="001415FA">
                    <w:rPr>
                      <w:color w:val="auto"/>
                      <w:sz w:val="23"/>
                      <w:szCs w:val="23"/>
                    </w:rPr>
                    <w:t>, umożliwiający pracę kciukiem.</w:t>
                  </w:r>
                </w:p>
                <w:p w14:paraId="1E5E36B3" w14:textId="776C9C4F" w:rsidR="00E91002" w:rsidRPr="008C7B1C" w:rsidRDefault="007B123F" w:rsidP="00DC64BA">
                  <w:pPr>
                    <w:pStyle w:val="Default"/>
                    <w:rPr>
                      <w:color w:val="auto"/>
                      <w:sz w:val="23"/>
                      <w:szCs w:val="23"/>
                    </w:rPr>
                  </w:pPr>
                  <w:r>
                    <w:rPr>
                      <w:color w:val="auto"/>
                      <w:sz w:val="23"/>
                      <w:szCs w:val="23"/>
                    </w:rPr>
                    <w:t>Waga maksymalna: 16</w:t>
                  </w:r>
                  <w:r w:rsidR="00E91002" w:rsidRPr="008C7B1C">
                    <w:rPr>
                      <w:color w:val="auto"/>
                      <w:sz w:val="23"/>
                      <w:szCs w:val="23"/>
                    </w:rPr>
                    <w:t xml:space="preserve"> kg </w:t>
                  </w:r>
                </w:p>
                <w:p w14:paraId="1F653B49" w14:textId="77777777" w:rsidR="00E91002" w:rsidRPr="008C7B1C" w:rsidRDefault="00E91002" w:rsidP="00DC64BA">
                  <w:pPr>
                    <w:pStyle w:val="Default"/>
                    <w:rPr>
                      <w:color w:val="auto"/>
                      <w:sz w:val="23"/>
                      <w:szCs w:val="23"/>
                    </w:rPr>
                  </w:pPr>
                </w:p>
              </w:tc>
            </w:tr>
          </w:tbl>
          <w:p w14:paraId="72366159" w14:textId="405BFBAD" w:rsidR="00A17F64" w:rsidRPr="0068462E" w:rsidRDefault="00A17F64" w:rsidP="0017289B">
            <w:pPr>
              <w:pStyle w:val="Akapitzlist"/>
              <w:spacing w:after="160" w:line="254" w:lineRule="auto"/>
              <w:rPr>
                <w:rFonts w:asciiTheme="minorHAnsi" w:hAnsiTheme="minorHAnsi"/>
                <w:sz w:val="22"/>
                <w:szCs w:val="22"/>
              </w:rPr>
            </w:pPr>
          </w:p>
        </w:tc>
      </w:tr>
      <w:tr w:rsidR="00A17F64" w:rsidRPr="0068462E" w14:paraId="666392AB" w14:textId="77777777" w:rsidTr="00E91002">
        <w:tc>
          <w:tcPr>
            <w:tcW w:w="8834" w:type="dxa"/>
          </w:tcPr>
          <w:p w14:paraId="67F8030C" w14:textId="4D49A17D" w:rsidR="00E91002" w:rsidRDefault="00E91002" w:rsidP="00E91002">
            <w:pPr>
              <w:pStyle w:val="Default"/>
              <w:rPr>
                <w:rFonts w:asciiTheme="minorHAnsi" w:hAnsiTheme="minorHAnsi"/>
                <w:color w:val="auto"/>
                <w:sz w:val="22"/>
                <w:szCs w:val="22"/>
              </w:rPr>
            </w:pPr>
            <w:r w:rsidRPr="00E91002">
              <w:rPr>
                <w:rFonts w:asciiTheme="minorHAnsi" w:hAnsiTheme="minorHAnsi"/>
                <w:color w:val="auto"/>
                <w:sz w:val="22"/>
                <w:szCs w:val="22"/>
              </w:rPr>
              <w:t>Rozpieracz ramieniowy -  szt. 1</w:t>
            </w:r>
            <w:r>
              <w:rPr>
                <w:rFonts w:asciiTheme="minorHAnsi" w:hAnsiTheme="minorHAnsi"/>
                <w:color w:val="auto"/>
                <w:sz w:val="22"/>
                <w:szCs w:val="22"/>
              </w:rPr>
              <w:t xml:space="preserve"> typ ……………………………….</w:t>
            </w:r>
          </w:p>
          <w:p w14:paraId="61FC6A07" w14:textId="77777777" w:rsidR="00E91002" w:rsidRPr="00E91002" w:rsidRDefault="00E91002" w:rsidP="00E91002">
            <w:pPr>
              <w:pStyle w:val="Default"/>
              <w:rPr>
                <w:rFonts w:asciiTheme="minorHAnsi" w:hAnsiTheme="minorHAnsi"/>
                <w:color w:val="auto"/>
                <w:sz w:val="22"/>
                <w:szCs w:val="22"/>
              </w:rPr>
            </w:pPr>
          </w:p>
          <w:p w14:paraId="3099E416" w14:textId="77777777" w:rsidR="00E91002" w:rsidRPr="008C7B1C" w:rsidRDefault="00E91002" w:rsidP="00E91002">
            <w:pPr>
              <w:pStyle w:val="Default"/>
              <w:rPr>
                <w:color w:val="auto"/>
                <w:sz w:val="22"/>
                <w:szCs w:val="22"/>
              </w:rPr>
            </w:pPr>
            <w:r w:rsidRPr="008C7B1C">
              <w:rPr>
                <w:color w:val="auto"/>
                <w:sz w:val="22"/>
                <w:szCs w:val="22"/>
              </w:rPr>
              <w:t xml:space="preserve">Min. siła rozpierania: 42 </w:t>
            </w:r>
            <w:proofErr w:type="spellStart"/>
            <w:r w:rsidRPr="008C7B1C">
              <w:rPr>
                <w:color w:val="auto"/>
                <w:sz w:val="22"/>
                <w:szCs w:val="22"/>
              </w:rPr>
              <w:t>kN</w:t>
            </w:r>
            <w:proofErr w:type="spellEnd"/>
            <w:r w:rsidRPr="008C7B1C">
              <w:rPr>
                <w:color w:val="auto"/>
                <w:sz w:val="22"/>
                <w:szCs w:val="22"/>
              </w:rPr>
              <w:t xml:space="preserve">, </w:t>
            </w:r>
          </w:p>
          <w:p w14:paraId="38066E2C" w14:textId="77777777" w:rsidR="00E91002" w:rsidRPr="008C7B1C" w:rsidRDefault="00E91002" w:rsidP="00E91002">
            <w:pPr>
              <w:pStyle w:val="Default"/>
              <w:rPr>
                <w:color w:val="auto"/>
                <w:sz w:val="22"/>
                <w:szCs w:val="22"/>
              </w:rPr>
            </w:pPr>
            <w:r w:rsidRPr="008C7B1C">
              <w:rPr>
                <w:color w:val="auto"/>
                <w:sz w:val="22"/>
                <w:szCs w:val="22"/>
              </w:rPr>
              <w:t xml:space="preserve">Rozwarcie ramion: 600 mm, </w:t>
            </w:r>
          </w:p>
          <w:p w14:paraId="69BD5ED4" w14:textId="77777777" w:rsidR="00E91002" w:rsidRPr="008C7B1C" w:rsidRDefault="00E91002" w:rsidP="00E91002">
            <w:pPr>
              <w:pStyle w:val="Default"/>
              <w:rPr>
                <w:color w:val="auto"/>
                <w:sz w:val="22"/>
                <w:szCs w:val="22"/>
              </w:rPr>
            </w:pPr>
            <w:r w:rsidRPr="008C7B1C">
              <w:rPr>
                <w:color w:val="auto"/>
                <w:sz w:val="22"/>
                <w:szCs w:val="22"/>
              </w:rPr>
              <w:t xml:space="preserve">Ciśnienie robocze: 70 </w:t>
            </w:r>
            <w:proofErr w:type="spellStart"/>
            <w:r w:rsidRPr="008C7B1C">
              <w:rPr>
                <w:color w:val="auto"/>
                <w:sz w:val="22"/>
                <w:szCs w:val="22"/>
              </w:rPr>
              <w:t>MPa</w:t>
            </w:r>
            <w:proofErr w:type="spellEnd"/>
            <w:r w:rsidRPr="008C7B1C">
              <w:rPr>
                <w:color w:val="auto"/>
                <w:sz w:val="22"/>
                <w:szCs w:val="22"/>
              </w:rPr>
              <w:t xml:space="preserve">, </w:t>
            </w:r>
          </w:p>
          <w:p w14:paraId="159D35AA" w14:textId="3250E666" w:rsidR="00E91002" w:rsidRPr="00E91002" w:rsidRDefault="00E91002" w:rsidP="00E91002">
            <w:pPr>
              <w:pStyle w:val="Default"/>
              <w:rPr>
                <w:color w:val="auto"/>
                <w:sz w:val="22"/>
                <w:szCs w:val="22"/>
              </w:rPr>
            </w:pPr>
            <w:r w:rsidRPr="008C7B1C">
              <w:rPr>
                <w:color w:val="auto"/>
                <w:sz w:val="22"/>
                <w:szCs w:val="22"/>
              </w:rPr>
              <w:t>Sterownik  o ergonomicznym kształcie</w:t>
            </w:r>
            <w:r w:rsidR="007B123F">
              <w:rPr>
                <w:color w:val="auto"/>
                <w:sz w:val="22"/>
                <w:szCs w:val="22"/>
              </w:rPr>
              <w:t xml:space="preserve">, </w:t>
            </w:r>
          </w:p>
          <w:p w14:paraId="4B208264" w14:textId="51E0B5D3" w:rsidR="00E91002" w:rsidRPr="00E91002" w:rsidRDefault="00E91002" w:rsidP="00E91002">
            <w:pPr>
              <w:pStyle w:val="Default"/>
              <w:rPr>
                <w:color w:val="auto"/>
                <w:sz w:val="22"/>
                <w:szCs w:val="22"/>
              </w:rPr>
            </w:pPr>
            <w:r w:rsidRPr="00E91002">
              <w:rPr>
                <w:bCs/>
                <w:color w:val="auto"/>
                <w:sz w:val="22"/>
                <w:szCs w:val="22"/>
              </w:rPr>
              <w:t xml:space="preserve">Możliwość zamontowania łańcuchów w gotowe </w:t>
            </w:r>
            <w:r w:rsidRPr="00E91002">
              <w:rPr>
                <w:color w:val="auto"/>
                <w:sz w:val="22"/>
                <w:szCs w:val="22"/>
              </w:rPr>
              <w:t xml:space="preserve"> </w:t>
            </w:r>
            <w:r w:rsidRPr="00E91002">
              <w:rPr>
                <w:bCs/>
                <w:color w:val="auto"/>
                <w:sz w:val="22"/>
                <w:szCs w:val="22"/>
              </w:rPr>
              <w:t>otwory końcówek rozpieracza bez konieczności ich ściągania.</w:t>
            </w:r>
          </w:p>
          <w:p w14:paraId="60D1A995" w14:textId="40168FB9" w:rsidR="00A17F64" w:rsidRPr="001415FA" w:rsidRDefault="007B123F" w:rsidP="001415FA">
            <w:pPr>
              <w:spacing w:after="160" w:line="254" w:lineRule="auto"/>
              <w:rPr>
                <w:rFonts w:asciiTheme="minorHAnsi" w:hAnsiTheme="minorHAnsi"/>
              </w:rPr>
            </w:pPr>
            <w:r>
              <w:t>Waga maksymalna: 15</w:t>
            </w:r>
            <w:r w:rsidR="00E91002" w:rsidRPr="001415FA">
              <w:t xml:space="preserve"> kg.</w:t>
            </w:r>
          </w:p>
        </w:tc>
      </w:tr>
      <w:tr w:rsidR="00A17F64" w:rsidRPr="0068462E" w14:paraId="483DB5B1" w14:textId="77777777" w:rsidTr="00E91002">
        <w:tc>
          <w:tcPr>
            <w:tcW w:w="8834" w:type="dxa"/>
          </w:tcPr>
          <w:p w14:paraId="562799A2" w14:textId="492406C2" w:rsidR="00A17F64" w:rsidRPr="00812229" w:rsidRDefault="00E91002" w:rsidP="00E91002">
            <w:pPr>
              <w:spacing w:after="160" w:line="254" w:lineRule="auto"/>
              <w:rPr>
                <w:rFonts w:ascii="Times New Roman" w:hAnsi="Times New Roman"/>
              </w:rPr>
            </w:pPr>
            <w:r w:rsidRPr="00812229">
              <w:rPr>
                <w:rFonts w:ascii="Times New Roman" w:hAnsi="Times New Roman"/>
              </w:rPr>
              <w:t>Zestaw powinien uwzględniać możliwość rozbudowy o rozpieracz kolumnowy ze skutecznym zasilaniem tego urządzenia.</w:t>
            </w:r>
          </w:p>
        </w:tc>
      </w:tr>
      <w:tr w:rsidR="00E91002" w:rsidRPr="0068462E" w14:paraId="02AB9E2C" w14:textId="77777777" w:rsidTr="00E91002">
        <w:tc>
          <w:tcPr>
            <w:tcW w:w="8834" w:type="dxa"/>
          </w:tcPr>
          <w:p w14:paraId="156FF235" w14:textId="320200E4" w:rsidR="00E91002" w:rsidRPr="00812229" w:rsidRDefault="00E91002" w:rsidP="00E91002">
            <w:pPr>
              <w:rPr>
                <w:rFonts w:ascii="Times New Roman" w:hAnsi="Times New Roman"/>
              </w:rPr>
            </w:pPr>
            <w:r w:rsidRPr="00812229">
              <w:rPr>
                <w:rFonts w:ascii="Times New Roman" w:hAnsi="Times New Roman"/>
                <w:highlight w:val="white"/>
              </w:rPr>
              <w:t>Zestaw posiada  aktualne Świadectwo Dopuszczenia CNBOP.</w:t>
            </w:r>
          </w:p>
        </w:tc>
      </w:tr>
      <w:tr w:rsidR="00E91002" w:rsidRPr="0068462E" w14:paraId="7B885A78" w14:textId="77777777" w:rsidTr="00E91002">
        <w:tc>
          <w:tcPr>
            <w:tcW w:w="8834" w:type="dxa"/>
          </w:tcPr>
          <w:p w14:paraId="0CDFA9F9" w14:textId="0E09C3C0" w:rsidR="00E91002" w:rsidRPr="00812229" w:rsidRDefault="00E91002" w:rsidP="00E91002">
            <w:pPr>
              <w:spacing w:after="160" w:line="254" w:lineRule="auto"/>
              <w:ind w:right="1168"/>
              <w:rPr>
                <w:rFonts w:ascii="Times New Roman" w:hAnsi="Times New Roman"/>
              </w:rPr>
            </w:pPr>
            <w:r w:rsidRPr="00812229">
              <w:rPr>
                <w:rFonts w:ascii="Times New Roman" w:hAnsi="Times New Roman"/>
              </w:rPr>
              <w:t>Narzędzia hydrauliczne zostały wyprodukowane w roku ………………..</w:t>
            </w:r>
          </w:p>
        </w:tc>
      </w:tr>
    </w:tbl>
    <w:p w14:paraId="5FDD61ED" w14:textId="3BC62152" w:rsidR="0040689A" w:rsidRDefault="007B123F" w:rsidP="0075555B">
      <w:pPr>
        <w:widowControl w:val="0"/>
        <w:autoSpaceDE w:val="0"/>
        <w:jc w:val="center"/>
        <w:rPr>
          <w:rFonts w:ascii="Cambria" w:hAnsi="Cambria" w:cs="01¯øw≥¸"/>
          <w:b/>
        </w:rPr>
      </w:pPr>
      <w:r>
        <w:rPr>
          <w:rFonts w:ascii="Cambria" w:hAnsi="Cambria" w:cs="01¯øw≥¸"/>
          <w:b/>
        </w:rPr>
        <w:t xml:space="preserve">Uwaga! </w:t>
      </w:r>
      <w:r w:rsidRPr="007B123F">
        <w:rPr>
          <w:rFonts w:ascii="Cambria" w:hAnsi="Cambria" w:cs="01¯øw≥¸"/>
        </w:rPr>
        <w:t>Tabela zostanie uzupełniona szczegółowymi dan</w:t>
      </w:r>
      <w:bookmarkStart w:id="4" w:name="_GoBack"/>
      <w:bookmarkEnd w:id="4"/>
      <w:r w:rsidRPr="007B123F">
        <w:rPr>
          <w:rFonts w:ascii="Cambria" w:hAnsi="Cambria" w:cs="01¯øw≥¸"/>
        </w:rPr>
        <w:t>ymi z oferty Wykonawcy (Zał. 1A)</w:t>
      </w:r>
    </w:p>
    <w:p w14:paraId="64D2DC9E" w14:textId="77777777" w:rsidR="0075555B" w:rsidRDefault="0075555B" w:rsidP="0075555B">
      <w:pPr>
        <w:widowControl w:val="0"/>
        <w:autoSpaceDE w:val="0"/>
        <w:jc w:val="center"/>
      </w:pPr>
      <w:r>
        <w:rPr>
          <w:rFonts w:ascii="Cambria" w:hAnsi="Cambria" w:cs="01¯øw≥¸"/>
          <w:b/>
        </w:rPr>
        <w:t>Warunki gwarancji:</w:t>
      </w:r>
    </w:p>
    <w:p w14:paraId="08668F90" w14:textId="77777777" w:rsidR="0075555B" w:rsidRPr="00812229" w:rsidRDefault="0075555B" w:rsidP="00A203F2">
      <w:pPr>
        <w:pStyle w:val="Akapitzlist"/>
        <w:widowControl w:val="0"/>
        <w:numPr>
          <w:ilvl w:val="3"/>
          <w:numId w:val="28"/>
        </w:numPr>
        <w:autoSpaceDE w:val="0"/>
        <w:spacing w:line="276" w:lineRule="auto"/>
        <w:ind w:left="426" w:hanging="426"/>
        <w:jc w:val="both"/>
        <w:rPr>
          <w:sz w:val="22"/>
          <w:szCs w:val="22"/>
        </w:rPr>
      </w:pPr>
      <w:r w:rsidRPr="00812229">
        <w:rPr>
          <w:rFonts w:ascii="Cambria" w:hAnsi="Cambria" w:cs="01¯øw≥¸"/>
          <w:sz w:val="22"/>
          <w:szCs w:val="22"/>
        </w:rPr>
        <w:t xml:space="preserve">Niniejsza gwarancja stanowi rozszerzenie odpowiedzialności Wykonawcy przedmiotu zamówienia z tytułu rękojmi. </w:t>
      </w:r>
    </w:p>
    <w:p w14:paraId="619E4BF2" w14:textId="77777777" w:rsidR="0075555B" w:rsidRPr="00812229" w:rsidRDefault="0075555B" w:rsidP="00A203F2">
      <w:pPr>
        <w:pStyle w:val="Akapitzlist"/>
        <w:widowControl w:val="0"/>
        <w:numPr>
          <w:ilvl w:val="3"/>
          <w:numId w:val="28"/>
        </w:numPr>
        <w:autoSpaceDE w:val="0"/>
        <w:spacing w:line="276" w:lineRule="auto"/>
        <w:ind w:left="426" w:hanging="426"/>
        <w:jc w:val="both"/>
        <w:rPr>
          <w:sz w:val="22"/>
          <w:szCs w:val="22"/>
        </w:rPr>
      </w:pPr>
      <w:r w:rsidRPr="00812229">
        <w:rPr>
          <w:rFonts w:ascii="Cambria" w:hAnsi="Cambria" w:cs="01¯øw≥¸"/>
          <w:sz w:val="22"/>
          <w:szCs w:val="22"/>
        </w:rPr>
        <w:t>W okresie gwarancji Gwarant-Dostawca zobowiązuje się do bezpłatnego usuwania wad, awarii i usterek dostarczonych przedmiotów.</w:t>
      </w:r>
    </w:p>
    <w:p w14:paraId="10D46B71" w14:textId="77777777" w:rsidR="0075555B" w:rsidRPr="00812229" w:rsidRDefault="0075555B" w:rsidP="00A203F2">
      <w:pPr>
        <w:pStyle w:val="Akapitzlist"/>
        <w:widowControl w:val="0"/>
        <w:numPr>
          <w:ilvl w:val="3"/>
          <w:numId w:val="28"/>
        </w:numPr>
        <w:autoSpaceDE w:val="0"/>
        <w:spacing w:line="276" w:lineRule="auto"/>
        <w:ind w:left="426" w:hanging="426"/>
        <w:jc w:val="both"/>
        <w:rPr>
          <w:sz w:val="22"/>
          <w:szCs w:val="22"/>
        </w:rPr>
      </w:pPr>
      <w:r w:rsidRPr="00812229">
        <w:rPr>
          <w:rFonts w:ascii="Cambria" w:hAnsi="Cambria" w:cs="01¯øw≥¸"/>
          <w:sz w:val="22"/>
          <w:szCs w:val="22"/>
        </w:rPr>
        <w:t>O wystąpieniu wad, awarii lub usterek Zamawiający powiadomi Gwaranta</w:t>
      </w:r>
      <w:r w:rsidRPr="00812229">
        <w:rPr>
          <w:rFonts w:ascii="Cambria" w:hAnsi="Cambria" w:cs="01¯øw≥¸"/>
          <w:sz w:val="22"/>
          <w:szCs w:val="22"/>
        </w:rPr>
        <w:br/>
        <w:t xml:space="preserve">-Dostawcę </w:t>
      </w:r>
      <w:r w:rsidRPr="00812229">
        <w:rPr>
          <w:rFonts w:ascii="Cambria" w:hAnsi="Cambria" w:cs="Cambria"/>
          <w:sz w:val="22"/>
          <w:szCs w:val="22"/>
        </w:rPr>
        <w:t>na piśmie/ e- mailem (</w:t>
      </w:r>
      <w:proofErr w:type="spellStart"/>
      <w:r w:rsidRPr="00812229">
        <w:rPr>
          <w:rFonts w:ascii="Cambria" w:hAnsi="Cambria" w:cs="Cambria"/>
          <w:sz w:val="22"/>
          <w:szCs w:val="22"/>
        </w:rPr>
        <w:t>scanem</w:t>
      </w:r>
      <w:proofErr w:type="spellEnd"/>
      <w:r w:rsidRPr="00812229">
        <w:rPr>
          <w:rFonts w:ascii="Cambria" w:hAnsi="Cambria" w:cs="Cambria"/>
          <w:sz w:val="22"/>
          <w:szCs w:val="22"/>
        </w:rPr>
        <w:t xml:space="preserve"> pisma) </w:t>
      </w:r>
      <w:r w:rsidRPr="00812229">
        <w:rPr>
          <w:rFonts w:ascii="Cambria" w:hAnsi="Cambria" w:cs="Cambria"/>
          <w:bCs/>
          <w:sz w:val="22"/>
          <w:szCs w:val="22"/>
        </w:rPr>
        <w:t>na adres: ………………………….. lub faksem pod numer: …………………</w:t>
      </w:r>
      <w:r w:rsidRPr="00812229">
        <w:rPr>
          <w:rFonts w:ascii="Cambria" w:hAnsi="Cambria" w:cs="Cambria"/>
          <w:sz w:val="22"/>
          <w:szCs w:val="22"/>
        </w:rPr>
        <w:t>.</w:t>
      </w:r>
    </w:p>
    <w:p w14:paraId="402A9070" w14:textId="77777777" w:rsidR="0075555B" w:rsidRPr="00812229" w:rsidRDefault="0075555B" w:rsidP="00A203F2">
      <w:pPr>
        <w:pStyle w:val="Akapitzlist"/>
        <w:widowControl w:val="0"/>
        <w:numPr>
          <w:ilvl w:val="3"/>
          <w:numId w:val="28"/>
        </w:numPr>
        <w:autoSpaceDE w:val="0"/>
        <w:spacing w:line="276" w:lineRule="auto"/>
        <w:ind w:left="426" w:hanging="426"/>
        <w:jc w:val="both"/>
        <w:rPr>
          <w:sz w:val="22"/>
          <w:szCs w:val="22"/>
        </w:rPr>
      </w:pPr>
      <w:r w:rsidRPr="00812229">
        <w:rPr>
          <w:rFonts w:ascii="Cambria" w:hAnsi="Cambria" w:cs="Cambria"/>
          <w:b/>
          <w:bCs/>
          <w:sz w:val="22"/>
          <w:szCs w:val="22"/>
        </w:rPr>
        <w:t>Czas reakcji na zgłoszenie</w:t>
      </w:r>
      <w:r w:rsidRPr="00812229">
        <w:rPr>
          <w:rFonts w:ascii="Cambria" w:hAnsi="Cambria" w:cs="Cambria"/>
          <w:bCs/>
          <w:sz w:val="22"/>
          <w:szCs w:val="22"/>
        </w:rPr>
        <w:t xml:space="preserve"> awarii, usterki, wady czy błędu wynosi </w:t>
      </w:r>
      <w:r w:rsidRPr="00812229">
        <w:rPr>
          <w:rFonts w:ascii="Cambria" w:hAnsi="Cambria" w:cs="Cambria"/>
          <w:b/>
          <w:bCs/>
          <w:sz w:val="22"/>
          <w:szCs w:val="22"/>
        </w:rPr>
        <w:t>2 dni robocze</w:t>
      </w:r>
      <w:r w:rsidRPr="00812229">
        <w:rPr>
          <w:rFonts w:ascii="Cambria" w:hAnsi="Cambria" w:cs="01¯øw≥¸"/>
          <w:sz w:val="22"/>
          <w:szCs w:val="22"/>
        </w:rPr>
        <w:t>.</w:t>
      </w:r>
    </w:p>
    <w:p w14:paraId="3BF3EFFB" w14:textId="77777777" w:rsidR="0075555B" w:rsidRPr="00812229" w:rsidRDefault="0075555B" w:rsidP="00A203F2">
      <w:pPr>
        <w:pStyle w:val="Akapitzlist"/>
        <w:widowControl w:val="0"/>
        <w:numPr>
          <w:ilvl w:val="3"/>
          <w:numId w:val="28"/>
        </w:numPr>
        <w:autoSpaceDE w:val="0"/>
        <w:spacing w:line="276" w:lineRule="auto"/>
        <w:ind w:left="426" w:hanging="426"/>
        <w:jc w:val="both"/>
        <w:rPr>
          <w:sz w:val="22"/>
          <w:szCs w:val="22"/>
        </w:rPr>
      </w:pPr>
      <w:r w:rsidRPr="00812229">
        <w:rPr>
          <w:rFonts w:ascii="Cambria" w:hAnsi="Cambria" w:cs="Cambria"/>
          <w:sz w:val="22"/>
          <w:szCs w:val="22"/>
          <w:lang w:eastAsia="pl-PL"/>
        </w:rPr>
        <w:t>Istnienie wady powinno być stwierdzone protokolarnie z wyznaczonym jednostronnie przez Zamawiającego terminem jej usunięcia, z zastrzeżeniem, iż żądając usunięcia wad Zamawiający wyznaczy Dostawcy termin technicznie uzasadniony na ich usuniecie.</w:t>
      </w:r>
    </w:p>
    <w:p w14:paraId="184A3B1D" w14:textId="77777777" w:rsidR="0075555B" w:rsidRPr="00812229" w:rsidRDefault="0075555B" w:rsidP="00A203F2">
      <w:pPr>
        <w:pStyle w:val="Akapitzlist"/>
        <w:widowControl w:val="0"/>
        <w:numPr>
          <w:ilvl w:val="3"/>
          <w:numId w:val="28"/>
        </w:numPr>
        <w:autoSpaceDE w:val="0"/>
        <w:spacing w:line="276" w:lineRule="auto"/>
        <w:ind w:left="426" w:hanging="426"/>
        <w:jc w:val="both"/>
        <w:rPr>
          <w:sz w:val="22"/>
          <w:szCs w:val="22"/>
        </w:rPr>
      </w:pPr>
      <w:r w:rsidRPr="00812229">
        <w:rPr>
          <w:rFonts w:ascii="Cambria" w:hAnsi="Cambria" w:cs="01¯øw≥¸"/>
          <w:sz w:val="22"/>
          <w:szCs w:val="22"/>
        </w:rPr>
        <w:t xml:space="preserve">Fakt usunięcia wady, awarii lub usterki każdorazowo zostanie potwierdzony </w:t>
      </w:r>
      <w:r w:rsidRPr="00812229">
        <w:rPr>
          <w:rFonts w:ascii="Cambria" w:hAnsi="Cambria" w:cs="01¯øw≥¸"/>
          <w:sz w:val="22"/>
          <w:szCs w:val="22"/>
        </w:rPr>
        <w:br/>
        <w:t>w protokole. Protokół musi zawierać co najmniej:</w:t>
      </w:r>
    </w:p>
    <w:p w14:paraId="72CA9396" w14:textId="77777777" w:rsidR="0075555B" w:rsidRPr="00812229" w:rsidRDefault="0075555B" w:rsidP="00A203F2">
      <w:pPr>
        <w:pStyle w:val="Akapitzlist"/>
        <w:widowControl w:val="0"/>
        <w:numPr>
          <w:ilvl w:val="2"/>
          <w:numId w:val="29"/>
        </w:numPr>
        <w:autoSpaceDE w:val="0"/>
        <w:spacing w:line="276" w:lineRule="auto"/>
        <w:ind w:left="851" w:hanging="425"/>
        <w:jc w:val="both"/>
        <w:rPr>
          <w:sz w:val="22"/>
          <w:szCs w:val="22"/>
        </w:rPr>
      </w:pPr>
      <w:r w:rsidRPr="00812229">
        <w:rPr>
          <w:rFonts w:ascii="Cambria" w:hAnsi="Cambria" w:cs="01¯øw≥¸"/>
          <w:sz w:val="22"/>
          <w:szCs w:val="22"/>
        </w:rPr>
        <w:t>datę i godzinę zgłoszenia wady, awarii lub usterki,</w:t>
      </w:r>
    </w:p>
    <w:p w14:paraId="608CC957" w14:textId="77777777" w:rsidR="0075555B" w:rsidRPr="00812229" w:rsidRDefault="0075555B" w:rsidP="00A203F2">
      <w:pPr>
        <w:pStyle w:val="Akapitzlist"/>
        <w:widowControl w:val="0"/>
        <w:numPr>
          <w:ilvl w:val="2"/>
          <w:numId w:val="29"/>
        </w:numPr>
        <w:autoSpaceDE w:val="0"/>
        <w:spacing w:line="276" w:lineRule="auto"/>
        <w:ind w:left="851" w:hanging="425"/>
        <w:jc w:val="both"/>
        <w:rPr>
          <w:sz w:val="22"/>
          <w:szCs w:val="22"/>
        </w:rPr>
      </w:pPr>
      <w:r w:rsidRPr="00812229">
        <w:rPr>
          <w:rFonts w:ascii="Cambria" w:hAnsi="Cambria" w:cs="01¯øw≥¸"/>
          <w:sz w:val="22"/>
          <w:szCs w:val="22"/>
        </w:rPr>
        <w:t>rodzaj wady, awarii lub usterki,</w:t>
      </w:r>
    </w:p>
    <w:p w14:paraId="14150585" w14:textId="77777777" w:rsidR="0075555B" w:rsidRPr="00812229" w:rsidRDefault="0075555B" w:rsidP="00A203F2">
      <w:pPr>
        <w:pStyle w:val="Akapitzlist"/>
        <w:widowControl w:val="0"/>
        <w:numPr>
          <w:ilvl w:val="2"/>
          <w:numId w:val="29"/>
        </w:numPr>
        <w:autoSpaceDE w:val="0"/>
        <w:spacing w:line="276" w:lineRule="auto"/>
        <w:ind w:left="851" w:hanging="425"/>
        <w:jc w:val="both"/>
        <w:rPr>
          <w:sz w:val="22"/>
          <w:szCs w:val="22"/>
        </w:rPr>
      </w:pPr>
      <w:r w:rsidRPr="00812229">
        <w:rPr>
          <w:rFonts w:ascii="Cambria" w:hAnsi="Cambria" w:cs="01¯øw≥¸"/>
          <w:sz w:val="22"/>
          <w:szCs w:val="22"/>
        </w:rPr>
        <w:t>rodzaj podjętych czynności, zmierzających do usunięcia wady, awarii lub usterki,</w:t>
      </w:r>
    </w:p>
    <w:p w14:paraId="05817CE9" w14:textId="77777777" w:rsidR="0075555B" w:rsidRPr="00812229" w:rsidRDefault="0075555B" w:rsidP="00A203F2">
      <w:pPr>
        <w:pStyle w:val="Akapitzlist"/>
        <w:widowControl w:val="0"/>
        <w:numPr>
          <w:ilvl w:val="2"/>
          <w:numId w:val="29"/>
        </w:numPr>
        <w:autoSpaceDE w:val="0"/>
        <w:spacing w:line="276" w:lineRule="auto"/>
        <w:ind w:left="851" w:hanging="425"/>
        <w:jc w:val="both"/>
        <w:rPr>
          <w:sz w:val="22"/>
          <w:szCs w:val="22"/>
        </w:rPr>
      </w:pPr>
      <w:r w:rsidRPr="00812229">
        <w:rPr>
          <w:rFonts w:ascii="Cambria" w:hAnsi="Cambria" w:cs="01¯øw≥¸"/>
          <w:sz w:val="22"/>
          <w:szCs w:val="22"/>
        </w:rPr>
        <w:lastRenderedPageBreak/>
        <w:t>datę usunięcia usterki,</w:t>
      </w:r>
    </w:p>
    <w:p w14:paraId="53A1B5F5" w14:textId="77777777" w:rsidR="0075555B" w:rsidRPr="00812229" w:rsidRDefault="0075555B" w:rsidP="00A203F2">
      <w:pPr>
        <w:pStyle w:val="Akapitzlist"/>
        <w:widowControl w:val="0"/>
        <w:numPr>
          <w:ilvl w:val="3"/>
          <w:numId w:val="28"/>
        </w:numPr>
        <w:autoSpaceDE w:val="0"/>
        <w:spacing w:line="276" w:lineRule="auto"/>
        <w:ind w:left="426" w:hanging="426"/>
        <w:jc w:val="both"/>
        <w:rPr>
          <w:sz w:val="22"/>
          <w:szCs w:val="22"/>
        </w:rPr>
      </w:pPr>
      <w:r w:rsidRPr="00812229">
        <w:rPr>
          <w:rFonts w:ascii="Cambria" w:hAnsi="Cambria" w:cs="01¯øw≥¸"/>
          <w:sz w:val="22"/>
          <w:szCs w:val="22"/>
        </w:rPr>
        <w:t>Kopię protokołu, o którym mowa w ust. 6, każdorazowo Gwarant-Dostawca przekazuje Zamawiającemu w terminie do 3 dni od daty usunięcia wady, awarii lub usterki.</w:t>
      </w:r>
    </w:p>
    <w:p w14:paraId="7DCE647F" w14:textId="77777777" w:rsidR="0075555B" w:rsidRPr="00812229" w:rsidRDefault="0075555B" w:rsidP="00A203F2">
      <w:pPr>
        <w:pStyle w:val="Akapitzlist"/>
        <w:widowControl w:val="0"/>
        <w:numPr>
          <w:ilvl w:val="3"/>
          <w:numId w:val="28"/>
        </w:numPr>
        <w:autoSpaceDE w:val="0"/>
        <w:spacing w:line="276" w:lineRule="auto"/>
        <w:ind w:left="426" w:hanging="426"/>
        <w:jc w:val="both"/>
        <w:rPr>
          <w:sz w:val="22"/>
          <w:szCs w:val="22"/>
        </w:rPr>
      </w:pPr>
      <w:r w:rsidRPr="00812229">
        <w:rPr>
          <w:rFonts w:ascii="Cambria" w:hAnsi="Cambria" w:cs="Cambria"/>
          <w:bCs/>
          <w:sz w:val="22"/>
          <w:szCs w:val="22"/>
        </w:rPr>
        <w:t xml:space="preserve">W przypadku naprawy dokonanej w ramach gwarancji jakości, okres gwarancyjny dla poszczególnych elementów podlegających naprawie będzie wydłużony o czas naprawy. </w:t>
      </w:r>
      <w:r w:rsidRPr="00812229">
        <w:rPr>
          <w:rFonts w:ascii="Cambria" w:hAnsi="Cambria" w:cs="Cambria"/>
          <w:sz w:val="22"/>
          <w:szCs w:val="22"/>
        </w:rPr>
        <w:t>Okres gwarancji przedłuża się o czas, w jakim Zamawiający nie mógł wykorzystywać reklamowanego asortymentu wyposażenia zgodnie z jego przeznaczeniem na skutek wystąpienia wad/ usterek.</w:t>
      </w:r>
    </w:p>
    <w:p w14:paraId="71F25CF0" w14:textId="77777777" w:rsidR="0075555B" w:rsidRPr="00812229" w:rsidRDefault="0075555B" w:rsidP="00A203F2">
      <w:pPr>
        <w:pStyle w:val="Akapitzlist"/>
        <w:widowControl w:val="0"/>
        <w:numPr>
          <w:ilvl w:val="3"/>
          <w:numId w:val="28"/>
        </w:numPr>
        <w:autoSpaceDE w:val="0"/>
        <w:spacing w:line="276" w:lineRule="auto"/>
        <w:ind w:left="426" w:hanging="426"/>
        <w:jc w:val="both"/>
        <w:rPr>
          <w:sz w:val="22"/>
          <w:szCs w:val="22"/>
        </w:rPr>
      </w:pPr>
      <w:r w:rsidRPr="00812229">
        <w:rPr>
          <w:rFonts w:ascii="Cambria" w:hAnsi="Cambria" w:cs="Cambria"/>
          <w:sz w:val="22"/>
          <w:szCs w:val="22"/>
        </w:rPr>
        <w:t>Gwarant-</w:t>
      </w:r>
      <w:r w:rsidRPr="00812229">
        <w:rPr>
          <w:rFonts w:ascii="Cambria" w:hAnsi="Cambria" w:cs="Cambria"/>
          <w:bCs/>
          <w:sz w:val="22"/>
          <w:szCs w:val="22"/>
        </w:rPr>
        <w:t>Dostawca zobowiązuje się do wymiany reklamowanego asortymentu wyposażenia stanowiącego przedmiot niniejszej Umowy na nowy, wolny od wad, jeżeli w terminie 14 dni od daty zgłoszenia go do naprawy nie może zrealizować naprawy gwarancyjnej.</w:t>
      </w:r>
    </w:p>
    <w:p w14:paraId="79E44650" w14:textId="77777777" w:rsidR="0075555B" w:rsidRPr="00812229" w:rsidRDefault="0075555B" w:rsidP="00A203F2">
      <w:pPr>
        <w:pStyle w:val="Akapitzlist"/>
        <w:widowControl w:val="0"/>
        <w:numPr>
          <w:ilvl w:val="3"/>
          <w:numId w:val="28"/>
        </w:numPr>
        <w:autoSpaceDE w:val="0"/>
        <w:spacing w:line="276" w:lineRule="auto"/>
        <w:ind w:left="426" w:hanging="426"/>
        <w:jc w:val="both"/>
        <w:rPr>
          <w:sz w:val="22"/>
          <w:szCs w:val="22"/>
        </w:rPr>
      </w:pPr>
      <w:r w:rsidRPr="00812229">
        <w:rPr>
          <w:rFonts w:ascii="Cambria" w:hAnsi="Cambria" w:cs="Cambria"/>
          <w:bCs/>
          <w:sz w:val="22"/>
          <w:szCs w:val="22"/>
        </w:rPr>
        <w:t xml:space="preserve">W przypadku niemożliwości usunięcia </w:t>
      </w:r>
      <w:r w:rsidRPr="00812229">
        <w:rPr>
          <w:rFonts w:ascii="Cambria" w:hAnsi="Cambria" w:cs="Cambria"/>
          <w:bCs/>
          <w:i/>
          <w:sz w:val="22"/>
          <w:szCs w:val="22"/>
        </w:rPr>
        <w:t>awarii, usterki, wady czy błędu</w:t>
      </w:r>
      <w:r w:rsidRPr="00812229">
        <w:rPr>
          <w:rFonts w:ascii="Cambria" w:hAnsi="Cambria" w:cs="Cambria"/>
          <w:bCs/>
          <w:sz w:val="22"/>
          <w:szCs w:val="22"/>
        </w:rPr>
        <w:t xml:space="preserve"> w miejscu położenia przedmiotu,</w:t>
      </w:r>
      <w:r w:rsidRPr="00812229">
        <w:rPr>
          <w:rFonts w:ascii="Cambria" w:hAnsi="Cambria" w:cs="Cambria"/>
          <w:sz w:val="22"/>
          <w:szCs w:val="22"/>
        </w:rPr>
        <w:t xml:space="preserve"> transport reklamowanego asortymentu wyposażenia podlegającego naprawie wykonywany będzie przez Dostawcę na jego ryzyko i koszt.</w:t>
      </w:r>
    </w:p>
    <w:p w14:paraId="456A7741" w14:textId="4A3FFD42" w:rsidR="0075555B" w:rsidRPr="00812229" w:rsidRDefault="0075555B" w:rsidP="00A203F2">
      <w:pPr>
        <w:pStyle w:val="Akapitzlist"/>
        <w:widowControl w:val="0"/>
        <w:numPr>
          <w:ilvl w:val="3"/>
          <w:numId w:val="28"/>
        </w:numPr>
        <w:autoSpaceDE w:val="0"/>
        <w:spacing w:line="276" w:lineRule="auto"/>
        <w:ind w:left="426" w:hanging="426"/>
        <w:jc w:val="both"/>
        <w:rPr>
          <w:sz w:val="22"/>
          <w:szCs w:val="22"/>
        </w:rPr>
      </w:pPr>
      <w:r w:rsidRPr="00812229">
        <w:rPr>
          <w:rFonts w:ascii="Cambria" w:hAnsi="Cambria" w:cs="Cambria"/>
          <w:sz w:val="22"/>
          <w:szCs w:val="22"/>
        </w:rPr>
        <w:t>W przypadku, gdy Dostawca nie usunie wad/</w:t>
      </w:r>
      <w:r w:rsidR="00324ADE" w:rsidRPr="00812229">
        <w:rPr>
          <w:rFonts w:ascii="Cambria" w:hAnsi="Cambria" w:cs="Cambria"/>
          <w:sz w:val="22"/>
          <w:szCs w:val="22"/>
        </w:rPr>
        <w:t xml:space="preserve"> usterek w terminie wskazanym w </w:t>
      </w:r>
      <w:r w:rsidRPr="00812229">
        <w:rPr>
          <w:rFonts w:ascii="Cambria" w:hAnsi="Cambria" w:cs="Cambria"/>
          <w:sz w:val="22"/>
          <w:szCs w:val="22"/>
        </w:rPr>
        <w:t>zgłoszeniu wady/ usterki oraz w zakresie protokolarnie określonym</w:t>
      </w:r>
      <w:r w:rsidRPr="00812229">
        <w:rPr>
          <w:rFonts w:ascii="Cambria" w:hAnsi="Cambria" w:cs="Cambria"/>
          <w:i/>
          <w:sz w:val="22"/>
          <w:szCs w:val="22"/>
        </w:rPr>
        <w:t xml:space="preserve"> </w:t>
      </w:r>
      <w:r w:rsidRPr="00812229">
        <w:rPr>
          <w:rFonts w:ascii="Cambria" w:hAnsi="Cambria" w:cs="Cambria"/>
          <w:sz w:val="22"/>
          <w:szCs w:val="22"/>
        </w:rPr>
        <w:t>(</w:t>
      </w:r>
      <w:r w:rsidR="00324ADE" w:rsidRPr="00812229">
        <w:rPr>
          <w:rFonts w:ascii="Cambria" w:hAnsi="Cambria" w:cs="Cambria"/>
          <w:i/>
          <w:sz w:val="22"/>
          <w:szCs w:val="22"/>
        </w:rPr>
        <w:t>zgodnie z </w:t>
      </w:r>
      <w:r w:rsidRPr="00812229">
        <w:rPr>
          <w:rFonts w:ascii="Cambria" w:hAnsi="Cambria" w:cs="Cambria"/>
          <w:i/>
          <w:sz w:val="22"/>
          <w:szCs w:val="22"/>
        </w:rPr>
        <w:t>treścią ust. 6 powyżej</w:t>
      </w:r>
      <w:r w:rsidRPr="00812229">
        <w:rPr>
          <w:rFonts w:ascii="Cambria" w:hAnsi="Cambria" w:cs="Cambria"/>
          <w:sz w:val="22"/>
          <w:szCs w:val="22"/>
        </w:rPr>
        <w:t xml:space="preserve">) - </w:t>
      </w:r>
      <w:r w:rsidR="00067A86" w:rsidRPr="00812229">
        <w:rPr>
          <w:rFonts w:ascii="Cambria" w:hAnsi="Cambria" w:cs="Cambria"/>
          <w:b/>
          <w:sz w:val="22"/>
          <w:szCs w:val="22"/>
        </w:rPr>
        <w:t xml:space="preserve">Dostawca upoważnia </w:t>
      </w:r>
      <w:r w:rsidRPr="00812229">
        <w:rPr>
          <w:rFonts w:ascii="Cambria" w:hAnsi="Cambria" w:cs="Cambria"/>
          <w:b/>
          <w:sz w:val="22"/>
          <w:szCs w:val="22"/>
        </w:rPr>
        <w:t xml:space="preserve">Zamawiającego </w:t>
      </w:r>
      <w:r w:rsidRPr="00812229">
        <w:rPr>
          <w:rFonts w:ascii="Cambria" w:hAnsi="Cambria" w:cs="Cambria"/>
          <w:sz w:val="22"/>
          <w:szCs w:val="22"/>
        </w:rPr>
        <w:t>do zlecenia</w:t>
      </w:r>
      <w:r w:rsidRPr="00812229">
        <w:rPr>
          <w:rFonts w:ascii="Cambria" w:hAnsi="Cambria" w:cs="Cambria"/>
          <w:b/>
          <w:sz w:val="22"/>
          <w:szCs w:val="22"/>
        </w:rPr>
        <w:t xml:space="preserve"> zastępczego </w:t>
      </w:r>
      <w:r w:rsidRPr="00812229">
        <w:rPr>
          <w:rFonts w:ascii="Cambria" w:hAnsi="Cambria" w:cs="Cambria"/>
          <w:sz w:val="22"/>
          <w:szCs w:val="22"/>
        </w:rPr>
        <w:t>wykonania napraw w zakresie usunięcia tychże wad/ usterek na koszt Dostawcy - po uprzednim powiadomieniu go przez Zamawiającego o szacowanych kosztach wykonania zastępczego tychże koniecznych napraw.</w:t>
      </w:r>
    </w:p>
    <w:p w14:paraId="206DCCC3" w14:textId="4DB060C5" w:rsidR="0075555B" w:rsidRPr="00812229" w:rsidRDefault="0075555B" w:rsidP="00A203F2">
      <w:pPr>
        <w:pStyle w:val="Akapitzlist"/>
        <w:widowControl w:val="0"/>
        <w:numPr>
          <w:ilvl w:val="3"/>
          <w:numId w:val="28"/>
        </w:numPr>
        <w:autoSpaceDE w:val="0"/>
        <w:spacing w:line="276" w:lineRule="auto"/>
        <w:ind w:left="426" w:hanging="426"/>
        <w:jc w:val="both"/>
        <w:rPr>
          <w:sz w:val="22"/>
          <w:szCs w:val="22"/>
        </w:rPr>
      </w:pPr>
      <w:r w:rsidRPr="00812229">
        <w:rPr>
          <w:rFonts w:ascii="Cambria" w:hAnsi="Cambria" w:cs="01¯øw≥¸"/>
          <w:sz w:val="22"/>
          <w:szCs w:val="22"/>
        </w:rPr>
        <w:t>Odpowiedzialność Gwaranta-</w:t>
      </w:r>
      <w:r w:rsidR="00067A86" w:rsidRPr="00812229">
        <w:rPr>
          <w:rFonts w:ascii="Cambria" w:hAnsi="Cambria" w:cs="01¯øw≥¸"/>
          <w:sz w:val="22"/>
          <w:szCs w:val="22"/>
        </w:rPr>
        <w:t>Dostawcy</w:t>
      </w:r>
      <w:r w:rsidRPr="00812229">
        <w:rPr>
          <w:rFonts w:ascii="Cambria" w:hAnsi="Cambria" w:cs="01¯øw≥¸"/>
          <w:sz w:val="22"/>
          <w:szCs w:val="22"/>
        </w:rPr>
        <w:t xml:space="preserve"> nie</w:t>
      </w:r>
      <w:r w:rsidR="00324ADE" w:rsidRPr="00812229">
        <w:rPr>
          <w:rFonts w:ascii="Cambria" w:hAnsi="Cambria" w:cs="01¯øw≥¸"/>
          <w:sz w:val="22"/>
          <w:szCs w:val="22"/>
        </w:rPr>
        <w:t xml:space="preserve"> obejmuje wad, które powstały z </w:t>
      </w:r>
      <w:r w:rsidRPr="00812229">
        <w:rPr>
          <w:rFonts w:ascii="Cambria" w:hAnsi="Cambria" w:cs="01¯øw≥¸"/>
          <w:sz w:val="22"/>
          <w:szCs w:val="22"/>
        </w:rPr>
        <w:t>przyczyn zewnętrznych i nie pozostają w z</w:t>
      </w:r>
      <w:r w:rsidR="00324ADE" w:rsidRPr="00812229">
        <w:rPr>
          <w:rFonts w:ascii="Cambria" w:hAnsi="Cambria" w:cs="01¯øw≥¸"/>
          <w:sz w:val="22"/>
          <w:szCs w:val="22"/>
        </w:rPr>
        <w:t>wiązku przyczynowo- skutkowym z </w:t>
      </w:r>
      <w:r w:rsidRPr="00812229">
        <w:rPr>
          <w:rFonts w:ascii="Cambria" w:hAnsi="Cambria" w:cs="01¯øw≥¸"/>
          <w:sz w:val="22"/>
          <w:szCs w:val="22"/>
        </w:rPr>
        <w:t xml:space="preserve">jego działaniem lub zaniechaniem przy wykonywaniu przedmiotu umowy tj. wad </w:t>
      </w:r>
      <w:r w:rsidRPr="00812229">
        <w:rPr>
          <w:rFonts w:ascii="Cambria" w:hAnsi="Cambria" w:cs="01¯øw≥¸"/>
          <w:sz w:val="22"/>
          <w:szCs w:val="22"/>
        </w:rPr>
        <w:br/>
        <w:t xml:space="preserve">i uszkodzeń spowodowanych </w:t>
      </w:r>
      <w:r w:rsidRPr="00812229">
        <w:rPr>
          <w:rFonts w:ascii="Cambria" w:hAnsi="Cambria" w:cs="†¯øw≥¸"/>
          <w:sz w:val="22"/>
          <w:szCs w:val="22"/>
        </w:rPr>
        <w:t>siłami wyższymi, niewłaściwym użytkowaniem poprzez nieprzestrzeganie instrukcji ich użytkowania.</w:t>
      </w:r>
    </w:p>
    <w:p w14:paraId="2F5507A4" w14:textId="77777777" w:rsidR="0075555B" w:rsidRPr="00812229" w:rsidRDefault="0075555B" w:rsidP="00A203F2">
      <w:pPr>
        <w:pStyle w:val="Akapitzlist"/>
        <w:widowControl w:val="0"/>
        <w:numPr>
          <w:ilvl w:val="3"/>
          <w:numId w:val="28"/>
        </w:numPr>
        <w:autoSpaceDE w:val="0"/>
        <w:spacing w:line="276" w:lineRule="auto"/>
        <w:ind w:left="426" w:hanging="426"/>
        <w:jc w:val="both"/>
        <w:rPr>
          <w:sz w:val="22"/>
          <w:szCs w:val="22"/>
        </w:rPr>
      </w:pPr>
      <w:r w:rsidRPr="00812229">
        <w:rPr>
          <w:rFonts w:ascii="Cambria" w:hAnsi="Cambria" w:cs="†¯øw≥¸"/>
          <w:b/>
          <w:sz w:val="22"/>
          <w:szCs w:val="22"/>
        </w:rPr>
        <w:t>W przypadku reklamacji Gwarant-Dostawca na swój koszt przedstawi dowód uwalniający go od odpowiedzialności gwarancyjnej.</w:t>
      </w:r>
    </w:p>
    <w:p w14:paraId="3A69DB5C" w14:textId="151B2CC0" w:rsidR="0075555B" w:rsidRPr="00812229" w:rsidRDefault="0075555B" w:rsidP="00A203F2">
      <w:pPr>
        <w:pStyle w:val="Akapitzlist"/>
        <w:widowControl w:val="0"/>
        <w:numPr>
          <w:ilvl w:val="3"/>
          <w:numId w:val="28"/>
        </w:numPr>
        <w:autoSpaceDE w:val="0"/>
        <w:spacing w:line="276" w:lineRule="auto"/>
        <w:ind w:left="426" w:hanging="426"/>
        <w:jc w:val="both"/>
        <w:rPr>
          <w:sz w:val="22"/>
          <w:szCs w:val="22"/>
        </w:rPr>
      </w:pPr>
      <w:r w:rsidRPr="00812229">
        <w:rPr>
          <w:rFonts w:ascii="Cambria" w:hAnsi="Cambria" w:cs="†¯øw≥¸"/>
          <w:sz w:val="22"/>
          <w:szCs w:val="22"/>
        </w:rPr>
        <w:t>Prawa i obowiązki stron, które nie są uregulowane w niniejszej Karcie gwarancyjnej regulowane będą w oparciu o przepisy kodeksu cywilnego oraz inne obowiązujące przepisy prawa.</w:t>
      </w:r>
    </w:p>
    <w:tbl>
      <w:tblPr>
        <w:tblW w:w="0" w:type="auto"/>
        <w:tblInd w:w="108" w:type="dxa"/>
        <w:tblLayout w:type="fixed"/>
        <w:tblLook w:val="0000" w:firstRow="0" w:lastRow="0" w:firstColumn="0" w:lastColumn="0" w:noHBand="0" w:noVBand="0"/>
      </w:tblPr>
      <w:tblGrid>
        <w:gridCol w:w="4527"/>
        <w:gridCol w:w="4527"/>
      </w:tblGrid>
      <w:tr w:rsidR="0075555B" w14:paraId="6C3CE6C3" w14:textId="77777777" w:rsidTr="005F02BF">
        <w:tc>
          <w:tcPr>
            <w:tcW w:w="4527" w:type="dxa"/>
            <w:shd w:val="clear" w:color="auto" w:fill="auto"/>
          </w:tcPr>
          <w:p w14:paraId="0A111D82" w14:textId="77777777" w:rsidR="0075555B" w:rsidRDefault="0075555B" w:rsidP="005F02BF">
            <w:pPr>
              <w:widowControl w:val="0"/>
              <w:autoSpaceDE w:val="0"/>
              <w:jc w:val="center"/>
            </w:pPr>
            <w:r>
              <w:rPr>
                <w:rFonts w:ascii="Cambria" w:hAnsi="Cambria" w:cs="Cambria"/>
                <w:b/>
              </w:rPr>
              <w:t>Podpis/y Zamawiającego</w:t>
            </w:r>
          </w:p>
        </w:tc>
        <w:tc>
          <w:tcPr>
            <w:tcW w:w="4527" w:type="dxa"/>
            <w:shd w:val="clear" w:color="auto" w:fill="auto"/>
          </w:tcPr>
          <w:p w14:paraId="4DA5C9D6" w14:textId="77777777" w:rsidR="0075555B" w:rsidRDefault="0075555B" w:rsidP="005F02BF">
            <w:pPr>
              <w:widowControl w:val="0"/>
              <w:autoSpaceDE w:val="0"/>
              <w:jc w:val="center"/>
            </w:pPr>
            <w:r>
              <w:rPr>
                <w:rFonts w:ascii="Cambria" w:hAnsi="Cambria" w:cs="Cambria"/>
                <w:b/>
              </w:rPr>
              <w:t>Podpis/y Gwaranta</w:t>
            </w:r>
          </w:p>
        </w:tc>
      </w:tr>
      <w:tr w:rsidR="0075555B" w14:paraId="16AF81FB" w14:textId="77777777" w:rsidTr="005F02BF">
        <w:tc>
          <w:tcPr>
            <w:tcW w:w="4527" w:type="dxa"/>
            <w:shd w:val="clear" w:color="auto" w:fill="auto"/>
          </w:tcPr>
          <w:p w14:paraId="496E4343" w14:textId="77777777" w:rsidR="0075555B" w:rsidRDefault="0075555B" w:rsidP="00A17F64">
            <w:pPr>
              <w:widowControl w:val="0"/>
              <w:autoSpaceDE w:val="0"/>
              <w:rPr>
                <w:rFonts w:ascii="Cambria" w:hAnsi="Cambria" w:cs="Cambria"/>
              </w:rPr>
            </w:pPr>
          </w:p>
          <w:p w14:paraId="26172BE5" w14:textId="6D647317" w:rsidR="0075555B" w:rsidRDefault="0075555B" w:rsidP="005F02BF">
            <w:pPr>
              <w:widowControl w:val="0"/>
              <w:autoSpaceDE w:val="0"/>
              <w:jc w:val="center"/>
            </w:pPr>
            <w:r>
              <w:rPr>
                <w:rFonts w:ascii="Cambria" w:hAnsi="Cambria" w:cs="Cambria"/>
              </w:rPr>
              <w:t>………………………………………</w:t>
            </w:r>
            <w:r w:rsidR="00812229">
              <w:rPr>
                <w:rFonts w:ascii="Cambria" w:hAnsi="Cambria" w:cs="Cambria"/>
              </w:rPr>
              <w:t xml:space="preserve">  </w:t>
            </w:r>
          </w:p>
        </w:tc>
        <w:tc>
          <w:tcPr>
            <w:tcW w:w="4527" w:type="dxa"/>
            <w:shd w:val="clear" w:color="auto" w:fill="auto"/>
          </w:tcPr>
          <w:p w14:paraId="4E9073F4" w14:textId="77777777" w:rsidR="00A17F64" w:rsidRDefault="00A17F64" w:rsidP="00A17F64">
            <w:pPr>
              <w:widowControl w:val="0"/>
              <w:autoSpaceDE w:val="0"/>
              <w:rPr>
                <w:rFonts w:ascii="Cambria" w:hAnsi="Cambria" w:cs="Cambria"/>
              </w:rPr>
            </w:pPr>
          </w:p>
          <w:p w14:paraId="08F76A23" w14:textId="77777777" w:rsidR="0075555B" w:rsidRDefault="0075555B" w:rsidP="00A17F64">
            <w:pPr>
              <w:widowControl w:val="0"/>
              <w:autoSpaceDE w:val="0"/>
            </w:pPr>
            <w:r>
              <w:rPr>
                <w:rFonts w:ascii="Cambria" w:hAnsi="Cambria" w:cs="Cambria"/>
              </w:rPr>
              <w:t>………………………………………</w:t>
            </w:r>
          </w:p>
        </w:tc>
      </w:tr>
    </w:tbl>
    <w:p w14:paraId="168A103B" w14:textId="77777777" w:rsidR="000F42F1" w:rsidRPr="00CE1A84" w:rsidRDefault="000F42F1" w:rsidP="00CA4F15">
      <w:pPr>
        <w:spacing w:after="0"/>
        <w:rPr>
          <w:rFonts w:ascii="Cambria" w:hAnsi="Cambria"/>
          <w:i/>
        </w:rPr>
      </w:pPr>
    </w:p>
    <w:sectPr w:rsidR="000F42F1" w:rsidRPr="00CE1A84" w:rsidSect="004D04C3">
      <w:headerReference w:type="default" r:id="rId9"/>
      <w:footerReference w:type="even" r:id="rId10"/>
      <w:footerReference w:type="default" r:id="rId11"/>
      <w:pgSz w:w="11906" w:h="16838" w:code="9"/>
      <w:pgMar w:top="1448" w:right="1417" w:bottom="1037" w:left="1417" w:header="27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05EFE" w14:textId="77777777" w:rsidR="00F77440" w:rsidRDefault="00F77440">
      <w:pPr>
        <w:spacing w:after="0" w:line="240" w:lineRule="auto"/>
      </w:pPr>
      <w:r>
        <w:separator/>
      </w:r>
    </w:p>
  </w:endnote>
  <w:endnote w:type="continuationSeparator" w:id="0">
    <w:p w14:paraId="58978A3E" w14:textId="77777777" w:rsidR="00F77440" w:rsidRDefault="00F7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Narrow">
    <w:charset w:val="00"/>
    <w:family w:val="auto"/>
    <w:pitch w:val="variable"/>
    <w:sig w:usb0="00000287" w:usb1="00000800" w:usb2="00000000" w:usb3="00000000" w:csb0="0000009F" w:csb1="00000000"/>
  </w:font>
  <w:font w:name="ArialNarrow,Bold">
    <w:panose1 w:val="00000000000000000000"/>
    <w:charset w:val="EE"/>
    <w:family w:val="auto"/>
    <w:notTrueType/>
    <w:pitch w:val="default"/>
    <w:sig w:usb0="00000005" w:usb1="00000000" w:usb2="00000000" w:usb3="00000000" w:csb0="00000002" w:csb1="00000000"/>
  </w:font>
  <w:font w:name="01¯øw≥¸">
    <w:altName w:val="Times New Roman"/>
    <w:charset w:val="EE"/>
    <w:family w:val="auto"/>
    <w:pitch w:val="default"/>
  </w:font>
  <w:font w:name="†¯øw≥¸">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18E54" w14:textId="77777777" w:rsidR="003462D5" w:rsidRDefault="003462D5">
    <w:pPr>
      <w:pStyle w:val="Stopka"/>
      <w:framePr w:wrap="around" w:vAnchor="text" w:hAnchor="margin" w:xAlign="right" w:y="1"/>
      <w:rPr>
        <w:rStyle w:val="Numerstrony"/>
      </w:rPr>
    </w:pPr>
    <w:r>
      <w:fldChar w:fldCharType="begin"/>
    </w:r>
    <w:r>
      <w:rPr>
        <w:rStyle w:val="Numerstrony"/>
      </w:rPr>
      <w:instrText xml:space="preserve">PAGE  </w:instrText>
    </w:r>
    <w:r>
      <w:fldChar w:fldCharType="end"/>
    </w:r>
  </w:p>
  <w:p w14:paraId="15EE1C3D" w14:textId="77777777" w:rsidR="003462D5" w:rsidRDefault="003462D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E8166" w14:textId="79E9C01D" w:rsidR="003462D5" w:rsidRPr="00BA303A" w:rsidRDefault="003462D5" w:rsidP="00FD5C0A">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 xml:space="preserve">Zał. Nr </w:t>
    </w:r>
    <w:r w:rsidR="00C324BD">
      <w:rPr>
        <w:rFonts w:ascii="Cambria" w:hAnsi="Cambria"/>
        <w:sz w:val="20"/>
        <w:bdr w:val="single" w:sz="4" w:space="0" w:color="auto"/>
        <w:lang w:val="pl-PL"/>
      </w:rPr>
      <w:t>7</w:t>
    </w:r>
    <w:r>
      <w:rPr>
        <w:rFonts w:ascii="Cambria" w:hAnsi="Cambria"/>
        <w:sz w:val="20"/>
        <w:bdr w:val="single" w:sz="4" w:space="0" w:color="auto"/>
      </w:rPr>
      <w:t xml:space="preserve"> do SIWZ – Projekt umowy</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7B123F">
      <w:rPr>
        <w:rFonts w:ascii="Cambria" w:hAnsi="Cambria"/>
        <w:b/>
        <w:noProof/>
        <w:sz w:val="20"/>
        <w:bdr w:val="single" w:sz="4" w:space="0" w:color="auto"/>
      </w:rPr>
      <w:t>15</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7B123F">
      <w:rPr>
        <w:rFonts w:ascii="Cambria" w:hAnsi="Cambria"/>
        <w:b/>
        <w:noProof/>
        <w:sz w:val="20"/>
        <w:bdr w:val="single" w:sz="4" w:space="0" w:color="auto"/>
      </w:rPr>
      <w:t>15</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6BE88" w14:textId="77777777" w:rsidR="00F77440" w:rsidRDefault="00F77440">
      <w:pPr>
        <w:spacing w:after="0" w:line="240" w:lineRule="auto"/>
      </w:pPr>
      <w:r>
        <w:separator/>
      </w:r>
    </w:p>
  </w:footnote>
  <w:footnote w:type="continuationSeparator" w:id="0">
    <w:p w14:paraId="28841980" w14:textId="77777777" w:rsidR="00F77440" w:rsidRDefault="00F77440">
      <w:pPr>
        <w:spacing w:after="0" w:line="240" w:lineRule="auto"/>
      </w:pPr>
      <w:r>
        <w:continuationSeparator/>
      </w:r>
    </w:p>
  </w:footnote>
  <w:footnote w:id="1">
    <w:p w14:paraId="67146F75" w14:textId="77777777" w:rsidR="003462D5" w:rsidRPr="00B47E7B" w:rsidRDefault="003462D5" w:rsidP="00CA4F15">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1604B891" w14:textId="77777777" w:rsidR="003462D5" w:rsidRPr="00B47E7B" w:rsidRDefault="003462D5" w:rsidP="00CA4F15">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4E295D14" w14:textId="77777777" w:rsidR="003462D5" w:rsidRDefault="003462D5" w:rsidP="00CA4F1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8" w:type="dxa"/>
      <w:tblInd w:w="-470" w:type="dxa"/>
      <w:tblLayout w:type="fixed"/>
      <w:tblCellMar>
        <w:left w:w="70" w:type="dxa"/>
        <w:right w:w="70" w:type="dxa"/>
      </w:tblCellMar>
      <w:tblLook w:val="01E0" w:firstRow="1" w:lastRow="1" w:firstColumn="1" w:lastColumn="1" w:noHBand="0" w:noVBand="0"/>
    </w:tblPr>
    <w:tblGrid>
      <w:gridCol w:w="2700"/>
      <w:gridCol w:w="5040"/>
      <w:gridCol w:w="2298"/>
    </w:tblGrid>
    <w:tr w:rsidR="00895490" w:rsidRPr="005D1AE1" w14:paraId="5C7BF1EA" w14:textId="77777777" w:rsidTr="00FB4EFC">
      <w:trPr>
        <w:trHeight w:val="1134"/>
      </w:trPr>
      <w:tc>
        <w:tcPr>
          <w:tcW w:w="2700" w:type="dxa"/>
        </w:tcPr>
        <w:p w14:paraId="2DE9F7D9" w14:textId="1ED17A5F" w:rsidR="00895490" w:rsidRDefault="00895490" w:rsidP="00FB4EFC">
          <w:pPr>
            <w:spacing w:before="240"/>
            <w:ind w:hanging="70"/>
            <w:rPr>
              <w:b/>
              <w:color w:val="0000FF"/>
              <w:lang w:val="pt-PT"/>
            </w:rPr>
          </w:pPr>
          <w:r>
            <w:rPr>
              <w:b/>
              <w:noProof/>
              <w:color w:val="0000FF"/>
              <w:lang w:eastAsia="pl-PL"/>
            </w:rPr>
            <w:drawing>
              <wp:inline distT="0" distB="0" distL="0" distR="0" wp14:anchorId="6F69C479" wp14:editId="6A7012D7">
                <wp:extent cx="889060" cy="526211"/>
                <wp:effectExtent l="0" t="0" r="6350" b="7620"/>
                <wp:docPr id="3" name="Obraz 3" descr="flaga unii biał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a unii biał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1" cy="526176"/>
                        </a:xfrm>
                        <a:prstGeom prst="rect">
                          <a:avLst/>
                        </a:prstGeom>
                        <a:noFill/>
                        <a:ln>
                          <a:noFill/>
                        </a:ln>
                      </pic:spPr>
                    </pic:pic>
                  </a:graphicData>
                </a:graphic>
              </wp:inline>
            </w:drawing>
          </w:r>
        </w:p>
        <w:p w14:paraId="03D614BB" w14:textId="77777777" w:rsidR="00895490" w:rsidRPr="00561F96" w:rsidRDefault="00895490" w:rsidP="00FB4EFC">
          <w:pPr>
            <w:rPr>
              <w:rFonts w:ascii="Arial Narrow" w:hAnsi="Arial Narrow"/>
              <w:sz w:val="20"/>
              <w:szCs w:val="20"/>
              <w:lang w:val="pt-PT"/>
            </w:rPr>
          </w:pPr>
          <w:r>
            <w:rPr>
              <w:rFonts w:ascii="Arial Narrow" w:hAnsi="Arial Narrow"/>
              <w:color w:val="0000FF"/>
              <w:sz w:val="20"/>
              <w:szCs w:val="20"/>
              <w:lang w:val="pt-PT"/>
            </w:rPr>
            <w:t xml:space="preserve">     </w:t>
          </w:r>
          <w:r w:rsidRPr="00561F96">
            <w:rPr>
              <w:rFonts w:ascii="Arial Narrow" w:hAnsi="Arial Narrow"/>
              <w:sz w:val="20"/>
              <w:szCs w:val="20"/>
              <w:lang w:val="pt-PT"/>
            </w:rPr>
            <w:t>Unia Europejska</w:t>
          </w:r>
        </w:p>
      </w:tc>
      <w:tc>
        <w:tcPr>
          <w:tcW w:w="5040" w:type="dxa"/>
          <w:vAlign w:val="center"/>
        </w:tcPr>
        <w:p w14:paraId="46E5F5B1" w14:textId="7AF63373" w:rsidR="00895490" w:rsidRPr="005D1AE1" w:rsidRDefault="00895490" w:rsidP="00FB4EFC">
          <w:pPr>
            <w:tabs>
              <w:tab w:val="left" w:pos="660"/>
              <w:tab w:val="center" w:pos="2450"/>
            </w:tabs>
            <w:rPr>
              <w:rFonts w:ascii="Arial Narrow" w:hAnsi="Arial Narrow"/>
              <w:color w:val="0000FF"/>
              <w:sz w:val="20"/>
              <w:szCs w:val="20"/>
              <w:lang w:val="pt-PT"/>
            </w:rPr>
          </w:pPr>
          <w:r>
            <w:rPr>
              <w:rFonts w:ascii="Arial Narrow" w:hAnsi="Arial Narrow"/>
              <w:color w:val="0000FF"/>
              <w:sz w:val="20"/>
              <w:szCs w:val="20"/>
              <w:lang w:val="pt-PT"/>
            </w:rPr>
            <w:tab/>
          </w:r>
          <w:r>
            <w:rPr>
              <w:rFonts w:ascii="Arial Narrow" w:hAnsi="Arial Narrow"/>
              <w:color w:val="0000FF"/>
              <w:sz w:val="20"/>
              <w:szCs w:val="20"/>
              <w:lang w:val="pt-PT"/>
            </w:rPr>
            <w:tab/>
          </w:r>
          <w:r>
            <w:rPr>
              <w:rFonts w:ascii="Arial Narrow" w:hAnsi="Arial Narrow"/>
              <w:noProof/>
              <w:color w:val="0000FF"/>
              <w:sz w:val="20"/>
              <w:szCs w:val="20"/>
              <w:lang w:eastAsia="pl-PL"/>
            </w:rPr>
            <w:drawing>
              <wp:inline distT="0" distB="0" distL="0" distR="0" wp14:anchorId="47A349CC" wp14:editId="318C9D66">
                <wp:extent cx="1397184" cy="612781"/>
                <wp:effectExtent l="0" t="0" r="0" b="0"/>
                <wp:docPr id="2" name="Obraz 2" descr="logo PlByUa-199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lByUa-199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231" cy="612802"/>
                        </a:xfrm>
                        <a:prstGeom prst="rect">
                          <a:avLst/>
                        </a:prstGeom>
                        <a:noFill/>
                        <a:ln>
                          <a:noFill/>
                        </a:ln>
                      </pic:spPr>
                    </pic:pic>
                  </a:graphicData>
                </a:graphic>
              </wp:inline>
            </w:drawing>
          </w:r>
        </w:p>
      </w:tc>
      <w:tc>
        <w:tcPr>
          <w:tcW w:w="2298" w:type="dxa"/>
          <w:vAlign w:val="bottom"/>
        </w:tcPr>
        <w:p w14:paraId="7F0F6422" w14:textId="266CCC19" w:rsidR="00895490" w:rsidRDefault="00895490" w:rsidP="00FB4EFC">
          <w:pPr>
            <w:jc w:val="right"/>
          </w:pPr>
          <w:r>
            <w:rPr>
              <w:noProof/>
              <w:lang w:eastAsia="pl-PL"/>
            </w:rPr>
            <w:drawing>
              <wp:inline distT="0" distB="0" distL="0" distR="0" wp14:anchorId="5E52EA0E" wp14:editId="29B1C336">
                <wp:extent cx="586597" cy="586597"/>
                <wp:effectExtent l="0" t="0" r="4445" b="4445"/>
                <wp:docPr id="1" name="Obraz 1" descr="LOGOpolskieC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olskieCD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6529" cy="586529"/>
                        </a:xfrm>
                        <a:prstGeom prst="rect">
                          <a:avLst/>
                        </a:prstGeom>
                        <a:noFill/>
                        <a:ln>
                          <a:noFill/>
                        </a:ln>
                      </pic:spPr>
                    </pic:pic>
                  </a:graphicData>
                </a:graphic>
              </wp:inline>
            </w:drawing>
          </w:r>
        </w:p>
        <w:p w14:paraId="0C816E95" w14:textId="77777777" w:rsidR="00895490" w:rsidRPr="005D1AE1" w:rsidRDefault="00895490" w:rsidP="00FB4EFC">
          <w:pPr>
            <w:jc w:val="right"/>
            <w:rPr>
              <w:sz w:val="16"/>
              <w:szCs w:val="16"/>
            </w:rPr>
          </w:pPr>
        </w:p>
      </w:tc>
    </w:tr>
  </w:tbl>
  <w:p w14:paraId="4E444F72" w14:textId="004BACA2" w:rsidR="00263B03" w:rsidRPr="00895490" w:rsidRDefault="00263B03" w:rsidP="00895490">
    <w:pPr>
      <w:pStyle w:val="Nagwek"/>
      <w:rPr>
        <w:rFonts w:ascii="Cambria" w:hAnsi="Cambria"/>
        <w:sz w:val="16"/>
        <w:szCs w:val="16"/>
        <w:lang w:val="pl-PL"/>
      </w:rPr>
    </w:pPr>
  </w:p>
  <w:p w14:paraId="2DA8A148" w14:textId="239AA94A" w:rsidR="003462D5" w:rsidRPr="00895490" w:rsidRDefault="00360E37" w:rsidP="00895490">
    <w:pPr>
      <w:tabs>
        <w:tab w:val="center" w:pos="4536"/>
        <w:tab w:val="right" w:pos="9072"/>
      </w:tabs>
      <w:spacing w:after="0" w:line="240" w:lineRule="auto"/>
      <w:jc w:val="center"/>
      <w:rPr>
        <w:rFonts w:ascii="Cambria" w:eastAsia="Calibri" w:hAnsi="Cambria"/>
        <w:bCs/>
        <w:noProof/>
        <w:color w:val="00000A"/>
        <w:sz w:val="18"/>
        <w:szCs w:val="18"/>
        <w:lang w:eastAsia="pl-PL"/>
      </w:rPr>
    </w:pPr>
    <w:r w:rsidRPr="00360E37">
      <w:rPr>
        <w:rFonts w:ascii="Cambria" w:eastAsia="Calibri" w:hAnsi="Cambria"/>
        <w:bCs/>
        <w:noProof/>
        <w:color w:val="00000A"/>
        <w:sz w:val="18"/>
        <w:szCs w:val="18"/>
        <w:lang w:eastAsia="pl-PL"/>
      </w:rPr>
      <w:t>Projekt pt. „Wzmocnienie potencjału Ochotniczych Straży Pożarnych w ratowaniu ofiar wypadków na drogach województwa lubelskiego i obwodu wołyńskiego” realizowany jest przy wsparciu Unii Europejskiej w ramach Programu Współpracy Transgranicznej Polska – Białoruś – Ukraina 2014-2020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360"/>
        </w:tabs>
        <w:ind w:left="360" w:hanging="360"/>
      </w:pPr>
      <w:rPr>
        <w:rFonts w:ascii="Cambria" w:hAnsi="Cambria" w:cs="Cambria"/>
        <w:b/>
        <w:i w:val="0"/>
        <w:sz w:val="24"/>
        <w:szCs w:val="24"/>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7"/>
    <w:multiLevelType w:val="multilevel"/>
    <w:tmpl w:val="00000007"/>
    <w:name w:val="WW8Num9"/>
    <w:lvl w:ilvl="0">
      <w:start w:val="1"/>
      <w:numFmt w:val="decimal"/>
      <w:lvlText w:val="%1)"/>
      <w:lvlJc w:val="left"/>
      <w:pPr>
        <w:tabs>
          <w:tab w:val="num" w:pos="0"/>
        </w:tabs>
        <w:ind w:left="720" w:hanging="360"/>
      </w:pPr>
      <w:rPr>
        <w:rFonts w:cs="Times New Roman" w:hint="default"/>
      </w:rPr>
    </w:lvl>
    <w:lvl w:ilvl="1">
      <w:start w:val="1"/>
      <w:numFmt w:val="bullet"/>
      <w:lvlText w:val=""/>
      <w:lvlJc w:val="left"/>
      <w:pPr>
        <w:tabs>
          <w:tab w:val="num" w:pos="0"/>
        </w:tabs>
        <w:ind w:left="2007" w:hanging="360"/>
      </w:pPr>
      <w:rPr>
        <w:rFonts w:ascii="Cambria" w:hAnsi="Cambria" w:cs="Cambria" w:hint="default"/>
      </w:rPr>
    </w:lvl>
    <w:lvl w:ilvl="2">
      <w:start w:val="1"/>
      <w:numFmt w:val="decimal"/>
      <w:lvlText w:val="%3)"/>
      <w:lvlJc w:val="left"/>
      <w:pPr>
        <w:tabs>
          <w:tab w:val="num" w:pos="0"/>
        </w:tabs>
        <w:ind w:left="1429" w:hanging="360"/>
      </w:pPr>
      <w:rPr>
        <w:rFonts w:cs="Times New Roman"/>
      </w:rPr>
    </w:lvl>
    <w:lvl w:ilvl="3">
      <w:start w:val="1"/>
      <w:numFmt w:val="decimal"/>
      <w:lvlText w:val="%4."/>
      <w:lvlJc w:val="left"/>
      <w:pPr>
        <w:tabs>
          <w:tab w:val="num" w:pos="0"/>
        </w:tabs>
        <w:ind w:left="3447" w:hanging="360"/>
      </w:pPr>
      <w:rPr>
        <w:rFonts w:ascii="Cambria" w:hAnsi="Cambria" w:cs="Times New Roman" w:hint="default"/>
        <w:b/>
        <w:bCs/>
        <w:lang w:eastAsia="pl-PL"/>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2">
    <w:nsid w:val="00000008"/>
    <w:multiLevelType w:val="singleLevel"/>
    <w:tmpl w:val="00000008"/>
    <w:name w:val="WW8Num10"/>
    <w:lvl w:ilvl="0">
      <w:start w:val="1"/>
      <w:numFmt w:val="decimal"/>
      <w:lvlText w:val="%1."/>
      <w:lvlJc w:val="left"/>
      <w:pPr>
        <w:tabs>
          <w:tab w:val="num" w:pos="0"/>
        </w:tabs>
        <w:ind w:left="360" w:hanging="360"/>
      </w:pPr>
      <w:rPr>
        <w:rFonts w:ascii="Cambria" w:hAnsi="Cambria" w:cs="Cambria"/>
        <w:b/>
        <w:sz w:val="24"/>
        <w:szCs w:val="24"/>
      </w:rPr>
    </w:lvl>
  </w:abstractNum>
  <w:abstractNum w:abstractNumId="3">
    <w:nsid w:val="00000009"/>
    <w:multiLevelType w:val="multilevel"/>
    <w:tmpl w:val="00000009"/>
    <w:name w:val="WW8Num11"/>
    <w:lvl w:ilvl="0">
      <w:start w:val="1"/>
      <w:numFmt w:val="decimal"/>
      <w:lvlText w:val="%1)"/>
      <w:lvlJc w:val="left"/>
      <w:pPr>
        <w:tabs>
          <w:tab w:val="num" w:pos="0"/>
        </w:tabs>
        <w:ind w:left="720" w:hanging="360"/>
      </w:pPr>
      <w:rPr>
        <w:rFonts w:ascii="Cambria" w:hAnsi="Cambria" w:cs="Cambria" w:hint="default"/>
        <w:b w:val="0"/>
        <w:i w:val="0"/>
        <w:spacing w:val="-1"/>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C"/>
    <w:multiLevelType w:val="multilevel"/>
    <w:tmpl w:val="0000000C"/>
    <w:name w:val="WW8Num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00000010"/>
    <w:multiLevelType w:val="multilevel"/>
    <w:tmpl w:val="00000010"/>
    <w:name w:val="WW8Num2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72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11"/>
    <w:multiLevelType w:val="singleLevel"/>
    <w:tmpl w:val="C3620F80"/>
    <w:lvl w:ilvl="0">
      <w:start w:val="1"/>
      <w:numFmt w:val="decimal"/>
      <w:lvlText w:val="%1."/>
      <w:lvlJc w:val="left"/>
      <w:pPr>
        <w:tabs>
          <w:tab w:val="num" w:pos="360"/>
        </w:tabs>
        <w:ind w:left="360" w:hanging="360"/>
      </w:pPr>
      <w:rPr>
        <w:b/>
      </w:rPr>
    </w:lvl>
  </w:abstractNum>
  <w:abstractNum w:abstractNumId="7">
    <w:nsid w:val="00000013"/>
    <w:multiLevelType w:val="singleLevel"/>
    <w:tmpl w:val="1F14C780"/>
    <w:lvl w:ilvl="0">
      <w:start w:val="2"/>
      <w:numFmt w:val="decimal"/>
      <w:lvlText w:val="%1."/>
      <w:lvlJc w:val="left"/>
      <w:pPr>
        <w:tabs>
          <w:tab w:val="num" w:pos="360"/>
        </w:tabs>
        <w:ind w:left="360" w:hanging="360"/>
      </w:pPr>
      <w:rPr>
        <w:b/>
      </w:rPr>
    </w:lvl>
  </w:abstractNum>
  <w:abstractNum w:abstractNumId="8">
    <w:nsid w:val="044A28DE"/>
    <w:multiLevelType w:val="multilevel"/>
    <w:tmpl w:val="AED0FF68"/>
    <w:lvl w:ilvl="0">
      <w:start w:val="1"/>
      <w:numFmt w:val="decimal"/>
      <w:lvlText w:val="%1."/>
      <w:lvlJc w:val="left"/>
      <w:pPr>
        <w:tabs>
          <w:tab w:val="num" w:pos="360"/>
        </w:tabs>
        <w:ind w:left="360" w:hanging="360"/>
      </w:pPr>
      <w:rPr>
        <w:b/>
        <w:i w:val="0"/>
        <w:color w:val="auto"/>
      </w:rPr>
    </w:lvl>
    <w:lvl w:ilvl="1">
      <w:start w:val="1"/>
      <w:numFmt w:val="decimal"/>
      <w:lvlText w:val="%2)"/>
      <w:lvlJc w:val="left"/>
      <w:pPr>
        <w:tabs>
          <w:tab w:val="num" w:pos="1080"/>
        </w:tabs>
        <w:ind w:left="1080" w:hanging="360"/>
      </w:pPr>
      <w:rPr>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090252E7"/>
    <w:multiLevelType w:val="multilevel"/>
    <w:tmpl w:val="F6665802"/>
    <w:lvl w:ilvl="0">
      <w:start w:val="1"/>
      <w:numFmt w:val="decimal"/>
      <w:lvlText w:val="%1."/>
      <w:lvlJc w:val="left"/>
      <w:pPr>
        <w:tabs>
          <w:tab w:val="num" w:pos="360"/>
        </w:tabs>
        <w:ind w:left="360" w:hanging="360"/>
      </w:pPr>
      <w:rPr>
        <w:b/>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0">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0BE330B8"/>
    <w:multiLevelType w:val="hybridMultilevel"/>
    <w:tmpl w:val="F86E2542"/>
    <w:lvl w:ilvl="0" w:tplc="9FAE6AC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C1C4640"/>
    <w:multiLevelType w:val="multilevel"/>
    <w:tmpl w:val="4C84E18C"/>
    <w:lvl w:ilvl="0">
      <w:start w:val="1"/>
      <w:numFmt w:val="decimal"/>
      <w:lvlText w:val="%1)"/>
      <w:lvlJc w:val="left"/>
      <w:pPr>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D6D31D8"/>
    <w:multiLevelType w:val="hybridMultilevel"/>
    <w:tmpl w:val="AE28C8F6"/>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3104FB"/>
    <w:multiLevelType w:val="multilevel"/>
    <w:tmpl w:val="123104F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9CA170E"/>
    <w:multiLevelType w:val="hybridMultilevel"/>
    <w:tmpl w:val="642434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27228C"/>
    <w:multiLevelType w:val="multilevel"/>
    <w:tmpl w:val="11A44004"/>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CC00EC2"/>
    <w:multiLevelType w:val="multilevel"/>
    <w:tmpl w:val="250ECB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nsid w:val="2DB06CE9"/>
    <w:multiLevelType w:val="multilevel"/>
    <w:tmpl w:val="2DB06CE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1B06E40"/>
    <w:multiLevelType w:val="multilevel"/>
    <w:tmpl w:val="B0EAA61E"/>
    <w:lvl w:ilvl="0">
      <w:start w:val="1"/>
      <w:numFmt w:val="decimal"/>
      <w:lvlText w:val="%1)"/>
      <w:lvlJc w:val="left"/>
      <w:pPr>
        <w:ind w:left="720" w:hanging="360"/>
      </w:pPr>
      <w:rPr>
        <w:rFonts w:ascii="Cambria" w:hAnsi="Cambria" w:cs="Mangal"/>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FEB4DA5"/>
    <w:multiLevelType w:val="multilevel"/>
    <w:tmpl w:val="565C81CC"/>
    <w:lvl w:ilvl="0">
      <w:start w:val="1"/>
      <w:numFmt w:val="decimal"/>
      <w:lvlText w:val="%1)"/>
      <w:lvlJc w:val="left"/>
      <w:pPr>
        <w:tabs>
          <w:tab w:val="num" w:pos="624"/>
        </w:tabs>
        <w:ind w:left="624" w:hanging="284"/>
      </w:pPr>
      <w:rPr>
        <w:rFonts w:ascii="Times New Roman" w:eastAsia="Times New Roman" w:hAnsi="Times New Roman" w:cs="Times New Roman"/>
        <w:b w:val="0"/>
        <w:i w:val="0"/>
      </w:rPr>
    </w:lvl>
    <w:lvl w:ilvl="1">
      <w:start w:val="1"/>
      <w:numFmt w:val="none"/>
      <w:lvlText w:val="8.5"/>
      <w:lvlJc w:val="left"/>
      <w:pPr>
        <w:tabs>
          <w:tab w:val="num" w:pos="340"/>
        </w:tabs>
        <w:ind w:left="340" w:hanging="340"/>
      </w:pPr>
      <w:rPr>
        <w:rFonts w:hint="default"/>
        <w:b/>
        <w:i w:val="0"/>
      </w:rPr>
    </w:lvl>
    <w:lvl w:ilvl="2">
      <w:start w:val="1"/>
      <w:numFmt w:val="decimal"/>
      <w:lvlText w:val="%3."/>
      <w:lvlJc w:val="left"/>
      <w:pPr>
        <w:tabs>
          <w:tab w:val="num" w:pos="2340"/>
        </w:tabs>
        <w:ind w:left="2340" w:hanging="360"/>
      </w:pPr>
      <w:rPr>
        <w:rFonts w:ascii="Cambria" w:hAnsi="Cambria"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0BB01F2"/>
    <w:multiLevelType w:val="hybridMultilevel"/>
    <w:tmpl w:val="79309E00"/>
    <w:lvl w:ilvl="0" w:tplc="CDA499A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85136D"/>
    <w:multiLevelType w:val="multilevel"/>
    <w:tmpl w:val="5676792E"/>
    <w:lvl w:ilvl="0">
      <w:start w:val="1"/>
      <w:numFmt w:val="none"/>
      <w:lvlText w:val="b."/>
      <w:lvlJc w:val="left"/>
      <w:pPr>
        <w:tabs>
          <w:tab w:val="num" w:pos="851"/>
        </w:tabs>
        <w:ind w:left="851" w:hanging="284"/>
      </w:pPr>
      <w:rPr>
        <w:rFonts w:hint="default"/>
        <w:b/>
        <w:i w:val="0"/>
      </w:rPr>
    </w:lvl>
    <w:lvl w:ilvl="1">
      <w:start w:val="1"/>
      <w:numFmt w:val="decimal"/>
      <w:lvlText w:val="%2."/>
      <w:lvlJc w:val="left"/>
      <w:pPr>
        <w:tabs>
          <w:tab w:val="num" w:pos="567"/>
        </w:tabs>
        <w:ind w:left="567" w:hanging="567"/>
      </w:pPr>
      <w:rPr>
        <w:rFonts w:ascii="Cambria" w:eastAsia="Times New Roman" w:hAnsi="Cambria" w:cs="Times New Roman" w:hint="default"/>
        <w:b/>
        <w:i w:val="0"/>
      </w:rPr>
    </w:lvl>
    <w:lvl w:ilvl="2">
      <w:start w:val="1"/>
      <w:numFmt w:val="none"/>
      <w:lvlText w:val="a."/>
      <w:lvlJc w:val="left"/>
      <w:pPr>
        <w:tabs>
          <w:tab w:val="num" w:pos="851"/>
        </w:tabs>
        <w:ind w:left="851" w:hanging="284"/>
      </w:pPr>
      <w:rPr>
        <w:rFonts w:hint="default"/>
        <w:b/>
        <w:i w:val="0"/>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64E6E2A"/>
    <w:multiLevelType w:val="hybridMultilevel"/>
    <w:tmpl w:val="40AA2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D9000B"/>
    <w:multiLevelType w:val="hybridMultilevel"/>
    <w:tmpl w:val="C310B0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9C246E"/>
    <w:multiLevelType w:val="multilevel"/>
    <w:tmpl w:val="4D9C246E"/>
    <w:lvl w:ilvl="0">
      <w:start w:val="1"/>
      <w:numFmt w:val="decimal"/>
      <w:pStyle w:val="Paragraf"/>
      <w:lvlText w:val="§ %1"/>
      <w:lvlJc w:val="left"/>
      <w:pPr>
        <w:tabs>
          <w:tab w:val="num" w:pos="72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E236060"/>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8977C8"/>
    <w:multiLevelType w:val="hybridMultilevel"/>
    <w:tmpl w:val="6E94BF14"/>
    <w:lvl w:ilvl="0" w:tplc="1B1696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64144AA"/>
    <w:multiLevelType w:val="hybridMultilevel"/>
    <w:tmpl w:val="CC101610"/>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C3D57B0"/>
    <w:multiLevelType w:val="multilevel"/>
    <w:tmpl w:val="C9DED6E4"/>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751749BD"/>
    <w:multiLevelType w:val="multilevel"/>
    <w:tmpl w:val="751749BD"/>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Level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7833638"/>
    <w:multiLevelType w:val="multilevel"/>
    <w:tmpl w:val="D2B856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5"/>
  </w:num>
  <w:num w:numId="2">
    <w:abstractNumId w:val="30"/>
  </w:num>
  <w:num w:numId="3">
    <w:abstractNumId w:val="8"/>
  </w:num>
  <w:num w:numId="4">
    <w:abstractNumId w:val="29"/>
  </w:num>
  <w:num w:numId="5">
    <w:abstractNumId w:val="31"/>
  </w:num>
  <w:num w:numId="6">
    <w:abstractNumId w:val="12"/>
  </w:num>
  <w:num w:numId="7">
    <w:abstractNumId w:val="16"/>
  </w:num>
  <w:num w:numId="8">
    <w:abstractNumId w:val="20"/>
  </w:num>
  <w:num w:numId="9">
    <w:abstractNumId w:val="22"/>
  </w:num>
  <w:num w:numId="10">
    <w:abstractNumId w:val="1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num>
  <w:num w:numId="14">
    <w:abstractNumId w:val="6"/>
  </w:num>
  <w:num w:numId="15">
    <w:abstractNumId w:val="18"/>
  </w:num>
  <w:num w:numId="16">
    <w:abstractNumId w:val="7"/>
  </w:num>
  <w:num w:numId="17">
    <w:abstractNumId w:val="11"/>
  </w:num>
  <w:num w:numId="18">
    <w:abstractNumId w:val="24"/>
  </w:num>
  <w:num w:numId="19">
    <w:abstractNumId w:val="21"/>
  </w:num>
  <w:num w:numId="20">
    <w:abstractNumId w:val="23"/>
  </w:num>
  <w:num w:numId="21">
    <w:abstractNumId w:val="15"/>
  </w:num>
  <w:num w:numId="22">
    <w:abstractNumId w:val="27"/>
  </w:num>
  <w:num w:numId="23">
    <w:abstractNumId w:val="28"/>
  </w:num>
  <w:num w:numId="24">
    <w:abstractNumId w:val="26"/>
  </w:num>
  <w:num w:numId="25">
    <w:abstractNumId w:val="10"/>
  </w:num>
  <w:num w:numId="26">
    <w:abstractNumId w:val="13"/>
  </w:num>
  <w:num w:numId="27">
    <w:abstractNumId w:val="19"/>
  </w:num>
  <w:num w:numId="28">
    <w:abstractNumId w:val="1"/>
  </w:num>
  <w:num w:numId="29">
    <w:abstractNumId w:val="5"/>
  </w:num>
  <w:num w:numId="3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D78"/>
    <w:rsid w:val="0000717E"/>
    <w:rsid w:val="0000763F"/>
    <w:rsid w:val="00010E52"/>
    <w:rsid w:val="00011BB9"/>
    <w:rsid w:val="000156BD"/>
    <w:rsid w:val="000210D2"/>
    <w:rsid w:val="0002341A"/>
    <w:rsid w:val="0002420B"/>
    <w:rsid w:val="0003097C"/>
    <w:rsid w:val="00031B36"/>
    <w:rsid w:val="0003296A"/>
    <w:rsid w:val="00041968"/>
    <w:rsid w:val="00042F2A"/>
    <w:rsid w:val="0004453D"/>
    <w:rsid w:val="00044E62"/>
    <w:rsid w:val="00056730"/>
    <w:rsid w:val="00056CAA"/>
    <w:rsid w:val="00062FAC"/>
    <w:rsid w:val="00067A86"/>
    <w:rsid w:val="00070E73"/>
    <w:rsid w:val="000720AF"/>
    <w:rsid w:val="000754B9"/>
    <w:rsid w:val="000819FF"/>
    <w:rsid w:val="00081C74"/>
    <w:rsid w:val="000823E6"/>
    <w:rsid w:val="00082E33"/>
    <w:rsid w:val="00083444"/>
    <w:rsid w:val="00094BE0"/>
    <w:rsid w:val="00094F24"/>
    <w:rsid w:val="00095DFE"/>
    <w:rsid w:val="00097CAF"/>
    <w:rsid w:val="000A4F32"/>
    <w:rsid w:val="000C4CC6"/>
    <w:rsid w:val="000D164B"/>
    <w:rsid w:val="000D2E37"/>
    <w:rsid w:val="000D3A8B"/>
    <w:rsid w:val="000D3AC4"/>
    <w:rsid w:val="000D41F6"/>
    <w:rsid w:val="000D46CF"/>
    <w:rsid w:val="000D6B2C"/>
    <w:rsid w:val="000E0927"/>
    <w:rsid w:val="000E297E"/>
    <w:rsid w:val="000E726E"/>
    <w:rsid w:val="000F07E1"/>
    <w:rsid w:val="000F2930"/>
    <w:rsid w:val="000F42F1"/>
    <w:rsid w:val="000F6039"/>
    <w:rsid w:val="000F6721"/>
    <w:rsid w:val="000F7350"/>
    <w:rsid w:val="001002F6"/>
    <w:rsid w:val="00107D84"/>
    <w:rsid w:val="001128D8"/>
    <w:rsid w:val="00117774"/>
    <w:rsid w:val="00117A5E"/>
    <w:rsid w:val="00121405"/>
    <w:rsid w:val="00123871"/>
    <w:rsid w:val="00123FB2"/>
    <w:rsid w:val="00124884"/>
    <w:rsid w:val="00124E40"/>
    <w:rsid w:val="0012559C"/>
    <w:rsid w:val="00133E24"/>
    <w:rsid w:val="00134D05"/>
    <w:rsid w:val="00136025"/>
    <w:rsid w:val="001415DA"/>
    <w:rsid w:val="001415FA"/>
    <w:rsid w:val="0014459B"/>
    <w:rsid w:val="00145870"/>
    <w:rsid w:val="001555DB"/>
    <w:rsid w:val="001623F4"/>
    <w:rsid w:val="001660FD"/>
    <w:rsid w:val="001723CF"/>
    <w:rsid w:val="00172858"/>
    <w:rsid w:val="00172A27"/>
    <w:rsid w:val="00186712"/>
    <w:rsid w:val="0018698F"/>
    <w:rsid w:val="0018757E"/>
    <w:rsid w:val="00191544"/>
    <w:rsid w:val="00191DC8"/>
    <w:rsid w:val="00193B32"/>
    <w:rsid w:val="00194164"/>
    <w:rsid w:val="00194AF3"/>
    <w:rsid w:val="001968BB"/>
    <w:rsid w:val="001A1043"/>
    <w:rsid w:val="001A218F"/>
    <w:rsid w:val="001A356E"/>
    <w:rsid w:val="001A4211"/>
    <w:rsid w:val="001A49F5"/>
    <w:rsid w:val="001A5A50"/>
    <w:rsid w:val="001B3A31"/>
    <w:rsid w:val="001B4BCE"/>
    <w:rsid w:val="001B5319"/>
    <w:rsid w:val="001B64F3"/>
    <w:rsid w:val="001C1562"/>
    <w:rsid w:val="001C25B7"/>
    <w:rsid w:val="001C3FFA"/>
    <w:rsid w:val="001C461B"/>
    <w:rsid w:val="001D284B"/>
    <w:rsid w:val="001D5126"/>
    <w:rsid w:val="001E1137"/>
    <w:rsid w:val="001E4221"/>
    <w:rsid w:val="001E4B89"/>
    <w:rsid w:val="001E6D43"/>
    <w:rsid w:val="00200297"/>
    <w:rsid w:val="002006B5"/>
    <w:rsid w:val="00201C3B"/>
    <w:rsid w:val="00202338"/>
    <w:rsid w:val="00202678"/>
    <w:rsid w:val="00202C04"/>
    <w:rsid w:val="00203E31"/>
    <w:rsid w:val="00204AE7"/>
    <w:rsid w:val="002050CB"/>
    <w:rsid w:val="00211B40"/>
    <w:rsid w:val="00215438"/>
    <w:rsid w:val="0021548C"/>
    <w:rsid w:val="00235BF9"/>
    <w:rsid w:val="00235C30"/>
    <w:rsid w:val="00235EC5"/>
    <w:rsid w:val="00242FCE"/>
    <w:rsid w:val="00243C9C"/>
    <w:rsid w:val="002452B6"/>
    <w:rsid w:val="00256FE6"/>
    <w:rsid w:val="00257C83"/>
    <w:rsid w:val="00263B03"/>
    <w:rsid w:val="0026506F"/>
    <w:rsid w:val="00265454"/>
    <w:rsid w:val="002656C5"/>
    <w:rsid w:val="00276B0C"/>
    <w:rsid w:val="002818F3"/>
    <w:rsid w:val="00281C55"/>
    <w:rsid w:val="00291C68"/>
    <w:rsid w:val="00292716"/>
    <w:rsid w:val="00292C01"/>
    <w:rsid w:val="002A071F"/>
    <w:rsid w:val="002A4673"/>
    <w:rsid w:val="002A4727"/>
    <w:rsid w:val="002A50C1"/>
    <w:rsid w:val="002A67FC"/>
    <w:rsid w:val="002B1797"/>
    <w:rsid w:val="002B46E7"/>
    <w:rsid w:val="002B70E8"/>
    <w:rsid w:val="002C055E"/>
    <w:rsid w:val="002C09C2"/>
    <w:rsid w:val="002C222A"/>
    <w:rsid w:val="002C28FF"/>
    <w:rsid w:val="002C43C5"/>
    <w:rsid w:val="002C7B32"/>
    <w:rsid w:val="002D1C12"/>
    <w:rsid w:val="002D59E7"/>
    <w:rsid w:val="002E01D4"/>
    <w:rsid w:val="002E3426"/>
    <w:rsid w:val="002E6814"/>
    <w:rsid w:val="002F04BF"/>
    <w:rsid w:val="002F5AAE"/>
    <w:rsid w:val="002F6B61"/>
    <w:rsid w:val="0030051F"/>
    <w:rsid w:val="003050E2"/>
    <w:rsid w:val="00305935"/>
    <w:rsid w:val="00313711"/>
    <w:rsid w:val="003142AC"/>
    <w:rsid w:val="00314FC2"/>
    <w:rsid w:val="003153C5"/>
    <w:rsid w:val="00317A80"/>
    <w:rsid w:val="0032045C"/>
    <w:rsid w:val="00320D20"/>
    <w:rsid w:val="00322664"/>
    <w:rsid w:val="003229EB"/>
    <w:rsid w:val="0032426C"/>
    <w:rsid w:val="00324ADE"/>
    <w:rsid w:val="0032516E"/>
    <w:rsid w:val="00330EF7"/>
    <w:rsid w:val="00332F1D"/>
    <w:rsid w:val="00341DEE"/>
    <w:rsid w:val="003462D5"/>
    <w:rsid w:val="00347AD9"/>
    <w:rsid w:val="00355E62"/>
    <w:rsid w:val="00360E37"/>
    <w:rsid w:val="003668C7"/>
    <w:rsid w:val="003718E3"/>
    <w:rsid w:val="00377AAD"/>
    <w:rsid w:val="003806D7"/>
    <w:rsid w:val="00387D16"/>
    <w:rsid w:val="00395415"/>
    <w:rsid w:val="0039793C"/>
    <w:rsid w:val="003A07DD"/>
    <w:rsid w:val="003A4BCB"/>
    <w:rsid w:val="003B6217"/>
    <w:rsid w:val="003C2432"/>
    <w:rsid w:val="003C361A"/>
    <w:rsid w:val="003C3EA5"/>
    <w:rsid w:val="003C7870"/>
    <w:rsid w:val="003D1B9B"/>
    <w:rsid w:val="003D50F7"/>
    <w:rsid w:val="003D5154"/>
    <w:rsid w:val="003E352F"/>
    <w:rsid w:val="003E4A37"/>
    <w:rsid w:val="003F2490"/>
    <w:rsid w:val="003F6175"/>
    <w:rsid w:val="003F7546"/>
    <w:rsid w:val="003F7E2A"/>
    <w:rsid w:val="00400FF2"/>
    <w:rsid w:val="0040689A"/>
    <w:rsid w:val="00406F92"/>
    <w:rsid w:val="00407240"/>
    <w:rsid w:val="004171CD"/>
    <w:rsid w:val="004215EB"/>
    <w:rsid w:val="00421733"/>
    <w:rsid w:val="00423416"/>
    <w:rsid w:val="00425411"/>
    <w:rsid w:val="0042655D"/>
    <w:rsid w:val="00430F81"/>
    <w:rsid w:val="00432FC8"/>
    <w:rsid w:val="00433F1F"/>
    <w:rsid w:val="00436304"/>
    <w:rsid w:val="00437B40"/>
    <w:rsid w:val="00441E83"/>
    <w:rsid w:val="00442B0C"/>
    <w:rsid w:val="0044396D"/>
    <w:rsid w:val="00445524"/>
    <w:rsid w:val="00445E07"/>
    <w:rsid w:val="00447A48"/>
    <w:rsid w:val="00447AED"/>
    <w:rsid w:val="00452906"/>
    <w:rsid w:val="00453BB7"/>
    <w:rsid w:val="00454E85"/>
    <w:rsid w:val="0045672A"/>
    <w:rsid w:val="00466382"/>
    <w:rsid w:val="00466838"/>
    <w:rsid w:val="00466F0A"/>
    <w:rsid w:val="00467790"/>
    <w:rsid w:val="00470813"/>
    <w:rsid w:val="00470CF3"/>
    <w:rsid w:val="0047233C"/>
    <w:rsid w:val="00472A9C"/>
    <w:rsid w:val="00475C51"/>
    <w:rsid w:val="00480147"/>
    <w:rsid w:val="004838BF"/>
    <w:rsid w:val="0048436A"/>
    <w:rsid w:val="0048582A"/>
    <w:rsid w:val="0048706F"/>
    <w:rsid w:val="0048749A"/>
    <w:rsid w:val="00487A93"/>
    <w:rsid w:val="00491E56"/>
    <w:rsid w:val="00495903"/>
    <w:rsid w:val="00497A53"/>
    <w:rsid w:val="00497CB9"/>
    <w:rsid w:val="004A17F3"/>
    <w:rsid w:val="004A4513"/>
    <w:rsid w:val="004B1F58"/>
    <w:rsid w:val="004B2C1D"/>
    <w:rsid w:val="004B4E02"/>
    <w:rsid w:val="004B7CF1"/>
    <w:rsid w:val="004C22B6"/>
    <w:rsid w:val="004C2E73"/>
    <w:rsid w:val="004D04C3"/>
    <w:rsid w:val="004D1166"/>
    <w:rsid w:val="004D2170"/>
    <w:rsid w:val="004D3AB2"/>
    <w:rsid w:val="004D40C3"/>
    <w:rsid w:val="004E0346"/>
    <w:rsid w:val="004F18FA"/>
    <w:rsid w:val="004F5281"/>
    <w:rsid w:val="004F72EB"/>
    <w:rsid w:val="004F756C"/>
    <w:rsid w:val="0050023B"/>
    <w:rsid w:val="00501B6E"/>
    <w:rsid w:val="00502296"/>
    <w:rsid w:val="00504292"/>
    <w:rsid w:val="00505346"/>
    <w:rsid w:val="00506ED7"/>
    <w:rsid w:val="005073EB"/>
    <w:rsid w:val="005110C0"/>
    <w:rsid w:val="00511337"/>
    <w:rsid w:val="00512577"/>
    <w:rsid w:val="00512631"/>
    <w:rsid w:val="00514C5D"/>
    <w:rsid w:val="00520D8D"/>
    <w:rsid w:val="00524BFC"/>
    <w:rsid w:val="00533E00"/>
    <w:rsid w:val="00542D62"/>
    <w:rsid w:val="005434E0"/>
    <w:rsid w:val="00550A39"/>
    <w:rsid w:val="00552B19"/>
    <w:rsid w:val="0057404C"/>
    <w:rsid w:val="005757F9"/>
    <w:rsid w:val="00577DDD"/>
    <w:rsid w:val="005814C4"/>
    <w:rsid w:val="00582E3B"/>
    <w:rsid w:val="005854EE"/>
    <w:rsid w:val="00586210"/>
    <w:rsid w:val="005862ED"/>
    <w:rsid w:val="0058695C"/>
    <w:rsid w:val="00587460"/>
    <w:rsid w:val="005911C3"/>
    <w:rsid w:val="00594F6A"/>
    <w:rsid w:val="00595D9F"/>
    <w:rsid w:val="005A3880"/>
    <w:rsid w:val="005A4AB6"/>
    <w:rsid w:val="005B0DBB"/>
    <w:rsid w:val="005B646A"/>
    <w:rsid w:val="005B68C8"/>
    <w:rsid w:val="005C3799"/>
    <w:rsid w:val="005C6148"/>
    <w:rsid w:val="005C78A1"/>
    <w:rsid w:val="005D0EC4"/>
    <w:rsid w:val="005D241C"/>
    <w:rsid w:val="005D4032"/>
    <w:rsid w:val="005D5DB6"/>
    <w:rsid w:val="005D67DE"/>
    <w:rsid w:val="005E3EEB"/>
    <w:rsid w:val="00600526"/>
    <w:rsid w:val="006023A0"/>
    <w:rsid w:val="00610901"/>
    <w:rsid w:val="006147CE"/>
    <w:rsid w:val="00614914"/>
    <w:rsid w:val="006206A5"/>
    <w:rsid w:val="00620A9E"/>
    <w:rsid w:val="00624269"/>
    <w:rsid w:val="00627057"/>
    <w:rsid w:val="0062769D"/>
    <w:rsid w:val="006277DC"/>
    <w:rsid w:val="00631901"/>
    <w:rsid w:val="00631FCC"/>
    <w:rsid w:val="00635478"/>
    <w:rsid w:val="00635B4F"/>
    <w:rsid w:val="00645113"/>
    <w:rsid w:val="00645C53"/>
    <w:rsid w:val="00646839"/>
    <w:rsid w:val="00650E84"/>
    <w:rsid w:val="00651859"/>
    <w:rsid w:val="00652599"/>
    <w:rsid w:val="00652CDD"/>
    <w:rsid w:val="00655CB0"/>
    <w:rsid w:val="00661404"/>
    <w:rsid w:val="00662FEC"/>
    <w:rsid w:val="00671651"/>
    <w:rsid w:val="0067268A"/>
    <w:rsid w:val="00673DBD"/>
    <w:rsid w:val="006759A5"/>
    <w:rsid w:val="00676458"/>
    <w:rsid w:val="00676564"/>
    <w:rsid w:val="006813AA"/>
    <w:rsid w:val="00691A43"/>
    <w:rsid w:val="00693F3C"/>
    <w:rsid w:val="00694EFE"/>
    <w:rsid w:val="00696102"/>
    <w:rsid w:val="00696CE1"/>
    <w:rsid w:val="00696D3F"/>
    <w:rsid w:val="006A55D8"/>
    <w:rsid w:val="006A561F"/>
    <w:rsid w:val="006B2D3F"/>
    <w:rsid w:val="006B5548"/>
    <w:rsid w:val="006B6030"/>
    <w:rsid w:val="006B7EC4"/>
    <w:rsid w:val="006C7164"/>
    <w:rsid w:val="006C7FFA"/>
    <w:rsid w:val="006D330F"/>
    <w:rsid w:val="006E026D"/>
    <w:rsid w:val="006E5573"/>
    <w:rsid w:val="006E663F"/>
    <w:rsid w:val="006F4568"/>
    <w:rsid w:val="006F5D0D"/>
    <w:rsid w:val="006F5E59"/>
    <w:rsid w:val="006F66AF"/>
    <w:rsid w:val="006F67DB"/>
    <w:rsid w:val="006F6B26"/>
    <w:rsid w:val="00702A63"/>
    <w:rsid w:val="00702A7E"/>
    <w:rsid w:val="007065E7"/>
    <w:rsid w:val="00710851"/>
    <w:rsid w:val="00713623"/>
    <w:rsid w:val="00720D10"/>
    <w:rsid w:val="0072777C"/>
    <w:rsid w:val="00731FF1"/>
    <w:rsid w:val="0073413B"/>
    <w:rsid w:val="007374D9"/>
    <w:rsid w:val="007379FC"/>
    <w:rsid w:val="00737A00"/>
    <w:rsid w:val="00741CCD"/>
    <w:rsid w:val="00741EB9"/>
    <w:rsid w:val="00747041"/>
    <w:rsid w:val="0074738D"/>
    <w:rsid w:val="00751870"/>
    <w:rsid w:val="007521E7"/>
    <w:rsid w:val="0075555B"/>
    <w:rsid w:val="00756A1E"/>
    <w:rsid w:val="00756FE3"/>
    <w:rsid w:val="00757259"/>
    <w:rsid w:val="007572B7"/>
    <w:rsid w:val="00761B61"/>
    <w:rsid w:val="0076223B"/>
    <w:rsid w:val="007635D3"/>
    <w:rsid w:val="00770034"/>
    <w:rsid w:val="007755AB"/>
    <w:rsid w:val="00777603"/>
    <w:rsid w:val="00784AD3"/>
    <w:rsid w:val="00784B44"/>
    <w:rsid w:val="007857F7"/>
    <w:rsid w:val="00792291"/>
    <w:rsid w:val="007955C6"/>
    <w:rsid w:val="007A00ED"/>
    <w:rsid w:val="007A2483"/>
    <w:rsid w:val="007A371C"/>
    <w:rsid w:val="007B123F"/>
    <w:rsid w:val="007B35F8"/>
    <w:rsid w:val="007C04CE"/>
    <w:rsid w:val="007C4465"/>
    <w:rsid w:val="007C63E7"/>
    <w:rsid w:val="007C671E"/>
    <w:rsid w:val="007D072F"/>
    <w:rsid w:val="007D0A95"/>
    <w:rsid w:val="007D0BF9"/>
    <w:rsid w:val="007D52C6"/>
    <w:rsid w:val="007D6829"/>
    <w:rsid w:val="007E032B"/>
    <w:rsid w:val="007E33EB"/>
    <w:rsid w:val="007E7CAA"/>
    <w:rsid w:val="007F4862"/>
    <w:rsid w:val="0080199C"/>
    <w:rsid w:val="00803A7A"/>
    <w:rsid w:val="0080480D"/>
    <w:rsid w:val="00804CB3"/>
    <w:rsid w:val="00804D9E"/>
    <w:rsid w:val="00810313"/>
    <w:rsid w:val="00812229"/>
    <w:rsid w:val="00812858"/>
    <w:rsid w:val="00820A9E"/>
    <w:rsid w:val="00820FAF"/>
    <w:rsid w:val="00821EAD"/>
    <w:rsid w:val="0082784B"/>
    <w:rsid w:val="00827C8B"/>
    <w:rsid w:val="00830393"/>
    <w:rsid w:val="00833829"/>
    <w:rsid w:val="00834073"/>
    <w:rsid w:val="008348E8"/>
    <w:rsid w:val="00834C62"/>
    <w:rsid w:val="008371F6"/>
    <w:rsid w:val="008435D5"/>
    <w:rsid w:val="008439BC"/>
    <w:rsid w:val="00846B85"/>
    <w:rsid w:val="00846C72"/>
    <w:rsid w:val="00850628"/>
    <w:rsid w:val="008521CE"/>
    <w:rsid w:val="008521F7"/>
    <w:rsid w:val="00852CBD"/>
    <w:rsid w:val="00856CBC"/>
    <w:rsid w:val="008573C7"/>
    <w:rsid w:val="00862B20"/>
    <w:rsid w:val="0086614B"/>
    <w:rsid w:val="0086665B"/>
    <w:rsid w:val="008671DB"/>
    <w:rsid w:val="008700FB"/>
    <w:rsid w:val="00871094"/>
    <w:rsid w:val="00872E21"/>
    <w:rsid w:val="00875587"/>
    <w:rsid w:val="008836A0"/>
    <w:rsid w:val="00883B30"/>
    <w:rsid w:val="00885BF5"/>
    <w:rsid w:val="00891FEC"/>
    <w:rsid w:val="00895490"/>
    <w:rsid w:val="00896932"/>
    <w:rsid w:val="00897951"/>
    <w:rsid w:val="008A3E4B"/>
    <w:rsid w:val="008A535B"/>
    <w:rsid w:val="008B4659"/>
    <w:rsid w:val="008B57E9"/>
    <w:rsid w:val="008C11A8"/>
    <w:rsid w:val="008C3453"/>
    <w:rsid w:val="008C669A"/>
    <w:rsid w:val="008D10FD"/>
    <w:rsid w:val="008D37A8"/>
    <w:rsid w:val="008D3D75"/>
    <w:rsid w:val="008D440D"/>
    <w:rsid w:val="008D63AE"/>
    <w:rsid w:val="008E2049"/>
    <w:rsid w:val="008E729E"/>
    <w:rsid w:val="008F723E"/>
    <w:rsid w:val="009005AD"/>
    <w:rsid w:val="009019D2"/>
    <w:rsid w:val="00903D16"/>
    <w:rsid w:val="009050C1"/>
    <w:rsid w:val="009070DE"/>
    <w:rsid w:val="00911EE4"/>
    <w:rsid w:val="009163CE"/>
    <w:rsid w:val="00916FBA"/>
    <w:rsid w:val="00922D0A"/>
    <w:rsid w:val="009263E1"/>
    <w:rsid w:val="00930F63"/>
    <w:rsid w:val="009351C9"/>
    <w:rsid w:val="00944C47"/>
    <w:rsid w:val="00951DBC"/>
    <w:rsid w:val="009525D8"/>
    <w:rsid w:val="00952FF0"/>
    <w:rsid w:val="00960B18"/>
    <w:rsid w:val="00961C0E"/>
    <w:rsid w:val="00973601"/>
    <w:rsid w:val="00974AB3"/>
    <w:rsid w:val="00975B10"/>
    <w:rsid w:val="00975ED6"/>
    <w:rsid w:val="00980261"/>
    <w:rsid w:val="0098219A"/>
    <w:rsid w:val="0098597F"/>
    <w:rsid w:val="00986FB1"/>
    <w:rsid w:val="00992484"/>
    <w:rsid w:val="009930CA"/>
    <w:rsid w:val="009965AD"/>
    <w:rsid w:val="00996640"/>
    <w:rsid w:val="0099666C"/>
    <w:rsid w:val="009A19BE"/>
    <w:rsid w:val="009A2664"/>
    <w:rsid w:val="009A31B6"/>
    <w:rsid w:val="009A4C94"/>
    <w:rsid w:val="009A4F2F"/>
    <w:rsid w:val="009A7980"/>
    <w:rsid w:val="009B461E"/>
    <w:rsid w:val="009B6CD0"/>
    <w:rsid w:val="009C378C"/>
    <w:rsid w:val="009C52C9"/>
    <w:rsid w:val="009C6726"/>
    <w:rsid w:val="009C6BBF"/>
    <w:rsid w:val="009D14F9"/>
    <w:rsid w:val="009D1634"/>
    <w:rsid w:val="009D165D"/>
    <w:rsid w:val="009D3157"/>
    <w:rsid w:val="009D3460"/>
    <w:rsid w:val="009D4986"/>
    <w:rsid w:val="009D79B7"/>
    <w:rsid w:val="009E1088"/>
    <w:rsid w:val="009E5AF4"/>
    <w:rsid w:val="009F1389"/>
    <w:rsid w:val="009F1CCD"/>
    <w:rsid w:val="009F4F57"/>
    <w:rsid w:val="00A02882"/>
    <w:rsid w:val="00A04C43"/>
    <w:rsid w:val="00A058B6"/>
    <w:rsid w:val="00A073F6"/>
    <w:rsid w:val="00A11D06"/>
    <w:rsid w:val="00A127CE"/>
    <w:rsid w:val="00A13CEA"/>
    <w:rsid w:val="00A13DB8"/>
    <w:rsid w:val="00A13E01"/>
    <w:rsid w:val="00A176E7"/>
    <w:rsid w:val="00A17831"/>
    <w:rsid w:val="00A17F64"/>
    <w:rsid w:val="00A201A7"/>
    <w:rsid w:val="00A203F2"/>
    <w:rsid w:val="00A205C7"/>
    <w:rsid w:val="00A21594"/>
    <w:rsid w:val="00A23FB7"/>
    <w:rsid w:val="00A2575E"/>
    <w:rsid w:val="00A272E2"/>
    <w:rsid w:val="00A30EE0"/>
    <w:rsid w:val="00A320F1"/>
    <w:rsid w:val="00A3262F"/>
    <w:rsid w:val="00A3348C"/>
    <w:rsid w:val="00A3531E"/>
    <w:rsid w:val="00A41BFD"/>
    <w:rsid w:val="00A44ECE"/>
    <w:rsid w:val="00A47941"/>
    <w:rsid w:val="00A502AE"/>
    <w:rsid w:val="00A50DC3"/>
    <w:rsid w:val="00A511E4"/>
    <w:rsid w:val="00A519E5"/>
    <w:rsid w:val="00A54BA1"/>
    <w:rsid w:val="00A55F98"/>
    <w:rsid w:val="00A60394"/>
    <w:rsid w:val="00A655C7"/>
    <w:rsid w:val="00A70927"/>
    <w:rsid w:val="00A75D23"/>
    <w:rsid w:val="00A7699D"/>
    <w:rsid w:val="00A813FE"/>
    <w:rsid w:val="00A84D7F"/>
    <w:rsid w:val="00A85255"/>
    <w:rsid w:val="00A861D4"/>
    <w:rsid w:val="00A86A94"/>
    <w:rsid w:val="00A9446A"/>
    <w:rsid w:val="00AA1AA7"/>
    <w:rsid w:val="00AA252E"/>
    <w:rsid w:val="00AA3835"/>
    <w:rsid w:val="00AA5129"/>
    <w:rsid w:val="00AA5566"/>
    <w:rsid w:val="00AA68C9"/>
    <w:rsid w:val="00AA76BA"/>
    <w:rsid w:val="00AA7E4B"/>
    <w:rsid w:val="00AB11A7"/>
    <w:rsid w:val="00AB1AA0"/>
    <w:rsid w:val="00AB2984"/>
    <w:rsid w:val="00AC2305"/>
    <w:rsid w:val="00AC550C"/>
    <w:rsid w:val="00AC6744"/>
    <w:rsid w:val="00AC6F8E"/>
    <w:rsid w:val="00AD09A6"/>
    <w:rsid w:val="00AD3257"/>
    <w:rsid w:val="00AE35D4"/>
    <w:rsid w:val="00AE418F"/>
    <w:rsid w:val="00AF6BB0"/>
    <w:rsid w:val="00AF6C81"/>
    <w:rsid w:val="00AF74AB"/>
    <w:rsid w:val="00AF7CE4"/>
    <w:rsid w:val="00B05DF5"/>
    <w:rsid w:val="00B102A9"/>
    <w:rsid w:val="00B139E5"/>
    <w:rsid w:val="00B139EA"/>
    <w:rsid w:val="00B1546F"/>
    <w:rsid w:val="00B15AD4"/>
    <w:rsid w:val="00B2195E"/>
    <w:rsid w:val="00B219A1"/>
    <w:rsid w:val="00B23D94"/>
    <w:rsid w:val="00B2550D"/>
    <w:rsid w:val="00B25AFD"/>
    <w:rsid w:val="00B25BAA"/>
    <w:rsid w:val="00B25CC7"/>
    <w:rsid w:val="00B2666F"/>
    <w:rsid w:val="00B27BCF"/>
    <w:rsid w:val="00B31616"/>
    <w:rsid w:val="00B42DA5"/>
    <w:rsid w:val="00B43539"/>
    <w:rsid w:val="00B4753F"/>
    <w:rsid w:val="00B51D0E"/>
    <w:rsid w:val="00B52A9F"/>
    <w:rsid w:val="00B52E56"/>
    <w:rsid w:val="00B5341A"/>
    <w:rsid w:val="00B555CE"/>
    <w:rsid w:val="00B5692B"/>
    <w:rsid w:val="00B56FFE"/>
    <w:rsid w:val="00B64D01"/>
    <w:rsid w:val="00B67C92"/>
    <w:rsid w:val="00B70AEE"/>
    <w:rsid w:val="00B72720"/>
    <w:rsid w:val="00B7759B"/>
    <w:rsid w:val="00B84E81"/>
    <w:rsid w:val="00B850D7"/>
    <w:rsid w:val="00B87706"/>
    <w:rsid w:val="00B923A1"/>
    <w:rsid w:val="00B93F57"/>
    <w:rsid w:val="00B94FF2"/>
    <w:rsid w:val="00B956B9"/>
    <w:rsid w:val="00B96722"/>
    <w:rsid w:val="00BA12F8"/>
    <w:rsid w:val="00BA574E"/>
    <w:rsid w:val="00BA6413"/>
    <w:rsid w:val="00BA6B7F"/>
    <w:rsid w:val="00BA7A1E"/>
    <w:rsid w:val="00BB46C4"/>
    <w:rsid w:val="00BB497D"/>
    <w:rsid w:val="00BB5C82"/>
    <w:rsid w:val="00BB68EC"/>
    <w:rsid w:val="00BC3CF0"/>
    <w:rsid w:val="00BD14FD"/>
    <w:rsid w:val="00BD3A9D"/>
    <w:rsid w:val="00BD49A2"/>
    <w:rsid w:val="00BD541B"/>
    <w:rsid w:val="00BD5FAD"/>
    <w:rsid w:val="00BE20A7"/>
    <w:rsid w:val="00BE3FDD"/>
    <w:rsid w:val="00BF262B"/>
    <w:rsid w:val="00BF4241"/>
    <w:rsid w:val="00C00EAA"/>
    <w:rsid w:val="00C02653"/>
    <w:rsid w:val="00C05E4A"/>
    <w:rsid w:val="00C0782D"/>
    <w:rsid w:val="00C07BCB"/>
    <w:rsid w:val="00C10936"/>
    <w:rsid w:val="00C16636"/>
    <w:rsid w:val="00C16674"/>
    <w:rsid w:val="00C235C7"/>
    <w:rsid w:val="00C24A0A"/>
    <w:rsid w:val="00C25CF1"/>
    <w:rsid w:val="00C25E98"/>
    <w:rsid w:val="00C2710F"/>
    <w:rsid w:val="00C324BD"/>
    <w:rsid w:val="00C34FD9"/>
    <w:rsid w:val="00C41B0B"/>
    <w:rsid w:val="00C455E5"/>
    <w:rsid w:val="00C45CC5"/>
    <w:rsid w:val="00C46B79"/>
    <w:rsid w:val="00C5618A"/>
    <w:rsid w:val="00C60B04"/>
    <w:rsid w:val="00C65DBD"/>
    <w:rsid w:val="00C675EE"/>
    <w:rsid w:val="00C70E01"/>
    <w:rsid w:val="00C7204B"/>
    <w:rsid w:val="00C72492"/>
    <w:rsid w:val="00C77B6B"/>
    <w:rsid w:val="00C77E4A"/>
    <w:rsid w:val="00C82B2F"/>
    <w:rsid w:val="00C847AC"/>
    <w:rsid w:val="00C8721D"/>
    <w:rsid w:val="00C903D9"/>
    <w:rsid w:val="00C948A5"/>
    <w:rsid w:val="00CA0699"/>
    <w:rsid w:val="00CA4F15"/>
    <w:rsid w:val="00CA5011"/>
    <w:rsid w:val="00CA5FA6"/>
    <w:rsid w:val="00CA666A"/>
    <w:rsid w:val="00CB021A"/>
    <w:rsid w:val="00CB2E28"/>
    <w:rsid w:val="00CB568C"/>
    <w:rsid w:val="00CB5878"/>
    <w:rsid w:val="00CB679A"/>
    <w:rsid w:val="00CC14E0"/>
    <w:rsid w:val="00CC27A9"/>
    <w:rsid w:val="00CC4475"/>
    <w:rsid w:val="00CC5A23"/>
    <w:rsid w:val="00CC5C8B"/>
    <w:rsid w:val="00CC6531"/>
    <w:rsid w:val="00CD0AD7"/>
    <w:rsid w:val="00CD185B"/>
    <w:rsid w:val="00CD333A"/>
    <w:rsid w:val="00CD43C0"/>
    <w:rsid w:val="00CD4598"/>
    <w:rsid w:val="00CD7154"/>
    <w:rsid w:val="00CE10F1"/>
    <w:rsid w:val="00CE1A84"/>
    <w:rsid w:val="00CE4457"/>
    <w:rsid w:val="00CE4FF8"/>
    <w:rsid w:val="00CE79DC"/>
    <w:rsid w:val="00CE7DF5"/>
    <w:rsid w:val="00CF171F"/>
    <w:rsid w:val="00D008F5"/>
    <w:rsid w:val="00D03C3F"/>
    <w:rsid w:val="00D04528"/>
    <w:rsid w:val="00D053BC"/>
    <w:rsid w:val="00D072F9"/>
    <w:rsid w:val="00D07B21"/>
    <w:rsid w:val="00D11A45"/>
    <w:rsid w:val="00D1460C"/>
    <w:rsid w:val="00D22997"/>
    <w:rsid w:val="00D33284"/>
    <w:rsid w:val="00D377C4"/>
    <w:rsid w:val="00D43999"/>
    <w:rsid w:val="00D4646E"/>
    <w:rsid w:val="00D46A3F"/>
    <w:rsid w:val="00D5408C"/>
    <w:rsid w:val="00D55BD6"/>
    <w:rsid w:val="00D5603A"/>
    <w:rsid w:val="00D6193D"/>
    <w:rsid w:val="00D6718A"/>
    <w:rsid w:val="00D71A03"/>
    <w:rsid w:val="00D72EBA"/>
    <w:rsid w:val="00D75A98"/>
    <w:rsid w:val="00D775F3"/>
    <w:rsid w:val="00D82716"/>
    <w:rsid w:val="00D83226"/>
    <w:rsid w:val="00D9048F"/>
    <w:rsid w:val="00D90E2A"/>
    <w:rsid w:val="00D93AD2"/>
    <w:rsid w:val="00D940F7"/>
    <w:rsid w:val="00D95ED4"/>
    <w:rsid w:val="00D964A5"/>
    <w:rsid w:val="00DA22E0"/>
    <w:rsid w:val="00DA3B80"/>
    <w:rsid w:val="00DA6F6E"/>
    <w:rsid w:val="00DA793A"/>
    <w:rsid w:val="00DB23E0"/>
    <w:rsid w:val="00DB367D"/>
    <w:rsid w:val="00DB4863"/>
    <w:rsid w:val="00DC6557"/>
    <w:rsid w:val="00DD0D82"/>
    <w:rsid w:val="00DD10F8"/>
    <w:rsid w:val="00DD48F0"/>
    <w:rsid w:val="00DD59F5"/>
    <w:rsid w:val="00DD5B05"/>
    <w:rsid w:val="00DE0686"/>
    <w:rsid w:val="00DF1774"/>
    <w:rsid w:val="00DF1D15"/>
    <w:rsid w:val="00DF2AEA"/>
    <w:rsid w:val="00DF669E"/>
    <w:rsid w:val="00E0059F"/>
    <w:rsid w:val="00E0475F"/>
    <w:rsid w:val="00E04EDC"/>
    <w:rsid w:val="00E12164"/>
    <w:rsid w:val="00E12759"/>
    <w:rsid w:val="00E14A8C"/>
    <w:rsid w:val="00E16F7E"/>
    <w:rsid w:val="00E20E4C"/>
    <w:rsid w:val="00E2241A"/>
    <w:rsid w:val="00E2364B"/>
    <w:rsid w:val="00E242A9"/>
    <w:rsid w:val="00E35B42"/>
    <w:rsid w:val="00E4154F"/>
    <w:rsid w:val="00E43664"/>
    <w:rsid w:val="00E441E7"/>
    <w:rsid w:val="00E442DA"/>
    <w:rsid w:val="00E45DF9"/>
    <w:rsid w:val="00E47EFD"/>
    <w:rsid w:val="00E554C2"/>
    <w:rsid w:val="00E560C7"/>
    <w:rsid w:val="00E56361"/>
    <w:rsid w:val="00E57929"/>
    <w:rsid w:val="00E6370D"/>
    <w:rsid w:val="00E65D28"/>
    <w:rsid w:val="00E6734F"/>
    <w:rsid w:val="00E72857"/>
    <w:rsid w:val="00E728F4"/>
    <w:rsid w:val="00E72EDE"/>
    <w:rsid w:val="00E767BF"/>
    <w:rsid w:val="00E810C4"/>
    <w:rsid w:val="00E81825"/>
    <w:rsid w:val="00E8400A"/>
    <w:rsid w:val="00E864C3"/>
    <w:rsid w:val="00E9068E"/>
    <w:rsid w:val="00E91002"/>
    <w:rsid w:val="00E922AA"/>
    <w:rsid w:val="00EA4E3F"/>
    <w:rsid w:val="00EA7837"/>
    <w:rsid w:val="00EB3B13"/>
    <w:rsid w:val="00EC456A"/>
    <w:rsid w:val="00ED0266"/>
    <w:rsid w:val="00ED1812"/>
    <w:rsid w:val="00EE162F"/>
    <w:rsid w:val="00EE2D1F"/>
    <w:rsid w:val="00EE4F09"/>
    <w:rsid w:val="00EE675B"/>
    <w:rsid w:val="00EE72C7"/>
    <w:rsid w:val="00EF0295"/>
    <w:rsid w:val="00EF06DE"/>
    <w:rsid w:val="00EF1933"/>
    <w:rsid w:val="00EF42B1"/>
    <w:rsid w:val="00EF4B0E"/>
    <w:rsid w:val="00F013D8"/>
    <w:rsid w:val="00F062C0"/>
    <w:rsid w:val="00F0760A"/>
    <w:rsid w:val="00F12238"/>
    <w:rsid w:val="00F12E93"/>
    <w:rsid w:val="00F151FF"/>
    <w:rsid w:val="00F15B0A"/>
    <w:rsid w:val="00F22272"/>
    <w:rsid w:val="00F24080"/>
    <w:rsid w:val="00F241D8"/>
    <w:rsid w:val="00F2485F"/>
    <w:rsid w:val="00F32F83"/>
    <w:rsid w:val="00F379CF"/>
    <w:rsid w:val="00F51A31"/>
    <w:rsid w:val="00F53F9B"/>
    <w:rsid w:val="00F63EB2"/>
    <w:rsid w:val="00F64C0A"/>
    <w:rsid w:val="00F65BC6"/>
    <w:rsid w:val="00F73357"/>
    <w:rsid w:val="00F7582F"/>
    <w:rsid w:val="00F76471"/>
    <w:rsid w:val="00F77440"/>
    <w:rsid w:val="00F83300"/>
    <w:rsid w:val="00F838B5"/>
    <w:rsid w:val="00F91B42"/>
    <w:rsid w:val="00F94551"/>
    <w:rsid w:val="00F956BF"/>
    <w:rsid w:val="00FA636D"/>
    <w:rsid w:val="00FA7112"/>
    <w:rsid w:val="00FC294C"/>
    <w:rsid w:val="00FC4C19"/>
    <w:rsid w:val="00FC51B6"/>
    <w:rsid w:val="00FC69B8"/>
    <w:rsid w:val="00FD016A"/>
    <w:rsid w:val="00FD2234"/>
    <w:rsid w:val="00FD26F4"/>
    <w:rsid w:val="00FD3ED1"/>
    <w:rsid w:val="00FD472F"/>
    <w:rsid w:val="00FD5C0A"/>
    <w:rsid w:val="00FD60B4"/>
    <w:rsid w:val="00FE2B37"/>
    <w:rsid w:val="00FE36FE"/>
    <w:rsid w:val="00FE733E"/>
    <w:rsid w:val="00FF21AF"/>
    <w:rsid w:val="0BB2093E"/>
    <w:rsid w:val="26946D32"/>
    <w:rsid w:val="27D3705B"/>
    <w:rsid w:val="316B1214"/>
    <w:rsid w:val="3E8A6BF2"/>
    <w:rsid w:val="5785458F"/>
    <w:rsid w:val="5FFE05C1"/>
    <w:rsid w:val="6AF4605D"/>
    <w:rsid w:val="6FA114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6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pPr>
      <w:spacing w:after="200" w:line="276" w:lineRule="auto"/>
    </w:pPr>
    <w:rPr>
      <w:rFonts w:ascii="Calibri" w:hAnsi="Calibri"/>
      <w:sz w:val="22"/>
      <w:szCs w:val="22"/>
      <w:lang w:eastAsia="en-US"/>
    </w:rPr>
  </w:style>
  <w:style w:type="paragraph" w:styleId="Nagwek1">
    <w:name w:val="heading 1"/>
    <w:basedOn w:val="Normalny"/>
    <w:next w:val="Normalny"/>
    <w:link w:val="Nagwek1Znak"/>
    <w:uiPriority w:val="9"/>
    <w:qFormat/>
    <w:pPr>
      <w:keepNext/>
      <w:spacing w:before="240" w:after="60"/>
      <w:outlineLvl w:val="0"/>
    </w:pPr>
    <w:rPr>
      <w:rFonts w:ascii="Arial" w:hAnsi="Arial"/>
      <w:b/>
      <w:bCs/>
      <w:kern w:val="32"/>
      <w:sz w:val="32"/>
      <w:szCs w:val="32"/>
      <w:lang w:val="x-none"/>
    </w:rPr>
  </w:style>
  <w:style w:type="paragraph" w:styleId="Nagwek2">
    <w:name w:val="heading 2"/>
    <w:basedOn w:val="Normalny"/>
    <w:next w:val="Normalny"/>
    <w:link w:val="Nagwek2Znak"/>
    <w:uiPriority w:val="9"/>
    <w:qFormat/>
    <w:pPr>
      <w:keepNext/>
      <w:spacing w:before="240" w:after="60"/>
      <w:outlineLvl w:val="1"/>
    </w:pPr>
    <w:rPr>
      <w:rFonts w:ascii="Cambria" w:hAnsi="Cambria"/>
      <w:b/>
      <w:bCs/>
      <w:i/>
      <w:iCs/>
      <w:sz w:val="28"/>
      <w:szCs w:val="28"/>
      <w:lang w:val="x-none"/>
    </w:rPr>
  </w:style>
  <w:style w:type="paragraph" w:styleId="Nagwek3">
    <w:name w:val="heading 3"/>
    <w:basedOn w:val="Normalny"/>
    <w:next w:val="Normalny"/>
    <w:link w:val="Nagwek3Znak"/>
    <w:uiPriority w:val="9"/>
    <w:qFormat/>
    <w:rsid w:val="00421733"/>
    <w:pPr>
      <w:spacing w:before="200" w:after="0" w:line="271" w:lineRule="auto"/>
      <w:outlineLvl w:val="2"/>
    </w:pPr>
    <w:rPr>
      <w:rFonts w:ascii="Calibri Light" w:eastAsia="SimSun" w:hAnsi="Calibri Light"/>
      <w:b/>
      <w:bCs/>
      <w:lang w:val="x-none" w:eastAsia="x-none"/>
    </w:rPr>
  </w:style>
  <w:style w:type="paragraph" w:styleId="Nagwek4">
    <w:name w:val="heading 4"/>
    <w:basedOn w:val="Normalny"/>
    <w:next w:val="Normalny"/>
    <w:link w:val="Nagwek4Znak"/>
    <w:uiPriority w:val="9"/>
    <w:qFormat/>
    <w:rsid w:val="00421733"/>
    <w:pPr>
      <w:spacing w:before="200" w:after="0"/>
      <w:outlineLvl w:val="3"/>
    </w:pPr>
    <w:rPr>
      <w:rFonts w:ascii="Calibri Light" w:eastAsia="SimSun" w:hAnsi="Calibri Light"/>
      <w:b/>
      <w:bCs/>
      <w:i/>
      <w:iCs/>
      <w:lang w:val="x-none" w:eastAsia="x-none"/>
    </w:rPr>
  </w:style>
  <w:style w:type="paragraph" w:styleId="Nagwek5">
    <w:name w:val="heading 5"/>
    <w:basedOn w:val="Normalny"/>
    <w:next w:val="Normalny"/>
    <w:link w:val="Nagwek5Znak"/>
    <w:uiPriority w:val="9"/>
    <w:qFormat/>
    <w:rsid w:val="00421733"/>
    <w:pPr>
      <w:spacing w:before="200" w:after="0"/>
      <w:outlineLvl w:val="4"/>
    </w:pPr>
    <w:rPr>
      <w:rFonts w:ascii="Calibri Light" w:eastAsia="SimSun" w:hAnsi="Calibri Light"/>
      <w:b/>
      <w:bCs/>
      <w:color w:val="7F7F7F"/>
      <w:lang w:val="x-none" w:eastAsia="x-none"/>
    </w:rPr>
  </w:style>
  <w:style w:type="paragraph" w:styleId="Nagwek6">
    <w:name w:val="heading 6"/>
    <w:basedOn w:val="Normalny"/>
    <w:next w:val="Normalny"/>
    <w:link w:val="Nagwek6Znak"/>
    <w:uiPriority w:val="9"/>
    <w:qFormat/>
    <w:rsid w:val="00421733"/>
    <w:pPr>
      <w:spacing w:after="0" w:line="271" w:lineRule="auto"/>
      <w:outlineLvl w:val="5"/>
    </w:pPr>
    <w:rPr>
      <w:rFonts w:ascii="Calibri Light" w:eastAsia="SimSun" w:hAnsi="Calibri Light"/>
      <w:b/>
      <w:bCs/>
      <w:i/>
      <w:iCs/>
      <w:color w:val="7F7F7F"/>
      <w:lang w:val="x-none" w:eastAsia="x-none"/>
    </w:rPr>
  </w:style>
  <w:style w:type="paragraph" w:styleId="Nagwek7">
    <w:name w:val="heading 7"/>
    <w:basedOn w:val="Normalny"/>
    <w:next w:val="Normalny"/>
    <w:link w:val="Nagwek7Znak"/>
    <w:uiPriority w:val="9"/>
    <w:qFormat/>
    <w:pPr>
      <w:spacing w:before="240" w:after="60"/>
      <w:outlineLvl w:val="6"/>
    </w:pPr>
    <w:rPr>
      <w:rFonts w:ascii="Times New Roman" w:hAnsi="Times New Roman"/>
      <w:sz w:val="24"/>
      <w:szCs w:val="24"/>
      <w:lang w:val="x-none"/>
    </w:rPr>
  </w:style>
  <w:style w:type="paragraph" w:styleId="Nagwek8">
    <w:name w:val="heading 8"/>
    <w:basedOn w:val="Normalny"/>
    <w:next w:val="Normalny"/>
    <w:link w:val="Nagwek8Znak"/>
    <w:uiPriority w:val="9"/>
    <w:qFormat/>
    <w:rsid w:val="00421733"/>
    <w:pPr>
      <w:spacing w:after="0"/>
      <w:outlineLvl w:val="7"/>
    </w:pPr>
    <w:rPr>
      <w:rFonts w:ascii="Calibri Light" w:eastAsia="SimSun" w:hAnsi="Calibri Light"/>
      <w:sz w:val="20"/>
      <w:szCs w:val="20"/>
      <w:lang w:val="x-none" w:eastAsia="x-none"/>
    </w:rPr>
  </w:style>
  <w:style w:type="paragraph" w:styleId="Nagwek9">
    <w:name w:val="heading 9"/>
    <w:basedOn w:val="Normalny"/>
    <w:next w:val="Normalny"/>
    <w:link w:val="Nagwek9Znak"/>
    <w:uiPriority w:val="9"/>
    <w:qFormat/>
    <w:rsid w:val="00421733"/>
    <w:pPr>
      <w:spacing w:after="0"/>
      <w:outlineLvl w:val="8"/>
    </w:pPr>
    <w:rPr>
      <w:rFonts w:ascii="Calibri Light" w:eastAsia="SimSun" w:hAnsi="Calibri Light"/>
      <w:i/>
      <w:iCs/>
      <w:spacing w:val="5"/>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matkomentarzaZnak">
    <w:name w:val="Temat komentarza Znak"/>
    <w:link w:val="Tematkomentarza"/>
    <w:uiPriority w:val="99"/>
    <w:semiHidden/>
    <w:rPr>
      <w:rFonts w:ascii="Calibri" w:hAnsi="Calibri"/>
      <w:b/>
      <w:bCs/>
      <w:lang w:eastAsia="en-US"/>
    </w:rPr>
  </w:style>
  <w:style w:type="character" w:customStyle="1" w:styleId="Nagwek2Znak">
    <w:name w:val="Nagłówek 2 Znak"/>
    <w:link w:val="Nagwek2"/>
    <w:uiPriority w:val="9"/>
    <w:qFormat/>
    <w:rPr>
      <w:rFonts w:ascii="Cambria" w:eastAsia="Times New Roman" w:hAnsi="Cambria" w:cs="Times New Roman"/>
      <w:b/>
      <w:bCs/>
      <w:i/>
      <w:iCs/>
      <w:sz w:val="28"/>
      <w:szCs w:val="28"/>
      <w:lang w:eastAsia="en-US"/>
    </w:rPr>
  </w:style>
  <w:style w:type="character" w:styleId="Hipercze">
    <w:name w:val="Hyperlink"/>
    <w:rPr>
      <w:color w:val="0000FF"/>
      <w:u w:val="single"/>
    </w:rPr>
  </w:style>
  <w:style w:type="character" w:customStyle="1" w:styleId="NagwekZnak">
    <w:name w:val="Nagłówek Znak"/>
    <w:aliases w:val="Nagłówek strony Znak"/>
    <w:link w:val="Nagwek"/>
    <w:uiPriority w:val="99"/>
    <w:qFormat/>
    <w:rPr>
      <w:rFonts w:ascii="Calibri" w:hAnsi="Calibri"/>
      <w:sz w:val="28"/>
      <w:szCs w:val="24"/>
      <w:lang w:bidi="ar-SA"/>
    </w:rPr>
  </w:style>
  <w:style w:type="character" w:customStyle="1" w:styleId="TekstpodstawowyZnak">
    <w:name w:val="Tekst podstawowy Znak"/>
    <w:link w:val="Tekstpodstawowy"/>
    <w:rPr>
      <w:rFonts w:ascii="Calibri" w:hAnsi="Calibri"/>
      <w:sz w:val="32"/>
      <w:szCs w:val="22"/>
      <w:lang w:val="pl-PL" w:eastAsia="pl-PL" w:bidi="ar-SA"/>
    </w:rPr>
  </w:style>
  <w:style w:type="character" w:customStyle="1" w:styleId="TekstkomentarzaZnak">
    <w:name w:val="Tekst komentarza Znak"/>
    <w:aliases w:val=" Znak2 Znak"/>
    <w:link w:val="Tekstkomentarza"/>
    <w:uiPriority w:val="99"/>
    <w:rPr>
      <w:rFonts w:ascii="Calibri" w:hAnsi="Calibri"/>
      <w:lang w:eastAsia="en-US"/>
    </w:rPr>
  </w:style>
  <w:style w:type="character" w:styleId="Odwoanieprzypisukocowego">
    <w:name w:val="endnote reference"/>
    <w:semiHidden/>
    <w:rPr>
      <w:vertAlign w:val="superscript"/>
    </w:rPr>
  </w:style>
  <w:style w:type="character" w:styleId="Numerstrony">
    <w:name w:val="page number"/>
    <w:basedOn w:val="Domylnaczcionkaakapitu"/>
  </w:style>
  <w:style w:type="character" w:customStyle="1" w:styleId="TekstdymkaZnak">
    <w:name w:val="Tekst dymka Znak"/>
    <w:link w:val="Tekstdymka"/>
    <w:qFormat/>
    <w:rPr>
      <w:rFonts w:ascii="Tahoma" w:hAnsi="Tahoma" w:cs="Tahoma"/>
      <w:sz w:val="16"/>
      <w:szCs w:val="16"/>
      <w:lang w:eastAsia="en-US"/>
    </w:rPr>
  </w:style>
  <w:style w:type="character" w:styleId="Odwoaniedokomentarza">
    <w:name w:val="annotation reference"/>
    <w:uiPriority w:val="99"/>
    <w:unhideWhenUsed/>
    <w:rPr>
      <w:sz w:val="16"/>
      <w:szCs w:val="16"/>
    </w:rPr>
  </w:style>
  <w:style w:type="paragraph" w:customStyle="1" w:styleId="BodyText21">
    <w:name w:val="Body Text 21"/>
    <w:basedOn w:val="Normalny"/>
    <w:pPr>
      <w:spacing w:after="0" w:line="240" w:lineRule="auto"/>
      <w:ind w:left="226" w:hanging="226"/>
      <w:jc w:val="both"/>
    </w:pPr>
    <w:rPr>
      <w:rFonts w:ascii="Times New Roman" w:hAnsi="Times New Roman"/>
      <w:sz w:val="24"/>
      <w:szCs w:val="20"/>
      <w:lang w:eastAsia="pl-PL"/>
    </w:rPr>
  </w:style>
  <w:style w:type="paragraph" w:customStyle="1" w:styleId="Paragraf">
    <w:name w:val="Paragraf"/>
    <w:basedOn w:val="Nagwek1"/>
    <w:pPr>
      <w:numPr>
        <w:numId w:val="1"/>
      </w:numPr>
      <w:tabs>
        <w:tab w:val="left" w:pos="720"/>
      </w:tabs>
      <w:spacing w:before="120" w:after="360" w:line="240" w:lineRule="auto"/>
      <w:jc w:val="center"/>
    </w:pPr>
    <w:rPr>
      <w:rFonts w:ascii="Times New Roman" w:hAnsi="Times New Roman"/>
      <w:bCs w:val="0"/>
      <w:kern w:val="0"/>
      <w:szCs w:val="20"/>
      <w:lang w:eastAsia="pl-PL"/>
    </w:rPr>
  </w:style>
  <w:style w:type="paragraph" w:styleId="Nagwek">
    <w:name w:val="header"/>
    <w:aliases w:val="Nagłówek strony"/>
    <w:basedOn w:val="Normalny"/>
    <w:link w:val="NagwekZnak"/>
    <w:uiPriority w:val="99"/>
    <w:qFormat/>
    <w:pPr>
      <w:tabs>
        <w:tab w:val="center" w:pos="4536"/>
        <w:tab w:val="right" w:pos="9072"/>
      </w:tabs>
      <w:spacing w:after="0" w:line="240" w:lineRule="auto"/>
    </w:pPr>
    <w:rPr>
      <w:sz w:val="28"/>
      <w:szCs w:val="24"/>
      <w:lang w:val="x-none" w:eastAsia="x-none"/>
    </w:rPr>
  </w:style>
  <w:style w:type="paragraph" w:styleId="Tekstpodstawowywcity2">
    <w:name w:val="Body Text Indent 2"/>
    <w:basedOn w:val="Normalny"/>
    <w:pPr>
      <w:spacing w:after="120" w:line="480" w:lineRule="auto"/>
      <w:ind w:left="283"/>
    </w:pPr>
  </w:style>
  <w:style w:type="paragraph" w:customStyle="1" w:styleId="BodyText31">
    <w:name w:val="Body Text 31"/>
    <w:basedOn w:val="Normalny"/>
    <w:pPr>
      <w:widowControl w:val="0"/>
      <w:spacing w:after="0" w:line="240" w:lineRule="auto"/>
    </w:pPr>
    <w:rPr>
      <w:rFonts w:ascii="Times New Roman" w:hAnsi="Times New Roman"/>
      <w:sz w:val="28"/>
      <w:szCs w:val="20"/>
      <w:lang w:eastAsia="pl-PL"/>
    </w:rPr>
  </w:style>
  <w:style w:type="paragraph" w:customStyle="1" w:styleId="Standardowy1">
    <w:name w:val="Standardowy1"/>
    <w:rPr>
      <w:rFonts w:cs="Mangal"/>
      <w:lang w:bidi="hi-IN"/>
    </w:rPr>
  </w:style>
  <w:style w:type="paragraph" w:styleId="Stopka">
    <w:name w:val="footer"/>
    <w:basedOn w:val="Normalny"/>
    <w:link w:val="StopkaZnak"/>
    <w:uiPriority w:val="99"/>
    <w:qFormat/>
    <w:pPr>
      <w:tabs>
        <w:tab w:val="center" w:pos="4536"/>
        <w:tab w:val="right" w:pos="9072"/>
      </w:tabs>
      <w:spacing w:after="0" w:line="240" w:lineRule="auto"/>
    </w:pPr>
    <w:rPr>
      <w:rFonts w:ascii="Times New Roman" w:hAnsi="Times New Roman"/>
      <w:sz w:val="24"/>
      <w:szCs w:val="20"/>
      <w:lang w:val="x-none"/>
    </w:rPr>
  </w:style>
  <w:style w:type="paragraph" w:styleId="Tekstpodstawowy3">
    <w:name w:val="Body Text 3"/>
    <w:basedOn w:val="Normalny"/>
    <w:pPr>
      <w:spacing w:after="0" w:line="240" w:lineRule="auto"/>
      <w:jc w:val="both"/>
    </w:pPr>
    <w:rPr>
      <w:rFonts w:ascii="Times New Roman" w:hAnsi="Times New Roman"/>
      <w:sz w:val="24"/>
      <w:szCs w:val="20"/>
      <w:lang w:eastAsia="pl-PL"/>
    </w:rPr>
  </w:style>
  <w:style w:type="paragraph" w:styleId="Tematkomentarza">
    <w:name w:val="annotation subject"/>
    <w:basedOn w:val="Tekstkomentarza"/>
    <w:next w:val="Tekstkomentarza"/>
    <w:link w:val="TematkomentarzaZnak"/>
    <w:uiPriority w:val="99"/>
    <w:unhideWhenUsed/>
    <w:rPr>
      <w:b/>
      <w:bCs/>
    </w:rPr>
  </w:style>
  <w:style w:type="paragraph" w:styleId="Tekstkomentarza">
    <w:name w:val="annotation text"/>
    <w:aliases w:val=" Znak2"/>
    <w:basedOn w:val="Normalny"/>
    <w:link w:val="TekstkomentarzaZnak"/>
    <w:uiPriority w:val="99"/>
    <w:unhideWhenUsed/>
    <w:rPr>
      <w:sz w:val="20"/>
      <w:szCs w:val="20"/>
      <w:lang w:val="x-none"/>
    </w:rPr>
  </w:style>
  <w:style w:type="paragraph" w:styleId="Tekstpodstawowy2">
    <w:name w:val="Body Text 2"/>
    <w:basedOn w:val="Normalny"/>
    <w:pPr>
      <w:spacing w:after="120" w:line="480" w:lineRule="auto"/>
    </w:pPr>
  </w:style>
  <w:style w:type="paragraph" w:customStyle="1" w:styleId="Default">
    <w:name w:val="Default"/>
    <w:unhideWhenUsed/>
    <w:pPr>
      <w:widowControl w:val="0"/>
      <w:autoSpaceDE w:val="0"/>
      <w:autoSpaceDN w:val="0"/>
      <w:adjustRightInd w:val="0"/>
    </w:pPr>
    <w:rPr>
      <w:color w:val="000000"/>
      <w:sz w:val="24"/>
    </w:rPr>
  </w:style>
  <w:style w:type="paragraph" w:styleId="Tekstpodstawowy">
    <w:name w:val="Body Text"/>
    <w:basedOn w:val="Normalny"/>
    <w:link w:val="TekstpodstawowyZnak"/>
    <w:pPr>
      <w:spacing w:after="0" w:line="240" w:lineRule="auto"/>
      <w:jc w:val="both"/>
    </w:pPr>
    <w:rPr>
      <w:sz w:val="32"/>
      <w:lang w:eastAsia="pl-PL"/>
    </w:rPr>
  </w:style>
  <w:style w:type="paragraph" w:customStyle="1" w:styleId="Level4">
    <w:name w:val="Level 4"/>
    <w:basedOn w:val="Normalny"/>
    <w:next w:val="Normalny"/>
    <w:pPr>
      <w:numPr>
        <w:ilvl w:val="3"/>
        <w:numId w:val="2"/>
      </w:numPr>
      <w:spacing w:after="210" w:line="264" w:lineRule="auto"/>
      <w:jc w:val="both"/>
      <w:outlineLvl w:val="3"/>
    </w:pPr>
    <w:rPr>
      <w:rFonts w:ascii="Arial" w:hAnsi="Arial"/>
      <w:kern w:val="28"/>
      <w:sz w:val="21"/>
      <w:szCs w:val="20"/>
    </w:rPr>
  </w:style>
  <w:style w:type="paragraph" w:styleId="Tekstprzypisukocowego">
    <w:name w:val="endnote text"/>
    <w:basedOn w:val="Normalny"/>
    <w:semiHidden/>
    <w:rPr>
      <w:sz w:val="20"/>
      <w:szCs w:val="20"/>
    </w:rPr>
  </w:style>
  <w:style w:type="paragraph" w:styleId="Tekstpodstawowywcity3">
    <w:name w:val="Body Text Indent 3"/>
    <w:basedOn w:val="Normalny"/>
    <w:pPr>
      <w:spacing w:after="120" w:line="240" w:lineRule="auto"/>
      <w:ind w:left="283"/>
    </w:pPr>
    <w:rPr>
      <w:rFonts w:ascii="Times New Roman" w:hAnsi="Times New Roman"/>
      <w:sz w:val="16"/>
      <w:szCs w:val="16"/>
      <w:lang w:eastAsia="pl-PL"/>
    </w:rPr>
  </w:style>
  <w:style w:type="paragraph" w:styleId="Tekstdymka">
    <w:name w:val="Balloon Text"/>
    <w:basedOn w:val="Normalny"/>
    <w:link w:val="TekstdymkaZnak"/>
    <w:unhideWhenUsed/>
    <w:qFormat/>
    <w:pPr>
      <w:spacing w:after="0" w:line="240" w:lineRule="auto"/>
    </w:pPr>
    <w:rPr>
      <w:rFonts w:ascii="Tahoma" w:hAnsi="Tahoma"/>
      <w:sz w:val="16"/>
      <w:szCs w:val="16"/>
      <w:lang w:val="x-none"/>
    </w:rPr>
  </w:style>
  <w:style w:type="paragraph" w:customStyle="1" w:styleId="Kolorowalistaakcent11">
    <w:name w:val="Kolorowa lista — akcent 11"/>
    <w:aliases w:val="L1,Numerowanie,Akapit z listą5,T_SZ_List Paragraph,normalny tekst,Akapit z listą BS"/>
    <w:basedOn w:val="Normalny"/>
    <w:link w:val="Kolorowalistaakcent1Znak"/>
    <w:uiPriority w:val="34"/>
    <w:qFormat/>
    <w:pPr>
      <w:ind w:left="720"/>
      <w:contextualSpacing/>
    </w:pPr>
    <w:rPr>
      <w:rFonts w:eastAsia="Calibri"/>
      <w:lang w:val="x-none"/>
    </w:rPr>
  </w:style>
  <w:style w:type="character" w:customStyle="1" w:styleId="StopkaZnak">
    <w:name w:val="Stopka Znak"/>
    <w:link w:val="Stopka"/>
    <w:uiPriority w:val="99"/>
    <w:qFormat/>
    <w:rsid w:val="004171CD"/>
    <w:rPr>
      <w:sz w:val="24"/>
      <w:lang w:eastAsia="en-US"/>
    </w:rPr>
  </w:style>
  <w:style w:type="paragraph" w:customStyle="1" w:styleId="Bezodstpw1">
    <w:name w:val="Bez odstępów1"/>
    <w:qFormat/>
    <w:rsid w:val="000F42F1"/>
    <w:rPr>
      <w:rFonts w:ascii="Calibri" w:eastAsia="Calibri" w:hAnsi="Calibri"/>
      <w:sz w:val="22"/>
      <w:szCs w:val="22"/>
      <w:lang w:eastAsia="en-US"/>
    </w:rPr>
  </w:style>
  <w:style w:type="paragraph" w:customStyle="1" w:styleId="Style38">
    <w:name w:val="Style38"/>
    <w:basedOn w:val="Normalny"/>
    <w:rsid w:val="000F42F1"/>
    <w:pPr>
      <w:widowControl w:val="0"/>
      <w:autoSpaceDE w:val="0"/>
      <w:autoSpaceDN w:val="0"/>
      <w:adjustRightInd w:val="0"/>
      <w:spacing w:after="0" w:line="278" w:lineRule="exact"/>
    </w:pPr>
    <w:rPr>
      <w:rFonts w:ascii="Times New Roman" w:hAnsi="Times New Roman"/>
      <w:sz w:val="24"/>
      <w:szCs w:val="24"/>
      <w:lang w:eastAsia="pl-PL"/>
    </w:rPr>
  </w:style>
  <w:style w:type="paragraph" w:customStyle="1" w:styleId="Style42">
    <w:name w:val="Style42"/>
    <w:basedOn w:val="Normalny"/>
    <w:rsid w:val="000F42F1"/>
    <w:pPr>
      <w:widowControl w:val="0"/>
      <w:autoSpaceDE w:val="0"/>
      <w:autoSpaceDN w:val="0"/>
      <w:adjustRightInd w:val="0"/>
      <w:spacing w:after="0" w:line="240" w:lineRule="auto"/>
    </w:pPr>
    <w:rPr>
      <w:rFonts w:ascii="Times New Roman" w:hAnsi="Times New Roman"/>
      <w:sz w:val="24"/>
      <w:szCs w:val="24"/>
      <w:lang w:eastAsia="pl-PL"/>
    </w:rPr>
  </w:style>
  <w:style w:type="character" w:customStyle="1" w:styleId="FontStyle77">
    <w:name w:val="Font Style77"/>
    <w:rsid w:val="000F42F1"/>
    <w:rPr>
      <w:rFonts w:ascii="Times New Roman" w:hAnsi="Times New Roman" w:cs="Times New Roman" w:hint="default"/>
      <w:b/>
      <w:bCs/>
      <w:i/>
      <w:iCs/>
      <w:sz w:val="22"/>
      <w:szCs w:val="22"/>
    </w:rPr>
  </w:style>
  <w:style w:type="character" w:customStyle="1" w:styleId="FontStyle79">
    <w:name w:val="Font Style79"/>
    <w:rsid w:val="000F42F1"/>
    <w:rPr>
      <w:rFonts w:ascii="Arial" w:hAnsi="Arial" w:cs="Arial" w:hint="default"/>
      <w:b/>
      <w:bCs/>
      <w:sz w:val="22"/>
      <w:szCs w:val="22"/>
    </w:rPr>
  </w:style>
  <w:style w:type="character" w:customStyle="1" w:styleId="FontStyle81">
    <w:name w:val="Font Style81"/>
    <w:rsid w:val="000F42F1"/>
    <w:rPr>
      <w:rFonts w:ascii="Arial" w:hAnsi="Arial" w:cs="Arial" w:hint="default"/>
      <w:sz w:val="22"/>
      <w:szCs w:val="22"/>
    </w:rPr>
  </w:style>
  <w:style w:type="paragraph" w:styleId="Tekstpodstawowywcity">
    <w:name w:val="Body Text Indent"/>
    <w:basedOn w:val="Normalny"/>
    <w:rsid w:val="00600526"/>
    <w:pPr>
      <w:spacing w:after="120"/>
      <w:ind w:left="283"/>
    </w:pPr>
  </w:style>
  <w:style w:type="paragraph" w:customStyle="1" w:styleId="StylParagrafZprawej-1cm">
    <w:name w:val="Styl Paragraf + Z prawej:  -1 cm"/>
    <w:basedOn w:val="Normalny"/>
    <w:uiPriority w:val="99"/>
    <w:rsid w:val="001A49F5"/>
    <w:pPr>
      <w:tabs>
        <w:tab w:val="num" w:pos="360"/>
      </w:tabs>
      <w:suppressAutoHyphens/>
      <w:spacing w:before="360" w:after="240" w:line="240" w:lineRule="auto"/>
      <w:ind w:left="578" w:right="-569" w:hanging="360"/>
      <w:jc w:val="center"/>
    </w:pPr>
    <w:rPr>
      <w:rFonts w:ascii="Times New Roman" w:eastAsia="Calibri" w:hAnsi="Times New Roman"/>
      <w:b/>
      <w:bCs/>
      <w:i/>
      <w:iCs/>
      <w:szCs w:val="20"/>
      <w:lang w:eastAsia="ar-SA"/>
    </w:rPr>
  </w:style>
  <w:style w:type="character" w:styleId="Uwydatnienie">
    <w:name w:val="Emphasis"/>
    <w:uiPriority w:val="20"/>
    <w:qFormat/>
    <w:rsid w:val="001A49F5"/>
    <w:rPr>
      <w:rFonts w:cs="Times New Roman"/>
      <w:i/>
      <w:iCs/>
    </w:rPr>
  </w:style>
  <w:style w:type="paragraph" w:customStyle="1" w:styleId="Punkt">
    <w:name w:val="Punkt"/>
    <w:basedOn w:val="Tekstpodstawowy"/>
    <w:rsid w:val="00777603"/>
    <w:pPr>
      <w:tabs>
        <w:tab w:val="num" w:pos="0"/>
        <w:tab w:val="num" w:pos="1080"/>
      </w:tabs>
      <w:suppressAutoHyphens/>
      <w:spacing w:after="160"/>
      <w:ind w:left="1080"/>
    </w:pPr>
    <w:rPr>
      <w:rFonts w:ascii="Times New Roman" w:hAnsi="Times New Roman"/>
      <w:sz w:val="24"/>
      <w:szCs w:val="24"/>
      <w:lang w:eastAsia="zh-CN"/>
    </w:rPr>
  </w:style>
  <w:style w:type="character" w:customStyle="1" w:styleId="Nagwek3Znak">
    <w:name w:val="Nagłówek 3 Znak"/>
    <w:link w:val="Nagwek3"/>
    <w:uiPriority w:val="9"/>
    <w:rsid w:val="00421733"/>
    <w:rPr>
      <w:rFonts w:ascii="Calibri Light" w:eastAsia="SimSun" w:hAnsi="Calibri Light"/>
      <w:b/>
      <w:bCs/>
      <w:sz w:val="22"/>
      <w:szCs w:val="22"/>
    </w:rPr>
  </w:style>
  <w:style w:type="character" w:customStyle="1" w:styleId="Nagwek4Znak">
    <w:name w:val="Nagłówek 4 Znak"/>
    <w:link w:val="Nagwek4"/>
    <w:uiPriority w:val="9"/>
    <w:qFormat/>
    <w:rsid w:val="00421733"/>
    <w:rPr>
      <w:rFonts w:ascii="Calibri Light" w:eastAsia="SimSun" w:hAnsi="Calibri Light"/>
      <w:b/>
      <w:bCs/>
      <w:i/>
      <w:iCs/>
      <w:sz w:val="22"/>
      <w:szCs w:val="22"/>
    </w:rPr>
  </w:style>
  <w:style w:type="character" w:customStyle="1" w:styleId="Nagwek5Znak">
    <w:name w:val="Nagłówek 5 Znak"/>
    <w:link w:val="Nagwek5"/>
    <w:uiPriority w:val="9"/>
    <w:qFormat/>
    <w:rsid w:val="00421733"/>
    <w:rPr>
      <w:rFonts w:ascii="Calibri Light" w:eastAsia="SimSun" w:hAnsi="Calibri Light"/>
      <w:b/>
      <w:bCs/>
      <w:color w:val="7F7F7F"/>
      <w:sz w:val="22"/>
      <w:szCs w:val="22"/>
    </w:rPr>
  </w:style>
  <w:style w:type="character" w:customStyle="1" w:styleId="Nagwek6Znak">
    <w:name w:val="Nagłówek 6 Znak"/>
    <w:link w:val="Nagwek6"/>
    <w:uiPriority w:val="9"/>
    <w:qFormat/>
    <w:rsid w:val="00421733"/>
    <w:rPr>
      <w:rFonts w:ascii="Calibri Light" w:eastAsia="SimSun" w:hAnsi="Calibri Light"/>
      <w:b/>
      <w:bCs/>
      <w:i/>
      <w:iCs/>
      <w:color w:val="7F7F7F"/>
      <w:sz w:val="22"/>
      <w:szCs w:val="22"/>
    </w:rPr>
  </w:style>
  <w:style w:type="character" w:customStyle="1" w:styleId="Nagwek8Znak">
    <w:name w:val="Nagłówek 8 Znak"/>
    <w:link w:val="Nagwek8"/>
    <w:uiPriority w:val="9"/>
    <w:qFormat/>
    <w:rsid w:val="00421733"/>
    <w:rPr>
      <w:rFonts w:ascii="Calibri Light" w:eastAsia="SimSun" w:hAnsi="Calibri Light"/>
    </w:rPr>
  </w:style>
  <w:style w:type="character" w:customStyle="1" w:styleId="Nagwek9Znak">
    <w:name w:val="Nagłówek 9 Znak"/>
    <w:link w:val="Nagwek9"/>
    <w:uiPriority w:val="9"/>
    <w:qFormat/>
    <w:rsid w:val="00421733"/>
    <w:rPr>
      <w:rFonts w:ascii="Calibri Light" w:eastAsia="SimSun" w:hAnsi="Calibri Light"/>
      <w:i/>
      <w:iCs/>
      <w:spacing w:val="5"/>
    </w:rPr>
  </w:style>
  <w:style w:type="paragraph" w:styleId="NormalnyWeb">
    <w:name w:val="Normal (Web)"/>
    <w:basedOn w:val="Normalny"/>
    <w:qFormat/>
    <w:rsid w:val="00421733"/>
    <w:pPr>
      <w:spacing w:before="100" w:beforeAutospacing="1" w:after="100" w:afterAutospacing="1" w:line="240" w:lineRule="auto"/>
    </w:pPr>
    <w:rPr>
      <w:rFonts w:ascii="Times New Roman" w:eastAsia="SimSun" w:hAnsi="Times New Roman"/>
      <w:sz w:val="24"/>
      <w:szCs w:val="24"/>
      <w:lang w:eastAsia="pl-PL"/>
    </w:rPr>
  </w:style>
  <w:style w:type="paragraph" w:styleId="Podtytu">
    <w:name w:val="Subtitle"/>
    <w:basedOn w:val="Normalny"/>
    <w:next w:val="Normalny"/>
    <w:link w:val="PodtytuZnak"/>
    <w:uiPriority w:val="11"/>
    <w:qFormat/>
    <w:rsid w:val="00421733"/>
    <w:pPr>
      <w:spacing w:after="600"/>
    </w:pPr>
    <w:rPr>
      <w:rFonts w:ascii="Calibri Light" w:eastAsia="SimSun" w:hAnsi="Calibri Light"/>
      <w:i/>
      <w:iCs/>
      <w:spacing w:val="13"/>
      <w:sz w:val="24"/>
      <w:szCs w:val="24"/>
      <w:lang w:val="x-none" w:eastAsia="x-none"/>
    </w:rPr>
  </w:style>
  <w:style w:type="character" w:customStyle="1" w:styleId="PodtytuZnak">
    <w:name w:val="Podtytuł Znak"/>
    <w:link w:val="Podtytu"/>
    <w:uiPriority w:val="11"/>
    <w:qFormat/>
    <w:rsid w:val="00421733"/>
    <w:rPr>
      <w:rFonts w:ascii="Calibri Light" w:eastAsia="SimSun" w:hAnsi="Calibri Light"/>
      <w:i/>
      <w:iCs/>
      <w:spacing w:val="13"/>
      <w:sz w:val="24"/>
      <w:szCs w:val="24"/>
    </w:rPr>
  </w:style>
  <w:style w:type="paragraph" w:styleId="Tytu">
    <w:name w:val="Title"/>
    <w:basedOn w:val="Normalny"/>
    <w:next w:val="Normalny"/>
    <w:link w:val="TytuZnak"/>
    <w:uiPriority w:val="10"/>
    <w:qFormat/>
    <w:rsid w:val="00421733"/>
    <w:pPr>
      <w:pBdr>
        <w:bottom w:val="single" w:sz="4" w:space="1" w:color="auto"/>
      </w:pBdr>
      <w:spacing w:line="240" w:lineRule="auto"/>
      <w:contextualSpacing/>
    </w:pPr>
    <w:rPr>
      <w:rFonts w:ascii="Calibri Light" w:eastAsia="SimSun" w:hAnsi="Calibri Light"/>
      <w:spacing w:val="5"/>
      <w:sz w:val="52"/>
      <w:szCs w:val="52"/>
      <w:lang w:val="x-none" w:eastAsia="x-none"/>
    </w:rPr>
  </w:style>
  <w:style w:type="character" w:customStyle="1" w:styleId="TytuZnak">
    <w:name w:val="Tytuł Znak"/>
    <w:link w:val="Tytu"/>
    <w:uiPriority w:val="10"/>
    <w:qFormat/>
    <w:rsid w:val="00421733"/>
    <w:rPr>
      <w:rFonts w:ascii="Calibri Light" w:eastAsia="SimSun" w:hAnsi="Calibri Light"/>
      <w:spacing w:val="5"/>
      <w:sz w:val="52"/>
      <w:szCs w:val="52"/>
    </w:rPr>
  </w:style>
  <w:style w:type="character" w:styleId="Pogrubienie">
    <w:name w:val="Strong"/>
    <w:uiPriority w:val="22"/>
    <w:qFormat/>
    <w:rsid w:val="00421733"/>
    <w:rPr>
      <w:b/>
      <w:bCs/>
    </w:rPr>
  </w:style>
  <w:style w:type="paragraph" w:customStyle="1" w:styleId="Akapitzlist1">
    <w:name w:val="Akapit z listą1"/>
    <w:basedOn w:val="Normalny"/>
    <w:uiPriority w:val="34"/>
    <w:qFormat/>
    <w:rsid w:val="00421733"/>
    <w:pPr>
      <w:ind w:left="720"/>
      <w:contextualSpacing/>
    </w:pPr>
    <w:rPr>
      <w:rFonts w:eastAsia="SimSun"/>
      <w:lang w:eastAsia="pl-PL"/>
    </w:rPr>
  </w:style>
  <w:style w:type="character" w:customStyle="1" w:styleId="font31">
    <w:name w:val="font31"/>
    <w:qFormat/>
    <w:rsid w:val="00421733"/>
    <w:rPr>
      <w:rFonts w:ascii="Times New Roman" w:hAnsi="Times New Roman" w:cs="Times New Roman" w:hint="default"/>
      <w:b/>
      <w:color w:val="000000"/>
      <w:sz w:val="20"/>
      <w:szCs w:val="20"/>
      <w:u w:val="single"/>
    </w:rPr>
  </w:style>
  <w:style w:type="character" w:customStyle="1" w:styleId="Nagwek1Znak">
    <w:name w:val="Nagłówek 1 Znak"/>
    <w:link w:val="Nagwek1"/>
    <w:uiPriority w:val="9"/>
    <w:qFormat/>
    <w:rsid w:val="00421733"/>
    <w:rPr>
      <w:rFonts w:ascii="Arial" w:hAnsi="Arial" w:cs="Arial"/>
      <w:b/>
      <w:bCs/>
      <w:kern w:val="32"/>
      <w:sz w:val="32"/>
      <w:szCs w:val="32"/>
      <w:lang w:eastAsia="en-US"/>
    </w:rPr>
  </w:style>
  <w:style w:type="character" w:customStyle="1" w:styleId="Nagwek7Znak">
    <w:name w:val="Nagłówek 7 Znak"/>
    <w:link w:val="Nagwek7"/>
    <w:uiPriority w:val="9"/>
    <w:qFormat/>
    <w:rsid w:val="00421733"/>
    <w:rPr>
      <w:sz w:val="24"/>
      <w:szCs w:val="24"/>
      <w:lang w:eastAsia="en-US"/>
    </w:rPr>
  </w:style>
  <w:style w:type="paragraph" w:customStyle="1" w:styleId="Bezodstpw10">
    <w:name w:val="Bez odstępów1"/>
    <w:basedOn w:val="Normalny"/>
    <w:uiPriority w:val="1"/>
    <w:qFormat/>
    <w:rsid w:val="00421733"/>
    <w:pPr>
      <w:spacing w:after="0" w:line="240" w:lineRule="auto"/>
    </w:pPr>
    <w:rPr>
      <w:rFonts w:eastAsia="SimSun"/>
      <w:lang w:eastAsia="pl-PL"/>
    </w:rPr>
  </w:style>
  <w:style w:type="paragraph" w:customStyle="1" w:styleId="Cytat1">
    <w:name w:val="Cytat1"/>
    <w:basedOn w:val="Normalny"/>
    <w:next w:val="Normalny"/>
    <w:link w:val="CytatZnak"/>
    <w:uiPriority w:val="29"/>
    <w:qFormat/>
    <w:rsid w:val="00421733"/>
    <w:pPr>
      <w:spacing w:before="200" w:after="0"/>
      <w:ind w:left="360" w:right="360"/>
    </w:pPr>
    <w:rPr>
      <w:rFonts w:eastAsia="SimSun"/>
      <w:i/>
      <w:iCs/>
      <w:lang w:val="x-none" w:eastAsia="x-none"/>
    </w:rPr>
  </w:style>
  <w:style w:type="character" w:customStyle="1" w:styleId="CytatZnak">
    <w:name w:val="Cytat Znak"/>
    <w:link w:val="Cytat1"/>
    <w:uiPriority w:val="29"/>
    <w:qFormat/>
    <w:rsid w:val="00421733"/>
    <w:rPr>
      <w:rFonts w:ascii="Calibri" w:eastAsia="SimSun" w:hAnsi="Calibri"/>
      <w:i/>
      <w:iCs/>
      <w:sz w:val="22"/>
      <w:szCs w:val="22"/>
    </w:rPr>
  </w:style>
  <w:style w:type="paragraph" w:customStyle="1" w:styleId="Cytatintensywny1">
    <w:name w:val="Cytat intensywny1"/>
    <w:basedOn w:val="Normalny"/>
    <w:next w:val="Normalny"/>
    <w:link w:val="CytatintensywnyZnak"/>
    <w:uiPriority w:val="30"/>
    <w:qFormat/>
    <w:rsid w:val="00421733"/>
    <w:pPr>
      <w:pBdr>
        <w:bottom w:val="single" w:sz="4" w:space="1" w:color="auto"/>
      </w:pBdr>
      <w:spacing w:before="200" w:after="280"/>
      <w:ind w:left="1008" w:right="1152"/>
      <w:jc w:val="both"/>
    </w:pPr>
    <w:rPr>
      <w:rFonts w:eastAsia="SimSun"/>
      <w:b/>
      <w:bCs/>
      <w:i/>
      <w:iCs/>
      <w:lang w:val="x-none" w:eastAsia="x-none"/>
    </w:rPr>
  </w:style>
  <w:style w:type="character" w:customStyle="1" w:styleId="CytatintensywnyZnak">
    <w:name w:val="Cytat intensywny Znak"/>
    <w:link w:val="Cytatintensywny1"/>
    <w:uiPriority w:val="30"/>
    <w:qFormat/>
    <w:rsid w:val="00421733"/>
    <w:rPr>
      <w:rFonts w:ascii="Calibri" w:eastAsia="SimSun" w:hAnsi="Calibri"/>
      <w:b/>
      <w:bCs/>
      <w:i/>
      <w:iCs/>
      <w:sz w:val="22"/>
      <w:szCs w:val="22"/>
    </w:rPr>
  </w:style>
  <w:style w:type="character" w:customStyle="1" w:styleId="Wyrnieniedelikatne1">
    <w:name w:val="Wyróżnienie delikatne1"/>
    <w:uiPriority w:val="19"/>
    <w:qFormat/>
    <w:rsid w:val="00421733"/>
    <w:rPr>
      <w:i/>
      <w:iCs/>
    </w:rPr>
  </w:style>
  <w:style w:type="character" w:customStyle="1" w:styleId="Wyrnienieintensywne1">
    <w:name w:val="Wyróżnienie intensywne1"/>
    <w:uiPriority w:val="21"/>
    <w:qFormat/>
    <w:rsid w:val="00421733"/>
    <w:rPr>
      <w:b/>
      <w:bCs/>
    </w:rPr>
  </w:style>
  <w:style w:type="character" w:customStyle="1" w:styleId="Odwoaniedelikatne1">
    <w:name w:val="Odwołanie delikatne1"/>
    <w:uiPriority w:val="31"/>
    <w:qFormat/>
    <w:rsid w:val="00421733"/>
    <w:rPr>
      <w:smallCaps/>
    </w:rPr>
  </w:style>
  <w:style w:type="character" w:customStyle="1" w:styleId="Odwoanieintensywne1">
    <w:name w:val="Odwołanie intensywne1"/>
    <w:uiPriority w:val="32"/>
    <w:qFormat/>
    <w:rsid w:val="00421733"/>
    <w:rPr>
      <w:smallCaps/>
      <w:spacing w:val="5"/>
      <w:u w:val="single"/>
    </w:rPr>
  </w:style>
  <w:style w:type="character" w:customStyle="1" w:styleId="Tytuksiki1">
    <w:name w:val="Tytuł książki1"/>
    <w:uiPriority w:val="33"/>
    <w:qFormat/>
    <w:rsid w:val="00421733"/>
    <w:rPr>
      <w:i/>
      <w:iCs/>
      <w:smallCaps/>
      <w:spacing w:val="5"/>
    </w:rPr>
  </w:style>
  <w:style w:type="paragraph" w:customStyle="1" w:styleId="Nagwekspisutreci1">
    <w:name w:val="Nagłówek spisu treści1"/>
    <w:basedOn w:val="Nagwek1"/>
    <w:next w:val="Normalny"/>
    <w:uiPriority w:val="39"/>
    <w:unhideWhenUsed/>
    <w:qFormat/>
    <w:rsid w:val="00421733"/>
    <w:pPr>
      <w:keepNext w:val="0"/>
      <w:spacing w:before="480" w:after="0"/>
      <w:contextualSpacing/>
      <w:outlineLvl w:val="9"/>
    </w:pPr>
    <w:rPr>
      <w:rFonts w:ascii="Calibri Light" w:eastAsia="SimSun" w:hAnsi="Calibri Light"/>
      <w:kern w:val="0"/>
      <w:sz w:val="28"/>
      <w:szCs w:val="28"/>
      <w:lang w:eastAsia="pl-PL" w:bidi="en-US"/>
    </w:rPr>
  </w:style>
  <w:style w:type="character" w:customStyle="1" w:styleId="apple-converted-space">
    <w:name w:val="apple-converted-space"/>
    <w:qFormat/>
    <w:rsid w:val="00421733"/>
  </w:style>
  <w:style w:type="paragraph" w:customStyle="1" w:styleId="Akapitzlist2">
    <w:name w:val="Akapit z listą2"/>
    <w:basedOn w:val="Normalny"/>
    <w:uiPriority w:val="34"/>
    <w:qFormat/>
    <w:rsid w:val="00421733"/>
    <w:pPr>
      <w:ind w:left="720"/>
      <w:contextualSpacing/>
    </w:pPr>
    <w:rPr>
      <w:rFonts w:eastAsia="SimSun"/>
      <w:lang w:eastAsia="pl-PL"/>
    </w:rPr>
  </w:style>
  <w:style w:type="paragraph" w:styleId="Tekstprzypisudolnego">
    <w:name w:val="footnote text"/>
    <w:aliases w:val="Tekst przypisu"/>
    <w:basedOn w:val="Normalny"/>
    <w:link w:val="TekstprzypisudolnegoZnak"/>
    <w:uiPriority w:val="99"/>
    <w:unhideWhenUsed/>
    <w:rsid w:val="00CA4F15"/>
    <w:pPr>
      <w:spacing w:after="0" w:line="240" w:lineRule="auto"/>
    </w:pPr>
    <w:rPr>
      <w:rFonts w:ascii="Times New Roman" w:hAnsi="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CA4F15"/>
  </w:style>
  <w:style w:type="character" w:styleId="Odwoanieprzypisudolnego">
    <w:name w:val="footnote reference"/>
    <w:aliases w:val="Odwołanie przypisu"/>
    <w:uiPriority w:val="99"/>
    <w:unhideWhenUsed/>
    <w:rsid w:val="00CA4F15"/>
    <w:rPr>
      <w:vertAlign w:val="superscript"/>
    </w:rPr>
  </w:style>
  <w:style w:type="table" w:styleId="Tabela-Siatka">
    <w:name w:val="Table Grid"/>
    <w:basedOn w:val="Standardowy"/>
    <w:uiPriority w:val="59"/>
    <w:rsid w:val="00875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L1 Znak,Numerowanie Znak,Akapit z listą5 Znak,T_SZ_List Paragraph Znak,normalny tekst Znak,Kolorowa lista — akcent 11 Znak,Akapit z listą BS Znak"/>
    <w:link w:val="Kolorowalistaakcent11"/>
    <w:uiPriority w:val="34"/>
    <w:qFormat/>
    <w:rsid w:val="00095DFE"/>
    <w:rPr>
      <w:rFonts w:ascii="Calibri" w:eastAsia="Calibri" w:hAnsi="Calibri"/>
      <w:sz w:val="22"/>
      <w:szCs w:val="22"/>
      <w:lang w:eastAsia="en-US"/>
    </w:rPr>
  </w:style>
  <w:style w:type="paragraph" w:customStyle="1" w:styleId="Standardowy10">
    <w:name w:val="Standardowy1"/>
    <w:qFormat/>
    <w:rsid w:val="00903D16"/>
    <w:rPr>
      <w:rFonts w:cs="Mangal"/>
      <w:lang w:bidi="hi-IN"/>
    </w:rPr>
  </w:style>
  <w:style w:type="paragraph" w:customStyle="1" w:styleId="p2">
    <w:name w:val="p2"/>
    <w:basedOn w:val="Normalny"/>
    <w:rsid w:val="00FD5C0A"/>
    <w:pPr>
      <w:spacing w:after="0" w:line="240" w:lineRule="auto"/>
    </w:pPr>
    <w:rPr>
      <w:rFonts w:ascii="Helvetica" w:hAnsi="Helvetica"/>
      <w:sz w:val="17"/>
      <w:szCs w:val="17"/>
      <w:lang w:eastAsia="pl-PL"/>
    </w:rPr>
  </w:style>
  <w:style w:type="character" w:customStyle="1" w:styleId="s1">
    <w:name w:val="s1"/>
    <w:rsid w:val="00FD5C0A"/>
    <w:rPr>
      <w:rFonts w:ascii="Times" w:hAnsi="Times" w:hint="default"/>
      <w:sz w:val="17"/>
      <w:szCs w:val="17"/>
    </w:rPr>
  </w:style>
  <w:style w:type="paragraph" w:customStyle="1" w:styleId="Standard">
    <w:name w:val="Standard"/>
    <w:rsid w:val="00FD5C0A"/>
    <w:pPr>
      <w:suppressAutoHyphens/>
      <w:autoSpaceDN w:val="0"/>
      <w:textAlignment w:val="baseline"/>
    </w:pPr>
    <w:rPr>
      <w:kern w:val="3"/>
      <w:sz w:val="24"/>
      <w:lang w:eastAsia="zh-CN"/>
    </w:rPr>
  </w:style>
  <w:style w:type="paragraph" w:styleId="Poprawka">
    <w:name w:val="Revision"/>
    <w:hidden/>
    <w:uiPriority w:val="71"/>
    <w:rsid w:val="00400FF2"/>
    <w:rPr>
      <w:rFonts w:ascii="Calibri" w:hAnsi="Calibri"/>
      <w:sz w:val="22"/>
      <w:szCs w:val="22"/>
      <w:lang w:eastAsia="en-US"/>
    </w:rPr>
  </w:style>
  <w:style w:type="paragraph" w:customStyle="1" w:styleId="Standardowy2">
    <w:name w:val="Standardowy2"/>
    <w:qFormat/>
    <w:rsid w:val="005814C4"/>
    <w:rPr>
      <w:rFonts w:cs="Mangal"/>
      <w:color w:val="00000A"/>
      <w:lang w:bidi="hi-IN"/>
    </w:rPr>
  </w:style>
  <w:style w:type="character" w:customStyle="1" w:styleId="WW8Num5z6">
    <w:name w:val="WW8Num5z6"/>
    <w:rsid w:val="00276B0C"/>
  </w:style>
  <w:style w:type="paragraph" w:styleId="Akapitzlist">
    <w:name w:val="List Paragraph"/>
    <w:basedOn w:val="Normalny"/>
    <w:link w:val="AkapitzlistZnak"/>
    <w:uiPriority w:val="99"/>
    <w:qFormat/>
    <w:rsid w:val="0075555B"/>
    <w:pPr>
      <w:suppressAutoHyphens/>
      <w:spacing w:after="0" w:line="240" w:lineRule="auto"/>
      <w:ind w:left="720"/>
      <w:contextualSpacing/>
    </w:pPr>
    <w:rPr>
      <w:rFonts w:eastAsia="Calibri" w:cs="Calibri"/>
      <w:sz w:val="24"/>
      <w:szCs w:val="24"/>
      <w:lang w:eastAsia="zh-CN"/>
    </w:rPr>
  </w:style>
  <w:style w:type="character" w:customStyle="1" w:styleId="AkapitzlistZnak">
    <w:name w:val="Akapit z listą Znak"/>
    <w:link w:val="Akapitzlist"/>
    <w:uiPriority w:val="99"/>
    <w:qFormat/>
    <w:rsid w:val="0075555B"/>
    <w:rPr>
      <w:rFonts w:ascii="Calibri" w:eastAsia="Calibri" w:hAnsi="Calibri" w:cs="Calibri"/>
      <w:sz w:val="24"/>
      <w:szCs w:val="24"/>
      <w:lang w:eastAsia="zh-CN"/>
    </w:rPr>
  </w:style>
  <w:style w:type="paragraph" w:styleId="HTML-wstpniesformatowany">
    <w:name w:val="HTML Preformatted"/>
    <w:basedOn w:val="Normalny"/>
    <w:link w:val="HTML-wstpniesformatowanyZnak"/>
    <w:uiPriority w:val="99"/>
    <w:semiHidden/>
    <w:unhideWhenUsed/>
    <w:rsid w:val="00202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0267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pPr>
      <w:spacing w:after="200" w:line="276" w:lineRule="auto"/>
    </w:pPr>
    <w:rPr>
      <w:rFonts w:ascii="Calibri" w:hAnsi="Calibri"/>
      <w:sz w:val="22"/>
      <w:szCs w:val="22"/>
      <w:lang w:eastAsia="en-US"/>
    </w:rPr>
  </w:style>
  <w:style w:type="paragraph" w:styleId="Nagwek1">
    <w:name w:val="heading 1"/>
    <w:basedOn w:val="Normalny"/>
    <w:next w:val="Normalny"/>
    <w:link w:val="Nagwek1Znak"/>
    <w:uiPriority w:val="9"/>
    <w:qFormat/>
    <w:pPr>
      <w:keepNext/>
      <w:spacing w:before="240" w:after="60"/>
      <w:outlineLvl w:val="0"/>
    </w:pPr>
    <w:rPr>
      <w:rFonts w:ascii="Arial" w:hAnsi="Arial"/>
      <w:b/>
      <w:bCs/>
      <w:kern w:val="32"/>
      <w:sz w:val="32"/>
      <w:szCs w:val="32"/>
      <w:lang w:val="x-none"/>
    </w:rPr>
  </w:style>
  <w:style w:type="paragraph" w:styleId="Nagwek2">
    <w:name w:val="heading 2"/>
    <w:basedOn w:val="Normalny"/>
    <w:next w:val="Normalny"/>
    <w:link w:val="Nagwek2Znak"/>
    <w:uiPriority w:val="9"/>
    <w:qFormat/>
    <w:pPr>
      <w:keepNext/>
      <w:spacing w:before="240" w:after="60"/>
      <w:outlineLvl w:val="1"/>
    </w:pPr>
    <w:rPr>
      <w:rFonts w:ascii="Cambria" w:hAnsi="Cambria"/>
      <w:b/>
      <w:bCs/>
      <w:i/>
      <w:iCs/>
      <w:sz w:val="28"/>
      <w:szCs w:val="28"/>
      <w:lang w:val="x-none"/>
    </w:rPr>
  </w:style>
  <w:style w:type="paragraph" w:styleId="Nagwek3">
    <w:name w:val="heading 3"/>
    <w:basedOn w:val="Normalny"/>
    <w:next w:val="Normalny"/>
    <w:link w:val="Nagwek3Znak"/>
    <w:uiPriority w:val="9"/>
    <w:qFormat/>
    <w:rsid w:val="00421733"/>
    <w:pPr>
      <w:spacing w:before="200" w:after="0" w:line="271" w:lineRule="auto"/>
      <w:outlineLvl w:val="2"/>
    </w:pPr>
    <w:rPr>
      <w:rFonts w:ascii="Calibri Light" w:eastAsia="SimSun" w:hAnsi="Calibri Light"/>
      <w:b/>
      <w:bCs/>
      <w:lang w:val="x-none" w:eastAsia="x-none"/>
    </w:rPr>
  </w:style>
  <w:style w:type="paragraph" w:styleId="Nagwek4">
    <w:name w:val="heading 4"/>
    <w:basedOn w:val="Normalny"/>
    <w:next w:val="Normalny"/>
    <w:link w:val="Nagwek4Znak"/>
    <w:uiPriority w:val="9"/>
    <w:qFormat/>
    <w:rsid w:val="00421733"/>
    <w:pPr>
      <w:spacing w:before="200" w:after="0"/>
      <w:outlineLvl w:val="3"/>
    </w:pPr>
    <w:rPr>
      <w:rFonts w:ascii="Calibri Light" w:eastAsia="SimSun" w:hAnsi="Calibri Light"/>
      <w:b/>
      <w:bCs/>
      <w:i/>
      <w:iCs/>
      <w:lang w:val="x-none" w:eastAsia="x-none"/>
    </w:rPr>
  </w:style>
  <w:style w:type="paragraph" w:styleId="Nagwek5">
    <w:name w:val="heading 5"/>
    <w:basedOn w:val="Normalny"/>
    <w:next w:val="Normalny"/>
    <w:link w:val="Nagwek5Znak"/>
    <w:uiPriority w:val="9"/>
    <w:qFormat/>
    <w:rsid w:val="00421733"/>
    <w:pPr>
      <w:spacing w:before="200" w:after="0"/>
      <w:outlineLvl w:val="4"/>
    </w:pPr>
    <w:rPr>
      <w:rFonts w:ascii="Calibri Light" w:eastAsia="SimSun" w:hAnsi="Calibri Light"/>
      <w:b/>
      <w:bCs/>
      <w:color w:val="7F7F7F"/>
      <w:lang w:val="x-none" w:eastAsia="x-none"/>
    </w:rPr>
  </w:style>
  <w:style w:type="paragraph" w:styleId="Nagwek6">
    <w:name w:val="heading 6"/>
    <w:basedOn w:val="Normalny"/>
    <w:next w:val="Normalny"/>
    <w:link w:val="Nagwek6Znak"/>
    <w:uiPriority w:val="9"/>
    <w:qFormat/>
    <w:rsid w:val="00421733"/>
    <w:pPr>
      <w:spacing w:after="0" w:line="271" w:lineRule="auto"/>
      <w:outlineLvl w:val="5"/>
    </w:pPr>
    <w:rPr>
      <w:rFonts w:ascii="Calibri Light" w:eastAsia="SimSun" w:hAnsi="Calibri Light"/>
      <w:b/>
      <w:bCs/>
      <w:i/>
      <w:iCs/>
      <w:color w:val="7F7F7F"/>
      <w:lang w:val="x-none" w:eastAsia="x-none"/>
    </w:rPr>
  </w:style>
  <w:style w:type="paragraph" w:styleId="Nagwek7">
    <w:name w:val="heading 7"/>
    <w:basedOn w:val="Normalny"/>
    <w:next w:val="Normalny"/>
    <w:link w:val="Nagwek7Znak"/>
    <w:uiPriority w:val="9"/>
    <w:qFormat/>
    <w:pPr>
      <w:spacing w:before="240" w:after="60"/>
      <w:outlineLvl w:val="6"/>
    </w:pPr>
    <w:rPr>
      <w:rFonts w:ascii="Times New Roman" w:hAnsi="Times New Roman"/>
      <w:sz w:val="24"/>
      <w:szCs w:val="24"/>
      <w:lang w:val="x-none"/>
    </w:rPr>
  </w:style>
  <w:style w:type="paragraph" w:styleId="Nagwek8">
    <w:name w:val="heading 8"/>
    <w:basedOn w:val="Normalny"/>
    <w:next w:val="Normalny"/>
    <w:link w:val="Nagwek8Znak"/>
    <w:uiPriority w:val="9"/>
    <w:qFormat/>
    <w:rsid w:val="00421733"/>
    <w:pPr>
      <w:spacing w:after="0"/>
      <w:outlineLvl w:val="7"/>
    </w:pPr>
    <w:rPr>
      <w:rFonts w:ascii="Calibri Light" w:eastAsia="SimSun" w:hAnsi="Calibri Light"/>
      <w:sz w:val="20"/>
      <w:szCs w:val="20"/>
      <w:lang w:val="x-none" w:eastAsia="x-none"/>
    </w:rPr>
  </w:style>
  <w:style w:type="paragraph" w:styleId="Nagwek9">
    <w:name w:val="heading 9"/>
    <w:basedOn w:val="Normalny"/>
    <w:next w:val="Normalny"/>
    <w:link w:val="Nagwek9Znak"/>
    <w:uiPriority w:val="9"/>
    <w:qFormat/>
    <w:rsid w:val="00421733"/>
    <w:pPr>
      <w:spacing w:after="0"/>
      <w:outlineLvl w:val="8"/>
    </w:pPr>
    <w:rPr>
      <w:rFonts w:ascii="Calibri Light" w:eastAsia="SimSun" w:hAnsi="Calibri Light"/>
      <w:i/>
      <w:iCs/>
      <w:spacing w:val="5"/>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matkomentarzaZnak">
    <w:name w:val="Temat komentarza Znak"/>
    <w:link w:val="Tematkomentarza"/>
    <w:uiPriority w:val="99"/>
    <w:semiHidden/>
    <w:rPr>
      <w:rFonts w:ascii="Calibri" w:hAnsi="Calibri"/>
      <w:b/>
      <w:bCs/>
      <w:lang w:eastAsia="en-US"/>
    </w:rPr>
  </w:style>
  <w:style w:type="character" w:customStyle="1" w:styleId="Nagwek2Znak">
    <w:name w:val="Nagłówek 2 Znak"/>
    <w:link w:val="Nagwek2"/>
    <w:uiPriority w:val="9"/>
    <w:qFormat/>
    <w:rPr>
      <w:rFonts w:ascii="Cambria" w:eastAsia="Times New Roman" w:hAnsi="Cambria" w:cs="Times New Roman"/>
      <w:b/>
      <w:bCs/>
      <w:i/>
      <w:iCs/>
      <w:sz w:val="28"/>
      <w:szCs w:val="28"/>
      <w:lang w:eastAsia="en-US"/>
    </w:rPr>
  </w:style>
  <w:style w:type="character" w:styleId="Hipercze">
    <w:name w:val="Hyperlink"/>
    <w:rPr>
      <w:color w:val="0000FF"/>
      <w:u w:val="single"/>
    </w:rPr>
  </w:style>
  <w:style w:type="character" w:customStyle="1" w:styleId="NagwekZnak">
    <w:name w:val="Nagłówek Znak"/>
    <w:aliases w:val="Nagłówek strony Znak"/>
    <w:link w:val="Nagwek"/>
    <w:uiPriority w:val="99"/>
    <w:qFormat/>
    <w:rPr>
      <w:rFonts w:ascii="Calibri" w:hAnsi="Calibri"/>
      <w:sz w:val="28"/>
      <w:szCs w:val="24"/>
      <w:lang w:bidi="ar-SA"/>
    </w:rPr>
  </w:style>
  <w:style w:type="character" w:customStyle="1" w:styleId="TekstpodstawowyZnak">
    <w:name w:val="Tekst podstawowy Znak"/>
    <w:link w:val="Tekstpodstawowy"/>
    <w:rPr>
      <w:rFonts w:ascii="Calibri" w:hAnsi="Calibri"/>
      <w:sz w:val="32"/>
      <w:szCs w:val="22"/>
      <w:lang w:val="pl-PL" w:eastAsia="pl-PL" w:bidi="ar-SA"/>
    </w:rPr>
  </w:style>
  <w:style w:type="character" w:customStyle="1" w:styleId="TekstkomentarzaZnak">
    <w:name w:val="Tekst komentarza Znak"/>
    <w:aliases w:val=" Znak2 Znak"/>
    <w:link w:val="Tekstkomentarza"/>
    <w:uiPriority w:val="99"/>
    <w:rPr>
      <w:rFonts w:ascii="Calibri" w:hAnsi="Calibri"/>
      <w:lang w:eastAsia="en-US"/>
    </w:rPr>
  </w:style>
  <w:style w:type="character" w:styleId="Odwoanieprzypisukocowego">
    <w:name w:val="endnote reference"/>
    <w:semiHidden/>
    <w:rPr>
      <w:vertAlign w:val="superscript"/>
    </w:rPr>
  </w:style>
  <w:style w:type="character" w:styleId="Numerstrony">
    <w:name w:val="page number"/>
    <w:basedOn w:val="Domylnaczcionkaakapitu"/>
  </w:style>
  <w:style w:type="character" w:customStyle="1" w:styleId="TekstdymkaZnak">
    <w:name w:val="Tekst dymka Znak"/>
    <w:link w:val="Tekstdymka"/>
    <w:qFormat/>
    <w:rPr>
      <w:rFonts w:ascii="Tahoma" w:hAnsi="Tahoma" w:cs="Tahoma"/>
      <w:sz w:val="16"/>
      <w:szCs w:val="16"/>
      <w:lang w:eastAsia="en-US"/>
    </w:rPr>
  </w:style>
  <w:style w:type="character" w:styleId="Odwoaniedokomentarza">
    <w:name w:val="annotation reference"/>
    <w:uiPriority w:val="99"/>
    <w:unhideWhenUsed/>
    <w:rPr>
      <w:sz w:val="16"/>
      <w:szCs w:val="16"/>
    </w:rPr>
  </w:style>
  <w:style w:type="paragraph" w:customStyle="1" w:styleId="BodyText21">
    <w:name w:val="Body Text 21"/>
    <w:basedOn w:val="Normalny"/>
    <w:pPr>
      <w:spacing w:after="0" w:line="240" w:lineRule="auto"/>
      <w:ind w:left="226" w:hanging="226"/>
      <w:jc w:val="both"/>
    </w:pPr>
    <w:rPr>
      <w:rFonts w:ascii="Times New Roman" w:hAnsi="Times New Roman"/>
      <w:sz w:val="24"/>
      <w:szCs w:val="20"/>
      <w:lang w:eastAsia="pl-PL"/>
    </w:rPr>
  </w:style>
  <w:style w:type="paragraph" w:customStyle="1" w:styleId="Paragraf">
    <w:name w:val="Paragraf"/>
    <w:basedOn w:val="Nagwek1"/>
    <w:pPr>
      <w:numPr>
        <w:numId w:val="1"/>
      </w:numPr>
      <w:tabs>
        <w:tab w:val="left" w:pos="720"/>
      </w:tabs>
      <w:spacing w:before="120" w:after="360" w:line="240" w:lineRule="auto"/>
      <w:jc w:val="center"/>
    </w:pPr>
    <w:rPr>
      <w:rFonts w:ascii="Times New Roman" w:hAnsi="Times New Roman"/>
      <w:bCs w:val="0"/>
      <w:kern w:val="0"/>
      <w:szCs w:val="20"/>
      <w:lang w:eastAsia="pl-PL"/>
    </w:rPr>
  </w:style>
  <w:style w:type="paragraph" w:styleId="Nagwek">
    <w:name w:val="header"/>
    <w:aliases w:val="Nagłówek strony"/>
    <w:basedOn w:val="Normalny"/>
    <w:link w:val="NagwekZnak"/>
    <w:uiPriority w:val="99"/>
    <w:qFormat/>
    <w:pPr>
      <w:tabs>
        <w:tab w:val="center" w:pos="4536"/>
        <w:tab w:val="right" w:pos="9072"/>
      </w:tabs>
      <w:spacing w:after="0" w:line="240" w:lineRule="auto"/>
    </w:pPr>
    <w:rPr>
      <w:sz w:val="28"/>
      <w:szCs w:val="24"/>
      <w:lang w:val="x-none" w:eastAsia="x-none"/>
    </w:rPr>
  </w:style>
  <w:style w:type="paragraph" w:styleId="Tekstpodstawowywcity2">
    <w:name w:val="Body Text Indent 2"/>
    <w:basedOn w:val="Normalny"/>
    <w:pPr>
      <w:spacing w:after="120" w:line="480" w:lineRule="auto"/>
      <w:ind w:left="283"/>
    </w:pPr>
  </w:style>
  <w:style w:type="paragraph" w:customStyle="1" w:styleId="BodyText31">
    <w:name w:val="Body Text 31"/>
    <w:basedOn w:val="Normalny"/>
    <w:pPr>
      <w:widowControl w:val="0"/>
      <w:spacing w:after="0" w:line="240" w:lineRule="auto"/>
    </w:pPr>
    <w:rPr>
      <w:rFonts w:ascii="Times New Roman" w:hAnsi="Times New Roman"/>
      <w:sz w:val="28"/>
      <w:szCs w:val="20"/>
      <w:lang w:eastAsia="pl-PL"/>
    </w:rPr>
  </w:style>
  <w:style w:type="paragraph" w:customStyle="1" w:styleId="Standardowy1">
    <w:name w:val="Standardowy1"/>
    <w:rPr>
      <w:rFonts w:cs="Mangal"/>
      <w:lang w:bidi="hi-IN"/>
    </w:rPr>
  </w:style>
  <w:style w:type="paragraph" w:styleId="Stopka">
    <w:name w:val="footer"/>
    <w:basedOn w:val="Normalny"/>
    <w:link w:val="StopkaZnak"/>
    <w:uiPriority w:val="99"/>
    <w:qFormat/>
    <w:pPr>
      <w:tabs>
        <w:tab w:val="center" w:pos="4536"/>
        <w:tab w:val="right" w:pos="9072"/>
      </w:tabs>
      <w:spacing w:after="0" w:line="240" w:lineRule="auto"/>
    </w:pPr>
    <w:rPr>
      <w:rFonts w:ascii="Times New Roman" w:hAnsi="Times New Roman"/>
      <w:sz w:val="24"/>
      <w:szCs w:val="20"/>
      <w:lang w:val="x-none"/>
    </w:rPr>
  </w:style>
  <w:style w:type="paragraph" w:styleId="Tekstpodstawowy3">
    <w:name w:val="Body Text 3"/>
    <w:basedOn w:val="Normalny"/>
    <w:pPr>
      <w:spacing w:after="0" w:line="240" w:lineRule="auto"/>
      <w:jc w:val="both"/>
    </w:pPr>
    <w:rPr>
      <w:rFonts w:ascii="Times New Roman" w:hAnsi="Times New Roman"/>
      <w:sz w:val="24"/>
      <w:szCs w:val="20"/>
      <w:lang w:eastAsia="pl-PL"/>
    </w:rPr>
  </w:style>
  <w:style w:type="paragraph" w:styleId="Tematkomentarza">
    <w:name w:val="annotation subject"/>
    <w:basedOn w:val="Tekstkomentarza"/>
    <w:next w:val="Tekstkomentarza"/>
    <w:link w:val="TematkomentarzaZnak"/>
    <w:uiPriority w:val="99"/>
    <w:unhideWhenUsed/>
    <w:rPr>
      <w:b/>
      <w:bCs/>
    </w:rPr>
  </w:style>
  <w:style w:type="paragraph" w:styleId="Tekstkomentarza">
    <w:name w:val="annotation text"/>
    <w:aliases w:val=" Znak2"/>
    <w:basedOn w:val="Normalny"/>
    <w:link w:val="TekstkomentarzaZnak"/>
    <w:uiPriority w:val="99"/>
    <w:unhideWhenUsed/>
    <w:rPr>
      <w:sz w:val="20"/>
      <w:szCs w:val="20"/>
      <w:lang w:val="x-none"/>
    </w:rPr>
  </w:style>
  <w:style w:type="paragraph" w:styleId="Tekstpodstawowy2">
    <w:name w:val="Body Text 2"/>
    <w:basedOn w:val="Normalny"/>
    <w:pPr>
      <w:spacing w:after="120" w:line="480" w:lineRule="auto"/>
    </w:pPr>
  </w:style>
  <w:style w:type="paragraph" w:customStyle="1" w:styleId="Default">
    <w:name w:val="Default"/>
    <w:unhideWhenUsed/>
    <w:pPr>
      <w:widowControl w:val="0"/>
      <w:autoSpaceDE w:val="0"/>
      <w:autoSpaceDN w:val="0"/>
      <w:adjustRightInd w:val="0"/>
    </w:pPr>
    <w:rPr>
      <w:color w:val="000000"/>
      <w:sz w:val="24"/>
    </w:rPr>
  </w:style>
  <w:style w:type="paragraph" w:styleId="Tekstpodstawowy">
    <w:name w:val="Body Text"/>
    <w:basedOn w:val="Normalny"/>
    <w:link w:val="TekstpodstawowyZnak"/>
    <w:pPr>
      <w:spacing w:after="0" w:line="240" w:lineRule="auto"/>
      <w:jc w:val="both"/>
    </w:pPr>
    <w:rPr>
      <w:sz w:val="32"/>
      <w:lang w:eastAsia="pl-PL"/>
    </w:rPr>
  </w:style>
  <w:style w:type="paragraph" w:customStyle="1" w:styleId="Level4">
    <w:name w:val="Level 4"/>
    <w:basedOn w:val="Normalny"/>
    <w:next w:val="Normalny"/>
    <w:pPr>
      <w:numPr>
        <w:ilvl w:val="3"/>
        <w:numId w:val="2"/>
      </w:numPr>
      <w:spacing w:after="210" w:line="264" w:lineRule="auto"/>
      <w:jc w:val="both"/>
      <w:outlineLvl w:val="3"/>
    </w:pPr>
    <w:rPr>
      <w:rFonts w:ascii="Arial" w:hAnsi="Arial"/>
      <w:kern w:val="28"/>
      <w:sz w:val="21"/>
      <w:szCs w:val="20"/>
    </w:rPr>
  </w:style>
  <w:style w:type="paragraph" w:styleId="Tekstprzypisukocowego">
    <w:name w:val="endnote text"/>
    <w:basedOn w:val="Normalny"/>
    <w:semiHidden/>
    <w:rPr>
      <w:sz w:val="20"/>
      <w:szCs w:val="20"/>
    </w:rPr>
  </w:style>
  <w:style w:type="paragraph" w:styleId="Tekstpodstawowywcity3">
    <w:name w:val="Body Text Indent 3"/>
    <w:basedOn w:val="Normalny"/>
    <w:pPr>
      <w:spacing w:after="120" w:line="240" w:lineRule="auto"/>
      <w:ind w:left="283"/>
    </w:pPr>
    <w:rPr>
      <w:rFonts w:ascii="Times New Roman" w:hAnsi="Times New Roman"/>
      <w:sz w:val="16"/>
      <w:szCs w:val="16"/>
      <w:lang w:eastAsia="pl-PL"/>
    </w:rPr>
  </w:style>
  <w:style w:type="paragraph" w:styleId="Tekstdymka">
    <w:name w:val="Balloon Text"/>
    <w:basedOn w:val="Normalny"/>
    <w:link w:val="TekstdymkaZnak"/>
    <w:unhideWhenUsed/>
    <w:qFormat/>
    <w:pPr>
      <w:spacing w:after="0" w:line="240" w:lineRule="auto"/>
    </w:pPr>
    <w:rPr>
      <w:rFonts w:ascii="Tahoma" w:hAnsi="Tahoma"/>
      <w:sz w:val="16"/>
      <w:szCs w:val="16"/>
      <w:lang w:val="x-none"/>
    </w:rPr>
  </w:style>
  <w:style w:type="paragraph" w:customStyle="1" w:styleId="Kolorowalistaakcent11">
    <w:name w:val="Kolorowa lista — akcent 11"/>
    <w:aliases w:val="L1,Numerowanie,Akapit z listą5,T_SZ_List Paragraph,normalny tekst,Akapit z listą BS"/>
    <w:basedOn w:val="Normalny"/>
    <w:link w:val="Kolorowalistaakcent1Znak"/>
    <w:uiPriority w:val="34"/>
    <w:qFormat/>
    <w:pPr>
      <w:ind w:left="720"/>
      <w:contextualSpacing/>
    </w:pPr>
    <w:rPr>
      <w:rFonts w:eastAsia="Calibri"/>
      <w:lang w:val="x-none"/>
    </w:rPr>
  </w:style>
  <w:style w:type="character" w:customStyle="1" w:styleId="StopkaZnak">
    <w:name w:val="Stopka Znak"/>
    <w:link w:val="Stopka"/>
    <w:uiPriority w:val="99"/>
    <w:qFormat/>
    <w:rsid w:val="004171CD"/>
    <w:rPr>
      <w:sz w:val="24"/>
      <w:lang w:eastAsia="en-US"/>
    </w:rPr>
  </w:style>
  <w:style w:type="paragraph" w:customStyle="1" w:styleId="Bezodstpw1">
    <w:name w:val="Bez odstępów1"/>
    <w:qFormat/>
    <w:rsid w:val="000F42F1"/>
    <w:rPr>
      <w:rFonts w:ascii="Calibri" w:eastAsia="Calibri" w:hAnsi="Calibri"/>
      <w:sz w:val="22"/>
      <w:szCs w:val="22"/>
      <w:lang w:eastAsia="en-US"/>
    </w:rPr>
  </w:style>
  <w:style w:type="paragraph" w:customStyle="1" w:styleId="Style38">
    <w:name w:val="Style38"/>
    <w:basedOn w:val="Normalny"/>
    <w:rsid w:val="000F42F1"/>
    <w:pPr>
      <w:widowControl w:val="0"/>
      <w:autoSpaceDE w:val="0"/>
      <w:autoSpaceDN w:val="0"/>
      <w:adjustRightInd w:val="0"/>
      <w:spacing w:after="0" w:line="278" w:lineRule="exact"/>
    </w:pPr>
    <w:rPr>
      <w:rFonts w:ascii="Times New Roman" w:hAnsi="Times New Roman"/>
      <w:sz w:val="24"/>
      <w:szCs w:val="24"/>
      <w:lang w:eastAsia="pl-PL"/>
    </w:rPr>
  </w:style>
  <w:style w:type="paragraph" w:customStyle="1" w:styleId="Style42">
    <w:name w:val="Style42"/>
    <w:basedOn w:val="Normalny"/>
    <w:rsid w:val="000F42F1"/>
    <w:pPr>
      <w:widowControl w:val="0"/>
      <w:autoSpaceDE w:val="0"/>
      <w:autoSpaceDN w:val="0"/>
      <w:adjustRightInd w:val="0"/>
      <w:spacing w:after="0" w:line="240" w:lineRule="auto"/>
    </w:pPr>
    <w:rPr>
      <w:rFonts w:ascii="Times New Roman" w:hAnsi="Times New Roman"/>
      <w:sz w:val="24"/>
      <w:szCs w:val="24"/>
      <w:lang w:eastAsia="pl-PL"/>
    </w:rPr>
  </w:style>
  <w:style w:type="character" w:customStyle="1" w:styleId="FontStyle77">
    <w:name w:val="Font Style77"/>
    <w:rsid w:val="000F42F1"/>
    <w:rPr>
      <w:rFonts w:ascii="Times New Roman" w:hAnsi="Times New Roman" w:cs="Times New Roman" w:hint="default"/>
      <w:b/>
      <w:bCs/>
      <w:i/>
      <w:iCs/>
      <w:sz w:val="22"/>
      <w:szCs w:val="22"/>
    </w:rPr>
  </w:style>
  <w:style w:type="character" w:customStyle="1" w:styleId="FontStyle79">
    <w:name w:val="Font Style79"/>
    <w:rsid w:val="000F42F1"/>
    <w:rPr>
      <w:rFonts w:ascii="Arial" w:hAnsi="Arial" w:cs="Arial" w:hint="default"/>
      <w:b/>
      <w:bCs/>
      <w:sz w:val="22"/>
      <w:szCs w:val="22"/>
    </w:rPr>
  </w:style>
  <w:style w:type="character" w:customStyle="1" w:styleId="FontStyle81">
    <w:name w:val="Font Style81"/>
    <w:rsid w:val="000F42F1"/>
    <w:rPr>
      <w:rFonts w:ascii="Arial" w:hAnsi="Arial" w:cs="Arial" w:hint="default"/>
      <w:sz w:val="22"/>
      <w:szCs w:val="22"/>
    </w:rPr>
  </w:style>
  <w:style w:type="paragraph" w:styleId="Tekstpodstawowywcity">
    <w:name w:val="Body Text Indent"/>
    <w:basedOn w:val="Normalny"/>
    <w:rsid w:val="00600526"/>
    <w:pPr>
      <w:spacing w:after="120"/>
      <w:ind w:left="283"/>
    </w:pPr>
  </w:style>
  <w:style w:type="paragraph" w:customStyle="1" w:styleId="StylParagrafZprawej-1cm">
    <w:name w:val="Styl Paragraf + Z prawej:  -1 cm"/>
    <w:basedOn w:val="Normalny"/>
    <w:uiPriority w:val="99"/>
    <w:rsid w:val="001A49F5"/>
    <w:pPr>
      <w:tabs>
        <w:tab w:val="num" w:pos="360"/>
      </w:tabs>
      <w:suppressAutoHyphens/>
      <w:spacing w:before="360" w:after="240" w:line="240" w:lineRule="auto"/>
      <w:ind w:left="578" w:right="-569" w:hanging="360"/>
      <w:jc w:val="center"/>
    </w:pPr>
    <w:rPr>
      <w:rFonts w:ascii="Times New Roman" w:eastAsia="Calibri" w:hAnsi="Times New Roman"/>
      <w:b/>
      <w:bCs/>
      <w:i/>
      <w:iCs/>
      <w:szCs w:val="20"/>
      <w:lang w:eastAsia="ar-SA"/>
    </w:rPr>
  </w:style>
  <w:style w:type="character" w:styleId="Uwydatnienie">
    <w:name w:val="Emphasis"/>
    <w:uiPriority w:val="20"/>
    <w:qFormat/>
    <w:rsid w:val="001A49F5"/>
    <w:rPr>
      <w:rFonts w:cs="Times New Roman"/>
      <w:i/>
      <w:iCs/>
    </w:rPr>
  </w:style>
  <w:style w:type="paragraph" w:customStyle="1" w:styleId="Punkt">
    <w:name w:val="Punkt"/>
    <w:basedOn w:val="Tekstpodstawowy"/>
    <w:rsid w:val="00777603"/>
    <w:pPr>
      <w:tabs>
        <w:tab w:val="num" w:pos="0"/>
        <w:tab w:val="num" w:pos="1080"/>
      </w:tabs>
      <w:suppressAutoHyphens/>
      <w:spacing w:after="160"/>
      <w:ind w:left="1080"/>
    </w:pPr>
    <w:rPr>
      <w:rFonts w:ascii="Times New Roman" w:hAnsi="Times New Roman"/>
      <w:sz w:val="24"/>
      <w:szCs w:val="24"/>
      <w:lang w:eastAsia="zh-CN"/>
    </w:rPr>
  </w:style>
  <w:style w:type="character" w:customStyle="1" w:styleId="Nagwek3Znak">
    <w:name w:val="Nagłówek 3 Znak"/>
    <w:link w:val="Nagwek3"/>
    <w:uiPriority w:val="9"/>
    <w:rsid w:val="00421733"/>
    <w:rPr>
      <w:rFonts w:ascii="Calibri Light" w:eastAsia="SimSun" w:hAnsi="Calibri Light"/>
      <w:b/>
      <w:bCs/>
      <w:sz w:val="22"/>
      <w:szCs w:val="22"/>
    </w:rPr>
  </w:style>
  <w:style w:type="character" w:customStyle="1" w:styleId="Nagwek4Znak">
    <w:name w:val="Nagłówek 4 Znak"/>
    <w:link w:val="Nagwek4"/>
    <w:uiPriority w:val="9"/>
    <w:qFormat/>
    <w:rsid w:val="00421733"/>
    <w:rPr>
      <w:rFonts w:ascii="Calibri Light" w:eastAsia="SimSun" w:hAnsi="Calibri Light"/>
      <w:b/>
      <w:bCs/>
      <w:i/>
      <w:iCs/>
      <w:sz w:val="22"/>
      <w:szCs w:val="22"/>
    </w:rPr>
  </w:style>
  <w:style w:type="character" w:customStyle="1" w:styleId="Nagwek5Znak">
    <w:name w:val="Nagłówek 5 Znak"/>
    <w:link w:val="Nagwek5"/>
    <w:uiPriority w:val="9"/>
    <w:qFormat/>
    <w:rsid w:val="00421733"/>
    <w:rPr>
      <w:rFonts w:ascii="Calibri Light" w:eastAsia="SimSun" w:hAnsi="Calibri Light"/>
      <w:b/>
      <w:bCs/>
      <w:color w:val="7F7F7F"/>
      <w:sz w:val="22"/>
      <w:szCs w:val="22"/>
    </w:rPr>
  </w:style>
  <w:style w:type="character" w:customStyle="1" w:styleId="Nagwek6Znak">
    <w:name w:val="Nagłówek 6 Znak"/>
    <w:link w:val="Nagwek6"/>
    <w:uiPriority w:val="9"/>
    <w:qFormat/>
    <w:rsid w:val="00421733"/>
    <w:rPr>
      <w:rFonts w:ascii="Calibri Light" w:eastAsia="SimSun" w:hAnsi="Calibri Light"/>
      <w:b/>
      <w:bCs/>
      <w:i/>
      <w:iCs/>
      <w:color w:val="7F7F7F"/>
      <w:sz w:val="22"/>
      <w:szCs w:val="22"/>
    </w:rPr>
  </w:style>
  <w:style w:type="character" w:customStyle="1" w:styleId="Nagwek8Znak">
    <w:name w:val="Nagłówek 8 Znak"/>
    <w:link w:val="Nagwek8"/>
    <w:uiPriority w:val="9"/>
    <w:qFormat/>
    <w:rsid w:val="00421733"/>
    <w:rPr>
      <w:rFonts w:ascii="Calibri Light" w:eastAsia="SimSun" w:hAnsi="Calibri Light"/>
    </w:rPr>
  </w:style>
  <w:style w:type="character" w:customStyle="1" w:styleId="Nagwek9Znak">
    <w:name w:val="Nagłówek 9 Znak"/>
    <w:link w:val="Nagwek9"/>
    <w:uiPriority w:val="9"/>
    <w:qFormat/>
    <w:rsid w:val="00421733"/>
    <w:rPr>
      <w:rFonts w:ascii="Calibri Light" w:eastAsia="SimSun" w:hAnsi="Calibri Light"/>
      <w:i/>
      <w:iCs/>
      <w:spacing w:val="5"/>
    </w:rPr>
  </w:style>
  <w:style w:type="paragraph" w:styleId="NormalnyWeb">
    <w:name w:val="Normal (Web)"/>
    <w:basedOn w:val="Normalny"/>
    <w:qFormat/>
    <w:rsid w:val="00421733"/>
    <w:pPr>
      <w:spacing w:before="100" w:beforeAutospacing="1" w:after="100" w:afterAutospacing="1" w:line="240" w:lineRule="auto"/>
    </w:pPr>
    <w:rPr>
      <w:rFonts w:ascii="Times New Roman" w:eastAsia="SimSun" w:hAnsi="Times New Roman"/>
      <w:sz w:val="24"/>
      <w:szCs w:val="24"/>
      <w:lang w:eastAsia="pl-PL"/>
    </w:rPr>
  </w:style>
  <w:style w:type="paragraph" w:styleId="Podtytu">
    <w:name w:val="Subtitle"/>
    <w:basedOn w:val="Normalny"/>
    <w:next w:val="Normalny"/>
    <w:link w:val="PodtytuZnak"/>
    <w:uiPriority w:val="11"/>
    <w:qFormat/>
    <w:rsid w:val="00421733"/>
    <w:pPr>
      <w:spacing w:after="600"/>
    </w:pPr>
    <w:rPr>
      <w:rFonts w:ascii="Calibri Light" w:eastAsia="SimSun" w:hAnsi="Calibri Light"/>
      <w:i/>
      <w:iCs/>
      <w:spacing w:val="13"/>
      <w:sz w:val="24"/>
      <w:szCs w:val="24"/>
      <w:lang w:val="x-none" w:eastAsia="x-none"/>
    </w:rPr>
  </w:style>
  <w:style w:type="character" w:customStyle="1" w:styleId="PodtytuZnak">
    <w:name w:val="Podtytuł Znak"/>
    <w:link w:val="Podtytu"/>
    <w:uiPriority w:val="11"/>
    <w:qFormat/>
    <w:rsid w:val="00421733"/>
    <w:rPr>
      <w:rFonts w:ascii="Calibri Light" w:eastAsia="SimSun" w:hAnsi="Calibri Light"/>
      <w:i/>
      <w:iCs/>
      <w:spacing w:val="13"/>
      <w:sz w:val="24"/>
      <w:szCs w:val="24"/>
    </w:rPr>
  </w:style>
  <w:style w:type="paragraph" w:styleId="Tytu">
    <w:name w:val="Title"/>
    <w:basedOn w:val="Normalny"/>
    <w:next w:val="Normalny"/>
    <w:link w:val="TytuZnak"/>
    <w:uiPriority w:val="10"/>
    <w:qFormat/>
    <w:rsid w:val="00421733"/>
    <w:pPr>
      <w:pBdr>
        <w:bottom w:val="single" w:sz="4" w:space="1" w:color="auto"/>
      </w:pBdr>
      <w:spacing w:line="240" w:lineRule="auto"/>
      <w:contextualSpacing/>
    </w:pPr>
    <w:rPr>
      <w:rFonts w:ascii="Calibri Light" w:eastAsia="SimSun" w:hAnsi="Calibri Light"/>
      <w:spacing w:val="5"/>
      <w:sz w:val="52"/>
      <w:szCs w:val="52"/>
      <w:lang w:val="x-none" w:eastAsia="x-none"/>
    </w:rPr>
  </w:style>
  <w:style w:type="character" w:customStyle="1" w:styleId="TytuZnak">
    <w:name w:val="Tytuł Znak"/>
    <w:link w:val="Tytu"/>
    <w:uiPriority w:val="10"/>
    <w:qFormat/>
    <w:rsid w:val="00421733"/>
    <w:rPr>
      <w:rFonts w:ascii="Calibri Light" w:eastAsia="SimSun" w:hAnsi="Calibri Light"/>
      <w:spacing w:val="5"/>
      <w:sz w:val="52"/>
      <w:szCs w:val="52"/>
    </w:rPr>
  </w:style>
  <w:style w:type="character" w:styleId="Pogrubienie">
    <w:name w:val="Strong"/>
    <w:uiPriority w:val="22"/>
    <w:qFormat/>
    <w:rsid w:val="00421733"/>
    <w:rPr>
      <w:b/>
      <w:bCs/>
    </w:rPr>
  </w:style>
  <w:style w:type="paragraph" w:customStyle="1" w:styleId="Akapitzlist1">
    <w:name w:val="Akapit z listą1"/>
    <w:basedOn w:val="Normalny"/>
    <w:uiPriority w:val="34"/>
    <w:qFormat/>
    <w:rsid w:val="00421733"/>
    <w:pPr>
      <w:ind w:left="720"/>
      <w:contextualSpacing/>
    </w:pPr>
    <w:rPr>
      <w:rFonts w:eastAsia="SimSun"/>
      <w:lang w:eastAsia="pl-PL"/>
    </w:rPr>
  </w:style>
  <w:style w:type="character" w:customStyle="1" w:styleId="font31">
    <w:name w:val="font31"/>
    <w:qFormat/>
    <w:rsid w:val="00421733"/>
    <w:rPr>
      <w:rFonts w:ascii="Times New Roman" w:hAnsi="Times New Roman" w:cs="Times New Roman" w:hint="default"/>
      <w:b/>
      <w:color w:val="000000"/>
      <w:sz w:val="20"/>
      <w:szCs w:val="20"/>
      <w:u w:val="single"/>
    </w:rPr>
  </w:style>
  <w:style w:type="character" w:customStyle="1" w:styleId="Nagwek1Znak">
    <w:name w:val="Nagłówek 1 Znak"/>
    <w:link w:val="Nagwek1"/>
    <w:uiPriority w:val="9"/>
    <w:qFormat/>
    <w:rsid w:val="00421733"/>
    <w:rPr>
      <w:rFonts w:ascii="Arial" w:hAnsi="Arial" w:cs="Arial"/>
      <w:b/>
      <w:bCs/>
      <w:kern w:val="32"/>
      <w:sz w:val="32"/>
      <w:szCs w:val="32"/>
      <w:lang w:eastAsia="en-US"/>
    </w:rPr>
  </w:style>
  <w:style w:type="character" w:customStyle="1" w:styleId="Nagwek7Znak">
    <w:name w:val="Nagłówek 7 Znak"/>
    <w:link w:val="Nagwek7"/>
    <w:uiPriority w:val="9"/>
    <w:qFormat/>
    <w:rsid w:val="00421733"/>
    <w:rPr>
      <w:sz w:val="24"/>
      <w:szCs w:val="24"/>
      <w:lang w:eastAsia="en-US"/>
    </w:rPr>
  </w:style>
  <w:style w:type="paragraph" w:customStyle="1" w:styleId="Bezodstpw10">
    <w:name w:val="Bez odstępów1"/>
    <w:basedOn w:val="Normalny"/>
    <w:uiPriority w:val="1"/>
    <w:qFormat/>
    <w:rsid w:val="00421733"/>
    <w:pPr>
      <w:spacing w:after="0" w:line="240" w:lineRule="auto"/>
    </w:pPr>
    <w:rPr>
      <w:rFonts w:eastAsia="SimSun"/>
      <w:lang w:eastAsia="pl-PL"/>
    </w:rPr>
  </w:style>
  <w:style w:type="paragraph" w:customStyle="1" w:styleId="Cytat1">
    <w:name w:val="Cytat1"/>
    <w:basedOn w:val="Normalny"/>
    <w:next w:val="Normalny"/>
    <w:link w:val="CytatZnak"/>
    <w:uiPriority w:val="29"/>
    <w:qFormat/>
    <w:rsid w:val="00421733"/>
    <w:pPr>
      <w:spacing w:before="200" w:after="0"/>
      <w:ind w:left="360" w:right="360"/>
    </w:pPr>
    <w:rPr>
      <w:rFonts w:eastAsia="SimSun"/>
      <w:i/>
      <w:iCs/>
      <w:lang w:val="x-none" w:eastAsia="x-none"/>
    </w:rPr>
  </w:style>
  <w:style w:type="character" w:customStyle="1" w:styleId="CytatZnak">
    <w:name w:val="Cytat Znak"/>
    <w:link w:val="Cytat1"/>
    <w:uiPriority w:val="29"/>
    <w:qFormat/>
    <w:rsid w:val="00421733"/>
    <w:rPr>
      <w:rFonts w:ascii="Calibri" w:eastAsia="SimSun" w:hAnsi="Calibri"/>
      <w:i/>
      <w:iCs/>
      <w:sz w:val="22"/>
      <w:szCs w:val="22"/>
    </w:rPr>
  </w:style>
  <w:style w:type="paragraph" w:customStyle="1" w:styleId="Cytatintensywny1">
    <w:name w:val="Cytat intensywny1"/>
    <w:basedOn w:val="Normalny"/>
    <w:next w:val="Normalny"/>
    <w:link w:val="CytatintensywnyZnak"/>
    <w:uiPriority w:val="30"/>
    <w:qFormat/>
    <w:rsid w:val="00421733"/>
    <w:pPr>
      <w:pBdr>
        <w:bottom w:val="single" w:sz="4" w:space="1" w:color="auto"/>
      </w:pBdr>
      <w:spacing w:before="200" w:after="280"/>
      <w:ind w:left="1008" w:right="1152"/>
      <w:jc w:val="both"/>
    </w:pPr>
    <w:rPr>
      <w:rFonts w:eastAsia="SimSun"/>
      <w:b/>
      <w:bCs/>
      <w:i/>
      <w:iCs/>
      <w:lang w:val="x-none" w:eastAsia="x-none"/>
    </w:rPr>
  </w:style>
  <w:style w:type="character" w:customStyle="1" w:styleId="CytatintensywnyZnak">
    <w:name w:val="Cytat intensywny Znak"/>
    <w:link w:val="Cytatintensywny1"/>
    <w:uiPriority w:val="30"/>
    <w:qFormat/>
    <w:rsid w:val="00421733"/>
    <w:rPr>
      <w:rFonts w:ascii="Calibri" w:eastAsia="SimSun" w:hAnsi="Calibri"/>
      <w:b/>
      <w:bCs/>
      <w:i/>
      <w:iCs/>
      <w:sz w:val="22"/>
      <w:szCs w:val="22"/>
    </w:rPr>
  </w:style>
  <w:style w:type="character" w:customStyle="1" w:styleId="Wyrnieniedelikatne1">
    <w:name w:val="Wyróżnienie delikatne1"/>
    <w:uiPriority w:val="19"/>
    <w:qFormat/>
    <w:rsid w:val="00421733"/>
    <w:rPr>
      <w:i/>
      <w:iCs/>
    </w:rPr>
  </w:style>
  <w:style w:type="character" w:customStyle="1" w:styleId="Wyrnienieintensywne1">
    <w:name w:val="Wyróżnienie intensywne1"/>
    <w:uiPriority w:val="21"/>
    <w:qFormat/>
    <w:rsid w:val="00421733"/>
    <w:rPr>
      <w:b/>
      <w:bCs/>
    </w:rPr>
  </w:style>
  <w:style w:type="character" w:customStyle="1" w:styleId="Odwoaniedelikatne1">
    <w:name w:val="Odwołanie delikatne1"/>
    <w:uiPriority w:val="31"/>
    <w:qFormat/>
    <w:rsid w:val="00421733"/>
    <w:rPr>
      <w:smallCaps/>
    </w:rPr>
  </w:style>
  <w:style w:type="character" w:customStyle="1" w:styleId="Odwoanieintensywne1">
    <w:name w:val="Odwołanie intensywne1"/>
    <w:uiPriority w:val="32"/>
    <w:qFormat/>
    <w:rsid w:val="00421733"/>
    <w:rPr>
      <w:smallCaps/>
      <w:spacing w:val="5"/>
      <w:u w:val="single"/>
    </w:rPr>
  </w:style>
  <w:style w:type="character" w:customStyle="1" w:styleId="Tytuksiki1">
    <w:name w:val="Tytuł książki1"/>
    <w:uiPriority w:val="33"/>
    <w:qFormat/>
    <w:rsid w:val="00421733"/>
    <w:rPr>
      <w:i/>
      <w:iCs/>
      <w:smallCaps/>
      <w:spacing w:val="5"/>
    </w:rPr>
  </w:style>
  <w:style w:type="paragraph" w:customStyle="1" w:styleId="Nagwekspisutreci1">
    <w:name w:val="Nagłówek spisu treści1"/>
    <w:basedOn w:val="Nagwek1"/>
    <w:next w:val="Normalny"/>
    <w:uiPriority w:val="39"/>
    <w:unhideWhenUsed/>
    <w:qFormat/>
    <w:rsid w:val="00421733"/>
    <w:pPr>
      <w:keepNext w:val="0"/>
      <w:spacing w:before="480" w:after="0"/>
      <w:contextualSpacing/>
      <w:outlineLvl w:val="9"/>
    </w:pPr>
    <w:rPr>
      <w:rFonts w:ascii="Calibri Light" w:eastAsia="SimSun" w:hAnsi="Calibri Light"/>
      <w:kern w:val="0"/>
      <w:sz w:val="28"/>
      <w:szCs w:val="28"/>
      <w:lang w:eastAsia="pl-PL" w:bidi="en-US"/>
    </w:rPr>
  </w:style>
  <w:style w:type="character" w:customStyle="1" w:styleId="apple-converted-space">
    <w:name w:val="apple-converted-space"/>
    <w:qFormat/>
    <w:rsid w:val="00421733"/>
  </w:style>
  <w:style w:type="paragraph" w:customStyle="1" w:styleId="Akapitzlist2">
    <w:name w:val="Akapit z listą2"/>
    <w:basedOn w:val="Normalny"/>
    <w:uiPriority w:val="34"/>
    <w:qFormat/>
    <w:rsid w:val="00421733"/>
    <w:pPr>
      <w:ind w:left="720"/>
      <w:contextualSpacing/>
    </w:pPr>
    <w:rPr>
      <w:rFonts w:eastAsia="SimSun"/>
      <w:lang w:eastAsia="pl-PL"/>
    </w:rPr>
  </w:style>
  <w:style w:type="paragraph" w:styleId="Tekstprzypisudolnego">
    <w:name w:val="footnote text"/>
    <w:aliases w:val="Tekst przypisu"/>
    <w:basedOn w:val="Normalny"/>
    <w:link w:val="TekstprzypisudolnegoZnak"/>
    <w:uiPriority w:val="99"/>
    <w:unhideWhenUsed/>
    <w:rsid w:val="00CA4F15"/>
    <w:pPr>
      <w:spacing w:after="0" w:line="240" w:lineRule="auto"/>
    </w:pPr>
    <w:rPr>
      <w:rFonts w:ascii="Times New Roman" w:hAnsi="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CA4F15"/>
  </w:style>
  <w:style w:type="character" w:styleId="Odwoanieprzypisudolnego">
    <w:name w:val="footnote reference"/>
    <w:aliases w:val="Odwołanie przypisu"/>
    <w:uiPriority w:val="99"/>
    <w:unhideWhenUsed/>
    <w:rsid w:val="00CA4F15"/>
    <w:rPr>
      <w:vertAlign w:val="superscript"/>
    </w:rPr>
  </w:style>
  <w:style w:type="table" w:styleId="Tabela-Siatka">
    <w:name w:val="Table Grid"/>
    <w:basedOn w:val="Standardowy"/>
    <w:uiPriority w:val="59"/>
    <w:rsid w:val="00875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L1 Znak,Numerowanie Znak,Akapit z listą5 Znak,T_SZ_List Paragraph Znak,normalny tekst Znak,Kolorowa lista — akcent 11 Znak,Akapit z listą BS Znak"/>
    <w:link w:val="Kolorowalistaakcent11"/>
    <w:uiPriority w:val="34"/>
    <w:qFormat/>
    <w:rsid w:val="00095DFE"/>
    <w:rPr>
      <w:rFonts w:ascii="Calibri" w:eastAsia="Calibri" w:hAnsi="Calibri"/>
      <w:sz w:val="22"/>
      <w:szCs w:val="22"/>
      <w:lang w:eastAsia="en-US"/>
    </w:rPr>
  </w:style>
  <w:style w:type="paragraph" w:customStyle="1" w:styleId="Standardowy10">
    <w:name w:val="Standardowy1"/>
    <w:qFormat/>
    <w:rsid w:val="00903D16"/>
    <w:rPr>
      <w:rFonts w:cs="Mangal"/>
      <w:lang w:bidi="hi-IN"/>
    </w:rPr>
  </w:style>
  <w:style w:type="paragraph" w:customStyle="1" w:styleId="p2">
    <w:name w:val="p2"/>
    <w:basedOn w:val="Normalny"/>
    <w:rsid w:val="00FD5C0A"/>
    <w:pPr>
      <w:spacing w:after="0" w:line="240" w:lineRule="auto"/>
    </w:pPr>
    <w:rPr>
      <w:rFonts w:ascii="Helvetica" w:hAnsi="Helvetica"/>
      <w:sz w:val="17"/>
      <w:szCs w:val="17"/>
      <w:lang w:eastAsia="pl-PL"/>
    </w:rPr>
  </w:style>
  <w:style w:type="character" w:customStyle="1" w:styleId="s1">
    <w:name w:val="s1"/>
    <w:rsid w:val="00FD5C0A"/>
    <w:rPr>
      <w:rFonts w:ascii="Times" w:hAnsi="Times" w:hint="default"/>
      <w:sz w:val="17"/>
      <w:szCs w:val="17"/>
    </w:rPr>
  </w:style>
  <w:style w:type="paragraph" w:customStyle="1" w:styleId="Standard">
    <w:name w:val="Standard"/>
    <w:rsid w:val="00FD5C0A"/>
    <w:pPr>
      <w:suppressAutoHyphens/>
      <w:autoSpaceDN w:val="0"/>
      <w:textAlignment w:val="baseline"/>
    </w:pPr>
    <w:rPr>
      <w:kern w:val="3"/>
      <w:sz w:val="24"/>
      <w:lang w:eastAsia="zh-CN"/>
    </w:rPr>
  </w:style>
  <w:style w:type="paragraph" w:styleId="Poprawka">
    <w:name w:val="Revision"/>
    <w:hidden/>
    <w:uiPriority w:val="71"/>
    <w:rsid w:val="00400FF2"/>
    <w:rPr>
      <w:rFonts w:ascii="Calibri" w:hAnsi="Calibri"/>
      <w:sz w:val="22"/>
      <w:szCs w:val="22"/>
      <w:lang w:eastAsia="en-US"/>
    </w:rPr>
  </w:style>
  <w:style w:type="paragraph" w:customStyle="1" w:styleId="Standardowy2">
    <w:name w:val="Standardowy2"/>
    <w:qFormat/>
    <w:rsid w:val="005814C4"/>
    <w:rPr>
      <w:rFonts w:cs="Mangal"/>
      <w:color w:val="00000A"/>
      <w:lang w:bidi="hi-IN"/>
    </w:rPr>
  </w:style>
  <w:style w:type="character" w:customStyle="1" w:styleId="WW8Num5z6">
    <w:name w:val="WW8Num5z6"/>
    <w:rsid w:val="00276B0C"/>
  </w:style>
  <w:style w:type="paragraph" w:styleId="Akapitzlist">
    <w:name w:val="List Paragraph"/>
    <w:basedOn w:val="Normalny"/>
    <w:link w:val="AkapitzlistZnak"/>
    <w:uiPriority w:val="99"/>
    <w:qFormat/>
    <w:rsid w:val="0075555B"/>
    <w:pPr>
      <w:suppressAutoHyphens/>
      <w:spacing w:after="0" w:line="240" w:lineRule="auto"/>
      <w:ind w:left="720"/>
      <w:contextualSpacing/>
    </w:pPr>
    <w:rPr>
      <w:rFonts w:eastAsia="Calibri" w:cs="Calibri"/>
      <w:sz w:val="24"/>
      <w:szCs w:val="24"/>
      <w:lang w:eastAsia="zh-CN"/>
    </w:rPr>
  </w:style>
  <w:style w:type="character" w:customStyle="1" w:styleId="AkapitzlistZnak">
    <w:name w:val="Akapit z listą Znak"/>
    <w:link w:val="Akapitzlist"/>
    <w:uiPriority w:val="99"/>
    <w:qFormat/>
    <w:rsid w:val="0075555B"/>
    <w:rPr>
      <w:rFonts w:ascii="Calibri" w:eastAsia="Calibri" w:hAnsi="Calibri" w:cs="Calibri"/>
      <w:sz w:val="24"/>
      <w:szCs w:val="24"/>
      <w:lang w:eastAsia="zh-CN"/>
    </w:rPr>
  </w:style>
  <w:style w:type="paragraph" w:styleId="HTML-wstpniesformatowany">
    <w:name w:val="HTML Preformatted"/>
    <w:basedOn w:val="Normalny"/>
    <w:link w:val="HTML-wstpniesformatowanyZnak"/>
    <w:uiPriority w:val="99"/>
    <w:semiHidden/>
    <w:unhideWhenUsed/>
    <w:rsid w:val="00202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0267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8509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7352DA-569E-4D33-BEE9-0412E880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15</Pages>
  <Words>4274</Words>
  <Characters>25649</Characters>
  <Application>Microsoft Office Word</Application>
  <DocSecurity>0</DocSecurity>
  <PresentationFormat/>
  <Lines>213</Lines>
  <Paragraphs>59</Paragraphs>
  <Slides>0</Slides>
  <Notes>0</Notes>
  <HiddenSlides>0</HiddenSlides>
  <MMClips>0</MMClips>
  <ScaleCrop>false</ScaleCrop>
  <HeadingPairs>
    <vt:vector size="2" baseType="variant">
      <vt:variant>
        <vt:lpstr>Tytuł</vt:lpstr>
      </vt:variant>
      <vt:variant>
        <vt:i4>1</vt:i4>
      </vt:variant>
    </vt:vector>
  </HeadingPairs>
  <TitlesOfParts>
    <vt:vector size="1" baseType="lpstr">
      <vt:lpstr>Wzór umowy</vt:lpstr>
    </vt:vector>
  </TitlesOfParts>
  <Company>n/a</Company>
  <LinksUpToDate>false</LinksUpToDate>
  <CharactersWithSpaces>29864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creator>Szymańska</dc:creator>
  <cp:lastModifiedBy>abc</cp:lastModifiedBy>
  <cp:revision>19</cp:revision>
  <cp:lastPrinted>2019-02-08T13:36:00Z</cp:lastPrinted>
  <dcterms:created xsi:type="dcterms:W3CDTF">2019-05-27T06:39:00Z</dcterms:created>
  <dcterms:modified xsi:type="dcterms:W3CDTF">2019-10-25T09:37:00Z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