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257F6B" w14:textId="77777777" w:rsidR="00A60B9B" w:rsidRPr="00A90910" w:rsidRDefault="00A60B9B" w:rsidP="00A60B9B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A90910">
        <w:rPr>
          <w:rFonts w:ascii="Times New Roman" w:hAnsi="Times New Roman" w:cs="Times New Roman"/>
          <w:b/>
          <w:bCs/>
          <w:color w:val="auto"/>
          <w:sz w:val="22"/>
          <w:szCs w:val="22"/>
        </w:rPr>
        <w:t>Opis Przedmiotu zamówienia</w:t>
      </w:r>
    </w:p>
    <w:p w14:paraId="74961943" w14:textId="77777777" w:rsidR="00A60B9B" w:rsidRPr="00A90910" w:rsidRDefault="00A60B9B" w:rsidP="00A60B9B">
      <w:pPr>
        <w:pStyle w:val="Default"/>
        <w:tabs>
          <w:tab w:val="left" w:pos="2025"/>
        </w:tabs>
        <w:spacing w:line="276" w:lineRule="auto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A90910">
        <w:rPr>
          <w:rFonts w:ascii="Times New Roman" w:hAnsi="Times New Roman" w:cs="Times New Roman"/>
          <w:b/>
          <w:bCs/>
          <w:color w:val="auto"/>
          <w:sz w:val="22"/>
          <w:szCs w:val="22"/>
        </w:rPr>
        <w:tab/>
      </w:r>
    </w:p>
    <w:p w14:paraId="3D542709" w14:textId="77777777" w:rsidR="00A60B9B" w:rsidRPr="00A90910" w:rsidRDefault="009C3BC1" w:rsidP="00075766">
      <w:pPr>
        <w:jc w:val="both"/>
        <w:rPr>
          <w:rFonts w:ascii="Times New Roman" w:hAnsi="Times New Roman" w:cs="Times New Roman"/>
          <w:b/>
          <w:sz w:val="22"/>
          <w:szCs w:val="22"/>
        </w:rPr>
      </w:pPr>
      <w:bookmarkStart w:id="0" w:name="_Hlk114568031"/>
      <w:proofErr w:type="gramStart"/>
      <w:r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„ </w:t>
      </w:r>
      <w:r w:rsidR="00A60B9B" w:rsidRPr="00A90910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Szkolenie</w:t>
      </w:r>
      <w:proofErr w:type="gramEnd"/>
      <w:r w:rsidR="00A60B9B" w:rsidRPr="00A90910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stacjonarne w zakresie MS Excel i Word dla pracowników administracyjnych</w:t>
      </w:r>
      <w:bookmarkEnd w:id="0"/>
      <w:r>
        <w:rPr>
          <w:rFonts w:ascii="Times New Roman" w:hAnsi="Times New Roman" w:cs="Times New Roman"/>
          <w:b/>
          <w:bCs/>
          <w:i/>
          <w:iCs/>
          <w:color w:val="000000"/>
          <w:sz w:val="22"/>
          <w:szCs w:val="22"/>
          <w:shd w:val="clear" w:color="auto" w:fill="FFFFFF"/>
        </w:rPr>
        <w:t>”</w:t>
      </w:r>
    </w:p>
    <w:p w14:paraId="606A5C4F" w14:textId="77777777" w:rsidR="00A60B9B" w:rsidRPr="00A90910" w:rsidRDefault="00A60B9B" w:rsidP="00A60B9B">
      <w:pPr>
        <w:spacing w:line="276" w:lineRule="auto"/>
        <w:jc w:val="center"/>
        <w:rPr>
          <w:rFonts w:ascii="Times New Roman" w:eastAsia="Times New Roman" w:hAnsi="Times New Roman" w:cs="Times New Roman"/>
          <w:sz w:val="22"/>
          <w:szCs w:val="22"/>
          <w:lang w:eastAsia="pl-PL"/>
        </w:rPr>
      </w:pPr>
    </w:p>
    <w:p w14:paraId="6B642CF2" w14:textId="77777777" w:rsidR="00A60B9B" w:rsidRPr="00A90910" w:rsidRDefault="00A60B9B" w:rsidP="00A60B9B">
      <w:pPr>
        <w:pStyle w:val="Akapitzlist"/>
        <w:numPr>
          <w:ilvl w:val="0"/>
          <w:numId w:val="1"/>
        </w:numPr>
        <w:spacing w:before="120" w:line="288" w:lineRule="auto"/>
        <w:ind w:left="357" w:hanging="357"/>
        <w:jc w:val="both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A90910">
        <w:rPr>
          <w:rFonts w:ascii="Times New Roman" w:eastAsia="Times New Roman" w:hAnsi="Times New Roman" w:cs="Times New Roman"/>
          <w:b/>
          <w:bCs/>
          <w:sz w:val="22"/>
          <w:szCs w:val="22"/>
          <w:u w:val="single"/>
          <w:lang w:eastAsia="pl-PL"/>
        </w:rPr>
        <w:t>Przedmiot zamówienia</w:t>
      </w:r>
    </w:p>
    <w:p w14:paraId="7D1D2F7B" w14:textId="4C790136" w:rsidR="00A60B9B" w:rsidRPr="00A90910" w:rsidRDefault="00A60B9B" w:rsidP="00A60B9B">
      <w:pPr>
        <w:spacing w:line="288" w:lineRule="auto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  <w:r w:rsidRPr="00A90910">
        <w:rPr>
          <w:rFonts w:ascii="Times New Roman" w:hAnsi="Times New Roman" w:cs="Times New Roman"/>
          <w:sz w:val="22"/>
          <w:szCs w:val="22"/>
        </w:rPr>
        <w:t xml:space="preserve">Zamówienie dotyczy zorganizowania, przygotowania oraz przeprowadzenia 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szkolenia w zakresie </w:t>
      </w:r>
      <w:r w:rsidR="00860A15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br/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MS Excel i Word na bazie Office 365 dla pracowników administracyjnych</w:t>
      </w:r>
      <w:r w:rsidR="003C4E23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: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</w:p>
    <w:p w14:paraId="63B36D5B" w14:textId="1E176F1D" w:rsidR="0024728F" w:rsidRPr="00A90910" w:rsidRDefault="0024728F">
      <w:pPr>
        <w:pStyle w:val="Akapitzlist"/>
        <w:numPr>
          <w:ilvl w:val="0"/>
          <w:numId w:val="7"/>
        </w:numPr>
        <w:spacing w:line="288" w:lineRule="auto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szkolenie MS EXCEL na poziomie podstawowym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132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="00CE33E9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na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poziomie średniozaawansowanym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110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="00CE33E9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oraz 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na poziomie zaawansowanym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8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;</w:t>
      </w:r>
    </w:p>
    <w:p w14:paraId="757716A5" w14:textId="541EBBC8" w:rsidR="00CE33E9" w:rsidRPr="00A90910" w:rsidRDefault="00CE33E9">
      <w:pPr>
        <w:pStyle w:val="Akapitzlist"/>
        <w:numPr>
          <w:ilvl w:val="0"/>
          <w:numId w:val="7"/>
        </w:numPr>
        <w:spacing w:line="288" w:lineRule="auto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szkolenie MS WORD na poziomie podstawowym 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29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oraz na poziomie średniozaawansowanym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dla </w:t>
      </w:r>
      <w:r w:rsidR="008E695C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138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osób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;</w:t>
      </w:r>
    </w:p>
    <w:p w14:paraId="74ACA8EE" w14:textId="77777777" w:rsidR="00CE33E9" w:rsidRPr="00A90910" w:rsidRDefault="00CE33E9" w:rsidP="0024728F">
      <w:pPr>
        <w:spacing w:line="288" w:lineRule="auto"/>
        <w:ind w:left="993" w:hanging="851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</w:p>
    <w:p w14:paraId="1ED9AF5E" w14:textId="26A781A0" w:rsidR="00A60B9B" w:rsidRDefault="00A60B9B" w:rsidP="00A60B9B">
      <w:pPr>
        <w:spacing w:line="288" w:lineRule="auto"/>
        <w:ind w:left="993" w:hanging="851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Każda z grup</w:t>
      </w:r>
      <w:r w:rsidR="00184C4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na każdym poziomie</w:t>
      </w:r>
      <w:r w:rsidR="003C4E23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będzie się składać z 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min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.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8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i ma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x.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12</w:t>
      </w:r>
      <w:r w:rsidR="00184C44"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</w:t>
      </w:r>
      <w:r w:rsidRPr="00CC1D9B">
        <w:rPr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osób</w:t>
      </w:r>
      <w:r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.</w:t>
      </w:r>
    </w:p>
    <w:p w14:paraId="20297B32" w14:textId="77777777" w:rsidR="00184C44" w:rsidRPr="00A90910" w:rsidRDefault="00184C44" w:rsidP="00A60B9B">
      <w:pPr>
        <w:spacing w:line="288" w:lineRule="auto"/>
        <w:ind w:left="993" w:hanging="851"/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</w:pPr>
    </w:p>
    <w:p w14:paraId="72680307" w14:textId="77777777" w:rsidR="00A60B9B" w:rsidRPr="00A90910" w:rsidRDefault="00A60B9B" w:rsidP="00CE33E9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bCs/>
          <w:sz w:val="22"/>
          <w:szCs w:val="22"/>
          <w:u w:val="single"/>
          <w:shd w:val="clear" w:color="auto" w:fill="FFFFFF"/>
        </w:rPr>
      </w:pPr>
      <w:r w:rsidRPr="00A90910">
        <w:rPr>
          <w:rFonts w:ascii="Times New Roman" w:hAnsi="Times New Roman" w:cs="Times New Roman"/>
          <w:b/>
          <w:bCs/>
          <w:sz w:val="22"/>
          <w:szCs w:val="22"/>
          <w:u w:val="single"/>
          <w:shd w:val="clear" w:color="auto" w:fill="FFFFFF"/>
        </w:rPr>
        <w:t xml:space="preserve">Miejsce szkolenia. </w:t>
      </w:r>
    </w:p>
    <w:p w14:paraId="1B4929E4" w14:textId="69E667E7" w:rsidR="00A60B9B" w:rsidRPr="00A90910" w:rsidRDefault="00A60B9B" w:rsidP="00A60B9B">
      <w:pPr>
        <w:pStyle w:val="Akapitzlist"/>
        <w:spacing w:line="288" w:lineRule="auto"/>
        <w:ind w:left="0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A90910">
        <w:rPr>
          <w:rFonts w:ascii="Times New Roman" w:eastAsia="Times New Roman" w:hAnsi="Times New Roman" w:cs="Times New Roman"/>
          <w:sz w:val="22"/>
          <w:szCs w:val="22"/>
          <w:lang w:eastAsia="pl-PL"/>
        </w:rPr>
        <w:t xml:space="preserve">Szkolenie prowadzone będzie w trybie stacjonarnym </w:t>
      </w:r>
      <w:r w:rsidRPr="00A90910">
        <w:rPr>
          <w:rFonts w:ascii="Times New Roman" w:eastAsia="Calibri" w:hAnsi="Times New Roman" w:cs="Times New Roman"/>
          <w:color w:val="000000"/>
          <w:sz w:val="22"/>
          <w:szCs w:val="22"/>
        </w:rPr>
        <w:t>na terenie miasta Łod</w:t>
      </w:r>
      <w:r w:rsidR="00A90910">
        <w:rPr>
          <w:rFonts w:ascii="Times New Roman" w:eastAsia="Calibri" w:hAnsi="Times New Roman" w:cs="Times New Roman"/>
          <w:color w:val="000000"/>
          <w:sz w:val="22"/>
          <w:szCs w:val="22"/>
        </w:rPr>
        <w:t>zi</w:t>
      </w:r>
      <w:r w:rsidRPr="00A90910">
        <w:rPr>
          <w:rFonts w:ascii="Times New Roman" w:eastAsia="Times New Roman" w:hAnsi="Times New Roman" w:cs="Times New Roman"/>
          <w:sz w:val="22"/>
          <w:szCs w:val="22"/>
        </w:rPr>
        <w:t>.</w:t>
      </w:r>
      <w:r w:rsidR="00184C44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A10834">
        <w:rPr>
          <w:rFonts w:ascii="Times New Roman" w:eastAsia="Times New Roman" w:hAnsi="Times New Roman" w:cs="Times New Roman"/>
          <w:sz w:val="22"/>
          <w:szCs w:val="22"/>
        </w:rPr>
        <w:t>Preferowana lokalizacja sz</w:t>
      </w:r>
      <w:r w:rsidR="00205013">
        <w:rPr>
          <w:rFonts w:ascii="Times New Roman" w:eastAsia="Times New Roman" w:hAnsi="Times New Roman" w:cs="Times New Roman"/>
          <w:sz w:val="22"/>
          <w:szCs w:val="22"/>
        </w:rPr>
        <w:t>k</w:t>
      </w:r>
      <w:r w:rsidR="00A10834">
        <w:rPr>
          <w:rFonts w:ascii="Times New Roman" w:eastAsia="Times New Roman" w:hAnsi="Times New Roman" w:cs="Times New Roman"/>
          <w:sz w:val="22"/>
          <w:szCs w:val="22"/>
        </w:rPr>
        <w:t xml:space="preserve">oleń w śródmieściu miasta. </w:t>
      </w:r>
      <w:r w:rsidR="00184C44">
        <w:rPr>
          <w:rFonts w:ascii="Times New Roman" w:eastAsia="Times New Roman" w:hAnsi="Times New Roman" w:cs="Times New Roman"/>
          <w:sz w:val="22"/>
          <w:szCs w:val="22"/>
        </w:rPr>
        <w:t>Wykonawca zapewnia miejsce szkol</w:t>
      </w:r>
      <w:r w:rsidR="005A06CF">
        <w:rPr>
          <w:rFonts w:ascii="Times New Roman" w:eastAsia="Times New Roman" w:hAnsi="Times New Roman" w:cs="Times New Roman"/>
          <w:sz w:val="22"/>
          <w:szCs w:val="22"/>
        </w:rPr>
        <w:t xml:space="preserve">enia wraz ze stanowiskiem komputerowym dla każdego uczestnika. </w:t>
      </w:r>
    </w:p>
    <w:p w14:paraId="60D8DD87" w14:textId="77777777" w:rsidR="00A60B9B" w:rsidRPr="00A90910" w:rsidRDefault="00A60B9B" w:rsidP="00CE33E9">
      <w:pPr>
        <w:spacing w:before="120" w:line="288" w:lineRule="auto"/>
        <w:rPr>
          <w:rFonts w:ascii="Times New Roman" w:eastAsia="Times New Roman" w:hAnsi="Times New Roman" w:cs="Times New Roman"/>
          <w:b/>
          <w:bCs/>
          <w:sz w:val="22"/>
          <w:szCs w:val="22"/>
          <w:u w:val="single"/>
        </w:rPr>
      </w:pPr>
      <w:r w:rsidRPr="00A90910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3.    </w:t>
      </w:r>
      <w:r w:rsidRPr="00A90910">
        <w:rPr>
          <w:rFonts w:ascii="Times New Roman" w:eastAsia="Times New Roman" w:hAnsi="Times New Roman" w:cs="Times New Roman"/>
          <w:b/>
          <w:bCs/>
          <w:sz w:val="22"/>
          <w:szCs w:val="22"/>
          <w:u w:val="single"/>
        </w:rPr>
        <w:t xml:space="preserve"> Termin szkolenia. </w:t>
      </w:r>
    </w:p>
    <w:p w14:paraId="7AB76BBE" w14:textId="77777777" w:rsidR="00A60B9B" w:rsidRPr="00A90910" w:rsidRDefault="00A60B9B" w:rsidP="00A60B9B">
      <w:pPr>
        <w:pStyle w:val="Akapitzlist"/>
        <w:numPr>
          <w:ilvl w:val="0"/>
          <w:numId w:val="2"/>
        </w:numPr>
        <w:spacing w:line="288" w:lineRule="auto"/>
        <w:jc w:val="both"/>
        <w:rPr>
          <w:rFonts w:ascii="Times New Roman" w:eastAsia="Times New Roman" w:hAnsi="Times New Roman" w:cs="Times New Roman"/>
          <w:vanish/>
          <w:sz w:val="22"/>
          <w:szCs w:val="22"/>
        </w:rPr>
      </w:pPr>
    </w:p>
    <w:p w14:paraId="69AD40D9" w14:textId="77777777" w:rsidR="00A60B9B" w:rsidRPr="00A90910" w:rsidRDefault="00A60B9B" w:rsidP="00A60B9B">
      <w:pPr>
        <w:pStyle w:val="Akapitzlist"/>
        <w:numPr>
          <w:ilvl w:val="0"/>
          <w:numId w:val="2"/>
        </w:numPr>
        <w:spacing w:line="288" w:lineRule="auto"/>
        <w:jc w:val="both"/>
        <w:rPr>
          <w:rFonts w:ascii="Times New Roman" w:eastAsia="Times New Roman" w:hAnsi="Times New Roman" w:cs="Times New Roman"/>
          <w:vanish/>
          <w:sz w:val="22"/>
          <w:szCs w:val="22"/>
        </w:rPr>
      </w:pPr>
    </w:p>
    <w:p w14:paraId="369DA32B" w14:textId="77777777" w:rsidR="00A60B9B" w:rsidRPr="00A90910" w:rsidRDefault="00A60B9B" w:rsidP="00A60B9B">
      <w:pPr>
        <w:pStyle w:val="Akapitzlist"/>
        <w:numPr>
          <w:ilvl w:val="1"/>
          <w:numId w:val="3"/>
        </w:numPr>
        <w:spacing w:line="288" w:lineRule="auto"/>
        <w:ind w:left="709" w:hanging="425"/>
        <w:jc w:val="both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eastAsia="Times New Roman" w:hAnsi="Times New Roman" w:cs="Times New Roman"/>
          <w:sz w:val="22"/>
          <w:szCs w:val="22"/>
        </w:rPr>
        <w:t xml:space="preserve">Szkolenia należy zrealizować w terminie do </w:t>
      </w:r>
      <w:r w:rsidRPr="00CC1D9B">
        <w:rPr>
          <w:rFonts w:ascii="Times New Roman" w:eastAsia="Times New Roman" w:hAnsi="Times New Roman" w:cs="Times New Roman"/>
          <w:b/>
          <w:bCs/>
          <w:sz w:val="22"/>
          <w:szCs w:val="22"/>
        </w:rPr>
        <w:t>30 listopada 2025 r</w:t>
      </w:r>
      <w:r w:rsidRPr="00A90910">
        <w:rPr>
          <w:rFonts w:ascii="Times New Roman" w:eastAsia="Times New Roman" w:hAnsi="Times New Roman" w:cs="Times New Roman"/>
          <w:sz w:val="22"/>
          <w:szCs w:val="22"/>
        </w:rPr>
        <w:t>.</w:t>
      </w:r>
    </w:p>
    <w:p w14:paraId="58897665" w14:textId="2FBCE573" w:rsidR="00A60B9B" w:rsidRPr="00A90910" w:rsidRDefault="00A60B9B" w:rsidP="00A60B9B">
      <w:pPr>
        <w:pStyle w:val="Akapitzlist"/>
        <w:numPr>
          <w:ilvl w:val="0"/>
          <w:numId w:val="2"/>
        </w:num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 xml:space="preserve">Na szkolenie dla każdej z grup składają się 2 dni szkoleniowe (2 dni szkoleniowe po </w:t>
      </w:r>
      <w:r w:rsidR="002C7926" w:rsidRPr="00CC1D9B">
        <w:rPr>
          <w:rFonts w:ascii="Times New Roman" w:hAnsi="Times New Roman" w:cs="Times New Roman"/>
          <w:b/>
          <w:bCs/>
          <w:sz w:val="22"/>
          <w:szCs w:val="22"/>
        </w:rPr>
        <w:t>7</w:t>
      </w:r>
      <w:r w:rsidRPr="00CC1D9B">
        <w:rPr>
          <w:rFonts w:ascii="Times New Roman" w:hAnsi="Times New Roman" w:cs="Times New Roman"/>
          <w:b/>
          <w:bCs/>
          <w:sz w:val="22"/>
          <w:szCs w:val="22"/>
        </w:rPr>
        <w:t xml:space="preserve"> godzin </w:t>
      </w:r>
      <w:r w:rsidR="00E30DA3" w:rsidRPr="00CC1D9B">
        <w:rPr>
          <w:rFonts w:ascii="Times New Roman" w:hAnsi="Times New Roman" w:cs="Times New Roman"/>
          <w:b/>
          <w:bCs/>
          <w:sz w:val="22"/>
          <w:szCs w:val="22"/>
        </w:rPr>
        <w:t>między 8.00, a 16.00</w:t>
      </w:r>
      <w:r w:rsidR="00D372C0">
        <w:rPr>
          <w:rFonts w:ascii="Times New Roman" w:hAnsi="Times New Roman" w:cs="Times New Roman"/>
          <w:b/>
          <w:bCs/>
          <w:sz w:val="22"/>
          <w:szCs w:val="22"/>
        </w:rPr>
        <w:t>)</w:t>
      </w:r>
      <w:r w:rsidR="00E30DA3" w:rsidRPr="00CC1D9B">
        <w:rPr>
          <w:rFonts w:ascii="Times New Roman" w:hAnsi="Times New Roman" w:cs="Times New Roman"/>
          <w:b/>
          <w:bCs/>
          <w:sz w:val="22"/>
          <w:szCs w:val="22"/>
        </w:rPr>
        <w:t>.</w:t>
      </w:r>
      <w:r w:rsidRPr="00CC1D9B">
        <w:rPr>
          <w:rFonts w:ascii="Times New Roman" w:hAnsi="Times New Roman" w:cs="Times New Roman"/>
          <w:b/>
          <w:bCs/>
          <w:sz w:val="22"/>
          <w:szCs w:val="22"/>
        </w:rPr>
        <w:br/>
      </w:r>
      <w:r w:rsidRPr="00A90910">
        <w:rPr>
          <w:rFonts w:ascii="Times New Roman" w:hAnsi="Times New Roman" w:cs="Times New Roman"/>
          <w:sz w:val="22"/>
          <w:szCs w:val="22"/>
        </w:rPr>
        <w:t xml:space="preserve">W każdym dniu szkoleniowym przewidywana jest jedna przerwa 15-to minutowa i jedna przerwa 30-to minutowa.  Wymiar godzinowy szkolenia dla każdej z grup </w:t>
      </w:r>
      <w:proofErr w:type="gramStart"/>
      <w:r w:rsidRPr="00A90910">
        <w:rPr>
          <w:rFonts w:ascii="Times New Roman" w:hAnsi="Times New Roman" w:cs="Times New Roman"/>
          <w:sz w:val="22"/>
          <w:szCs w:val="22"/>
        </w:rPr>
        <w:t xml:space="preserve">wynosi </w:t>
      </w:r>
      <w:r w:rsidR="00E70AAD">
        <w:rPr>
          <w:rFonts w:ascii="Times New Roman" w:hAnsi="Times New Roman" w:cs="Times New Roman"/>
          <w:sz w:val="22"/>
          <w:szCs w:val="22"/>
        </w:rPr>
        <w:t xml:space="preserve"> </w:t>
      </w:r>
      <w:r w:rsidR="002C7926" w:rsidRPr="00A90910">
        <w:rPr>
          <w:rFonts w:ascii="Times New Roman" w:hAnsi="Times New Roman" w:cs="Times New Roman"/>
          <w:sz w:val="22"/>
          <w:szCs w:val="22"/>
        </w:rPr>
        <w:t>14</w:t>
      </w:r>
      <w:proofErr w:type="gramEnd"/>
      <w:r w:rsidRPr="00A90910">
        <w:rPr>
          <w:rFonts w:ascii="Times New Roman" w:hAnsi="Times New Roman" w:cs="Times New Roman"/>
          <w:sz w:val="22"/>
          <w:szCs w:val="22"/>
        </w:rPr>
        <w:t xml:space="preserve"> godzin</w:t>
      </w:r>
      <w:r w:rsidR="002C7926" w:rsidRPr="00A90910">
        <w:rPr>
          <w:rFonts w:ascii="Times New Roman" w:hAnsi="Times New Roman" w:cs="Times New Roman"/>
          <w:sz w:val="22"/>
          <w:szCs w:val="22"/>
        </w:rPr>
        <w:t xml:space="preserve"> </w:t>
      </w:r>
      <w:r w:rsidR="008A65FE" w:rsidRPr="008A65FE">
        <w:rPr>
          <w:rFonts w:ascii="Times New Roman" w:hAnsi="Times New Roman" w:cs="Times New Roman"/>
          <w:sz w:val="22"/>
          <w:szCs w:val="22"/>
        </w:rPr>
        <w:t>(1 godzina = 60 minut)</w:t>
      </w:r>
      <w:r w:rsidRPr="00A90910">
        <w:rPr>
          <w:rFonts w:ascii="Times New Roman" w:hAnsi="Times New Roman" w:cs="Times New Roman"/>
          <w:sz w:val="22"/>
          <w:szCs w:val="22"/>
        </w:rPr>
        <w:t>.</w:t>
      </w:r>
    </w:p>
    <w:p w14:paraId="2C8FEF5D" w14:textId="77777777" w:rsidR="00A60B9B" w:rsidRPr="00A90910" w:rsidRDefault="00A60B9B" w:rsidP="00A60B9B">
      <w:pPr>
        <w:pStyle w:val="Akapitzlist"/>
        <w:numPr>
          <w:ilvl w:val="1"/>
          <w:numId w:val="4"/>
        </w:num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Szkolenia odbywać się będą od poniedziałku do piątku, przy czym w jednym dniu może być przeprowadzone szkolenie tylko dla jednej grupy – terminy szkoleń dla poszczególnych grup nie mogą się pokrywać.</w:t>
      </w:r>
    </w:p>
    <w:p w14:paraId="28DE8121" w14:textId="77777777" w:rsidR="00A60B9B" w:rsidRPr="00A90910" w:rsidRDefault="00A60B9B" w:rsidP="00A60B9B">
      <w:p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 xml:space="preserve">3.4. Szkolenie dla każdej z grup będzie odbywać się w kolejno następujących po sobie tygodniach po jednym dniu szkoleniowym w każdym tygodniu, </w:t>
      </w:r>
      <w:r w:rsidR="00E30DA3">
        <w:rPr>
          <w:rFonts w:ascii="Times New Roman" w:hAnsi="Times New Roman" w:cs="Times New Roman"/>
          <w:sz w:val="22"/>
          <w:szCs w:val="22"/>
        </w:rPr>
        <w:t>z wyłączeniem świąt i dni ustawowo wolnych od pracy.</w:t>
      </w:r>
    </w:p>
    <w:p w14:paraId="7B0C8742" w14:textId="73D9F923" w:rsidR="00A60B9B" w:rsidRDefault="00A60B9B" w:rsidP="00A60B9B">
      <w:p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3.5. Szczegółowy harmonogram przeprowadzenia szkoleń zostanie ustalon</w:t>
      </w:r>
      <w:r w:rsidR="00C33C64">
        <w:rPr>
          <w:rFonts w:ascii="Times New Roman" w:hAnsi="Times New Roman" w:cs="Times New Roman"/>
          <w:sz w:val="22"/>
          <w:szCs w:val="22"/>
        </w:rPr>
        <w:t xml:space="preserve">y </w:t>
      </w:r>
      <w:r w:rsidRPr="00A90910">
        <w:rPr>
          <w:rFonts w:ascii="Times New Roman" w:hAnsi="Times New Roman" w:cs="Times New Roman"/>
          <w:sz w:val="22"/>
          <w:szCs w:val="22"/>
        </w:rPr>
        <w:t xml:space="preserve">pomiędzy Zamawiającym a Wykonawcą w terminie </w:t>
      </w:r>
      <w:r w:rsidR="00CC1D9B" w:rsidRPr="00CC1D9B">
        <w:rPr>
          <w:rFonts w:ascii="Times New Roman" w:hAnsi="Times New Roman" w:cs="Times New Roman"/>
          <w:b/>
          <w:bCs/>
          <w:sz w:val="22"/>
          <w:szCs w:val="22"/>
        </w:rPr>
        <w:t>7</w:t>
      </w:r>
      <w:r w:rsidRPr="00CC1D9B">
        <w:rPr>
          <w:rFonts w:ascii="Times New Roman" w:hAnsi="Times New Roman" w:cs="Times New Roman"/>
          <w:b/>
          <w:bCs/>
          <w:sz w:val="22"/>
          <w:szCs w:val="22"/>
        </w:rPr>
        <w:t xml:space="preserve"> dni</w:t>
      </w:r>
      <w:r w:rsidRPr="00A90910">
        <w:rPr>
          <w:rFonts w:ascii="Times New Roman" w:hAnsi="Times New Roman" w:cs="Times New Roman"/>
          <w:sz w:val="22"/>
          <w:szCs w:val="22"/>
        </w:rPr>
        <w:t xml:space="preserve"> od daty zawarcia umowy</w:t>
      </w:r>
      <w:r w:rsidR="00544C5B">
        <w:rPr>
          <w:rFonts w:ascii="Times New Roman" w:hAnsi="Times New Roman" w:cs="Times New Roman"/>
          <w:sz w:val="22"/>
          <w:szCs w:val="22"/>
        </w:rPr>
        <w:t xml:space="preserve"> na pierwszy miesiąc obowiązywania umowy</w:t>
      </w:r>
    </w:p>
    <w:p w14:paraId="2AADD8A1" w14:textId="77777777" w:rsidR="00074ABC" w:rsidRPr="00074ABC" w:rsidRDefault="00074ABC" w:rsidP="00A60B9B">
      <w:p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3.6. </w:t>
      </w:r>
      <w:r w:rsidRPr="00074ABC">
        <w:rPr>
          <w:rFonts w:ascii="Times New Roman" w:hAnsi="Times New Roman" w:cs="Times New Roman"/>
          <w:sz w:val="22"/>
          <w:szCs w:val="22"/>
        </w:rPr>
        <w:t xml:space="preserve">Terminy szkoleń jakie będą przeprowadzane w kolejnych miesiącach będą ustalane każdorazowo </w:t>
      </w:r>
      <w:r w:rsidRPr="00074ABC">
        <w:rPr>
          <w:rFonts w:ascii="Times New Roman" w:hAnsi="Times New Roman" w:cs="Times New Roman"/>
          <w:b/>
          <w:bCs/>
          <w:sz w:val="22"/>
          <w:szCs w:val="22"/>
        </w:rPr>
        <w:t>do 5 dnia</w:t>
      </w:r>
      <w:r w:rsidRPr="00074ABC">
        <w:rPr>
          <w:rFonts w:ascii="Times New Roman" w:hAnsi="Times New Roman" w:cs="Times New Roman"/>
          <w:sz w:val="22"/>
          <w:szCs w:val="22"/>
        </w:rPr>
        <w:t xml:space="preserve"> roboczego danego miesiąca</w:t>
      </w:r>
      <w:r>
        <w:rPr>
          <w:rFonts w:ascii="Times New Roman" w:hAnsi="Times New Roman" w:cs="Times New Roman"/>
          <w:sz w:val="22"/>
          <w:szCs w:val="22"/>
        </w:rPr>
        <w:t>.</w:t>
      </w:r>
    </w:p>
    <w:p w14:paraId="6A5C5075" w14:textId="77777777" w:rsidR="0064794C" w:rsidRDefault="0064794C" w:rsidP="0064794C">
      <w:pPr>
        <w:spacing w:line="288" w:lineRule="auto"/>
        <w:ind w:left="709" w:hanging="425"/>
        <w:rPr>
          <w:rFonts w:ascii="Times New Roman" w:hAnsi="Times New Roman" w:cs="Times New Roman"/>
          <w:sz w:val="22"/>
          <w:szCs w:val="22"/>
          <w:u w:val="single"/>
        </w:rPr>
      </w:pPr>
      <w:bookmarkStart w:id="1" w:name="_Toc92810364"/>
      <w:bookmarkStart w:id="2" w:name="_Toc114569636"/>
    </w:p>
    <w:bookmarkEnd w:id="1"/>
    <w:bookmarkEnd w:id="2"/>
    <w:p w14:paraId="72878CA4" w14:textId="77777777" w:rsidR="0064794C" w:rsidRPr="008A65FE" w:rsidRDefault="0064794C" w:rsidP="0064794C">
      <w:pPr>
        <w:pStyle w:val="Akapitzlist"/>
        <w:numPr>
          <w:ilvl w:val="0"/>
          <w:numId w:val="4"/>
        </w:numPr>
        <w:spacing w:line="288" w:lineRule="auto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8A65FE">
        <w:rPr>
          <w:rFonts w:ascii="Times New Roman" w:hAnsi="Times New Roman" w:cs="Times New Roman"/>
          <w:b/>
          <w:bCs/>
          <w:sz w:val="22"/>
          <w:szCs w:val="22"/>
          <w:u w:val="single"/>
        </w:rPr>
        <w:t>Kwalifikacja podmiotowa wykonawców</w:t>
      </w:r>
      <w:r w:rsidR="008A65FE">
        <w:rPr>
          <w:rFonts w:ascii="Times New Roman" w:hAnsi="Times New Roman" w:cs="Times New Roman"/>
          <w:b/>
          <w:bCs/>
          <w:sz w:val="22"/>
          <w:szCs w:val="22"/>
          <w:u w:val="single"/>
        </w:rPr>
        <w:t>.</w:t>
      </w:r>
    </w:p>
    <w:p w14:paraId="552B5E3F" w14:textId="77777777" w:rsidR="0064794C" w:rsidRPr="0064794C" w:rsidRDefault="0064794C" w:rsidP="0064794C">
      <w:pPr>
        <w:pStyle w:val="Akapitzlist"/>
        <w:numPr>
          <w:ilvl w:val="0"/>
          <w:numId w:val="4"/>
        </w:numPr>
        <w:spacing w:line="288" w:lineRule="auto"/>
        <w:rPr>
          <w:rFonts w:ascii="Times New Roman" w:hAnsi="Times New Roman" w:cs="Times New Roman"/>
          <w:vanish/>
          <w:sz w:val="22"/>
          <w:szCs w:val="22"/>
        </w:rPr>
      </w:pPr>
    </w:p>
    <w:p w14:paraId="7BCB7BA9" w14:textId="77777777" w:rsidR="0064794C" w:rsidRPr="0064794C" w:rsidRDefault="0064794C" w:rsidP="0064794C">
      <w:pPr>
        <w:pStyle w:val="Akapitzlist"/>
        <w:numPr>
          <w:ilvl w:val="0"/>
          <w:numId w:val="4"/>
        </w:numPr>
        <w:spacing w:line="288" w:lineRule="auto"/>
        <w:rPr>
          <w:rFonts w:ascii="Times New Roman" w:hAnsi="Times New Roman" w:cs="Times New Roman"/>
          <w:vanish/>
          <w:sz w:val="22"/>
          <w:szCs w:val="22"/>
        </w:rPr>
      </w:pPr>
    </w:p>
    <w:p w14:paraId="48540E5C" w14:textId="77777777" w:rsidR="0064794C" w:rsidRPr="0064794C" w:rsidRDefault="0064794C" w:rsidP="0064794C">
      <w:pPr>
        <w:spacing w:line="288" w:lineRule="auto"/>
        <w:ind w:left="283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4.1 O u</w:t>
      </w:r>
      <w:r w:rsidRPr="0064794C">
        <w:rPr>
          <w:rFonts w:ascii="Times New Roman" w:hAnsi="Times New Roman" w:cs="Times New Roman"/>
          <w:sz w:val="22"/>
          <w:szCs w:val="22"/>
        </w:rPr>
        <w:t>dzielenie zamówienia mogą ubiegać się Wykonawcy, którzy spełniają określone przez Zamawiającego warunki</w:t>
      </w:r>
      <w:r w:rsidRPr="0064794C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64794C">
        <w:rPr>
          <w:rFonts w:ascii="Times New Roman" w:hAnsi="Times New Roman" w:cs="Times New Roman"/>
          <w:sz w:val="22"/>
          <w:szCs w:val="22"/>
        </w:rPr>
        <w:t>udziału w postępowaniu</w:t>
      </w:r>
      <w:r>
        <w:rPr>
          <w:rFonts w:ascii="Times New Roman" w:hAnsi="Times New Roman" w:cs="Times New Roman"/>
          <w:sz w:val="22"/>
          <w:szCs w:val="22"/>
        </w:rPr>
        <w:t>.</w:t>
      </w:r>
    </w:p>
    <w:p w14:paraId="5BB7C4F3" w14:textId="77777777" w:rsidR="0064794C" w:rsidRPr="0064794C" w:rsidRDefault="0064794C">
      <w:pPr>
        <w:pStyle w:val="Akapitzlist"/>
        <w:numPr>
          <w:ilvl w:val="1"/>
          <w:numId w:val="4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O </w:t>
      </w:r>
      <w:r w:rsidRPr="0064794C">
        <w:rPr>
          <w:rFonts w:ascii="Times New Roman" w:hAnsi="Times New Roman" w:cs="Times New Roman"/>
          <w:sz w:val="22"/>
          <w:szCs w:val="22"/>
        </w:rPr>
        <w:t xml:space="preserve">udzielenie zamówienia mogą ubiegać się Wykonawcy, którzy spełniają </w:t>
      </w:r>
      <w:r w:rsidR="008A65FE">
        <w:rPr>
          <w:rFonts w:ascii="Times New Roman" w:hAnsi="Times New Roman" w:cs="Times New Roman"/>
          <w:sz w:val="22"/>
          <w:szCs w:val="22"/>
        </w:rPr>
        <w:t xml:space="preserve">następujące </w:t>
      </w:r>
      <w:r w:rsidRPr="0064794C">
        <w:rPr>
          <w:rFonts w:ascii="Times New Roman" w:hAnsi="Times New Roman" w:cs="Times New Roman"/>
          <w:sz w:val="22"/>
          <w:szCs w:val="22"/>
        </w:rPr>
        <w:t>warunki:</w:t>
      </w:r>
    </w:p>
    <w:p w14:paraId="340B7CD7" w14:textId="6EF798EB" w:rsidR="0064794C" w:rsidRPr="004D3E81" w:rsidRDefault="0064794C">
      <w:pPr>
        <w:pStyle w:val="Akapitzlist"/>
        <w:numPr>
          <w:ilvl w:val="2"/>
          <w:numId w:val="48"/>
        </w:numPr>
        <w:spacing w:line="288" w:lineRule="auto"/>
        <w:rPr>
          <w:rFonts w:ascii="Times New Roman" w:hAnsi="Times New Roman" w:cs="Times New Roman"/>
          <w:bCs/>
          <w:color w:val="FF0000"/>
          <w:sz w:val="22"/>
          <w:szCs w:val="22"/>
        </w:rPr>
      </w:pPr>
      <w:r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 xml:space="preserve">Posiadają </w:t>
      </w:r>
      <w:r w:rsidR="00CC1D9B"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 xml:space="preserve">Standard Usług Szkoleniowo-Rozwojowych Polskiej Izby Firm Szkoleniowych </w:t>
      </w:r>
      <w:bookmarkStart w:id="3" w:name="_Hlk191547870"/>
      <w:r w:rsidR="00CC1D9B"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 xml:space="preserve">udokumentowany </w:t>
      </w:r>
      <w:r w:rsidRPr="004D3E81">
        <w:rPr>
          <w:rFonts w:ascii="Times New Roman" w:hAnsi="Times New Roman" w:cs="Times New Roman"/>
          <w:b/>
          <w:color w:val="FF0000"/>
          <w:sz w:val="22"/>
          <w:szCs w:val="22"/>
        </w:rPr>
        <w:t>Certyfikat</w:t>
      </w:r>
      <w:r w:rsidR="00CC1D9B" w:rsidRPr="004D3E81">
        <w:rPr>
          <w:rFonts w:ascii="Times New Roman" w:hAnsi="Times New Roman" w:cs="Times New Roman"/>
          <w:b/>
          <w:color w:val="FF0000"/>
          <w:sz w:val="22"/>
          <w:szCs w:val="22"/>
        </w:rPr>
        <w:t>em</w:t>
      </w:r>
      <w:r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 xml:space="preserve"> </w:t>
      </w:r>
      <w:r w:rsidR="00CC1D9B" w:rsidRPr="004D3E81">
        <w:rPr>
          <w:rFonts w:ascii="Times New Roman" w:hAnsi="Times New Roman" w:cs="Times New Roman"/>
          <w:b/>
          <w:bCs/>
          <w:color w:val="FF0000"/>
          <w:sz w:val="22"/>
          <w:szCs w:val="22"/>
        </w:rPr>
        <w:t>SUS 2.0 </w:t>
      </w:r>
      <w:r w:rsidR="004D3E81" w:rsidRPr="004D3E81">
        <w:rPr>
          <w:rFonts w:ascii="Times New Roman" w:hAnsi="Times New Roman" w:cs="Times New Roman"/>
          <w:b/>
          <w:bCs/>
          <w:color w:val="FF0000"/>
          <w:sz w:val="22"/>
          <w:szCs w:val="22"/>
        </w:rPr>
        <w:t xml:space="preserve">lub Certyfikat </w:t>
      </w:r>
      <w:r w:rsidR="004D3E81" w:rsidRPr="004D3E81">
        <w:rPr>
          <w:rFonts w:ascii="Calibri" w:eastAsia="Calibri" w:hAnsi="Calibri" w:cs="Calibri"/>
          <w:b/>
          <w:color w:val="FF0000"/>
        </w:rPr>
        <w:t>ISO 9001:2015</w:t>
      </w:r>
      <w:r w:rsidR="009C3BC1"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>,</w:t>
      </w:r>
    </w:p>
    <w:p w14:paraId="37C1006C" w14:textId="77777777" w:rsidR="008A65FE" w:rsidRPr="004D3E81" w:rsidRDefault="008A65FE">
      <w:pPr>
        <w:pStyle w:val="Akapitzlist"/>
        <w:numPr>
          <w:ilvl w:val="2"/>
          <w:numId w:val="48"/>
        </w:numPr>
        <w:spacing w:line="288" w:lineRule="auto"/>
        <w:rPr>
          <w:rFonts w:ascii="Times New Roman" w:hAnsi="Times New Roman" w:cs="Times New Roman"/>
          <w:bCs/>
          <w:color w:val="FF0000"/>
          <w:sz w:val="22"/>
          <w:szCs w:val="22"/>
        </w:rPr>
      </w:pPr>
      <w:r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 xml:space="preserve">Posiadają </w:t>
      </w:r>
      <w:bookmarkStart w:id="4" w:name="_Hlk191547899"/>
      <w:r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>wpis do Rejestr</w:t>
      </w:r>
      <w:r w:rsidR="00795A40"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>u</w:t>
      </w:r>
      <w:r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 xml:space="preserve"> Instytucji Szkoleniowych (</w:t>
      </w:r>
      <w:r w:rsidRPr="004D3E81">
        <w:rPr>
          <w:rFonts w:ascii="Times New Roman" w:hAnsi="Times New Roman" w:cs="Times New Roman"/>
          <w:b/>
          <w:bCs/>
          <w:color w:val="FF0000"/>
          <w:sz w:val="22"/>
          <w:szCs w:val="22"/>
        </w:rPr>
        <w:t>RIS</w:t>
      </w:r>
      <w:r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>)</w:t>
      </w:r>
      <w:bookmarkStart w:id="5" w:name="_Toc114569637"/>
      <w:r w:rsidR="009C3BC1" w:rsidRPr="004D3E81">
        <w:rPr>
          <w:rFonts w:ascii="Times New Roman" w:hAnsi="Times New Roman" w:cs="Times New Roman"/>
          <w:bCs/>
          <w:color w:val="FF0000"/>
          <w:sz w:val="22"/>
          <w:szCs w:val="22"/>
        </w:rPr>
        <w:t>,</w:t>
      </w:r>
      <w:bookmarkEnd w:id="3"/>
      <w:bookmarkEnd w:id="4"/>
    </w:p>
    <w:p w14:paraId="023A118B" w14:textId="41B7F11D" w:rsidR="00D372C0" w:rsidRPr="00D372C0" w:rsidRDefault="008A65FE" w:rsidP="00D372C0">
      <w:pPr>
        <w:pStyle w:val="Akapitzlist"/>
        <w:numPr>
          <w:ilvl w:val="2"/>
          <w:numId w:val="4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8A65FE">
        <w:rPr>
          <w:rFonts w:ascii="Times New Roman" w:hAnsi="Times New Roman" w:cs="Times New Roman"/>
          <w:sz w:val="22"/>
          <w:szCs w:val="22"/>
        </w:rPr>
        <w:lastRenderedPageBreak/>
        <w:t>Wykażą</w:t>
      </w:r>
      <w:r w:rsidR="0064794C" w:rsidRPr="008A65FE">
        <w:rPr>
          <w:rFonts w:ascii="Times New Roman" w:hAnsi="Times New Roman" w:cs="Times New Roman"/>
          <w:sz w:val="22"/>
          <w:szCs w:val="22"/>
        </w:rPr>
        <w:t xml:space="preserve">, że </w:t>
      </w:r>
      <w:r w:rsidRPr="008A65FE">
        <w:rPr>
          <w:rFonts w:ascii="Times New Roman" w:hAnsi="Times New Roman" w:cs="Times New Roman"/>
          <w:sz w:val="22"/>
          <w:szCs w:val="22"/>
        </w:rPr>
        <w:t>w ciągu</w:t>
      </w:r>
      <w:r w:rsidR="0064794C" w:rsidRPr="008A65FE">
        <w:rPr>
          <w:rFonts w:ascii="Times New Roman" w:hAnsi="Times New Roman" w:cs="Times New Roman"/>
          <w:sz w:val="22"/>
          <w:szCs w:val="22"/>
        </w:rPr>
        <w:t xml:space="preserve"> </w:t>
      </w:r>
      <w:bookmarkStart w:id="6" w:name="_Toc114569638"/>
      <w:bookmarkEnd w:id="5"/>
      <w:r w:rsidR="0064794C" w:rsidRPr="008A65FE">
        <w:rPr>
          <w:rFonts w:ascii="Times New Roman" w:hAnsi="Times New Roman" w:cs="Times New Roman"/>
          <w:sz w:val="22"/>
          <w:szCs w:val="22"/>
        </w:rPr>
        <w:t>w ostatnich 3 lat (</w:t>
      </w:r>
      <w:r w:rsidR="0064794C" w:rsidRPr="008A65FE">
        <w:rPr>
          <w:rFonts w:ascii="Times New Roman" w:hAnsi="Times New Roman" w:cs="Times New Roman"/>
          <w:i/>
          <w:iCs/>
          <w:sz w:val="22"/>
          <w:szCs w:val="22"/>
        </w:rPr>
        <w:t>okres liczony w latach liczy się wstecz od dnia, w którym upływa termin składania ofert</w:t>
      </w:r>
      <w:r w:rsidR="0064794C" w:rsidRPr="008A65FE">
        <w:rPr>
          <w:rFonts w:ascii="Times New Roman" w:hAnsi="Times New Roman" w:cs="Times New Roman"/>
          <w:sz w:val="22"/>
          <w:szCs w:val="22"/>
        </w:rPr>
        <w:t>)</w:t>
      </w:r>
      <w:r w:rsidRPr="008A65FE">
        <w:rPr>
          <w:rFonts w:ascii="Times New Roman" w:hAnsi="Times New Roman" w:cs="Times New Roman"/>
          <w:sz w:val="22"/>
          <w:szCs w:val="22"/>
        </w:rPr>
        <w:t xml:space="preserve"> przeprowadzili</w:t>
      </w:r>
      <w:r w:rsidR="0064794C" w:rsidRPr="008A65FE">
        <w:rPr>
          <w:rFonts w:ascii="Times New Roman" w:hAnsi="Times New Roman" w:cs="Times New Roman"/>
          <w:sz w:val="22"/>
          <w:szCs w:val="22"/>
        </w:rPr>
        <w:t> </w:t>
      </w:r>
      <w:r w:rsidR="00621E52">
        <w:rPr>
          <w:rFonts w:ascii="Times New Roman" w:hAnsi="Times New Roman" w:cs="Times New Roman"/>
          <w:sz w:val="22"/>
          <w:szCs w:val="22"/>
        </w:rPr>
        <w:t>w ramach jednej lub wielu umów</w:t>
      </w:r>
      <w:r w:rsidR="00156080">
        <w:rPr>
          <w:rFonts w:ascii="Times New Roman" w:hAnsi="Times New Roman" w:cs="Times New Roman"/>
          <w:sz w:val="22"/>
          <w:szCs w:val="22"/>
        </w:rPr>
        <w:t>,</w:t>
      </w:r>
      <w:r w:rsidR="00621E52">
        <w:rPr>
          <w:rFonts w:ascii="Times New Roman" w:hAnsi="Times New Roman" w:cs="Times New Roman"/>
          <w:sz w:val="22"/>
          <w:szCs w:val="22"/>
        </w:rPr>
        <w:t xml:space="preserve"> </w:t>
      </w:r>
      <w:r w:rsidR="0064794C" w:rsidRPr="008A65FE">
        <w:rPr>
          <w:rFonts w:ascii="Times New Roman" w:hAnsi="Times New Roman" w:cs="Times New Roman"/>
          <w:sz w:val="22"/>
          <w:szCs w:val="22"/>
        </w:rPr>
        <w:t xml:space="preserve">co najmniej </w:t>
      </w:r>
      <w:r w:rsidR="00544C5B">
        <w:rPr>
          <w:rFonts w:ascii="Times New Roman" w:hAnsi="Times New Roman" w:cs="Times New Roman"/>
          <w:b/>
          <w:bCs/>
          <w:sz w:val="22"/>
          <w:szCs w:val="22"/>
        </w:rPr>
        <w:t xml:space="preserve">20 </w:t>
      </w:r>
      <w:r w:rsidR="0064794C" w:rsidRPr="008E695C">
        <w:rPr>
          <w:rFonts w:ascii="Times New Roman" w:hAnsi="Times New Roman" w:cs="Times New Roman"/>
          <w:b/>
          <w:bCs/>
          <w:sz w:val="22"/>
          <w:szCs w:val="22"/>
        </w:rPr>
        <w:t>szkole</w:t>
      </w:r>
      <w:r w:rsidRPr="008E695C">
        <w:rPr>
          <w:rFonts w:ascii="Times New Roman" w:hAnsi="Times New Roman" w:cs="Times New Roman"/>
          <w:b/>
          <w:bCs/>
          <w:sz w:val="22"/>
          <w:szCs w:val="22"/>
        </w:rPr>
        <w:t>ń</w:t>
      </w:r>
      <w:r w:rsidRPr="008A65FE">
        <w:rPr>
          <w:rFonts w:ascii="Times New Roman" w:hAnsi="Times New Roman" w:cs="Times New Roman"/>
          <w:sz w:val="22"/>
          <w:szCs w:val="22"/>
        </w:rPr>
        <w:t xml:space="preserve"> </w:t>
      </w:r>
      <w:r w:rsidR="00544C5B">
        <w:rPr>
          <w:rFonts w:ascii="Times New Roman" w:hAnsi="Times New Roman" w:cs="Times New Roman"/>
          <w:sz w:val="22"/>
          <w:szCs w:val="22"/>
        </w:rPr>
        <w:t>dla grup min. 8 osób</w:t>
      </w:r>
      <w:r w:rsidR="00D372C0">
        <w:rPr>
          <w:rFonts w:ascii="Times New Roman" w:hAnsi="Times New Roman" w:cs="Times New Roman"/>
          <w:sz w:val="22"/>
          <w:szCs w:val="22"/>
        </w:rPr>
        <w:t>, w tym:</w:t>
      </w:r>
    </w:p>
    <w:p w14:paraId="2FAD8931" w14:textId="3856341A" w:rsidR="00D372C0" w:rsidRPr="00544C5B" w:rsidRDefault="00544C5B" w:rsidP="00544C5B">
      <w:pPr>
        <w:pStyle w:val="Akapitzlist"/>
        <w:numPr>
          <w:ilvl w:val="3"/>
          <w:numId w:val="5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bookmarkStart w:id="7" w:name="_Hlk191389444"/>
      <w:r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co najmniej 12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szkole</w:t>
      </w:r>
      <w:r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ń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MS EXCEL na poziomie </w:t>
      </w:r>
      <w:r w:rsidR="00C33C6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co najmniej 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średniozaawansowanym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.</w:t>
      </w:r>
    </w:p>
    <w:p w14:paraId="2F74F345" w14:textId="7B992E6E" w:rsidR="00D372C0" w:rsidRPr="00544C5B" w:rsidRDefault="00544C5B" w:rsidP="00D372C0">
      <w:pPr>
        <w:pStyle w:val="Akapitzlist"/>
        <w:numPr>
          <w:ilvl w:val="3"/>
          <w:numId w:val="5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co najmniej 8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szkole</w:t>
      </w:r>
      <w:r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ń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MS </w:t>
      </w:r>
      <w:r w:rsidR="00D372C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WORD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na poziomie </w:t>
      </w:r>
      <w:r w:rsidR="00C33C64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co najmniej </w:t>
      </w:r>
      <w:r w:rsidR="00D372C0" w:rsidRPr="00A9091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średniozaawansowanym</w:t>
      </w:r>
      <w:r w:rsidR="00156080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;</w:t>
      </w:r>
    </w:p>
    <w:p w14:paraId="773B0D98" w14:textId="77777777" w:rsidR="00544C5B" w:rsidRPr="00156080" w:rsidRDefault="00544C5B" w:rsidP="00544C5B">
      <w:pPr>
        <w:pStyle w:val="Akapitzlist"/>
        <w:spacing w:line="288" w:lineRule="auto"/>
        <w:ind w:left="1209"/>
        <w:rPr>
          <w:rFonts w:ascii="Times New Roman" w:hAnsi="Times New Roman" w:cs="Times New Roman"/>
          <w:sz w:val="22"/>
          <w:szCs w:val="22"/>
        </w:rPr>
      </w:pPr>
    </w:p>
    <w:bookmarkEnd w:id="7"/>
    <w:bookmarkEnd w:id="6"/>
    <w:p w14:paraId="08E813AF" w14:textId="23C24D71" w:rsidR="002C7926" w:rsidRPr="00A90910" w:rsidRDefault="003C4E23">
      <w:pPr>
        <w:pStyle w:val="xxmsonormal"/>
        <w:numPr>
          <w:ilvl w:val="1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>
        <w:rPr>
          <w:rFonts w:ascii="Times New Roman" w:hAnsi="Times New Roman" w:cs="Times New Roman"/>
          <w:b/>
          <w:bCs/>
          <w:color w:val="000000"/>
          <w:u w:val="single"/>
        </w:rPr>
        <w:t>MS EX</w:t>
      </w:r>
      <w:r w:rsidR="00AD485D">
        <w:rPr>
          <w:rFonts w:ascii="Times New Roman" w:hAnsi="Times New Roman" w:cs="Times New Roman"/>
          <w:b/>
          <w:bCs/>
          <w:color w:val="000000"/>
          <w:u w:val="single"/>
        </w:rPr>
        <w:t>C</w:t>
      </w:r>
      <w:r>
        <w:rPr>
          <w:rFonts w:ascii="Times New Roman" w:hAnsi="Times New Roman" w:cs="Times New Roman"/>
          <w:b/>
          <w:bCs/>
          <w:color w:val="000000"/>
          <w:u w:val="single"/>
        </w:rPr>
        <w:t>EL</w:t>
      </w:r>
      <w:r w:rsidR="002C7926" w:rsidRPr="00A90910">
        <w:rPr>
          <w:rFonts w:ascii="Times New Roman" w:hAnsi="Times New Roman" w:cs="Times New Roman"/>
          <w:b/>
          <w:bCs/>
          <w:color w:val="000000"/>
          <w:u w:val="single"/>
        </w:rPr>
        <w:t xml:space="preserve">: </w:t>
      </w:r>
    </w:p>
    <w:p w14:paraId="4A47CAFC" w14:textId="77777777" w:rsidR="00CE33E9" w:rsidRPr="00A90910" w:rsidRDefault="00CE33E9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Excel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podstawowym</w:t>
      </w:r>
    </w:p>
    <w:p w14:paraId="3F42F80B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Widok okna w Excel </w:t>
      </w:r>
    </w:p>
    <w:p w14:paraId="07329750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Karty</w:t>
      </w:r>
    </w:p>
    <w:p w14:paraId="3AE39F52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Wstążka</w:t>
      </w:r>
    </w:p>
    <w:p w14:paraId="4963DCAA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Pole nazwy</w:t>
      </w:r>
    </w:p>
    <w:p w14:paraId="1715315D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Pasek formuły</w:t>
      </w:r>
    </w:p>
    <w:p w14:paraId="23137AD4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Obszar roboczy</w:t>
      </w:r>
    </w:p>
    <w:p w14:paraId="3D5BD9C7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Oznaczenia kolumn i wierszy</w:t>
      </w:r>
    </w:p>
    <w:p w14:paraId="07BE7B11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Paski przewijania</w:t>
      </w:r>
    </w:p>
    <w:p w14:paraId="3183F180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Zakładki arkuszy</w:t>
      </w:r>
    </w:p>
    <w:p w14:paraId="2DD4896D" w14:textId="77777777" w:rsidR="00CE33E9" w:rsidRPr="002C7926" w:rsidRDefault="00CE33E9">
      <w:pPr>
        <w:numPr>
          <w:ilvl w:val="0"/>
          <w:numId w:val="8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Elementy dolnej ramki okna</w:t>
      </w:r>
    </w:p>
    <w:p w14:paraId="4DA8F0D7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Poruszanie się po arkuszu i skoroszycie </w:t>
      </w:r>
    </w:p>
    <w:p w14:paraId="652C4491" w14:textId="77777777" w:rsidR="00CE33E9" w:rsidRPr="00A90910" w:rsidRDefault="00CE33E9">
      <w:pPr>
        <w:pStyle w:val="Akapitzlist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Komórki, wiersze i kolumny</w:t>
      </w:r>
    </w:p>
    <w:p w14:paraId="6E4F4E0F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Zmiana szerokości wierszy i kolumn</w:t>
      </w:r>
    </w:p>
    <w:p w14:paraId="7372780D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Wstawianie, usuwanie, przemieszczanie, ukrywanie</w:t>
      </w:r>
    </w:p>
    <w:p w14:paraId="09748C6D" w14:textId="77777777" w:rsidR="00CE33E9" w:rsidRPr="00A90910" w:rsidRDefault="00CE33E9">
      <w:pPr>
        <w:pStyle w:val="Akapitzlist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Arkusz</w:t>
      </w:r>
    </w:p>
    <w:p w14:paraId="573BF542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Wstawianie, usuwanie, ukrywanie</w:t>
      </w:r>
    </w:p>
    <w:p w14:paraId="323CBFA4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Zmiana nazwy i koloru</w:t>
      </w:r>
    </w:p>
    <w:p w14:paraId="5F90C82C" w14:textId="77777777" w:rsidR="003D7129" w:rsidRPr="00A90910" w:rsidRDefault="00CE33E9">
      <w:pPr>
        <w:pStyle w:val="Akapitzlist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Skoroszyt</w:t>
      </w:r>
    </w:p>
    <w:p w14:paraId="505C38C5" w14:textId="77777777" w:rsidR="00CE33E9" w:rsidRPr="00A90910" w:rsidRDefault="00CE33E9">
      <w:pPr>
        <w:pStyle w:val="Akapitzlist"/>
        <w:numPr>
          <w:ilvl w:val="1"/>
          <w:numId w:val="9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Tworzenie nowego skoroszytu</w:t>
      </w:r>
    </w:p>
    <w:p w14:paraId="7CFAAFE9" w14:textId="77777777" w:rsidR="00CE33E9" w:rsidRPr="00A90910" w:rsidRDefault="00CE33E9">
      <w:pPr>
        <w:pStyle w:val="xxmsonormal"/>
        <w:numPr>
          <w:ilvl w:val="1"/>
          <w:numId w:val="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2C7926">
        <w:rPr>
          <w:rFonts w:ascii="Times New Roman" w:hAnsi="Times New Roman" w:cs="Times New Roman"/>
        </w:rPr>
        <w:t>Zapisywanie</w:t>
      </w:r>
    </w:p>
    <w:p w14:paraId="383B6F63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Edycja danych </w:t>
      </w:r>
    </w:p>
    <w:p w14:paraId="5B2CF89D" w14:textId="77777777" w:rsidR="003D7129" w:rsidRPr="00A90910" w:rsidRDefault="003D7129">
      <w:pPr>
        <w:pStyle w:val="Akapitzlist"/>
        <w:numPr>
          <w:ilvl w:val="0"/>
          <w:numId w:val="1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Wprowadzanie, edytowanie i kasowanie danych w komórkach</w:t>
      </w:r>
    </w:p>
    <w:p w14:paraId="674A7C18" w14:textId="77777777" w:rsidR="003D7129" w:rsidRPr="00A90910" w:rsidRDefault="003D7129">
      <w:pPr>
        <w:pStyle w:val="Akapitzlist"/>
        <w:numPr>
          <w:ilvl w:val="0"/>
          <w:numId w:val="1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Przenoszenie i kopiowanie danych</w:t>
      </w:r>
    </w:p>
    <w:p w14:paraId="2F87957D" w14:textId="77777777" w:rsidR="003D7129" w:rsidRPr="00A90910" w:rsidRDefault="003D7129">
      <w:pPr>
        <w:pStyle w:val="Akapitzlist"/>
        <w:numPr>
          <w:ilvl w:val="0"/>
          <w:numId w:val="10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Zaznaczanie zakresów</w:t>
      </w:r>
    </w:p>
    <w:p w14:paraId="7F7E9E0B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Formatowanie komórek </w:t>
      </w:r>
    </w:p>
    <w:p w14:paraId="378210B2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Formatowanie wizualne komórek</w:t>
      </w:r>
    </w:p>
    <w:p w14:paraId="13C74A85" w14:textId="77777777" w:rsidR="003D7129" w:rsidRPr="00A90910" w:rsidRDefault="003D7129">
      <w:pPr>
        <w:pStyle w:val="Akapitzlist"/>
        <w:numPr>
          <w:ilvl w:val="2"/>
          <w:numId w:val="12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Czcionki, kolory, wypełnienia</w:t>
      </w:r>
    </w:p>
    <w:p w14:paraId="5F82793A" w14:textId="77777777" w:rsidR="003D7129" w:rsidRPr="00A90910" w:rsidRDefault="003D7129">
      <w:pPr>
        <w:pStyle w:val="Akapitzlist"/>
        <w:numPr>
          <w:ilvl w:val="2"/>
          <w:numId w:val="12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Obramowanie</w:t>
      </w:r>
    </w:p>
    <w:p w14:paraId="2B7186A8" w14:textId="77777777" w:rsidR="003D7129" w:rsidRPr="00A90910" w:rsidRDefault="003D7129">
      <w:pPr>
        <w:pStyle w:val="Akapitzlist"/>
        <w:numPr>
          <w:ilvl w:val="2"/>
          <w:numId w:val="12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Style komórek</w:t>
      </w:r>
    </w:p>
    <w:p w14:paraId="3D4793AD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Formatowanie liczb</w:t>
      </w:r>
    </w:p>
    <w:p w14:paraId="7DF939F9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ogólny</w:t>
      </w:r>
    </w:p>
    <w:p w14:paraId="5D31F566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liczbowy</w:t>
      </w:r>
    </w:p>
    <w:p w14:paraId="60A03247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walutowy</w:t>
      </w:r>
    </w:p>
    <w:p w14:paraId="7CB5C108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daty</w:t>
      </w:r>
    </w:p>
    <w:p w14:paraId="63BB37AE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procentowy</w:t>
      </w:r>
    </w:p>
    <w:p w14:paraId="2053FE15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ułamkowy</w:t>
      </w:r>
    </w:p>
    <w:p w14:paraId="5147265F" w14:textId="77777777" w:rsidR="003D7129" w:rsidRPr="00A90910" w:rsidRDefault="003D7129">
      <w:pPr>
        <w:pStyle w:val="Akapitzlist"/>
        <w:numPr>
          <w:ilvl w:val="2"/>
          <w:numId w:val="13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 tekstu</w:t>
      </w:r>
    </w:p>
    <w:p w14:paraId="3197F3F0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lastRenderedPageBreak/>
        <w:t>Format specjalny</w:t>
      </w:r>
    </w:p>
    <w:p w14:paraId="2D760778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Zawijanie tekstu, wyrównywanie zawartości</w:t>
      </w:r>
    </w:p>
    <w:p w14:paraId="240952CC" w14:textId="77777777" w:rsidR="003D7129" w:rsidRPr="00A90910" w:rsidRDefault="003D7129">
      <w:pPr>
        <w:pStyle w:val="Akapitzlist"/>
        <w:numPr>
          <w:ilvl w:val="0"/>
          <w:numId w:val="11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Formatowanie warunkowe</w:t>
      </w:r>
    </w:p>
    <w:p w14:paraId="14BA2B89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>Odwołania do komórek</w:t>
      </w:r>
      <w:r w:rsidR="003D7129" w:rsidRPr="00A90910">
        <w:rPr>
          <w:rFonts w:ascii="Times New Roman" w:hAnsi="Times New Roman" w:cs="Times New Roman"/>
          <w:b/>
          <w:bCs/>
        </w:rPr>
        <w:t xml:space="preserve"> </w:t>
      </w:r>
      <w:r w:rsidR="003D7129" w:rsidRPr="002C7926">
        <w:rPr>
          <w:rFonts w:ascii="Times New Roman" w:hAnsi="Times New Roman" w:cs="Times New Roman"/>
          <w:b/>
          <w:bCs/>
        </w:rPr>
        <w:t>względne, bezwzględne i mieszane</w:t>
      </w:r>
    </w:p>
    <w:p w14:paraId="4524EEED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Wykorzystanie funkcji i tworzenie formuł </w:t>
      </w:r>
    </w:p>
    <w:p w14:paraId="34EED0DE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Funkcje SUMA, ŚREDNIA, MIN, MAX</w:t>
      </w:r>
    </w:p>
    <w:p w14:paraId="48CF9529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Funkcja JEŻELI</w:t>
      </w:r>
    </w:p>
    <w:p w14:paraId="5E9A2ECB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Funkcje DATY i CZASU</w:t>
      </w:r>
    </w:p>
    <w:p w14:paraId="5C0206F9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Wybrane funkcje tekstowe</w:t>
      </w:r>
    </w:p>
    <w:p w14:paraId="54D26781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Zasady tworzenia formuł</w:t>
      </w:r>
    </w:p>
    <w:p w14:paraId="26D9B308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Podstawowe operatory matematyczne i logiczne</w:t>
      </w:r>
    </w:p>
    <w:p w14:paraId="08B5F45B" w14:textId="77777777" w:rsidR="003D7129" w:rsidRPr="00A90910" w:rsidRDefault="003D7129">
      <w:pPr>
        <w:pStyle w:val="Akapitzlist"/>
        <w:numPr>
          <w:ilvl w:val="0"/>
          <w:numId w:val="14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Formuły odwołujące się do wielu dokumentów</w:t>
      </w:r>
    </w:p>
    <w:p w14:paraId="476BEE3F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Filtrowanie i sortowanie danych </w:t>
      </w:r>
    </w:p>
    <w:p w14:paraId="129FC0A7" w14:textId="77777777" w:rsidR="003D7129" w:rsidRPr="00A90910" w:rsidRDefault="003D7129">
      <w:pPr>
        <w:pStyle w:val="Akapitzlist"/>
        <w:numPr>
          <w:ilvl w:val="0"/>
          <w:numId w:val="15"/>
        </w:numPr>
        <w:spacing w:line="288" w:lineRule="auto"/>
        <w:rPr>
          <w:rFonts w:ascii="Times New Roman" w:eastAsia="Times New Roman" w:hAnsi="Times New Roman" w:cs="Times New Roman"/>
          <w:sz w:val="22"/>
          <w:szCs w:val="22"/>
          <w:lang w:eastAsia="pl-PL"/>
        </w:rPr>
      </w:pPr>
      <w:r w:rsidRPr="00A90910">
        <w:rPr>
          <w:rFonts w:ascii="Times New Roman" w:eastAsia="Times New Roman" w:hAnsi="Times New Roman" w:cs="Times New Roman"/>
          <w:sz w:val="22"/>
          <w:szCs w:val="22"/>
          <w:lang w:eastAsia="pl-PL"/>
        </w:rPr>
        <w:t>Filtrowanie danych</w:t>
      </w:r>
    </w:p>
    <w:p w14:paraId="15AE9160" w14:textId="77777777" w:rsidR="003D7129" w:rsidRPr="00A90910" w:rsidRDefault="003D7129">
      <w:pPr>
        <w:pStyle w:val="Akapitzlist"/>
        <w:numPr>
          <w:ilvl w:val="0"/>
          <w:numId w:val="15"/>
        </w:numPr>
        <w:spacing w:line="288" w:lineRule="auto"/>
        <w:rPr>
          <w:rFonts w:ascii="Times New Roman" w:eastAsia="Times New Roman" w:hAnsi="Times New Roman" w:cs="Times New Roman"/>
          <w:sz w:val="22"/>
          <w:szCs w:val="22"/>
          <w:lang w:eastAsia="pl-PL"/>
        </w:rPr>
      </w:pPr>
      <w:r w:rsidRPr="00A90910">
        <w:rPr>
          <w:rFonts w:ascii="Times New Roman" w:eastAsia="Times New Roman" w:hAnsi="Times New Roman" w:cs="Times New Roman"/>
          <w:sz w:val="22"/>
          <w:szCs w:val="22"/>
          <w:lang w:eastAsia="pl-PL"/>
        </w:rPr>
        <w:t>Sortowanie danych</w:t>
      </w:r>
    </w:p>
    <w:p w14:paraId="650BC705" w14:textId="77777777" w:rsidR="003D7129" w:rsidRPr="00A90910" w:rsidRDefault="003D7129">
      <w:pPr>
        <w:pStyle w:val="Akapitzlist"/>
        <w:numPr>
          <w:ilvl w:val="0"/>
          <w:numId w:val="15"/>
        </w:numPr>
        <w:spacing w:line="288" w:lineRule="auto"/>
        <w:rPr>
          <w:rFonts w:ascii="Times New Roman" w:eastAsia="Times New Roman" w:hAnsi="Times New Roman" w:cs="Times New Roman"/>
          <w:sz w:val="22"/>
          <w:szCs w:val="22"/>
          <w:lang w:eastAsia="pl-PL"/>
        </w:rPr>
      </w:pPr>
      <w:r w:rsidRPr="00A90910">
        <w:rPr>
          <w:rFonts w:ascii="Times New Roman" w:eastAsia="Times New Roman" w:hAnsi="Times New Roman" w:cs="Times New Roman"/>
          <w:sz w:val="22"/>
          <w:szCs w:val="22"/>
          <w:lang w:eastAsia="pl-PL"/>
        </w:rPr>
        <w:t>Dodawanie sum częściowych</w:t>
      </w:r>
    </w:p>
    <w:p w14:paraId="0FDEFF09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Wstawianie wykresów oraz dodatkowych elementów </w:t>
      </w:r>
    </w:p>
    <w:p w14:paraId="78EAA52D" w14:textId="77777777" w:rsidR="003D7129" w:rsidRPr="002C7926" w:rsidRDefault="003D7129">
      <w:pPr>
        <w:numPr>
          <w:ilvl w:val="0"/>
          <w:numId w:val="6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Rodzaje wykresów</w:t>
      </w:r>
    </w:p>
    <w:p w14:paraId="5CCFB64B" w14:textId="77777777" w:rsidR="003D7129" w:rsidRPr="00A90910" w:rsidRDefault="003D7129">
      <w:pPr>
        <w:numPr>
          <w:ilvl w:val="0"/>
          <w:numId w:val="5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Wstawianie wykresu</w:t>
      </w:r>
      <w:r w:rsidRPr="00A90910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27913A55" w14:textId="77777777" w:rsidR="003D7129" w:rsidRPr="002C7926" w:rsidRDefault="003D7129">
      <w:pPr>
        <w:numPr>
          <w:ilvl w:val="0"/>
          <w:numId w:val="5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Kształty</w:t>
      </w:r>
    </w:p>
    <w:p w14:paraId="0977959D" w14:textId="77777777" w:rsidR="003D7129" w:rsidRPr="00A90910" w:rsidRDefault="003D7129">
      <w:pPr>
        <w:numPr>
          <w:ilvl w:val="0"/>
          <w:numId w:val="5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2C7926">
        <w:rPr>
          <w:rFonts w:ascii="Times New Roman" w:hAnsi="Times New Roman" w:cs="Times New Roman"/>
          <w:sz w:val="22"/>
          <w:szCs w:val="22"/>
        </w:rPr>
        <w:t>Pole tekstowe</w:t>
      </w:r>
    </w:p>
    <w:p w14:paraId="4BB36D7E" w14:textId="77777777" w:rsidR="003D7129" w:rsidRPr="00A90910" w:rsidRDefault="003D7129">
      <w:pPr>
        <w:numPr>
          <w:ilvl w:val="0"/>
          <w:numId w:val="5"/>
        </w:numPr>
        <w:tabs>
          <w:tab w:val="clear" w:pos="720"/>
          <w:tab w:val="num" w:pos="1776"/>
        </w:tabs>
        <w:spacing w:line="288" w:lineRule="auto"/>
        <w:ind w:left="1776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Symbole</w:t>
      </w:r>
    </w:p>
    <w:p w14:paraId="3D7C6339" w14:textId="77777777" w:rsidR="00CE33E9" w:rsidRPr="00A90910" w:rsidRDefault="00CE33E9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Drukowanie </w:t>
      </w:r>
    </w:p>
    <w:p w14:paraId="67F7637D" w14:textId="77777777" w:rsidR="003D7129" w:rsidRPr="00A90910" w:rsidRDefault="003D7129">
      <w:pPr>
        <w:pStyle w:val="Akapitzlist"/>
        <w:numPr>
          <w:ilvl w:val="0"/>
          <w:numId w:val="16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Podgląd wydruku</w:t>
      </w:r>
    </w:p>
    <w:p w14:paraId="18B08DD3" w14:textId="77777777" w:rsidR="003D7129" w:rsidRPr="00A90910" w:rsidRDefault="003D7129">
      <w:pPr>
        <w:pStyle w:val="Akapitzlist"/>
        <w:numPr>
          <w:ilvl w:val="0"/>
          <w:numId w:val="16"/>
        </w:numPr>
        <w:spacing w:line="288" w:lineRule="auto"/>
        <w:rPr>
          <w:rFonts w:ascii="Times New Roman" w:hAnsi="Times New Roman" w:cs="Times New Roman"/>
          <w:sz w:val="22"/>
          <w:szCs w:val="22"/>
        </w:rPr>
      </w:pPr>
      <w:r w:rsidRPr="00A90910">
        <w:rPr>
          <w:rFonts w:ascii="Times New Roman" w:hAnsi="Times New Roman" w:cs="Times New Roman"/>
          <w:sz w:val="22"/>
          <w:szCs w:val="22"/>
        </w:rPr>
        <w:t>Wydruk części arkusza</w:t>
      </w:r>
      <w:r w:rsidRPr="00A90910">
        <w:rPr>
          <w:rFonts w:ascii="Times New Roman" w:hAnsi="Times New Roman" w:cs="Times New Roman"/>
          <w:sz w:val="22"/>
          <w:szCs w:val="22"/>
        </w:rPr>
        <w:br/>
      </w:r>
    </w:p>
    <w:p w14:paraId="483DA235" w14:textId="77777777" w:rsidR="003D7129" w:rsidRPr="00A90910" w:rsidRDefault="003D7129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Excel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średniozaawansowanym</w:t>
      </w:r>
    </w:p>
    <w:p w14:paraId="7F849AD3" w14:textId="77777777" w:rsidR="009166BC" w:rsidRPr="00A90910" w:rsidRDefault="009166BC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Sortowanie i filtrowanie danych</w:t>
      </w:r>
    </w:p>
    <w:p w14:paraId="1D348D1C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Tworzenie list niestandardowych</w:t>
      </w:r>
    </w:p>
    <w:p w14:paraId="041639C7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Wykorzystanie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autofiltrów</w:t>
      </w:r>
      <w:proofErr w:type="spellEnd"/>
    </w:p>
    <w:p w14:paraId="63B32929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Filtrowanie niestandardowe</w:t>
      </w:r>
    </w:p>
    <w:p w14:paraId="6B3EE7A1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Reguły filtrowania</w:t>
      </w:r>
    </w:p>
    <w:p w14:paraId="6748EE3E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Filtrowanie zaawansowane</w:t>
      </w:r>
    </w:p>
    <w:p w14:paraId="73E8A9F2" w14:textId="77777777" w:rsidR="009166BC" w:rsidRPr="00A90910" w:rsidRDefault="009166B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Tworzenie kryteriów filtrowania </w:t>
      </w:r>
    </w:p>
    <w:p w14:paraId="3FCC988F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Formuły</w:t>
      </w:r>
    </w:p>
    <w:p w14:paraId="2705724E" w14:textId="77777777" w:rsidR="00F46A6B" w:rsidRPr="00A90910" w:rsidRDefault="00F46A6B">
      <w:pPr>
        <w:pStyle w:val="Akapitzlist"/>
        <w:numPr>
          <w:ilvl w:val="5"/>
          <w:numId w:val="18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Zasady tworzenia formuł</w:t>
      </w:r>
    </w:p>
    <w:p w14:paraId="16FED156" w14:textId="77777777" w:rsidR="00F46A6B" w:rsidRPr="00A90910" w:rsidRDefault="00F46A6B">
      <w:pPr>
        <w:pStyle w:val="Akapitzlist"/>
        <w:numPr>
          <w:ilvl w:val="5"/>
          <w:numId w:val="18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Odwołania do komórek – względne, bezwzględne, mieszane</w:t>
      </w:r>
    </w:p>
    <w:p w14:paraId="48B19028" w14:textId="77777777" w:rsidR="00F46A6B" w:rsidRPr="00A90910" w:rsidRDefault="00F46A6B">
      <w:pPr>
        <w:pStyle w:val="Akapitzlist"/>
        <w:numPr>
          <w:ilvl w:val="5"/>
          <w:numId w:val="18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Tworzenie nazwanych zakresów i komórek</w:t>
      </w:r>
    </w:p>
    <w:p w14:paraId="5EF4260C" w14:textId="77777777" w:rsidR="00F46A6B" w:rsidRDefault="00F46A6B">
      <w:pPr>
        <w:pStyle w:val="Akapitzlist"/>
        <w:numPr>
          <w:ilvl w:val="5"/>
          <w:numId w:val="18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Wykorzystanie nazwanych zakresów w formułach</w:t>
      </w:r>
    </w:p>
    <w:p w14:paraId="48521447" w14:textId="77777777" w:rsidR="00860A15" w:rsidRPr="00A90910" w:rsidRDefault="00860A15" w:rsidP="00860A15">
      <w:pPr>
        <w:pStyle w:val="Akapitzlist"/>
        <w:spacing w:line="288" w:lineRule="auto"/>
        <w:ind w:left="1775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</w:p>
    <w:p w14:paraId="57647A31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Ochrona dokume</w:t>
      </w:r>
      <w:r w:rsidR="009166BC"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ntu</w:t>
      </w:r>
    </w:p>
    <w:p w14:paraId="44B08FDA" w14:textId="77777777" w:rsidR="00F46A6B" w:rsidRPr="00A90910" w:rsidRDefault="00F46A6B">
      <w:pPr>
        <w:pStyle w:val="Akapitzlist"/>
        <w:numPr>
          <w:ilvl w:val="5"/>
          <w:numId w:val="1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Ochrona arkusza</w:t>
      </w:r>
    </w:p>
    <w:p w14:paraId="448B872B" w14:textId="77777777" w:rsidR="00F46A6B" w:rsidRPr="00A90910" w:rsidRDefault="00F46A6B">
      <w:pPr>
        <w:pStyle w:val="Akapitzlist"/>
        <w:numPr>
          <w:ilvl w:val="5"/>
          <w:numId w:val="1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Ochrona skoroszytu</w:t>
      </w:r>
    </w:p>
    <w:p w14:paraId="37CD68D2" w14:textId="77777777" w:rsidR="00F46A6B" w:rsidRPr="008F7EEA" w:rsidRDefault="00F46A6B" w:rsidP="008F7EEA">
      <w:pPr>
        <w:pStyle w:val="Akapitzlist"/>
        <w:numPr>
          <w:ilvl w:val="5"/>
          <w:numId w:val="1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Szyfrowanie dokumentu</w:t>
      </w:r>
    </w:p>
    <w:p w14:paraId="5E3AFEDA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Sprawdzanie poprawności danych </w:t>
      </w:r>
    </w:p>
    <w:p w14:paraId="184FE4BD" w14:textId="77777777" w:rsidR="00F46A6B" w:rsidRPr="00A90910" w:rsidRDefault="00F46A6B">
      <w:pPr>
        <w:pStyle w:val="Akapitzlist"/>
        <w:numPr>
          <w:ilvl w:val="5"/>
          <w:numId w:val="20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lastRenderedPageBreak/>
        <w:t>Reguły poprawności danych</w:t>
      </w:r>
    </w:p>
    <w:p w14:paraId="4C06DD95" w14:textId="77777777" w:rsidR="00F46A6B" w:rsidRPr="00A90910" w:rsidRDefault="00F46A6B">
      <w:pPr>
        <w:pStyle w:val="Akapitzlist"/>
        <w:numPr>
          <w:ilvl w:val="5"/>
          <w:numId w:val="20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Rozwijana lista, dynamiczne poszerzanie zakresu listy</w:t>
      </w:r>
    </w:p>
    <w:p w14:paraId="3E6F7C70" w14:textId="77777777" w:rsidR="00F46A6B" w:rsidRPr="00A90910" w:rsidRDefault="00F46A6B">
      <w:pPr>
        <w:pStyle w:val="Akapitzlist"/>
        <w:numPr>
          <w:ilvl w:val="5"/>
          <w:numId w:val="20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Powiązana lista rozwijalna</w:t>
      </w:r>
    </w:p>
    <w:p w14:paraId="5605B053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Formatowanie warunkowe </w:t>
      </w:r>
    </w:p>
    <w:p w14:paraId="334A3F9D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Formatowanie warunkowe</w:t>
      </w:r>
    </w:p>
    <w:p w14:paraId="42772D3F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Reguły formatowania warunkowego</w:t>
      </w:r>
    </w:p>
    <w:p w14:paraId="710FA11A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Paski danych, skale kolorów, zestawy ikon</w:t>
      </w:r>
    </w:p>
    <w:p w14:paraId="7FA44CC4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Używanie formuł do formatowania warunkowego</w:t>
      </w:r>
    </w:p>
    <w:p w14:paraId="5D21F1D0" w14:textId="77777777" w:rsidR="00491DDC" w:rsidRPr="00A90910" w:rsidRDefault="00491DDC">
      <w:pPr>
        <w:pStyle w:val="Akapitzlist"/>
        <w:numPr>
          <w:ilvl w:val="5"/>
          <w:numId w:val="21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Menadżer reguł formatowania warunkowego</w:t>
      </w:r>
    </w:p>
    <w:p w14:paraId="7A46A714" w14:textId="77777777" w:rsidR="00491DDC" w:rsidRPr="00A90910" w:rsidRDefault="00491DDC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Zarządzanie danymi</w:t>
      </w:r>
    </w:p>
    <w:p w14:paraId="0384A766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Podstawy Importowania danych ze źródeł zewnętrznych</w:t>
      </w:r>
    </w:p>
    <w:p w14:paraId="1316B4B9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Import danych z plików txt,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csv</w:t>
      </w:r>
      <w:proofErr w:type="spellEnd"/>
    </w:p>
    <w:p w14:paraId="691FC751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Import danych z sieci WEB</w:t>
      </w:r>
    </w:p>
    <w:p w14:paraId="032E4B6A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Wklejanie specjalne i transpozycja</w:t>
      </w:r>
    </w:p>
    <w:p w14:paraId="220FE4F2" w14:textId="77777777" w:rsidR="00491DDC" w:rsidRPr="00A90910" w:rsidRDefault="00491DDC">
      <w:pPr>
        <w:pStyle w:val="Akapitzlist"/>
        <w:numPr>
          <w:ilvl w:val="5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Nazwy zdefiniowane</w:t>
      </w:r>
    </w:p>
    <w:p w14:paraId="56CEDDAC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Funkcje </w:t>
      </w:r>
    </w:p>
    <w:p w14:paraId="591B0472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Budowa funkcji</w:t>
      </w:r>
    </w:p>
    <w:p w14:paraId="7C867801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Składnia oraz parametry</w:t>
      </w:r>
    </w:p>
    <w:p w14:paraId="4DB6C276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Funkcje matematyczne (suma, średnia, max, min, </w:t>
      </w:r>
      <w:proofErr w:type="spellStart"/>
      <w:proofErr w:type="gram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suma.jeżeli</w:t>
      </w:r>
      <w:proofErr w:type="spellEnd"/>
      <w:proofErr w:type="gram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suma.warunków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)</w:t>
      </w:r>
    </w:p>
    <w:p w14:paraId="774F0BB2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Funkcje statystyczne (</w:t>
      </w:r>
      <w:proofErr w:type="spellStart"/>
      <w:proofErr w:type="gram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licz.puste</w:t>
      </w:r>
      <w:proofErr w:type="spellEnd"/>
      <w:proofErr w:type="gram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ile.niepustych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ile.liczb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licz.jeżeli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licz.warunki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; WYSZUKAJ.PIONOWO, JEŻELI.BŁĄD)</w:t>
      </w:r>
    </w:p>
    <w:p w14:paraId="2E809BE8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Funkcje logiczne (jeżeli, </w:t>
      </w:r>
      <w:proofErr w:type="gram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lub,</w:t>
      </w:r>
      <w:proofErr w:type="gram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 oraz)</w:t>
      </w:r>
    </w:p>
    <w:p w14:paraId="16E9F105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Funkcje daty i czasu (dziś, teraz, data, czas, rok, miesiąc, dzień,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dzień.tyg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)</w:t>
      </w:r>
    </w:p>
    <w:p w14:paraId="27D00936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Funkcje tekstowe (</w:t>
      </w:r>
      <w:proofErr w:type="spellStart"/>
      <w:proofErr w:type="gram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litery.male</w:t>
      </w:r>
      <w:proofErr w:type="spellEnd"/>
      <w:proofErr w:type="gram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litery.wielkie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z.wielkiej.litery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,</w:t>
      </w:r>
      <w:r w:rsidR="008F7EEA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usuń.zbędne.odstępy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, </w:t>
      </w: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złącz.teksty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)</w:t>
      </w:r>
    </w:p>
    <w:p w14:paraId="72FE1F86" w14:textId="77777777" w:rsidR="009166BC" w:rsidRPr="00A90910" w:rsidRDefault="009166BC">
      <w:pPr>
        <w:pStyle w:val="Akapitzlist"/>
        <w:numPr>
          <w:ilvl w:val="5"/>
          <w:numId w:val="24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Zagnieżdżanie funkcji</w:t>
      </w:r>
    </w:p>
    <w:p w14:paraId="1A0C5FC1" w14:textId="77777777" w:rsidR="00F46A6B" w:rsidRPr="00A90910" w:rsidRDefault="00F46A6B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Sumy częściowe </w:t>
      </w:r>
    </w:p>
    <w:p w14:paraId="67C21D31" w14:textId="77777777" w:rsidR="00F46A6B" w:rsidRPr="00A90910" w:rsidRDefault="00F46A6B">
      <w:pPr>
        <w:pStyle w:val="Akapitzlist"/>
        <w:numPr>
          <w:ilvl w:val="5"/>
          <w:numId w:val="22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Wykorzystanie funkcji SUMY.CZĘŚCIOWE</w:t>
      </w:r>
    </w:p>
    <w:p w14:paraId="1CE6D5D7" w14:textId="77777777" w:rsidR="00F46A6B" w:rsidRPr="00A90910" w:rsidRDefault="00F46A6B">
      <w:pPr>
        <w:pStyle w:val="Akapitzlist"/>
        <w:numPr>
          <w:ilvl w:val="5"/>
          <w:numId w:val="22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Sumy częściowe – narzędzie</w:t>
      </w:r>
    </w:p>
    <w:p w14:paraId="5EA6684E" w14:textId="77777777" w:rsidR="00F46A6B" w:rsidRPr="00A90910" w:rsidRDefault="00F46A6B">
      <w:pPr>
        <w:pStyle w:val="Akapitzlist"/>
        <w:numPr>
          <w:ilvl w:val="5"/>
          <w:numId w:val="22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Grupowanie danych i kopiowanie danych zgrupowanych</w:t>
      </w:r>
    </w:p>
    <w:p w14:paraId="30FC51F4" w14:textId="77777777" w:rsidR="002577CF" w:rsidRPr="00A90910" w:rsidRDefault="002577CF">
      <w:pPr>
        <w:pStyle w:val="Akapitzlist"/>
        <w:numPr>
          <w:ilvl w:val="5"/>
          <w:numId w:val="22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Autokonspekt</w:t>
      </w:r>
      <w:proofErr w:type="spellEnd"/>
    </w:p>
    <w:p w14:paraId="5AE0BA68" w14:textId="77777777" w:rsidR="00F46A6B" w:rsidRPr="00A90910" w:rsidRDefault="002577CF">
      <w:pPr>
        <w:pStyle w:val="Akapitzlist"/>
        <w:numPr>
          <w:ilvl w:val="3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 xml:space="preserve">Tabele </w:t>
      </w:r>
      <w:r w:rsidR="00F46A6B"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przestawn</w:t>
      </w:r>
      <w:r w:rsidRPr="00A90910">
        <w:rPr>
          <w:rFonts w:ascii="Times New Roman" w:eastAsia="Calibri" w:hAnsi="Times New Roman" w:cs="Times New Roman"/>
          <w:b/>
          <w:snapToGrid w:val="0"/>
          <w:sz w:val="22"/>
          <w:szCs w:val="22"/>
        </w:rPr>
        <w:t>e</w:t>
      </w:r>
    </w:p>
    <w:p w14:paraId="7A5C0D88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Wstęp do tworzenia tabel przestawnych</w:t>
      </w:r>
    </w:p>
    <w:p w14:paraId="38800DDF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Grupowanie danych</w:t>
      </w:r>
    </w:p>
    <w:p w14:paraId="23A0FA68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Sortowanie i filtrowanie w tabelach przestawnych</w:t>
      </w:r>
    </w:p>
    <w:p w14:paraId="71B32BD0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Formatowanie tabel przestawnych</w:t>
      </w:r>
    </w:p>
    <w:p w14:paraId="01A4C812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proofErr w:type="spellStart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Fragmentatory</w:t>
      </w:r>
      <w:proofErr w:type="spellEnd"/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 i skale czasu</w:t>
      </w:r>
    </w:p>
    <w:p w14:paraId="299C179B" w14:textId="77777777" w:rsidR="002577CF" w:rsidRPr="00A90910" w:rsidRDefault="002577CF">
      <w:pPr>
        <w:pStyle w:val="Akapitzlist"/>
        <w:numPr>
          <w:ilvl w:val="0"/>
          <w:numId w:val="23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Tworzenie niestandardowych obliczeń</w:t>
      </w:r>
    </w:p>
    <w:p w14:paraId="64427092" w14:textId="77777777" w:rsidR="00F46A6B" w:rsidRDefault="00F46A6B" w:rsidP="00491DDC">
      <w:pPr>
        <w:pStyle w:val="xxmsonormal"/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</w:p>
    <w:p w14:paraId="2C5E9EE1" w14:textId="77777777" w:rsidR="003D7129" w:rsidRPr="00A90910" w:rsidRDefault="003D7129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Excel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zaawansowanym</w:t>
      </w:r>
    </w:p>
    <w:p w14:paraId="4501E598" w14:textId="77777777" w:rsidR="00491DDC" w:rsidRPr="00A90910" w:rsidRDefault="00491DDC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Budowa dokumentu </w:t>
      </w:r>
    </w:p>
    <w:p w14:paraId="74D1D979" w14:textId="77777777" w:rsidR="00491DDC" w:rsidRPr="00A90910" w:rsidRDefault="00491DDC">
      <w:pPr>
        <w:pStyle w:val="xxmsonormal"/>
        <w:numPr>
          <w:ilvl w:val="4"/>
          <w:numId w:val="2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Komórki i arkusze </w:t>
      </w:r>
    </w:p>
    <w:p w14:paraId="3190EE52" w14:textId="77777777" w:rsidR="00491DDC" w:rsidRPr="008F7EEA" w:rsidRDefault="00491DDC">
      <w:pPr>
        <w:pStyle w:val="xxmsonormal"/>
        <w:numPr>
          <w:ilvl w:val="4"/>
          <w:numId w:val="2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Niestandardowe formatowanie liczb </w:t>
      </w:r>
    </w:p>
    <w:p w14:paraId="201380E7" w14:textId="77777777" w:rsidR="00491DDC" w:rsidRPr="008F7EEA" w:rsidRDefault="00491DDC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8F7EEA">
        <w:rPr>
          <w:rFonts w:ascii="Times New Roman" w:hAnsi="Times New Roman" w:cs="Times New Roman"/>
          <w:b/>
          <w:bCs/>
          <w:color w:val="000000"/>
        </w:rPr>
        <w:t>Funkcje logiczne w Excelu</w:t>
      </w:r>
      <w:r w:rsidRPr="008F7EEA">
        <w:rPr>
          <w:rFonts w:ascii="Times New Roman" w:hAnsi="Times New Roman" w:cs="Times New Roman"/>
          <w:color w:val="000000"/>
        </w:rPr>
        <w:t xml:space="preserve"> (JEŻELI, WARUNKI, </w:t>
      </w:r>
      <w:proofErr w:type="gramStart"/>
      <w:r w:rsidRPr="008F7EEA">
        <w:rPr>
          <w:rFonts w:ascii="Times New Roman" w:hAnsi="Times New Roman" w:cs="Times New Roman"/>
          <w:color w:val="000000"/>
        </w:rPr>
        <w:t>ORAZ,</w:t>
      </w:r>
      <w:proofErr w:type="gramEnd"/>
      <w:r w:rsidRPr="008F7EEA">
        <w:rPr>
          <w:rFonts w:ascii="Times New Roman" w:hAnsi="Times New Roman" w:cs="Times New Roman"/>
          <w:color w:val="000000"/>
        </w:rPr>
        <w:t xml:space="preserve"> LUB, JEŻELI.BŁĄD</w:t>
      </w:r>
      <w:r w:rsidR="00A44691" w:rsidRPr="008F7EEA">
        <w:rPr>
          <w:rFonts w:ascii="Times New Roman" w:hAnsi="Times New Roman" w:cs="Times New Roman"/>
          <w:color w:val="000000"/>
        </w:rPr>
        <w:t>)</w:t>
      </w:r>
    </w:p>
    <w:p w14:paraId="2744F1D7" w14:textId="77777777" w:rsidR="00491DDC" w:rsidRPr="00922F87" w:rsidRDefault="00491DDC">
      <w:pPr>
        <w:pStyle w:val="xxmsonormal"/>
        <w:numPr>
          <w:ilvl w:val="3"/>
          <w:numId w:val="49"/>
        </w:numPr>
        <w:spacing w:before="0" w:beforeAutospacing="0" w:line="288" w:lineRule="auto"/>
        <w:rPr>
          <w:rFonts w:ascii="Times New Roman" w:hAnsi="Times New Roman" w:cs="Times New Roman"/>
          <w:color w:val="000000"/>
        </w:rPr>
      </w:pPr>
      <w:r w:rsidRPr="008F7EEA">
        <w:rPr>
          <w:rFonts w:ascii="Times New Roman" w:hAnsi="Times New Roman" w:cs="Times New Roman"/>
          <w:b/>
          <w:bCs/>
          <w:color w:val="000000"/>
        </w:rPr>
        <w:lastRenderedPageBreak/>
        <w:t xml:space="preserve">Funkcje </w:t>
      </w:r>
      <w:r w:rsidRPr="00A90910">
        <w:rPr>
          <w:rFonts w:ascii="Times New Roman" w:hAnsi="Times New Roman" w:cs="Times New Roman"/>
          <w:b/>
          <w:bCs/>
          <w:color w:val="000000"/>
        </w:rPr>
        <w:t xml:space="preserve">wyszukujące w Excelu </w:t>
      </w:r>
      <w:r w:rsidR="00397696" w:rsidRPr="00922F87">
        <w:rPr>
          <w:rFonts w:ascii="Times New Roman" w:hAnsi="Times New Roman" w:cs="Times New Roman"/>
          <w:color w:val="000000"/>
        </w:rPr>
        <w:t>(</w:t>
      </w:r>
      <w:r w:rsidRPr="00922F87">
        <w:rPr>
          <w:rFonts w:ascii="Times New Roman" w:hAnsi="Times New Roman" w:cs="Times New Roman"/>
          <w:color w:val="000000"/>
        </w:rPr>
        <w:t xml:space="preserve">WYSZUKAJ.PIONOWO, </w:t>
      </w:r>
      <w:proofErr w:type="gramStart"/>
      <w:r w:rsidRPr="00922F87">
        <w:rPr>
          <w:rFonts w:ascii="Times New Roman" w:hAnsi="Times New Roman" w:cs="Times New Roman"/>
          <w:color w:val="000000"/>
        </w:rPr>
        <w:t>X.WYSZUKAJ</w:t>
      </w:r>
      <w:proofErr w:type="gramEnd"/>
      <w:r w:rsidRPr="00922F87">
        <w:rPr>
          <w:rFonts w:ascii="Times New Roman" w:hAnsi="Times New Roman" w:cs="Times New Roman"/>
          <w:color w:val="000000"/>
        </w:rPr>
        <w:t xml:space="preserve">, INDEKS, PODAJ.POZYCJĘ </w:t>
      </w:r>
      <w:r w:rsidR="00397696" w:rsidRPr="00922F87">
        <w:rPr>
          <w:rFonts w:ascii="Times New Roman" w:hAnsi="Times New Roman" w:cs="Times New Roman"/>
          <w:color w:val="000000"/>
        </w:rPr>
        <w:t>)</w:t>
      </w:r>
    </w:p>
    <w:p w14:paraId="1AFE895E" w14:textId="77777777" w:rsidR="00491DDC" w:rsidRPr="00A90910" w:rsidRDefault="0039769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Formuły</w:t>
      </w:r>
    </w:p>
    <w:p w14:paraId="31E8A0D5" w14:textId="77777777" w:rsidR="00491DDC" w:rsidRPr="00A90910" w:rsidRDefault="00491DDC">
      <w:pPr>
        <w:pStyle w:val="xxmsonormal"/>
        <w:numPr>
          <w:ilvl w:val="4"/>
          <w:numId w:val="2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Kryteria budowania formuł </w:t>
      </w:r>
    </w:p>
    <w:p w14:paraId="446EE25F" w14:textId="77777777" w:rsidR="00491DDC" w:rsidRPr="00A90910" w:rsidRDefault="00491DDC">
      <w:pPr>
        <w:pStyle w:val="xxmsonormal"/>
        <w:numPr>
          <w:ilvl w:val="4"/>
          <w:numId w:val="2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Filtrowanie zaawansowane </w:t>
      </w:r>
    </w:p>
    <w:p w14:paraId="6CEF2BED" w14:textId="77777777" w:rsidR="00491DDC" w:rsidRPr="00A90910" w:rsidRDefault="00491DDC">
      <w:pPr>
        <w:pStyle w:val="xxmsonormal"/>
        <w:numPr>
          <w:ilvl w:val="4"/>
          <w:numId w:val="2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Formatowanie warunkowe </w:t>
      </w:r>
    </w:p>
    <w:p w14:paraId="2E752600" w14:textId="77777777" w:rsidR="00491DDC" w:rsidRPr="00A90910" w:rsidRDefault="0039769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Tabele</w:t>
      </w:r>
      <w:r w:rsidR="00491DDC"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90910">
        <w:rPr>
          <w:rFonts w:ascii="Times New Roman" w:hAnsi="Times New Roman" w:cs="Times New Roman"/>
          <w:b/>
          <w:bCs/>
          <w:color w:val="000000"/>
        </w:rPr>
        <w:t xml:space="preserve">i wykresy </w:t>
      </w:r>
      <w:r w:rsidR="00491DDC" w:rsidRPr="00A90910">
        <w:rPr>
          <w:rFonts w:ascii="Times New Roman" w:hAnsi="Times New Roman" w:cs="Times New Roman"/>
          <w:b/>
          <w:bCs/>
          <w:color w:val="000000"/>
        </w:rPr>
        <w:t xml:space="preserve">przestawne </w:t>
      </w:r>
      <w:r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491DDC"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</w:p>
    <w:p w14:paraId="5F3F8E10" w14:textId="77777777" w:rsidR="00491DDC" w:rsidRPr="00A90910" w:rsidRDefault="00491DDC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Tworzenie tabeli przestawnej </w:t>
      </w:r>
    </w:p>
    <w:p w14:paraId="2439E144" w14:textId="77777777" w:rsidR="00491DDC" w:rsidRPr="00A90910" w:rsidRDefault="00491DDC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Zmiana funkcji liczących </w:t>
      </w:r>
    </w:p>
    <w:p w14:paraId="5B83C54B" w14:textId="77777777" w:rsidR="00397696" w:rsidRPr="00A90910" w:rsidRDefault="00491DDC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Tabela przestawna z danych modelu</w:t>
      </w:r>
    </w:p>
    <w:p w14:paraId="6934B50C" w14:textId="77777777" w:rsidR="00397696" w:rsidRPr="00A90910" w:rsidRDefault="00397696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Grupowanie w tabeli przestawnej </w:t>
      </w:r>
    </w:p>
    <w:p w14:paraId="26126F4B" w14:textId="77777777" w:rsidR="00397696" w:rsidRPr="00A90910" w:rsidRDefault="00397696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Wykres przestawny </w:t>
      </w:r>
    </w:p>
    <w:p w14:paraId="2C44533C" w14:textId="77777777" w:rsidR="00397696" w:rsidRPr="00A90910" w:rsidRDefault="00397696">
      <w:pPr>
        <w:pStyle w:val="xxmsonormal"/>
        <w:numPr>
          <w:ilvl w:val="4"/>
          <w:numId w:val="2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proofErr w:type="spellStart"/>
      <w:r w:rsidRPr="00A90910">
        <w:rPr>
          <w:rFonts w:ascii="Times New Roman" w:hAnsi="Times New Roman" w:cs="Times New Roman"/>
          <w:color w:val="000000"/>
        </w:rPr>
        <w:t>Fragmentatory</w:t>
      </w:r>
      <w:proofErr w:type="spellEnd"/>
      <w:r w:rsidRPr="00A90910">
        <w:rPr>
          <w:rFonts w:ascii="Times New Roman" w:hAnsi="Times New Roman" w:cs="Times New Roman"/>
          <w:color w:val="000000"/>
        </w:rPr>
        <w:t xml:space="preserve"> </w:t>
      </w:r>
    </w:p>
    <w:p w14:paraId="5439E71C" w14:textId="77777777" w:rsidR="00397696" w:rsidRPr="00A90910" w:rsidRDefault="0039769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Pobieranie danych ze źródeł zewnętrznych </w:t>
      </w:r>
    </w:p>
    <w:p w14:paraId="4C63ED7F" w14:textId="77777777" w:rsidR="00397696" w:rsidRPr="00A90910" w:rsidRDefault="00397696">
      <w:pPr>
        <w:pStyle w:val="xxmsonormal"/>
        <w:numPr>
          <w:ilvl w:val="4"/>
          <w:numId w:val="28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Tworzenie zapytań </w:t>
      </w:r>
    </w:p>
    <w:p w14:paraId="309AF030" w14:textId="77777777" w:rsidR="00491DDC" w:rsidRPr="00A90910" w:rsidRDefault="00397696">
      <w:pPr>
        <w:pStyle w:val="xxmsonormal"/>
        <w:numPr>
          <w:ilvl w:val="4"/>
          <w:numId w:val="28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Tworzenie tabeli przestawnej z zapytania</w:t>
      </w:r>
    </w:p>
    <w:p w14:paraId="42FD2D1D" w14:textId="77777777" w:rsidR="00491DDC" w:rsidRPr="00A90910" w:rsidRDefault="00491DDC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Dodawanie własnych formuł do tabeli przestawnej </w:t>
      </w:r>
    </w:p>
    <w:p w14:paraId="05B89CE9" w14:textId="77777777" w:rsidR="00491DDC" w:rsidRPr="00A90910" w:rsidRDefault="00491DDC">
      <w:pPr>
        <w:pStyle w:val="xxmsonormal"/>
        <w:numPr>
          <w:ilvl w:val="4"/>
          <w:numId w:val="29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Pole obliczeniowe </w:t>
      </w:r>
    </w:p>
    <w:p w14:paraId="1668554A" w14:textId="77777777" w:rsidR="00491DDC" w:rsidRPr="00A90910" w:rsidRDefault="00491DDC">
      <w:pPr>
        <w:pStyle w:val="xxmsonormal"/>
        <w:numPr>
          <w:ilvl w:val="4"/>
          <w:numId w:val="29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Element obliczeniowy </w:t>
      </w:r>
    </w:p>
    <w:p w14:paraId="3B9CA5AA" w14:textId="77777777" w:rsidR="00491DDC" w:rsidRPr="00A90910" w:rsidRDefault="00491DDC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Pobieranie danych ze źródeł zewnętrznych </w:t>
      </w:r>
    </w:p>
    <w:p w14:paraId="038C43ED" w14:textId="77777777" w:rsidR="00491DDC" w:rsidRPr="00A90910" w:rsidRDefault="00491DDC">
      <w:pPr>
        <w:pStyle w:val="xxmsonormal"/>
        <w:numPr>
          <w:ilvl w:val="4"/>
          <w:numId w:val="3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 xml:space="preserve">Tworzenie zapytań </w:t>
      </w:r>
    </w:p>
    <w:p w14:paraId="3716946B" w14:textId="77777777" w:rsidR="00491DDC" w:rsidRPr="00A90910" w:rsidRDefault="00491DDC">
      <w:pPr>
        <w:pStyle w:val="xxmsonormal"/>
        <w:numPr>
          <w:ilvl w:val="4"/>
          <w:numId w:val="3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Tworzenie tabeli przestawnej z zapytania</w:t>
      </w:r>
    </w:p>
    <w:p w14:paraId="7848A4FC" w14:textId="77777777" w:rsidR="003D7129" w:rsidRPr="00A90910" w:rsidRDefault="003D7129" w:rsidP="003D7129">
      <w:pPr>
        <w:pStyle w:val="xxmsonormal"/>
        <w:spacing w:before="0" w:beforeAutospacing="0" w:after="0" w:afterAutospacing="0" w:line="288" w:lineRule="auto"/>
        <w:ind w:left="1286"/>
        <w:rPr>
          <w:rFonts w:ascii="Times New Roman" w:hAnsi="Times New Roman" w:cs="Times New Roman"/>
          <w:b/>
          <w:bCs/>
          <w:color w:val="000000"/>
          <w:u w:val="single"/>
        </w:rPr>
      </w:pPr>
    </w:p>
    <w:p w14:paraId="15EE48C4" w14:textId="7CE62FC0" w:rsidR="003D7129" w:rsidRPr="00A90910" w:rsidRDefault="003C4E23">
      <w:pPr>
        <w:pStyle w:val="xxmsonormal"/>
        <w:numPr>
          <w:ilvl w:val="1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>
        <w:rPr>
          <w:rFonts w:ascii="Times New Roman" w:hAnsi="Times New Roman" w:cs="Times New Roman"/>
          <w:b/>
          <w:bCs/>
          <w:color w:val="000000"/>
          <w:u w:val="single"/>
        </w:rPr>
        <w:t>MS WORD</w:t>
      </w:r>
      <w:r w:rsidR="003D7129" w:rsidRPr="00A90910">
        <w:rPr>
          <w:rFonts w:ascii="Times New Roman" w:hAnsi="Times New Roman" w:cs="Times New Roman"/>
          <w:b/>
          <w:bCs/>
          <w:color w:val="000000"/>
          <w:u w:val="single"/>
        </w:rPr>
        <w:t xml:space="preserve">. </w:t>
      </w:r>
    </w:p>
    <w:p w14:paraId="716A4C5C" w14:textId="77777777" w:rsidR="003D7129" w:rsidRPr="00A90910" w:rsidRDefault="003D7129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Word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podstawowym</w:t>
      </w:r>
    </w:p>
    <w:p w14:paraId="1600585D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Wstęp do Worda</w:t>
      </w:r>
    </w:p>
    <w:p w14:paraId="264AB3D7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Widok okna programu</w:t>
      </w:r>
    </w:p>
    <w:p w14:paraId="1AE20098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Podstawowa terminologia</w:t>
      </w:r>
    </w:p>
    <w:p w14:paraId="6B3D979D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Wstążka</w:t>
      </w:r>
    </w:p>
    <w:p w14:paraId="34EE5E6B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Pasek narzędzi szybkiego dostępu</w:t>
      </w:r>
    </w:p>
    <w:p w14:paraId="37A8F66E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Nawigacja</w:t>
      </w:r>
    </w:p>
    <w:p w14:paraId="68029F58" w14:textId="77777777" w:rsidR="00363F86" w:rsidRPr="00A90910" w:rsidRDefault="00363F86">
      <w:pPr>
        <w:pStyle w:val="xxmsonormal"/>
        <w:numPr>
          <w:ilvl w:val="4"/>
          <w:numId w:val="3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Widoki dokumentu</w:t>
      </w:r>
    </w:p>
    <w:p w14:paraId="47A7D473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Wprowadzanie i formatowanie tekstu</w:t>
      </w:r>
    </w:p>
    <w:p w14:paraId="0C8E25AF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Znaki drukowane i białe</w:t>
      </w:r>
    </w:p>
    <w:p w14:paraId="44485F40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Kopiowanie, wycinanie i wklejanie tekstu</w:t>
      </w:r>
    </w:p>
    <w:p w14:paraId="277AE854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Przenoszenie tekstu</w:t>
      </w:r>
    </w:p>
    <w:p w14:paraId="312F9C55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Krój czcionki, wielkość czcionki</w:t>
      </w:r>
    </w:p>
    <w:p w14:paraId="0A8D3D1A" w14:textId="77777777" w:rsidR="00363F86" w:rsidRPr="00A90910" w:rsidRDefault="00363F86">
      <w:pPr>
        <w:pStyle w:val="xxmsonormal"/>
        <w:numPr>
          <w:ilvl w:val="4"/>
          <w:numId w:val="3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Kolor czcionki, Wyróżnienie, Indeks dolny i górny, Malarz formatów</w:t>
      </w:r>
      <w:r w:rsidR="008F7EEA">
        <w:rPr>
          <w:rFonts w:ascii="Times New Roman" w:hAnsi="Times New Roman" w:cs="Times New Roman"/>
          <w:color w:val="000000"/>
        </w:rPr>
        <w:br/>
      </w:r>
    </w:p>
    <w:p w14:paraId="676DC837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Formatowanie akapitu</w:t>
      </w:r>
    </w:p>
    <w:p w14:paraId="79A6C18A" w14:textId="77777777" w:rsidR="00363F86" w:rsidRPr="00A90910" w:rsidRDefault="00363F86">
      <w:pPr>
        <w:pStyle w:val="xxmsonormal"/>
        <w:numPr>
          <w:ilvl w:val="4"/>
          <w:numId w:val="3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Wyrównanie akapitu</w:t>
      </w:r>
    </w:p>
    <w:p w14:paraId="0D5BC9FD" w14:textId="77777777" w:rsidR="00363F86" w:rsidRPr="00A90910" w:rsidRDefault="00363F86">
      <w:pPr>
        <w:pStyle w:val="xxmsonormal"/>
        <w:numPr>
          <w:ilvl w:val="4"/>
          <w:numId w:val="3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Interlinia</w:t>
      </w:r>
    </w:p>
    <w:p w14:paraId="1560B652" w14:textId="77777777" w:rsidR="00363F86" w:rsidRPr="00A90910" w:rsidRDefault="00363F86">
      <w:pPr>
        <w:pStyle w:val="xxmsonormal"/>
        <w:numPr>
          <w:ilvl w:val="4"/>
          <w:numId w:val="3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Odstępy przed i po akapicie</w:t>
      </w:r>
    </w:p>
    <w:p w14:paraId="3A3F1F3D" w14:textId="77777777" w:rsidR="00363F86" w:rsidRPr="00A90910" w:rsidRDefault="00363F86">
      <w:pPr>
        <w:pStyle w:val="xxmsonormal"/>
        <w:numPr>
          <w:ilvl w:val="4"/>
          <w:numId w:val="3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Ustawianie oraz używanie tabulatorów</w:t>
      </w:r>
    </w:p>
    <w:p w14:paraId="229E2A86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lastRenderedPageBreak/>
        <w:t>Punktowanie i numeracja</w:t>
      </w:r>
    </w:p>
    <w:p w14:paraId="28D21579" w14:textId="77777777" w:rsidR="00363F86" w:rsidRPr="00A90910" w:rsidRDefault="00363F86">
      <w:pPr>
        <w:pStyle w:val="xxmsonormal"/>
        <w:numPr>
          <w:ilvl w:val="4"/>
          <w:numId w:val="3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Listy punktowane</w:t>
      </w:r>
    </w:p>
    <w:p w14:paraId="1E8E7EAD" w14:textId="77777777" w:rsidR="00363F86" w:rsidRPr="00A90910" w:rsidRDefault="00363F86">
      <w:pPr>
        <w:pStyle w:val="xxmsonormal"/>
        <w:numPr>
          <w:ilvl w:val="4"/>
          <w:numId w:val="3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Listy numerowane</w:t>
      </w:r>
    </w:p>
    <w:p w14:paraId="5B9E83C5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Nagłówek i stopka, ustawienia strony</w:t>
      </w:r>
    </w:p>
    <w:p w14:paraId="6B31FCFF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Numeracja stron</w:t>
      </w:r>
    </w:p>
    <w:p w14:paraId="77C3BA12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Umieszczanie informacji dodatkowych</w:t>
      </w:r>
    </w:p>
    <w:p w14:paraId="2AC6330F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Marginesy</w:t>
      </w:r>
    </w:p>
    <w:p w14:paraId="10A19D4B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Orientacja dokumentu, Rozmiar papieru</w:t>
      </w:r>
    </w:p>
    <w:p w14:paraId="231C0DBB" w14:textId="77777777" w:rsidR="00363F86" w:rsidRPr="00A90910" w:rsidRDefault="00363F86">
      <w:pPr>
        <w:pStyle w:val="xxmsonormal"/>
        <w:numPr>
          <w:ilvl w:val="4"/>
          <w:numId w:val="3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Znak wodny, tło, ramka</w:t>
      </w:r>
    </w:p>
    <w:p w14:paraId="06477D5A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Praca ze stylami i spisem treści</w:t>
      </w:r>
    </w:p>
    <w:p w14:paraId="7FA0A4EE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Tabele</w:t>
      </w:r>
    </w:p>
    <w:p w14:paraId="50E44A5A" w14:textId="77777777" w:rsidR="00363F86" w:rsidRPr="00A90910" w:rsidRDefault="00363F86">
      <w:pPr>
        <w:pStyle w:val="xxmsonormal"/>
        <w:numPr>
          <w:ilvl w:val="4"/>
          <w:numId w:val="3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Tworzenie tabel rodzaje tabel i ich edycja</w:t>
      </w:r>
    </w:p>
    <w:p w14:paraId="61053D54" w14:textId="77777777" w:rsidR="00363F86" w:rsidRPr="00A90910" w:rsidRDefault="00363F86">
      <w:pPr>
        <w:pStyle w:val="xxmsonormal"/>
        <w:numPr>
          <w:ilvl w:val="4"/>
          <w:numId w:val="3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Dodawane wierszy i kolumn</w:t>
      </w:r>
    </w:p>
    <w:p w14:paraId="210EA92B" w14:textId="77777777" w:rsidR="00363F86" w:rsidRPr="00A90910" w:rsidRDefault="00363F86">
      <w:pPr>
        <w:pStyle w:val="xxmsonormal"/>
        <w:numPr>
          <w:ilvl w:val="4"/>
          <w:numId w:val="3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Usuwanie wierszy i kolumn</w:t>
      </w:r>
    </w:p>
    <w:p w14:paraId="4A7C8E71" w14:textId="77777777" w:rsidR="00363F86" w:rsidRPr="00A90910" w:rsidRDefault="00363F86">
      <w:pPr>
        <w:pStyle w:val="xxmsonormal"/>
        <w:numPr>
          <w:ilvl w:val="4"/>
          <w:numId w:val="3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Formatowanie tabeli</w:t>
      </w:r>
    </w:p>
    <w:p w14:paraId="27716B41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 xml:space="preserve">Wstawianie obrazów i obiektów </w:t>
      </w:r>
      <w:proofErr w:type="spellStart"/>
      <w:r w:rsidRPr="00A90910">
        <w:rPr>
          <w:rFonts w:ascii="Times New Roman" w:hAnsi="Times New Roman" w:cs="Times New Roman"/>
          <w:b/>
          <w:bCs/>
          <w:color w:val="000000"/>
        </w:rPr>
        <w:t>WordArt</w:t>
      </w:r>
      <w:proofErr w:type="spellEnd"/>
      <w:r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</w:p>
    <w:p w14:paraId="452C6D29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Przygotowanie do wydruku</w:t>
      </w:r>
    </w:p>
    <w:p w14:paraId="5464A1D9" w14:textId="77777777" w:rsidR="00363F86" w:rsidRPr="00A90910" w:rsidRDefault="00363F86">
      <w:pPr>
        <w:pStyle w:val="xxmsonormal"/>
        <w:numPr>
          <w:ilvl w:val="4"/>
          <w:numId w:val="3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Podgląd wydruku</w:t>
      </w:r>
    </w:p>
    <w:p w14:paraId="33A1E783" w14:textId="77777777" w:rsidR="00363F86" w:rsidRPr="00A90910" w:rsidRDefault="00363F86">
      <w:pPr>
        <w:pStyle w:val="xxmsonormal"/>
        <w:numPr>
          <w:ilvl w:val="4"/>
          <w:numId w:val="3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Ustawienia drukowania</w:t>
      </w:r>
    </w:p>
    <w:p w14:paraId="653B52B9" w14:textId="77777777" w:rsidR="00363F86" w:rsidRPr="00A90910" w:rsidRDefault="00363F86">
      <w:pPr>
        <w:pStyle w:val="xxmsonormal"/>
        <w:numPr>
          <w:ilvl w:val="4"/>
          <w:numId w:val="37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</w:rPr>
        <w:t>Zakres szkolenia MS Word na poziomie średniozaawansowanym</w:t>
      </w:r>
    </w:p>
    <w:p w14:paraId="2FE15DA6" w14:textId="77777777" w:rsidR="00A90910" w:rsidRPr="00A90910" w:rsidRDefault="00A90910" w:rsidP="00A90910">
      <w:pPr>
        <w:pStyle w:val="xxmsonormal"/>
        <w:spacing w:before="0" w:beforeAutospacing="0" w:after="0" w:afterAutospacing="0" w:line="288" w:lineRule="auto"/>
        <w:ind w:left="1287"/>
        <w:rPr>
          <w:rFonts w:ascii="Times New Roman" w:hAnsi="Times New Roman" w:cs="Times New Roman"/>
          <w:b/>
          <w:bCs/>
          <w:color w:val="000000"/>
          <w:u w:val="single"/>
        </w:rPr>
      </w:pPr>
    </w:p>
    <w:p w14:paraId="73D265FE" w14:textId="77777777" w:rsidR="00363F86" w:rsidRPr="00A90910" w:rsidRDefault="00363F86">
      <w:pPr>
        <w:pStyle w:val="xxmsonormal"/>
        <w:numPr>
          <w:ilvl w:val="2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A90910">
        <w:rPr>
          <w:rFonts w:ascii="Times New Roman" w:hAnsi="Times New Roman" w:cs="Times New Roman"/>
          <w:b/>
          <w:bCs/>
        </w:rPr>
        <w:t xml:space="preserve">Zakres szkolenia </w:t>
      </w:r>
      <w:r w:rsidRPr="00A90910">
        <w:rPr>
          <w:rFonts w:ascii="Times New Roman" w:hAnsi="Times New Roman" w:cs="Times New Roman"/>
          <w:b/>
          <w:bCs/>
          <w:u w:val="single"/>
        </w:rPr>
        <w:t>MS Word na</w:t>
      </w:r>
      <w:r w:rsidRPr="00A90910">
        <w:rPr>
          <w:rFonts w:ascii="Times New Roman" w:hAnsi="Times New Roman" w:cs="Times New Roman"/>
          <w:b/>
          <w:bCs/>
        </w:rPr>
        <w:t xml:space="preserve"> </w:t>
      </w:r>
      <w:r w:rsidRPr="00A90910">
        <w:rPr>
          <w:rFonts w:ascii="Times New Roman" w:hAnsi="Times New Roman" w:cs="Times New Roman"/>
          <w:b/>
          <w:bCs/>
          <w:u w:val="single"/>
        </w:rPr>
        <w:t>poziomie średniozaawansowanym</w:t>
      </w:r>
    </w:p>
    <w:p w14:paraId="699FC66B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Tabulatory</w:t>
      </w:r>
    </w:p>
    <w:p w14:paraId="318BEE88" w14:textId="77777777" w:rsidR="00363F86" w:rsidRPr="00A90910" w:rsidRDefault="00363F86">
      <w:pPr>
        <w:pStyle w:val="xxmsonormal"/>
        <w:numPr>
          <w:ilvl w:val="4"/>
          <w:numId w:val="38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Lewy, prawy, środkowy, dziesiętny</w:t>
      </w:r>
    </w:p>
    <w:p w14:paraId="604AB451" w14:textId="77777777" w:rsidR="00363F86" w:rsidRPr="00A90910" w:rsidRDefault="00363F86">
      <w:pPr>
        <w:pStyle w:val="xxmsonormal"/>
        <w:numPr>
          <w:ilvl w:val="4"/>
          <w:numId w:val="38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Znaki wiodące</w:t>
      </w:r>
    </w:p>
    <w:p w14:paraId="2CF46A42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Nagłó</w:t>
      </w:r>
      <w:r w:rsidRPr="00A90910">
        <w:rPr>
          <w:rFonts w:ascii="Times New Roman" w:hAnsi="Times New Roman" w:cs="Times New Roman"/>
          <w:b/>
          <w:bCs/>
        </w:rPr>
        <w:t>wek i stopka</w:t>
      </w:r>
    </w:p>
    <w:p w14:paraId="379D2FDB" w14:textId="77777777" w:rsidR="00363F86" w:rsidRPr="00A90910" w:rsidRDefault="00363F86">
      <w:pPr>
        <w:pStyle w:val="xxmsonormal"/>
        <w:numPr>
          <w:ilvl w:val="4"/>
          <w:numId w:val="39"/>
        </w:numPr>
        <w:spacing w:before="0" w:beforeAutospacing="0" w:after="0" w:afterAutospacing="0" w:line="288" w:lineRule="auto"/>
        <w:rPr>
          <w:rFonts w:ascii="Times New Roman" w:hAnsi="Times New Roman" w:cs="Times New Roman"/>
        </w:rPr>
      </w:pPr>
      <w:r w:rsidRPr="00A90910">
        <w:rPr>
          <w:rFonts w:ascii="Times New Roman" w:hAnsi="Times New Roman" w:cs="Times New Roman"/>
        </w:rPr>
        <w:t>Edycja</w:t>
      </w:r>
    </w:p>
    <w:p w14:paraId="2441C225" w14:textId="77777777" w:rsidR="00363F86" w:rsidRPr="00A90910" w:rsidRDefault="00363F86">
      <w:pPr>
        <w:pStyle w:val="xxmsonormal"/>
        <w:numPr>
          <w:ilvl w:val="4"/>
          <w:numId w:val="39"/>
        </w:numPr>
        <w:spacing w:before="0" w:beforeAutospacing="0" w:after="0" w:afterAutospacing="0" w:line="288" w:lineRule="auto"/>
        <w:rPr>
          <w:rFonts w:ascii="Times New Roman" w:hAnsi="Times New Roman" w:cs="Times New Roman"/>
        </w:rPr>
      </w:pPr>
      <w:r w:rsidRPr="00A90910">
        <w:rPr>
          <w:rFonts w:ascii="Times New Roman" w:hAnsi="Times New Roman" w:cs="Times New Roman"/>
        </w:rPr>
        <w:t>Wstawianie elementów dodatkowych</w:t>
      </w:r>
    </w:p>
    <w:p w14:paraId="09C1DA44" w14:textId="77777777" w:rsidR="00A90910" w:rsidRPr="00A90910" w:rsidRDefault="00A90910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</w:rPr>
      </w:pPr>
      <w:r w:rsidRPr="00A90910">
        <w:rPr>
          <w:rFonts w:ascii="Times New Roman" w:hAnsi="Times New Roman" w:cs="Times New Roman"/>
          <w:b/>
          <w:bCs/>
        </w:rPr>
        <w:t xml:space="preserve">Dodawanie, wstawianie i usuwanie szybkich części i </w:t>
      </w:r>
      <w:proofErr w:type="spellStart"/>
      <w:r w:rsidRPr="00A90910">
        <w:rPr>
          <w:rFonts w:ascii="Times New Roman" w:hAnsi="Times New Roman" w:cs="Times New Roman"/>
          <w:b/>
          <w:bCs/>
        </w:rPr>
        <w:t>autotekstu</w:t>
      </w:r>
      <w:proofErr w:type="spellEnd"/>
      <w:r w:rsidRPr="00A90910">
        <w:rPr>
          <w:rFonts w:ascii="Times New Roman" w:hAnsi="Times New Roman" w:cs="Times New Roman"/>
          <w:b/>
          <w:bCs/>
        </w:rPr>
        <w:t> </w:t>
      </w:r>
    </w:p>
    <w:p w14:paraId="6CDF077E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Sekcje</w:t>
      </w:r>
    </w:p>
    <w:p w14:paraId="432F4DBB" w14:textId="77777777" w:rsidR="00363F86" w:rsidRPr="00A90910" w:rsidRDefault="00363F86">
      <w:pPr>
        <w:pStyle w:val="xxmsonormal"/>
        <w:numPr>
          <w:ilvl w:val="4"/>
          <w:numId w:val="4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Podział dokumentu na sekcje</w:t>
      </w:r>
    </w:p>
    <w:p w14:paraId="08C5DA93" w14:textId="77777777" w:rsidR="00363F86" w:rsidRPr="00A90910" w:rsidRDefault="00363F86">
      <w:pPr>
        <w:pStyle w:val="xxmsonormal"/>
        <w:numPr>
          <w:ilvl w:val="4"/>
          <w:numId w:val="4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Typy podziałów</w:t>
      </w:r>
    </w:p>
    <w:p w14:paraId="295EF280" w14:textId="77777777" w:rsidR="00363F86" w:rsidRPr="00A90910" w:rsidRDefault="00363F86">
      <w:pPr>
        <w:pStyle w:val="xxmsonormal"/>
        <w:numPr>
          <w:ilvl w:val="4"/>
          <w:numId w:val="40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Nagłówek i stopka w sekcjach</w:t>
      </w:r>
    </w:p>
    <w:p w14:paraId="3A89DBB6" w14:textId="77777777" w:rsidR="00363F86" w:rsidRPr="00A90910" w:rsidRDefault="00A90910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Formatowanie stylów i motywów</w:t>
      </w:r>
    </w:p>
    <w:p w14:paraId="55BEAC55" w14:textId="77777777" w:rsidR="00363F86" w:rsidRPr="00A90910" w:rsidRDefault="00363F86">
      <w:pPr>
        <w:pStyle w:val="xxmsonormal"/>
        <w:numPr>
          <w:ilvl w:val="4"/>
          <w:numId w:val="4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Wybieranie, zmiana</w:t>
      </w:r>
    </w:p>
    <w:p w14:paraId="0EE62335" w14:textId="77777777" w:rsidR="00363F86" w:rsidRPr="00A90910" w:rsidRDefault="00363F86">
      <w:pPr>
        <w:pStyle w:val="xxmsonormal"/>
        <w:numPr>
          <w:ilvl w:val="4"/>
          <w:numId w:val="41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Modyfikacje, własne style</w:t>
      </w:r>
    </w:p>
    <w:p w14:paraId="3D994834" w14:textId="04372A6B" w:rsidR="00860A15" w:rsidRPr="00860A15" w:rsidRDefault="00A90910" w:rsidP="00F171B1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860A15">
        <w:rPr>
          <w:rFonts w:ascii="Times New Roman" w:hAnsi="Times New Roman" w:cs="Times New Roman"/>
          <w:b/>
          <w:bCs/>
          <w:color w:val="000000"/>
        </w:rPr>
        <w:t>Wstawianie i modyfikacja</w:t>
      </w:r>
      <w:r w:rsidR="00363F86" w:rsidRPr="00860A15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860A15">
        <w:rPr>
          <w:rFonts w:ascii="Times New Roman" w:hAnsi="Times New Roman" w:cs="Times New Roman"/>
          <w:b/>
          <w:bCs/>
          <w:color w:val="000000"/>
        </w:rPr>
        <w:t>g</w:t>
      </w:r>
      <w:r w:rsidR="00363F86" w:rsidRPr="00860A15">
        <w:rPr>
          <w:rFonts w:ascii="Times New Roman" w:hAnsi="Times New Roman" w:cs="Times New Roman"/>
          <w:b/>
          <w:bCs/>
          <w:color w:val="000000"/>
        </w:rPr>
        <w:t>rafika</w:t>
      </w:r>
      <w:r w:rsidR="00860A15" w:rsidRPr="00860A15">
        <w:rPr>
          <w:rFonts w:ascii="Times New Roman" w:hAnsi="Times New Roman" w:cs="Times New Roman"/>
          <w:b/>
          <w:bCs/>
          <w:color w:val="000000"/>
        </w:rPr>
        <w:br/>
      </w:r>
      <w:r w:rsidR="00860A15" w:rsidRPr="00860A15">
        <w:rPr>
          <w:rFonts w:ascii="Times New Roman" w:hAnsi="Times New Roman" w:cs="Times New Roman"/>
          <w:b/>
          <w:bCs/>
          <w:color w:val="000000"/>
        </w:rPr>
        <w:br/>
      </w:r>
    </w:p>
    <w:p w14:paraId="3816174A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Wykresy</w:t>
      </w:r>
    </w:p>
    <w:p w14:paraId="428845CD" w14:textId="77777777" w:rsidR="00363F86" w:rsidRPr="00A90910" w:rsidRDefault="00363F86">
      <w:pPr>
        <w:pStyle w:val="xxmsonormal"/>
        <w:numPr>
          <w:ilvl w:val="4"/>
          <w:numId w:val="4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Wstawianie wykresu</w:t>
      </w:r>
    </w:p>
    <w:p w14:paraId="00EAB41A" w14:textId="77777777" w:rsidR="00363F86" w:rsidRPr="00A90910" w:rsidRDefault="00363F86">
      <w:pPr>
        <w:pStyle w:val="xxmsonormal"/>
        <w:numPr>
          <w:ilvl w:val="4"/>
          <w:numId w:val="42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Edycja danych i elementów wykresu</w:t>
      </w:r>
    </w:p>
    <w:p w14:paraId="470BE8C4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Indeksy</w:t>
      </w:r>
    </w:p>
    <w:p w14:paraId="2EED7E33" w14:textId="77777777" w:rsidR="00363F86" w:rsidRPr="00A90910" w:rsidRDefault="00363F86">
      <w:pPr>
        <w:pStyle w:val="xxmsonormal"/>
        <w:numPr>
          <w:ilvl w:val="4"/>
          <w:numId w:val="4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Przypisy dolne i końcowe</w:t>
      </w:r>
    </w:p>
    <w:p w14:paraId="680F250B" w14:textId="77777777" w:rsidR="00363F86" w:rsidRPr="00A90910" w:rsidRDefault="00363F86">
      <w:pPr>
        <w:pStyle w:val="xxmsonormal"/>
        <w:numPr>
          <w:ilvl w:val="4"/>
          <w:numId w:val="43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lastRenderedPageBreak/>
        <w:t>Indeks</w:t>
      </w:r>
    </w:p>
    <w:p w14:paraId="280D11E1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Spis treści na podstawie stylów nagłówkowych</w:t>
      </w:r>
    </w:p>
    <w:p w14:paraId="1873BA62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Hiperłącza</w:t>
      </w:r>
    </w:p>
    <w:p w14:paraId="2AC20CAE" w14:textId="77777777" w:rsidR="00363F86" w:rsidRPr="00A90910" w:rsidRDefault="00363F86">
      <w:pPr>
        <w:pStyle w:val="xxmsonormal"/>
        <w:numPr>
          <w:ilvl w:val="4"/>
          <w:numId w:val="4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Zakładki</w:t>
      </w:r>
    </w:p>
    <w:p w14:paraId="716D4932" w14:textId="77777777" w:rsidR="00363F86" w:rsidRPr="00A90910" w:rsidRDefault="00363F86">
      <w:pPr>
        <w:pStyle w:val="xxmsonormal"/>
        <w:numPr>
          <w:ilvl w:val="4"/>
          <w:numId w:val="4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Odsyłacze</w:t>
      </w:r>
    </w:p>
    <w:p w14:paraId="089E0924" w14:textId="77777777" w:rsidR="00363F86" w:rsidRPr="00A90910" w:rsidRDefault="00363F86">
      <w:pPr>
        <w:pStyle w:val="xxmsonormal"/>
        <w:numPr>
          <w:ilvl w:val="4"/>
          <w:numId w:val="44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Połączenie z innymi dokumentami</w:t>
      </w:r>
    </w:p>
    <w:p w14:paraId="31D154DD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Szablony dokumentów</w:t>
      </w:r>
    </w:p>
    <w:p w14:paraId="46B17142" w14:textId="77777777" w:rsidR="00363F86" w:rsidRPr="00A90910" w:rsidRDefault="00363F86">
      <w:pPr>
        <w:pStyle w:val="xxmsonormal"/>
        <w:numPr>
          <w:ilvl w:val="4"/>
          <w:numId w:val="4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Gotowe szablony</w:t>
      </w:r>
    </w:p>
    <w:p w14:paraId="2052DC0D" w14:textId="77777777" w:rsidR="00363F86" w:rsidRPr="00A90910" w:rsidRDefault="00363F86">
      <w:pPr>
        <w:pStyle w:val="xxmsonormal"/>
        <w:numPr>
          <w:ilvl w:val="4"/>
          <w:numId w:val="45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Tworzenie i wykorzystanie własnych szablonów</w:t>
      </w:r>
    </w:p>
    <w:p w14:paraId="25D0A7DB" w14:textId="77777777" w:rsidR="00363F86" w:rsidRPr="00A90910" w:rsidRDefault="00A90910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Tworzenie i edycja</w:t>
      </w:r>
      <w:r w:rsidR="00363F86" w:rsidRPr="00A90910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90910">
        <w:rPr>
          <w:rFonts w:ascii="Times New Roman" w:hAnsi="Times New Roman" w:cs="Times New Roman"/>
          <w:b/>
          <w:bCs/>
          <w:color w:val="000000"/>
        </w:rPr>
        <w:t>f</w:t>
      </w:r>
      <w:r w:rsidR="00363F86" w:rsidRPr="00A90910">
        <w:rPr>
          <w:rFonts w:ascii="Times New Roman" w:hAnsi="Times New Roman" w:cs="Times New Roman"/>
          <w:b/>
          <w:bCs/>
          <w:color w:val="000000"/>
        </w:rPr>
        <w:t>ormularz</w:t>
      </w:r>
      <w:r w:rsidRPr="00A90910">
        <w:rPr>
          <w:rFonts w:ascii="Times New Roman" w:hAnsi="Times New Roman" w:cs="Times New Roman"/>
          <w:b/>
          <w:bCs/>
          <w:color w:val="000000"/>
        </w:rPr>
        <w:t>y</w:t>
      </w:r>
    </w:p>
    <w:p w14:paraId="50C43AD3" w14:textId="77777777" w:rsidR="00363F86" w:rsidRPr="00A90910" w:rsidRDefault="00363F86">
      <w:pPr>
        <w:pStyle w:val="xxmsonormal"/>
        <w:numPr>
          <w:ilvl w:val="3"/>
          <w:numId w:val="49"/>
        </w:numPr>
        <w:spacing w:before="0" w:beforeAutospacing="0" w:after="0" w:afterAutospacing="0" w:line="288" w:lineRule="auto"/>
        <w:rPr>
          <w:rFonts w:ascii="Times New Roman" w:hAnsi="Times New Roman" w:cs="Times New Roman"/>
          <w:b/>
          <w:bCs/>
          <w:color w:val="000000"/>
        </w:rPr>
      </w:pPr>
      <w:r w:rsidRPr="00A90910">
        <w:rPr>
          <w:rFonts w:ascii="Times New Roman" w:hAnsi="Times New Roman" w:cs="Times New Roman"/>
          <w:b/>
          <w:bCs/>
          <w:color w:val="000000"/>
        </w:rPr>
        <w:t>Ochrona dokumentu</w:t>
      </w:r>
    </w:p>
    <w:p w14:paraId="13118852" w14:textId="77777777" w:rsidR="00363F86" w:rsidRPr="00A90910" w:rsidRDefault="00363F86">
      <w:pPr>
        <w:pStyle w:val="xxmsonormal"/>
        <w:numPr>
          <w:ilvl w:val="4"/>
          <w:numId w:val="4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Ograniczenie edytowania</w:t>
      </w:r>
    </w:p>
    <w:p w14:paraId="22A77933" w14:textId="77777777" w:rsidR="00363F86" w:rsidRPr="00A90910" w:rsidRDefault="00363F86">
      <w:pPr>
        <w:pStyle w:val="xxmsonormal"/>
        <w:numPr>
          <w:ilvl w:val="4"/>
          <w:numId w:val="4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Ochrona dostępu</w:t>
      </w:r>
    </w:p>
    <w:p w14:paraId="0DE150FA" w14:textId="77777777" w:rsidR="00363F86" w:rsidRPr="00A90910" w:rsidRDefault="00363F86">
      <w:pPr>
        <w:pStyle w:val="xxmsonormal"/>
        <w:numPr>
          <w:ilvl w:val="4"/>
          <w:numId w:val="4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Śledzenie zmian</w:t>
      </w:r>
    </w:p>
    <w:p w14:paraId="17EC4A2F" w14:textId="77777777" w:rsidR="00363F86" w:rsidRPr="00A90910" w:rsidRDefault="00363F86">
      <w:pPr>
        <w:pStyle w:val="xxmsonormal"/>
        <w:numPr>
          <w:ilvl w:val="4"/>
          <w:numId w:val="46"/>
        </w:numPr>
        <w:spacing w:before="0" w:beforeAutospacing="0" w:after="0" w:afterAutospacing="0" w:line="288" w:lineRule="auto"/>
        <w:rPr>
          <w:rFonts w:ascii="Times New Roman" w:hAnsi="Times New Roman" w:cs="Times New Roman"/>
          <w:color w:val="000000"/>
        </w:rPr>
      </w:pPr>
      <w:r w:rsidRPr="00A90910">
        <w:rPr>
          <w:rFonts w:ascii="Times New Roman" w:hAnsi="Times New Roman" w:cs="Times New Roman"/>
          <w:color w:val="000000"/>
        </w:rPr>
        <w:t>Porównywanie i scalanie zmian</w:t>
      </w:r>
    </w:p>
    <w:p w14:paraId="5EE6ABDD" w14:textId="77777777" w:rsidR="003D7129" w:rsidRDefault="003D7129" w:rsidP="003D7129">
      <w:pPr>
        <w:pStyle w:val="xxmsonormal"/>
        <w:spacing w:before="0" w:beforeAutospacing="0" w:after="0" w:afterAutospacing="0" w:line="288" w:lineRule="auto"/>
        <w:ind w:left="1286"/>
        <w:rPr>
          <w:rFonts w:ascii="Times New Roman" w:hAnsi="Times New Roman" w:cs="Times New Roman"/>
          <w:b/>
          <w:bCs/>
          <w:color w:val="000000"/>
          <w:u w:val="single"/>
        </w:rPr>
      </w:pPr>
    </w:p>
    <w:p w14:paraId="525C1F5E" w14:textId="77777777" w:rsidR="003D7129" w:rsidRDefault="003D7129">
      <w:pPr>
        <w:pStyle w:val="Akapitzlist"/>
        <w:numPr>
          <w:ilvl w:val="0"/>
          <w:numId w:val="49"/>
        </w:numPr>
        <w:spacing w:line="288" w:lineRule="auto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A90910">
        <w:rPr>
          <w:rFonts w:ascii="Times New Roman" w:hAnsi="Times New Roman" w:cs="Times New Roman"/>
          <w:b/>
          <w:bCs/>
          <w:sz w:val="22"/>
          <w:szCs w:val="22"/>
          <w:u w:val="single"/>
        </w:rPr>
        <w:t>Zobowiązania Wykonawcy:</w:t>
      </w:r>
    </w:p>
    <w:p w14:paraId="332C2A12" w14:textId="77777777" w:rsidR="003D7129" w:rsidRPr="00156080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56080">
        <w:rPr>
          <w:rFonts w:ascii="Times New Roman" w:eastAsia="Times New Roman" w:hAnsi="Times New Roman" w:cs="Times New Roman"/>
          <w:bCs/>
          <w:sz w:val="22"/>
          <w:szCs w:val="22"/>
          <w:lang w:eastAsia="pl-PL"/>
        </w:rPr>
        <w:t>Przygotowania szczegółowego programu szkolenia</w:t>
      </w:r>
      <w:r w:rsidRPr="00156080">
        <w:rPr>
          <w:rFonts w:ascii="Times New Roman" w:eastAsia="Times New Roman" w:hAnsi="Times New Roman" w:cs="Times New Roman"/>
          <w:b/>
          <w:sz w:val="22"/>
          <w:szCs w:val="22"/>
          <w:lang w:eastAsia="pl-PL"/>
        </w:rPr>
        <w:t xml:space="preserve"> </w:t>
      </w:r>
      <w:r w:rsidRPr="00156080">
        <w:rPr>
          <w:rFonts w:ascii="Times New Roman" w:eastAsia="Times New Roman" w:hAnsi="Times New Roman" w:cs="Times New Roman"/>
          <w:bCs/>
          <w:sz w:val="22"/>
          <w:szCs w:val="22"/>
          <w:lang w:eastAsia="pl-PL"/>
        </w:rPr>
        <w:t>(z podziałem na godziny oraz zakres tematyczny</w:t>
      </w:r>
      <w:r w:rsidRPr="00156080">
        <w:rPr>
          <w:rFonts w:ascii="Times New Roman" w:hAnsi="Times New Roman" w:cs="Times New Roman"/>
          <w:bCs/>
          <w:sz w:val="22"/>
          <w:szCs w:val="22"/>
        </w:rPr>
        <w:t xml:space="preserve"> zajęć)</w:t>
      </w:r>
      <w:r w:rsidRPr="00156080">
        <w:rPr>
          <w:rFonts w:ascii="Times New Roman" w:hAnsi="Times New Roman" w:cs="Times New Roman"/>
          <w:sz w:val="22"/>
          <w:szCs w:val="22"/>
        </w:rPr>
        <w:t xml:space="preserve"> i przedstawienia go do akceptacji Zamawiającemu nie później niż w ciągu </w:t>
      </w:r>
      <w:r w:rsidR="00CC1D9B" w:rsidRPr="00156080">
        <w:rPr>
          <w:rFonts w:ascii="Times New Roman" w:hAnsi="Times New Roman" w:cs="Times New Roman"/>
          <w:sz w:val="22"/>
          <w:szCs w:val="22"/>
        </w:rPr>
        <w:br/>
      </w:r>
      <w:r w:rsidR="00CC1D9B" w:rsidRPr="00156080">
        <w:rPr>
          <w:rFonts w:ascii="Times New Roman" w:hAnsi="Times New Roman" w:cs="Times New Roman"/>
          <w:b/>
          <w:bCs/>
          <w:sz w:val="22"/>
          <w:szCs w:val="22"/>
        </w:rPr>
        <w:t>7</w:t>
      </w:r>
      <w:r w:rsidRPr="00156080">
        <w:rPr>
          <w:rFonts w:ascii="Times New Roman" w:hAnsi="Times New Roman" w:cs="Times New Roman"/>
          <w:b/>
          <w:bCs/>
          <w:sz w:val="22"/>
          <w:szCs w:val="22"/>
        </w:rPr>
        <w:t xml:space="preserve"> dni</w:t>
      </w:r>
      <w:r w:rsidRPr="00156080">
        <w:rPr>
          <w:rFonts w:ascii="Times New Roman" w:hAnsi="Times New Roman" w:cs="Times New Roman"/>
          <w:sz w:val="22"/>
          <w:szCs w:val="22"/>
        </w:rPr>
        <w:t xml:space="preserve"> roboczych od daty ustalenia ostatecznego harmonogramu szkolenia.</w:t>
      </w:r>
    </w:p>
    <w:p w14:paraId="4056D4F9" w14:textId="77777777" w:rsidR="003D7129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E30DA3">
        <w:rPr>
          <w:rFonts w:ascii="Times New Roman" w:hAnsi="Times New Roman" w:cs="Times New Roman"/>
          <w:bCs/>
          <w:sz w:val="22"/>
          <w:szCs w:val="22"/>
        </w:rPr>
        <w:t>Uzgodnienia z Zamawiającym harmonogramu szkolenia</w:t>
      </w:r>
      <w:r w:rsidRPr="00E30DA3">
        <w:rPr>
          <w:rFonts w:ascii="Times New Roman" w:hAnsi="Times New Roman" w:cs="Times New Roman"/>
          <w:sz w:val="22"/>
          <w:szCs w:val="22"/>
        </w:rPr>
        <w:t xml:space="preserve"> – terminów szkoleń.</w:t>
      </w:r>
    </w:p>
    <w:p w14:paraId="5E352587" w14:textId="77777777" w:rsidR="007E2532" w:rsidRPr="007E2532" w:rsidRDefault="007E2532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7E2532">
        <w:rPr>
          <w:rFonts w:ascii="Times New Roman" w:eastAsia="Times New Roman" w:hAnsi="Times New Roman" w:cs="Times New Roman"/>
          <w:sz w:val="22"/>
          <w:szCs w:val="22"/>
          <w:lang w:eastAsia="pl-PL"/>
        </w:rPr>
        <w:t>Zapewnienie przeprowadzenia szkolenia przez doświadczonych ekspertów z danej dziedziny.</w:t>
      </w:r>
    </w:p>
    <w:p w14:paraId="37ED9A6A" w14:textId="77777777" w:rsidR="003D7129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7E2532">
        <w:rPr>
          <w:rFonts w:ascii="Times New Roman" w:hAnsi="Times New Roman" w:cs="Times New Roman"/>
          <w:sz w:val="22"/>
          <w:szCs w:val="22"/>
        </w:rPr>
        <w:t>Przygotowania</w:t>
      </w:r>
      <w:r w:rsidRPr="00E30DA3">
        <w:rPr>
          <w:rFonts w:ascii="Times New Roman" w:hAnsi="Times New Roman" w:cs="Times New Roman"/>
          <w:sz w:val="22"/>
          <w:szCs w:val="22"/>
        </w:rPr>
        <w:t xml:space="preserve"> i przekazania uczestnikom niezbędnych materiałów szkoleniowych w języku polskim w postaci elektronicznej </w:t>
      </w:r>
      <w:r w:rsidR="00795A40">
        <w:rPr>
          <w:rFonts w:ascii="Times New Roman" w:hAnsi="Times New Roman" w:cs="Times New Roman"/>
          <w:sz w:val="22"/>
          <w:szCs w:val="22"/>
        </w:rPr>
        <w:t>bądź</w:t>
      </w:r>
      <w:r w:rsidRPr="00E30DA3">
        <w:rPr>
          <w:rFonts w:ascii="Times New Roman" w:hAnsi="Times New Roman" w:cs="Times New Roman"/>
          <w:sz w:val="22"/>
          <w:szCs w:val="22"/>
        </w:rPr>
        <w:t xml:space="preserve"> papierowej w ilości odpowiadającej liczbie uczestników szkoleń. Materiały szkoleniowe muszą obejmować całość zagadnień dotyczących zakresu merytorycznego kursu. </w:t>
      </w:r>
    </w:p>
    <w:p w14:paraId="31499D57" w14:textId="77777777" w:rsidR="00795A40" w:rsidRPr="00E30DA3" w:rsidRDefault="00795A40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Wykonawca zapewnia </w:t>
      </w:r>
      <w:r w:rsidR="00A003E8">
        <w:rPr>
          <w:rFonts w:ascii="Times New Roman" w:hAnsi="Times New Roman" w:cs="Times New Roman"/>
          <w:sz w:val="22"/>
          <w:szCs w:val="22"/>
        </w:rPr>
        <w:t>przerwę</w:t>
      </w:r>
      <w:r>
        <w:rPr>
          <w:rFonts w:ascii="Times New Roman" w:hAnsi="Times New Roman" w:cs="Times New Roman"/>
          <w:sz w:val="22"/>
          <w:szCs w:val="22"/>
        </w:rPr>
        <w:t xml:space="preserve"> kawow</w:t>
      </w:r>
      <w:r w:rsidR="00A003E8">
        <w:rPr>
          <w:rFonts w:ascii="Times New Roman" w:hAnsi="Times New Roman" w:cs="Times New Roman"/>
          <w:sz w:val="22"/>
          <w:szCs w:val="22"/>
        </w:rPr>
        <w:t>ą</w:t>
      </w:r>
      <w:r>
        <w:rPr>
          <w:rFonts w:ascii="Times New Roman" w:hAnsi="Times New Roman" w:cs="Times New Roman"/>
          <w:sz w:val="22"/>
          <w:szCs w:val="22"/>
        </w:rPr>
        <w:t>, na któr</w:t>
      </w:r>
      <w:r w:rsidR="00A003E8">
        <w:rPr>
          <w:rFonts w:ascii="Times New Roman" w:hAnsi="Times New Roman" w:cs="Times New Roman"/>
          <w:sz w:val="22"/>
          <w:szCs w:val="22"/>
        </w:rPr>
        <w:t xml:space="preserve">ą </w:t>
      </w:r>
      <w:r>
        <w:rPr>
          <w:rFonts w:ascii="Times New Roman" w:hAnsi="Times New Roman" w:cs="Times New Roman"/>
          <w:sz w:val="22"/>
          <w:szCs w:val="22"/>
        </w:rPr>
        <w:t xml:space="preserve">składa się nielimitowany i swobodny dostęp do kawy, herbaty, wody oraz </w:t>
      </w:r>
      <w:r w:rsidR="00A003E8">
        <w:rPr>
          <w:rFonts w:ascii="Times New Roman" w:hAnsi="Times New Roman" w:cs="Times New Roman"/>
          <w:sz w:val="22"/>
          <w:szCs w:val="22"/>
        </w:rPr>
        <w:t xml:space="preserve">przerwę </w:t>
      </w:r>
      <w:r>
        <w:rPr>
          <w:rFonts w:ascii="Times New Roman" w:hAnsi="Times New Roman" w:cs="Times New Roman"/>
          <w:sz w:val="22"/>
          <w:szCs w:val="22"/>
        </w:rPr>
        <w:t>obiadową</w:t>
      </w:r>
      <w:r w:rsidR="00A003E8">
        <w:rPr>
          <w:rFonts w:ascii="Times New Roman" w:hAnsi="Times New Roman" w:cs="Times New Roman"/>
          <w:sz w:val="22"/>
          <w:szCs w:val="22"/>
        </w:rPr>
        <w:t xml:space="preserve"> w min. dwóch wariantach do wyboru.</w:t>
      </w:r>
    </w:p>
    <w:p w14:paraId="7025DB5C" w14:textId="77777777" w:rsidR="003D7129" w:rsidRPr="00E30DA3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E30DA3">
        <w:rPr>
          <w:rFonts w:ascii="Times New Roman" w:hAnsi="Times New Roman" w:cs="Times New Roman"/>
          <w:sz w:val="22"/>
          <w:szCs w:val="22"/>
        </w:rPr>
        <w:t xml:space="preserve">Wydania uczestnikom certyfikatu imiennego </w:t>
      </w:r>
      <w:r w:rsidRPr="00E30DA3">
        <w:rPr>
          <w:rFonts w:ascii="Times New Roman" w:hAnsi="Times New Roman" w:cs="Times New Roman"/>
          <w:bCs/>
          <w:sz w:val="22"/>
          <w:szCs w:val="22"/>
        </w:rPr>
        <w:t xml:space="preserve">w języku polskim potwierdzającego odbyte szkolenie. </w:t>
      </w:r>
    </w:p>
    <w:p w14:paraId="775D4092" w14:textId="77777777" w:rsidR="003D7129" w:rsidRPr="00E30DA3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E30DA3">
        <w:rPr>
          <w:rFonts w:ascii="Times New Roman" w:hAnsi="Times New Roman" w:cs="Times New Roman"/>
          <w:sz w:val="22"/>
          <w:szCs w:val="22"/>
        </w:rPr>
        <w:t>Aktywnej współpracy z Zamawiającym i regularnej wymiany informacji dotyczących realizacji przedmiotu umowy.</w:t>
      </w:r>
    </w:p>
    <w:p w14:paraId="4F830D76" w14:textId="77777777" w:rsidR="003D7129" w:rsidRPr="00E30DA3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E30DA3">
        <w:rPr>
          <w:rFonts w:ascii="Times New Roman" w:hAnsi="Times New Roman" w:cs="Times New Roman"/>
          <w:sz w:val="22"/>
          <w:szCs w:val="22"/>
        </w:rPr>
        <w:t xml:space="preserve">Informowania Zamawiającego o niemożności świadczenia usługi, niezwłocznie, jednakże </w:t>
      </w:r>
      <w:r w:rsidR="00156080">
        <w:rPr>
          <w:rFonts w:ascii="Times New Roman" w:hAnsi="Times New Roman" w:cs="Times New Roman"/>
          <w:sz w:val="22"/>
          <w:szCs w:val="22"/>
        </w:rPr>
        <w:br/>
      </w:r>
      <w:r w:rsidRPr="00E30DA3">
        <w:rPr>
          <w:rFonts w:ascii="Times New Roman" w:hAnsi="Times New Roman" w:cs="Times New Roman"/>
          <w:sz w:val="22"/>
          <w:szCs w:val="22"/>
        </w:rPr>
        <w:t xml:space="preserve">co najmniej na </w:t>
      </w:r>
      <w:r w:rsidR="00E30DA3" w:rsidRPr="00CC1D9B">
        <w:rPr>
          <w:rFonts w:ascii="Times New Roman" w:hAnsi="Times New Roman" w:cs="Times New Roman"/>
          <w:b/>
          <w:bCs/>
          <w:sz w:val="22"/>
          <w:szCs w:val="22"/>
        </w:rPr>
        <w:t>3</w:t>
      </w:r>
      <w:r w:rsidRPr="00CC1D9B">
        <w:rPr>
          <w:rFonts w:ascii="Times New Roman" w:hAnsi="Times New Roman" w:cs="Times New Roman"/>
          <w:b/>
          <w:bCs/>
          <w:sz w:val="22"/>
          <w:szCs w:val="22"/>
        </w:rPr>
        <w:t xml:space="preserve"> dni</w:t>
      </w:r>
      <w:r w:rsidRPr="00E30DA3">
        <w:rPr>
          <w:rFonts w:ascii="Times New Roman" w:hAnsi="Times New Roman" w:cs="Times New Roman"/>
          <w:sz w:val="22"/>
          <w:szCs w:val="22"/>
        </w:rPr>
        <w:t xml:space="preserve"> przed planowaną datą przeprowadzenia szkolenia z zastrzeżeniem kar umownych przewidzianych w projekcie umowy.</w:t>
      </w:r>
    </w:p>
    <w:p w14:paraId="71A83B69" w14:textId="77777777" w:rsidR="003D7129" w:rsidRPr="00E30DA3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E30DA3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Przekazania do podpisania list obecności uczestnikom </w:t>
      </w:r>
      <w:r w:rsidR="00E037F5" w:rsidRPr="00E30DA3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szkolenia</w:t>
      </w:r>
      <w:r w:rsidRPr="00E30DA3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 po zakończeniu każdego dnia szkolenia</w:t>
      </w:r>
      <w:r w:rsidR="00E037F5" w:rsidRPr="00E30DA3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>.</w:t>
      </w:r>
    </w:p>
    <w:p w14:paraId="5DFC194A" w14:textId="77777777" w:rsidR="007E2532" w:rsidRDefault="003D7129" w:rsidP="00156080">
      <w:pPr>
        <w:pStyle w:val="Akapitzlist"/>
        <w:numPr>
          <w:ilvl w:val="1"/>
          <w:numId w:val="49"/>
        </w:numPr>
        <w:spacing w:line="288" w:lineRule="auto"/>
        <w:rPr>
          <w:rFonts w:ascii="Times New Roman" w:hAnsi="Times New Roman" w:cs="Times New Roman"/>
          <w:color w:val="000000"/>
          <w:sz w:val="22"/>
          <w:szCs w:val="22"/>
        </w:rPr>
      </w:pPr>
      <w:r w:rsidRPr="00E30DA3">
        <w:rPr>
          <w:rFonts w:ascii="Times New Roman" w:hAnsi="Times New Roman" w:cs="Times New Roman"/>
          <w:color w:val="000000"/>
          <w:sz w:val="22"/>
          <w:szCs w:val="22"/>
        </w:rPr>
        <w:t xml:space="preserve">Wykonawca zapewni uczestnikom </w:t>
      </w:r>
      <w:proofErr w:type="gramStart"/>
      <w:r w:rsidRPr="00E30DA3">
        <w:rPr>
          <w:rFonts w:ascii="Times New Roman" w:hAnsi="Times New Roman" w:cs="Times New Roman"/>
          <w:color w:val="000000"/>
          <w:sz w:val="22"/>
          <w:szCs w:val="22"/>
        </w:rPr>
        <w:t>szkolenia  kontakt</w:t>
      </w:r>
      <w:proofErr w:type="gramEnd"/>
      <w:r w:rsidRPr="00E30DA3">
        <w:rPr>
          <w:rFonts w:ascii="Times New Roman" w:hAnsi="Times New Roman" w:cs="Times New Roman"/>
          <w:color w:val="000000"/>
          <w:sz w:val="22"/>
          <w:szCs w:val="22"/>
        </w:rPr>
        <w:t xml:space="preserve"> z osobą szkolącą  podczas trwania szkoleń na zadawanie pytań w trakcie trwania szkolenia oraz w formie pisemnej (pomiędzy szkoleniami) za pomocą poczty elektronicznej.</w:t>
      </w:r>
    </w:p>
    <w:p w14:paraId="2B630653" w14:textId="77777777" w:rsidR="007E2532" w:rsidRDefault="007E2532" w:rsidP="00156080">
      <w:pPr>
        <w:pStyle w:val="Akapitzlist"/>
        <w:numPr>
          <w:ilvl w:val="1"/>
          <w:numId w:val="49"/>
        </w:numPr>
        <w:spacing w:line="288" w:lineRule="auto"/>
        <w:rPr>
          <w:rFonts w:ascii="Times New Roman" w:hAnsi="Times New Roman" w:cs="Times New Roman"/>
          <w:color w:val="000000"/>
          <w:sz w:val="22"/>
          <w:szCs w:val="22"/>
        </w:rPr>
      </w:pPr>
      <w:r w:rsidRPr="007E2532">
        <w:rPr>
          <w:rFonts w:ascii="Times New Roman" w:hAnsi="Times New Roman" w:cs="Times New Roman"/>
          <w:color w:val="000000"/>
          <w:sz w:val="22"/>
          <w:szCs w:val="22"/>
        </w:rPr>
        <w:t xml:space="preserve">Zamawiający zastrzega możliwość zwiększenia 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ilości uczestników szkolenia </w:t>
      </w:r>
      <w:r w:rsidRPr="007E2532">
        <w:rPr>
          <w:rFonts w:ascii="Times New Roman" w:hAnsi="Times New Roman" w:cs="Times New Roman"/>
          <w:color w:val="000000"/>
          <w:sz w:val="22"/>
          <w:szCs w:val="22"/>
        </w:rPr>
        <w:t xml:space="preserve">o maksymalnie </w:t>
      </w:r>
      <w:r w:rsidR="00541D7C" w:rsidRPr="00541D7C">
        <w:rPr>
          <w:rFonts w:ascii="Times New Roman" w:hAnsi="Times New Roman" w:cs="Times New Roman"/>
          <w:b/>
          <w:sz w:val="22"/>
          <w:szCs w:val="22"/>
        </w:rPr>
        <w:t>20%</w:t>
      </w:r>
      <w:r w:rsidR="00541D7C" w:rsidRPr="001904C1">
        <w:rPr>
          <w:rFonts w:ascii="Times New Roman" w:hAnsi="Times New Roman" w:cs="Times New Roman"/>
          <w:bCs/>
          <w:sz w:val="22"/>
          <w:szCs w:val="22"/>
        </w:rPr>
        <w:t xml:space="preserve"> wartości umowy</w:t>
      </w:r>
      <w:r w:rsidRPr="007E2532">
        <w:rPr>
          <w:rFonts w:ascii="Times New Roman" w:hAnsi="Times New Roman" w:cs="Times New Roman"/>
          <w:color w:val="000000"/>
          <w:sz w:val="22"/>
          <w:szCs w:val="22"/>
        </w:rPr>
        <w:t>, w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ramach zawartej</w:t>
      </w:r>
      <w:r w:rsidRPr="007E2532">
        <w:rPr>
          <w:rFonts w:ascii="Times New Roman" w:hAnsi="Times New Roman" w:cs="Times New Roman"/>
          <w:color w:val="000000"/>
          <w:sz w:val="22"/>
          <w:szCs w:val="22"/>
        </w:rPr>
        <w:t xml:space="preserve"> umowy. </w:t>
      </w:r>
    </w:p>
    <w:p w14:paraId="6C88413A" w14:textId="77777777" w:rsidR="00860A15" w:rsidRPr="007E2532" w:rsidRDefault="00860A15" w:rsidP="00860A15">
      <w:pPr>
        <w:pStyle w:val="Akapitzlist"/>
        <w:spacing w:line="288" w:lineRule="auto"/>
        <w:ind w:left="643"/>
        <w:rPr>
          <w:rFonts w:ascii="Times New Roman" w:hAnsi="Times New Roman" w:cs="Times New Roman"/>
          <w:color w:val="000000"/>
          <w:sz w:val="22"/>
          <w:szCs w:val="22"/>
        </w:rPr>
      </w:pPr>
    </w:p>
    <w:p w14:paraId="10F65AD9" w14:textId="423B3CF7" w:rsidR="003D7129" w:rsidRPr="00156080" w:rsidRDefault="003D7129" w:rsidP="00156080">
      <w:pPr>
        <w:pStyle w:val="Akapitzlist"/>
        <w:numPr>
          <w:ilvl w:val="0"/>
          <w:numId w:val="49"/>
        </w:numPr>
        <w:spacing w:before="120" w:line="288" w:lineRule="auto"/>
        <w:jc w:val="both"/>
        <w:rPr>
          <w:rFonts w:ascii="Times New Roman" w:eastAsia="Calibri" w:hAnsi="Times New Roman" w:cs="Times New Roman"/>
          <w:b/>
          <w:snapToGrid w:val="0"/>
          <w:sz w:val="22"/>
          <w:szCs w:val="22"/>
          <w:u w:val="single"/>
        </w:rPr>
      </w:pPr>
      <w:r w:rsidRPr="00156080">
        <w:rPr>
          <w:rFonts w:ascii="Times New Roman" w:eastAsia="Calibri" w:hAnsi="Times New Roman" w:cs="Times New Roman"/>
          <w:b/>
          <w:snapToGrid w:val="0"/>
          <w:sz w:val="22"/>
          <w:szCs w:val="22"/>
          <w:u w:val="single"/>
        </w:rPr>
        <w:t xml:space="preserve">Zobowiązywania Zamawiającego:  </w:t>
      </w:r>
    </w:p>
    <w:p w14:paraId="5607EF41" w14:textId="77777777" w:rsidR="003D7129" w:rsidRPr="00156080" w:rsidRDefault="003D7129" w:rsidP="00156080">
      <w:pPr>
        <w:pStyle w:val="Akapitzlist"/>
        <w:numPr>
          <w:ilvl w:val="1"/>
          <w:numId w:val="49"/>
        </w:numPr>
        <w:spacing w:line="288" w:lineRule="auto"/>
        <w:jc w:val="both"/>
        <w:rPr>
          <w:rFonts w:ascii="Times New Roman" w:eastAsia="Calibri" w:hAnsi="Times New Roman" w:cs="Times New Roman"/>
          <w:bCs/>
          <w:snapToGrid w:val="0"/>
          <w:sz w:val="22"/>
          <w:szCs w:val="22"/>
        </w:rPr>
      </w:pPr>
      <w:r w:rsidRPr="0015608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Ustalenie z wybranym Wykonawcą, szczegółowego harmonogramu szkoleń. </w:t>
      </w:r>
    </w:p>
    <w:p w14:paraId="097261D7" w14:textId="77777777" w:rsidR="00F46A6B" w:rsidRPr="00D372C0" w:rsidRDefault="00156080" w:rsidP="00156080">
      <w:pPr>
        <w:pStyle w:val="Akapitzlist"/>
        <w:numPr>
          <w:ilvl w:val="1"/>
          <w:numId w:val="49"/>
        </w:numPr>
        <w:spacing w:line="288" w:lineRule="auto"/>
        <w:ind w:left="567" w:hanging="283"/>
        <w:jc w:val="both"/>
        <w:rPr>
          <w:rFonts w:ascii="Times New Roman" w:eastAsia="Calibri" w:hAnsi="Times New Roman" w:cs="Times New Roman"/>
          <w:snapToGrid w:val="0"/>
          <w:sz w:val="22"/>
          <w:szCs w:val="22"/>
        </w:rPr>
      </w:pPr>
      <w:r>
        <w:rPr>
          <w:rFonts w:ascii="Times New Roman" w:eastAsia="Calibri" w:hAnsi="Times New Roman" w:cs="Times New Roman"/>
          <w:bCs/>
          <w:snapToGrid w:val="0"/>
          <w:sz w:val="22"/>
          <w:szCs w:val="22"/>
        </w:rPr>
        <w:lastRenderedPageBreak/>
        <w:t xml:space="preserve"> </w:t>
      </w:r>
      <w:r w:rsidR="003D7129" w:rsidRPr="00A90910">
        <w:rPr>
          <w:rFonts w:ascii="Times New Roman" w:eastAsia="Calibri" w:hAnsi="Times New Roman" w:cs="Times New Roman"/>
          <w:bCs/>
          <w:snapToGrid w:val="0"/>
          <w:sz w:val="22"/>
          <w:szCs w:val="22"/>
        </w:rPr>
        <w:t xml:space="preserve">Przekazanie </w:t>
      </w:r>
      <w:r w:rsidR="003D7129" w:rsidRPr="00A90910">
        <w:rPr>
          <w:rFonts w:ascii="Times New Roman" w:hAnsi="Times New Roman" w:cs="Times New Roman"/>
          <w:sz w:val="22"/>
          <w:szCs w:val="22"/>
        </w:rPr>
        <w:t xml:space="preserve">Wykonawcy informacji o </w:t>
      </w:r>
      <w:r w:rsidR="00E30DA3">
        <w:rPr>
          <w:rFonts w:ascii="Times New Roman" w:hAnsi="Times New Roman" w:cs="Times New Roman"/>
          <w:sz w:val="22"/>
          <w:szCs w:val="22"/>
        </w:rPr>
        <w:t>osobach</w:t>
      </w:r>
      <w:r w:rsidR="003D7129" w:rsidRPr="00A90910">
        <w:rPr>
          <w:rFonts w:ascii="Times New Roman" w:hAnsi="Times New Roman" w:cs="Times New Roman"/>
          <w:sz w:val="22"/>
          <w:szCs w:val="22"/>
        </w:rPr>
        <w:t xml:space="preserve">, które będą uczestniczyły w danym szkoleniu </w:t>
      </w:r>
      <w:r>
        <w:rPr>
          <w:rFonts w:ascii="Times New Roman" w:hAnsi="Times New Roman" w:cs="Times New Roman"/>
          <w:sz w:val="22"/>
          <w:szCs w:val="22"/>
        </w:rPr>
        <w:br/>
      </w:r>
      <w:r w:rsidR="003D7129" w:rsidRPr="00922F87">
        <w:rPr>
          <w:rFonts w:ascii="Times New Roman" w:hAnsi="Times New Roman" w:cs="Times New Roman"/>
          <w:sz w:val="22"/>
          <w:szCs w:val="22"/>
        </w:rPr>
        <w:t xml:space="preserve">na </w:t>
      </w:r>
      <w:r w:rsidR="00CC1D9B" w:rsidRPr="00CC1D9B">
        <w:rPr>
          <w:rFonts w:ascii="Times New Roman" w:hAnsi="Times New Roman" w:cs="Times New Roman"/>
          <w:b/>
          <w:bCs/>
          <w:sz w:val="22"/>
          <w:szCs w:val="22"/>
        </w:rPr>
        <w:t>2</w:t>
      </w:r>
      <w:r w:rsidR="003D7129" w:rsidRPr="00CC1D9B">
        <w:rPr>
          <w:rFonts w:ascii="Times New Roman" w:hAnsi="Times New Roman" w:cs="Times New Roman"/>
          <w:b/>
          <w:bCs/>
          <w:sz w:val="22"/>
          <w:szCs w:val="22"/>
        </w:rPr>
        <w:t xml:space="preserve"> dni</w:t>
      </w:r>
      <w:r w:rsidR="00E037F5" w:rsidRPr="00922F87">
        <w:rPr>
          <w:rFonts w:ascii="Times New Roman" w:hAnsi="Times New Roman" w:cs="Times New Roman"/>
          <w:sz w:val="22"/>
          <w:szCs w:val="22"/>
        </w:rPr>
        <w:t xml:space="preserve"> </w:t>
      </w:r>
      <w:r w:rsidR="003D7129" w:rsidRPr="00922F87">
        <w:rPr>
          <w:rFonts w:ascii="Times New Roman" w:hAnsi="Times New Roman" w:cs="Times New Roman"/>
          <w:sz w:val="22"/>
          <w:szCs w:val="22"/>
        </w:rPr>
        <w:t>przed datą jego rozpoczęcia</w:t>
      </w:r>
      <w:r w:rsidR="00F46A6B" w:rsidRPr="00922F87">
        <w:rPr>
          <w:rFonts w:ascii="Times New Roman" w:hAnsi="Times New Roman" w:cs="Times New Roman"/>
          <w:sz w:val="22"/>
          <w:szCs w:val="22"/>
        </w:rPr>
        <w:t>.</w:t>
      </w:r>
    </w:p>
    <w:sectPr w:rsidR="00F46A6B" w:rsidRPr="00D372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311D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" w15:restartNumberingAfterBreak="0">
    <w:nsid w:val="03C96970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" w15:restartNumberingAfterBreak="0">
    <w:nsid w:val="07C5489D"/>
    <w:multiLevelType w:val="hybridMultilevel"/>
    <w:tmpl w:val="EE82B880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082A52EF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4" w15:restartNumberingAfterBreak="0">
    <w:nsid w:val="09F24AB8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5" w15:restartNumberingAfterBreak="0">
    <w:nsid w:val="0AC6736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6" w15:restartNumberingAfterBreak="0">
    <w:nsid w:val="0C043680"/>
    <w:multiLevelType w:val="multilevel"/>
    <w:tmpl w:val="E2E02F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574" w:hanging="432"/>
      </w:pPr>
      <w:rPr>
        <w:rFonts w:asciiTheme="minorHAnsi" w:hAnsiTheme="minorHAnsi" w:cstheme="minorHAnsi" w:hint="default"/>
        <w:b w:val="0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4331442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8" w15:restartNumberingAfterBreak="0">
    <w:nsid w:val="16370275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9" w15:restartNumberingAfterBreak="0">
    <w:nsid w:val="1D8643D4"/>
    <w:multiLevelType w:val="multilevel"/>
    <w:tmpl w:val="7C30B998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205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10" w15:restartNumberingAfterBreak="0">
    <w:nsid w:val="1F4959AA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11" w15:restartNumberingAfterBreak="0">
    <w:nsid w:val="1F8F72E0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2" w15:restartNumberingAfterBreak="0">
    <w:nsid w:val="223325EE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3" w15:restartNumberingAfterBreak="0">
    <w:nsid w:val="23B91F09"/>
    <w:multiLevelType w:val="multilevel"/>
    <w:tmpl w:val="99F4B5D0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cstheme="majorHAnsi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Times New Roman" w:cstheme="majorHAnsi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eastAsia="Times New Roman" w:cstheme="majorHAnsi"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eastAsia="Times New Roman" w:cstheme="majorHAnsi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eastAsia="Times New Roman" w:cstheme="majorHAnsi"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eastAsia="Times New Roman" w:cstheme="majorHAnsi"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eastAsia="Times New Roman" w:cstheme="majorHAnsi"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eastAsia="Times New Roman" w:cstheme="majorHAnsi"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eastAsia="Times New Roman" w:cstheme="majorHAnsi" w:hint="default"/>
      </w:rPr>
    </w:lvl>
  </w:abstractNum>
  <w:abstractNum w:abstractNumId="14" w15:restartNumberingAfterBreak="0">
    <w:nsid w:val="24AC1297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5" w15:restartNumberingAfterBreak="0">
    <w:nsid w:val="28F2086A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6" w15:restartNumberingAfterBreak="0">
    <w:nsid w:val="2C9474BF"/>
    <w:multiLevelType w:val="hybridMultilevel"/>
    <w:tmpl w:val="094E2FBC"/>
    <w:lvl w:ilvl="0" w:tplc="EE248188">
      <w:start w:val="3"/>
      <w:numFmt w:val="bullet"/>
      <w:lvlText w:val="−"/>
      <w:lvlJc w:val="left"/>
      <w:pPr>
        <w:ind w:left="862" w:hanging="360"/>
      </w:pPr>
      <w:rPr>
        <w:rFonts w:ascii="Verdana" w:eastAsia="Times New Roman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04E685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8" w15:restartNumberingAfterBreak="0">
    <w:nsid w:val="31442CC0"/>
    <w:multiLevelType w:val="multilevel"/>
    <w:tmpl w:val="EC1C7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4734AA0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20" w15:restartNumberingAfterBreak="0">
    <w:nsid w:val="3586142B"/>
    <w:multiLevelType w:val="multilevel"/>
    <w:tmpl w:val="ECFAC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75E5A5D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2" w15:restartNumberingAfterBreak="0">
    <w:nsid w:val="37630D92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3" w15:restartNumberingAfterBreak="0">
    <w:nsid w:val="3836274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4" w15:restartNumberingAfterBreak="0">
    <w:nsid w:val="3892018E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5" w15:restartNumberingAfterBreak="0">
    <w:nsid w:val="3ABC70F8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6" w15:restartNumberingAfterBreak="0">
    <w:nsid w:val="3B562245"/>
    <w:multiLevelType w:val="multilevel"/>
    <w:tmpl w:val="C2C0EF4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hint="default"/>
      </w:rPr>
    </w:lvl>
  </w:abstractNum>
  <w:abstractNum w:abstractNumId="27" w15:restartNumberingAfterBreak="0">
    <w:nsid w:val="3B9C0E3B"/>
    <w:multiLevelType w:val="multilevel"/>
    <w:tmpl w:val="A5AA0B1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3"/>
      <w:numFmt w:val="bullet"/>
      <w:lvlText w:val="−"/>
      <w:lvlJc w:val="left"/>
      <w:pPr>
        <w:ind w:left="1209" w:hanging="360"/>
      </w:pPr>
      <w:rPr>
        <w:rFonts w:ascii="Verdana" w:eastAsia="Times New Roman" w:hAnsi="Verdana" w:cs="Times New Roman"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hint="default"/>
      </w:rPr>
    </w:lvl>
  </w:abstractNum>
  <w:abstractNum w:abstractNumId="28" w15:restartNumberingAfterBreak="0">
    <w:nsid w:val="45EA63A1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9" w15:restartNumberingAfterBreak="0">
    <w:nsid w:val="488E4347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0" w15:restartNumberingAfterBreak="0">
    <w:nsid w:val="4BB40E85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1" w15:restartNumberingAfterBreak="0">
    <w:nsid w:val="51CB0DBF"/>
    <w:multiLevelType w:val="hybridMultilevel"/>
    <w:tmpl w:val="091CF360"/>
    <w:lvl w:ilvl="0" w:tplc="6784C0EA">
      <w:start w:val="1"/>
      <w:numFmt w:val="decimal"/>
      <w:lvlText w:val="%1.2."/>
      <w:lvlJc w:val="left"/>
      <w:pPr>
        <w:ind w:left="1211" w:hanging="360"/>
      </w:pPr>
      <w:rPr>
        <w:rFonts w:hint="default"/>
      </w:rPr>
    </w:lvl>
    <w:lvl w:ilvl="1" w:tplc="4A24BFD0">
      <w:numFmt w:val="bullet"/>
      <w:lvlText w:val=""/>
      <w:lvlJc w:val="left"/>
      <w:pPr>
        <w:ind w:left="1364" w:hanging="360"/>
      </w:pPr>
      <w:rPr>
        <w:rFonts w:ascii="Symbol" w:eastAsiaTheme="minorHAns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527F2303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33" w15:restartNumberingAfterBreak="0">
    <w:nsid w:val="58E50A30"/>
    <w:multiLevelType w:val="multilevel"/>
    <w:tmpl w:val="7C30B998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205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34" w15:restartNumberingAfterBreak="0">
    <w:nsid w:val="590B4400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5" w15:restartNumberingAfterBreak="0">
    <w:nsid w:val="5BE93AE8"/>
    <w:multiLevelType w:val="multilevel"/>
    <w:tmpl w:val="F3AE12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6" w15:restartNumberingAfterBreak="0">
    <w:nsid w:val="5C433038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7" w15:restartNumberingAfterBreak="0">
    <w:nsid w:val="5E134D30"/>
    <w:multiLevelType w:val="multilevel"/>
    <w:tmpl w:val="EBCA464C"/>
    <w:lvl w:ilvl="0">
      <w:start w:val="5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eastAsia="Times New Roman" w:hint="default"/>
      </w:rPr>
    </w:lvl>
  </w:abstractNum>
  <w:abstractNum w:abstractNumId="38" w15:restartNumberingAfterBreak="0">
    <w:nsid w:val="5E9E21E2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9" w15:restartNumberingAfterBreak="0">
    <w:nsid w:val="5F5F0D9A"/>
    <w:multiLevelType w:val="multilevel"/>
    <w:tmpl w:val="F1FE45E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40" w15:restartNumberingAfterBreak="0">
    <w:nsid w:val="62786BD6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1" w15:restartNumberingAfterBreak="0">
    <w:nsid w:val="6D74456A"/>
    <w:multiLevelType w:val="multilevel"/>
    <w:tmpl w:val="F7E46A64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5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42" w15:restartNumberingAfterBreak="0">
    <w:nsid w:val="71133C82"/>
    <w:multiLevelType w:val="multilevel"/>
    <w:tmpl w:val="F004840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43" w15:restartNumberingAfterBreak="0">
    <w:nsid w:val="712611AC"/>
    <w:multiLevelType w:val="multilevel"/>
    <w:tmpl w:val="85D24CDA"/>
    <w:lvl w:ilvl="0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205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44" w15:restartNumberingAfterBreak="0">
    <w:nsid w:val="716911B8"/>
    <w:multiLevelType w:val="multilevel"/>
    <w:tmpl w:val="5868DE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209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5" w15:restartNumberingAfterBreak="0">
    <w:nsid w:val="746A5E52"/>
    <w:multiLevelType w:val="hybridMultilevel"/>
    <w:tmpl w:val="A42CDEC0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6" w15:restartNumberingAfterBreak="0">
    <w:nsid w:val="753D04D3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7" w15:restartNumberingAfterBreak="0">
    <w:nsid w:val="75DB1E9B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8" w15:restartNumberingAfterBreak="0">
    <w:nsid w:val="7A0C657E"/>
    <w:multiLevelType w:val="multilevel"/>
    <w:tmpl w:val="977CD6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9" w15:restartNumberingAfterBreak="0">
    <w:nsid w:val="7F441E40"/>
    <w:multiLevelType w:val="multilevel"/>
    <w:tmpl w:val="86B2D7B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hint="default"/>
      </w:rPr>
    </w:lvl>
  </w:abstractNum>
  <w:num w:numId="1" w16cid:durableId="1424691037">
    <w:abstractNumId w:val="6"/>
  </w:num>
  <w:num w:numId="2" w16cid:durableId="30695570">
    <w:abstractNumId w:val="31"/>
  </w:num>
  <w:num w:numId="3" w16cid:durableId="478109257">
    <w:abstractNumId w:val="13"/>
  </w:num>
  <w:num w:numId="4" w16cid:durableId="1917666034">
    <w:abstractNumId w:val="39"/>
  </w:num>
  <w:num w:numId="5" w16cid:durableId="1998221413">
    <w:abstractNumId w:val="20"/>
  </w:num>
  <w:num w:numId="6" w16cid:durableId="1487359576">
    <w:abstractNumId w:val="18"/>
  </w:num>
  <w:num w:numId="7" w16cid:durableId="1699965239">
    <w:abstractNumId w:val="16"/>
  </w:num>
  <w:num w:numId="8" w16cid:durableId="351616862">
    <w:abstractNumId w:val="43"/>
  </w:num>
  <w:num w:numId="9" w16cid:durableId="1727532612">
    <w:abstractNumId w:val="45"/>
  </w:num>
  <w:num w:numId="10" w16cid:durableId="1909534584">
    <w:abstractNumId w:val="33"/>
  </w:num>
  <w:num w:numId="11" w16cid:durableId="788016131">
    <w:abstractNumId w:val="9"/>
  </w:num>
  <w:num w:numId="12" w16cid:durableId="365254437">
    <w:abstractNumId w:val="19"/>
  </w:num>
  <w:num w:numId="13" w16cid:durableId="2094662769">
    <w:abstractNumId w:val="3"/>
  </w:num>
  <w:num w:numId="14" w16cid:durableId="1301157751">
    <w:abstractNumId w:val="41"/>
  </w:num>
  <w:num w:numId="15" w16cid:durableId="672799857">
    <w:abstractNumId w:val="32"/>
  </w:num>
  <w:num w:numId="16" w16cid:durableId="896937857">
    <w:abstractNumId w:val="10"/>
  </w:num>
  <w:num w:numId="17" w16cid:durableId="1851943585">
    <w:abstractNumId w:val="42"/>
  </w:num>
  <w:num w:numId="18" w16cid:durableId="1940600406">
    <w:abstractNumId w:val="21"/>
  </w:num>
  <w:num w:numId="19" w16cid:durableId="1480152568">
    <w:abstractNumId w:val="35"/>
  </w:num>
  <w:num w:numId="20" w16cid:durableId="166559366">
    <w:abstractNumId w:val="24"/>
  </w:num>
  <w:num w:numId="21" w16cid:durableId="608663653">
    <w:abstractNumId w:val="7"/>
  </w:num>
  <w:num w:numId="22" w16cid:durableId="2066754940">
    <w:abstractNumId w:val="25"/>
  </w:num>
  <w:num w:numId="23" w16cid:durableId="1188445401">
    <w:abstractNumId w:val="2"/>
  </w:num>
  <w:num w:numId="24" w16cid:durableId="2113014912">
    <w:abstractNumId w:val="44"/>
  </w:num>
  <w:num w:numId="25" w16cid:durableId="1099257736">
    <w:abstractNumId w:val="17"/>
  </w:num>
  <w:num w:numId="26" w16cid:durableId="758018932">
    <w:abstractNumId w:val="47"/>
  </w:num>
  <w:num w:numId="27" w16cid:durableId="1023899691">
    <w:abstractNumId w:val="34"/>
  </w:num>
  <w:num w:numId="28" w16cid:durableId="1418330400">
    <w:abstractNumId w:val="38"/>
  </w:num>
  <w:num w:numId="29" w16cid:durableId="2010674454">
    <w:abstractNumId w:val="11"/>
  </w:num>
  <w:num w:numId="30" w16cid:durableId="1840778481">
    <w:abstractNumId w:val="22"/>
  </w:num>
  <w:num w:numId="31" w16cid:durableId="1773166514">
    <w:abstractNumId w:val="4"/>
  </w:num>
  <w:num w:numId="32" w16cid:durableId="990015306">
    <w:abstractNumId w:val="15"/>
  </w:num>
  <w:num w:numId="33" w16cid:durableId="1871722952">
    <w:abstractNumId w:val="46"/>
  </w:num>
  <w:num w:numId="34" w16cid:durableId="2055734791">
    <w:abstractNumId w:val="36"/>
  </w:num>
  <w:num w:numId="35" w16cid:durableId="468135625">
    <w:abstractNumId w:val="1"/>
  </w:num>
  <w:num w:numId="36" w16cid:durableId="181477132">
    <w:abstractNumId w:val="28"/>
  </w:num>
  <w:num w:numId="37" w16cid:durableId="158011657">
    <w:abstractNumId w:val="29"/>
  </w:num>
  <w:num w:numId="38" w16cid:durableId="1709835736">
    <w:abstractNumId w:val="40"/>
  </w:num>
  <w:num w:numId="39" w16cid:durableId="666514049">
    <w:abstractNumId w:val="30"/>
  </w:num>
  <w:num w:numId="40" w16cid:durableId="1083719114">
    <w:abstractNumId w:val="23"/>
  </w:num>
  <w:num w:numId="41" w16cid:durableId="214975752">
    <w:abstractNumId w:val="48"/>
  </w:num>
  <w:num w:numId="42" w16cid:durableId="1009866478">
    <w:abstractNumId w:val="12"/>
  </w:num>
  <w:num w:numId="43" w16cid:durableId="1153256666">
    <w:abstractNumId w:val="5"/>
  </w:num>
  <w:num w:numId="44" w16cid:durableId="670792698">
    <w:abstractNumId w:val="0"/>
  </w:num>
  <w:num w:numId="45" w16cid:durableId="1460491353">
    <w:abstractNumId w:val="14"/>
  </w:num>
  <w:num w:numId="46" w16cid:durableId="1181313661">
    <w:abstractNumId w:val="8"/>
  </w:num>
  <w:num w:numId="47" w16cid:durableId="646133865">
    <w:abstractNumId w:val="37"/>
  </w:num>
  <w:num w:numId="48" w16cid:durableId="277682527">
    <w:abstractNumId w:val="26"/>
  </w:num>
  <w:num w:numId="49" w16cid:durableId="656225850">
    <w:abstractNumId w:val="49"/>
  </w:num>
  <w:num w:numId="50" w16cid:durableId="787622759">
    <w:abstractNumId w:val="27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B9B"/>
    <w:rsid w:val="00074ABC"/>
    <w:rsid w:val="00075766"/>
    <w:rsid w:val="000833C0"/>
    <w:rsid w:val="000B1472"/>
    <w:rsid w:val="000B64C8"/>
    <w:rsid w:val="000C15F5"/>
    <w:rsid w:val="00156080"/>
    <w:rsid w:val="00163455"/>
    <w:rsid w:val="00174B75"/>
    <w:rsid w:val="00184C44"/>
    <w:rsid w:val="001B355B"/>
    <w:rsid w:val="00205013"/>
    <w:rsid w:val="00210A24"/>
    <w:rsid w:val="00214A7F"/>
    <w:rsid w:val="0024728F"/>
    <w:rsid w:val="002577CF"/>
    <w:rsid w:val="002C7926"/>
    <w:rsid w:val="00334F74"/>
    <w:rsid w:val="0034016F"/>
    <w:rsid w:val="003601F5"/>
    <w:rsid w:val="00363F86"/>
    <w:rsid w:val="0037037B"/>
    <w:rsid w:val="0038080E"/>
    <w:rsid w:val="00397696"/>
    <w:rsid w:val="003C4E23"/>
    <w:rsid w:val="003D7129"/>
    <w:rsid w:val="003E051C"/>
    <w:rsid w:val="00410E49"/>
    <w:rsid w:val="00440180"/>
    <w:rsid w:val="00491DDC"/>
    <w:rsid w:val="004A4153"/>
    <w:rsid w:val="004D3E81"/>
    <w:rsid w:val="00541D7C"/>
    <w:rsid w:val="00544C5B"/>
    <w:rsid w:val="005A06CF"/>
    <w:rsid w:val="00621E52"/>
    <w:rsid w:val="0064794C"/>
    <w:rsid w:val="00660AB9"/>
    <w:rsid w:val="0069741C"/>
    <w:rsid w:val="006A5328"/>
    <w:rsid w:val="00712497"/>
    <w:rsid w:val="00795A40"/>
    <w:rsid w:val="007E2532"/>
    <w:rsid w:val="00860A15"/>
    <w:rsid w:val="008A65FE"/>
    <w:rsid w:val="008E695C"/>
    <w:rsid w:val="008F7EEA"/>
    <w:rsid w:val="009166BC"/>
    <w:rsid w:val="00922F87"/>
    <w:rsid w:val="00931943"/>
    <w:rsid w:val="009C3BC1"/>
    <w:rsid w:val="00A003E8"/>
    <w:rsid w:val="00A10834"/>
    <w:rsid w:val="00A44691"/>
    <w:rsid w:val="00A60B9B"/>
    <w:rsid w:val="00A90910"/>
    <w:rsid w:val="00AD1926"/>
    <w:rsid w:val="00AD485D"/>
    <w:rsid w:val="00AF1431"/>
    <w:rsid w:val="00C20895"/>
    <w:rsid w:val="00C33C64"/>
    <w:rsid w:val="00C500EE"/>
    <w:rsid w:val="00CA52C5"/>
    <w:rsid w:val="00CC1D9B"/>
    <w:rsid w:val="00CE33E9"/>
    <w:rsid w:val="00D372C0"/>
    <w:rsid w:val="00E037F5"/>
    <w:rsid w:val="00E176F7"/>
    <w:rsid w:val="00E30DA3"/>
    <w:rsid w:val="00E70AAD"/>
    <w:rsid w:val="00F369B3"/>
    <w:rsid w:val="00F46A6B"/>
    <w:rsid w:val="00F51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DA427"/>
  <w15:chartTrackingRefBased/>
  <w15:docId w15:val="{4310DD02-F4E0-4596-BA57-7279864EA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0B9B"/>
    <w:pPr>
      <w:spacing w:after="0" w:line="240" w:lineRule="auto"/>
    </w:pPr>
    <w:rPr>
      <w:kern w:val="0"/>
      <w:sz w:val="24"/>
      <w:szCs w:val="24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60B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60B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60B9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60B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60B9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60B9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60B9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60B9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60B9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60B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60B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60B9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60B9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60B9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60B9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60B9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60B9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60B9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60B9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60B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60B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A60B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60B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60B9B"/>
    <w:rPr>
      <w:i/>
      <w:iCs/>
      <w:color w:val="404040" w:themeColor="text1" w:themeTint="BF"/>
    </w:rPr>
  </w:style>
  <w:style w:type="paragraph" w:styleId="Akapitzlist">
    <w:name w:val="List Paragraph"/>
    <w:aliases w:val="1.Nagłówek,CW_Lista,normalny tekst,Numerowanie,List Paragraph,Akapit z listą BS,sw tekst,Kolorowa lista — akcent 11,wypunktowanie,zwykły tekst,List Paragraph1,BulletC,Obiekt,Odstavec,Podsis rysunku,Akapit z listą4,T_SZ_List Paragraph,L1"/>
    <w:basedOn w:val="Normalny"/>
    <w:link w:val="AkapitzlistZnak"/>
    <w:uiPriority w:val="34"/>
    <w:qFormat/>
    <w:rsid w:val="00A60B9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60B9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60B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60B9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60B9B"/>
    <w:rPr>
      <w:b/>
      <w:bCs/>
      <w:smallCaps/>
      <w:color w:val="2F5496" w:themeColor="accent1" w:themeShade="BF"/>
      <w:spacing w:val="5"/>
    </w:rPr>
  </w:style>
  <w:style w:type="paragraph" w:customStyle="1" w:styleId="Default">
    <w:name w:val="Default"/>
    <w:rsid w:val="00A60B9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  <w14:ligatures w14:val="none"/>
    </w:rPr>
  </w:style>
  <w:style w:type="character" w:customStyle="1" w:styleId="AkapitzlistZnak">
    <w:name w:val="Akapit z listą Znak"/>
    <w:aliases w:val="1.Nagłówek Znak,CW_Lista Znak,normalny tekst Znak,Numerowanie Znak,List Paragraph Znak,Akapit z listą BS Znak,sw tekst Znak,Kolorowa lista — akcent 11 Znak,wypunktowanie Znak,zwykły tekst Znak,List Paragraph1 Znak,BulletC Znak"/>
    <w:link w:val="Akapitzlist"/>
    <w:uiPriority w:val="34"/>
    <w:qFormat/>
    <w:locked/>
    <w:rsid w:val="00A60B9B"/>
  </w:style>
  <w:style w:type="paragraph" w:customStyle="1" w:styleId="xxmsonormal">
    <w:name w:val="x_xmsonormal"/>
    <w:basedOn w:val="Normalny"/>
    <w:rsid w:val="002C7926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pl-PL"/>
    </w:rPr>
  </w:style>
  <w:style w:type="character" w:styleId="Hipercze">
    <w:name w:val="Hyperlink"/>
    <w:basedOn w:val="Domylnaczcionkaakapitu"/>
    <w:uiPriority w:val="99"/>
    <w:unhideWhenUsed/>
    <w:rsid w:val="00A9091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90910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90910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1083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083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0834"/>
    <w:rPr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083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0834"/>
    <w:rPr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62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14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2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35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61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676F20-73DE-45C7-8EB3-177288C3E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358</TotalTime>
  <Pages>8</Pages>
  <Words>1562</Words>
  <Characters>9377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Samsel-Rakoczy</dc:creator>
  <cp:keywords/>
  <dc:description/>
  <cp:lastModifiedBy>Izabela Strzelczyk</cp:lastModifiedBy>
  <cp:revision>22</cp:revision>
  <cp:lastPrinted>2025-03-18T13:47:00Z</cp:lastPrinted>
  <dcterms:created xsi:type="dcterms:W3CDTF">2025-02-12T10:19:00Z</dcterms:created>
  <dcterms:modified xsi:type="dcterms:W3CDTF">2025-03-18T13:47:00Z</dcterms:modified>
</cp:coreProperties>
</file>