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31" w:rsidRPr="00B023A1" w:rsidRDefault="006B5D31" w:rsidP="006B5D31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–Formularza Oferty </w:t>
      </w:r>
    </w:p>
    <w:p w:rsidR="006B5D31" w:rsidRPr="00B023A1" w:rsidRDefault="006B5D31" w:rsidP="006B5D31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6B5D31" w:rsidRPr="00B023A1" w:rsidRDefault="006B5D31" w:rsidP="006B5D31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6B5D31" w:rsidRPr="00B023A1" w:rsidRDefault="006B5D31" w:rsidP="006B5D31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F7685B">
        <w:rPr>
          <w:rFonts w:ascii="Calibri" w:hAnsi="Calibri" w:cs="Lucida Sans Unicode"/>
          <w:b/>
          <w:i/>
          <w:color w:val="000000"/>
          <w:sz w:val="20"/>
          <w:szCs w:val="20"/>
          <w:lang w:eastAsia="pl-PL"/>
        </w:rPr>
        <w:t>Odbiór odpadów komunalnych z terenu Miasta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6B5D31" w:rsidRPr="00B023A1" w:rsidTr="00C80A45">
        <w:tc>
          <w:tcPr>
            <w:tcW w:w="6449" w:type="dxa"/>
            <w:shd w:val="clear" w:color="auto" w:fill="auto"/>
          </w:tcPr>
          <w:p w:rsidR="006B5D31" w:rsidRPr="00070CBB" w:rsidRDefault="006B5D31" w:rsidP="00C80A4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6B5D31" w:rsidRPr="00B023A1" w:rsidRDefault="006B5D31" w:rsidP="00C80A45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08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6B5D31" w:rsidRPr="00B023A1" w:rsidRDefault="006B5D31" w:rsidP="006B5D31">
      <w:pPr>
        <w:rPr>
          <w:color w:val="000000"/>
        </w:rPr>
      </w:pPr>
    </w:p>
    <w:p w:rsidR="006B5D31" w:rsidRPr="00B023A1" w:rsidRDefault="006B5D31" w:rsidP="006B5D31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6B5D31" w:rsidRPr="00B023A1" w:rsidRDefault="006B5D31" w:rsidP="006B5D3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6B5D31" w:rsidRPr="00B023A1" w:rsidRDefault="006B5D31" w:rsidP="006B5D3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6B5D31" w:rsidRPr="00B023A1" w:rsidRDefault="006B5D31" w:rsidP="006B5D3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6B5D31" w:rsidRDefault="006B5D31" w:rsidP="006B5D3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6B5D31" w:rsidRDefault="006B5D31" w:rsidP="006B5D3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B5D31" w:rsidTr="00C80A4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6B5D31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6B5D31" w:rsidRDefault="006B5D31" w:rsidP="006B5D31">
      <w:pPr>
        <w:jc w:val="both"/>
      </w:pPr>
    </w:p>
    <w:p w:rsidR="006B5D31" w:rsidRDefault="006B5D31" w:rsidP="006B5D3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6B5D31" w:rsidTr="00C80A4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6B5D31" w:rsidRDefault="006B5D31" w:rsidP="006B5D31">
      <w:pPr>
        <w:jc w:val="both"/>
      </w:pPr>
    </w:p>
    <w:p w:rsidR="006B5D31" w:rsidRDefault="006B5D31" w:rsidP="006B5D3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6B5D31" w:rsidRDefault="006B5D31" w:rsidP="006B5D3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6B5D31" w:rsidRPr="00304DEA" w:rsidRDefault="006B5D31" w:rsidP="006B5D3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6B5D31" w:rsidRDefault="006B5D31" w:rsidP="006B5D3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6B5D31" w:rsidRDefault="006B5D31" w:rsidP="006B5D3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6B5D31" w:rsidRDefault="006B5D31" w:rsidP="006B5D3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6B5D31" w:rsidRDefault="006B5D31" w:rsidP="006B5D3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6B5D31" w:rsidTr="00C80A45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B5D31" w:rsidRPr="00E02576" w:rsidRDefault="006B5D31" w:rsidP="00C80A45">
            <w:pPr>
              <w:pStyle w:val="Akapitzlist"/>
              <w:suppressAutoHyphens w:val="0"/>
              <w:autoSpaceDE w:val="0"/>
              <w:autoSpaceDN w:val="0"/>
              <w:adjustRightInd w:val="0"/>
              <w:ind w:left="85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F7685B">
              <w:rPr>
                <w:rFonts w:ascii="Calibri" w:hAnsi="Calibri" w:cs="Lucida Sans Unicode"/>
                <w:b/>
                <w:emboss/>
                <w:color w:val="FFFFFF"/>
                <w:sz w:val="20"/>
                <w:szCs w:val="20"/>
                <w:lang w:eastAsia="pl-PL"/>
              </w:rPr>
              <w:t>Odbiór odpadów komunalnych z terenu Miasta Dębicy</w:t>
            </w:r>
          </w:p>
        </w:tc>
      </w:tr>
      <w:tr w:rsidR="006B5D31" w:rsidTr="00C80A45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Pr="006D60A3" w:rsidRDefault="006B5D31" w:rsidP="00C80A45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B5D31" w:rsidTr="00C80A45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Default="006B5D31" w:rsidP="00C80A4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Default="006B5D31" w:rsidP="00C80A4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B5D31" w:rsidTr="00C80A45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Pr="006D60A3" w:rsidRDefault="006B5D31" w:rsidP="00C80A45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B5D31" w:rsidTr="00C80A45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Default="006B5D31" w:rsidP="00C80A4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B5D31" w:rsidTr="00C80A45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6B5D31" w:rsidRPr="00B736A9" w:rsidRDefault="006B5D31" w:rsidP="00C80A45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6B5D31" w:rsidRPr="00B736A9" w:rsidRDefault="006B5D31" w:rsidP="00C80A45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Zobowiązujemy się do odbioru</w:t>
            </w: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odpadów z  punku PSZOK</w:t>
            </w: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 ciągu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5D31" w:rsidRPr="00B736A9" w:rsidRDefault="006B5D31" w:rsidP="00C80A45">
            <w:pPr>
              <w:tabs>
                <w:tab w:val="left" w:pos="360"/>
              </w:tabs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36A9">
              <w:rPr>
                <w:rFonts w:ascii="Calibri" w:hAnsi="Calibri" w:cs="Calibri"/>
                <w:color w:val="FFFFFF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B5D31" w:rsidRPr="00B736A9" w:rsidRDefault="006B5D31" w:rsidP="00C80A45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godz. od zgłoszenia</w:t>
            </w:r>
          </w:p>
        </w:tc>
      </w:tr>
    </w:tbl>
    <w:p w:rsidR="006B5D31" w:rsidRDefault="006B5D31" w:rsidP="006B5D3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6B5D31" w:rsidRDefault="006B5D31" w:rsidP="006B5D3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6B5D31" w:rsidRDefault="006B5D31" w:rsidP="006B5D3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276"/>
        <w:gridCol w:w="1417"/>
        <w:gridCol w:w="1417"/>
        <w:gridCol w:w="1276"/>
        <w:gridCol w:w="1559"/>
      </w:tblGrid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6B5D31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</w:tcPr>
          <w:p w:rsidR="006B5D31" w:rsidRDefault="006B5D31" w:rsidP="00C80A4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B5D31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30085360"/>
            <w:bookmarkEnd w:id="2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odebranych selektywnie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6B5D31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bottom"/>
          </w:tcPr>
          <w:p w:rsidR="006B5D31" w:rsidRPr="00CE4719" w:rsidRDefault="006B5D31" w:rsidP="00C80A4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15 01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bottom"/>
          </w:tcPr>
          <w:p w:rsidR="006B5D31" w:rsidRPr="00CE4719" w:rsidRDefault="006B5D31" w:rsidP="00C80A4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Metal, tworzywa sztuczne, odpady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ex 15 01 06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bottom"/>
          </w:tcPr>
          <w:p w:rsidR="006B5D31" w:rsidRPr="00CE4719" w:rsidRDefault="006B5D31" w:rsidP="00C80A4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bottom"/>
          </w:tcPr>
          <w:p w:rsidR="006B5D31" w:rsidRPr="00CE4719" w:rsidRDefault="006B5D31" w:rsidP="00C80A4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Odpady zielone i ulegające biodegradacji, bioodpady 20 02 01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bottom"/>
          </w:tcPr>
          <w:p w:rsidR="006B5D31" w:rsidRPr="00CE4719" w:rsidRDefault="006B5D31" w:rsidP="00C80A4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zebranych w PSZOK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6B5D31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szkło budowlane 17 02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02</w:t>
            </w:r>
            <w:proofErr w:type="spellEnd"/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Papier i tektura 15 01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            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bioodpady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20 02 01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, 20 01 08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1654EE" w:rsidRDefault="006B5D31" w:rsidP="00C80A4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654EE">
              <w:rPr>
                <w:rFonts w:ascii="Calibri" w:hAnsi="Calibri" w:cs="Calibri"/>
                <w:sz w:val="20"/>
                <w:szCs w:val="20"/>
              </w:rPr>
              <w:t xml:space="preserve">przeterminowane leki (m.in. </w:t>
            </w:r>
            <w:r w:rsidRPr="001654EE">
              <w:rPr>
                <w:rFonts w:ascii="Calibri" w:hAnsi="Calibri" w:cs="Calibri"/>
                <w:sz w:val="16"/>
                <w:szCs w:val="16"/>
              </w:rPr>
              <w:t>Igły, strzykawki) ex 20 01 99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Sprzęt elektryczny 20 01 23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, 20 01 36, 20 01 35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945EC">
              <w:rPr>
                <w:rFonts w:ascii="Calibri" w:hAnsi="Calibri"/>
                <w:sz w:val="20"/>
                <w:szCs w:val="20"/>
                <w:lang w:eastAsia="pl-PL"/>
              </w:rPr>
              <w:t xml:space="preserve">Opakowania </w:t>
            </w:r>
            <w:proofErr w:type="spellStart"/>
            <w:r w:rsidRPr="005945EC">
              <w:rPr>
                <w:rFonts w:ascii="Calibri" w:hAnsi="Calibri"/>
                <w:sz w:val="20"/>
                <w:szCs w:val="20"/>
                <w:lang w:eastAsia="pl-PL"/>
              </w:rPr>
              <w:t>wielomateriałowe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150105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budowlane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-gruz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17 01 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pl-PL"/>
              </w:rPr>
              <w:t>, 17 01 07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Zmieszane o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dpady budowlane 17 09 04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Odzież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i tekstylia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20 01 10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, 20 01 11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Przeterminowane chemikalia (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Farby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20 01 28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RPr="00894EFA" w:rsidTr="00C80A45">
        <w:trPr>
          <w:jc w:val="center"/>
        </w:trPr>
        <w:tc>
          <w:tcPr>
            <w:tcW w:w="2270" w:type="dxa"/>
            <w:vAlign w:val="center"/>
          </w:tcPr>
          <w:p w:rsidR="006B5D31" w:rsidRPr="00CE4719" w:rsidRDefault="006B5D31" w:rsidP="00C80A45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Lampy fluorescencyjne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20 01 21</w:t>
            </w: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5D31" w:rsidRPr="00894EFA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6B5D31" w:rsidRPr="004732E6" w:rsidRDefault="006B5D31" w:rsidP="006B5D31">
      <w:pPr>
        <w:pStyle w:val="Akapitzlist"/>
        <w:suppressAutoHyphens w:val="0"/>
        <w:ind w:left="177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 w:rsidRPr="004732E6">
        <w:rPr>
          <w:rFonts w:ascii="Calibri" w:hAnsi="Calibri"/>
          <w:color w:val="000000"/>
          <w:sz w:val="20"/>
          <w:szCs w:val="20"/>
          <w:lang w:val="pl-PL"/>
        </w:rPr>
        <w:t>— Odbiór odpadów komunalnych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(zmieszanych i  </w:t>
      </w:r>
      <w:r w:rsidRPr="004732E6">
        <w:rPr>
          <w:rFonts w:ascii="Calibri" w:hAnsi="Calibri"/>
          <w:color w:val="000000"/>
          <w:sz w:val="20"/>
          <w:szCs w:val="20"/>
        </w:rPr>
        <w:t>zebranych selektywnie</w:t>
      </w:r>
      <w:r>
        <w:rPr>
          <w:rFonts w:ascii="Calibri" w:hAnsi="Calibri"/>
          <w:color w:val="000000"/>
          <w:sz w:val="20"/>
          <w:szCs w:val="20"/>
          <w:lang w:val="pl-PL"/>
        </w:rPr>
        <w:t>)</w:t>
      </w:r>
      <w:r w:rsidRPr="004732E6">
        <w:rPr>
          <w:rFonts w:ascii="Calibri" w:hAnsi="Calibri"/>
          <w:color w:val="000000"/>
          <w:sz w:val="20"/>
          <w:szCs w:val="20"/>
          <w:lang w:val="pl-PL"/>
        </w:rPr>
        <w:t xml:space="preserve"> z terenu Miasta Dębicy (od 1.4.2020 r. do 31.8.2020 r. lub 5 miesięcy od podpisania umowy).</w:t>
      </w:r>
    </w:p>
    <w:p w:rsidR="006B5D31" w:rsidRPr="004732E6" w:rsidRDefault="006B5D31" w:rsidP="006B5D31">
      <w:pPr>
        <w:ind w:left="1770"/>
        <w:rPr>
          <w:rFonts w:ascii="Calibri" w:hAnsi="Calibri"/>
          <w:color w:val="000000"/>
          <w:sz w:val="20"/>
          <w:szCs w:val="20"/>
        </w:rPr>
      </w:pPr>
      <w:r w:rsidRPr="004732E6">
        <w:rPr>
          <w:rFonts w:ascii="Calibri" w:hAnsi="Calibri"/>
          <w:color w:val="000000"/>
          <w:sz w:val="20"/>
          <w:szCs w:val="20"/>
        </w:rPr>
        <w:t>— Odbiór odpadów komunalnych z PSZOKU (od 1.4.2020 r. do 30.9.2020 r. lub 6 miesięcy od podpisania umowy.)</w:t>
      </w:r>
    </w:p>
    <w:p w:rsidR="006B5D31" w:rsidRPr="00145669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6B5D31" w:rsidRPr="00701BE6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6B5D31" w:rsidRPr="00701BE6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6B5D31" w:rsidRPr="003A093C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6B5D31" w:rsidRPr="00524E91" w:rsidRDefault="006B5D31" w:rsidP="006B5D3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6B5D31" w:rsidRPr="00892312" w:rsidTr="00C80A45">
        <w:tc>
          <w:tcPr>
            <w:tcW w:w="425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B5D31" w:rsidRPr="00892312" w:rsidTr="00C80A45">
        <w:tc>
          <w:tcPr>
            <w:tcW w:w="425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6B5D31" w:rsidRDefault="006B5D31" w:rsidP="006B5D31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6B5D31" w:rsidRDefault="006B5D31" w:rsidP="006B5D3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6B5D31" w:rsidRDefault="006B5D31" w:rsidP="006B5D3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6B5D31" w:rsidRPr="005E4F2E" w:rsidRDefault="006B5D31" w:rsidP="006B5D3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6B5D31" w:rsidRDefault="006B5D31" w:rsidP="006B5D3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6B5D31" w:rsidRDefault="006B5D31" w:rsidP="006B5D31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6B5D31" w:rsidRDefault="006B5D31" w:rsidP="006B5D31">
      <w:pPr>
        <w:tabs>
          <w:tab w:val="left" w:pos="1460"/>
        </w:tabs>
        <w:jc w:val="both"/>
      </w:pPr>
    </w:p>
    <w:p w:rsidR="006B5D31" w:rsidRPr="003A093C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</w:rPr>
        <w:t>. Dz. U. z 2019 r. poz. 1843 ze zm.)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6B5D31" w:rsidRPr="00EE65FA" w:rsidRDefault="006B5D31" w:rsidP="006B5D31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6B5D31" w:rsidTr="00C80A4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6B5D31" w:rsidRPr="0080437A" w:rsidRDefault="006B5D31" w:rsidP="00C80A45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6B5D31" w:rsidTr="00C80A4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6B5D31" w:rsidTr="00C80A4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D31" w:rsidTr="00C80A4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5D31" w:rsidRDefault="006B5D31" w:rsidP="006B5D31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6B5D31" w:rsidRPr="00EE65FA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6B5D31" w:rsidRPr="00CF7DE9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6B5D31" w:rsidRDefault="006B5D31" w:rsidP="006B5D31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lastRenderedPageBreak/>
        <w:t>prosimy o zwrot wadium (wniesionego w pieniądzu), na zasadach określonych w art. 46 ustawy PZP, na następujący rachunek: ...……………….........................................…...………;</w:t>
      </w:r>
    </w:p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6B5D31" w:rsidRDefault="006B5D31" w:rsidP="006B5D31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6B5D31" w:rsidRPr="00701BE6" w:rsidRDefault="006B5D31" w:rsidP="006B5D3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6B5D31" w:rsidTr="00C80A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6B5D31" w:rsidTr="00C80A4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D31" w:rsidTr="00C80A4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5D31" w:rsidRDefault="006B5D31" w:rsidP="006B5D3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6B5D31" w:rsidRDefault="006B5D31" w:rsidP="006B5D31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6B5D31" w:rsidTr="00C80A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6B5D31" w:rsidRDefault="006B5D31" w:rsidP="00C80A45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6B5D31" w:rsidTr="00C80A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Tr="00C80A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B5D31" w:rsidRDefault="006B5D31" w:rsidP="006B5D31">
      <w:pPr>
        <w:jc w:val="both"/>
        <w:rPr>
          <w:rFonts w:ascii="Calibri" w:hAnsi="Calibri"/>
          <w:b/>
          <w:sz w:val="18"/>
        </w:rPr>
      </w:pPr>
    </w:p>
    <w:p w:rsidR="006B5D31" w:rsidRDefault="006B5D31" w:rsidP="006B5D31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6B5D31" w:rsidRPr="0057027B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6B5D31" w:rsidRDefault="006B5D31" w:rsidP="006B5D31">
      <w:pPr>
        <w:jc w:val="both"/>
        <w:rPr>
          <w:rFonts w:ascii="Calibri" w:hAnsi="Calibri"/>
          <w:b/>
          <w:sz w:val="20"/>
          <w:szCs w:val="20"/>
        </w:rPr>
      </w:pP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6B5D31" w:rsidRDefault="006B5D31" w:rsidP="006B5D3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6B5D31" w:rsidRPr="00BD6363" w:rsidTr="00C80A45">
        <w:tc>
          <w:tcPr>
            <w:tcW w:w="8008" w:type="dxa"/>
          </w:tcPr>
          <w:p w:rsidR="006B5D31" w:rsidRPr="00070CBB" w:rsidRDefault="006B5D31" w:rsidP="00C80A45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4" w:name="_Toc379264816"/>
            <w:bookmarkStart w:id="5" w:name="_Toc461452859"/>
          </w:p>
          <w:p w:rsidR="006B5D31" w:rsidRPr="00070CBB" w:rsidRDefault="006B5D31" w:rsidP="00C80A45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6B5D31" w:rsidRDefault="006B5D31" w:rsidP="00C80A45">
            <w:pPr>
              <w:jc w:val="center"/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</w:p>
          <w:p w:rsidR="006B5D31" w:rsidRPr="004732E6" w:rsidRDefault="006B5D31" w:rsidP="00C80A45">
            <w:pPr>
              <w:jc w:val="center"/>
              <w:rPr>
                <w:sz w:val="32"/>
              </w:rPr>
            </w:pPr>
          </w:p>
          <w:p w:rsidR="006B5D31" w:rsidRPr="00070CBB" w:rsidRDefault="006B5D31" w:rsidP="00C80A45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4"/>
            <w:bookmarkEnd w:id="5"/>
          </w:p>
        </w:tc>
        <w:tc>
          <w:tcPr>
            <w:tcW w:w="2484" w:type="dxa"/>
          </w:tcPr>
          <w:p w:rsidR="006B5D31" w:rsidRPr="00BD6363" w:rsidRDefault="006B5D31" w:rsidP="00C80A4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IZP.271.08.2020.MK</w:t>
            </w:r>
          </w:p>
        </w:tc>
      </w:tr>
    </w:tbl>
    <w:p w:rsidR="006B5D31" w:rsidRPr="00BD6363" w:rsidRDefault="006B5D31" w:rsidP="006B5D31">
      <w:pPr>
        <w:rPr>
          <w:rFonts w:ascii="Calibri" w:hAnsi="Calibri"/>
          <w:sz w:val="20"/>
          <w:szCs w:val="20"/>
        </w:rPr>
      </w:pPr>
    </w:p>
    <w:p w:rsidR="006B5D31" w:rsidRPr="00BD6363" w:rsidRDefault="006B5D31" w:rsidP="006B5D3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6B5D31" w:rsidRPr="00BD6363" w:rsidRDefault="006B5D31" w:rsidP="006B5D3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6B5D31" w:rsidRPr="00BD6363" w:rsidRDefault="006B5D31" w:rsidP="006B5D3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6B5D31" w:rsidRPr="00BD6363" w:rsidTr="00C80A4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6B5D31" w:rsidRPr="00BD6363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6B5D31" w:rsidRPr="00BD6363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6B5D31" w:rsidRPr="00BD6363" w:rsidRDefault="006B5D31" w:rsidP="006B5D31">
      <w:pPr>
        <w:pStyle w:val="Nagwek3"/>
        <w:jc w:val="both"/>
        <w:rPr>
          <w:rFonts w:ascii="Calibri" w:hAnsi="Calibri"/>
          <w:sz w:val="20"/>
          <w:szCs w:val="20"/>
        </w:rPr>
      </w:pPr>
    </w:p>
    <w:p w:rsidR="006B5D31" w:rsidRPr="00A47569" w:rsidRDefault="006B5D31" w:rsidP="006B5D31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6B5D31" w:rsidRDefault="006B5D31" w:rsidP="006B5D31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6B5D31" w:rsidRPr="00A47569" w:rsidRDefault="006B5D31" w:rsidP="006B5D31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6B5D31" w:rsidRPr="00CD794B" w:rsidTr="00C80A45">
        <w:tc>
          <w:tcPr>
            <w:tcW w:w="817" w:type="dxa"/>
            <w:shd w:val="clear" w:color="auto" w:fill="808080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6B5D31" w:rsidRPr="00CD794B" w:rsidTr="00C80A45">
        <w:tc>
          <w:tcPr>
            <w:tcW w:w="81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6B5D31" w:rsidRPr="00CD794B" w:rsidTr="00C80A45">
        <w:tc>
          <w:tcPr>
            <w:tcW w:w="81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6B5D31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6B5D31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6B5D31" w:rsidRPr="00BD6363" w:rsidRDefault="006B5D31" w:rsidP="006B5D31">
      <w:pPr>
        <w:jc w:val="both"/>
        <w:rPr>
          <w:rFonts w:ascii="Calibri" w:hAnsi="Calibri"/>
          <w:sz w:val="20"/>
          <w:szCs w:val="20"/>
        </w:rPr>
      </w:pP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6B5D31" w:rsidRPr="00BD6363" w:rsidTr="00C80A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6B5D31" w:rsidRPr="00BD6363" w:rsidRDefault="006B5D31" w:rsidP="00C80A45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6B5D31" w:rsidRPr="00BD6363" w:rsidTr="00C80A4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B5D31" w:rsidRPr="00BD6363" w:rsidTr="00C80A4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</w:p>
    <w:p w:rsidR="006B5D31" w:rsidRDefault="006B5D31" w:rsidP="006B5D31">
      <w:pPr>
        <w:pStyle w:val="Nagwek4"/>
      </w:pPr>
      <w:bookmarkStart w:id="6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6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6B5D31" w:rsidTr="00C80A45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6B5D31" w:rsidRPr="004732E6" w:rsidRDefault="006B5D31" w:rsidP="00C80A4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4732E6">
              <w:rPr>
                <w:rFonts w:ascii="Calibri" w:hAnsi="Calibri"/>
                <w:b/>
                <w:szCs w:val="20"/>
              </w:rPr>
              <w:t>Zamówienie na:</w:t>
            </w:r>
          </w:p>
          <w:p w:rsidR="006B5D31" w:rsidRPr="004732E6" w:rsidRDefault="006B5D31" w:rsidP="00C80A45">
            <w:pPr>
              <w:pStyle w:val="Tekstpodstawowy22"/>
              <w:snapToGrid w:val="0"/>
              <w:jc w:val="center"/>
              <w:rPr>
                <w:szCs w:val="22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  <w:r w:rsidRPr="004732E6">
              <w:rPr>
                <w:szCs w:val="22"/>
              </w:rPr>
              <w:t xml:space="preserve"> </w:t>
            </w:r>
          </w:p>
        </w:tc>
      </w:tr>
      <w:tr w:rsidR="006B5D31" w:rsidTr="00C80A45">
        <w:trPr>
          <w:trHeight w:val="66"/>
        </w:trPr>
        <w:tc>
          <w:tcPr>
            <w:tcW w:w="6550" w:type="dxa"/>
            <w:shd w:val="clear" w:color="auto" w:fill="auto"/>
          </w:tcPr>
          <w:p w:rsidR="006B5D31" w:rsidRPr="00070CBB" w:rsidRDefault="006B5D31" w:rsidP="00C80A45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7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7"/>
          </w:p>
        </w:tc>
        <w:tc>
          <w:tcPr>
            <w:tcW w:w="3726" w:type="dxa"/>
            <w:shd w:val="clear" w:color="auto" w:fill="auto"/>
          </w:tcPr>
          <w:p w:rsidR="006B5D31" w:rsidRDefault="006B5D31" w:rsidP="00C80A4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IZP.271.08.2020.MK</w:t>
            </w:r>
          </w:p>
        </w:tc>
      </w:tr>
    </w:tbl>
    <w:p w:rsidR="006B5D31" w:rsidRPr="000E4294" w:rsidRDefault="006B5D31" w:rsidP="006B5D31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6B5D31" w:rsidRPr="000E4294" w:rsidRDefault="006B5D31" w:rsidP="006B5D3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6B5D31" w:rsidRPr="000E4294" w:rsidRDefault="006B5D31" w:rsidP="006B5D3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6B5D31" w:rsidRPr="000E4294" w:rsidRDefault="006B5D31" w:rsidP="006B5D31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.5. IDW;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6B5D31" w:rsidRDefault="006B5D31" w:rsidP="006B5D31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6B5D31" w:rsidRDefault="006B5D31" w:rsidP="006B5D31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6B5D31" w:rsidRPr="000E4294" w:rsidRDefault="006B5D31" w:rsidP="006B5D31">
      <w:pPr>
        <w:rPr>
          <w:rFonts w:ascii="Calibri" w:hAnsi="Calibri" w:cs="Calibri"/>
          <w:b/>
          <w:sz w:val="18"/>
          <w:szCs w:val="20"/>
        </w:rPr>
      </w:pP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6B5D31" w:rsidRPr="000E4294" w:rsidRDefault="006B5D31" w:rsidP="006B5D31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6B5D31" w:rsidRPr="000E4294" w:rsidRDefault="006B5D31" w:rsidP="006B5D31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6B5D31" w:rsidRPr="00796D17" w:rsidRDefault="006B5D31" w:rsidP="006B5D31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6B5D31" w:rsidRDefault="006B5D31" w:rsidP="006B5D31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6B5D31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6B5D31" w:rsidRPr="00796D17" w:rsidRDefault="006B5D31" w:rsidP="006B5D31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6B5D31" w:rsidRPr="00796D17" w:rsidRDefault="006B5D31" w:rsidP="006B5D3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6B5D31" w:rsidRPr="000E4294" w:rsidRDefault="006B5D31" w:rsidP="006B5D31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6B5D31" w:rsidRDefault="006B5D31" w:rsidP="006B5D31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6B5D31" w:rsidRDefault="006B5D31" w:rsidP="006B5D31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6B5D31" w:rsidRPr="00213314" w:rsidRDefault="006B5D31" w:rsidP="006B5D3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B5D31" w:rsidRPr="00213314" w:rsidRDefault="006B5D31" w:rsidP="006B5D31">
      <w:pPr>
        <w:jc w:val="both"/>
        <w:rPr>
          <w:rFonts w:ascii="Calibri" w:hAnsi="Calibri" w:cs="Arial"/>
          <w:sz w:val="18"/>
          <w:szCs w:val="18"/>
        </w:rPr>
      </w:pPr>
    </w:p>
    <w:p w:rsidR="006B5D31" w:rsidRPr="00213314" w:rsidRDefault="006B5D31" w:rsidP="006B5D3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44" w:rsidRDefault="00530544" w:rsidP="006B5D31">
      <w:r>
        <w:separator/>
      </w:r>
    </w:p>
  </w:endnote>
  <w:endnote w:type="continuationSeparator" w:id="0">
    <w:p w:rsidR="00530544" w:rsidRDefault="00530544" w:rsidP="006B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44" w:rsidRDefault="00530544" w:rsidP="006B5D31">
      <w:r>
        <w:separator/>
      </w:r>
    </w:p>
  </w:footnote>
  <w:footnote w:type="continuationSeparator" w:id="0">
    <w:p w:rsidR="00530544" w:rsidRDefault="00530544" w:rsidP="006B5D31">
      <w:r>
        <w:continuationSeparator/>
      </w:r>
    </w:p>
  </w:footnote>
  <w:footnote w:id="1">
    <w:p w:rsidR="006B5D31" w:rsidRPr="00611EAE" w:rsidRDefault="006B5D31" w:rsidP="006B5D3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6B5D31" w:rsidRDefault="006B5D31" w:rsidP="006B5D3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6B5D31" w:rsidRDefault="006B5D31" w:rsidP="006B5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6B5D31" w:rsidRDefault="006B5D31" w:rsidP="006B5D3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6B5D31" w:rsidRDefault="006B5D31" w:rsidP="006B5D3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31"/>
    <w:rsid w:val="00530544"/>
    <w:rsid w:val="006B5D31"/>
    <w:rsid w:val="006D366A"/>
    <w:rsid w:val="006F3F10"/>
    <w:rsid w:val="00D92C96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B5D3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6B5D3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D31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5D31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5D3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B5D31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D3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5D3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B5D31"/>
  </w:style>
  <w:style w:type="paragraph" w:customStyle="1" w:styleId="Tekstpodstawowy22">
    <w:name w:val="Tekst podstawowy 22"/>
    <w:basedOn w:val="Normalny"/>
    <w:rsid w:val="006B5D3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B5D31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6B5D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B5D31"/>
    <w:rPr>
      <w:vertAlign w:val="superscript"/>
    </w:rPr>
  </w:style>
  <w:style w:type="character" w:styleId="Odwoanieprzypisudolnego">
    <w:name w:val="footnote reference"/>
    <w:rsid w:val="006B5D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B5D31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B5D31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2020-03-06T14:06:00Z</dcterms:created>
  <dcterms:modified xsi:type="dcterms:W3CDTF">2020-03-06T14:06:00Z</dcterms:modified>
</cp:coreProperties>
</file>