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F1" w:rsidRDefault="005877F1" w:rsidP="005877F1">
      <w:pPr>
        <w:spacing w:after="0" w:line="240" w:lineRule="auto"/>
        <w:jc w:val="center"/>
        <w:rPr>
          <w:rFonts w:ascii="Times New Roman" w:eastAsia="Times New Roman" w:hAnsi="Times New Roman" w:cs="Times New Roman"/>
          <w:b/>
          <w:lang w:eastAsia="pl-PL"/>
        </w:rPr>
      </w:pPr>
    </w:p>
    <w:p w:rsidR="005877F1" w:rsidRPr="005877F1" w:rsidRDefault="005877F1" w:rsidP="005877F1">
      <w:pPr>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SPECYFIKACJA</w:t>
      </w:r>
    </w:p>
    <w:p w:rsidR="005877F1" w:rsidRPr="005877F1" w:rsidRDefault="005877F1" w:rsidP="005877F1">
      <w:pPr>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 xml:space="preserve">WARUNKÓW ZAMÓWIENIA – </w:t>
      </w:r>
      <w:r w:rsidR="00922DDB">
        <w:rPr>
          <w:rFonts w:ascii="Times New Roman" w:eastAsia="Times New Roman" w:hAnsi="Times New Roman" w:cs="Times New Roman"/>
          <w:b/>
          <w:lang w:eastAsia="pl-PL"/>
        </w:rPr>
        <w:t>NR 51/S</w:t>
      </w:r>
      <w:r w:rsidRPr="000A460B">
        <w:rPr>
          <w:rFonts w:ascii="Times New Roman" w:eastAsia="Times New Roman" w:hAnsi="Times New Roman" w:cs="Times New Roman"/>
          <w:b/>
          <w:lang w:eastAsia="pl-PL"/>
        </w:rPr>
        <w:t>/24</w:t>
      </w:r>
    </w:p>
    <w:p w:rsidR="00462469" w:rsidRPr="00462469" w:rsidRDefault="005877F1" w:rsidP="00462469">
      <w:pPr>
        <w:spacing w:after="0" w:line="240" w:lineRule="auto"/>
        <w:contextualSpacing/>
        <w:jc w:val="center"/>
        <w:rPr>
          <w:rFonts w:ascii="Times New Roman" w:eastAsia="Calibri" w:hAnsi="Times New Roman" w:cs="Times New Roman"/>
          <w:b/>
          <w:szCs w:val="24"/>
        </w:rPr>
      </w:pPr>
      <w:r w:rsidRPr="005877F1">
        <w:rPr>
          <w:rFonts w:ascii="Times New Roman" w:eastAsia="Times New Roman" w:hAnsi="Times New Roman" w:cs="Times New Roman"/>
          <w:b/>
          <w:szCs w:val="24"/>
          <w:lang w:eastAsia="pl-PL"/>
        </w:rPr>
        <w:t xml:space="preserve">NA: </w:t>
      </w:r>
      <w:r w:rsidR="00462469" w:rsidRPr="00462469">
        <w:rPr>
          <w:rFonts w:ascii="Times New Roman" w:eastAsia="Calibri" w:hAnsi="Times New Roman" w:cs="Times New Roman"/>
          <w:b/>
          <w:szCs w:val="24"/>
        </w:rPr>
        <w:t xml:space="preserve">DOSTAWĘ OPON </w:t>
      </w:r>
      <w:r w:rsidR="00462469">
        <w:rPr>
          <w:rFonts w:ascii="Times New Roman" w:eastAsia="Calibri" w:hAnsi="Times New Roman" w:cs="Times New Roman"/>
          <w:b/>
          <w:szCs w:val="24"/>
        </w:rPr>
        <w:t xml:space="preserve">ZIMOWYCH </w:t>
      </w:r>
      <w:r w:rsidR="00462469" w:rsidRPr="00462469">
        <w:rPr>
          <w:rFonts w:ascii="Times New Roman" w:eastAsia="Calibri" w:hAnsi="Times New Roman" w:cs="Times New Roman"/>
          <w:b/>
          <w:szCs w:val="24"/>
        </w:rPr>
        <w:t xml:space="preserve">SAMOCHODOWYCH </w:t>
      </w:r>
    </w:p>
    <w:p w:rsidR="005877F1" w:rsidRPr="005877F1" w:rsidRDefault="00462469" w:rsidP="00462469">
      <w:pPr>
        <w:spacing w:after="0" w:line="240" w:lineRule="auto"/>
        <w:contextualSpacing/>
        <w:jc w:val="center"/>
        <w:rPr>
          <w:rFonts w:ascii="Times New Roman" w:eastAsia="Calibri" w:hAnsi="Times New Roman" w:cs="Times New Roman"/>
          <w:b/>
          <w:szCs w:val="24"/>
        </w:rPr>
      </w:pPr>
      <w:r w:rsidRPr="00462469">
        <w:rPr>
          <w:rFonts w:ascii="Times New Roman" w:eastAsia="Calibri" w:hAnsi="Times New Roman" w:cs="Times New Roman"/>
          <w:b/>
          <w:szCs w:val="24"/>
        </w:rPr>
        <w:t>RÓŻNYCH ROZMIARÓW</w:t>
      </w:r>
    </w:p>
    <w:p w:rsidR="005877F1" w:rsidRPr="005877F1" w:rsidRDefault="005877F1" w:rsidP="005877F1">
      <w:pPr>
        <w:spacing w:after="0" w:line="240" w:lineRule="auto"/>
        <w:contextualSpacing/>
        <w:jc w:val="center"/>
        <w:rPr>
          <w:rFonts w:ascii="Times New Roman" w:eastAsia="Calibri" w:hAnsi="Times New Roman" w:cs="Times New Roman"/>
          <w:b/>
          <w:szCs w:val="24"/>
        </w:rPr>
      </w:pPr>
    </w:p>
    <w:p w:rsidR="005877F1" w:rsidRPr="005877F1" w:rsidRDefault="005877F1" w:rsidP="005877F1">
      <w:pPr>
        <w:spacing w:after="0" w:line="240" w:lineRule="auto"/>
        <w:rPr>
          <w:rFonts w:ascii="Times New Roman" w:eastAsia="Times New Roman" w:hAnsi="Times New Roman" w:cs="Times New Roman"/>
          <w:lang w:eastAsia="ar-SA"/>
        </w:rPr>
      </w:pPr>
    </w:p>
    <w:p w:rsidR="005877F1" w:rsidRPr="005877F1" w:rsidRDefault="005877F1" w:rsidP="005877F1">
      <w:pPr>
        <w:keepNext/>
        <w:spacing w:after="0" w:line="240" w:lineRule="auto"/>
        <w:outlineLvl w:val="0"/>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I. NAZWA I ADRES ZAMAWIAJĄCEGO</w:t>
      </w:r>
    </w:p>
    <w:p w:rsidR="005877F1" w:rsidRPr="005877F1" w:rsidRDefault="005877F1" w:rsidP="005877F1">
      <w:pPr>
        <w:keepNext/>
        <w:spacing w:after="0" w:line="240" w:lineRule="auto"/>
        <w:ind w:left="284" w:hanging="284"/>
        <w:outlineLvl w:val="1"/>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Komenda Wojewódzka Policji w Białymstoku</w:t>
      </w:r>
    </w:p>
    <w:p w:rsidR="005877F1" w:rsidRPr="005877F1" w:rsidRDefault="005877F1" w:rsidP="005877F1">
      <w:pPr>
        <w:keepNext/>
        <w:spacing w:after="0" w:line="240" w:lineRule="auto"/>
        <w:ind w:left="284" w:hanging="284"/>
        <w:outlineLvl w:val="1"/>
        <w:rPr>
          <w:rFonts w:ascii="Times New Roman" w:eastAsia="Times New Roman" w:hAnsi="Times New Roman" w:cs="Times New Roman"/>
          <w:lang w:eastAsia="pl-PL"/>
        </w:rPr>
      </w:pPr>
      <w:r w:rsidRPr="005877F1">
        <w:rPr>
          <w:rFonts w:ascii="Times New Roman" w:eastAsia="Calibri" w:hAnsi="Times New Roman" w:cs="Times New Roman"/>
        </w:rPr>
        <w:t>ul. H. Sienkiewicza 65, 15-003 Białystok</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rPr>
      </w:pPr>
      <w:proofErr w:type="spellStart"/>
      <w:r w:rsidRPr="005877F1">
        <w:rPr>
          <w:rFonts w:ascii="Times New Roman" w:eastAsia="Calibri" w:hAnsi="Times New Roman" w:cs="Times New Roman"/>
          <w:lang w:val="en-US"/>
        </w:rPr>
        <w:t>nr</w:t>
      </w:r>
      <w:proofErr w:type="spellEnd"/>
      <w:r w:rsidRPr="005877F1">
        <w:rPr>
          <w:rFonts w:ascii="Times New Roman" w:eastAsia="Calibri" w:hAnsi="Times New Roman" w:cs="Times New Roman"/>
          <w:lang w:val="en-US"/>
        </w:rPr>
        <w:t xml:space="preserve"> tel. 47 711 3137, </w:t>
      </w:r>
      <w:proofErr w:type="spellStart"/>
      <w:r w:rsidRPr="005877F1">
        <w:rPr>
          <w:rFonts w:ascii="Times New Roman" w:eastAsia="Calibri" w:hAnsi="Times New Roman" w:cs="Times New Roman"/>
          <w:lang w:val="en-US"/>
        </w:rPr>
        <w:t>faks</w:t>
      </w:r>
      <w:proofErr w:type="spellEnd"/>
      <w:r w:rsidRPr="005877F1">
        <w:rPr>
          <w:rFonts w:ascii="Times New Roman" w:eastAsia="Calibri" w:hAnsi="Times New Roman" w:cs="Times New Roman"/>
          <w:lang w:val="en-US"/>
        </w:rPr>
        <w:t xml:space="preserve"> 47</w:t>
      </w:r>
      <w:r w:rsidRPr="005877F1">
        <w:rPr>
          <w:rFonts w:ascii="Times New Roman" w:eastAsia="Calibri" w:hAnsi="Times New Roman" w:cs="Times New Roman"/>
        </w:rPr>
        <w:t xml:space="preserve"> 711 2842</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rPr>
        <w:t xml:space="preserve">adres strony internetowej prowadzonego postępowania: </w:t>
      </w:r>
      <w:hyperlink r:id="rId9" w:history="1">
        <w:r w:rsidRPr="005877F1">
          <w:rPr>
            <w:rFonts w:ascii="Times New Roman" w:eastAsia="Calibri" w:hAnsi="Times New Roman" w:cs="Times New Roman"/>
            <w:color w:val="0000FF"/>
            <w:u w:val="single"/>
          </w:rPr>
          <w:t>www.platformazakupowa.pl</w:t>
        </w:r>
      </w:hyperlink>
    </w:p>
    <w:p w:rsidR="005877F1" w:rsidRPr="005877F1" w:rsidRDefault="005877F1" w:rsidP="005877F1">
      <w:pPr>
        <w:tabs>
          <w:tab w:val="left" w:pos="142"/>
          <w:tab w:val="right" w:pos="8788"/>
        </w:tabs>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adres strony internetowej, na której udostępniane będą zmiany i wyjaśnienia treści SWZ oraz inne dokumenty zamówienia bezpośrednio związane z postępowaniem o udzielenie zamówienia: </w:t>
      </w:r>
      <w:hyperlink r:id="rId10" w:history="1">
        <w:r w:rsidRPr="005877F1">
          <w:rPr>
            <w:rFonts w:ascii="Times New Roman" w:eastAsia="Calibri" w:hAnsi="Times New Roman" w:cs="Times New Roman"/>
            <w:color w:val="0000FF"/>
            <w:u w:val="single"/>
          </w:rPr>
          <w:t>www.platformazakupowa.pl</w:t>
        </w:r>
      </w:hyperlink>
    </w:p>
    <w:p w:rsidR="005877F1" w:rsidRPr="005877F1" w:rsidRDefault="005877F1" w:rsidP="005877F1">
      <w:pPr>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rPr>
        <w:t xml:space="preserve">adres poczty elektronicznej: </w:t>
      </w:r>
      <w:hyperlink r:id="rId11" w:history="1">
        <w:r w:rsidRPr="005877F1">
          <w:rPr>
            <w:rFonts w:ascii="Times New Roman" w:eastAsia="Calibri" w:hAnsi="Times New Roman" w:cs="Times New Roman"/>
            <w:color w:val="0000FF"/>
            <w:u w:val="single"/>
          </w:rPr>
          <w:t>zamowienia.kwp@bk.policja.gov.pl</w:t>
        </w:r>
      </w:hyperlink>
      <w:r w:rsidRPr="005877F1">
        <w:rPr>
          <w:rFonts w:ascii="Times New Roman" w:eastAsia="Calibri" w:hAnsi="Times New Roman" w:cs="Times New Roman"/>
        </w:rPr>
        <w:t xml:space="preserve"> </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u w:val="single"/>
        </w:rPr>
      </w:pPr>
      <w:r w:rsidRPr="005877F1">
        <w:rPr>
          <w:rFonts w:ascii="Times New Roman" w:eastAsia="Calibri" w:hAnsi="Times New Roman" w:cs="Times New Roman"/>
        </w:rPr>
        <w:t xml:space="preserve">adres strony internetowej Zamawiającego: </w:t>
      </w:r>
      <w:hyperlink r:id="rId12" w:history="1">
        <w:r w:rsidRPr="005877F1">
          <w:rPr>
            <w:rFonts w:ascii="Times New Roman" w:eastAsia="Calibri" w:hAnsi="Times New Roman" w:cs="Times New Roman"/>
            <w:color w:val="0000FF"/>
            <w:u w:val="single"/>
          </w:rPr>
          <w:t>www.podlaska.policja.gov.pl</w:t>
        </w:r>
      </w:hyperlink>
      <w:r w:rsidRPr="005877F1">
        <w:rPr>
          <w:rFonts w:ascii="Times New Roman" w:eastAsia="Calibri" w:hAnsi="Times New Roman" w:cs="Times New Roman"/>
        </w:rPr>
        <w:t xml:space="preserve"> </w:t>
      </w:r>
      <w:r w:rsidRPr="005877F1">
        <w:rPr>
          <w:rFonts w:ascii="Times New Roman" w:eastAsia="Calibri" w:hAnsi="Times New Roman" w:cs="Times New Roman"/>
          <w:u w:val="single"/>
        </w:rPr>
        <w:t xml:space="preserve"> </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u w:val="single"/>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 xml:space="preserve">II. TRYB UDZIELENIA ZAMÓWIENIA </w:t>
      </w:r>
    </w:p>
    <w:p w:rsidR="005877F1" w:rsidRPr="005877F1" w:rsidRDefault="005877F1" w:rsidP="005877F1">
      <w:pPr>
        <w:numPr>
          <w:ilvl w:val="3"/>
          <w:numId w:val="5"/>
        </w:numPr>
        <w:autoSpaceDE w:val="0"/>
        <w:autoSpaceDN w:val="0"/>
        <w:adjustRightInd w:val="0"/>
        <w:spacing w:after="0" w:line="240" w:lineRule="auto"/>
        <w:ind w:left="425" w:hanging="425"/>
        <w:jc w:val="both"/>
        <w:rPr>
          <w:rFonts w:ascii="Times New Roman" w:eastAsia="Calibri" w:hAnsi="Times New Roman" w:cs="Times New Roman"/>
          <w:i/>
          <w:lang w:eastAsia="pl-PL"/>
        </w:rPr>
      </w:pPr>
      <w:r w:rsidRPr="005877F1">
        <w:rPr>
          <w:rFonts w:ascii="Times New Roman" w:eastAsia="Calibri" w:hAnsi="Times New Roman" w:cs="Times New Roman"/>
          <w:lang w:eastAsia="pl-PL"/>
        </w:rPr>
        <w:t>Niniejsze postępowanie prowadzone jest  w trybie podstawowym, na podstawie art. 275 pkt 1 ustawy z dnia 11 września 2019 r. Prawo zamówień publicznych</w:t>
      </w:r>
      <w:r w:rsidRPr="005877F1">
        <w:rPr>
          <w:rFonts w:ascii="Times New Roman" w:eastAsia="Calibri" w:hAnsi="Times New Roman" w:cs="Times New Roman"/>
          <w:i/>
          <w:lang w:eastAsia="pl-PL"/>
        </w:rPr>
        <w:t xml:space="preserve"> (t. j. Dz. U. z 2024, </w:t>
      </w:r>
      <w:r>
        <w:rPr>
          <w:rFonts w:ascii="Times New Roman" w:eastAsia="Calibri" w:hAnsi="Times New Roman" w:cs="Times New Roman"/>
          <w:i/>
          <w:lang w:eastAsia="pl-PL"/>
        </w:rPr>
        <w:br/>
      </w:r>
      <w:r w:rsidRPr="005877F1">
        <w:rPr>
          <w:rFonts w:ascii="Times New Roman" w:eastAsia="Calibri" w:hAnsi="Times New Roman" w:cs="Times New Roman"/>
          <w:i/>
          <w:lang w:eastAsia="pl-PL"/>
        </w:rPr>
        <w:t xml:space="preserve">poz. 1320) </w:t>
      </w:r>
      <w:r w:rsidRPr="005877F1">
        <w:rPr>
          <w:rFonts w:ascii="Times New Roman" w:eastAsia="Calibri" w:hAnsi="Times New Roman" w:cs="Times New Roman"/>
          <w:lang w:eastAsia="pl-PL"/>
        </w:rPr>
        <w:t>zwanej dalej „</w:t>
      </w:r>
      <w:proofErr w:type="spellStart"/>
      <w:r w:rsidRPr="005877F1">
        <w:rPr>
          <w:rFonts w:ascii="Times New Roman" w:eastAsia="Calibri" w:hAnsi="Times New Roman" w:cs="Times New Roman"/>
          <w:lang w:eastAsia="pl-PL"/>
        </w:rPr>
        <w:t>Pzp</w:t>
      </w:r>
      <w:proofErr w:type="spellEnd"/>
      <w:r w:rsidRPr="005877F1">
        <w:rPr>
          <w:rFonts w:ascii="Times New Roman" w:eastAsia="Calibri" w:hAnsi="Times New Roman" w:cs="Times New Roman"/>
          <w:lang w:eastAsia="pl-PL"/>
        </w:rPr>
        <w:t>”.</w:t>
      </w:r>
      <w:r w:rsidRPr="005877F1">
        <w:rPr>
          <w:rFonts w:ascii="Calibri" w:eastAsia="Calibri" w:hAnsi="Calibri" w:cs="Calibri"/>
          <w:b/>
          <w:color w:val="000000"/>
          <w:lang w:eastAsia="pl-PL"/>
        </w:rPr>
        <w:t xml:space="preserve"> </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b/>
        </w:rPr>
      </w:pPr>
      <w:r w:rsidRPr="005877F1">
        <w:rPr>
          <w:rFonts w:ascii="Times New Roman" w:eastAsia="Calibri" w:hAnsi="Times New Roman" w:cs="Times New Roman"/>
        </w:rPr>
        <w:t xml:space="preserve">Zamawiający nie przewiduje wyboru najkorzystniejszej oferty z możliwością prowadzenia negocjacji. </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W zakresie nieuregulowanym niniejszą Specyfikacją Warunków Zamówienia, zwaną dalej „SWZ”, zastosowanie mają przepisy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Wartość zamówienia nie przekracza progów unijnych, o których mowa w art. 3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w:t>
      </w:r>
    </w:p>
    <w:p w:rsidR="005877F1" w:rsidRPr="005877F1" w:rsidRDefault="005877F1" w:rsidP="005877F1">
      <w:pPr>
        <w:spacing w:after="0" w:line="240" w:lineRule="auto"/>
        <w:ind w:left="284"/>
        <w:contextualSpacing/>
        <w:jc w:val="both"/>
        <w:rPr>
          <w:rFonts w:ascii="Times New Roman" w:eastAsia="Calibri" w:hAnsi="Times New Roman" w:cs="Times New Roman"/>
          <w:b/>
        </w:rPr>
      </w:pPr>
    </w:p>
    <w:p w:rsidR="005877F1" w:rsidRPr="005877F1" w:rsidRDefault="005877F1" w:rsidP="005877F1">
      <w:pPr>
        <w:spacing w:after="0" w:line="240" w:lineRule="auto"/>
        <w:rPr>
          <w:rFonts w:ascii="Times New Roman" w:eastAsia="Calibri" w:hAnsi="Times New Roman" w:cs="Times New Roman"/>
          <w:b/>
        </w:rPr>
      </w:pPr>
      <w:r w:rsidRPr="005877F1">
        <w:rPr>
          <w:rFonts w:ascii="Times New Roman" w:eastAsia="Calibri" w:hAnsi="Times New Roman" w:cs="Times New Roman"/>
          <w:b/>
        </w:rPr>
        <w:t>III. OPIS PRZEDMIOTU ZAMÓWIENIA</w:t>
      </w:r>
    </w:p>
    <w:p w:rsidR="000F7C8D" w:rsidRPr="000F7C8D" w:rsidRDefault="000F7C8D" w:rsidP="000F7C8D">
      <w:pPr>
        <w:pStyle w:val="Akapitzlist"/>
        <w:numPr>
          <w:ilvl w:val="3"/>
          <w:numId w:val="5"/>
        </w:numPr>
        <w:spacing w:line="240" w:lineRule="auto"/>
        <w:ind w:left="426" w:hanging="426"/>
        <w:rPr>
          <w:sz w:val="16"/>
          <w:szCs w:val="16"/>
        </w:rPr>
      </w:pPr>
      <w:r>
        <w:rPr>
          <w:rFonts w:eastAsia="Times New Roman"/>
          <w:b/>
          <w:sz w:val="22"/>
          <w:lang w:eastAsia="pl-PL"/>
        </w:rPr>
        <w:t xml:space="preserve">Przedmiotem zamówienia jest </w:t>
      </w:r>
      <w:r w:rsidRPr="009542A8">
        <w:rPr>
          <w:rFonts w:eastAsia="Times New Roman"/>
          <w:b/>
          <w:sz w:val="22"/>
          <w:lang w:eastAsia="pl-PL"/>
        </w:rPr>
        <w:t xml:space="preserve">dostawa </w:t>
      </w:r>
      <w:r w:rsidRPr="009542A8">
        <w:rPr>
          <w:rFonts w:eastAsia="Times New Roman"/>
          <w:sz w:val="22"/>
          <w:lang w:eastAsia="pl-PL"/>
        </w:rPr>
        <w:t xml:space="preserve">opon </w:t>
      </w:r>
      <w:r w:rsidR="00685E42">
        <w:rPr>
          <w:rFonts w:eastAsia="Times New Roman"/>
          <w:sz w:val="22"/>
          <w:lang w:eastAsia="pl-PL"/>
        </w:rPr>
        <w:t>zimowych</w:t>
      </w:r>
      <w:r w:rsidRPr="009542A8">
        <w:rPr>
          <w:rFonts w:eastAsia="Times New Roman"/>
          <w:sz w:val="22"/>
          <w:lang w:eastAsia="pl-PL"/>
        </w:rPr>
        <w:t xml:space="preserve"> samochodowych różnych rozmiarów, zgodnie z poniższymi wymaganiami:</w:t>
      </w:r>
    </w:p>
    <w:p w:rsidR="000F7C8D" w:rsidRPr="000F7C8D" w:rsidRDefault="000F7C8D" w:rsidP="000F7C8D">
      <w:pPr>
        <w:pStyle w:val="Akapitzlist"/>
        <w:spacing w:line="240" w:lineRule="auto"/>
        <w:ind w:left="426"/>
        <w:rPr>
          <w:sz w:val="16"/>
          <w:szCs w:val="16"/>
        </w:rPr>
      </w:pPr>
    </w:p>
    <w:tbl>
      <w:tblPr>
        <w:tblW w:w="8363" w:type="dxa"/>
        <w:tblInd w:w="496" w:type="dxa"/>
        <w:tblCellMar>
          <w:left w:w="70" w:type="dxa"/>
          <w:right w:w="70" w:type="dxa"/>
        </w:tblCellMar>
        <w:tblLook w:val="04A0" w:firstRow="1" w:lastRow="0" w:firstColumn="1" w:lastColumn="0" w:noHBand="0" w:noVBand="1"/>
      </w:tblPr>
      <w:tblGrid>
        <w:gridCol w:w="708"/>
        <w:gridCol w:w="1985"/>
        <w:gridCol w:w="841"/>
        <w:gridCol w:w="862"/>
        <w:gridCol w:w="850"/>
        <w:gridCol w:w="851"/>
        <w:gridCol w:w="850"/>
        <w:gridCol w:w="707"/>
        <w:gridCol w:w="709"/>
      </w:tblGrid>
      <w:tr w:rsidR="000F7C8D" w:rsidRPr="000F7C8D" w:rsidTr="000F7C8D">
        <w:trPr>
          <w:trHeight w:val="208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Lp.</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Rozmiar opony</w:t>
            </w:r>
          </w:p>
        </w:tc>
        <w:tc>
          <w:tcPr>
            <w:tcW w:w="841"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Minimalny indeks prędkości</w:t>
            </w:r>
          </w:p>
        </w:tc>
        <w:tc>
          <w:tcPr>
            <w:tcW w:w="862"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 xml:space="preserve"> Minimalny indeks nośności </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Maksymalny</w:t>
            </w:r>
            <w:r w:rsidRPr="000F7C8D">
              <w:rPr>
                <w:rFonts w:ascii="Times New Roman" w:eastAsia="Times New Roman" w:hAnsi="Times New Roman" w:cs="Times New Roman"/>
                <w:lang w:eastAsia="pl-PL"/>
              </w:rPr>
              <w:t xml:space="preserve"> opór toczenia </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M</w:t>
            </w:r>
            <w:r w:rsidRPr="000F7C8D">
              <w:rPr>
                <w:rFonts w:ascii="Times New Roman" w:eastAsia="Times New Roman" w:hAnsi="Times New Roman" w:cs="Times New Roman"/>
                <w:lang w:eastAsia="pl-PL"/>
              </w:rPr>
              <w:t>inimalna przyczepność na mokrej nawierzchni</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Maksymalna emisja hałasu </w:t>
            </w:r>
            <w:r w:rsidRPr="000F7C8D">
              <w:rPr>
                <w:rFonts w:ascii="Times New Roman" w:eastAsia="Times New Roman" w:hAnsi="Times New Roman" w:cs="Times New Roman"/>
                <w:lang w:eastAsia="pl-PL"/>
              </w:rPr>
              <w:t>(</w:t>
            </w:r>
            <w:proofErr w:type="spellStart"/>
            <w:r w:rsidRPr="000F7C8D">
              <w:rPr>
                <w:rFonts w:ascii="Times New Roman" w:eastAsia="Times New Roman" w:hAnsi="Times New Roman" w:cs="Times New Roman"/>
                <w:lang w:eastAsia="pl-PL"/>
              </w:rPr>
              <w:t>dB</w:t>
            </w:r>
            <w:proofErr w:type="spellEnd"/>
            <w:r w:rsidRPr="000F7C8D">
              <w:rPr>
                <w:rFonts w:ascii="Times New Roman" w:eastAsia="Times New Roman" w:hAnsi="Times New Roman" w:cs="Times New Roman"/>
                <w:lang w:eastAsia="pl-PL"/>
              </w:rPr>
              <w:t>)</w:t>
            </w:r>
          </w:p>
        </w:tc>
        <w:tc>
          <w:tcPr>
            <w:tcW w:w="707"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Jednostka</w:t>
            </w:r>
            <w:r w:rsidRPr="000F7C8D">
              <w:rPr>
                <w:rFonts w:ascii="Times New Roman" w:eastAsia="Times New Roman" w:hAnsi="Times New Roman" w:cs="Times New Roman"/>
                <w:lang w:eastAsia="pl-PL"/>
              </w:rPr>
              <w:t xml:space="preserve"> miary</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Ilość</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185/70R14</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T</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88</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D</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71</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8</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185/65R15</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H</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88</w:t>
            </w:r>
          </w:p>
        </w:tc>
        <w:tc>
          <w:tcPr>
            <w:tcW w:w="850"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D</w:t>
            </w:r>
          </w:p>
        </w:tc>
        <w:tc>
          <w:tcPr>
            <w:tcW w:w="851"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0"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71</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32</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3</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195/65R15</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H</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91</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180</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4</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205/65R15C</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R</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102/100</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E</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73</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4</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5</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215/70R15C</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R</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109/107</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E</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73</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8</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6</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205/55R16</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V</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91</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120</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205/60R16</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H</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92</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28</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8</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215/55/R16</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H</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93</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8</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9</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215/60R16</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H</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95</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24</w:t>
            </w:r>
          </w:p>
        </w:tc>
      </w:tr>
      <w:tr w:rsidR="000F7C8D" w:rsidRPr="000F7C8D" w:rsidTr="000F7C8D">
        <w:trPr>
          <w:trHeight w:val="60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lastRenderedPageBreak/>
              <w:t>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215/70R16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H</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4</w:t>
            </w:r>
          </w:p>
        </w:tc>
      </w:tr>
      <w:tr w:rsidR="000F7C8D" w:rsidRPr="000F7C8D" w:rsidTr="000F7C8D">
        <w:trPr>
          <w:trHeight w:val="60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205/60R16</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H</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96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8</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12</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195/60R16C</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T</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99/97</w:t>
            </w:r>
          </w:p>
        </w:tc>
        <w:tc>
          <w:tcPr>
            <w:tcW w:w="850"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D</w:t>
            </w:r>
          </w:p>
        </w:tc>
        <w:tc>
          <w:tcPr>
            <w:tcW w:w="851"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0"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73</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16</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13</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195/75R16C</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R</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107/105</w:t>
            </w:r>
          </w:p>
        </w:tc>
        <w:tc>
          <w:tcPr>
            <w:tcW w:w="850"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D</w:t>
            </w:r>
          </w:p>
        </w:tc>
        <w:tc>
          <w:tcPr>
            <w:tcW w:w="851"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73</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6</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14</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205/65R16C</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T</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107/105</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D</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73</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44</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15</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205/75R16C</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R</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113</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D</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73</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36</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16</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215/65R16C</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R</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109/107</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D</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73</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12</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17</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215/75R16C</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R</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113/111</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D</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73</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4</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18</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225/65R16C</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R</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112/110</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 xml:space="preserve">   D</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73</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8</w:t>
            </w:r>
          </w:p>
        </w:tc>
      </w:tr>
      <w:tr w:rsidR="000F7C8D" w:rsidRPr="000F7C8D" w:rsidTr="000F7C8D">
        <w:trPr>
          <w:trHeight w:val="60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19</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235/65R16C</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R</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115/113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D</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73</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28</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20</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245/70R16 (4x4)</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T</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107</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73</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8</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21</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215/55R17</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V</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94</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12</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22</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265/65R17(4x4)</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T</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110</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74</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20</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23</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215/60R17</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H</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96</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16</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24</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215/60/R17C</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T</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109/107</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73</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8</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25</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215/65R17</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V</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103</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8</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26</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225/60R17</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H</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99</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32</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27</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225/45R17</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V</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91</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4</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28</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235/45R17</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V</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91</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4</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29</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235/55R17</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V</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103</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4</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30</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245/65R17</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H</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107</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73</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4</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31</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225/60R18</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H</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100</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12</w:t>
            </w:r>
          </w:p>
        </w:tc>
      </w:tr>
      <w:tr w:rsidR="000F7C8D" w:rsidRPr="000F7C8D" w:rsidTr="000F7C8D">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32</w:t>
            </w:r>
          </w:p>
        </w:tc>
        <w:tc>
          <w:tcPr>
            <w:tcW w:w="1985"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235/55R18</w:t>
            </w:r>
          </w:p>
        </w:tc>
        <w:tc>
          <w:tcPr>
            <w:tcW w:w="84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V</w:t>
            </w:r>
          </w:p>
        </w:tc>
        <w:tc>
          <w:tcPr>
            <w:tcW w:w="862"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100</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C</w:t>
            </w:r>
          </w:p>
        </w:tc>
        <w:tc>
          <w:tcPr>
            <w:tcW w:w="851"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B</w:t>
            </w:r>
          </w:p>
        </w:tc>
        <w:tc>
          <w:tcPr>
            <w:tcW w:w="850"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72</w:t>
            </w:r>
          </w:p>
        </w:tc>
        <w:tc>
          <w:tcPr>
            <w:tcW w:w="707" w:type="dxa"/>
            <w:tcBorders>
              <w:top w:val="nil"/>
              <w:left w:val="nil"/>
              <w:bottom w:val="single" w:sz="4" w:space="0" w:color="auto"/>
              <w:right w:val="single" w:sz="4" w:space="0" w:color="auto"/>
            </w:tcBorders>
            <w:shd w:val="clear" w:color="auto" w:fill="auto"/>
            <w:vAlign w:val="center"/>
            <w:hideMark/>
          </w:tcPr>
          <w:p w:rsidR="000F7C8D" w:rsidRPr="000F7C8D" w:rsidRDefault="000F7C8D" w:rsidP="00EB295E">
            <w:pPr>
              <w:suppressAutoHyphens/>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noWrap/>
            <w:vAlign w:val="center"/>
            <w:hideMark/>
          </w:tcPr>
          <w:p w:rsidR="000F7C8D" w:rsidRPr="000F7C8D" w:rsidRDefault="000F7C8D" w:rsidP="000F7C8D">
            <w:pPr>
              <w:suppressAutoHyphens/>
              <w:spacing w:after="0" w:line="240" w:lineRule="auto"/>
              <w:jc w:val="center"/>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12</w:t>
            </w:r>
          </w:p>
        </w:tc>
      </w:tr>
    </w:tbl>
    <w:p w:rsidR="000F7C8D" w:rsidRPr="000F7C8D" w:rsidRDefault="000F7C8D" w:rsidP="000F7C8D">
      <w:pPr>
        <w:pStyle w:val="Akapitzlist"/>
        <w:spacing w:line="240" w:lineRule="auto"/>
        <w:ind w:left="426"/>
        <w:rPr>
          <w:sz w:val="16"/>
          <w:szCs w:val="16"/>
        </w:rPr>
      </w:pPr>
    </w:p>
    <w:p w:rsidR="000F7C8D" w:rsidRPr="000F7C8D" w:rsidRDefault="000F7C8D" w:rsidP="000F7C8D">
      <w:pPr>
        <w:shd w:val="clear" w:color="auto" w:fill="FFFFFF"/>
        <w:suppressAutoHyphens/>
        <w:spacing w:after="0" w:line="240" w:lineRule="auto"/>
        <w:ind w:left="426"/>
        <w:jc w:val="both"/>
        <w:rPr>
          <w:rFonts w:ascii="Times New Roman" w:eastAsia="Times New Roman" w:hAnsi="Times New Roman" w:cs="Times New Roman"/>
          <w:color w:val="000000"/>
          <w:lang w:eastAsia="pl-PL"/>
        </w:rPr>
      </w:pPr>
      <w:r w:rsidRPr="000F7C8D">
        <w:rPr>
          <w:rFonts w:ascii="Times New Roman" w:eastAsia="Times New Roman" w:hAnsi="Times New Roman" w:cs="Times New Roman"/>
          <w:color w:val="000000"/>
          <w:lang w:eastAsia="pl-PL"/>
        </w:rPr>
        <w:t xml:space="preserve">Tabela </w:t>
      </w:r>
      <w:r w:rsidRPr="000F7C8D">
        <w:rPr>
          <w:rFonts w:ascii="Times New Roman" w:eastAsia="Times New Roman" w:hAnsi="Times New Roman" w:cs="Times New Roman"/>
          <w:lang w:eastAsia="ar-SA"/>
        </w:rPr>
        <w:t>określa minimalne wymagania co do parametrów technicznych poszczególnych rozmiarów opon.</w:t>
      </w:r>
    </w:p>
    <w:p w:rsidR="000F7C8D" w:rsidRPr="000F7C8D" w:rsidRDefault="000F7C8D" w:rsidP="000F7C8D">
      <w:pPr>
        <w:shd w:val="clear" w:color="auto" w:fill="FFFFFF"/>
        <w:suppressAutoHyphens/>
        <w:spacing w:after="0" w:line="240" w:lineRule="auto"/>
        <w:ind w:firstLine="426"/>
        <w:jc w:val="both"/>
        <w:rPr>
          <w:rFonts w:ascii="Times New Roman" w:eastAsia="Times New Roman" w:hAnsi="Times New Roman" w:cs="Times New Roman"/>
          <w:color w:val="000000"/>
          <w:lang w:eastAsia="pl-PL"/>
        </w:rPr>
      </w:pPr>
      <w:r w:rsidRPr="000F7C8D">
        <w:rPr>
          <w:rFonts w:ascii="Times New Roman" w:eastAsia="Times New Roman" w:hAnsi="Times New Roman" w:cs="Times New Roman"/>
          <w:color w:val="000000"/>
          <w:lang w:eastAsia="pl-PL"/>
        </w:rPr>
        <w:t>Na etykietach opon znajdują się 3 parametry:</w:t>
      </w:r>
    </w:p>
    <w:p w:rsidR="000F7C8D" w:rsidRPr="000F7C8D" w:rsidRDefault="000F7C8D" w:rsidP="00C95F5A">
      <w:pPr>
        <w:numPr>
          <w:ilvl w:val="0"/>
          <w:numId w:val="103"/>
        </w:numPr>
        <w:shd w:val="clear" w:color="auto" w:fill="FFFFFF"/>
        <w:suppressAutoHyphens/>
        <w:spacing w:after="0" w:line="240" w:lineRule="auto"/>
        <w:ind w:left="426" w:firstLine="426"/>
        <w:jc w:val="both"/>
        <w:rPr>
          <w:rFonts w:ascii="Times New Roman" w:eastAsia="Times New Roman" w:hAnsi="Times New Roman" w:cs="Times New Roman"/>
          <w:color w:val="000000"/>
          <w:lang w:eastAsia="pl-PL"/>
        </w:rPr>
      </w:pPr>
      <w:r w:rsidRPr="000F7C8D">
        <w:rPr>
          <w:rFonts w:ascii="Times New Roman" w:eastAsia="Times New Roman" w:hAnsi="Times New Roman" w:cs="Times New Roman"/>
          <w:color w:val="000000"/>
          <w:lang w:eastAsia="pl-PL"/>
        </w:rPr>
        <w:t>hamowanie na mokrej nawierzchni - daje pogląd na przyczepność opony,</w:t>
      </w:r>
    </w:p>
    <w:p w:rsidR="000F7C8D" w:rsidRPr="000F7C8D" w:rsidRDefault="000F7C8D" w:rsidP="00C95F5A">
      <w:pPr>
        <w:numPr>
          <w:ilvl w:val="0"/>
          <w:numId w:val="103"/>
        </w:numPr>
        <w:shd w:val="clear" w:color="auto" w:fill="FFFFFF"/>
        <w:suppressAutoHyphens/>
        <w:spacing w:after="0" w:line="240" w:lineRule="auto"/>
        <w:ind w:left="426" w:firstLine="426"/>
        <w:jc w:val="both"/>
        <w:rPr>
          <w:rFonts w:ascii="Times New Roman" w:eastAsia="Times New Roman" w:hAnsi="Times New Roman" w:cs="Times New Roman"/>
          <w:color w:val="000000"/>
          <w:lang w:eastAsia="pl-PL"/>
        </w:rPr>
      </w:pPr>
      <w:r w:rsidRPr="000F7C8D">
        <w:rPr>
          <w:rFonts w:ascii="Times New Roman" w:eastAsia="Times New Roman" w:hAnsi="Times New Roman" w:cs="Times New Roman"/>
          <w:color w:val="000000"/>
          <w:lang w:eastAsia="pl-PL"/>
        </w:rPr>
        <w:t>opory toczenia - mówi o zużyciu paliwa przez oponę i emisji CO2,</w:t>
      </w:r>
    </w:p>
    <w:p w:rsidR="000F7C8D" w:rsidRPr="000F7C8D" w:rsidRDefault="000F7C8D" w:rsidP="00C95F5A">
      <w:pPr>
        <w:numPr>
          <w:ilvl w:val="0"/>
          <w:numId w:val="103"/>
        </w:numPr>
        <w:shd w:val="clear" w:color="auto" w:fill="FFFFFF"/>
        <w:suppressAutoHyphens/>
        <w:spacing w:after="0" w:line="240" w:lineRule="auto"/>
        <w:ind w:left="1418" w:hanging="567"/>
        <w:jc w:val="both"/>
        <w:rPr>
          <w:rFonts w:ascii="Times New Roman" w:eastAsia="Times New Roman" w:hAnsi="Times New Roman" w:cs="Times New Roman"/>
          <w:color w:val="000000"/>
          <w:lang w:eastAsia="pl-PL"/>
        </w:rPr>
      </w:pPr>
      <w:r w:rsidRPr="000F7C8D">
        <w:rPr>
          <w:rFonts w:ascii="Times New Roman" w:eastAsia="Times New Roman" w:hAnsi="Times New Roman" w:cs="Times New Roman"/>
          <w:color w:val="000000"/>
          <w:lang w:eastAsia="pl-PL"/>
        </w:rPr>
        <w:lastRenderedPageBreak/>
        <w:t>hałas zewnętrzny - im mniejszy hałas, tym bardziej</w:t>
      </w:r>
      <w:r>
        <w:rPr>
          <w:rFonts w:ascii="Times New Roman" w:eastAsia="Times New Roman" w:hAnsi="Times New Roman" w:cs="Times New Roman"/>
          <w:color w:val="000000"/>
          <w:lang w:eastAsia="pl-PL"/>
        </w:rPr>
        <w:t xml:space="preserve"> jesteśmy przyjaźni środowisku, </w:t>
      </w:r>
      <w:r w:rsidRPr="000F7C8D">
        <w:rPr>
          <w:rFonts w:ascii="Times New Roman" w:eastAsia="Times New Roman" w:hAnsi="Times New Roman" w:cs="Times New Roman"/>
          <w:color w:val="000000"/>
          <w:lang w:eastAsia="pl-PL"/>
        </w:rPr>
        <w:t>a w samochodzie jest ciszej.</w:t>
      </w:r>
      <w:r w:rsidRPr="000F7C8D">
        <w:rPr>
          <w:rFonts w:ascii="Times New Roman" w:eastAsia="Times New Roman" w:hAnsi="Times New Roman" w:cs="Times New Roman"/>
          <w:b/>
          <w:bCs/>
          <w:color w:val="E90000"/>
          <w:lang w:eastAsia="ar-SA"/>
        </w:rPr>
        <w:t xml:space="preserve"> </w:t>
      </w:r>
    </w:p>
    <w:p w:rsidR="000F7C8D" w:rsidRPr="000F7C8D" w:rsidRDefault="000F7C8D" w:rsidP="000F7C8D">
      <w:pPr>
        <w:shd w:val="clear" w:color="auto" w:fill="FFFFFF"/>
        <w:suppressAutoHyphens/>
        <w:spacing w:after="0" w:line="240" w:lineRule="auto"/>
        <w:ind w:left="426"/>
        <w:jc w:val="both"/>
        <w:rPr>
          <w:rFonts w:ascii="Times New Roman" w:eastAsia="Times New Roman" w:hAnsi="Times New Roman" w:cs="Times New Roman"/>
          <w:color w:val="000000"/>
          <w:lang w:eastAsia="pl-PL"/>
        </w:rPr>
      </w:pPr>
      <w:r w:rsidRPr="000F7C8D">
        <w:rPr>
          <w:rFonts w:ascii="Times New Roman" w:eastAsia="Times New Roman" w:hAnsi="Times New Roman" w:cs="Times New Roman"/>
          <w:lang w:eastAsia="pl-PL"/>
        </w:rPr>
        <w:t>Wyniki opony w dwóch pierwszych kategoriach podawane</w:t>
      </w:r>
      <w:r w:rsidRPr="000F7C8D">
        <w:rPr>
          <w:rFonts w:ascii="Times New Roman" w:eastAsia="Times New Roman" w:hAnsi="Times New Roman" w:cs="Times New Roman"/>
          <w:color w:val="000000"/>
          <w:lang w:eastAsia="pl-PL"/>
        </w:rPr>
        <w:t xml:space="preserve"> są w klas</w:t>
      </w:r>
      <w:r>
        <w:rPr>
          <w:rFonts w:ascii="Times New Roman" w:eastAsia="Times New Roman" w:hAnsi="Times New Roman" w:cs="Times New Roman"/>
          <w:color w:val="000000"/>
          <w:lang w:eastAsia="pl-PL"/>
        </w:rPr>
        <w:t xml:space="preserve">ach. Istnieje 5 klas jakości - </w:t>
      </w:r>
      <w:r w:rsidRPr="000F7C8D">
        <w:rPr>
          <w:rFonts w:ascii="Times New Roman" w:eastAsia="Times New Roman" w:hAnsi="Times New Roman" w:cs="Times New Roman"/>
          <w:color w:val="000000"/>
          <w:lang w:eastAsia="pl-PL"/>
        </w:rPr>
        <w:t>od A do E, przy czym E oznacza klasę najsłabszą.</w:t>
      </w:r>
    </w:p>
    <w:p w:rsidR="000F7C8D" w:rsidRPr="000F7C8D" w:rsidRDefault="000F7C8D" w:rsidP="000F7C8D">
      <w:pPr>
        <w:suppressAutoHyphens/>
        <w:spacing w:after="0" w:line="240" w:lineRule="auto"/>
        <w:ind w:left="426"/>
        <w:jc w:val="both"/>
        <w:rPr>
          <w:rFonts w:ascii="Times New Roman" w:eastAsia="Times New Roman" w:hAnsi="Times New Roman" w:cs="Times New Roman"/>
          <w:sz w:val="8"/>
          <w:szCs w:val="8"/>
          <w:lang w:eastAsia="pl-PL"/>
        </w:rPr>
      </w:pPr>
    </w:p>
    <w:p w:rsidR="000F7C8D" w:rsidRDefault="000F7C8D" w:rsidP="000F7C8D">
      <w:pPr>
        <w:suppressAutoHyphens/>
        <w:spacing w:after="0" w:line="240" w:lineRule="auto"/>
        <w:ind w:left="426"/>
        <w:jc w:val="both"/>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W pierwszej kategorii klasa A oznacza najkrótszą, a E najdłuższą drogę hamowania na mokrej nawierzchni. Parametr ten związany jest z przyczepnością opony podczas jazdy po mokrej drodze, co ma znaczenie dla bezpieczeństwa podróżowania. Im wyższ</w:t>
      </w:r>
      <w:r>
        <w:rPr>
          <w:rFonts w:ascii="Times New Roman" w:eastAsia="Times New Roman" w:hAnsi="Times New Roman" w:cs="Times New Roman"/>
          <w:lang w:eastAsia="pl-PL"/>
        </w:rPr>
        <w:t xml:space="preserve">a klasa, tym lepsze właściwości </w:t>
      </w:r>
      <w:r w:rsidRPr="000F7C8D">
        <w:rPr>
          <w:rFonts w:ascii="Times New Roman" w:eastAsia="Times New Roman" w:hAnsi="Times New Roman" w:cs="Times New Roman"/>
          <w:lang w:eastAsia="pl-PL"/>
        </w:rPr>
        <w:t>ogumienia.</w:t>
      </w:r>
    </w:p>
    <w:p w:rsidR="000F7C8D" w:rsidRPr="000F7C8D" w:rsidRDefault="000F7C8D" w:rsidP="000F7C8D">
      <w:pPr>
        <w:suppressAutoHyphens/>
        <w:spacing w:after="0" w:line="240" w:lineRule="auto"/>
        <w:ind w:left="426"/>
        <w:jc w:val="both"/>
        <w:rPr>
          <w:rFonts w:ascii="Times New Roman" w:eastAsia="Times New Roman" w:hAnsi="Times New Roman" w:cs="Times New Roman"/>
          <w:sz w:val="8"/>
          <w:szCs w:val="8"/>
          <w:lang w:eastAsia="pl-PL"/>
        </w:rPr>
      </w:pPr>
    </w:p>
    <w:p w:rsidR="000F7C8D" w:rsidRPr="000F7C8D" w:rsidRDefault="000F7C8D" w:rsidP="000F7C8D">
      <w:pPr>
        <w:suppressAutoHyphens/>
        <w:spacing w:after="0" w:line="240" w:lineRule="auto"/>
        <w:ind w:left="426"/>
        <w:jc w:val="both"/>
        <w:rPr>
          <w:rFonts w:ascii="Times New Roman" w:eastAsia="Times New Roman" w:hAnsi="Times New Roman" w:cs="Times New Roman"/>
          <w:lang w:eastAsia="pl-PL"/>
        </w:rPr>
      </w:pPr>
      <w:r w:rsidRPr="000F7C8D">
        <w:rPr>
          <w:rFonts w:ascii="Times New Roman" w:eastAsia="Times New Roman" w:hAnsi="Times New Roman" w:cs="Times New Roman"/>
          <w:lang w:eastAsia="pl-PL"/>
        </w:rPr>
        <w:t xml:space="preserve">W drugiej kategorii klasa A określa opony o najmniejszych oporach toczenia, klasa G - </w:t>
      </w:r>
      <w:r w:rsidRPr="000F7C8D">
        <w:rPr>
          <w:rFonts w:ascii="Times New Roman" w:eastAsia="Times New Roman" w:hAnsi="Times New Roman" w:cs="Times New Roman"/>
          <w:lang w:eastAsia="pl-PL"/>
        </w:rPr>
        <w:br/>
        <w:t>o największych. Opór toczenia wpływa na zużycie paliwa oraz emisję spalin przez samochód. Im niższy opór toczenia, tym większa oszczędność paliwa i mniejszy wpływ na środowisko.</w:t>
      </w:r>
    </w:p>
    <w:p w:rsidR="000F7C8D" w:rsidRPr="000F7C8D" w:rsidRDefault="000F7C8D" w:rsidP="000F7C8D">
      <w:pPr>
        <w:shd w:val="clear" w:color="auto" w:fill="FFFFFF"/>
        <w:suppressAutoHyphens/>
        <w:spacing w:after="0" w:line="240" w:lineRule="auto"/>
        <w:ind w:left="426"/>
        <w:jc w:val="both"/>
        <w:rPr>
          <w:rFonts w:ascii="Times New Roman" w:eastAsia="Times New Roman" w:hAnsi="Times New Roman" w:cs="Times New Roman"/>
          <w:color w:val="000000"/>
          <w:sz w:val="8"/>
          <w:szCs w:val="8"/>
          <w:lang w:eastAsia="pl-PL"/>
        </w:rPr>
      </w:pPr>
    </w:p>
    <w:p w:rsidR="000F7C8D" w:rsidRPr="000F7C8D" w:rsidRDefault="000F7C8D" w:rsidP="000F7C8D">
      <w:pPr>
        <w:shd w:val="clear" w:color="auto" w:fill="FFFFFF"/>
        <w:suppressAutoHyphens/>
        <w:spacing w:after="0" w:line="240" w:lineRule="auto"/>
        <w:ind w:left="426"/>
        <w:jc w:val="both"/>
        <w:rPr>
          <w:rFonts w:ascii="Times New Roman" w:eastAsia="Times New Roman" w:hAnsi="Times New Roman" w:cs="Times New Roman"/>
          <w:lang w:eastAsia="pl-PL"/>
        </w:rPr>
      </w:pPr>
      <w:r w:rsidRPr="000F7C8D">
        <w:rPr>
          <w:rFonts w:ascii="Times New Roman" w:eastAsia="Times New Roman" w:hAnsi="Times New Roman" w:cs="Times New Roman"/>
          <w:color w:val="000000"/>
          <w:lang w:eastAsia="pl-PL"/>
        </w:rPr>
        <w:t xml:space="preserve">Wyniki opony w trzeciej kategorii podawany jest również w klasie. Istnieją trzy klasy jakości od A do C, przy czym </w:t>
      </w:r>
      <w:r w:rsidRPr="000F7C8D">
        <w:rPr>
          <w:rFonts w:ascii="Times New Roman" w:eastAsia="Times New Roman" w:hAnsi="Times New Roman" w:cs="Times New Roman"/>
          <w:lang w:eastAsia="pl-PL"/>
        </w:rPr>
        <w:t>klasa A przeznaczona jest dla najcichszych opon, B i C – dla głośniejszych. Konkretna wartość poziomu generowanego hałasu podawana jest w decybelach (</w:t>
      </w:r>
      <w:proofErr w:type="spellStart"/>
      <w:r w:rsidRPr="000F7C8D">
        <w:rPr>
          <w:rFonts w:ascii="Times New Roman" w:eastAsia="Times New Roman" w:hAnsi="Times New Roman" w:cs="Times New Roman"/>
          <w:lang w:eastAsia="pl-PL"/>
        </w:rPr>
        <w:t>dB</w:t>
      </w:r>
      <w:proofErr w:type="spellEnd"/>
      <w:r w:rsidRPr="000F7C8D">
        <w:rPr>
          <w:rFonts w:ascii="Times New Roman" w:eastAsia="Times New Roman" w:hAnsi="Times New Roman" w:cs="Times New Roman"/>
          <w:lang w:eastAsia="pl-PL"/>
        </w:rPr>
        <w:t>). Wskaźnik ten ma przełożenie na komfort jazdy.</w:t>
      </w:r>
    </w:p>
    <w:p w:rsidR="000F7C8D" w:rsidRPr="000F7C8D" w:rsidRDefault="000F7C8D" w:rsidP="000F7C8D">
      <w:pPr>
        <w:suppressAutoHyphens/>
        <w:spacing w:after="0" w:line="240" w:lineRule="auto"/>
        <w:ind w:firstLine="426"/>
        <w:jc w:val="both"/>
        <w:rPr>
          <w:rFonts w:ascii="Times New Roman" w:eastAsia="Times New Roman" w:hAnsi="Times New Roman" w:cs="Times New Roman"/>
          <w:sz w:val="8"/>
          <w:szCs w:val="8"/>
          <w:lang w:eastAsia="pl-PL"/>
        </w:rPr>
      </w:pPr>
    </w:p>
    <w:p w:rsidR="000F7C8D" w:rsidRPr="000F7C8D" w:rsidRDefault="000F7C8D" w:rsidP="000F7C8D">
      <w:pPr>
        <w:shd w:val="clear" w:color="auto" w:fill="FFFFFF"/>
        <w:suppressAutoHyphens/>
        <w:spacing w:after="0" w:line="240" w:lineRule="auto"/>
        <w:ind w:firstLine="426"/>
        <w:jc w:val="both"/>
        <w:outlineLvl w:val="2"/>
        <w:rPr>
          <w:rFonts w:ascii="Times New Roman" w:eastAsia="Times New Roman" w:hAnsi="Times New Roman" w:cs="Times New Roman"/>
          <w:b/>
          <w:bCs/>
          <w:lang w:eastAsia="pl-PL"/>
        </w:rPr>
      </w:pPr>
      <w:r w:rsidRPr="000F7C8D">
        <w:rPr>
          <w:rFonts w:ascii="Times New Roman" w:eastAsia="Times New Roman" w:hAnsi="Times New Roman" w:cs="Times New Roman"/>
          <w:b/>
          <w:bCs/>
          <w:lang w:eastAsia="pl-PL"/>
        </w:rPr>
        <w:t>Etykiety mają formę naklejek przyklejanych na bieżnik każdej opony.</w:t>
      </w:r>
    </w:p>
    <w:p w:rsidR="000F7C8D" w:rsidRDefault="000F7C8D" w:rsidP="000F7C8D">
      <w:pPr>
        <w:tabs>
          <w:tab w:val="num" w:pos="705"/>
        </w:tabs>
        <w:suppressAutoHyphens/>
        <w:autoSpaceDE w:val="0"/>
        <w:autoSpaceDN w:val="0"/>
        <w:adjustRightInd w:val="0"/>
        <w:spacing w:after="0" w:line="240" w:lineRule="auto"/>
        <w:ind w:firstLine="426"/>
        <w:jc w:val="both"/>
        <w:rPr>
          <w:rFonts w:ascii="Times New Roman" w:eastAsia="Times New Roman" w:hAnsi="Times New Roman" w:cs="Times New Roman"/>
          <w:lang w:eastAsia="pl-PL"/>
        </w:rPr>
      </w:pPr>
    </w:p>
    <w:p w:rsidR="000F7C8D" w:rsidRPr="000F7C8D" w:rsidRDefault="000F7C8D" w:rsidP="000F7C8D">
      <w:pPr>
        <w:tabs>
          <w:tab w:val="num" w:pos="705"/>
        </w:tabs>
        <w:suppressAutoHyphens/>
        <w:autoSpaceDE w:val="0"/>
        <w:autoSpaceDN w:val="0"/>
        <w:adjustRightInd w:val="0"/>
        <w:spacing w:after="0" w:line="240" w:lineRule="auto"/>
        <w:ind w:firstLine="426"/>
        <w:jc w:val="both"/>
        <w:rPr>
          <w:rFonts w:ascii="Times New Roman" w:eastAsia="Times New Roman" w:hAnsi="Times New Roman" w:cs="Times New Roman"/>
          <w:lang w:eastAsia="pl-PL"/>
        </w:rPr>
      </w:pPr>
      <w:r>
        <w:rPr>
          <w:rFonts w:ascii="Times New Roman" w:eastAsia="Times New Roman" w:hAnsi="Times New Roman" w:cs="Times New Roman"/>
          <w:lang w:eastAsia="pl-PL"/>
        </w:rPr>
        <w:t>K</w:t>
      </w:r>
      <w:r w:rsidRPr="000F7C8D">
        <w:rPr>
          <w:rFonts w:ascii="Times New Roman" w:eastAsia="Times New Roman" w:hAnsi="Times New Roman" w:cs="Times New Roman"/>
          <w:lang w:eastAsia="pl-PL"/>
        </w:rPr>
        <w:t>ażda partia dostarczonych opon:</w:t>
      </w:r>
    </w:p>
    <w:p w:rsidR="000F7C8D" w:rsidRPr="000F7C8D" w:rsidRDefault="000F7C8D" w:rsidP="00C95F5A">
      <w:pPr>
        <w:numPr>
          <w:ilvl w:val="0"/>
          <w:numId w:val="105"/>
        </w:numPr>
        <w:autoSpaceDE w:val="0"/>
        <w:autoSpaceDN w:val="0"/>
        <w:adjustRightInd w:val="0"/>
        <w:spacing w:after="0" w:line="240" w:lineRule="auto"/>
        <w:ind w:left="709" w:hanging="283"/>
        <w:jc w:val="both"/>
        <w:rPr>
          <w:rFonts w:ascii="Times New Roman" w:eastAsia="Times New Roman" w:hAnsi="Times New Roman" w:cs="Times New Roman"/>
        </w:rPr>
      </w:pPr>
      <w:r w:rsidRPr="000F7C8D">
        <w:rPr>
          <w:rFonts w:ascii="Times New Roman" w:eastAsia="Times New Roman" w:hAnsi="Times New Roman" w:cs="Times New Roman"/>
          <w:lang w:eastAsia="pl-PL"/>
        </w:rPr>
        <w:t xml:space="preserve">będzie posiadać etykiety w formie naklejek umieszczanych na bieżniku zgodnie </w:t>
      </w:r>
      <w:r w:rsidRPr="000F7C8D">
        <w:rPr>
          <w:rFonts w:ascii="Times New Roman" w:eastAsia="Times New Roman" w:hAnsi="Times New Roman" w:cs="Times New Roman"/>
          <w:lang w:eastAsia="pl-PL"/>
        </w:rPr>
        <w:br/>
        <w:t xml:space="preserve">z Rozporządzeniem </w:t>
      </w:r>
      <w:r w:rsidRPr="000F7C8D">
        <w:rPr>
          <w:rFonts w:ascii="Times New Roman" w:eastAsia="Times New Roman" w:hAnsi="Times New Roman" w:cs="Times New Roman"/>
          <w:bCs/>
          <w:lang w:eastAsia="ar-SA"/>
        </w:rPr>
        <w:t>Parlamentu Europejskiego i Rady (UE) 2020/740 z</w:t>
      </w:r>
      <w:r w:rsidRPr="000F7C8D">
        <w:rPr>
          <w:rFonts w:ascii="Times New Roman" w:eastAsia="Times New Roman" w:hAnsi="Times New Roman" w:cs="Times New Roman"/>
          <w:lang w:eastAsia="ar-SA"/>
        </w:rPr>
        <w:t xml:space="preserve"> dnia 25 maja 2020 r. w sprawie etykietowania opon pod kątem efektywności paliwowej i innych parametrów, zmieniające rozporządzenie (UE) 2017/1369 oraz uchylające rozporządzenie (WE)  </w:t>
      </w:r>
      <w:r w:rsidRPr="000F7C8D">
        <w:rPr>
          <w:rFonts w:ascii="Times New Roman" w:eastAsia="Times New Roman" w:hAnsi="Times New Roman" w:cs="Times New Roman"/>
          <w:lang w:eastAsia="ar-SA"/>
        </w:rPr>
        <w:br/>
        <w:t>nr 1222/2009 (tekst mający znaczenie dla EOG) (</w:t>
      </w:r>
      <w:r w:rsidRPr="000F7C8D">
        <w:rPr>
          <w:rFonts w:ascii="Times New Roman" w:eastAsia="Calibri" w:hAnsi="Times New Roman" w:cs="Times New Roman"/>
          <w:color w:val="212529"/>
          <w:shd w:val="clear" w:color="auto" w:fill="FFFFFF"/>
        </w:rPr>
        <w:t>Dz.U.UE.L.2020.177.1</w:t>
      </w:r>
      <w:r w:rsidRPr="000F7C8D">
        <w:rPr>
          <w:rFonts w:ascii="Times New Roman" w:eastAsia="Times New Roman" w:hAnsi="Times New Roman" w:cs="Times New Roman"/>
          <w:lang w:eastAsia="ar-SA"/>
        </w:rPr>
        <w:t>).</w:t>
      </w:r>
    </w:p>
    <w:p w:rsidR="000F7C8D" w:rsidRPr="000F7C8D" w:rsidRDefault="000F7C8D" w:rsidP="00C95F5A">
      <w:pPr>
        <w:numPr>
          <w:ilvl w:val="0"/>
          <w:numId w:val="105"/>
        </w:numPr>
        <w:suppressAutoHyphens/>
        <w:autoSpaceDE w:val="0"/>
        <w:autoSpaceDN w:val="0"/>
        <w:adjustRightInd w:val="0"/>
        <w:spacing w:after="0" w:line="240" w:lineRule="auto"/>
        <w:ind w:left="709" w:hanging="283"/>
        <w:jc w:val="both"/>
        <w:rPr>
          <w:rFonts w:ascii="Times New Roman" w:eastAsia="Times New Roman" w:hAnsi="Times New Roman" w:cs="Times New Roman"/>
        </w:rPr>
      </w:pPr>
      <w:r w:rsidRPr="000F7C8D">
        <w:rPr>
          <w:rFonts w:ascii="Times New Roman" w:eastAsia="Times New Roman" w:hAnsi="Times New Roman" w:cs="Times New Roman"/>
          <w:lang w:eastAsia="ar-SA"/>
        </w:rPr>
        <w:t>będzie spełniać wymogi techniczne i jakościowe odpowiednich norm PN-EN,</w:t>
      </w:r>
    </w:p>
    <w:p w:rsidR="000F7C8D" w:rsidRPr="000F7C8D" w:rsidRDefault="000F7C8D" w:rsidP="00C95F5A">
      <w:pPr>
        <w:numPr>
          <w:ilvl w:val="0"/>
          <w:numId w:val="105"/>
        </w:numPr>
        <w:suppressAutoHyphens/>
        <w:autoSpaceDE w:val="0"/>
        <w:autoSpaceDN w:val="0"/>
        <w:adjustRightInd w:val="0"/>
        <w:spacing w:after="0" w:line="240" w:lineRule="auto"/>
        <w:ind w:left="709" w:hanging="283"/>
        <w:jc w:val="both"/>
        <w:rPr>
          <w:rFonts w:ascii="Times New Roman" w:eastAsia="Times New Roman" w:hAnsi="Times New Roman" w:cs="Times New Roman"/>
        </w:rPr>
      </w:pPr>
      <w:r w:rsidRPr="000F7C8D">
        <w:rPr>
          <w:rFonts w:ascii="Times New Roman" w:eastAsia="Times New Roman" w:hAnsi="Times New Roman" w:cs="Times New Roman"/>
          <w:lang w:eastAsia="ar-SA"/>
        </w:rPr>
        <w:t xml:space="preserve">będzie zgodna z </w:t>
      </w:r>
      <w:r w:rsidRPr="000F7C8D">
        <w:rPr>
          <w:rFonts w:ascii="Times New Roman" w:eastAsia="Times New Roman" w:hAnsi="Times New Roman" w:cs="Times New Roman"/>
          <w:color w:val="000000"/>
          <w:lang w:eastAsia="ar-SA"/>
        </w:rPr>
        <w:t>Rozporządzeniem Ministra Infrastruktury z dnia 31 grudnia 2002 r. w sprawie warunków technicznych pojazdów oraz zakresu ich niezbędnego wyposażenia.</w:t>
      </w:r>
    </w:p>
    <w:p w:rsidR="000F7C8D" w:rsidRPr="000F7C8D" w:rsidRDefault="000F7C8D" w:rsidP="00C95F5A">
      <w:pPr>
        <w:numPr>
          <w:ilvl w:val="0"/>
          <w:numId w:val="105"/>
        </w:numPr>
        <w:suppressAutoHyphens/>
        <w:autoSpaceDE w:val="0"/>
        <w:autoSpaceDN w:val="0"/>
        <w:adjustRightInd w:val="0"/>
        <w:spacing w:after="0" w:line="240" w:lineRule="auto"/>
        <w:ind w:left="709" w:hanging="283"/>
        <w:jc w:val="both"/>
        <w:rPr>
          <w:rFonts w:ascii="Times New Roman" w:eastAsia="Times New Roman" w:hAnsi="Times New Roman" w:cs="Times New Roman"/>
        </w:rPr>
      </w:pPr>
      <w:r w:rsidRPr="000F7C8D">
        <w:rPr>
          <w:rFonts w:ascii="Times New Roman" w:eastAsia="Times New Roman" w:hAnsi="Times New Roman" w:cs="Times New Roman"/>
        </w:rPr>
        <w:t>będzie zgodna z obowiązującymi normami bezpieczeństwa (symbol DOT lub równoważny) oraz posiadać znak homologacji wg ECE symbol „E” lub „e”.</w:t>
      </w:r>
    </w:p>
    <w:p w:rsidR="000F7C8D" w:rsidRPr="000F7C8D" w:rsidRDefault="000F7C8D" w:rsidP="005929D8">
      <w:pPr>
        <w:suppressAutoHyphens/>
        <w:autoSpaceDE w:val="0"/>
        <w:autoSpaceDN w:val="0"/>
        <w:adjustRightInd w:val="0"/>
        <w:spacing w:after="0" w:line="240" w:lineRule="auto"/>
        <w:ind w:left="360"/>
        <w:jc w:val="both"/>
        <w:rPr>
          <w:rFonts w:ascii="Times New Roman" w:eastAsia="Times New Roman" w:hAnsi="Times New Roman" w:cs="Times New Roman"/>
        </w:rPr>
      </w:pPr>
      <w:r w:rsidRPr="000F7C8D">
        <w:rPr>
          <w:rFonts w:ascii="Times New Roman" w:eastAsia="CIDFont+F2" w:hAnsi="Times New Roman" w:cs="Times New Roman"/>
          <w:lang w:eastAsia="ar-SA"/>
        </w:rPr>
        <w:t>Zamawiający wymaga, aby opony były testowane w laboratoriach krajów państw</w:t>
      </w:r>
      <w:r w:rsidRPr="000F7C8D">
        <w:rPr>
          <w:rFonts w:ascii="Times New Roman" w:eastAsia="Times New Roman" w:hAnsi="Times New Roman" w:cs="Times New Roman"/>
          <w:lang w:eastAsia="ar-SA"/>
        </w:rPr>
        <w:t xml:space="preserve"> </w:t>
      </w:r>
      <w:r w:rsidRPr="000F7C8D">
        <w:rPr>
          <w:rFonts w:ascii="Times New Roman" w:eastAsia="CIDFont+F2" w:hAnsi="Times New Roman" w:cs="Times New Roman"/>
          <w:lang w:eastAsia="ar-SA"/>
        </w:rPr>
        <w:t>członkowskich UE zgodnie z regulaminem EKG ONZ, spełniały minimalne wymagania</w:t>
      </w:r>
      <w:r w:rsidRPr="000F7C8D">
        <w:rPr>
          <w:rFonts w:ascii="Times New Roman" w:eastAsia="Times New Roman" w:hAnsi="Times New Roman" w:cs="Times New Roman"/>
          <w:lang w:eastAsia="ar-SA"/>
        </w:rPr>
        <w:t xml:space="preserve"> </w:t>
      </w:r>
      <w:r w:rsidRPr="000F7C8D">
        <w:rPr>
          <w:rFonts w:ascii="Times New Roman" w:eastAsia="CIDFont+F2" w:hAnsi="Times New Roman" w:cs="Times New Roman"/>
          <w:lang w:eastAsia="ar-SA"/>
        </w:rPr>
        <w:t xml:space="preserve">nośności i prędkości określone w formularzu asortymentowo-cenowym oraz aby spełniały parametry oporów toczenia, przyczepności i hałasu </w:t>
      </w:r>
      <w:r w:rsidRPr="000F7C8D">
        <w:rPr>
          <w:rFonts w:ascii="Times New Roman" w:eastAsia="Times New Roman" w:hAnsi="Times New Roman" w:cs="Times New Roman"/>
          <w:lang w:eastAsia="ar-SA"/>
        </w:rPr>
        <w:t>- sprawdzenie spełnienia tego wymogu będzie się odbywało na etapie realizacji umowy</w:t>
      </w:r>
      <w:r w:rsidRPr="000F7C8D">
        <w:rPr>
          <w:rFonts w:ascii="Times New Roman" w:eastAsia="CIDFont+F2" w:hAnsi="Times New Roman" w:cs="Times New Roman"/>
          <w:lang w:eastAsia="pl-PL"/>
        </w:rPr>
        <w:t>.</w:t>
      </w:r>
    </w:p>
    <w:p w:rsidR="000F7C8D" w:rsidRPr="000F7C8D" w:rsidRDefault="000F7C8D" w:rsidP="000F7C8D">
      <w:pPr>
        <w:pStyle w:val="Akapitzlist"/>
        <w:spacing w:line="240" w:lineRule="auto"/>
        <w:ind w:left="426"/>
        <w:rPr>
          <w:sz w:val="16"/>
          <w:szCs w:val="16"/>
        </w:rPr>
      </w:pPr>
    </w:p>
    <w:p w:rsidR="009E1411" w:rsidRPr="000F7C8D" w:rsidRDefault="005877F1" w:rsidP="000F7C8D">
      <w:pPr>
        <w:pStyle w:val="Akapitzlist"/>
        <w:numPr>
          <w:ilvl w:val="3"/>
          <w:numId w:val="5"/>
        </w:numPr>
        <w:spacing w:line="240" w:lineRule="auto"/>
        <w:ind w:left="426" w:hanging="426"/>
        <w:rPr>
          <w:sz w:val="16"/>
          <w:szCs w:val="16"/>
        </w:rPr>
      </w:pPr>
      <w:r w:rsidRPr="000F7C8D">
        <w:rPr>
          <w:color w:val="000000" w:themeColor="text1"/>
        </w:rPr>
        <w:t>Zamawiający</w:t>
      </w:r>
      <w:r w:rsidRPr="000F7C8D">
        <w:rPr>
          <w:b/>
          <w:color w:val="000000" w:themeColor="text1"/>
        </w:rPr>
        <w:t xml:space="preserve"> nie dopuszcza</w:t>
      </w:r>
      <w:r w:rsidRPr="000F7C8D">
        <w:rPr>
          <w:color w:val="000000" w:themeColor="text1"/>
        </w:rPr>
        <w:t xml:space="preserve"> możliwości składania</w:t>
      </w:r>
      <w:r w:rsidRPr="000F7C8D">
        <w:rPr>
          <w:b/>
          <w:color w:val="000000" w:themeColor="text1"/>
        </w:rPr>
        <w:t xml:space="preserve"> ofert częściowych</w:t>
      </w:r>
      <w:r w:rsidRPr="000F7C8D">
        <w:rPr>
          <w:color w:val="000000" w:themeColor="text1"/>
        </w:rPr>
        <w:t>.</w:t>
      </w:r>
      <w:r w:rsidR="009E1411" w:rsidRPr="000F7C8D">
        <w:rPr>
          <w:bCs/>
          <w:iCs/>
          <w:color w:val="FF0000"/>
        </w:rPr>
        <w:t xml:space="preserve"> </w:t>
      </w:r>
    </w:p>
    <w:p w:rsidR="005929D8" w:rsidRDefault="005929D8" w:rsidP="005929D8">
      <w:pPr>
        <w:pStyle w:val="Akapitzlist"/>
        <w:spacing w:line="240" w:lineRule="auto"/>
        <w:ind w:left="426"/>
        <w:rPr>
          <w:sz w:val="22"/>
        </w:rPr>
      </w:pPr>
      <w:r w:rsidRPr="00565766">
        <w:rPr>
          <w:b/>
          <w:sz w:val="22"/>
        </w:rPr>
        <w:t xml:space="preserve">Powody niedokonania podziału zamówienia na części: </w:t>
      </w:r>
      <w:r>
        <w:rPr>
          <w:sz w:val="22"/>
        </w:rPr>
        <w:t>Zamawiający udziela niniejszego zamówienia jako odrębne zamówienie częściowe na zakup opon zimowych oraz zakup opon letnich. Zakup opon letnich stanowił przedmiot odrębnego postępowania.</w:t>
      </w:r>
    </w:p>
    <w:p w:rsidR="005929D8" w:rsidRPr="00084203" w:rsidRDefault="005929D8" w:rsidP="005929D8">
      <w:pPr>
        <w:pStyle w:val="Akapitzlist"/>
        <w:spacing w:line="240" w:lineRule="auto"/>
        <w:ind w:left="426"/>
        <w:rPr>
          <w:sz w:val="22"/>
        </w:rPr>
      </w:pPr>
      <w:r w:rsidRPr="00084203">
        <w:rPr>
          <w:sz w:val="22"/>
        </w:rPr>
        <w:t>Ponadto</w:t>
      </w:r>
      <w:r>
        <w:rPr>
          <w:sz w:val="22"/>
        </w:rPr>
        <w:t>,</w:t>
      </w:r>
      <w:r w:rsidRPr="00084203">
        <w:rPr>
          <w:sz w:val="22"/>
        </w:rPr>
        <w:t xml:space="preserve"> zamówienie swoim zakresem obejmuje dostawy takiego asortymentu</w:t>
      </w:r>
      <w:r>
        <w:rPr>
          <w:sz w:val="22"/>
        </w:rPr>
        <w:t xml:space="preserve"> oraz </w:t>
      </w:r>
      <w:r w:rsidRPr="00084203">
        <w:rPr>
          <w:sz w:val="22"/>
        </w:rPr>
        <w:t>ilości</w:t>
      </w:r>
      <w:r>
        <w:rPr>
          <w:sz w:val="22"/>
        </w:rPr>
        <w:t>, które umożliwiają</w:t>
      </w:r>
      <w:r w:rsidRPr="00084203">
        <w:rPr>
          <w:sz w:val="22"/>
        </w:rPr>
        <w:t xml:space="preserve"> wykonawcom działającym na rynku w branży </w:t>
      </w:r>
      <w:r>
        <w:rPr>
          <w:sz w:val="22"/>
        </w:rPr>
        <w:t>opon</w:t>
      </w:r>
      <w:r w:rsidRPr="00084203">
        <w:rPr>
          <w:sz w:val="22"/>
        </w:rPr>
        <w:t xml:space="preserve"> z sektora małych i średnich przedsiębiorstw udział w realizacji zamówienia</w:t>
      </w:r>
      <w:r>
        <w:rPr>
          <w:sz w:val="22"/>
        </w:rPr>
        <w:t xml:space="preserve"> </w:t>
      </w:r>
      <w:r w:rsidRPr="00084203">
        <w:rPr>
          <w:sz w:val="22"/>
        </w:rPr>
        <w:t>publicznego.</w:t>
      </w:r>
    </w:p>
    <w:p w:rsidR="00982028" w:rsidRPr="00982028" w:rsidRDefault="00982028" w:rsidP="00982028">
      <w:pPr>
        <w:pStyle w:val="Akapitzlist"/>
        <w:spacing w:line="240" w:lineRule="auto"/>
        <w:rPr>
          <w:sz w:val="12"/>
          <w:szCs w:val="12"/>
        </w:rPr>
      </w:pPr>
    </w:p>
    <w:p w:rsidR="005877F1" w:rsidRPr="00982028" w:rsidRDefault="005877F1" w:rsidP="00C95F5A">
      <w:pPr>
        <w:numPr>
          <w:ilvl w:val="0"/>
          <w:numId w:val="102"/>
        </w:numPr>
        <w:tabs>
          <w:tab w:val="left" w:pos="426"/>
        </w:tabs>
        <w:spacing w:after="0" w:line="240" w:lineRule="auto"/>
        <w:ind w:left="426" w:hanging="426"/>
        <w:contextualSpacing/>
        <w:jc w:val="both"/>
        <w:rPr>
          <w:rFonts w:ascii="Times New Roman" w:eastAsia="Calibri" w:hAnsi="Times New Roman" w:cs="Times New Roman"/>
          <w:color w:val="FF0000"/>
        </w:rPr>
      </w:pPr>
      <w:r w:rsidRPr="00982028">
        <w:rPr>
          <w:rFonts w:ascii="Times New Roman" w:eastAsia="Calibri" w:hAnsi="Times New Roman" w:cs="Times New Roman"/>
        </w:rPr>
        <w:t xml:space="preserve">Wspólny Słownik Zamówień CPV: </w:t>
      </w:r>
    </w:p>
    <w:p w:rsidR="005877F1" w:rsidRDefault="005929D8" w:rsidP="005929D8">
      <w:pPr>
        <w:suppressAutoHyphens/>
        <w:spacing w:after="0" w:line="240" w:lineRule="auto"/>
        <w:ind w:firstLine="426"/>
        <w:jc w:val="both"/>
        <w:rPr>
          <w:rFonts w:ascii="Times New Roman" w:eastAsia="Calibri" w:hAnsi="Times New Roman" w:cs="Times New Roman"/>
        </w:rPr>
      </w:pPr>
      <w:r w:rsidRPr="005929D8">
        <w:rPr>
          <w:rFonts w:ascii="Times New Roman" w:eastAsia="Calibri" w:hAnsi="Times New Roman" w:cs="Times New Roman"/>
          <w:b/>
        </w:rPr>
        <w:t>34351100-3</w:t>
      </w:r>
      <w:r w:rsidRPr="005929D8">
        <w:rPr>
          <w:rFonts w:ascii="Times New Roman" w:eastAsia="Calibri" w:hAnsi="Times New Roman" w:cs="Times New Roman"/>
        </w:rPr>
        <w:t xml:space="preserve"> – opony do pojazdów silnikowych</w:t>
      </w:r>
    </w:p>
    <w:p w:rsidR="005929D8" w:rsidRPr="00982028" w:rsidRDefault="005929D8" w:rsidP="005929D8">
      <w:pPr>
        <w:suppressAutoHyphens/>
        <w:spacing w:after="0" w:line="240" w:lineRule="auto"/>
        <w:ind w:firstLine="426"/>
        <w:jc w:val="both"/>
        <w:rPr>
          <w:rFonts w:ascii="Times New Roman" w:eastAsia="Calibri" w:hAnsi="Times New Roman" w:cs="Times New Roman"/>
          <w:sz w:val="12"/>
          <w:szCs w:val="12"/>
        </w:rPr>
      </w:pPr>
    </w:p>
    <w:p w:rsidR="005877F1" w:rsidRPr="00982028" w:rsidRDefault="005877F1" w:rsidP="00C95F5A">
      <w:pPr>
        <w:numPr>
          <w:ilvl w:val="0"/>
          <w:numId w:val="102"/>
        </w:numPr>
        <w:spacing w:after="0" w:line="240" w:lineRule="auto"/>
        <w:ind w:left="426" w:hanging="426"/>
        <w:jc w:val="both"/>
        <w:rPr>
          <w:rFonts w:ascii="Times New Roman" w:eastAsia="Calibri" w:hAnsi="Times New Roman" w:cs="Times New Roman"/>
          <w:b/>
        </w:rPr>
      </w:pPr>
      <w:r w:rsidRPr="00982028">
        <w:rPr>
          <w:rFonts w:ascii="Times New Roman" w:eastAsia="Calibri" w:hAnsi="Times New Roman" w:cs="Times New Roman"/>
        </w:rPr>
        <w:t xml:space="preserve">Zamawiający </w:t>
      </w:r>
      <w:r w:rsidRPr="00982028">
        <w:rPr>
          <w:rFonts w:ascii="Times New Roman" w:eastAsia="Calibri" w:hAnsi="Times New Roman" w:cs="Times New Roman"/>
          <w:b/>
        </w:rPr>
        <w:t xml:space="preserve">nie dopuszcza oraz nie wymaga </w:t>
      </w:r>
      <w:r w:rsidRPr="00982028">
        <w:rPr>
          <w:rFonts w:ascii="Times New Roman" w:eastAsia="Calibri" w:hAnsi="Times New Roman" w:cs="Times New Roman"/>
        </w:rPr>
        <w:t>składania</w:t>
      </w:r>
      <w:r w:rsidRPr="00982028">
        <w:rPr>
          <w:rFonts w:ascii="Times New Roman" w:eastAsia="Calibri" w:hAnsi="Times New Roman" w:cs="Times New Roman"/>
          <w:b/>
        </w:rPr>
        <w:t xml:space="preserve"> ofert wariantowych.</w:t>
      </w:r>
    </w:p>
    <w:p w:rsidR="005877F1" w:rsidRPr="00982028" w:rsidRDefault="005877F1" w:rsidP="00982028">
      <w:pPr>
        <w:spacing w:after="0" w:line="240" w:lineRule="auto"/>
        <w:ind w:left="426" w:hanging="426"/>
        <w:rPr>
          <w:rFonts w:ascii="Times New Roman" w:eastAsia="Calibri" w:hAnsi="Times New Roman" w:cs="Times New Roman"/>
          <w:b/>
          <w:sz w:val="12"/>
          <w:szCs w:val="12"/>
        </w:rPr>
      </w:pPr>
    </w:p>
    <w:p w:rsidR="005877F1" w:rsidRPr="005877F1" w:rsidRDefault="005877F1" w:rsidP="00C95F5A">
      <w:pPr>
        <w:numPr>
          <w:ilvl w:val="0"/>
          <w:numId w:val="102"/>
        </w:numPr>
        <w:spacing w:after="0" w:line="240" w:lineRule="auto"/>
        <w:ind w:left="426" w:hanging="426"/>
        <w:jc w:val="both"/>
        <w:rPr>
          <w:rFonts w:ascii="Times New Roman" w:eastAsia="Calibri" w:hAnsi="Times New Roman" w:cs="Times New Roman"/>
          <w:b/>
        </w:rPr>
      </w:pPr>
      <w:r w:rsidRPr="00982028">
        <w:rPr>
          <w:rFonts w:ascii="Times New Roman" w:eastAsia="Calibri" w:hAnsi="Times New Roman" w:cs="Times New Roman"/>
          <w:b/>
        </w:rPr>
        <w:t>Zamawiający</w:t>
      </w:r>
      <w:r w:rsidRPr="005877F1">
        <w:rPr>
          <w:rFonts w:ascii="Times New Roman" w:eastAsia="Calibri" w:hAnsi="Times New Roman" w:cs="Times New Roman"/>
          <w:b/>
        </w:rPr>
        <w:t xml:space="preserve"> nie wymaga składania ofert w postaci katalogów elektronicznych</w:t>
      </w:r>
      <w:r w:rsidRPr="005877F1">
        <w:rPr>
          <w:rFonts w:ascii="Times New Roman" w:eastAsia="Calibri" w:hAnsi="Times New Roman" w:cs="Times New Roman"/>
        </w:rPr>
        <w:t>.</w:t>
      </w:r>
    </w:p>
    <w:p w:rsidR="005877F1" w:rsidRPr="005877F1" w:rsidRDefault="005877F1" w:rsidP="00982028">
      <w:pPr>
        <w:spacing w:after="0" w:line="240" w:lineRule="auto"/>
        <w:ind w:left="426" w:hanging="426"/>
        <w:jc w:val="both"/>
        <w:rPr>
          <w:rFonts w:ascii="Times New Roman" w:eastAsia="Calibri" w:hAnsi="Times New Roman" w:cs="Times New Roman"/>
          <w:b/>
          <w:sz w:val="12"/>
          <w:szCs w:val="12"/>
        </w:rPr>
      </w:pPr>
    </w:p>
    <w:p w:rsidR="005877F1" w:rsidRPr="005877F1" w:rsidRDefault="005877F1" w:rsidP="00C95F5A">
      <w:pPr>
        <w:numPr>
          <w:ilvl w:val="0"/>
          <w:numId w:val="102"/>
        </w:numPr>
        <w:spacing w:after="0" w:line="240" w:lineRule="auto"/>
        <w:ind w:left="426" w:hanging="426"/>
        <w:jc w:val="both"/>
        <w:rPr>
          <w:rFonts w:ascii="Times New Roman" w:eastAsia="Calibri" w:hAnsi="Times New Roman" w:cs="Times New Roman"/>
          <w:b/>
        </w:rPr>
      </w:pPr>
      <w:r w:rsidRPr="005877F1">
        <w:rPr>
          <w:rFonts w:ascii="Times New Roman" w:eastAsia="Calibri" w:hAnsi="Times New Roman" w:cs="Times New Roman"/>
        </w:rPr>
        <w:t xml:space="preserve">Zamawiający </w:t>
      </w:r>
      <w:r w:rsidRPr="005877F1">
        <w:rPr>
          <w:rFonts w:ascii="Times New Roman" w:eastAsia="Calibri" w:hAnsi="Times New Roman" w:cs="Times New Roman"/>
          <w:b/>
        </w:rPr>
        <w:t xml:space="preserve">nie przewiduje </w:t>
      </w:r>
      <w:r w:rsidRPr="005877F1">
        <w:rPr>
          <w:rFonts w:ascii="Times New Roman" w:eastAsia="Calibri" w:hAnsi="Times New Roman" w:cs="Times New Roman"/>
        </w:rPr>
        <w:t xml:space="preserve"> możliwości udzielenia zamówień, o których mowa w art. 214 ust. 1 pkt 8 ustawy PZP.</w:t>
      </w:r>
    </w:p>
    <w:p w:rsidR="005877F1" w:rsidRPr="005877F1" w:rsidRDefault="005877F1" w:rsidP="00982028">
      <w:pPr>
        <w:spacing w:after="0" w:line="240" w:lineRule="auto"/>
        <w:ind w:left="426" w:hanging="426"/>
        <w:jc w:val="both"/>
        <w:rPr>
          <w:rFonts w:ascii="Times New Roman" w:eastAsia="Calibri" w:hAnsi="Times New Roman" w:cs="Times New Roman"/>
          <w:b/>
          <w:sz w:val="12"/>
          <w:szCs w:val="12"/>
        </w:rPr>
      </w:pPr>
    </w:p>
    <w:p w:rsidR="005877F1" w:rsidRPr="005877F1" w:rsidRDefault="005877F1" w:rsidP="00C95F5A">
      <w:pPr>
        <w:numPr>
          <w:ilvl w:val="0"/>
          <w:numId w:val="102"/>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Zamawiający nie przewiduje obowiązku osobistego wykonania przez Wykonawcę kluczowych zadań.</w:t>
      </w:r>
    </w:p>
    <w:p w:rsidR="005877F1" w:rsidRPr="005877F1" w:rsidRDefault="005877F1" w:rsidP="00982028">
      <w:pPr>
        <w:spacing w:after="0" w:line="240" w:lineRule="auto"/>
        <w:ind w:left="426" w:hanging="426"/>
        <w:jc w:val="both"/>
        <w:rPr>
          <w:rFonts w:ascii="Times New Roman" w:eastAsia="Calibri" w:hAnsi="Times New Roman" w:cs="Times New Roman"/>
          <w:color w:val="00B050"/>
          <w:sz w:val="12"/>
          <w:szCs w:val="12"/>
        </w:rPr>
      </w:pPr>
    </w:p>
    <w:p w:rsidR="005877F1" w:rsidRPr="005877F1" w:rsidRDefault="005877F1" w:rsidP="00C95F5A">
      <w:pPr>
        <w:numPr>
          <w:ilvl w:val="0"/>
          <w:numId w:val="102"/>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Zamawiający </w:t>
      </w:r>
      <w:r w:rsidRPr="005877F1">
        <w:rPr>
          <w:rFonts w:ascii="Times New Roman" w:eastAsia="Calibri" w:hAnsi="Times New Roman" w:cs="Times New Roman"/>
          <w:b/>
        </w:rPr>
        <w:t>nie przewiduje</w:t>
      </w:r>
      <w:r w:rsidRPr="005877F1">
        <w:rPr>
          <w:rFonts w:ascii="Times New Roman" w:eastAsia="Calibri" w:hAnsi="Times New Roman" w:cs="Times New Roman"/>
        </w:rPr>
        <w:t xml:space="preserve"> zawarcia umowy ramowej.</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C95F5A">
      <w:pPr>
        <w:numPr>
          <w:ilvl w:val="0"/>
          <w:numId w:val="102"/>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Aukcja elektroniczna </w:t>
      </w:r>
      <w:r w:rsidRPr="005877F1">
        <w:rPr>
          <w:rFonts w:ascii="Times New Roman" w:eastAsia="Calibri" w:hAnsi="Times New Roman" w:cs="Times New Roman"/>
          <w:b/>
        </w:rPr>
        <w:t>nie jest przewidziana.</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C95F5A">
      <w:pPr>
        <w:numPr>
          <w:ilvl w:val="0"/>
          <w:numId w:val="102"/>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Zamawiający nie zastrzega możliwości ubiegania się o udzielenie zamówienia wyłącznie przez Wykonawców, o których mowa w art. 94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w:t>
      </w:r>
    </w:p>
    <w:p w:rsidR="005877F1" w:rsidRDefault="005877F1" w:rsidP="00982028">
      <w:pPr>
        <w:spacing w:after="0" w:line="240" w:lineRule="auto"/>
        <w:ind w:left="426" w:hanging="426"/>
        <w:jc w:val="both"/>
        <w:rPr>
          <w:rFonts w:ascii="Times New Roman" w:eastAsia="Calibri" w:hAnsi="Times New Roman" w:cs="Times New Roman"/>
          <w:sz w:val="12"/>
          <w:szCs w:val="12"/>
        </w:rPr>
      </w:pPr>
    </w:p>
    <w:p w:rsidR="005934AF" w:rsidRDefault="005934AF" w:rsidP="00982028">
      <w:pPr>
        <w:spacing w:after="0" w:line="240" w:lineRule="auto"/>
        <w:ind w:left="426" w:hanging="426"/>
        <w:jc w:val="both"/>
        <w:rPr>
          <w:rFonts w:ascii="Times New Roman" w:eastAsia="Calibri" w:hAnsi="Times New Roman" w:cs="Times New Roman"/>
          <w:sz w:val="12"/>
          <w:szCs w:val="12"/>
        </w:rPr>
      </w:pPr>
    </w:p>
    <w:p w:rsidR="005934AF" w:rsidRDefault="005934AF" w:rsidP="00982028">
      <w:pPr>
        <w:spacing w:after="0" w:line="240" w:lineRule="auto"/>
        <w:ind w:left="426" w:hanging="426"/>
        <w:jc w:val="both"/>
        <w:rPr>
          <w:rFonts w:ascii="Times New Roman" w:eastAsia="Calibri" w:hAnsi="Times New Roman" w:cs="Times New Roman"/>
          <w:sz w:val="12"/>
          <w:szCs w:val="12"/>
        </w:rPr>
      </w:pPr>
    </w:p>
    <w:p w:rsidR="005934AF" w:rsidRPr="005877F1" w:rsidRDefault="005934AF"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C95F5A">
      <w:pPr>
        <w:numPr>
          <w:ilvl w:val="0"/>
          <w:numId w:val="102"/>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 xml:space="preserve">Zamawiający nie określa dodatkowych wymagań związanych z zatrudnieniem osób, o których mowa w art. 95 oraz 96 ust. 2 pkt 2 ustawy </w:t>
      </w:r>
      <w:proofErr w:type="spellStart"/>
      <w:r w:rsidRPr="005877F1">
        <w:rPr>
          <w:rFonts w:ascii="Times New Roman" w:eastAsia="Calibri" w:hAnsi="Times New Roman" w:cs="Times New Roman"/>
          <w:szCs w:val="24"/>
        </w:rPr>
        <w:t>Pzp</w:t>
      </w:r>
      <w:proofErr w:type="spellEnd"/>
      <w:r w:rsidRPr="005877F1">
        <w:rPr>
          <w:rFonts w:ascii="Times New Roman" w:eastAsia="Calibri" w:hAnsi="Times New Roman" w:cs="Times New Roman"/>
          <w:szCs w:val="24"/>
        </w:rPr>
        <w:t>.</w:t>
      </w:r>
    </w:p>
    <w:p w:rsidR="005877F1" w:rsidRPr="005877F1" w:rsidRDefault="005877F1" w:rsidP="00982028">
      <w:pPr>
        <w:spacing w:after="0" w:line="240" w:lineRule="auto"/>
        <w:ind w:left="426" w:hanging="426"/>
        <w:contextualSpacing/>
        <w:jc w:val="both"/>
        <w:rPr>
          <w:rFonts w:ascii="Times New Roman" w:eastAsia="Calibri" w:hAnsi="Times New Roman" w:cs="Times New Roman"/>
          <w:sz w:val="12"/>
          <w:szCs w:val="12"/>
        </w:rPr>
      </w:pPr>
    </w:p>
    <w:p w:rsidR="005877F1" w:rsidRPr="005877F1" w:rsidRDefault="005877F1" w:rsidP="00C95F5A">
      <w:pPr>
        <w:numPr>
          <w:ilvl w:val="0"/>
          <w:numId w:val="102"/>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W nawiązaniu do art. 101 ust. 4 ustawy, jeżeli Zamawiający opisał przedmiot zamówienia przez odniesienie do norm, europejskich ocen technicznych, specyfikacji technicznych                          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rozwiązania  równoważne  opisywanym przez Zamawiającego, jest obowiązany wykazać wraz z ofertą, że oferowane przez niego dostawy spełniają wymagania określone przez Zamawiającego.</w:t>
      </w:r>
    </w:p>
    <w:p w:rsidR="005877F1" w:rsidRPr="005877F1" w:rsidRDefault="005877F1" w:rsidP="00982028">
      <w:pPr>
        <w:spacing w:after="0" w:line="240" w:lineRule="auto"/>
        <w:ind w:left="426" w:hanging="426"/>
        <w:contextualSpacing/>
        <w:jc w:val="both"/>
        <w:rPr>
          <w:rFonts w:ascii="Times New Roman" w:eastAsia="Calibri" w:hAnsi="Times New Roman" w:cs="Times New Roman"/>
          <w:sz w:val="16"/>
          <w:szCs w:val="16"/>
        </w:rPr>
      </w:pPr>
    </w:p>
    <w:p w:rsidR="005877F1" w:rsidRPr="005877F1" w:rsidRDefault="005877F1" w:rsidP="00C95F5A">
      <w:pPr>
        <w:numPr>
          <w:ilvl w:val="0"/>
          <w:numId w:val="102"/>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W  przypadku,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Wykonawca, który powołuje się na rozwiązania równoważne opisywanym przez Zamawiającego, jest obowiązany wykazać wraz z ofertą, że oferowane przez niego dostawy spełniają wymagania określone przez Zamawiającego.</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C95F5A">
      <w:pPr>
        <w:numPr>
          <w:ilvl w:val="0"/>
          <w:numId w:val="102"/>
        </w:numPr>
        <w:spacing w:after="0" w:line="240" w:lineRule="auto"/>
        <w:ind w:left="426" w:hanging="426"/>
        <w:contextualSpacing/>
        <w:jc w:val="both"/>
        <w:rPr>
          <w:rFonts w:ascii="Times New Roman" w:eastAsia="Calibri" w:hAnsi="Times New Roman" w:cs="Times New Roman"/>
        </w:rPr>
      </w:pPr>
      <w:r w:rsidRPr="005877F1">
        <w:rPr>
          <w:rFonts w:ascii="Times New Roman" w:hAnsi="Times New Roman" w:cs="Times New Roman"/>
          <w:color w:val="000000"/>
        </w:rPr>
        <w:t xml:space="preserve">Zamawiający przewiduje możliwość unieważnienia postępowania na podstawie </w:t>
      </w:r>
      <w:r w:rsidRPr="005877F1">
        <w:rPr>
          <w:rFonts w:ascii="Times New Roman" w:hAnsi="Times New Roman" w:cs="Times New Roman"/>
        </w:rPr>
        <w:t xml:space="preserve">art. 310 </w:t>
      </w:r>
      <w:r w:rsidRPr="005877F1">
        <w:rPr>
          <w:rFonts w:ascii="Times New Roman" w:hAnsi="Times New Roman" w:cs="Times New Roman"/>
          <w:color w:val="000000"/>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C95F5A">
      <w:pPr>
        <w:numPr>
          <w:ilvl w:val="0"/>
          <w:numId w:val="102"/>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Zamawiający nie przewiduje rozliczenia w walutach obcych.</w:t>
      </w:r>
    </w:p>
    <w:p w:rsidR="005877F1" w:rsidRPr="005877F1" w:rsidRDefault="005877F1" w:rsidP="00982028">
      <w:pPr>
        <w:spacing w:after="0" w:line="240" w:lineRule="auto"/>
        <w:ind w:left="426" w:hanging="426"/>
        <w:rPr>
          <w:rFonts w:ascii="Times New Roman" w:eastAsia="Calibri" w:hAnsi="Times New Roman" w:cs="Times New Roman"/>
          <w:sz w:val="12"/>
          <w:szCs w:val="12"/>
        </w:rPr>
      </w:pPr>
    </w:p>
    <w:p w:rsidR="005877F1" w:rsidRPr="005877F1" w:rsidRDefault="005877F1" w:rsidP="00C95F5A">
      <w:pPr>
        <w:numPr>
          <w:ilvl w:val="0"/>
          <w:numId w:val="102"/>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Koszty związane z przygotowaniem i złożeniem oferty ponosi Wykonawca. Zamawiający nie przewiduje zwrotu kosztów udziału w postępowaniu.</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C95F5A">
      <w:pPr>
        <w:numPr>
          <w:ilvl w:val="0"/>
          <w:numId w:val="102"/>
        </w:numPr>
        <w:tabs>
          <w:tab w:val="left" w:pos="1134"/>
          <w:tab w:val="left" w:pos="9214"/>
        </w:tabs>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Zamawiający nie przewiduje odbycia przez Wykonawcę wizji lokalnej lub sprawdzenia przez Wykonawcę dokumentów niezbędnych do realizacji zamówienia dostępnych na miejscu u Zamawiającego.</w:t>
      </w:r>
    </w:p>
    <w:p w:rsidR="005877F1" w:rsidRPr="005877F1" w:rsidRDefault="005877F1" w:rsidP="00982028">
      <w:pPr>
        <w:tabs>
          <w:tab w:val="left" w:pos="1134"/>
          <w:tab w:val="left" w:pos="9214"/>
        </w:tabs>
        <w:spacing w:after="0" w:line="240" w:lineRule="auto"/>
        <w:ind w:left="426" w:hanging="426"/>
        <w:rPr>
          <w:rFonts w:ascii="Times New Roman" w:eastAsia="Calibri" w:hAnsi="Times New Roman" w:cs="Times New Roman"/>
          <w:sz w:val="12"/>
          <w:szCs w:val="12"/>
        </w:rPr>
      </w:pPr>
      <w:r w:rsidRPr="005877F1">
        <w:rPr>
          <w:rFonts w:ascii="Times New Roman" w:eastAsia="Calibri" w:hAnsi="Times New Roman" w:cs="Times New Roman"/>
        </w:rPr>
        <w:t xml:space="preserve"> </w:t>
      </w:r>
    </w:p>
    <w:p w:rsidR="005877F1" w:rsidRPr="005877F1" w:rsidRDefault="005877F1" w:rsidP="00C95F5A">
      <w:pPr>
        <w:numPr>
          <w:ilvl w:val="0"/>
          <w:numId w:val="102"/>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Wszystkie załączniki do niniejszej SWZ stanowią jej integralną część.</w:t>
      </w:r>
    </w:p>
    <w:p w:rsidR="005877F1" w:rsidRPr="005877F1" w:rsidRDefault="005877F1" w:rsidP="005877F1">
      <w:pPr>
        <w:spacing w:after="0" w:line="240" w:lineRule="auto"/>
        <w:ind w:left="426"/>
        <w:jc w:val="both"/>
        <w:rPr>
          <w:rFonts w:ascii="Times New Roman" w:eastAsia="Calibri" w:hAnsi="Times New Roman" w:cs="Times New Roman"/>
          <w:b/>
          <w:sz w:val="16"/>
          <w:szCs w:val="16"/>
        </w:rPr>
      </w:pPr>
    </w:p>
    <w:p w:rsidR="005877F1" w:rsidRPr="005877F1" w:rsidRDefault="005877F1" w:rsidP="005877F1">
      <w:pPr>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IV. TERMIN WYKONANIA ZAMÓWIENIA</w:t>
      </w:r>
    </w:p>
    <w:p w:rsidR="005877F1" w:rsidRDefault="005877F1" w:rsidP="005877F1">
      <w:pPr>
        <w:spacing w:after="0" w:line="240" w:lineRule="auto"/>
        <w:jc w:val="both"/>
        <w:rPr>
          <w:rFonts w:ascii="Times New Roman" w:eastAsia="Calibri" w:hAnsi="Times New Roman" w:cs="Times New Roman"/>
          <w:b/>
        </w:rPr>
      </w:pPr>
      <w:r w:rsidRPr="005877F1">
        <w:rPr>
          <w:rFonts w:ascii="Times New Roman" w:eastAsia="Calibri" w:hAnsi="Times New Roman" w:cs="Times New Roman"/>
        </w:rPr>
        <w:t xml:space="preserve">Termin realizacji zamówienia: </w:t>
      </w:r>
      <w:r w:rsidR="0037017A" w:rsidRPr="0037017A">
        <w:rPr>
          <w:rFonts w:ascii="Times New Roman" w:eastAsia="Calibri" w:hAnsi="Times New Roman" w:cs="Times New Roman"/>
          <w:b/>
        </w:rPr>
        <w:t xml:space="preserve">do </w:t>
      </w:r>
      <w:r w:rsidR="005929D8">
        <w:rPr>
          <w:rFonts w:ascii="Times New Roman" w:eastAsia="Calibri" w:hAnsi="Times New Roman" w:cs="Times New Roman"/>
          <w:b/>
        </w:rPr>
        <w:t>6 miesięcy od dnia zawarcia umowy</w:t>
      </w:r>
    </w:p>
    <w:p w:rsidR="0037017A" w:rsidRPr="0037017A" w:rsidRDefault="0037017A" w:rsidP="005877F1">
      <w:pPr>
        <w:spacing w:after="0" w:line="240" w:lineRule="auto"/>
        <w:jc w:val="both"/>
        <w:rPr>
          <w:rFonts w:ascii="Times New Roman" w:eastAsia="Calibri" w:hAnsi="Times New Roman" w:cs="Times New Roman"/>
          <w:b/>
          <w:sz w:val="16"/>
          <w:szCs w:val="16"/>
        </w:rPr>
      </w:pPr>
    </w:p>
    <w:p w:rsidR="0080217A" w:rsidRPr="005877F1" w:rsidRDefault="0080217A" w:rsidP="0080217A">
      <w:pPr>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V. WARUNKI UDZIAŁU W POSTĘPOWANIU ORAZ PODSTAWY WYKLUCZENIA                   Z POSTĘPOWANIA WYKONAWCY.</w:t>
      </w:r>
    </w:p>
    <w:p w:rsidR="0080217A" w:rsidRPr="005877F1" w:rsidRDefault="0080217A" w:rsidP="0080217A">
      <w:pPr>
        <w:numPr>
          <w:ilvl w:val="3"/>
          <w:numId w:val="76"/>
        </w:numPr>
        <w:spacing w:after="0" w:line="240" w:lineRule="auto"/>
        <w:ind w:left="284" w:hanging="284"/>
        <w:contextualSpacing/>
        <w:jc w:val="both"/>
        <w:rPr>
          <w:rFonts w:ascii="Times New Roman" w:eastAsia="Calibri" w:hAnsi="Times New Roman" w:cs="Times New Roman"/>
          <w:szCs w:val="24"/>
          <w:lang w:eastAsia="pl-PL"/>
        </w:rPr>
      </w:pPr>
      <w:r w:rsidRPr="005877F1">
        <w:rPr>
          <w:rFonts w:ascii="Times New Roman" w:eastAsia="Calibri" w:hAnsi="Times New Roman" w:cs="Times New Roman"/>
          <w:szCs w:val="24"/>
          <w:lang w:eastAsia="pl-PL"/>
        </w:rPr>
        <w:t xml:space="preserve">O udzielenie zamówienia mogą ubiegać się Wykonawcy, którzy spełniają warunki dotyczące: </w:t>
      </w:r>
    </w:p>
    <w:p w:rsidR="0080217A" w:rsidRPr="005877F1" w:rsidRDefault="0080217A" w:rsidP="0080217A">
      <w:pPr>
        <w:numPr>
          <w:ilvl w:val="0"/>
          <w:numId w:val="83"/>
        </w:numPr>
        <w:spacing w:after="0" w:line="240" w:lineRule="auto"/>
        <w:ind w:left="567" w:right="20" w:hanging="425"/>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zdolności do występowania w obrocie gospodarczym:</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uprawnień do prowadzenia określonej działalności gospodarczej lub zawodowej, o ile wynika to z odrębnych przepisów:</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sytuacji ekonomicznej lub finansowej:</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zdolności technicznej lub zawodowej:</w:t>
      </w:r>
    </w:p>
    <w:p w:rsidR="0080217A" w:rsidRPr="005877F1" w:rsidRDefault="0080217A" w:rsidP="0080217A">
      <w:pPr>
        <w:autoSpaceDE w:val="0"/>
        <w:autoSpaceDN w:val="0"/>
        <w:adjustRightInd w:val="0"/>
        <w:spacing w:after="0" w:line="240" w:lineRule="auto"/>
        <w:ind w:left="284"/>
        <w:jc w:val="both"/>
        <w:rPr>
          <w:rFonts w:ascii="Times New Roman" w:eastAsia="Calibri" w:hAnsi="Times New Roman" w:cs="Times New Roman"/>
          <w:bCs/>
          <w:lang w:eastAsia="pl-PL"/>
        </w:rPr>
      </w:pPr>
      <w:r w:rsidRPr="005877F1">
        <w:rPr>
          <w:rFonts w:ascii="Times New Roman" w:eastAsia="Calibri" w:hAnsi="Times New Roman" w:cs="Times New Roman"/>
          <w:bCs/>
          <w:lang w:eastAsia="pl-PL"/>
        </w:rPr>
        <w:t xml:space="preserve">     Zamawiający nie stawia warunku w powyższym zakresie.</w:t>
      </w:r>
    </w:p>
    <w:p w:rsidR="0080217A" w:rsidRPr="005877F1" w:rsidRDefault="0080217A" w:rsidP="0080217A">
      <w:pPr>
        <w:numPr>
          <w:ilvl w:val="3"/>
          <w:numId w:val="76"/>
        </w:numPr>
        <w:autoSpaceDE w:val="0"/>
        <w:autoSpaceDN w:val="0"/>
        <w:adjustRightInd w:val="0"/>
        <w:spacing w:after="0" w:line="240" w:lineRule="auto"/>
        <w:ind w:left="284"/>
        <w:contextualSpacing/>
        <w:jc w:val="both"/>
        <w:rPr>
          <w:rFonts w:ascii="Times New Roman" w:eastAsia="Calibri" w:hAnsi="Times New Roman" w:cs="Times New Roman"/>
          <w:color w:val="000000"/>
          <w:szCs w:val="24"/>
          <w:lang w:eastAsia="pl-PL"/>
        </w:rPr>
      </w:pPr>
      <w:r w:rsidRPr="005877F1">
        <w:rPr>
          <w:rFonts w:ascii="Times New Roman" w:eastAsia="Calibri" w:hAnsi="Times New Roman" w:cs="Times New Roman"/>
          <w:color w:val="000000"/>
          <w:szCs w:val="24"/>
          <w:lang w:eastAsia="pl-PL"/>
        </w:rPr>
        <w:t>Wykluczenie Wykonawców:</w:t>
      </w:r>
    </w:p>
    <w:p w:rsidR="0080217A" w:rsidRPr="005877F1" w:rsidRDefault="0080217A" w:rsidP="0080217A">
      <w:pPr>
        <w:numPr>
          <w:ilvl w:val="1"/>
          <w:numId w:val="92"/>
        </w:numPr>
        <w:autoSpaceDE w:val="0"/>
        <w:autoSpaceDN w:val="0"/>
        <w:adjustRightInd w:val="0"/>
        <w:spacing w:after="0" w:line="240" w:lineRule="auto"/>
        <w:ind w:left="709" w:hanging="425"/>
        <w:contextualSpacing/>
        <w:jc w:val="both"/>
        <w:rPr>
          <w:rFonts w:ascii="Times New Roman" w:eastAsia="Calibri" w:hAnsi="Times New Roman" w:cs="Times New Roman"/>
          <w:color w:val="000000"/>
          <w:szCs w:val="24"/>
          <w:lang w:eastAsia="pl-PL"/>
        </w:rPr>
      </w:pPr>
      <w:r w:rsidRPr="005877F1">
        <w:rPr>
          <w:rFonts w:ascii="Times New Roman" w:eastAsia="Calibri" w:hAnsi="Times New Roman" w:cs="Times New Roman"/>
          <w:color w:val="000000"/>
          <w:szCs w:val="24"/>
          <w:lang w:eastAsia="pl-PL"/>
        </w:rPr>
        <w:t xml:space="preserve">Z postępowania o udzielenie zamówienia publicznego </w:t>
      </w:r>
      <w:r w:rsidRPr="005877F1">
        <w:rPr>
          <w:rFonts w:ascii="Times New Roman" w:eastAsia="Calibri" w:hAnsi="Times New Roman" w:cs="Times New Roman"/>
          <w:b/>
          <w:color w:val="000000"/>
          <w:szCs w:val="24"/>
          <w:lang w:eastAsia="pl-PL"/>
        </w:rPr>
        <w:t>wyklucza się Wykonawcę</w:t>
      </w:r>
      <w:r w:rsidRPr="005877F1">
        <w:rPr>
          <w:rFonts w:ascii="Times New Roman" w:eastAsia="Calibri" w:hAnsi="Times New Roman" w:cs="Times New Roman"/>
          <w:color w:val="000000"/>
          <w:szCs w:val="24"/>
          <w:lang w:eastAsia="pl-PL"/>
        </w:rPr>
        <w:t xml:space="preserve">, </w:t>
      </w:r>
      <w:r w:rsidRPr="005877F1">
        <w:rPr>
          <w:rFonts w:ascii="Times New Roman" w:eastAsia="Calibri" w:hAnsi="Times New Roman" w:cs="Times New Roman"/>
          <w:color w:val="000000"/>
          <w:szCs w:val="24"/>
          <w:lang w:eastAsia="pl-PL"/>
        </w:rPr>
        <w:br/>
        <w:t xml:space="preserve">w stosunku do którego zachodzi którakolwiek z okoliczności, o których mowa w art. 108   ust. 1 pkt. 1-6 </w:t>
      </w:r>
      <w:proofErr w:type="spellStart"/>
      <w:r w:rsidRPr="005877F1">
        <w:rPr>
          <w:rFonts w:ascii="Times New Roman" w:eastAsia="Calibri" w:hAnsi="Times New Roman" w:cs="Times New Roman"/>
          <w:color w:val="000000"/>
          <w:szCs w:val="24"/>
          <w:lang w:eastAsia="pl-PL"/>
        </w:rPr>
        <w:t>Pzp</w:t>
      </w:r>
      <w:proofErr w:type="spellEnd"/>
      <w:r w:rsidRPr="005877F1">
        <w:rPr>
          <w:rFonts w:ascii="Times New Roman" w:eastAsia="Calibri" w:hAnsi="Times New Roman" w:cs="Times New Roman"/>
          <w:color w:val="000000"/>
          <w:szCs w:val="24"/>
          <w:lang w:eastAsia="pl-PL"/>
        </w:rPr>
        <w:t xml:space="preserve">, z zastrzeżeniem art. 110 ust. 2 </w:t>
      </w:r>
      <w:proofErr w:type="spellStart"/>
      <w:r w:rsidRPr="005877F1">
        <w:rPr>
          <w:rFonts w:ascii="Times New Roman" w:eastAsia="Calibri" w:hAnsi="Times New Roman" w:cs="Times New Roman"/>
          <w:color w:val="000000"/>
          <w:szCs w:val="24"/>
          <w:lang w:eastAsia="pl-PL"/>
        </w:rPr>
        <w:t>Pzp</w:t>
      </w:r>
      <w:proofErr w:type="spellEnd"/>
      <w:r w:rsidRPr="005877F1">
        <w:rPr>
          <w:rFonts w:ascii="Times New Roman" w:eastAsia="Calibri" w:hAnsi="Times New Roman" w:cs="Times New Roman"/>
          <w:color w:val="000000"/>
          <w:szCs w:val="24"/>
          <w:lang w:eastAsia="pl-PL"/>
        </w:rPr>
        <w:t>, tj. wyklucza się Wykonawcę:</w:t>
      </w:r>
    </w:p>
    <w:p w:rsidR="0080217A" w:rsidRPr="005877F1" w:rsidRDefault="0080217A" w:rsidP="0080217A">
      <w:pPr>
        <w:numPr>
          <w:ilvl w:val="0"/>
          <w:numId w:val="93"/>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będącego osobą fizyczną, którego prawomocnie skazano za przestępstwo:</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udziału w zorganizowanej grupie przestępczej albo związku mającym na celu popełnienie przestępstwa lub przestępstwa skarbowego, o którym mowa w art. 258 Kodeksu karnego,</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handlu ludźmi, o którym mowa w art. 189a Kodeksu karnego,</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o którym mowa w art. 228–230a, art. 250a Kodeksu karnego, w art. 46–48 ustawy </w:t>
      </w:r>
      <w:r>
        <w:rPr>
          <w:rFonts w:ascii="Times New Roman" w:eastAsia="Times New Roman" w:hAnsi="Times New Roman" w:cs="Times New Roman"/>
        </w:rPr>
        <w:br/>
      </w:r>
      <w:r w:rsidRPr="005877F1">
        <w:rPr>
          <w:rFonts w:ascii="Times New Roman" w:eastAsia="Times New Roman" w:hAnsi="Times New Roman" w:cs="Times New Roman"/>
        </w:rPr>
        <w:t>z dnia 25 czerwca 2010 r. o sporcie (Dz. U. z 202</w:t>
      </w:r>
      <w:r>
        <w:rPr>
          <w:rFonts w:ascii="Times New Roman" w:eastAsia="Times New Roman" w:hAnsi="Times New Roman" w:cs="Times New Roman"/>
        </w:rPr>
        <w:t>3 r. poz. 2048</w:t>
      </w:r>
      <w:r w:rsidRPr="005877F1">
        <w:rPr>
          <w:rFonts w:ascii="Times New Roman" w:eastAsia="Times New Roman" w:hAnsi="Times New Roman" w:cs="Times New Roman"/>
        </w:rPr>
        <w:t xml:space="preserve"> oraz z 202</w:t>
      </w:r>
      <w:r>
        <w:rPr>
          <w:rFonts w:ascii="Times New Roman" w:eastAsia="Times New Roman" w:hAnsi="Times New Roman" w:cs="Times New Roman"/>
        </w:rPr>
        <w:t>4</w:t>
      </w:r>
      <w:r w:rsidRPr="005877F1">
        <w:rPr>
          <w:rFonts w:ascii="Times New Roman" w:eastAsia="Times New Roman" w:hAnsi="Times New Roman" w:cs="Times New Roman"/>
        </w:rPr>
        <w:t xml:space="preserve"> r. </w:t>
      </w:r>
      <w:r>
        <w:rPr>
          <w:rFonts w:ascii="Times New Roman" w:eastAsia="Times New Roman" w:hAnsi="Times New Roman" w:cs="Times New Roman"/>
        </w:rPr>
        <w:br/>
      </w:r>
      <w:r w:rsidRPr="005877F1">
        <w:rPr>
          <w:rFonts w:ascii="Times New Roman" w:eastAsia="Times New Roman" w:hAnsi="Times New Roman" w:cs="Times New Roman"/>
        </w:rPr>
        <w:t xml:space="preserve">poz. </w:t>
      </w:r>
      <w:r>
        <w:rPr>
          <w:rFonts w:ascii="Times New Roman" w:eastAsia="Times New Roman" w:hAnsi="Times New Roman" w:cs="Times New Roman"/>
        </w:rPr>
        <w:t>1166</w:t>
      </w:r>
      <w:r w:rsidRPr="005877F1">
        <w:rPr>
          <w:rFonts w:ascii="Times New Roman" w:eastAsia="Times New Roman" w:hAnsi="Times New Roman" w:cs="Times New Roman"/>
        </w:rPr>
        <w:t xml:space="preserve">) lub w art. 54 ust. 1–4 ustawy z dnia 12 maja 2011 r. o refundacji leków, </w:t>
      </w:r>
      <w:r w:rsidRPr="005877F1">
        <w:rPr>
          <w:rFonts w:ascii="Times New Roman" w:eastAsia="Times New Roman" w:hAnsi="Times New Roman" w:cs="Times New Roman"/>
        </w:rPr>
        <w:lastRenderedPageBreak/>
        <w:t>środków spożywczych specjalnego przeznaczenia żywieniowego oraz wyrobów medycznych (Dz. U. z 202</w:t>
      </w:r>
      <w:r>
        <w:rPr>
          <w:rFonts w:ascii="Times New Roman" w:eastAsia="Times New Roman" w:hAnsi="Times New Roman" w:cs="Times New Roman"/>
        </w:rPr>
        <w:t>4</w:t>
      </w:r>
      <w:r w:rsidRPr="005877F1">
        <w:rPr>
          <w:rFonts w:ascii="Times New Roman" w:eastAsia="Times New Roman" w:hAnsi="Times New Roman" w:cs="Times New Roman"/>
        </w:rPr>
        <w:t xml:space="preserve"> r. poz. </w:t>
      </w:r>
      <w:r>
        <w:rPr>
          <w:rFonts w:ascii="Times New Roman" w:eastAsia="Times New Roman" w:hAnsi="Times New Roman" w:cs="Times New Roman"/>
        </w:rPr>
        <w:t>930</w:t>
      </w:r>
      <w:r w:rsidRPr="005877F1">
        <w:rPr>
          <w:rFonts w:ascii="Times New Roman" w:eastAsia="Times New Roman" w:hAnsi="Times New Roman" w:cs="Times New Roman"/>
        </w:rPr>
        <w:t>)</w:t>
      </w:r>
      <w:r>
        <w:rPr>
          <w:rFonts w:ascii="Times New Roman" w:eastAsia="Times New Roman" w:hAnsi="Times New Roman" w:cs="Times New Roman"/>
        </w:rPr>
        <w:t>,</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o charakterze terrorystycznym, o którym mowa w art. 115 § 20 Kodeksu karnego, lub mające na celu popełnienie tego przestępstwa,</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Pr>
          <w:rFonts w:ascii="Times New Roman" w:eastAsia="Times New Roman" w:hAnsi="Times New Roman" w:cs="Times New Roman"/>
        </w:rPr>
        <w:t xml:space="preserve">z 2021 </w:t>
      </w:r>
      <w:r w:rsidRPr="005877F1">
        <w:rPr>
          <w:rFonts w:ascii="Times New Roman" w:eastAsia="Times New Roman" w:hAnsi="Times New Roman" w:cs="Times New Roman"/>
        </w:rPr>
        <w:t xml:space="preserve">poz. </w:t>
      </w:r>
      <w:r>
        <w:rPr>
          <w:rFonts w:ascii="Times New Roman" w:eastAsia="Times New Roman" w:hAnsi="Times New Roman" w:cs="Times New Roman"/>
        </w:rPr>
        <w:t>1745</w:t>
      </w:r>
      <w:r w:rsidRPr="005877F1">
        <w:rPr>
          <w:rFonts w:ascii="Times New Roman" w:eastAsia="Times New Roman" w:hAnsi="Times New Roman" w:cs="Times New Roman"/>
        </w:rPr>
        <w:t>),</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przeciwko obrotowi gospodarczemu, o których mowa w </w:t>
      </w:r>
      <w:hyperlink r:id="rId13" w:anchor="/document/16798683?unitId=art(296)&amp;cm=DOCUMENT" w:history="1">
        <w:r w:rsidRPr="005877F1">
          <w:rPr>
            <w:rFonts w:ascii="Times New Roman" w:hAnsi="Times New Roman"/>
            <w:color w:val="0000FF"/>
            <w:u w:val="single"/>
          </w:rPr>
          <w:t>art. 296-307</w:t>
        </w:r>
      </w:hyperlink>
      <w:r w:rsidRPr="005877F1">
        <w:rPr>
          <w:rFonts w:ascii="Times New Roman" w:eastAsia="Times New Roman" w:hAnsi="Times New Roman" w:cs="Times New Roman"/>
        </w:rPr>
        <w:t xml:space="preserve"> Kodeksu karnego, przestępstwo oszustwa, o którym mowa w art. 286 Kodeksu karnego, przestępstwo przeciwko wiarygodności dokumentów, o których mowa w art. 270-277d Kodeksu karnego, lub przestępstwo skarbowe,</w:t>
      </w:r>
    </w:p>
    <w:p w:rsidR="0080217A" w:rsidRPr="005877F1" w:rsidRDefault="0080217A" w:rsidP="0080217A">
      <w:pPr>
        <w:numPr>
          <w:ilvl w:val="0"/>
          <w:numId w:val="94"/>
        </w:numPr>
        <w:shd w:val="clear" w:color="auto" w:fill="FFFFFF"/>
        <w:autoSpaceDN w:val="0"/>
        <w:spacing w:after="0" w:line="240" w:lineRule="auto"/>
        <w:ind w:left="1276" w:hanging="283"/>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o którym mowa w art. 9 ust. 1 i 3 lub art. 10 ustawy z dnia 15 czerwca 2012 r. </w:t>
      </w:r>
      <w:r>
        <w:rPr>
          <w:rFonts w:ascii="Times New Roman" w:eastAsia="Times New Roman" w:hAnsi="Times New Roman" w:cs="Times New Roman"/>
        </w:rPr>
        <w:br/>
      </w:r>
      <w:r w:rsidRPr="005877F1">
        <w:rPr>
          <w:rFonts w:ascii="Times New Roman" w:eastAsia="Times New Roman" w:hAnsi="Times New Roman" w:cs="Times New Roman"/>
        </w:rPr>
        <w:t>o skutkach powierzania wykonywania pracy cudzoziemcom przebywającym wbrew przepisom na terytorium Rzeczypospolitej Polskiej,</w:t>
      </w:r>
    </w:p>
    <w:p w:rsidR="0080217A" w:rsidRPr="005877F1" w:rsidRDefault="0080217A" w:rsidP="0080217A">
      <w:pPr>
        <w:shd w:val="clear" w:color="auto" w:fill="FFFFFF"/>
        <w:autoSpaceDN w:val="0"/>
        <w:spacing w:after="0" w:line="240" w:lineRule="auto"/>
        <w:ind w:left="709" w:firstLine="284"/>
        <w:contextualSpacing/>
        <w:jc w:val="both"/>
        <w:rPr>
          <w:rFonts w:ascii="Times New Roman" w:eastAsia="Times New Roman" w:hAnsi="Times New Roman" w:cs="Times New Roman"/>
        </w:rPr>
      </w:pPr>
      <w:r w:rsidRPr="005877F1">
        <w:rPr>
          <w:rFonts w:ascii="Times New Roman" w:eastAsia="Times New Roman" w:hAnsi="Times New Roman" w:cs="Times New Roman"/>
        </w:rPr>
        <w:t>- lub za odpowiedni czyn zabroniony określony w przepisach prawa obcego;</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wobec którego prawomocnie orzeczono zakaz ubiegania się o zamówienia publiczne;</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jeżeli Zamawiający może stwierdzić, na podstawie wiarygodnych przesłanek, że </w:t>
      </w:r>
      <w:r>
        <w:rPr>
          <w:rFonts w:ascii="Times New Roman" w:eastAsia="Times New Roman" w:hAnsi="Times New Roman" w:cs="Times New Roman"/>
        </w:rPr>
        <w:t>w</w:t>
      </w:r>
      <w:r w:rsidRPr="005877F1">
        <w:rPr>
          <w:rFonts w:ascii="Times New Roman" w:eastAsia="Times New Roman" w:hAnsi="Times New Roman" w:cs="Times New Roman"/>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0217A" w:rsidRPr="005877F1" w:rsidRDefault="0080217A" w:rsidP="0080217A">
      <w:pPr>
        <w:numPr>
          <w:ilvl w:val="0"/>
          <w:numId w:val="95"/>
        </w:numPr>
        <w:shd w:val="clear" w:color="auto" w:fill="FFFFFF"/>
        <w:autoSpaceDN w:val="0"/>
        <w:spacing w:after="0" w:line="240" w:lineRule="auto"/>
        <w:ind w:left="993" w:hanging="284"/>
        <w:contextualSpacing/>
        <w:jc w:val="both"/>
        <w:rPr>
          <w:rFonts w:ascii="Times New Roman" w:eastAsia="Times New Roman" w:hAnsi="Times New Roman" w:cs="Times New Roman"/>
        </w:rPr>
      </w:pPr>
      <w:r w:rsidRPr="005877F1">
        <w:rPr>
          <w:rFonts w:ascii="Times New Roman" w:eastAsia="Times New Roman" w:hAnsi="Times New Roman" w:cs="Times New Roman"/>
        </w:rPr>
        <w:t xml:space="preserve">jeżeli, w przypadkach, o których mowa w art. 85 ust. 1 </w:t>
      </w:r>
      <w:proofErr w:type="spellStart"/>
      <w:r w:rsidRPr="005877F1">
        <w:rPr>
          <w:rFonts w:ascii="Times New Roman" w:eastAsia="Times New Roman" w:hAnsi="Times New Roman" w:cs="Times New Roman"/>
        </w:rPr>
        <w:t>Pzp</w:t>
      </w:r>
      <w:proofErr w:type="spellEnd"/>
      <w:r w:rsidRPr="005877F1">
        <w:rPr>
          <w:rFonts w:ascii="Times New Roman" w:eastAsia="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0217A" w:rsidRPr="005877F1" w:rsidRDefault="0080217A" w:rsidP="0080217A">
      <w:pPr>
        <w:autoSpaceDN w:val="0"/>
        <w:spacing w:after="0" w:line="240" w:lineRule="auto"/>
        <w:ind w:left="709"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 xml:space="preserve">2.2 </w:t>
      </w:r>
      <w:r w:rsidRPr="005877F1">
        <w:rPr>
          <w:rFonts w:ascii="Times New Roman" w:eastAsia="Arial" w:hAnsi="Times New Roman" w:cs="Times New Roman"/>
          <w:lang w:eastAsia="pl-PL"/>
        </w:rPr>
        <w:tab/>
        <w:t xml:space="preserve">Wykluczenie Wykonawcy następuje na okres wskazany w art. 111 </w:t>
      </w:r>
      <w:proofErr w:type="spellStart"/>
      <w:r w:rsidRPr="005877F1">
        <w:rPr>
          <w:rFonts w:ascii="Times New Roman" w:eastAsia="Arial" w:hAnsi="Times New Roman" w:cs="Times New Roman"/>
          <w:lang w:eastAsia="pl-PL"/>
        </w:rPr>
        <w:t>Pzp</w:t>
      </w:r>
      <w:proofErr w:type="spellEnd"/>
      <w:r w:rsidRPr="005877F1">
        <w:rPr>
          <w:rFonts w:ascii="Times New Roman" w:eastAsia="Arial" w:hAnsi="Times New Roman" w:cs="Times New Roman"/>
          <w:lang w:eastAsia="pl-PL"/>
        </w:rPr>
        <w:t xml:space="preserve">. </w:t>
      </w:r>
    </w:p>
    <w:p w:rsidR="0080217A" w:rsidRPr="005877F1" w:rsidRDefault="0080217A" w:rsidP="0080217A">
      <w:pPr>
        <w:autoSpaceDN w:val="0"/>
        <w:spacing w:after="0" w:line="240" w:lineRule="auto"/>
        <w:ind w:left="709"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2.3</w:t>
      </w:r>
      <w:r w:rsidRPr="005877F1">
        <w:rPr>
          <w:rFonts w:ascii="Times New Roman" w:eastAsia="Arial" w:hAnsi="Times New Roman" w:cs="Times New Roman"/>
          <w:lang w:eastAsia="pl-PL"/>
        </w:rPr>
        <w:tab/>
        <w:t>Wykonawca może zostać wykluczony przez Zamawiającego na każdym etapie postępowania o udzielenie zamówienia.</w:t>
      </w:r>
    </w:p>
    <w:p w:rsidR="0080217A" w:rsidRPr="005877F1" w:rsidRDefault="0080217A" w:rsidP="0080217A">
      <w:pPr>
        <w:autoSpaceDN w:val="0"/>
        <w:spacing w:after="0" w:line="240" w:lineRule="auto"/>
        <w:ind w:left="709" w:hanging="425"/>
        <w:jc w:val="both"/>
        <w:rPr>
          <w:rFonts w:ascii="Times New Roman" w:eastAsia="Arial" w:hAnsi="Times New Roman" w:cs="Times New Roman"/>
          <w:lang w:eastAsia="pl-PL"/>
        </w:rPr>
      </w:pPr>
      <w:r w:rsidRPr="005877F1">
        <w:rPr>
          <w:rFonts w:ascii="Times New Roman" w:hAnsi="Times New Roman" w:cs="Times New Roman"/>
          <w:color w:val="000000"/>
        </w:rPr>
        <w:t xml:space="preserve">2.4 </w:t>
      </w:r>
      <w:r w:rsidRPr="005877F1">
        <w:rPr>
          <w:rFonts w:ascii="Times New Roman" w:hAnsi="Times New Roman" w:cs="Times New Roman"/>
          <w:color w:val="000000"/>
        </w:rPr>
        <w:tab/>
        <w:t xml:space="preserve">Wykonawca </w:t>
      </w:r>
      <w:r w:rsidRPr="005877F1">
        <w:rPr>
          <w:rFonts w:ascii="Times New Roman" w:hAnsi="Times New Roman" w:cs="Times New Roman"/>
          <w:b/>
          <w:bCs/>
          <w:color w:val="000000"/>
        </w:rPr>
        <w:t xml:space="preserve">nie podlega wykluczeniu </w:t>
      </w:r>
      <w:r w:rsidRPr="005877F1">
        <w:rPr>
          <w:rFonts w:ascii="Times New Roman" w:hAnsi="Times New Roman" w:cs="Times New Roman"/>
          <w:color w:val="000000"/>
        </w:rPr>
        <w:t xml:space="preserve">w okolicznościach określonych w art. 108 ust. 1 pkt 1, 2 i 5 </w:t>
      </w:r>
      <w:r w:rsidRPr="005877F1">
        <w:rPr>
          <w:rFonts w:ascii="Times New Roman" w:hAnsi="Times New Roman" w:cs="Times New Roman"/>
          <w:color w:val="FF0000"/>
        </w:rPr>
        <w:t xml:space="preserve"> </w:t>
      </w:r>
      <w:r w:rsidRPr="005877F1">
        <w:rPr>
          <w:rFonts w:ascii="Times New Roman" w:hAnsi="Times New Roman" w:cs="Times New Roman"/>
          <w:color w:val="000000"/>
        </w:rPr>
        <w:t xml:space="preserve">ustawy </w:t>
      </w:r>
      <w:proofErr w:type="spellStart"/>
      <w:r w:rsidRPr="005877F1">
        <w:rPr>
          <w:rFonts w:ascii="Times New Roman" w:hAnsi="Times New Roman" w:cs="Times New Roman"/>
          <w:color w:val="000000"/>
        </w:rPr>
        <w:t>Pzp</w:t>
      </w:r>
      <w:proofErr w:type="spellEnd"/>
      <w:r w:rsidRPr="005877F1">
        <w:rPr>
          <w:rFonts w:ascii="Times New Roman" w:hAnsi="Times New Roman" w:cs="Times New Roman"/>
          <w:color w:val="000000"/>
        </w:rPr>
        <w:t xml:space="preserve">, </w:t>
      </w:r>
      <w:r w:rsidRPr="005877F1">
        <w:rPr>
          <w:rFonts w:ascii="Times New Roman" w:hAnsi="Times New Roman" w:cs="Times New Roman"/>
          <w:b/>
          <w:color w:val="000000"/>
        </w:rPr>
        <w:t>jeżeli udowodni Zamawiającemu, że spełnił łącznie następujące przesłanki</w:t>
      </w:r>
      <w:r w:rsidRPr="005877F1">
        <w:rPr>
          <w:rFonts w:ascii="Times New Roman" w:hAnsi="Times New Roman" w:cs="Times New Roman"/>
          <w:color w:val="000000"/>
        </w:rPr>
        <w:t xml:space="preserve">: </w:t>
      </w:r>
    </w:p>
    <w:p w:rsidR="0080217A" w:rsidRPr="005877F1" w:rsidRDefault="0080217A" w:rsidP="0080217A">
      <w:pPr>
        <w:numPr>
          <w:ilvl w:val="3"/>
          <w:numId w:val="96"/>
        </w:numPr>
        <w:autoSpaceDE w:val="0"/>
        <w:autoSpaceDN w:val="0"/>
        <w:adjustRightInd w:val="0"/>
        <w:spacing w:after="0" w:line="240" w:lineRule="auto"/>
        <w:ind w:left="993"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naprawił lub zobowiązał się do naprawiania szkody wyrządzonej przestępstwem, wykroczeniem lub swoim nieprawidłowym postępowaniem, w tym poprzez zadośćuczynienie pieniężne; </w:t>
      </w:r>
    </w:p>
    <w:p w:rsidR="0080217A" w:rsidRPr="005877F1" w:rsidRDefault="0080217A" w:rsidP="0080217A">
      <w:pPr>
        <w:numPr>
          <w:ilvl w:val="3"/>
          <w:numId w:val="96"/>
        </w:numPr>
        <w:autoSpaceDE w:val="0"/>
        <w:autoSpaceDN w:val="0"/>
        <w:adjustRightInd w:val="0"/>
        <w:spacing w:after="0" w:line="240" w:lineRule="auto"/>
        <w:ind w:left="993"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80217A" w:rsidRPr="005877F1" w:rsidRDefault="0080217A" w:rsidP="0080217A">
      <w:pPr>
        <w:numPr>
          <w:ilvl w:val="3"/>
          <w:numId w:val="96"/>
        </w:numPr>
        <w:autoSpaceDE w:val="0"/>
        <w:autoSpaceDN w:val="0"/>
        <w:adjustRightInd w:val="0"/>
        <w:spacing w:after="0" w:line="240" w:lineRule="auto"/>
        <w:ind w:left="993"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podjął konkretne środki techniczne, organizacyjne i kadrowe, odpowiednie dla zapobiegania dalszym przestępstwom, wykroczeniom lub nieprawidłowemu postępowaniu, w szczególności: </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color w:val="000000"/>
        </w:rPr>
      </w:pPr>
      <w:r w:rsidRPr="005877F1">
        <w:rPr>
          <w:rFonts w:ascii="Times New Roman" w:hAnsi="Times New Roman" w:cs="Times New Roman"/>
          <w:color w:val="000000"/>
        </w:rPr>
        <w:lastRenderedPageBreak/>
        <w:t xml:space="preserve">a) zerwał wszelkie powiązania z osobami lub podmiotami odpowiedzialnymi za nieprawidłowe postępowanie Wykonawcy, </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color w:val="000000"/>
        </w:rPr>
      </w:pPr>
      <w:r w:rsidRPr="005877F1">
        <w:rPr>
          <w:rFonts w:ascii="Times New Roman" w:hAnsi="Times New Roman" w:cs="Times New Roman"/>
          <w:color w:val="000000"/>
        </w:rPr>
        <w:t xml:space="preserve">b) </w:t>
      </w:r>
      <w:r w:rsidRPr="005877F1">
        <w:rPr>
          <w:rFonts w:ascii="Times New Roman" w:hAnsi="Times New Roman" w:cs="Times New Roman"/>
          <w:color w:val="000000"/>
        </w:rPr>
        <w:tab/>
        <w:t xml:space="preserve">zreorganizował personel, </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color w:val="000000"/>
        </w:rPr>
      </w:pPr>
      <w:r w:rsidRPr="005877F1">
        <w:rPr>
          <w:rFonts w:ascii="Times New Roman" w:hAnsi="Times New Roman" w:cs="Times New Roman"/>
          <w:color w:val="000000"/>
        </w:rPr>
        <w:t xml:space="preserve">c) </w:t>
      </w:r>
      <w:r w:rsidRPr="005877F1">
        <w:rPr>
          <w:rFonts w:ascii="Times New Roman" w:hAnsi="Times New Roman" w:cs="Times New Roman"/>
          <w:color w:val="000000"/>
        </w:rPr>
        <w:tab/>
        <w:t>wdrożył system sprawozdawczości i kontroli,</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rPr>
      </w:pPr>
      <w:r w:rsidRPr="005877F1">
        <w:rPr>
          <w:rFonts w:ascii="Times New Roman" w:hAnsi="Times New Roman" w:cs="Times New Roman"/>
        </w:rPr>
        <w:t xml:space="preserve">d) </w:t>
      </w:r>
      <w:r w:rsidRPr="005877F1">
        <w:rPr>
          <w:rFonts w:ascii="Times New Roman" w:hAnsi="Times New Roman" w:cs="Times New Roman"/>
        </w:rPr>
        <w:tab/>
        <w:t xml:space="preserve">utworzył struktury audytu wewnętrznego do monitorowania przestrzegania przepisów, wewnętrznych regulacji lub standardów, </w:t>
      </w:r>
    </w:p>
    <w:p w:rsidR="0080217A" w:rsidRPr="005877F1" w:rsidRDefault="0080217A" w:rsidP="0080217A">
      <w:pPr>
        <w:autoSpaceDE w:val="0"/>
        <w:autoSpaceDN w:val="0"/>
        <w:adjustRightInd w:val="0"/>
        <w:spacing w:after="0" w:line="240" w:lineRule="auto"/>
        <w:ind w:left="1276" w:hanging="283"/>
        <w:jc w:val="both"/>
        <w:rPr>
          <w:rFonts w:ascii="Times New Roman" w:hAnsi="Times New Roman" w:cs="Times New Roman"/>
          <w:sz w:val="23"/>
          <w:szCs w:val="23"/>
        </w:rPr>
      </w:pPr>
      <w:r w:rsidRPr="005877F1">
        <w:rPr>
          <w:rFonts w:ascii="Times New Roman" w:hAnsi="Times New Roman" w:cs="Times New Roman"/>
        </w:rPr>
        <w:t xml:space="preserve">e) </w:t>
      </w:r>
      <w:r w:rsidRPr="005877F1">
        <w:rPr>
          <w:rFonts w:ascii="Times New Roman" w:hAnsi="Times New Roman" w:cs="Times New Roman"/>
        </w:rPr>
        <w:tab/>
        <w:t>wprowadził wewnętrzne regulacje</w:t>
      </w:r>
      <w:r w:rsidRPr="005877F1">
        <w:rPr>
          <w:rFonts w:ascii="Times New Roman" w:hAnsi="Times New Roman" w:cs="Times New Roman"/>
          <w:sz w:val="23"/>
          <w:szCs w:val="23"/>
        </w:rPr>
        <w:t xml:space="preserve"> </w:t>
      </w:r>
      <w:r w:rsidRPr="005877F1">
        <w:rPr>
          <w:rFonts w:ascii="Times New Roman" w:hAnsi="Times New Roman" w:cs="Times New Roman"/>
        </w:rPr>
        <w:t>dotyczące odpowiedzialności i odszkodowań za nieprzestrzeganie przepisów, wewnętrznych regulacji lub standardów.</w:t>
      </w:r>
      <w:r w:rsidRPr="005877F1">
        <w:rPr>
          <w:rFonts w:ascii="Times New Roman" w:hAnsi="Times New Roman" w:cs="Times New Roman"/>
          <w:sz w:val="23"/>
          <w:szCs w:val="23"/>
        </w:rPr>
        <w:t xml:space="preserve"> </w:t>
      </w:r>
    </w:p>
    <w:p w:rsidR="0080217A" w:rsidRPr="005877F1" w:rsidRDefault="0080217A" w:rsidP="0080217A">
      <w:pPr>
        <w:autoSpaceDE w:val="0"/>
        <w:autoSpaceDN w:val="0"/>
        <w:adjustRightInd w:val="0"/>
        <w:spacing w:after="0" w:line="240" w:lineRule="auto"/>
        <w:ind w:left="709" w:hanging="425"/>
        <w:jc w:val="both"/>
        <w:rPr>
          <w:rFonts w:ascii="Times New Roman" w:hAnsi="Times New Roman" w:cs="Times New Roman"/>
        </w:rPr>
      </w:pPr>
      <w:r w:rsidRPr="005877F1">
        <w:rPr>
          <w:rFonts w:ascii="Times New Roman" w:hAnsi="Times New Roman" w:cs="Times New Roman"/>
        </w:rPr>
        <w:t xml:space="preserve">2.5 </w:t>
      </w:r>
      <w:r w:rsidRPr="005877F1">
        <w:rPr>
          <w:rFonts w:ascii="Times New Roman" w:hAnsi="Times New Roman" w:cs="Times New Roman"/>
        </w:rPr>
        <w:tab/>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80217A" w:rsidRPr="005877F1" w:rsidRDefault="0080217A" w:rsidP="0080217A">
      <w:pPr>
        <w:tabs>
          <w:tab w:val="left" w:pos="9214"/>
        </w:tabs>
        <w:autoSpaceDN w:val="0"/>
        <w:spacing w:after="0" w:line="240" w:lineRule="auto"/>
        <w:ind w:left="709" w:right="-2" w:hanging="425"/>
        <w:jc w:val="both"/>
        <w:rPr>
          <w:rFonts w:ascii="Times New Roman" w:eastAsia="Calibri" w:hAnsi="Times New Roman" w:cs="Times New Roman"/>
        </w:rPr>
      </w:pPr>
      <w:r w:rsidRPr="005877F1">
        <w:rPr>
          <w:rFonts w:ascii="Times New Roman" w:eastAsia="Calibri" w:hAnsi="Times New Roman" w:cs="Times New Roman"/>
        </w:rPr>
        <w:t>2.6</w:t>
      </w:r>
      <w:r w:rsidRPr="005877F1">
        <w:rPr>
          <w:rFonts w:ascii="Times New Roman" w:eastAsia="Calibri" w:hAnsi="Times New Roman" w:cs="Times New Roman"/>
          <w:b/>
        </w:rPr>
        <w:tab/>
      </w:r>
      <w:r w:rsidRPr="005877F1">
        <w:rPr>
          <w:rFonts w:ascii="Times New Roman" w:eastAsia="Calibri" w:hAnsi="Times New Roman" w:cs="Times New Roman"/>
        </w:rPr>
        <w:t xml:space="preserve">Zgodnie z art. 1 pkt 3 ustawy z dnia 13 kwietnia 2022 r. o szczególnych rozwiązaniach </w:t>
      </w:r>
      <w:r w:rsidRPr="005877F1">
        <w:rPr>
          <w:rFonts w:ascii="Times New Roman" w:eastAsia="Calibri" w:hAnsi="Times New Roman" w:cs="Times New Roman"/>
        </w:rPr>
        <w:br/>
        <w:t xml:space="preserve">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w:t>
      </w:r>
    </w:p>
    <w:p w:rsidR="0080217A" w:rsidRPr="005877F1" w:rsidRDefault="0080217A" w:rsidP="0080217A">
      <w:pPr>
        <w:tabs>
          <w:tab w:val="left" w:pos="9214"/>
        </w:tabs>
        <w:autoSpaceDN w:val="0"/>
        <w:spacing w:after="0" w:line="240" w:lineRule="auto"/>
        <w:ind w:left="709" w:right="-2" w:hanging="425"/>
        <w:jc w:val="both"/>
        <w:rPr>
          <w:rFonts w:ascii="Times New Roman" w:eastAsia="Calibri" w:hAnsi="Times New Roman" w:cs="Times New Roman"/>
        </w:rPr>
      </w:pPr>
      <w:r w:rsidRPr="005877F1">
        <w:rPr>
          <w:rFonts w:ascii="Times New Roman" w:eastAsia="Calibri" w:hAnsi="Times New Roman" w:cs="Times New Roman"/>
        </w:rPr>
        <w:tab/>
        <w:t xml:space="preserve">Na podstawie art. 7 ust. 1 w/w ustawy z postępowania o udzielenie zamówienia publicznego lub konkursu prowadzonego na podstawie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wyklucza się:</w:t>
      </w:r>
    </w:p>
    <w:p w:rsidR="0080217A" w:rsidRPr="005877F1" w:rsidRDefault="0080217A" w:rsidP="0080217A">
      <w:pPr>
        <w:numPr>
          <w:ilvl w:val="1"/>
          <w:numId w:val="95"/>
        </w:numPr>
        <w:tabs>
          <w:tab w:val="left" w:pos="9214"/>
        </w:tabs>
        <w:autoSpaceDN w:val="0"/>
        <w:spacing w:after="0" w:line="240" w:lineRule="auto"/>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 xml:space="preserve">Wykonawcę oraz uczestnika konkursu wymienionego w wykazach określonych </w:t>
      </w:r>
      <w:r w:rsidRPr="005877F1">
        <w:rPr>
          <w:rFonts w:ascii="Times New Roman" w:eastAsia="Calibri" w:hAnsi="Times New Roman" w:cs="Times New Roman"/>
          <w:szCs w:val="24"/>
        </w:rPr>
        <w:br/>
        <w:t xml:space="preserve">w rozporządzeniu 765/2006 i rozporządzeniu 269/2014 albo wpisanego na listę na podstawie decyzji w sprawie wpisu na listę rozstrzygającej o zastosowaniu środka, </w:t>
      </w:r>
      <w:r w:rsidRPr="005877F1">
        <w:rPr>
          <w:rFonts w:ascii="Times New Roman" w:eastAsia="Calibri" w:hAnsi="Times New Roman" w:cs="Times New Roman"/>
          <w:szCs w:val="24"/>
        </w:rPr>
        <w:br/>
        <w:t>o którym mowa w art. 1 pkt 3 ustawy;</w:t>
      </w:r>
    </w:p>
    <w:p w:rsidR="0080217A" w:rsidRPr="005877F1" w:rsidRDefault="0080217A" w:rsidP="0080217A">
      <w:pPr>
        <w:numPr>
          <w:ilvl w:val="1"/>
          <w:numId w:val="95"/>
        </w:numPr>
        <w:tabs>
          <w:tab w:val="left" w:pos="9214"/>
        </w:tabs>
        <w:autoSpaceDN w:val="0"/>
        <w:spacing w:after="0" w:line="240" w:lineRule="auto"/>
        <w:contextualSpacing/>
        <w:jc w:val="both"/>
        <w:rPr>
          <w:rFonts w:ascii="Times New Roman" w:eastAsia="Calibri" w:hAnsi="Times New Roman" w:cs="Times New Roman"/>
          <w:szCs w:val="24"/>
        </w:rPr>
      </w:pPr>
      <w:r w:rsidRPr="005877F1">
        <w:rPr>
          <w:rFonts w:ascii="Times New Roman" w:eastAsia="Times New Roman" w:hAnsi="Times New Roman" w:cs="Times New Roman"/>
          <w:color w:val="000000"/>
          <w:kern w:val="2"/>
          <w:szCs w:val="24"/>
          <w:lang w:eastAsia="lt-LT"/>
          <w14:ligatures w14:val="standard"/>
        </w:rPr>
        <w:t xml:space="preserve">wykonawcę oraz uczestnika konkursu, którego beneficjentem rzeczywistym </w:t>
      </w:r>
      <w:r w:rsidRPr="005877F1">
        <w:rPr>
          <w:rFonts w:ascii="Times New Roman" w:eastAsia="Times New Roman" w:hAnsi="Times New Roman" w:cs="Times New Roman"/>
          <w:color w:val="000000"/>
          <w:kern w:val="2"/>
          <w:szCs w:val="24"/>
          <w:lang w:eastAsia="lt-LT"/>
          <w14:ligatures w14:val="standard"/>
        </w:rPr>
        <w:b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0217A" w:rsidRPr="005877F1" w:rsidRDefault="0080217A" w:rsidP="0080217A">
      <w:pPr>
        <w:numPr>
          <w:ilvl w:val="1"/>
          <w:numId w:val="95"/>
        </w:numPr>
        <w:tabs>
          <w:tab w:val="left" w:pos="9214"/>
        </w:tabs>
        <w:autoSpaceDN w:val="0"/>
        <w:spacing w:after="0" w:line="240" w:lineRule="auto"/>
        <w:ind w:left="1276" w:hanging="425"/>
        <w:contextualSpacing/>
        <w:jc w:val="both"/>
        <w:rPr>
          <w:rFonts w:ascii="Times New Roman" w:eastAsia="Calibri" w:hAnsi="Times New Roman" w:cs="Times New Roman"/>
        </w:rPr>
      </w:pPr>
      <w:r w:rsidRPr="005877F1">
        <w:rPr>
          <w:rFonts w:ascii="Times New Roman" w:eastAsia="Times New Roman" w:hAnsi="Times New Roman" w:cs="Times New Roman"/>
          <w:color w:val="000000"/>
          <w:kern w:val="2"/>
          <w:lang w:eastAsia="lt-LT"/>
          <w14:ligatures w14:val="standard"/>
        </w:rPr>
        <w:t xml:space="preserve">wykonawcę oraz uczestnika konkursu, którego jednostką dominującą w rozumieniu art. 3 ust. 1 pkt 37 ustawy z dnia 29 września 1994 r. o rachunkowości (Dz. U. </w:t>
      </w:r>
      <w:r w:rsidRPr="005877F1">
        <w:rPr>
          <w:rFonts w:ascii="Times New Roman" w:eastAsia="Times New Roman" w:hAnsi="Times New Roman" w:cs="Times New Roman"/>
          <w:color w:val="000000"/>
          <w:kern w:val="2"/>
          <w:lang w:eastAsia="lt-LT"/>
          <w14:ligatures w14:val="standard"/>
        </w:rPr>
        <w:br/>
        <w:t xml:space="preserve">z 2023 r. poz. 120, 295 i 1598) jest podmiot wymieniony w wykazach określonych </w:t>
      </w:r>
      <w:r w:rsidRPr="005877F1">
        <w:rPr>
          <w:rFonts w:ascii="Times New Roman" w:eastAsia="Times New Roman" w:hAnsi="Times New Roman" w:cs="Times New Roman"/>
          <w:color w:val="000000"/>
          <w:kern w:val="2"/>
          <w:lang w:eastAsia="lt-LT"/>
          <w14:ligatures w14:val="standard"/>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877F1">
        <w:rPr>
          <w:rFonts w:ascii="Times New Roman" w:eastAsia="Calibri" w:hAnsi="Times New Roman" w:cs="Times New Roman"/>
        </w:rPr>
        <w:t xml:space="preserve"> </w:t>
      </w:r>
    </w:p>
    <w:p w:rsidR="0080217A" w:rsidRPr="005877F1" w:rsidRDefault="0080217A" w:rsidP="0080217A">
      <w:pPr>
        <w:tabs>
          <w:tab w:val="left" w:pos="9214"/>
        </w:tabs>
        <w:autoSpaceDN w:val="0"/>
        <w:spacing w:after="0" w:line="240" w:lineRule="auto"/>
        <w:ind w:left="1134" w:right="-2" w:hanging="425"/>
        <w:jc w:val="both"/>
        <w:rPr>
          <w:rFonts w:ascii="Times New Roman" w:eastAsia="Calibri" w:hAnsi="Times New Roman" w:cs="Times New Roman"/>
        </w:rPr>
      </w:pPr>
      <w:r w:rsidRPr="005877F1">
        <w:rPr>
          <w:rFonts w:ascii="Times New Roman" w:eastAsia="Calibri" w:hAnsi="Times New Roman" w:cs="Times New Roman"/>
        </w:rPr>
        <w:tab/>
        <w:t xml:space="preserve">Powyższe wykluczenie następować będzie na okres trwania ww. okoliczności. </w:t>
      </w:r>
      <w:r w:rsidRPr="005877F1">
        <w:rPr>
          <w:rFonts w:ascii="Times New Roman" w:eastAsia="Calibri" w:hAnsi="Times New Roman" w:cs="Times New Roman"/>
        </w:rPr>
        <w:br/>
        <w:t>W przypadku Wykonawcy wykluczonego na podstawie art. 7 ust. 1 ustawy, Zamawiający odrzuca ofertę takiego Wykonawcy.</w:t>
      </w:r>
    </w:p>
    <w:p w:rsidR="005877F1" w:rsidRPr="005877F1" w:rsidRDefault="005877F1" w:rsidP="005877F1">
      <w:pPr>
        <w:autoSpaceDE w:val="0"/>
        <w:autoSpaceDN w:val="0"/>
        <w:adjustRightInd w:val="0"/>
        <w:spacing w:after="0" w:line="240" w:lineRule="auto"/>
        <w:jc w:val="both"/>
        <w:rPr>
          <w:rFonts w:ascii="Times New Roman" w:hAnsi="Times New Roman" w:cs="Times New Roman"/>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color w:val="FF0000"/>
          <w:lang w:eastAsia="pl-PL"/>
        </w:rPr>
      </w:pPr>
      <w:r w:rsidRPr="005877F1">
        <w:rPr>
          <w:rFonts w:ascii="Times New Roman" w:eastAsia="Times New Roman" w:hAnsi="Times New Roman" w:cs="Times New Roman"/>
          <w:b/>
          <w:color w:val="000000"/>
          <w:szCs w:val="24"/>
          <w:lang w:eastAsia="ar-SA"/>
        </w:rPr>
        <w:t>VI. WYKAZ OŚWIADCZEŃ I DOKUMENTÓW, JAKIE MAJĄ DOSTARCZYĆ WYKONAWCY:</w:t>
      </w:r>
    </w:p>
    <w:p w:rsidR="005877F1" w:rsidRPr="005877F1" w:rsidRDefault="005877F1" w:rsidP="005877F1">
      <w:pPr>
        <w:numPr>
          <w:ilvl w:val="0"/>
          <w:numId w:val="1"/>
        </w:numPr>
        <w:suppressAutoHyphens/>
        <w:spacing w:after="0" w:line="240" w:lineRule="auto"/>
        <w:jc w:val="both"/>
        <w:rPr>
          <w:rFonts w:ascii="Times New Roman" w:eastAsia="Times New Roman" w:hAnsi="Times New Roman" w:cs="Times New Roman"/>
          <w:b/>
          <w:lang w:eastAsia="ar-SA"/>
        </w:rPr>
      </w:pPr>
      <w:r w:rsidRPr="005877F1">
        <w:rPr>
          <w:rFonts w:ascii="Times New Roman" w:eastAsia="Times New Roman" w:hAnsi="Times New Roman" w:cs="Times New Roman"/>
          <w:b/>
          <w:u w:val="single"/>
          <w:lang w:eastAsia="ar-SA"/>
        </w:rPr>
        <w:t>Na ofertę Wykonawcy składa się:</w:t>
      </w:r>
    </w:p>
    <w:p w:rsidR="005877F1" w:rsidRPr="005877F1" w:rsidRDefault="005877F1" w:rsidP="005877F1">
      <w:pPr>
        <w:numPr>
          <w:ilvl w:val="0"/>
          <w:numId w:val="9"/>
        </w:numPr>
        <w:suppressAutoHyphens/>
        <w:spacing w:after="0" w:line="240" w:lineRule="auto"/>
        <w:jc w:val="both"/>
        <w:rPr>
          <w:rFonts w:ascii="Times New Roman" w:eastAsia="Times New Roman" w:hAnsi="Times New Roman" w:cs="Times New Roman"/>
          <w:color w:val="000000" w:themeColor="text1"/>
          <w:lang w:eastAsia="ar-SA"/>
        </w:rPr>
      </w:pPr>
      <w:r w:rsidRPr="005877F1">
        <w:rPr>
          <w:rFonts w:ascii="Times New Roman" w:eastAsia="Times New Roman" w:hAnsi="Times New Roman" w:cs="Times New Roman"/>
          <w:lang w:eastAsia="ar-SA"/>
        </w:rPr>
        <w:t xml:space="preserve">wypełniony i podpisany formularz ofertowy – </w:t>
      </w:r>
      <w:r w:rsidRPr="005877F1">
        <w:rPr>
          <w:rFonts w:ascii="Times New Roman" w:eastAsia="Times New Roman" w:hAnsi="Times New Roman" w:cs="Times New Roman"/>
          <w:b/>
          <w:color w:val="000000" w:themeColor="text1"/>
          <w:lang w:eastAsia="ar-SA"/>
        </w:rPr>
        <w:t>załącznik nr</w:t>
      </w:r>
      <w:r w:rsidRPr="005877F1">
        <w:rPr>
          <w:rFonts w:ascii="Times New Roman" w:eastAsia="Times New Roman" w:hAnsi="Times New Roman" w:cs="Times New Roman"/>
          <w:color w:val="000000" w:themeColor="text1"/>
          <w:lang w:eastAsia="ar-SA"/>
        </w:rPr>
        <w:t xml:space="preserve"> </w:t>
      </w:r>
      <w:r w:rsidRPr="005877F1">
        <w:rPr>
          <w:rFonts w:ascii="Times New Roman" w:eastAsia="Times New Roman" w:hAnsi="Times New Roman" w:cs="Times New Roman"/>
          <w:b/>
          <w:color w:val="000000" w:themeColor="text1"/>
          <w:lang w:eastAsia="ar-SA"/>
        </w:rPr>
        <w:t>1 SWZ</w:t>
      </w:r>
      <w:r w:rsidRPr="005877F1">
        <w:rPr>
          <w:rFonts w:ascii="Times New Roman" w:eastAsia="Times New Roman" w:hAnsi="Times New Roman" w:cs="Times New Roman"/>
          <w:color w:val="000000" w:themeColor="text1"/>
          <w:lang w:eastAsia="ar-SA"/>
        </w:rPr>
        <w:t>.</w:t>
      </w:r>
    </w:p>
    <w:p w:rsidR="005877F1" w:rsidRPr="005877F1" w:rsidRDefault="005877F1" w:rsidP="005877F1">
      <w:pPr>
        <w:suppressAutoHyphens/>
        <w:spacing w:after="0" w:line="240" w:lineRule="auto"/>
        <w:ind w:left="720"/>
        <w:jc w:val="both"/>
        <w:rPr>
          <w:rFonts w:ascii="Times New Roman" w:eastAsia="Times New Roman" w:hAnsi="Times New Roman" w:cs="Times New Roman"/>
          <w:sz w:val="12"/>
          <w:szCs w:val="12"/>
          <w:lang w:eastAsia="ar-SA"/>
        </w:rPr>
      </w:pPr>
    </w:p>
    <w:p w:rsidR="005877F1" w:rsidRPr="005877F1" w:rsidRDefault="005877F1" w:rsidP="005877F1">
      <w:pPr>
        <w:numPr>
          <w:ilvl w:val="0"/>
          <w:numId w:val="1"/>
        </w:numPr>
        <w:suppressAutoHyphens/>
        <w:spacing w:after="0" w:line="240" w:lineRule="auto"/>
        <w:ind w:hanging="357"/>
        <w:contextualSpacing/>
        <w:jc w:val="both"/>
        <w:rPr>
          <w:rFonts w:ascii="Times New Roman" w:eastAsia="Times New Roman" w:hAnsi="Times New Roman" w:cs="Times New Roman"/>
          <w:b/>
          <w:szCs w:val="24"/>
          <w:u w:val="single"/>
          <w:lang w:eastAsia="ar-SA"/>
        </w:rPr>
      </w:pPr>
      <w:r w:rsidRPr="005877F1">
        <w:rPr>
          <w:rFonts w:ascii="Times New Roman" w:eastAsia="Times New Roman" w:hAnsi="Times New Roman" w:cs="Times New Roman"/>
          <w:b/>
          <w:szCs w:val="24"/>
          <w:u w:val="single"/>
          <w:lang w:eastAsia="ar-SA"/>
        </w:rPr>
        <w:t xml:space="preserve">Do oferty Wykonawca musi dołączyć: </w:t>
      </w:r>
    </w:p>
    <w:p w:rsidR="005877F1" w:rsidRPr="005877F1" w:rsidRDefault="005877F1" w:rsidP="00100DE0">
      <w:pPr>
        <w:numPr>
          <w:ilvl w:val="0"/>
          <w:numId w:val="89"/>
        </w:numPr>
        <w:suppressAutoHyphens/>
        <w:spacing w:after="0" w:line="240" w:lineRule="auto"/>
        <w:ind w:hanging="357"/>
        <w:contextualSpacing/>
        <w:jc w:val="both"/>
        <w:rPr>
          <w:rFonts w:ascii="Times New Roman" w:eastAsia="Times New Roman" w:hAnsi="Times New Roman" w:cs="Times New Roman"/>
          <w:b/>
          <w:u w:val="single"/>
          <w:lang w:eastAsia="ar-SA"/>
        </w:rPr>
      </w:pPr>
      <w:r w:rsidRPr="005877F1">
        <w:rPr>
          <w:rFonts w:ascii="Times New Roman" w:eastAsia="Times New Roman" w:hAnsi="Times New Roman" w:cs="Times New Roman"/>
          <w:b/>
          <w:szCs w:val="24"/>
          <w:lang w:eastAsia="ar-SA"/>
        </w:rPr>
        <w:t xml:space="preserve">oświadczenie </w:t>
      </w:r>
      <w:r w:rsidRPr="005877F1">
        <w:rPr>
          <w:rFonts w:ascii="Times New Roman" w:eastAsia="Times New Roman" w:hAnsi="Times New Roman" w:cs="Times New Roman"/>
          <w:szCs w:val="24"/>
          <w:lang w:eastAsia="ar-SA"/>
        </w:rPr>
        <w:t xml:space="preserve">w zakresie wskazanym </w:t>
      </w:r>
      <w:r w:rsidRPr="005877F1">
        <w:rPr>
          <w:rFonts w:ascii="Times New Roman" w:eastAsia="Times New Roman" w:hAnsi="Times New Roman" w:cs="Times New Roman"/>
          <w:b/>
          <w:szCs w:val="24"/>
          <w:lang w:eastAsia="ar-SA"/>
        </w:rPr>
        <w:t>w załączniku nr 2 do SWZ –</w:t>
      </w:r>
      <w:r w:rsidRPr="005877F1">
        <w:rPr>
          <w:rFonts w:ascii="Times New Roman" w:eastAsia="Times New Roman" w:hAnsi="Times New Roman" w:cs="Times New Roman"/>
          <w:szCs w:val="24"/>
          <w:lang w:eastAsia="ar-SA"/>
        </w:rPr>
        <w:t xml:space="preserve"> aktualne na dzień składania ofert,</w:t>
      </w:r>
      <w:r w:rsidRPr="005877F1">
        <w:rPr>
          <w:rFonts w:ascii="Times New Roman" w:eastAsia="Calibri" w:hAnsi="Times New Roman" w:cs="Times New Roman"/>
          <w:sz w:val="24"/>
          <w:szCs w:val="24"/>
        </w:rPr>
        <w:t xml:space="preserve"> </w:t>
      </w:r>
      <w:r w:rsidRPr="005877F1">
        <w:rPr>
          <w:rFonts w:ascii="Times New Roman" w:eastAsia="Times New Roman" w:hAnsi="Times New Roman" w:cs="Times New Roman"/>
          <w:szCs w:val="24"/>
          <w:lang w:eastAsia="ar-SA"/>
        </w:rPr>
        <w:t xml:space="preserve">tymczasowo zastępujące wymagane przez Zamawiającego środki </w:t>
      </w:r>
      <w:r w:rsidRPr="005877F1">
        <w:rPr>
          <w:rFonts w:ascii="Times New Roman" w:eastAsia="Times New Roman" w:hAnsi="Times New Roman" w:cs="Times New Roman"/>
          <w:lang w:eastAsia="ar-SA"/>
        </w:rPr>
        <w:t>dowodowe, oraz w przypadku:</w:t>
      </w:r>
    </w:p>
    <w:p w:rsidR="005877F1" w:rsidRPr="005877F1" w:rsidRDefault="005877F1" w:rsidP="005877F1">
      <w:pPr>
        <w:suppressAutoHyphens/>
        <w:spacing w:after="0" w:line="240" w:lineRule="auto"/>
        <w:ind w:left="786"/>
        <w:contextualSpacing/>
        <w:jc w:val="both"/>
        <w:rPr>
          <w:rFonts w:ascii="Times New Roman" w:eastAsia="Times New Roman" w:hAnsi="Times New Roman" w:cs="Times New Roman"/>
          <w:b/>
          <w:lang w:eastAsia="ar-SA"/>
        </w:rPr>
      </w:pPr>
      <w:r w:rsidRPr="005877F1">
        <w:rPr>
          <w:rFonts w:ascii="Times New Roman" w:eastAsia="Times New Roman" w:hAnsi="Times New Roman" w:cs="Times New Roman"/>
          <w:b/>
          <w:lang w:eastAsia="ar-SA"/>
        </w:rPr>
        <w:t xml:space="preserve">- wspólnego ubiegania się o zamówienie przez Wykonawców (konsorcja, s.c.), Wykonawca składa także oświadczenie każdego z Wykonawców wspólnie ubiegających się o zamówienie (każdego wspólnika konsorcjum i s.c.) potwierdzające brak podstaw wykluczenia; </w:t>
      </w:r>
    </w:p>
    <w:p w:rsidR="005877F1" w:rsidRPr="005877F1" w:rsidRDefault="005877F1" w:rsidP="00100DE0">
      <w:pPr>
        <w:numPr>
          <w:ilvl w:val="0"/>
          <w:numId w:val="89"/>
        </w:numPr>
        <w:autoSpaceDE w:val="0"/>
        <w:autoSpaceDN w:val="0"/>
        <w:adjustRightInd w:val="0"/>
        <w:spacing w:after="0" w:line="240" w:lineRule="auto"/>
        <w:contextualSpacing/>
        <w:jc w:val="both"/>
        <w:rPr>
          <w:rFonts w:ascii="Times New Roman" w:hAnsi="Times New Roman" w:cs="Times New Roman"/>
          <w:color w:val="000000"/>
        </w:rPr>
      </w:pPr>
      <w:r w:rsidRPr="005877F1">
        <w:rPr>
          <w:rFonts w:ascii="Times New Roman" w:hAnsi="Times New Roman" w:cs="Times New Roman"/>
          <w:b/>
          <w:bCs/>
          <w:color w:val="000000"/>
        </w:rPr>
        <w:t xml:space="preserve">dokumenty potwierdzające umocowanie do reprezentowana Wykonawcy: </w:t>
      </w:r>
    </w:p>
    <w:p w:rsidR="005877F1" w:rsidRPr="005877F1" w:rsidRDefault="005877F1" w:rsidP="005877F1">
      <w:pPr>
        <w:autoSpaceDE w:val="0"/>
        <w:autoSpaceDN w:val="0"/>
        <w:adjustRightInd w:val="0"/>
        <w:spacing w:after="0" w:line="240" w:lineRule="auto"/>
        <w:ind w:left="720"/>
        <w:contextualSpacing/>
        <w:jc w:val="both"/>
        <w:rPr>
          <w:rFonts w:ascii="Times New Roman" w:hAnsi="Times New Roman" w:cs="Times New Roman"/>
          <w:color w:val="000000"/>
        </w:rPr>
      </w:pPr>
      <w:r w:rsidRPr="005877F1">
        <w:rPr>
          <w:rFonts w:ascii="Times New Roman" w:hAnsi="Times New Roman" w:cs="Times New Roman"/>
          <w:color w:val="000000"/>
        </w:rPr>
        <w:t xml:space="preserve">- w celu potwierdzenia, że osoba działająca w imieniu </w:t>
      </w:r>
      <w:r w:rsidRPr="005877F1">
        <w:rPr>
          <w:rFonts w:ascii="Times New Roman" w:hAnsi="Times New Roman" w:cs="Times New Roman"/>
          <w:b/>
          <w:bCs/>
          <w:color w:val="000000"/>
        </w:rPr>
        <w:t xml:space="preserve">Wykonawcy, Wykonawcy wspólnie ubiegającego się o zamówienie, podmiotu udostępniającego zasoby </w:t>
      </w:r>
      <w:r w:rsidRPr="005877F1">
        <w:rPr>
          <w:rFonts w:ascii="Times New Roman" w:hAnsi="Times New Roman" w:cs="Times New Roman"/>
          <w:color w:val="000000"/>
        </w:rPr>
        <w:t xml:space="preserve">jest umocowana do jego reprezentowania, zamawiający żąda od Wykonawcy odpisu lub </w:t>
      </w:r>
      <w:r w:rsidRPr="005877F1">
        <w:rPr>
          <w:rFonts w:ascii="Times New Roman" w:hAnsi="Times New Roman" w:cs="Times New Roman"/>
          <w:color w:val="000000"/>
        </w:rPr>
        <w:lastRenderedPageBreak/>
        <w:t xml:space="preserve">informacji z Krajowego Rejestru Sądowego, Centralnej Ewidencji i Informacji o Działalności Gospodarczej lub innego właściwego rejestru, </w:t>
      </w:r>
    </w:p>
    <w:p w:rsidR="009E1411" w:rsidRPr="005877F1" w:rsidRDefault="005877F1" w:rsidP="009A0AD2">
      <w:pPr>
        <w:autoSpaceDE w:val="0"/>
        <w:autoSpaceDN w:val="0"/>
        <w:adjustRightInd w:val="0"/>
        <w:spacing w:after="0" w:line="240" w:lineRule="auto"/>
        <w:ind w:left="720"/>
        <w:contextualSpacing/>
        <w:jc w:val="both"/>
        <w:rPr>
          <w:rFonts w:ascii="Times New Roman" w:hAnsi="Times New Roman" w:cs="Times New Roman"/>
          <w:b/>
          <w:bCs/>
          <w:color w:val="000000"/>
        </w:rPr>
      </w:pPr>
      <w:r w:rsidRPr="005877F1">
        <w:rPr>
          <w:rFonts w:ascii="Times New Roman" w:hAnsi="Times New Roman" w:cs="Times New Roman"/>
          <w:color w:val="000000"/>
        </w:rPr>
        <w:t xml:space="preserve">Wykonawca nie jest zobowiązany do złożenia w/w dokumentów jeżeli Zamawiający może je uzyskać za pomocą bezpłatnych i ogólnodostępnych baz danych, </w:t>
      </w:r>
      <w:r w:rsidRPr="005877F1">
        <w:rPr>
          <w:rFonts w:ascii="Times New Roman" w:hAnsi="Times New Roman" w:cs="Times New Roman"/>
          <w:b/>
          <w:bCs/>
          <w:color w:val="000000"/>
        </w:rPr>
        <w:t xml:space="preserve">o ile Wykonawca wskazał w formularzu ofertowym dane umożliwiające dostęp do tych dokumentów. </w:t>
      </w:r>
    </w:p>
    <w:p w:rsidR="005877F1" w:rsidRPr="005877F1" w:rsidRDefault="005877F1" w:rsidP="00100DE0">
      <w:pPr>
        <w:numPr>
          <w:ilvl w:val="0"/>
          <w:numId w:val="89"/>
        </w:numPr>
        <w:suppressAutoHyphens/>
        <w:spacing w:after="0" w:line="240" w:lineRule="auto"/>
        <w:jc w:val="both"/>
        <w:rPr>
          <w:rFonts w:ascii="Times New Roman" w:eastAsia="Times New Roman" w:hAnsi="Times New Roman" w:cs="Times New Roman"/>
          <w:lang w:eastAsia="ar-SA"/>
        </w:rPr>
      </w:pPr>
      <w:r w:rsidRPr="005877F1">
        <w:rPr>
          <w:rFonts w:ascii="Times New Roman" w:eastAsia="Times New Roman" w:hAnsi="Times New Roman" w:cs="Times New Roman"/>
          <w:b/>
          <w:lang w:eastAsia="ar-SA"/>
        </w:rPr>
        <w:t>pełnomocnictwo</w:t>
      </w:r>
      <w:r w:rsidRPr="005877F1">
        <w:rPr>
          <w:rFonts w:ascii="Times New Roman" w:eastAsia="Times New Roman" w:hAnsi="Times New Roman" w:cs="Times New Roman"/>
          <w:lang w:eastAsia="ar-SA"/>
        </w:rPr>
        <w:t>:</w:t>
      </w:r>
    </w:p>
    <w:p w:rsidR="005877F1" w:rsidRPr="005877F1" w:rsidRDefault="005877F1" w:rsidP="005877F1">
      <w:pPr>
        <w:autoSpaceDE w:val="0"/>
        <w:autoSpaceDN w:val="0"/>
        <w:adjustRightInd w:val="0"/>
        <w:spacing w:after="0" w:line="240" w:lineRule="auto"/>
        <w:ind w:left="709"/>
        <w:jc w:val="both"/>
        <w:rPr>
          <w:rFonts w:ascii="Times New Roman" w:hAnsi="Times New Roman" w:cs="Times New Roman"/>
          <w:color w:val="000000"/>
        </w:rPr>
      </w:pPr>
      <w:r w:rsidRPr="005877F1">
        <w:rPr>
          <w:rFonts w:ascii="Times New Roman"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5877F1">
        <w:rPr>
          <w:rFonts w:ascii="Times New Roman" w:hAnsi="Times New Roman" w:cs="Times New Roman"/>
          <w:b/>
          <w:bCs/>
          <w:color w:val="000000"/>
        </w:rPr>
        <w:t xml:space="preserve">pełnomocnictwo </w:t>
      </w:r>
      <w:r w:rsidRPr="005877F1">
        <w:rPr>
          <w:rFonts w:ascii="Times New Roman" w:hAnsi="Times New Roman" w:cs="Times New Roman"/>
          <w:color w:val="000000"/>
        </w:rPr>
        <w:t xml:space="preserve">lub inny dokument potwierdzający umocowanie do reprezentowania wykonawcy; </w:t>
      </w:r>
    </w:p>
    <w:p w:rsidR="005877F1" w:rsidRPr="005877F1" w:rsidRDefault="005877F1" w:rsidP="005877F1">
      <w:pPr>
        <w:autoSpaceDE w:val="0"/>
        <w:autoSpaceDN w:val="0"/>
        <w:adjustRightInd w:val="0"/>
        <w:spacing w:after="0" w:line="240" w:lineRule="auto"/>
        <w:ind w:left="709"/>
        <w:jc w:val="both"/>
        <w:rPr>
          <w:rFonts w:ascii="Times New Roman" w:hAnsi="Times New Roman" w:cs="Times New Roman"/>
          <w:color w:val="000000"/>
        </w:rPr>
      </w:pPr>
      <w:r w:rsidRPr="005877F1">
        <w:rPr>
          <w:rFonts w:ascii="Times New Roman" w:hAnsi="Times New Roman" w:cs="Times New Roman"/>
          <w:color w:val="000000"/>
        </w:rPr>
        <w:t xml:space="preserve">- w przypadku Wykonawców wspólnie ubiegających się o udzielenie zamówienia </w:t>
      </w:r>
      <w:r w:rsidRPr="005877F1">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5877F1" w:rsidRPr="005877F1" w:rsidRDefault="005877F1" w:rsidP="005877F1">
      <w:pPr>
        <w:suppressAutoHyphens/>
        <w:spacing w:after="0" w:line="240" w:lineRule="auto"/>
        <w:ind w:left="709"/>
        <w:jc w:val="both"/>
        <w:rPr>
          <w:rFonts w:ascii="Times New Roman" w:eastAsia="Times New Roman" w:hAnsi="Times New Roman" w:cs="Times New Roman"/>
          <w:lang w:eastAsia="ar-SA"/>
        </w:rPr>
      </w:pPr>
      <w:r w:rsidRPr="005877F1">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5877F1" w:rsidRPr="005877F1" w:rsidRDefault="005877F1" w:rsidP="00982028">
      <w:pPr>
        <w:widowControl w:val="0"/>
        <w:spacing w:after="0" w:line="240" w:lineRule="auto"/>
        <w:ind w:left="709"/>
        <w:contextualSpacing/>
        <w:jc w:val="both"/>
        <w:outlineLvl w:val="3"/>
        <w:rPr>
          <w:rFonts w:ascii="Times New Roman" w:eastAsia="Times New Roman" w:hAnsi="Times New Roman" w:cs="Times New Roman"/>
          <w:bCs/>
          <w:lang w:eastAsia="pl-PL"/>
        </w:rPr>
      </w:pPr>
      <w:r w:rsidRPr="005877F1">
        <w:rPr>
          <w:rFonts w:ascii="Times New Roman" w:eastAsia="Times New Roman" w:hAnsi="Times New Roman" w:cs="Times New Roman"/>
          <w:lang w:eastAsia="pl-PL"/>
        </w:rPr>
        <w:t xml:space="preserve">Pełnomocnictwo do złożenia oferty powinno być złożone w oryginale w formie elektronicznej opatrzonej kwalifikowanym podpisem elektronicznym Mocodawcy, lub postaci elektronicznej opatrzonej podpisem zaufanym lub podpisem osobistym. </w:t>
      </w:r>
      <w:r w:rsidRPr="005877F1">
        <w:rPr>
          <w:rFonts w:ascii="Times New Roman" w:eastAsia="Times New Roman" w:hAnsi="Times New Roman" w:cs="Times New Roman"/>
          <w:lang w:val="x-none" w:eastAsia="pl-PL"/>
        </w:rPr>
        <w:t>Dopuszcza się</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także złożenie elektronicznej kopii (skanu) pełnomocnictwa sporządzonego uprzednio w</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Elektroniczna kopia pełnomocnictwa nie może być uwierzytelniona przez upełnomocnionego.</w:t>
      </w:r>
    </w:p>
    <w:p w:rsidR="005877F1" w:rsidRPr="005877F1" w:rsidRDefault="005877F1" w:rsidP="00982028">
      <w:pPr>
        <w:numPr>
          <w:ilvl w:val="0"/>
          <w:numId w:val="10"/>
        </w:numPr>
        <w:suppressAutoHyphens/>
        <w:spacing w:after="0" w:line="240" w:lineRule="auto"/>
        <w:jc w:val="both"/>
        <w:rPr>
          <w:rFonts w:ascii="Times New Roman" w:eastAsia="Times New Roman" w:hAnsi="Times New Roman" w:cs="Times New Roman"/>
          <w:color w:val="FF0000"/>
          <w:lang w:eastAsia="ar-SA"/>
        </w:rPr>
      </w:pPr>
      <w:r w:rsidRPr="005877F1">
        <w:rPr>
          <w:rFonts w:ascii="Times New Roman" w:eastAsia="Times New Roman" w:hAnsi="Times New Roman" w:cs="Times New Roman"/>
          <w:b/>
          <w:lang w:eastAsia="ar-SA"/>
        </w:rPr>
        <w:t>dokument potwierdzający wniesienie wadium</w:t>
      </w:r>
      <w:r w:rsidRPr="005877F1">
        <w:rPr>
          <w:rFonts w:ascii="Times New Roman" w:eastAsia="Times New Roman" w:hAnsi="Times New Roman" w:cs="Times New Roman"/>
          <w:lang w:eastAsia="ar-SA"/>
        </w:rPr>
        <w:t xml:space="preserve"> – zgodnie z postanowieniami rozdziału XII SWZ,</w:t>
      </w:r>
    </w:p>
    <w:p w:rsidR="005877F1" w:rsidRPr="004408BA" w:rsidRDefault="005877F1" w:rsidP="004408BA">
      <w:pPr>
        <w:numPr>
          <w:ilvl w:val="0"/>
          <w:numId w:val="10"/>
        </w:numPr>
        <w:suppressAutoHyphens/>
        <w:spacing w:after="0" w:line="240" w:lineRule="auto"/>
        <w:jc w:val="both"/>
        <w:rPr>
          <w:rFonts w:ascii="Times New Roman" w:hAnsi="Times New Roman" w:cs="Times New Roman"/>
          <w:bCs/>
        </w:rPr>
      </w:pPr>
      <w:r w:rsidRPr="005877F1">
        <w:rPr>
          <w:rFonts w:ascii="Times New Roman" w:hAnsi="Times New Roman" w:cs="Times New Roman"/>
          <w:b/>
          <w:color w:val="000000"/>
        </w:rPr>
        <w:t xml:space="preserve">przedmiotowe środki dowodowe: </w:t>
      </w:r>
      <w:r w:rsidR="004408BA" w:rsidRPr="004408BA">
        <w:rPr>
          <w:rFonts w:ascii="Times New Roman" w:hAnsi="Times New Roman" w:cs="Times New Roman"/>
        </w:rPr>
        <w:t>Zamawiający nie wymaga złożenia przedmiotowych środków dowodowych na potwierdzenie, że oferowane dostawy spełniają określone przez Zamawiającego wymagania, cechy lub kryteria</w:t>
      </w:r>
      <w:r w:rsidR="004408BA">
        <w:rPr>
          <w:rFonts w:ascii="Times New Roman" w:hAnsi="Times New Roman" w:cs="Times New Roman"/>
        </w:rPr>
        <w:t>.</w:t>
      </w:r>
      <w:r w:rsidR="004408BA" w:rsidRPr="004408BA">
        <w:rPr>
          <w:rFonts w:ascii="Times New Roman" w:hAnsi="Times New Roman" w:cs="Times New Roman"/>
        </w:rPr>
        <w:t xml:space="preserve"> </w:t>
      </w:r>
    </w:p>
    <w:p w:rsidR="005877F1" w:rsidRPr="00982028" w:rsidRDefault="005877F1" w:rsidP="00982028">
      <w:pPr>
        <w:suppressAutoHyphens/>
        <w:spacing w:after="0" w:line="240" w:lineRule="auto"/>
        <w:jc w:val="both"/>
        <w:rPr>
          <w:rFonts w:ascii="Times New Roman" w:eastAsia="Arial" w:hAnsi="Times New Roman" w:cs="Times New Roman"/>
          <w:b/>
          <w:sz w:val="12"/>
          <w:szCs w:val="12"/>
          <w:u w:val="single"/>
          <w:lang w:val="pl" w:eastAsia="pl-PL"/>
        </w:rPr>
      </w:pPr>
    </w:p>
    <w:p w:rsidR="005877F1" w:rsidRPr="00546AF4" w:rsidRDefault="005877F1" w:rsidP="00546AF4">
      <w:pPr>
        <w:numPr>
          <w:ilvl w:val="0"/>
          <w:numId w:val="1"/>
        </w:numPr>
        <w:suppressAutoHyphens/>
        <w:spacing w:after="0" w:line="240" w:lineRule="auto"/>
        <w:contextualSpacing/>
        <w:jc w:val="both"/>
        <w:rPr>
          <w:rFonts w:ascii="Times New Roman" w:eastAsia="Arial" w:hAnsi="Times New Roman" w:cs="Times New Roman"/>
          <w:b/>
          <w:szCs w:val="24"/>
          <w:u w:val="single"/>
          <w:lang w:val="pl" w:eastAsia="pl-PL"/>
        </w:rPr>
      </w:pPr>
      <w:r w:rsidRPr="005877F1">
        <w:rPr>
          <w:rFonts w:ascii="Times New Roman" w:eastAsia="Arial" w:hAnsi="Times New Roman" w:cs="Times New Roman"/>
          <w:b/>
          <w:szCs w:val="24"/>
          <w:u w:val="single"/>
          <w:lang w:val="pl" w:eastAsia="pl-PL"/>
        </w:rPr>
        <w:t>Na wezwanie Zamawiającego Wykonawca, którego oferta została najwyżej oceniona, zobowiązany będzie złożyć podmiotowe środki dowodowe:</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b/>
          <w:bCs/>
          <w:color w:val="000000"/>
        </w:rPr>
      </w:pPr>
      <w:r w:rsidRPr="005877F1">
        <w:rPr>
          <w:rFonts w:ascii="Times New Roman" w:hAnsi="Times New Roman" w:cs="Times New Roman"/>
          <w:bCs/>
          <w:color w:val="000000"/>
        </w:rPr>
        <w:t>W celu potwierdzenia braku podstaw do wykluczenia z udziału w postępowaniu w stosunku do Wykonawcy/Wykonawców wspólnie ubiegających się o udzielenie zamówienia/ podmiotów udostępniających zasoby na zasadach określonych w art. 118 ustawy:</w:t>
      </w:r>
      <w:r w:rsidRPr="005877F1">
        <w:rPr>
          <w:rFonts w:ascii="Times New Roman" w:hAnsi="Times New Roman" w:cs="Times New Roman"/>
          <w:b/>
          <w:bCs/>
          <w:color w:val="000000"/>
        </w:rPr>
        <w:t xml:space="preserve"> </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b/>
          <w:bCs/>
          <w:i/>
        </w:rPr>
      </w:pPr>
      <w:r w:rsidRPr="005877F1">
        <w:rPr>
          <w:rFonts w:ascii="Times New Roman" w:hAnsi="Times New Roman" w:cs="Times New Roman"/>
          <w:b/>
          <w:bCs/>
          <w:i/>
          <w:color w:val="000000"/>
        </w:rPr>
        <w:t xml:space="preserve">nie dotyczy. </w:t>
      </w:r>
      <w:r w:rsidRPr="005877F1">
        <w:rPr>
          <w:rFonts w:ascii="Times New Roman" w:hAnsi="Times New Roman" w:cs="Times New Roman"/>
          <w:b/>
          <w:bCs/>
          <w:i/>
        </w:rPr>
        <w:t xml:space="preserve">Zamawiający nie wymaga złożenia podmiotowych środków dowodowych. </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sz w:val="8"/>
          <w:szCs w:val="8"/>
        </w:rPr>
      </w:pPr>
    </w:p>
    <w:p w:rsidR="005877F1" w:rsidRPr="005877F1" w:rsidRDefault="005877F1" w:rsidP="00982028">
      <w:pPr>
        <w:tabs>
          <w:tab w:val="left" w:pos="426"/>
          <w:tab w:val="left" w:pos="9214"/>
        </w:tabs>
        <w:spacing w:after="0" w:line="240" w:lineRule="auto"/>
        <w:ind w:left="426" w:right="-2"/>
        <w:contextualSpacing/>
        <w:jc w:val="both"/>
        <w:rPr>
          <w:rFonts w:ascii="Times New Roman" w:eastAsia="Times New Roman" w:hAnsi="Times New Roman" w:cs="Times New Roman"/>
          <w:color w:val="000000"/>
          <w:lang w:eastAsia="pl-PL"/>
        </w:rPr>
      </w:pPr>
      <w:r w:rsidRPr="005877F1">
        <w:rPr>
          <w:rFonts w:ascii="Times New Roman" w:eastAsia="Times New Roman" w:hAnsi="Times New Roman" w:cs="Times New Roman"/>
          <w:color w:val="000000"/>
          <w:lang w:eastAsia="pl-PL"/>
        </w:rPr>
        <w:t>W celu potwierdzenia spełniania warunków udziału w postępowaniu: przez Wykonawcę:</w:t>
      </w:r>
    </w:p>
    <w:p w:rsidR="005877F1" w:rsidRPr="005877F1" w:rsidRDefault="005877F1" w:rsidP="00982028">
      <w:pPr>
        <w:widowControl w:val="0"/>
        <w:tabs>
          <w:tab w:val="left" w:pos="568"/>
          <w:tab w:val="left" w:pos="9214"/>
        </w:tabs>
        <w:suppressAutoHyphens/>
        <w:overflowPunct w:val="0"/>
        <w:spacing w:after="0" w:line="240" w:lineRule="auto"/>
        <w:ind w:right="645" w:firstLine="426"/>
        <w:jc w:val="both"/>
        <w:rPr>
          <w:rFonts w:ascii="Times New Roman" w:eastAsia="Times New Roman" w:hAnsi="Times New Roman" w:cs="Times New Roman"/>
          <w:b/>
          <w:i/>
          <w:color w:val="000000"/>
          <w:lang w:eastAsia="pl-PL"/>
        </w:rPr>
      </w:pPr>
      <w:r w:rsidRPr="005877F1">
        <w:rPr>
          <w:rFonts w:ascii="Times New Roman" w:eastAsia="Times New Roman" w:hAnsi="Times New Roman" w:cs="Times New Roman"/>
          <w:b/>
          <w:i/>
          <w:color w:val="000000"/>
          <w:lang w:eastAsia="pl-PL"/>
        </w:rPr>
        <w:t>nie dotyczy. Zamawiający nie określił warunków udziału w postępowaniu.</w:t>
      </w:r>
    </w:p>
    <w:p w:rsidR="005877F1" w:rsidRPr="005877F1" w:rsidRDefault="005877F1" w:rsidP="00982028">
      <w:pPr>
        <w:autoSpaceDE w:val="0"/>
        <w:autoSpaceDN w:val="0"/>
        <w:adjustRightInd w:val="0"/>
        <w:spacing w:after="0" w:line="240" w:lineRule="auto"/>
        <w:jc w:val="both"/>
        <w:rPr>
          <w:rFonts w:ascii="Times New Roman" w:hAnsi="Times New Roman" w:cs="Times New Roman"/>
          <w:sz w:val="12"/>
          <w:szCs w:val="12"/>
        </w:rPr>
      </w:pPr>
    </w:p>
    <w:p w:rsidR="005877F1" w:rsidRPr="005877F1" w:rsidRDefault="005877F1" w:rsidP="00982028">
      <w:pPr>
        <w:autoSpaceDE w:val="0"/>
        <w:autoSpaceDN w:val="0"/>
        <w:adjustRightInd w:val="0"/>
        <w:spacing w:after="0" w:line="240" w:lineRule="auto"/>
        <w:ind w:left="426" w:hanging="426"/>
        <w:jc w:val="both"/>
        <w:rPr>
          <w:rFonts w:ascii="Times New Roman" w:hAnsi="Times New Roman" w:cs="Times New Roman"/>
        </w:rPr>
      </w:pPr>
      <w:r w:rsidRPr="005877F1">
        <w:rPr>
          <w:rFonts w:ascii="Times New Roman" w:hAnsi="Times New Roman" w:cs="Times New Roman"/>
        </w:rPr>
        <w:t>4.</w:t>
      </w:r>
      <w:r w:rsidRPr="005877F1">
        <w:rPr>
          <w:rFonts w:ascii="Times New Roman" w:hAnsi="Times New Roman" w:cs="Times New Roman"/>
          <w:b/>
        </w:rPr>
        <w:t xml:space="preserve">    Podmioty zagraniczne: </w:t>
      </w:r>
      <w:r w:rsidRPr="005877F1">
        <w:rPr>
          <w:rFonts w:ascii="Times New Roman" w:hAnsi="Times New Roman" w:cs="Times New Roman"/>
        </w:rPr>
        <w:t>nie dotyczy w niniejszym postępowaniu</w:t>
      </w:r>
      <w:r w:rsidRPr="005877F1">
        <w:rPr>
          <w:rFonts w:ascii="Times New Roman" w:eastAsia="Calibri" w:hAnsi="Times New Roman" w:cs="Times New Roman"/>
          <w:i/>
          <w:iCs/>
          <w:sz w:val="23"/>
          <w:szCs w:val="23"/>
        </w:rPr>
        <w:t xml:space="preserve">. </w:t>
      </w:r>
    </w:p>
    <w:p w:rsidR="005877F1" w:rsidRPr="005877F1" w:rsidRDefault="005877F1" w:rsidP="00982028">
      <w:pPr>
        <w:autoSpaceDE w:val="0"/>
        <w:autoSpaceDN w:val="0"/>
        <w:adjustRightInd w:val="0"/>
        <w:spacing w:after="0" w:line="240" w:lineRule="auto"/>
        <w:jc w:val="both"/>
        <w:rPr>
          <w:rFonts w:ascii="Times New Roman" w:eastAsia="Calibri" w:hAnsi="Times New Roman" w:cs="Times New Roman"/>
          <w:b/>
          <w:lang w:eastAsia="pl-PL"/>
        </w:rPr>
      </w:pPr>
    </w:p>
    <w:p w:rsidR="005877F1" w:rsidRPr="005877F1" w:rsidRDefault="005877F1" w:rsidP="00982028">
      <w:pPr>
        <w:autoSpaceDE w:val="0"/>
        <w:autoSpaceDN w:val="0"/>
        <w:adjustRightInd w:val="0"/>
        <w:spacing w:after="0" w:line="240" w:lineRule="auto"/>
        <w:jc w:val="both"/>
        <w:rPr>
          <w:rFonts w:ascii="Times New Roman" w:eastAsia="Calibri" w:hAnsi="Times New Roman" w:cs="Times New Roman"/>
          <w:b/>
          <w:lang w:eastAsia="pl-PL"/>
        </w:rPr>
      </w:pPr>
      <w:r w:rsidRPr="005877F1">
        <w:rPr>
          <w:rFonts w:ascii="Times New Roman" w:eastAsia="Calibri" w:hAnsi="Times New Roman" w:cs="Times New Roman"/>
          <w:b/>
          <w:lang w:eastAsia="pl-PL"/>
        </w:rPr>
        <w:t>VII. WYKONAWCY WSPÓLNIE UBIEGAJĄCY SIĘ O ZAMÓWIENIE</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bCs/>
          <w:lang w:val="x-none" w:eastAsia="pl-PL"/>
        </w:rPr>
        <w:t xml:space="preserve">Wykonawcy </w:t>
      </w:r>
      <w:r w:rsidRPr="005877F1">
        <w:rPr>
          <w:rFonts w:ascii="Times New Roman" w:eastAsia="Times New Roman" w:hAnsi="Times New Roman" w:cs="Times New Roman"/>
          <w:lang w:val="x-none" w:eastAsia="pl-PL"/>
        </w:rPr>
        <w:t>mogą wspólnie ubiegać się o udzielenie zamówienia</w:t>
      </w:r>
      <w:r w:rsidRPr="005877F1">
        <w:rPr>
          <w:rFonts w:ascii="Times New Roman" w:eastAsia="Times New Roman" w:hAnsi="Times New Roman" w:cs="Times New Roman"/>
          <w:lang w:eastAsia="pl-PL"/>
        </w:rPr>
        <w:t xml:space="preserve"> (konsorcja, spółki cywilne)</w:t>
      </w:r>
      <w:r w:rsidRPr="005877F1">
        <w:rPr>
          <w:rFonts w:ascii="Times New Roman" w:eastAsia="Times New Roman" w:hAnsi="Times New Roman" w:cs="Times New Roman"/>
          <w:lang w:val="x-none" w:eastAsia="pl-PL"/>
        </w:rPr>
        <w:t xml:space="preserve">. W takim przypadku, Wykonawcy ustanawiają pełnomocnika do reprezentowania ich </w:t>
      </w:r>
      <w:r w:rsidRPr="005877F1">
        <w:rPr>
          <w:rFonts w:ascii="Times New Roman" w:eastAsia="Times New Roman" w:hAnsi="Times New Roman" w:cs="Times New Roman"/>
          <w:lang w:eastAsia="pl-PL"/>
        </w:rPr>
        <w:br/>
      </w:r>
      <w:r w:rsidRPr="005877F1">
        <w:rPr>
          <w:rFonts w:ascii="Times New Roman" w:eastAsia="Times New Roman" w:hAnsi="Times New Roman" w:cs="Times New Roman"/>
          <w:lang w:val="x-none" w:eastAsia="pl-PL"/>
        </w:rPr>
        <w:t>w postępowaniu o udzielenie zamówienia albo do reprezentowania w postępowaniu i zawarcia umowy w sprawie zamówienia publicznego.</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u w:val="single"/>
          <w:lang w:eastAsia="pl-PL"/>
        </w:rPr>
        <w:t>Pełnomocnictwo powinno być załączone do oferty.</w:t>
      </w:r>
      <w:r w:rsidRPr="005877F1">
        <w:rPr>
          <w:rFonts w:ascii="Times New Roman" w:eastAsia="Times New Roman" w:hAnsi="Times New Roman" w:cs="Times New Roman"/>
          <w:lang w:eastAsia="pl-PL"/>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5877F1">
        <w:rPr>
          <w:rFonts w:ascii="Times New Roman" w:eastAsia="Times New Roman" w:hAnsi="Times New Roman" w:cs="Times New Roman"/>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5877F1">
        <w:rPr>
          <w:rFonts w:ascii="Times New Roman" w:eastAsia="Times New Roman" w:hAnsi="Times New Roman" w:cs="Times New Roman"/>
          <w:lang w:val="x-none" w:eastAsia="pl-PL"/>
        </w:rPr>
        <w:br/>
        <w:t>o notariacie, które to poświadczenie notariusz opatruje kwalifikowanym podpisem elektronicznym</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Elektroniczna kopia pełnomocnictwa nie może być uwierzytelniona przez upełnomocnionego.</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lang w:eastAsia="pl-PL"/>
        </w:rPr>
        <w:t xml:space="preserve">Wykonawcy wspólnie ubiegający się o zamówienie zobowiązani będą, na wezwanie Zamawiającego, do złożenia aktualnych na dzień złożenia podmiotowych środków dowodowych </w:t>
      </w:r>
      <w:r w:rsidRPr="005877F1">
        <w:rPr>
          <w:rFonts w:ascii="Times New Roman" w:eastAsia="Times New Roman" w:hAnsi="Times New Roman" w:cs="Times New Roman"/>
          <w:i/>
          <w:lang w:eastAsia="pl-PL"/>
        </w:rPr>
        <w:t>(jeżeli dotyczy w niniejszym postępowaniu).</w:t>
      </w:r>
    </w:p>
    <w:p w:rsidR="005877F1" w:rsidRPr="005877F1"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5877F1" w:rsidRPr="005877F1"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hAnsi="Times New Roman" w:cs="Times New Roman"/>
          <w:color w:val="000000"/>
        </w:rPr>
        <w:lastRenderedPageBreak/>
        <w:t>Zamawiający nie określił odmiennych wymagań związanych z realizacją zamówienia                       w odniesieniu do Wykonawców wspólnie ubiegających się o udzielenie zamówienia</w:t>
      </w:r>
      <w:r w:rsidRPr="005877F1">
        <w:rPr>
          <w:rFonts w:ascii="Times New Roman" w:hAnsi="Times New Roman" w:cs="Times New Roman"/>
          <w:i/>
          <w:iCs/>
          <w:color w:val="000000"/>
        </w:rPr>
        <w:t>.</w:t>
      </w:r>
    </w:p>
    <w:p w:rsidR="005877F1" w:rsidRPr="00F058DD"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hAnsi="Times New Roman" w:cs="Times New Roman"/>
          <w:iCs/>
          <w:color w:val="000000"/>
        </w:rPr>
        <w:t xml:space="preserve">Wszelka korespondencja oraz rozliczenia dotyczące realizacji zamówienia dokonywane będą z jednym Wykonawcą wskazanym i upoważnionym w pełnomocnictwie przez pozostałych Wykonawców. </w:t>
      </w:r>
    </w:p>
    <w:p w:rsidR="00F058DD" w:rsidRPr="004408BA" w:rsidRDefault="00F058DD" w:rsidP="00F058DD">
      <w:pPr>
        <w:widowControl w:val="0"/>
        <w:spacing w:after="0" w:line="240" w:lineRule="auto"/>
        <w:ind w:left="426"/>
        <w:contextualSpacing/>
        <w:jc w:val="both"/>
        <w:outlineLvl w:val="3"/>
        <w:rPr>
          <w:rFonts w:ascii="Times New Roman" w:eastAsia="Times New Roman" w:hAnsi="Times New Roman" w:cs="Times New Roman"/>
          <w:bCs/>
          <w:lang w:val="x-none" w:eastAsia="pl-PL"/>
        </w:rPr>
      </w:pPr>
    </w:p>
    <w:p w:rsidR="005877F1" w:rsidRPr="005877F1" w:rsidRDefault="005877F1" w:rsidP="005877F1">
      <w:pPr>
        <w:shd w:val="clear" w:color="auto" w:fill="FFFFFF"/>
        <w:spacing w:before="72" w:after="72"/>
        <w:contextualSpacing/>
        <w:jc w:val="both"/>
        <w:rPr>
          <w:rFonts w:ascii="Times New Roman" w:eastAsia="Times New Roman" w:hAnsi="Times New Roman" w:cs="Times New Roman"/>
          <w:b/>
          <w:bCs/>
          <w:lang w:eastAsia="pl-PL"/>
        </w:rPr>
      </w:pPr>
      <w:r w:rsidRPr="005877F1">
        <w:rPr>
          <w:rFonts w:ascii="Times New Roman" w:eastAsia="Times New Roman" w:hAnsi="Times New Roman" w:cs="Times New Roman"/>
          <w:b/>
          <w:bCs/>
          <w:lang w:eastAsia="pl-PL"/>
        </w:rPr>
        <w:t xml:space="preserve">VIII. POLEGANIE NA ZASOBACH INNYCH PODMIOTÓW (art. 118-123 PZP). </w:t>
      </w:r>
    </w:p>
    <w:p w:rsidR="005877F1" w:rsidRPr="005877F1" w:rsidRDefault="005877F1" w:rsidP="005877F1">
      <w:pPr>
        <w:shd w:val="clear" w:color="auto" w:fill="FFFFFF"/>
        <w:spacing w:after="0" w:line="240" w:lineRule="auto"/>
        <w:contextualSpacing/>
        <w:jc w:val="both"/>
        <w:rPr>
          <w:rFonts w:ascii="Times New Roman" w:eastAsia="Times New Roman" w:hAnsi="Times New Roman" w:cs="Times New Roman"/>
          <w:bCs/>
          <w:lang w:eastAsia="pl-PL"/>
        </w:rPr>
      </w:pPr>
      <w:r w:rsidRPr="005877F1">
        <w:rPr>
          <w:rFonts w:ascii="Times New Roman" w:eastAsia="Times New Roman" w:hAnsi="Times New Roman" w:cs="Times New Roman"/>
          <w:bCs/>
          <w:lang w:eastAsia="pl-PL"/>
        </w:rPr>
        <w:t>Nie dotyczy w niniejszym postępowaniu. Zamawiający nie stawia warunków udziału                         w  postępowaniu.</w:t>
      </w:r>
    </w:p>
    <w:p w:rsidR="005877F1" w:rsidRPr="005877F1" w:rsidRDefault="005877F1" w:rsidP="005877F1">
      <w:pPr>
        <w:autoSpaceDE w:val="0"/>
        <w:autoSpaceDN w:val="0"/>
        <w:adjustRightInd w:val="0"/>
        <w:spacing w:after="0"/>
        <w:contextualSpacing/>
        <w:jc w:val="both"/>
        <w:rPr>
          <w:rFonts w:ascii="Times New Roman" w:eastAsia="Times New Roman" w:hAnsi="Times New Roman" w:cs="Times New Roman"/>
          <w:b/>
          <w:bCs/>
          <w:color w:val="FF0000"/>
          <w:shd w:val="clear" w:color="auto" w:fill="FFFFFF"/>
          <w:lang w:eastAsia="pl-PL"/>
        </w:rPr>
      </w:pPr>
    </w:p>
    <w:p w:rsidR="005877F1" w:rsidRPr="005877F1" w:rsidRDefault="005877F1" w:rsidP="005877F1">
      <w:pPr>
        <w:autoSpaceDE w:val="0"/>
        <w:autoSpaceDN w:val="0"/>
        <w:adjustRightInd w:val="0"/>
        <w:spacing w:after="0"/>
        <w:contextualSpacing/>
        <w:jc w:val="both"/>
        <w:rPr>
          <w:rFonts w:ascii="Times New Roman" w:eastAsia="Times New Roman" w:hAnsi="Times New Roman" w:cs="Times New Roman"/>
          <w:lang w:val="x-none" w:eastAsia="pl-PL"/>
        </w:rPr>
      </w:pPr>
      <w:r w:rsidRPr="005877F1">
        <w:rPr>
          <w:rFonts w:ascii="Times New Roman" w:eastAsia="Times New Roman" w:hAnsi="Times New Roman" w:cs="Times New Roman"/>
          <w:b/>
          <w:bCs/>
          <w:shd w:val="clear" w:color="auto" w:fill="FFFFFF"/>
          <w:lang w:eastAsia="pl-PL"/>
        </w:rPr>
        <w:t>IX. PODWYKONAWSTWO.</w:t>
      </w:r>
    </w:p>
    <w:p w:rsidR="005877F1" w:rsidRPr="005877F1" w:rsidRDefault="005877F1" w:rsidP="00100DE0">
      <w:pPr>
        <w:numPr>
          <w:ilvl w:val="0"/>
          <w:numId w:val="85"/>
        </w:numPr>
        <w:autoSpaceDE w:val="0"/>
        <w:autoSpaceDN w:val="0"/>
        <w:adjustRightInd w:val="0"/>
        <w:spacing w:after="0" w:line="240" w:lineRule="auto"/>
        <w:ind w:left="425" w:hanging="425"/>
        <w:contextualSpacing/>
        <w:jc w:val="both"/>
        <w:rPr>
          <w:rFonts w:ascii="Times New Roman" w:eastAsia="Times New Roman" w:hAnsi="Times New Roman" w:cs="Times New Roman"/>
          <w:szCs w:val="24"/>
          <w:lang w:val="x-none" w:eastAsia="pl-PL"/>
        </w:rPr>
      </w:pPr>
      <w:r w:rsidRPr="005877F1">
        <w:rPr>
          <w:rFonts w:ascii="Times New Roman" w:eastAsia="Times New Roman" w:hAnsi="Times New Roman" w:cs="Times New Roman"/>
          <w:szCs w:val="24"/>
          <w:lang w:eastAsia="pl-PL"/>
        </w:rPr>
        <w:t>Wykonawca może powierzyć wykonanie części zamówienia podwykonawcy/ podwykonawcom.</w:t>
      </w:r>
    </w:p>
    <w:p w:rsidR="005877F1" w:rsidRPr="005877F1" w:rsidRDefault="005877F1" w:rsidP="00100DE0">
      <w:pPr>
        <w:numPr>
          <w:ilvl w:val="0"/>
          <w:numId w:val="85"/>
        </w:numPr>
        <w:autoSpaceDE w:val="0"/>
        <w:autoSpaceDN w:val="0"/>
        <w:adjustRightInd w:val="0"/>
        <w:spacing w:after="0" w:line="240" w:lineRule="auto"/>
        <w:ind w:left="426" w:hanging="426"/>
        <w:jc w:val="both"/>
        <w:rPr>
          <w:rFonts w:ascii="Times New Roman" w:hAnsi="Times New Roman" w:cs="Times New Roman"/>
          <w:lang w:eastAsia="pl-PL"/>
        </w:rPr>
      </w:pPr>
      <w:r w:rsidRPr="005877F1">
        <w:rPr>
          <w:rFonts w:ascii="Times New Roman" w:eastAsia="Calibri" w:hAnsi="Times New Roman" w:cs="Times New Roman"/>
          <w:lang w:eastAsia="pl-PL"/>
        </w:rPr>
        <w:t xml:space="preserve">Na podstawie art. 462 ust. 2 </w:t>
      </w:r>
      <w:proofErr w:type="spellStart"/>
      <w:r w:rsidRPr="005877F1">
        <w:rPr>
          <w:rFonts w:ascii="Times New Roman" w:eastAsia="Calibri" w:hAnsi="Times New Roman" w:cs="Times New Roman"/>
          <w:lang w:eastAsia="pl-PL"/>
        </w:rPr>
        <w:t>Pzp</w:t>
      </w:r>
      <w:proofErr w:type="spellEnd"/>
      <w:r w:rsidRPr="005877F1">
        <w:rPr>
          <w:rFonts w:ascii="Times New Roman" w:eastAsia="Calibri" w:hAnsi="Times New Roman" w:cs="Times New Roman"/>
          <w:lang w:eastAsia="pl-PL"/>
        </w:rPr>
        <w:t xml:space="preserve"> Zamawiający żąda wskazania w ofercie (formularzu ofertowym) części zamówienia, których wykonanie Wykonawca zamierza powierzyć podwykonawcom  i podania firm (nazw) </w:t>
      </w:r>
      <w:r w:rsidRPr="005877F1">
        <w:rPr>
          <w:rFonts w:ascii="Times New Roman" w:hAnsi="Times New Roman" w:cs="Times New Roman"/>
          <w:lang w:eastAsia="pl-PL"/>
        </w:rPr>
        <w:t xml:space="preserve">tych podwykonawców (o ile są już znane). </w:t>
      </w:r>
    </w:p>
    <w:p w:rsidR="005877F1" w:rsidRPr="005877F1" w:rsidRDefault="005877F1" w:rsidP="005877F1">
      <w:p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        Brak powyższej informacji w ofercie oznaczać będzie, że Wykonawca nie będzie korzystał </w:t>
      </w:r>
      <w:r w:rsidRPr="005877F1">
        <w:rPr>
          <w:rFonts w:ascii="Times New Roman" w:eastAsia="Calibri" w:hAnsi="Times New Roman" w:cs="Times New Roman"/>
        </w:rPr>
        <w:br/>
        <w:t>z podwykonawstwa przy realizacji zamówienia. Powierzenie wykonania części zamówienia podwykonawcom nie zwalnia Wykonawcy z odpowiedzialności za należyte wykonanie zamówienia.</w:t>
      </w:r>
    </w:p>
    <w:p w:rsidR="005877F1" w:rsidRPr="005877F1" w:rsidRDefault="005877F1" w:rsidP="005877F1">
      <w:pPr>
        <w:tabs>
          <w:tab w:val="left" w:pos="284"/>
        </w:tabs>
        <w:autoSpaceDE w:val="0"/>
        <w:autoSpaceDN w:val="0"/>
        <w:adjustRightInd w:val="0"/>
        <w:spacing w:after="0" w:line="240" w:lineRule="auto"/>
        <w:contextualSpacing/>
        <w:jc w:val="both"/>
        <w:rPr>
          <w:rFonts w:ascii="Times New Roman" w:eastAsia="Calibri" w:hAnsi="Times New Roman" w:cs="Times New Roman"/>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 INFORMACJE O SPOSOBIE POROZUMIEWANIA SIĘ ZAMAWIAJĄCEGO                              Z WYKONAWCAMI ORAZ PRZEKAZYWANIA OŚWIADCZEŃ I DOKUMENTÓW,                       A TAKŻE WSKAZANIE OSÓB UPRAWNIONYCH DO POROZUMIEWANIA SIĘ                             Z WYKONAWCAMI.</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Postępowanie prowadzone jest w języku polskim w formie elektronicznej za pośrednictwem </w:t>
      </w:r>
      <w:hyperlink r:id="rId14">
        <w:r w:rsidRPr="005877F1">
          <w:rPr>
            <w:rFonts w:ascii="Times New Roman" w:eastAsia="Arial" w:hAnsi="Times New Roman" w:cs="Times New Roman"/>
            <w:color w:val="1155CC"/>
            <w:u w:val="single"/>
            <w:lang w:val="pl" w:eastAsia="pl-PL"/>
          </w:rPr>
          <w:t>platformazakupowa.pl</w:t>
        </w:r>
      </w:hyperlink>
      <w:r w:rsidRPr="005877F1">
        <w:rPr>
          <w:rFonts w:ascii="Times New Roman" w:eastAsia="Arial" w:hAnsi="Times New Roman" w:cs="Times New Roman"/>
          <w:lang w:val="pl" w:eastAsia="pl-PL"/>
        </w:rPr>
        <w:t xml:space="preserve"> pod adresem:</w:t>
      </w:r>
      <w:r w:rsidRPr="005877F1">
        <w:rPr>
          <w:rFonts w:ascii="Times New Roman" w:eastAsia="Calibri" w:hAnsi="Times New Roman" w:cs="Times New Roman"/>
          <w:sz w:val="24"/>
        </w:rPr>
        <w:t xml:space="preserve"> </w:t>
      </w:r>
      <w:hyperlink r:id="rId15" w:history="1">
        <w:r w:rsidRPr="005877F1">
          <w:rPr>
            <w:rFonts w:ascii="Times New Roman" w:eastAsia="Arial" w:hAnsi="Times New Roman" w:cs="Times New Roman"/>
            <w:color w:val="0000FF"/>
            <w:u w:val="single"/>
            <w:lang w:val="pl" w:eastAsia="pl-PL"/>
          </w:rPr>
          <w:t>https://platformazakupowa.pl/pn/kwp_bialystok</w:t>
        </w:r>
      </w:hyperlink>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Calibri" w:hAnsi="Times New Roman" w:cs="Times New Roman"/>
        </w:rPr>
        <w:t xml:space="preserve">Wykonawca składa ofertę, pod rygorem nieważności, w formie elektronicznej (tj. opatrzonej kwalifikowanym podpisem elektronicznym) </w:t>
      </w:r>
      <w:r w:rsidRPr="005877F1">
        <w:rPr>
          <w:rFonts w:ascii="Times New Roman" w:hAnsi="Times New Roman" w:cs="Times New Roman"/>
          <w:sz w:val="23"/>
          <w:szCs w:val="23"/>
        </w:rPr>
        <w:t xml:space="preserve">lub w postaci elektronicznej opatrzonej podpisem zaufanym lub podpisem osobistym. </w:t>
      </w:r>
    </w:p>
    <w:p w:rsidR="005877F1" w:rsidRPr="005877F1"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b/>
          <w:u w:val="single"/>
          <w:lang w:val="pl" w:eastAsia="pl-PL"/>
        </w:rPr>
      </w:pPr>
      <w:r w:rsidRPr="005877F1">
        <w:rPr>
          <w:rFonts w:ascii="Times New Roman" w:eastAsia="Calibri" w:hAnsi="Times New Roman" w:cs="Times New Roman"/>
          <w:b/>
          <w:u w:val="single"/>
        </w:rPr>
        <w:t>FORMAT PRZESYŁANYCH DANYCH</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sz w:val="23"/>
          <w:szCs w:val="23"/>
        </w:rPr>
        <w:t>Zamawiający określa dopuszczalne formaty przesyłanych danych zgodnie z Załącznikiem nr 2 „</w:t>
      </w:r>
      <w:r w:rsidRPr="005877F1">
        <w:rPr>
          <w:rFonts w:ascii="Times New Roman" w:hAnsi="Times New Roman" w:cs="Times New Roman"/>
          <w:i/>
          <w:iCs/>
          <w:color w:val="000000"/>
          <w:sz w:val="23"/>
          <w:szCs w:val="23"/>
        </w:rPr>
        <w:t xml:space="preserve">Formaty danych oraz standardy zapewniające dostęp do zasobów informacji udostępnianych za pomocą systemów teleinformatycznych używanych do realizacji zadań publicznych” </w:t>
      </w:r>
      <w:r w:rsidRPr="005877F1">
        <w:rPr>
          <w:rFonts w:ascii="Times New Roman" w:hAnsi="Times New Roman" w:cs="Times New Roman"/>
          <w:color w:val="000000"/>
          <w:sz w:val="23"/>
          <w:szCs w:val="23"/>
        </w:rPr>
        <w:t xml:space="preserve">do Rozporządzenia Rady Ministrów z dnia 21.05.2024 r. w sprawie Krajowych Ram Interoperacyjności, minimalnych wymagań dla rejestrów publicznych </w:t>
      </w:r>
      <w:r w:rsidRPr="005877F1">
        <w:rPr>
          <w:rFonts w:ascii="Times New Roman" w:hAnsi="Times New Roman" w:cs="Times New Roman"/>
          <w:color w:val="000000"/>
          <w:sz w:val="23"/>
          <w:szCs w:val="23"/>
        </w:rPr>
        <w:br/>
        <w:t xml:space="preserve">i wymiany informacji w postaci elektronicznej oraz minimalnych wymagań dla systemów teleinformatycznych. </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Calibri" w:hAnsi="Times New Roman" w:cs="Times New Roman"/>
          <w:b/>
        </w:rPr>
        <w:t>ZAMAWIAJĄCY ZALECA NASTĘPUJĄCE FORMATY DANYCH: .pdf, .</w:t>
      </w:r>
      <w:proofErr w:type="spellStart"/>
      <w:r w:rsidRPr="005877F1">
        <w:rPr>
          <w:rFonts w:ascii="Times New Roman" w:eastAsia="Calibri" w:hAnsi="Times New Roman" w:cs="Times New Roman"/>
          <w:b/>
        </w:rPr>
        <w:t>doc</w:t>
      </w:r>
      <w:proofErr w:type="spellEnd"/>
      <w:r w:rsidRPr="005877F1">
        <w:rPr>
          <w:rFonts w:ascii="Times New Roman" w:eastAsia="Calibri" w:hAnsi="Times New Roman" w:cs="Times New Roman"/>
          <w:b/>
        </w:rPr>
        <w:t>, .</w:t>
      </w:r>
      <w:proofErr w:type="spellStart"/>
      <w:r w:rsidRPr="005877F1">
        <w:rPr>
          <w:rFonts w:ascii="Times New Roman" w:eastAsia="Calibri" w:hAnsi="Times New Roman" w:cs="Times New Roman"/>
          <w:b/>
        </w:rPr>
        <w:t>docx</w:t>
      </w:r>
      <w:proofErr w:type="spellEnd"/>
      <w:r w:rsidRPr="005877F1">
        <w:rPr>
          <w:rFonts w:ascii="Times New Roman" w:eastAsia="Calibri" w:hAnsi="Times New Roman" w:cs="Times New Roman"/>
          <w:b/>
        </w:rPr>
        <w:t>, ze szczególnym wskazaniem na pdf.</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 celu ewentualnej kompresji danych Zamawiający rekomenduje wykorzystanie jednego                     z formatów: .zip lub .7Z.</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Pliki w innych formatach niż PDF zaleca się opatrzyć zewnętrznym podpisem </w:t>
      </w:r>
      <w:proofErr w:type="spellStart"/>
      <w:r w:rsidRPr="005877F1">
        <w:rPr>
          <w:rFonts w:ascii="Times New Roman" w:hAnsi="Times New Roman" w:cs="Times New Roman"/>
          <w:color w:val="000000"/>
        </w:rPr>
        <w:t>XAdES</w:t>
      </w:r>
      <w:proofErr w:type="spellEnd"/>
      <w:r w:rsidRPr="005877F1">
        <w:rPr>
          <w:rFonts w:ascii="Times New Roman" w:hAnsi="Times New Roman" w:cs="Times New Roman"/>
          <w:color w:val="000000"/>
        </w:rPr>
        <w:t xml:space="preserve">. Wykonawca powinien pamiętać, aby plik z podpisem przekazywać łącznie z dokumentem podpisywanym. </w:t>
      </w:r>
      <w:r w:rsidRPr="005877F1">
        <w:rPr>
          <w:rFonts w:ascii="Times New Roman" w:eastAsia="Calibri" w:hAnsi="Times New Roman" w:cs="Times New Roman"/>
        </w:rPr>
        <w:t xml:space="preserve">W przypadku wykorzystania formatu podpisu </w:t>
      </w:r>
      <w:proofErr w:type="spellStart"/>
      <w:r w:rsidRPr="005877F1">
        <w:rPr>
          <w:rFonts w:ascii="Times New Roman" w:eastAsia="Calibri" w:hAnsi="Times New Roman" w:cs="Times New Roman"/>
        </w:rPr>
        <w:t>XAdES</w:t>
      </w:r>
      <w:proofErr w:type="spellEnd"/>
      <w:r w:rsidRPr="005877F1">
        <w:rPr>
          <w:rFonts w:ascii="Times New Roman" w:eastAsia="Calibri" w:hAnsi="Times New Roman" w:cs="Times New Roman"/>
        </w:rPr>
        <w:t xml:space="preserve"> zewnętrzny Zamawiający wymaga dołączenia odpowiedniej ilości plików tj. podpisywanych plików z danymi oraz plików </w:t>
      </w:r>
      <w:proofErr w:type="spellStart"/>
      <w:r w:rsidRPr="005877F1">
        <w:rPr>
          <w:rFonts w:ascii="Times New Roman" w:eastAsia="Calibri" w:hAnsi="Times New Roman" w:cs="Times New Roman"/>
        </w:rPr>
        <w:t>XAdES</w:t>
      </w:r>
      <w:proofErr w:type="spellEnd"/>
      <w:r w:rsidRPr="005877F1">
        <w:rPr>
          <w:rFonts w:ascii="Times New Roman" w:eastAsia="Calibri" w:hAnsi="Times New Roman" w:cs="Times New Roman"/>
        </w:rPr>
        <w:t>.</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Jeśli wykonawca pakuje dokumenty np. w plik ZIP zalecamy wcześniejsze podpisanie każdego ze skompresowanych plików. </w:t>
      </w:r>
    </w:p>
    <w:p w:rsidR="005877F1" w:rsidRPr="005877F1" w:rsidRDefault="005877F1" w:rsidP="00100DE0">
      <w:pPr>
        <w:numPr>
          <w:ilvl w:val="0"/>
          <w:numId w:val="77"/>
        </w:numPr>
        <w:pBdr>
          <w:top w:val="nil"/>
          <w:left w:val="nil"/>
          <w:bottom w:val="nil"/>
          <w:right w:val="nil"/>
          <w:between w:val="nil"/>
        </w:pBdr>
        <w:spacing w:after="0" w:line="240" w:lineRule="auto"/>
        <w:ind w:left="357" w:hanging="357"/>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Zamawiający zaleca, aby nie wprowadzać jakichkolwiek zmian w plikach po podpisaniu ich podpisem kwalifikowanym. Może to skutkować naruszeniem integralności plików. </w:t>
      </w:r>
    </w:p>
    <w:p w:rsidR="005877F1" w:rsidRPr="005877F1" w:rsidRDefault="005877F1" w:rsidP="00100DE0">
      <w:pPr>
        <w:numPr>
          <w:ilvl w:val="0"/>
          <w:numId w:val="77"/>
        </w:numPr>
        <w:spacing w:after="0" w:line="240" w:lineRule="auto"/>
        <w:ind w:left="357" w:hanging="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877F1">
        <w:rPr>
          <w:rFonts w:ascii="Times New Roman" w:eastAsia="Arial" w:hAnsi="Times New Roman" w:cs="Times New Roman"/>
          <w:lang w:val="pl" w:eastAsia="pl-PL"/>
        </w:rPr>
        <w:t>eIDAS</w:t>
      </w:r>
      <w:proofErr w:type="spellEnd"/>
      <w:r w:rsidRPr="005877F1">
        <w:rPr>
          <w:rFonts w:ascii="Times New Roman" w:eastAsia="Arial" w:hAnsi="Times New Roman" w:cs="Times New Roman"/>
          <w:lang w:val="pl" w:eastAsia="pl-PL"/>
        </w:rPr>
        <w:t>) (UE) nr 910/2014 - od 1 lipca 2016 roku”.</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Szyfrowanie na Platformie odbywa się za pomocą protokołu TLS 1.3. Możliwość otworzenia pliku oferty dostępna jest dopiero po odszyfrowaniu przez Zamawiającego po upływie terminu składania ofert.</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Występuje limit objętości plików lub spakowanych folderów w zakresie całej oferty do ilości10 plików lub spakowanych folderów przy maksymalnej wielkości 150 MB.</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hAnsi="Times New Roman" w:cs="Times New Roman"/>
        </w:rPr>
        <w:lastRenderedPageBreak/>
        <w:t xml:space="preserve">Maksymalny rozmiar plików przesyłanych za pośrednictwem poczty elektronicznej zamawiającego wynosi 26 MB. </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p>
    <w:p w:rsidR="005877F1" w:rsidRPr="00982028"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sz w:val="12"/>
          <w:szCs w:val="12"/>
          <w:lang w:val="pl" w:eastAsia="pl-PL"/>
        </w:rPr>
      </w:pPr>
    </w:p>
    <w:p w:rsidR="005877F1" w:rsidRPr="005877F1"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lang w:val="pl" w:eastAsia="pl-PL"/>
        </w:rPr>
      </w:pPr>
      <w:r w:rsidRPr="005877F1">
        <w:rPr>
          <w:rFonts w:ascii="Times New Roman" w:eastAsia="Arial" w:hAnsi="Times New Roman" w:cs="Times New Roman"/>
          <w:b/>
          <w:u w:val="single"/>
          <w:lang w:val="pl" w:eastAsia="pl-PL"/>
        </w:rPr>
        <w:t>WYMAGANIA SPRZĘTOWO - APLIKACYJNE</w:t>
      </w:r>
      <w:r w:rsidRPr="005877F1">
        <w:rPr>
          <w:rFonts w:ascii="Times New Roman" w:eastAsia="Arial" w:hAnsi="Times New Roman" w:cs="Times New Roman"/>
          <w:lang w:val="pl" w:eastAsia="pl-PL"/>
        </w:rPr>
        <w:t xml:space="preserve"> </w:t>
      </w:r>
      <w:r w:rsidRPr="005877F1">
        <w:rPr>
          <w:rFonts w:ascii="Times New Roman" w:eastAsia="Arial" w:hAnsi="Times New Roman" w:cs="Times New Roman"/>
          <w:b/>
          <w:u w:val="single"/>
          <w:lang w:val="pl"/>
        </w:rPr>
        <w:t>KOMUNIKACJA</w:t>
      </w:r>
      <w:r w:rsidRPr="005877F1">
        <w:rPr>
          <w:rFonts w:ascii="Times New Roman" w:eastAsia="Arial" w:hAnsi="Times New Roman" w:cs="Times New Roman"/>
          <w:b/>
          <w:color w:val="1155CC"/>
          <w:u w:val="single"/>
          <w:lang w:val="pl"/>
        </w:rPr>
        <w:t xml:space="preserve"> </w:t>
      </w:r>
      <w:r w:rsidRPr="005877F1">
        <w:rPr>
          <w:rFonts w:ascii="Times New Roman" w:eastAsia="Arial" w:hAnsi="Times New Roman" w:cs="Times New Roman"/>
          <w:lang w:val="pl" w:eastAsia="pl-PL"/>
        </w:rPr>
        <w:t xml:space="preserve">umożliwiające pracę na </w:t>
      </w:r>
      <w:hyperlink r:id="rId16">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tj.:</w:t>
      </w:r>
    </w:p>
    <w:p w:rsidR="005877F1" w:rsidRPr="005877F1" w:rsidRDefault="005877F1" w:rsidP="00C95F5A">
      <w:pPr>
        <w:numPr>
          <w:ilvl w:val="1"/>
          <w:numId w:val="97"/>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 xml:space="preserve">stały dostęp do sieci Internet o gwarantowanej przepustowości nie mniejszej niż 512 </w:t>
      </w:r>
      <w:proofErr w:type="spellStart"/>
      <w:r w:rsidRPr="005877F1">
        <w:rPr>
          <w:rFonts w:ascii="Times New Roman" w:eastAsia="Arial" w:hAnsi="Times New Roman" w:cs="Times New Roman"/>
          <w:lang w:eastAsia="pl-PL"/>
        </w:rPr>
        <w:t>kb</w:t>
      </w:r>
      <w:proofErr w:type="spellEnd"/>
      <w:r w:rsidRPr="005877F1">
        <w:rPr>
          <w:rFonts w:ascii="Times New Roman" w:eastAsia="Arial" w:hAnsi="Times New Roman" w:cs="Times New Roman"/>
          <w:lang w:eastAsia="pl-PL"/>
        </w:rPr>
        <w:t>/s,</w:t>
      </w:r>
    </w:p>
    <w:p w:rsidR="005877F1" w:rsidRPr="005877F1" w:rsidRDefault="005877F1" w:rsidP="00C95F5A">
      <w:pPr>
        <w:numPr>
          <w:ilvl w:val="1"/>
          <w:numId w:val="97"/>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rsidR="005877F1" w:rsidRPr="005877F1" w:rsidRDefault="005877F1" w:rsidP="00C95F5A">
      <w:pPr>
        <w:numPr>
          <w:ilvl w:val="1"/>
          <w:numId w:val="97"/>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zainstalowana dowolna, inna przeglądarka internetowa niż Internet Explorer,</w:t>
      </w:r>
    </w:p>
    <w:p w:rsidR="005877F1" w:rsidRPr="005877F1" w:rsidRDefault="005877F1" w:rsidP="00C95F5A">
      <w:pPr>
        <w:numPr>
          <w:ilvl w:val="1"/>
          <w:numId w:val="97"/>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włączona obsługa JavaScript,</w:t>
      </w:r>
    </w:p>
    <w:p w:rsidR="005877F1" w:rsidRPr="005877F1" w:rsidRDefault="005877F1" w:rsidP="00C95F5A">
      <w:pPr>
        <w:numPr>
          <w:ilvl w:val="1"/>
          <w:numId w:val="97"/>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 xml:space="preserve">zainstalowany program Adobe </w:t>
      </w:r>
      <w:proofErr w:type="spellStart"/>
      <w:r w:rsidRPr="005877F1">
        <w:rPr>
          <w:rFonts w:ascii="Times New Roman" w:eastAsia="Arial" w:hAnsi="Times New Roman" w:cs="Times New Roman"/>
          <w:lang w:eastAsia="pl-PL"/>
        </w:rPr>
        <w:t>Acrobat</w:t>
      </w:r>
      <w:proofErr w:type="spellEnd"/>
      <w:r w:rsidRPr="005877F1">
        <w:rPr>
          <w:rFonts w:ascii="Times New Roman" w:eastAsia="Arial" w:hAnsi="Times New Roman" w:cs="Times New Roman"/>
          <w:lang w:eastAsia="pl-PL"/>
        </w:rPr>
        <w:t xml:space="preserve"> Reader lub inny obsługujący format plików .pdf,</w:t>
      </w:r>
    </w:p>
    <w:p w:rsidR="005877F1" w:rsidRPr="005877F1" w:rsidRDefault="005877F1" w:rsidP="00C95F5A">
      <w:pPr>
        <w:numPr>
          <w:ilvl w:val="1"/>
          <w:numId w:val="97"/>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szyfrowanie na platformazakupowa.pl odbywa się za pomocą protokołu TLS 1.3.,</w:t>
      </w:r>
    </w:p>
    <w:p w:rsidR="005877F1" w:rsidRPr="005877F1" w:rsidRDefault="005877F1" w:rsidP="00C95F5A">
      <w:pPr>
        <w:numPr>
          <w:ilvl w:val="1"/>
          <w:numId w:val="97"/>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oznaczenie czasu odbioru danych przez platformę zakupową stanowi datę oraz dokładny czas (</w:t>
      </w:r>
      <w:proofErr w:type="spellStart"/>
      <w:r w:rsidRPr="005877F1">
        <w:rPr>
          <w:rFonts w:ascii="Times New Roman" w:eastAsia="Arial" w:hAnsi="Times New Roman" w:cs="Times New Roman"/>
          <w:lang w:eastAsia="pl-PL"/>
        </w:rPr>
        <w:t>hh:mm:ss</w:t>
      </w:r>
      <w:proofErr w:type="spellEnd"/>
      <w:r w:rsidRPr="005877F1">
        <w:rPr>
          <w:rFonts w:ascii="Times New Roman" w:eastAsia="Arial" w:hAnsi="Times New Roman" w:cs="Times New Roman"/>
          <w:lang w:eastAsia="pl-PL"/>
        </w:rPr>
        <w:t>) generowany wg. czasu lokalnego serwera synchronizowanego z zegarem Głównego Urzędu Miar.</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Wykonawca, przystępując do niniejszego postępowania o udzielenie zamówienia publicznego:</w:t>
      </w:r>
    </w:p>
    <w:p w:rsidR="005877F1" w:rsidRPr="005877F1" w:rsidRDefault="005877F1" w:rsidP="00100DE0">
      <w:pPr>
        <w:numPr>
          <w:ilvl w:val="1"/>
          <w:numId w:val="78"/>
        </w:numPr>
        <w:spacing w:after="0" w:line="240" w:lineRule="auto"/>
        <w:ind w:left="709" w:hanging="283"/>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akceptuje warunki korzystania z </w:t>
      </w:r>
      <w:hyperlink r:id="rId17">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określone w Regulaminie zamieszczonym na stronie internetowej </w:t>
      </w:r>
      <w:hyperlink r:id="rId18">
        <w:r w:rsidRPr="005877F1">
          <w:rPr>
            <w:rFonts w:ascii="Times New Roman" w:eastAsia="Arial" w:hAnsi="Times New Roman" w:cs="Times New Roman"/>
            <w:lang w:val="pl" w:eastAsia="pl-PL"/>
          </w:rPr>
          <w:t>pod linkiem</w:t>
        </w:r>
      </w:hyperlink>
      <w:r w:rsidRPr="005877F1">
        <w:rPr>
          <w:rFonts w:ascii="Times New Roman" w:eastAsia="Arial" w:hAnsi="Times New Roman" w:cs="Times New Roman"/>
          <w:lang w:val="pl" w:eastAsia="pl-PL"/>
        </w:rPr>
        <w:t xml:space="preserve">  w zakładce „Regulamin" oraz uznaje go za wiążący,</w:t>
      </w:r>
    </w:p>
    <w:p w:rsidR="005877F1" w:rsidRPr="005877F1" w:rsidRDefault="005877F1" w:rsidP="00100DE0">
      <w:pPr>
        <w:numPr>
          <w:ilvl w:val="1"/>
          <w:numId w:val="78"/>
        </w:numPr>
        <w:spacing w:after="0" w:line="240" w:lineRule="auto"/>
        <w:ind w:left="709" w:hanging="283"/>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zapoznał i stosuje się do Instrukcji składania ofert/wniosków.</w:t>
      </w:r>
    </w:p>
    <w:p w:rsidR="005877F1" w:rsidRPr="005877F1" w:rsidRDefault="005877F1" w:rsidP="00100DE0">
      <w:pPr>
        <w:numPr>
          <w:ilvl w:val="0"/>
          <w:numId w:val="77"/>
        </w:numPr>
        <w:pBdr>
          <w:top w:val="nil"/>
          <w:left w:val="nil"/>
          <w:bottom w:val="nil"/>
          <w:right w:val="nil"/>
          <w:between w:val="nil"/>
        </w:pBdr>
        <w:spacing w:after="0" w:line="240" w:lineRule="auto"/>
        <w:ind w:left="426" w:hanging="426"/>
        <w:jc w:val="both"/>
        <w:rPr>
          <w:rFonts w:ascii="Times New Roman" w:eastAsia="Calibri" w:hAnsi="Times New Roman" w:cs="Times New Roman"/>
          <w:lang w:val="pl" w:eastAsia="pl-PL"/>
        </w:rPr>
      </w:pPr>
      <w:r w:rsidRPr="005877F1">
        <w:rPr>
          <w:rFonts w:ascii="Times New Roman" w:eastAsia="Arial" w:hAnsi="Times New Roman" w:cs="Times New Roman"/>
          <w:b/>
          <w:lang w:val="pl" w:eastAsia="pl-PL"/>
        </w:rPr>
        <w:t xml:space="preserve">Zamawiający nie ponosi odpowiedzialności za złożenie oferty w sposób niezgodny </w:t>
      </w:r>
      <w:r w:rsidRPr="005877F1">
        <w:rPr>
          <w:rFonts w:ascii="Times New Roman" w:eastAsia="Arial" w:hAnsi="Times New Roman" w:cs="Times New Roman"/>
          <w:b/>
          <w:lang w:val="pl" w:eastAsia="pl-PL"/>
        </w:rPr>
        <w:br/>
        <w:t xml:space="preserve">z Instrukcją korzystania z </w:t>
      </w:r>
      <w:hyperlink r:id="rId19">
        <w:r w:rsidRPr="005877F1">
          <w:rPr>
            <w:rFonts w:ascii="Times New Roman" w:eastAsia="Arial" w:hAnsi="Times New Roman" w:cs="Times New Roman"/>
            <w:b/>
            <w:lang w:val="pl" w:eastAsia="pl-PL"/>
          </w:rPr>
          <w:t>platformazakupowa.pl</w:t>
        </w:r>
      </w:hyperlink>
      <w:r w:rsidRPr="005877F1">
        <w:rPr>
          <w:rFonts w:ascii="Times New Roman" w:eastAsia="Arial" w:hAnsi="Times New Roman" w:cs="Times New Roman"/>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5877F1">
        <w:rPr>
          <w:rFonts w:ascii="Times New Roman" w:eastAsia="Arial" w:hAnsi="Times New Roman" w:cs="Times New Roman"/>
          <w:lang w:val="pl" w:eastAsia="pl-PL"/>
        </w:rPr>
        <w:t>Pzp</w:t>
      </w:r>
      <w:proofErr w:type="spellEnd"/>
      <w:r w:rsidRPr="005877F1">
        <w:rPr>
          <w:rFonts w:ascii="Times New Roman" w:eastAsia="Arial" w:hAnsi="Times New Roman" w:cs="Times New Roman"/>
          <w:lang w:val="pl" w:eastAsia="pl-PL"/>
        </w:rPr>
        <w:t>.</w:t>
      </w:r>
    </w:p>
    <w:p w:rsidR="005877F1" w:rsidRPr="005877F1" w:rsidRDefault="005877F1" w:rsidP="005877F1">
      <w:pPr>
        <w:autoSpaceDE w:val="0"/>
        <w:autoSpaceDN w:val="0"/>
        <w:adjustRightInd w:val="0"/>
        <w:spacing w:after="0" w:line="240" w:lineRule="auto"/>
        <w:ind w:left="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informuje, że instrukcje korzystania z </w:t>
      </w:r>
      <w:hyperlink r:id="rId20">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dotyczące </w:t>
      </w:r>
      <w:r w:rsidRPr="005877F1">
        <w:rPr>
          <w:rFonts w:ascii="Times New Roman" w:eastAsia="Arial" w:hAnsi="Times New Roman" w:cs="Times New Roman"/>
          <w:lang w:val="pl" w:eastAsia="pl-PL"/>
        </w:rPr>
        <w:br/>
        <w:t xml:space="preserve">w szczególności logowania, składania wniosków o wyjaśnienie treści SWZ, składania ofert oraz innych czynności podejmowanych w niniejszym postępowaniu przy użyciu </w:t>
      </w:r>
      <w:hyperlink r:id="rId21">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znajdują się w zakładce „Instrukcje dla Wykonawców" na stronie internetowej pod adresem: </w:t>
      </w:r>
      <w:hyperlink r:id="rId22">
        <w:r w:rsidRPr="005877F1">
          <w:rPr>
            <w:rFonts w:ascii="Times New Roman" w:eastAsia="Arial" w:hAnsi="Times New Roman" w:cs="Times New Roman"/>
            <w:color w:val="0000FF"/>
            <w:u w:val="single"/>
            <w:lang w:val="pl" w:eastAsia="pl-PL"/>
          </w:rPr>
          <w:t>https://platformazakupowa.pl/strona/45-instrukcje</w:t>
        </w:r>
      </w:hyperlink>
      <w:r w:rsidRPr="005877F1">
        <w:rPr>
          <w:rFonts w:ascii="Times New Roman" w:eastAsia="Arial" w:hAnsi="Times New Roman" w:cs="Times New Roman"/>
          <w:color w:val="0000FF"/>
          <w:u w:val="single"/>
          <w:lang w:val="pl" w:eastAsia="pl-PL"/>
        </w:rPr>
        <w:t>.</w:t>
      </w:r>
    </w:p>
    <w:p w:rsidR="005877F1" w:rsidRPr="005877F1" w:rsidRDefault="005877F1" w:rsidP="00100DE0">
      <w:pPr>
        <w:numPr>
          <w:ilvl w:val="0"/>
          <w:numId w:val="77"/>
        </w:numPr>
        <w:spacing w:after="0" w:line="240" w:lineRule="auto"/>
        <w:ind w:left="357" w:hanging="357"/>
        <w:contextualSpacing/>
        <w:jc w:val="both"/>
        <w:rPr>
          <w:rFonts w:ascii="Times New Roman" w:eastAsia="Arial" w:hAnsi="Times New Roman" w:cs="Times New Roman"/>
          <w:color w:val="000000" w:themeColor="text1"/>
          <w:szCs w:val="24"/>
          <w:lang w:val="pl" w:eastAsia="pl-PL"/>
        </w:rPr>
      </w:pPr>
      <w:r w:rsidRPr="005877F1">
        <w:rPr>
          <w:rFonts w:ascii="Times New Roman" w:eastAsia="Arial" w:hAnsi="Times New Roman" w:cs="Times New Roman"/>
          <w:color w:val="000000" w:themeColor="text1"/>
          <w:szCs w:val="24"/>
          <w:lang w:val="pl" w:eastAsia="pl-PL"/>
        </w:rPr>
        <w:t xml:space="preserve">W toku postępowania zgodnie z art. 61 ust. 2 </w:t>
      </w:r>
      <w:proofErr w:type="spellStart"/>
      <w:r w:rsidRPr="005877F1">
        <w:rPr>
          <w:rFonts w:ascii="Times New Roman" w:eastAsia="Arial" w:hAnsi="Times New Roman" w:cs="Times New Roman"/>
          <w:color w:val="000000" w:themeColor="text1"/>
          <w:szCs w:val="24"/>
          <w:lang w:val="pl" w:eastAsia="pl-PL"/>
        </w:rPr>
        <w:t>Pzp</w:t>
      </w:r>
      <w:proofErr w:type="spellEnd"/>
      <w:r w:rsidRPr="005877F1">
        <w:rPr>
          <w:rFonts w:ascii="Times New Roman" w:eastAsia="Arial" w:hAnsi="Times New Roman" w:cs="Times New Roman"/>
          <w:color w:val="000000" w:themeColor="text1"/>
          <w:szCs w:val="24"/>
          <w:lang w:val="pl" w:eastAsia="pl-PL"/>
        </w:rPr>
        <w:t xml:space="preserve"> komunikacja ustna dopuszczalna jest jedynie w toku negocjacji lub dialogu oraz w odniesieniu do informacji, które nie są istotne. </w:t>
      </w:r>
      <w:r w:rsidRPr="005877F1">
        <w:rPr>
          <w:rFonts w:ascii="Times New Roman" w:eastAsia="Arial" w:hAnsi="Times New Roman" w:cs="Times New Roman"/>
          <w:color w:val="000000" w:themeColor="text1"/>
          <w:szCs w:val="24"/>
          <w:lang w:val="pl" w:eastAsia="pl-PL"/>
        </w:rPr>
        <w:br/>
        <w:t>W odniesieniu do informacji istotnych, w szczególności dotyczących ogłoszenia o zamówieniu lub dokumentów zamówienia, potwierdzenia zainteresowania, ofert komunikacja ustna jest niedopuszczalna.</w:t>
      </w:r>
    </w:p>
    <w:p w:rsidR="005877F1" w:rsidRPr="005877F1" w:rsidRDefault="005877F1" w:rsidP="00100DE0">
      <w:pPr>
        <w:numPr>
          <w:ilvl w:val="0"/>
          <w:numId w:val="77"/>
        </w:numPr>
        <w:spacing w:after="0" w:line="240" w:lineRule="auto"/>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Osoby upoważnione do kontaktu z Wykonawcami:</w:t>
      </w:r>
    </w:p>
    <w:p w:rsidR="005877F1" w:rsidRPr="005877F1" w:rsidRDefault="005877F1" w:rsidP="005877F1">
      <w:p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Urszula Stepaniuk - tel. 47 711 31 47</w:t>
      </w:r>
      <w:r w:rsidR="00982028">
        <w:rPr>
          <w:rFonts w:ascii="Times New Roman" w:eastAsia="Times New Roman" w:hAnsi="Times New Roman" w:cs="Times New Roman"/>
          <w:color w:val="000000" w:themeColor="text1"/>
          <w:lang w:eastAsia="pl-PL"/>
        </w:rPr>
        <w:t xml:space="preserve">, </w:t>
      </w:r>
      <w:r w:rsidR="00982028" w:rsidRPr="005877F1">
        <w:rPr>
          <w:rFonts w:ascii="Times New Roman" w:eastAsia="Times New Roman" w:hAnsi="Times New Roman" w:cs="Times New Roman"/>
          <w:color w:val="000000" w:themeColor="text1"/>
          <w:lang w:eastAsia="pl-PL"/>
        </w:rPr>
        <w:t>Grażyn</w:t>
      </w:r>
      <w:r w:rsidR="00982028">
        <w:rPr>
          <w:rFonts w:ascii="Times New Roman" w:eastAsia="Times New Roman" w:hAnsi="Times New Roman" w:cs="Times New Roman"/>
          <w:color w:val="000000" w:themeColor="text1"/>
          <w:lang w:eastAsia="pl-PL"/>
        </w:rPr>
        <w:t>a Sacharko - tel. 47 711 35 17</w:t>
      </w:r>
      <w:r w:rsidRPr="005877F1">
        <w:rPr>
          <w:rFonts w:ascii="Times New Roman" w:eastAsia="Times New Roman" w:hAnsi="Times New Roman" w:cs="Times New Roman"/>
          <w:color w:val="000000" w:themeColor="text1"/>
          <w:lang w:eastAsia="pl-PL"/>
        </w:rPr>
        <w:t xml:space="preserve"> - w godz. 8.00 do 15.00.</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Komunikacja między Zamawiającym a Wykonawcami, w tym wszelkie oświadczenia, wnioski, zawiadomienia oraz informacje, przekazywane są za pośrednictwem platformazakupowa.pl i formularza „Wyślij wiadomość do zamawiającego”. </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5877F1">
        <w:rPr>
          <w:rFonts w:ascii="Times New Roman" w:eastAsia="Arial" w:hAnsi="Times New Roman" w:cs="Times New Roman"/>
          <w:b/>
          <w:lang w:val="pl" w:eastAsia="pl-PL"/>
        </w:rPr>
        <w:t xml:space="preserve">W przypadku awarii platformy zakupowej </w:t>
      </w:r>
      <w:r w:rsidRPr="005877F1">
        <w:rPr>
          <w:rFonts w:ascii="Times New Roman" w:eastAsia="Arial" w:hAnsi="Times New Roman" w:cs="Times New Roman"/>
          <w:lang w:val="pl" w:eastAsia="pl-PL"/>
        </w:rPr>
        <w:t xml:space="preserve">Zamawiający dopuszcza komunikację  za pośrednictwem poczty elektronicznej. Adres poczty elektronicznej do kontaktu z Wykonawcami: zamowienia.kwp@bk.policja.gov.pl. </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 OPIS SPOSOBU PRZYGOTOWYWANIA OFERTY, OŚWIADCZEŃ                                           I DOKUMENTÓW.</w:t>
      </w:r>
      <w:r w:rsidRPr="005877F1">
        <w:rPr>
          <w:rFonts w:ascii="Calibri" w:hAnsi="Calibri" w:cs="Calibri"/>
          <w:color w:val="000000"/>
          <w:sz w:val="24"/>
          <w:szCs w:val="24"/>
          <w:lang w:eastAsia="pl-PL"/>
        </w:rPr>
        <w:tab/>
      </w:r>
    </w:p>
    <w:p w:rsidR="005877F1" w:rsidRPr="005877F1" w:rsidRDefault="005877F1" w:rsidP="005877F1">
      <w:pPr>
        <w:numPr>
          <w:ilvl w:val="0"/>
          <w:numId w:val="6"/>
        </w:numPr>
        <w:autoSpaceDE w:val="0"/>
        <w:autoSpaceDN w:val="0"/>
        <w:adjustRightInd w:val="0"/>
        <w:spacing w:after="0" w:line="240" w:lineRule="auto"/>
        <w:ind w:left="357" w:hanging="357"/>
        <w:contextualSpacing/>
        <w:jc w:val="both"/>
        <w:rPr>
          <w:rFonts w:ascii="Times New Roman" w:hAnsi="Times New Roman" w:cs="Times New Roman"/>
          <w:color w:val="000000"/>
        </w:rPr>
      </w:pPr>
      <w:r w:rsidRPr="005877F1">
        <w:rPr>
          <w:rFonts w:ascii="Times New Roman" w:hAnsi="Times New Roman" w:cs="Times New Roman"/>
          <w:b/>
          <w:bCs/>
          <w:color w:val="000000"/>
        </w:rPr>
        <w:t>Oświadczenie,</w:t>
      </w:r>
      <w:r w:rsidRPr="005877F1">
        <w:rPr>
          <w:rFonts w:ascii="Times New Roman" w:hAnsi="Times New Roman" w:cs="Times New Roman"/>
          <w:bCs/>
          <w:color w:val="000000"/>
        </w:rPr>
        <w:t xml:space="preserve"> </w:t>
      </w:r>
      <w:r w:rsidRPr="005877F1">
        <w:rPr>
          <w:rFonts w:ascii="Times New Roman" w:hAnsi="Times New Roman" w:cs="Times New Roman"/>
          <w:color w:val="000000"/>
        </w:rPr>
        <w:t xml:space="preserve">o którym mowa w art. 125 ust. 1 </w:t>
      </w:r>
      <w:proofErr w:type="spellStart"/>
      <w:r w:rsidRPr="005877F1">
        <w:rPr>
          <w:rFonts w:ascii="Times New Roman" w:hAnsi="Times New Roman" w:cs="Times New Roman"/>
          <w:color w:val="000000"/>
        </w:rPr>
        <w:t>Pzp</w:t>
      </w:r>
      <w:proofErr w:type="spellEnd"/>
      <w:r w:rsidRPr="005877F1">
        <w:rPr>
          <w:rFonts w:ascii="Times New Roman" w:hAnsi="Times New Roman" w:cs="Times New Roman"/>
          <w:color w:val="000000"/>
        </w:rPr>
        <w:t xml:space="preserve"> - rozdz. VI ust. 2 lit. a) SWZ składa się, pod rygorem nieważności, </w:t>
      </w:r>
      <w:r w:rsidRPr="005877F1">
        <w:rPr>
          <w:rFonts w:ascii="Times New Roman" w:hAnsi="Times New Roman" w:cs="Times New Roman"/>
          <w:color w:val="000000"/>
          <w:u w:val="single"/>
        </w:rPr>
        <w:t>w formie elektronicznej</w:t>
      </w:r>
      <w:r w:rsidRPr="005877F1">
        <w:rPr>
          <w:rFonts w:ascii="Times New Roman" w:hAnsi="Times New Roman" w:cs="Times New Roman"/>
          <w:color w:val="000000"/>
        </w:rPr>
        <w:t xml:space="preserve"> (tj. opatrzonej kwalifikowanym podpisem elektronicznym) </w:t>
      </w:r>
      <w:r w:rsidRPr="005877F1">
        <w:rPr>
          <w:rFonts w:ascii="Times New Roman" w:hAnsi="Times New Roman" w:cs="Times New Roman"/>
          <w:color w:val="000000"/>
          <w:u w:val="single"/>
        </w:rPr>
        <w:t>lub w postaci elektronicznej</w:t>
      </w:r>
      <w:r w:rsidRPr="005877F1">
        <w:rPr>
          <w:rFonts w:ascii="Times New Roman" w:hAnsi="Times New Roman" w:cs="Times New Roman"/>
          <w:color w:val="000000"/>
        </w:rPr>
        <w:t xml:space="preserve"> opatrzonej podpisem zaufanym lub podpisem osobistym. </w:t>
      </w:r>
    </w:p>
    <w:p w:rsidR="005877F1" w:rsidRPr="005877F1" w:rsidRDefault="005877F1" w:rsidP="005877F1">
      <w:pPr>
        <w:numPr>
          <w:ilvl w:val="0"/>
          <w:numId w:val="6"/>
        </w:numPr>
        <w:spacing w:after="0" w:line="240" w:lineRule="auto"/>
        <w:ind w:left="426" w:hanging="426"/>
        <w:contextualSpacing/>
        <w:jc w:val="both"/>
        <w:rPr>
          <w:rFonts w:ascii="Calibri" w:eastAsia="Calibri" w:hAnsi="Calibri" w:cs="Calibri"/>
          <w:color w:val="FF0000"/>
        </w:rPr>
      </w:pPr>
      <w:r w:rsidRPr="005877F1">
        <w:rPr>
          <w:rFonts w:ascii="Times New Roman" w:eastAsia="Calibri" w:hAnsi="Times New Roman" w:cs="Times New Roman"/>
          <w:b/>
        </w:rPr>
        <w:t>Oferta, podmiotowe środki dowodowe, przedmiotowe środki dowodowe, pełnomocnictwa oraz inne dokumenty i oświadczenia</w:t>
      </w:r>
      <w:r w:rsidRPr="005877F1">
        <w:rPr>
          <w:rFonts w:ascii="Times New Roman" w:eastAsia="Calibri" w:hAnsi="Times New Roman" w:cs="Times New Roman"/>
        </w:rPr>
        <w:t xml:space="preserve"> (jeżeli były wymagane) składa się zgodnie z formą  określoną w rozporządzeniu Prezesa Rady Ministrów z dnia 30 grudnia 2020 r. </w:t>
      </w:r>
      <w:r w:rsidRPr="005877F1">
        <w:rPr>
          <w:rFonts w:ascii="Times New Roman" w:eastAsia="Calibri" w:hAnsi="Times New Roman" w:cs="Times New Roman"/>
          <w:i/>
        </w:rPr>
        <w:t xml:space="preserve">w sprawie sposobu sporządzania i przekazywania informacji oraz wymagań technicznych dla dokumentów elektronicznych oraz środków komunikacji elektronicznej w postępowaniu </w:t>
      </w:r>
      <w:r w:rsidRPr="005877F1">
        <w:rPr>
          <w:rFonts w:ascii="Times New Roman" w:eastAsia="Calibri" w:hAnsi="Times New Roman" w:cs="Times New Roman"/>
          <w:i/>
        </w:rPr>
        <w:br/>
        <w:t>o udzielenie zamówienia publicznego lub konkursie</w:t>
      </w:r>
      <w:r w:rsidRPr="005877F1">
        <w:rPr>
          <w:rFonts w:ascii="Times New Roman" w:eastAsia="Calibri" w:hAnsi="Times New Roman" w:cs="Times New Roman"/>
        </w:rPr>
        <w:t>, zgodnie z którym:</w:t>
      </w:r>
    </w:p>
    <w:p w:rsidR="005877F1" w:rsidRPr="005877F1" w:rsidRDefault="005877F1" w:rsidP="00100DE0">
      <w:pPr>
        <w:numPr>
          <w:ilvl w:val="0"/>
          <w:numId w:val="87"/>
        </w:numPr>
        <w:spacing w:after="0" w:line="240" w:lineRule="auto"/>
        <w:ind w:left="851" w:hanging="425"/>
        <w:contextualSpacing/>
        <w:jc w:val="both"/>
        <w:rPr>
          <w:rFonts w:ascii="Times New Roman" w:eastAsia="Calibri" w:hAnsi="Times New Roman" w:cs="Times New Roman"/>
          <w:b/>
          <w:color w:val="000000" w:themeColor="text1"/>
        </w:rPr>
      </w:pPr>
      <w:r w:rsidRPr="005877F1">
        <w:rPr>
          <w:rFonts w:ascii="Times New Roman" w:eastAsia="Calibri" w:hAnsi="Times New Roman" w:cs="Times New Roman"/>
        </w:rPr>
        <w:t xml:space="preserve">W przypadku, gdy podmiotowe środki dowodowe, przedmiotowe środki dowodowe lub dokumenty potwierdzające umocowanie do reprezentowania zostały </w:t>
      </w:r>
      <w:r w:rsidRPr="005877F1">
        <w:rPr>
          <w:rFonts w:ascii="Times New Roman" w:eastAsia="Calibri" w:hAnsi="Times New Roman" w:cs="Times New Roman"/>
          <w:b/>
          <w:color w:val="000000" w:themeColor="text1"/>
        </w:rPr>
        <w:t>wystawione przez upoważnione podmioty inne niż Wykonawca:</w:t>
      </w:r>
    </w:p>
    <w:p w:rsidR="005877F1" w:rsidRPr="005877F1" w:rsidRDefault="005877F1" w:rsidP="00100DE0">
      <w:pPr>
        <w:numPr>
          <w:ilvl w:val="5"/>
          <w:numId w:val="84"/>
        </w:numPr>
        <w:spacing w:after="0" w:line="240" w:lineRule="auto"/>
        <w:ind w:left="1134" w:hanging="283"/>
        <w:contextualSpacing/>
        <w:jc w:val="both"/>
        <w:rPr>
          <w:rFonts w:ascii="Times New Roman" w:eastAsia="Calibri" w:hAnsi="Times New Roman" w:cs="Times New Roman"/>
        </w:rPr>
      </w:pPr>
      <w:r w:rsidRPr="005877F1">
        <w:rPr>
          <w:rFonts w:ascii="Times New Roman" w:eastAsia="Calibri" w:hAnsi="Times New Roman" w:cs="Times New Roman"/>
        </w:rPr>
        <w:t>jako dokument elektroniczny – Wykonawca przekazuje ten dokument;</w:t>
      </w:r>
    </w:p>
    <w:p w:rsidR="005877F1" w:rsidRPr="005877F1" w:rsidRDefault="005877F1" w:rsidP="00100DE0">
      <w:pPr>
        <w:numPr>
          <w:ilvl w:val="5"/>
          <w:numId w:val="84"/>
        </w:numPr>
        <w:spacing w:after="0" w:line="240" w:lineRule="auto"/>
        <w:ind w:left="1134" w:hanging="283"/>
        <w:contextualSpacing/>
        <w:jc w:val="both"/>
        <w:rPr>
          <w:rFonts w:ascii="Times New Roman" w:eastAsia="Calibri" w:hAnsi="Times New Roman" w:cs="Times New Roman"/>
        </w:rPr>
      </w:pPr>
      <w:r w:rsidRPr="005877F1">
        <w:rPr>
          <w:rFonts w:ascii="Times New Roman" w:eastAsia="Calibri" w:hAnsi="Times New Roman" w:cs="Times New Roman"/>
        </w:rPr>
        <w:t xml:space="preserve">jako dokument w postaci   papierowej – Wykonawca przekazuje </w:t>
      </w:r>
      <w:r w:rsidRPr="005877F1">
        <w:rPr>
          <w:rFonts w:ascii="Times New Roman" w:eastAsia="Calibri" w:hAnsi="Times New Roman" w:cs="Times New Roman"/>
          <w:u w:val="single"/>
        </w:rPr>
        <w:t>cyfrowe odwzorowanie    tego    dokumentu</w:t>
      </w:r>
      <w:r w:rsidRPr="005877F1">
        <w:rPr>
          <w:rFonts w:ascii="Times New Roman" w:eastAsia="Calibri" w:hAnsi="Times New Roman" w:cs="Times New Roman"/>
        </w:rPr>
        <w:t xml:space="preserve">    opatrzone    kwalifikowanym    podpisem elektronicznym, podpisem zaufanym lub podpisem osobistym poświadczającym  zgodność  cyfrowego  odwzorowania  z dokumentem w postaci papierowej; </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u w:val="single"/>
        </w:rPr>
        <w:t>Poświadczenia  zgodności  cyfrowego  odwzorowania</w:t>
      </w:r>
      <w:r w:rsidRPr="005877F1">
        <w:rPr>
          <w:rFonts w:ascii="Times New Roman" w:eastAsia="Calibri" w:hAnsi="Times New Roman" w:cs="Times New Roman"/>
        </w:rPr>
        <w:t xml:space="preserve">  z  dokumentem  w  postaci papierowej, o którym mowa w lit. b) powyżej, dokonuje notariusz lub:</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przedmiotowych  środków  dowodowych – odpowiednio Wykonawca lub Wykonawca wspólnie ubiegający się o udzielenie zamówienia,</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innych  dokumentów – odpowiednio    Wykonawca    lub Wykonawca  wspólnie  ubiegający  się  o  udzielenie  zamówienia,  każdy w zakresie dokumentu, który go dotyczy;</w:t>
      </w:r>
    </w:p>
    <w:p w:rsidR="005877F1" w:rsidRPr="005877F1" w:rsidRDefault="005877F1" w:rsidP="00982028">
      <w:pPr>
        <w:spacing w:after="0" w:line="240" w:lineRule="auto"/>
        <w:ind w:left="851" w:hanging="425"/>
        <w:jc w:val="both"/>
        <w:rPr>
          <w:rFonts w:ascii="Times New Roman" w:eastAsia="Calibri" w:hAnsi="Times New Roman" w:cs="Times New Roman"/>
        </w:rPr>
      </w:pPr>
      <w:r w:rsidRPr="00982028">
        <w:rPr>
          <w:rFonts w:ascii="Times New Roman" w:eastAsia="Calibri" w:hAnsi="Times New Roman" w:cs="Times New Roman"/>
        </w:rPr>
        <w:t>2)</w:t>
      </w:r>
      <w:r w:rsidRPr="005877F1">
        <w:rPr>
          <w:rFonts w:ascii="Times New Roman" w:eastAsia="Calibri" w:hAnsi="Times New Roman" w:cs="Times New Roman"/>
        </w:rPr>
        <w:t xml:space="preserve"> </w:t>
      </w:r>
      <w:r w:rsidR="00982028">
        <w:rPr>
          <w:rFonts w:ascii="Times New Roman" w:eastAsia="Calibri" w:hAnsi="Times New Roman" w:cs="Times New Roman"/>
        </w:rPr>
        <w:tab/>
      </w:r>
      <w:r w:rsidRPr="005877F1">
        <w:rPr>
          <w:rFonts w:ascii="Times New Roman" w:eastAsia="Calibri" w:hAnsi="Times New Roman" w:cs="Times New Roman"/>
        </w:rPr>
        <w:t>Podmiotowe środki dowodowe, w tym oświadczenie, o którym mowa w art. 117 ust. 4 ustawy, zobowiązanie/-</w:t>
      </w:r>
      <w:proofErr w:type="spellStart"/>
      <w:r w:rsidRPr="005877F1">
        <w:rPr>
          <w:rFonts w:ascii="Times New Roman" w:eastAsia="Calibri" w:hAnsi="Times New Roman" w:cs="Times New Roman"/>
        </w:rPr>
        <w:t>nia</w:t>
      </w:r>
      <w:proofErr w:type="spellEnd"/>
      <w:r w:rsidRPr="005877F1">
        <w:rPr>
          <w:rFonts w:ascii="Times New Roman" w:eastAsia="Calibri" w:hAnsi="Times New Roman" w:cs="Times New Roman"/>
        </w:rPr>
        <w:t xml:space="preserve"> podmiotu udostępniającego zasoby, przedmiotowe środki dowodowe, </w:t>
      </w:r>
      <w:r w:rsidRPr="005877F1">
        <w:rPr>
          <w:rFonts w:ascii="Times New Roman" w:eastAsia="Calibri" w:hAnsi="Times New Roman" w:cs="Times New Roman"/>
          <w:b/>
        </w:rPr>
        <w:t>które  nie  zostały  wystawione  przez  upoważnione podmioty</w:t>
      </w:r>
      <w:r w:rsidRPr="005877F1">
        <w:rPr>
          <w:rFonts w:ascii="Times New Roman" w:eastAsia="Calibri" w:hAnsi="Times New Roman" w:cs="Times New Roman"/>
        </w:rPr>
        <w:t xml:space="preserve">, </w:t>
      </w:r>
      <w:r w:rsidRPr="005877F1">
        <w:rPr>
          <w:rFonts w:ascii="Times New Roman" w:eastAsia="Calibri" w:hAnsi="Times New Roman" w:cs="Times New Roman"/>
          <w:b/>
        </w:rPr>
        <w:t>oraz wymagane pełnomocnictwa</w:t>
      </w:r>
      <w:r w:rsidRPr="005877F1">
        <w:rPr>
          <w:rFonts w:ascii="Times New Roman" w:eastAsia="Calibri" w:hAnsi="Times New Roman" w:cs="Times New Roman"/>
        </w:rPr>
        <w:t>:</w:t>
      </w:r>
    </w:p>
    <w:p w:rsidR="005877F1" w:rsidRPr="005877F1" w:rsidRDefault="005877F1" w:rsidP="00982028">
      <w:pPr>
        <w:spacing w:after="0" w:line="240" w:lineRule="auto"/>
        <w:ind w:left="1134" w:hanging="283"/>
        <w:jc w:val="both"/>
        <w:rPr>
          <w:rFonts w:ascii="Times New Roman" w:eastAsia="Calibri" w:hAnsi="Times New Roman" w:cs="Times New Roman"/>
        </w:rPr>
      </w:pPr>
      <w:r w:rsidRPr="005877F1">
        <w:rPr>
          <w:rFonts w:ascii="Times New Roman" w:eastAsia="Calibri" w:hAnsi="Times New Roman" w:cs="Times New Roman"/>
        </w:rPr>
        <w:t xml:space="preserve">a) </w:t>
      </w:r>
      <w:r w:rsidR="00982028">
        <w:rPr>
          <w:rFonts w:ascii="Times New Roman" w:eastAsia="Calibri" w:hAnsi="Times New Roman" w:cs="Times New Roman"/>
        </w:rPr>
        <w:tab/>
      </w:r>
      <w:r w:rsidRPr="005877F1">
        <w:rPr>
          <w:rFonts w:ascii="Times New Roman" w:eastAsia="Calibri" w:hAnsi="Times New Roman" w:cs="Times New Roman"/>
        </w:rPr>
        <w:t>Wykonawca przekazuje w postaci elektronicznej i opatruje kwalifikowanym podpisem elektronicznym, podpisem zaufanym lub podpisem osobistym;</w:t>
      </w:r>
    </w:p>
    <w:p w:rsidR="005877F1" w:rsidRPr="005877F1" w:rsidRDefault="005877F1" w:rsidP="00982028">
      <w:pPr>
        <w:spacing w:after="0" w:line="240" w:lineRule="auto"/>
        <w:ind w:left="1134" w:hanging="283"/>
        <w:jc w:val="both"/>
        <w:rPr>
          <w:rFonts w:ascii="Times New Roman" w:eastAsia="Calibri" w:hAnsi="Times New Roman" w:cs="Times New Roman"/>
        </w:rPr>
      </w:pPr>
      <w:r w:rsidRPr="005877F1">
        <w:rPr>
          <w:rFonts w:ascii="Times New Roman" w:eastAsia="Calibri" w:hAnsi="Times New Roman" w:cs="Times New Roman"/>
        </w:rPr>
        <w:t>b)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u w:val="single"/>
        </w:rPr>
        <w:t>Poświadczenia  zgodności  cyfrowego  odwzorowania</w:t>
      </w:r>
      <w:r w:rsidRPr="005877F1">
        <w:rPr>
          <w:rFonts w:ascii="Times New Roman" w:eastAsia="Calibri" w:hAnsi="Times New Roman" w:cs="Times New Roman"/>
        </w:rPr>
        <w:t xml:space="preserve">  z  dokumentem  w  postaci papierowej, o którym mowa w lit. b) powyżej, dokonuje notariusz lub:</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podmiotowych środków dowodowych – odpowiednio Wykonawca, Wykonawca  wspólnie  ubiegający  się  o  udzielenie  zamówienia,  podmiot udostępniający zasoby, każdy w zakresie dokumentu, który go dotyczy;</w:t>
      </w:r>
    </w:p>
    <w:p w:rsidR="00982028"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przedmiotowego  środka  dowodowego, oświadczenia,  o  którym mowa w art. 117 ust. 4 ustawy, zobowiązania podmiotu udostępniającego zasoby – odpowiednio Wykonawca lub Wykonawca wspólnie ubiegają</w:t>
      </w:r>
      <w:r w:rsidR="00982028">
        <w:rPr>
          <w:rFonts w:ascii="Times New Roman" w:eastAsia="Calibri" w:hAnsi="Times New Roman" w:cs="Times New Roman"/>
        </w:rPr>
        <w:t>cy się o udzielenie zamówienia;</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pełnomocnictwa – mocodawca.</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rPr>
      </w:pPr>
      <w:r w:rsidRPr="005877F1">
        <w:rPr>
          <w:rFonts w:ascii="Times New Roman" w:eastAsia="Calibri" w:hAnsi="Times New Roman" w:cs="Times New Roman"/>
          <w:b/>
          <w:szCs w:val="24"/>
        </w:rPr>
        <w:t>Przez cyfrowe odwzorowanie należy rozumieć</w:t>
      </w:r>
      <w:r w:rsidRPr="005877F1">
        <w:rPr>
          <w:rFonts w:ascii="Times New Roman" w:eastAsia="Calibri" w:hAnsi="Times New Roman" w:cs="Times New Roman"/>
          <w:szCs w:val="24"/>
        </w:rPr>
        <w:t xml:space="preserve"> dokument elektroniczny będący kopią elektroniczną treści zapisanej w postaci papierowej, umożliwiający zapoznanie się z tą treścią </w:t>
      </w:r>
      <w:r w:rsidRPr="005877F1">
        <w:rPr>
          <w:rFonts w:ascii="Times New Roman" w:eastAsia="Calibri" w:hAnsi="Times New Roman" w:cs="Times New Roman"/>
          <w:szCs w:val="24"/>
        </w:rPr>
        <w:br/>
        <w:t xml:space="preserve">i jej zrozumienie, bez konieczności bezpośredniego dostępu do oryginału. </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rPr>
      </w:pPr>
      <w:r w:rsidRPr="005877F1">
        <w:rPr>
          <w:rFonts w:ascii="Times New Roman" w:eastAsia="Calibri" w:hAnsi="Times New Roman" w:cs="Times New Roma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Oferta powinna być:</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lastRenderedPageBreak/>
        <w:t>sporządzona na podstawie załączników niniejszej SWZ w języku polskim,</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 xml:space="preserve">podmiotowe środki dowodowe, przedmiotowe środki dowodowe oraz inne dokumenty </w:t>
      </w:r>
      <w:r w:rsidRPr="005877F1">
        <w:rPr>
          <w:rFonts w:ascii="Times New Roman" w:eastAsia="Calibri" w:hAnsi="Times New Roman" w:cs="Times New Roman"/>
        </w:rPr>
        <w:br/>
        <w:t xml:space="preserve">i oświadczenia (jeżeli były wymagane) sporządzone w języku obcym przekazuje się wraz </w:t>
      </w:r>
      <w:r w:rsidRPr="005877F1">
        <w:rPr>
          <w:rFonts w:ascii="Times New Roman" w:eastAsia="Calibri" w:hAnsi="Times New Roman" w:cs="Times New Roman"/>
        </w:rPr>
        <w:br/>
        <w:t>z tłumaczeniem na język polski,</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 xml:space="preserve">złożona przy użyciu środków komunikacji elektronicznej, tzn. za pośrednictwem </w:t>
      </w:r>
      <w:hyperlink r:id="rId23">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Zgodnie z art. 18 ust. 3 ustawy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5877F1">
        <w:rPr>
          <w:rFonts w:ascii="Times New Roman" w:eastAsia="Calibri" w:hAnsi="Times New Roman" w:cs="Times New Roman"/>
          <w:b/>
          <w:u w:val="single"/>
        </w:rPr>
        <w:t>oraz wykazał, załączając stosowne wyjaśnienia,</w:t>
      </w:r>
      <w:r w:rsidRPr="005877F1">
        <w:rPr>
          <w:rFonts w:ascii="Times New Roman" w:eastAsia="Calibri" w:hAnsi="Times New Roman" w:cs="Times New Roman"/>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r w:rsidRPr="005877F1">
        <w:rPr>
          <w:rFonts w:ascii="Times New Roman" w:eastAsia="Calibri" w:hAnsi="Times New Roman" w:cs="Times New Roman"/>
          <w:i/>
        </w:rPr>
        <w:t>t. j.  Dz.  U.  z  2022  r.  poz.  1233</w:t>
      </w:r>
      <w:r w:rsidRPr="005877F1">
        <w:rPr>
          <w:rFonts w:ascii="Times New Roman" w:eastAsia="Calibri" w:hAnsi="Times New Roman" w:cs="Times New Roman"/>
        </w:rPr>
        <w:t>),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Wykonawca, za pośrednictwem </w:t>
      </w:r>
      <w:hyperlink r:id="rId24">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rsidR="005877F1" w:rsidRPr="005877F1" w:rsidRDefault="005877F1" w:rsidP="005877F1">
      <w:pPr>
        <w:spacing w:after="0" w:line="240" w:lineRule="auto"/>
        <w:jc w:val="both"/>
        <w:rPr>
          <w:rFonts w:ascii="Times New Roman" w:eastAsia="Calibri" w:hAnsi="Times New Roman" w:cs="Times New Roman"/>
          <w:color w:val="1155CC"/>
          <w:u w:val="single"/>
        </w:rPr>
      </w:pPr>
      <w:r w:rsidRPr="005877F1">
        <w:rPr>
          <w:rFonts w:ascii="Times New Roman" w:eastAsia="Calibri" w:hAnsi="Times New Roman" w:cs="Times New Roman"/>
        </w:rPr>
        <w:t xml:space="preserve">       </w:t>
      </w:r>
      <w:hyperlink r:id="rId25">
        <w:r w:rsidRPr="005877F1">
          <w:rPr>
            <w:rFonts w:ascii="Times New Roman" w:eastAsia="Calibri" w:hAnsi="Times New Roman" w:cs="Times New Roman"/>
            <w:color w:val="1155CC"/>
            <w:u w:val="single"/>
          </w:rPr>
          <w:t>https://platformazakupowa.pl/strona/45-instrukcje</w:t>
        </w:r>
      </w:hyperlink>
      <w:r w:rsidRPr="005877F1">
        <w:rPr>
          <w:rFonts w:ascii="Times New Roman" w:eastAsia="Calibri" w:hAnsi="Times New Roman" w:cs="Times New Roman"/>
          <w:color w:val="1155CC"/>
          <w:u w:val="single"/>
        </w:rPr>
        <w:t>.</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XII. WYMAGANIA DOTYCZĄCE WADIUM.</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Cs/>
          <w:lang w:eastAsia="pl-PL"/>
        </w:rPr>
      </w:pPr>
      <w:r w:rsidRPr="005877F1">
        <w:rPr>
          <w:rFonts w:ascii="Times New Roman" w:eastAsia="Calibri" w:hAnsi="Times New Roman" w:cs="Times New Roman"/>
          <w:bCs/>
          <w:lang w:eastAsia="pl-PL"/>
        </w:rPr>
        <w:t>Wadium nie jest wymagane.</w:t>
      </w:r>
    </w:p>
    <w:p w:rsidR="005877F1" w:rsidRPr="005877F1" w:rsidRDefault="005877F1" w:rsidP="005877F1">
      <w:pPr>
        <w:autoSpaceDE w:val="0"/>
        <w:autoSpaceDN w:val="0"/>
        <w:adjustRightInd w:val="0"/>
        <w:spacing w:after="0" w:line="240" w:lineRule="auto"/>
        <w:ind w:left="284"/>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 xml:space="preserve">XII. TERMIN ZWIĄZANIA OFERTĄ. </w:t>
      </w:r>
    </w:p>
    <w:p w:rsidR="005877F1" w:rsidRPr="00982028" w:rsidRDefault="005877F1" w:rsidP="00100DE0">
      <w:pPr>
        <w:numPr>
          <w:ilvl w:val="3"/>
          <w:numId w:val="88"/>
        </w:numPr>
        <w:autoSpaceDE w:val="0"/>
        <w:autoSpaceDN w:val="0"/>
        <w:adjustRightInd w:val="0"/>
        <w:spacing w:after="0" w:line="240" w:lineRule="auto"/>
        <w:ind w:left="284" w:hanging="284"/>
        <w:jc w:val="both"/>
        <w:rPr>
          <w:rFonts w:ascii="Times New Roman" w:hAnsi="Times New Roman" w:cs="Times New Roman"/>
          <w:b/>
          <w:color w:val="FF0000"/>
          <w:szCs w:val="24"/>
          <w:lang w:eastAsia="pl-PL"/>
        </w:rPr>
      </w:pPr>
      <w:r w:rsidRPr="005877F1">
        <w:rPr>
          <w:rFonts w:ascii="Times New Roman" w:hAnsi="Times New Roman" w:cs="Times New Roman"/>
          <w:szCs w:val="24"/>
          <w:lang w:eastAsia="pl-PL"/>
        </w:rPr>
        <w:t xml:space="preserve">Wykonawca jest związany złożoną ofertą od dnia upływu terminu składania ofert </w:t>
      </w:r>
      <w:r w:rsidR="00982028">
        <w:rPr>
          <w:rFonts w:ascii="Times New Roman" w:hAnsi="Times New Roman" w:cs="Times New Roman"/>
          <w:b/>
          <w:szCs w:val="24"/>
          <w:lang w:eastAsia="pl-PL"/>
        </w:rPr>
        <w:t xml:space="preserve">do dnia </w:t>
      </w:r>
      <w:r w:rsidR="005929D8">
        <w:rPr>
          <w:rFonts w:ascii="Times New Roman" w:hAnsi="Times New Roman" w:cs="Times New Roman"/>
          <w:b/>
          <w:szCs w:val="24"/>
          <w:lang w:eastAsia="pl-PL"/>
        </w:rPr>
        <w:t>0</w:t>
      </w:r>
      <w:r w:rsidR="00E64E4B">
        <w:rPr>
          <w:rFonts w:ascii="Times New Roman" w:hAnsi="Times New Roman" w:cs="Times New Roman"/>
          <w:b/>
          <w:szCs w:val="24"/>
          <w:lang w:eastAsia="pl-PL"/>
        </w:rPr>
        <w:t>7</w:t>
      </w:r>
      <w:r w:rsidR="005929D8">
        <w:rPr>
          <w:rFonts w:ascii="Times New Roman" w:hAnsi="Times New Roman" w:cs="Times New Roman"/>
          <w:b/>
          <w:szCs w:val="24"/>
          <w:lang w:eastAsia="pl-PL"/>
        </w:rPr>
        <w:t>.11</w:t>
      </w:r>
      <w:r w:rsidRPr="00546AF4">
        <w:rPr>
          <w:rFonts w:ascii="Times New Roman" w:hAnsi="Times New Roman" w:cs="Times New Roman"/>
          <w:b/>
          <w:szCs w:val="24"/>
          <w:lang w:eastAsia="pl-PL"/>
        </w:rPr>
        <w:t>.2024 r.</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Times New Roman" w:hAnsi="Times New Roman" w:cs="Times New Roman"/>
          <w:color w:val="000000"/>
          <w:szCs w:val="24"/>
          <w:lang w:eastAsia="pl-PL"/>
        </w:rPr>
      </w:pPr>
      <w:r w:rsidRPr="005877F1">
        <w:rPr>
          <w:rFonts w:ascii="Times New Roman" w:hAnsi="Times New Roman" w:cs="Times New Roman"/>
          <w:color w:val="000000"/>
          <w:szCs w:val="24"/>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Calibri" w:hAnsi="Calibri" w:cs="Calibri"/>
          <w:color w:val="000000"/>
          <w:szCs w:val="24"/>
          <w:lang w:eastAsia="pl-PL"/>
        </w:rPr>
      </w:pPr>
      <w:r w:rsidRPr="005877F1">
        <w:rPr>
          <w:rFonts w:ascii="Times New Roman" w:hAnsi="Times New Roman" w:cs="Times New Roman"/>
          <w:color w:val="000000"/>
          <w:szCs w:val="24"/>
          <w:lang w:eastAsia="pl-PL"/>
        </w:rPr>
        <w:t xml:space="preserve">Przedłużenie terminu związania ofertą, o którym mowa w ust. 2, wymaga złożenia przez Wykonawcę pisemnego oświadczenia o wyrażeniu zgody na przedłużenie terminu związania ofertą. </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Calibri" w:hAnsi="Calibri" w:cs="Calibri"/>
          <w:color w:val="000000"/>
          <w:szCs w:val="24"/>
          <w:lang w:eastAsia="pl-PL"/>
        </w:rPr>
      </w:pPr>
      <w:r w:rsidRPr="005877F1">
        <w:rPr>
          <w:rFonts w:ascii="Times New Roman" w:hAnsi="Times New Roman" w:cs="Times New Roman"/>
          <w:color w:val="000000"/>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5877F1" w:rsidRPr="005877F1" w:rsidRDefault="005877F1" w:rsidP="005877F1">
      <w:pPr>
        <w:spacing w:after="0" w:line="240" w:lineRule="auto"/>
        <w:jc w:val="both"/>
        <w:rPr>
          <w:rFonts w:ascii="Times New Roman" w:eastAsia="Calibri" w:hAnsi="Times New Roman" w:cs="Times New Roman"/>
          <w:b/>
        </w:rPr>
      </w:pPr>
    </w:p>
    <w:p w:rsidR="005877F1" w:rsidRPr="005877F1" w:rsidRDefault="005877F1" w:rsidP="005877F1">
      <w:pPr>
        <w:tabs>
          <w:tab w:val="num" w:pos="426"/>
        </w:tabs>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XIV. MIEJSCE, TERMIN ORAZ SPOSÓB SKŁADANIA i OTWARCIA OFERT</w:t>
      </w:r>
    </w:p>
    <w:p w:rsidR="005877F1" w:rsidRPr="00546AF4" w:rsidRDefault="005877F1" w:rsidP="00100DE0">
      <w:pPr>
        <w:numPr>
          <w:ilvl w:val="0"/>
          <w:numId w:val="80"/>
        </w:numP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Ofertę wraz z wymaganymi dokumentami należy przekazać za pośrednictwem </w:t>
      </w:r>
      <w:hyperlink r:id="rId26" w:history="1">
        <w:r w:rsidRPr="005877F1">
          <w:rPr>
            <w:rFonts w:ascii="Times New Roman" w:eastAsia="Calibri" w:hAnsi="Times New Roman" w:cs="Times New Roman"/>
            <w:color w:val="0000FF"/>
            <w:u w:val="single"/>
          </w:rPr>
          <w:t>https://platformazakupowa.pl/kwp_bialystok</w:t>
        </w:r>
      </w:hyperlink>
      <w:r w:rsidRPr="005877F1">
        <w:rPr>
          <w:rFonts w:ascii="Times New Roman" w:eastAsia="Calibri" w:hAnsi="Times New Roman" w:cs="Times New Roman"/>
        </w:rPr>
        <w:t xml:space="preserve"> na stronie internetowej prowadzonego postępowania  do dnia </w:t>
      </w:r>
      <w:r w:rsidR="005929D8">
        <w:rPr>
          <w:rFonts w:ascii="Times New Roman" w:eastAsia="Calibri" w:hAnsi="Times New Roman" w:cs="Times New Roman"/>
          <w:b/>
        </w:rPr>
        <w:t>0</w:t>
      </w:r>
      <w:r w:rsidR="00E64E4B">
        <w:rPr>
          <w:rFonts w:ascii="Times New Roman" w:eastAsia="Calibri" w:hAnsi="Times New Roman" w:cs="Times New Roman"/>
          <w:b/>
        </w:rPr>
        <w:t>9</w:t>
      </w:r>
      <w:r w:rsidR="00F058DD">
        <w:rPr>
          <w:rFonts w:ascii="Times New Roman" w:eastAsia="Calibri" w:hAnsi="Times New Roman" w:cs="Times New Roman"/>
          <w:b/>
        </w:rPr>
        <w:t>.10</w:t>
      </w:r>
      <w:r w:rsidRPr="00546AF4">
        <w:rPr>
          <w:rFonts w:ascii="Times New Roman" w:eastAsia="Calibri" w:hAnsi="Times New Roman" w:cs="Times New Roman"/>
          <w:b/>
        </w:rPr>
        <w:t>.2024 r. do godziny 09.30.</w:t>
      </w:r>
    </w:p>
    <w:p w:rsidR="005877F1" w:rsidRPr="005877F1" w:rsidRDefault="005877F1" w:rsidP="00100DE0">
      <w:pPr>
        <w:numPr>
          <w:ilvl w:val="0"/>
          <w:numId w:val="80"/>
        </w:numPr>
        <w:spacing w:after="0" w:line="240" w:lineRule="auto"/>
        <w:ind w:left="357" w:hanging="357"/>
        <w:jc w:val="both"/>
        <w:rPr>
          <w:rFonts w:ascii="Times New Roman" w:eastAsia="Calibri" w:hAnsi="Times New Roman" w:cs="Times New Roman"/>
        </w:rPr>
      </w:pPr>
      <w:r w:rsidRPr="00546AF4">
        <w:rPr>
          <w:rFonts w:ascii="Times New Roman" w:eastAsia="Calibri" w:hAnsi="Times New Roman" w:cs="Times New Roman"/>
        </w:rPr>
        <w:t xml:space="preserve">Otwarcie ofert nastąpi w dniu </w:t>
      </w:r>
      <w:r w:rsidR="00F058DD">
        <w:rPr>
          <w:rFonts w:ascii="Times New Roman" w:eastAsia="Calibri" w:hAnsi="Times New Roman" w:cs="Times New Roman"/>
          <w:b/>
        </w:rPr>
        <w:t>0</w:t>
      </w:r>
      <w:r w:rsidR="00E64E4B">
        <w:rPr>
          <w:rFonts w:ascii="Times New Roman" w:eastAsia="Calibri" w:hAnsi="Times New Roman" w:cs="Times New Roman"/>
          <w:b/>
        </w:rPr>
        <w:t>9</w:t>
      </w:r>
      <w:r w:rsidR="00F058DD">
        <w:rPr>
          <w:rFonts w:ascii="Times New Roman" w:eastAsia="Calibri" w:hAnsi="Times New Roman" w:cs="Times New Roman"/>
          <w:b/>
        </w:rPr>
        <w:t>.10</w:t>
      </w:r>
      <w:r w:rsidRPr="00546AF4">
        <w:rPr>
          <w:rFonts w:ascii="Times New Roman" w:eastAsia="Calibri" w:hAnsi="Times New Roman" w:cs="Times New Roman"/>
          <w:b/>
        </w:rPr>
        <w:t xml:space="preserve">.2024 r. </w:t>
      </w:r>
      <w:r w:rsidRPr="005877F1">
        <w:rPr>
          <w:rFonts w:ascii="Times New Roman" w:eastAsia="Calibri" w:hAnsi="Times New Roman" w:cs="Times New Roman"/>
          <w:b/>
        </w:rPr>
        <w:t>o godz. 10.00</w:t>
      </w:r>
      <w:r w:rsidRPr="005877F1">
        <w:rPr>
          <w:rFonts w:ascii="Times New Roman" w:eastAsia="Calibri" w:hAnsi="Times New Roman" w:cs="Times New Roman"/>
        </w:rPr>
        <w:t xml:space="preserve"> za pośrednictwem platformy zakupowej.</w:t>
      </w:r>
    </w:p>
    <w:p w:rsidR="005877F1" w:rsidRPr="005877F1" w:rsidRDefault="005877F1" w:rsidP="00100DE0">
      <w:pPr>
        <w:numPr>
          <w:ilvl w:val="0"/>
          <w:numId w:val="80"/>
        </w:numP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W przypadku awarii platformy zakupowej, która spowoduje brak możliwości otwarcia ofert </w:t>
      </w:r>
      <w:r w:rsidRPr="005877F1">
        <w:rPr>
          <w:rFonts w:ascii="Times New Roman" w:eastAsia="Calibri" w:hAnsi="Times New Roman" w:cs="Times New Roman"/>
        </w:rPr>
        <w:br/>
        <w:t>w powyższym terminie, otwarcie nastąpi niezwłocznie po usunięciu awarii.</w:t>
      </w:r>
    </w:p>
    <w:p w:rsidR="005877F1" w:rsidRPr="005877F1" w:rsidRDefault="005877F1" w:rsidP="00100DE0">
      <w:pPr>
        <w:numPr>
          <w:ilvl w:val="0"/>
          <w:numId w:val="80"/>
        </w:numPr>
        <w:pBdr>
          <w:top w:val="nil"/>
          <w:left w:val="nil"/>
          <w:bottom w:val="nil"/>
          <w:right w:val="nil"/>
          <w:between w:val="nil"/>
        </w:pBdr>
        <w:spacing w:after="0" w:line="240" w:lineRule="auto"/>
        <w:rPr>
          <w:rFonts w:ascii="Times New Roman" w:eastAsia="Calibri" w:hAnsi="Times New Roman" w:cs="Times New Roman"/>
        </w:rPr>
      </w:pPr>
      <w:r w:rsidRPr="005877F1">
        <w:rPr>
          <w:rFonts w:ascii="Times New Roman" w:eastAsia="Calibri" w:hAnsi="Times New Roman" w:cs="Times New Roman"/>
        </w:rPr>
        <w:t>Do oferty należy dołączyć wszystkie wymagane w SWZ dokumenty.</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27">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Wykonawca powinien złożyć podpis bezpośrednio na dokumentach przesłanych za pośrednictwem </w:t>
      </w:r>
      <w:hyperlink r:id="rId28">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Zalecamy stosowanie podpisu na każdym załączonym pliku osobno, w szczególności wskazanych w art. 63 ust 1 oraz ust.2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 xml:space="preserve">, gdzie zaznaczono, iż oferty oraz oświadczenie, o którym mowa w art. 125 ust.1 </w:t>
      </w:r>
      <w:r w:rsidRPr="005877F1">
        <w:rPr>
          <w:rFonts w:ascii="Times New Roman" w:eastAsia="Calibri" w:hAnsi="Times New Roman" w:cs="Times New Roman"/>
        </w:rPr>
        <w:lastRenderedPageBreak/>
        <w:t>sporządza się, pod rygorem nieważności, w postaci lub formie elektronicznej i opatruje się odpowiednio w odniesieniu do wartości postępowania kwalifikowanym podpisem elektronicznym, podpisem zaufanym lub podpisem osobistym.</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29">
        <w:r w:rsidRPr="005877F1">
          <w:rPr>
            <w:rFonts w:ascii="Times New Roman" w:eastAsia="Calibri" w:hAnsi="Times New Roman" w:cs="Times New Roman"/>
            <w:color w:val="1155CC"/>
            <w:u w:val="single"/>
          </w:rPr>
          <w:t>https://platformazakupowa.pl/strona/45-instrukcje</w:t>
        </w:r>
      </w:hyperlink>
      <w:r w:rsidRPr="005877F1">
        <w:rPr>
          <w:rFonts w:ascii="Times New Roman" w:eastAsia="Calibri" w:hAnsi="Times New Roman" w:cs="Times New Roman"/>
          <w:color w:val="1155CC"/>
          <w:u w:val="single"/>
        </w:rPr>
        <w:t>.</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Wykonawca po upływie terminu do składania ofert Wykonawca nie może zmienić ani wycofać złożonej oferty.</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Ofertę złożoną po terminie składania ofert odrzuca się na podstawie art. 226 ust. 1 pkt. 1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Niezwłocznie po otwarciu ofert Zamawiający zamieści na stronie internetowej prowadzonego postępowania informację z otwarcia ofert, zawierającą dane określone w art. 222 ust. 5 </w:t>
      </w:r>
      <w:proofErr w:type="spellStart"/>
      <w:r w:rsidRPr="005877F1">
        <w:rPr>
          <w:rFonts w:ascii="Times New Roman" w:eastAsia="Calibri" w:hAnsi="Times New Roman" w:cs="Times New Roman"/>
        </w:rPr>
        <w:t>Pzp</w:t>
      </w:r>
      <w:proofErr w:type="spellEnd"/>
      <w:r w:rsidRPr="005877F1">
        <w:rPr>
          <w:rFonts w:ascii="Times New Roman" w:eastAsia="Calibri" w:hAnsi="Times New Roman" w:cs="Times New Roman"/>
        </w:rPr>
        <w:t>.</w:t>
      </w:r>
    </w:p>
    <w:p w:rsidR="005877F1" w:rsidRPr="005877F1" w:rsidRDefault="005877F1" w:rsidP="005877F1">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XV. OPIS SPOSOBU OBLICZANIA CENY.</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FF0000"/>
          <w:lang w:eastAsia="pl-PL"/>
        </w:rPr>
      </w:pPr>
      <w:r w:rsidRPr="005877F1">
        <w:rPr>
          <w:rFonts w:ascii="Times New Roman" w:eastAsia="Calibri" w:hAnsi="Times New Roman" w:cs="Times New Roman"/>
          <w:color w:val="000000"/>
          <w:lang w:eastAsia="pl-PL"/>
        </w:rPr>
        <w:t xml:space="preserve">Wykonawca określa cenę realizacji zamówienia poprzez wskazanie w Formularzu ofertowym sporządzonym wg wzoru stanowiącego </w:t>
      </w:r>
      <w:r w:rsidRPr="005877F1">
        <w:rPr>
          <w:rFonts w:ascii="Times New Roman" w:eastAsia="Calibri" w:hAnsi="Times New Roman" w:cs="Times New Roman"/>
          <w:b/>
          <w:bCs/>
          <w:color w:val="000000" w:themeColor="text1"/>
          <w:lang w:eastAsia="pl-PL"/>
        </w:rPr>
        <w:t xml:space="preserve">załącznik nr 1 </w:t>
      </w:r>
      <w:r w:rsidRPr="005877F1">
        <w:rPr>
          <w:rFonts w:ascii="Times New Roman" w:eastAsia="Calibri" w:hAnsi="Times New Roman" w:cs="Times New Roman"/>
          <w:b/>
          <w:color w:val="000000" w:themeColor="text1"/>
          <w:lang w:eastAsia="pl-PL"/>
        </w:rPr>
        <w:t>SWZ</w:t>
      </w:r>
      <w:r w:rsidRPr="005877F1">
        <w:rPr>
          <w:rFonts w:ascii="Times New Roman" w:eastAsia="Calibri" w:hAnsi="Times New Roman" w:cs="Times New Roman"/>
          <w:color w:val="000000" w:themeColor="text1"/>
          <w:lang w:eastAsia="pl-PL"/>
        </w:rPr>
        <w:t xml:space="preserve"> </w:t>
      </w:r>
      <w:r w:rsidRPr="005877F1">
        <w:rPr>
          <w:rFonts w:ascii="Times New Roman" w:eastAsia="Calibri" w:hAnsi="Times New Roman" w:cs="Times New Roman"/>
          <w:color w:val="000000"/>
          <w:lang w:eastAsia="pl-PL"/>
        </w:rPr>
        <w:t>łącznej ceny ofertowej brutto za realizację przedmiotu zamówienia</w:t>
      </w:r>
      <w:r w:rsidRPr="005877F1">
        <w:rPr>
          <w:rFonts w:ascii="Times New Roman" w:eastAsia="Calibri" w:hAnsi="Times New Roman" w:cs="Times New Roman"/>
          <w:bCs/>
          <w:lang w:eastAsia="pl-PL"/>
        </w:rPr>
        <w:t>.</w:t>
      </w:r>
      <w:r w:rsidRPr="005877F1">
        <w:rPr>
          <w:rFonts w:ascii="Times New Roman" w:eastAsia="Calibri" w:hAnsi="Times New Roman" w:cs="Times New Roman"/>
          <w:b/>
          <w:bCs/>
          <w:color w:val="FF0000"/>
          <w:lang w:eastAsia="pl-PL"/>
        </w:rPr>
        <w:t xml:space="preserve">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SWZ.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5877F1">
        <w:rPr>
          <w:rFonts w:ascii="Times New Roman" w:eastAsia="Calibri" w:hAnsi="Times New Roman" w:cs="Times New Roman"/>
          <w:color w:val="000000"/>
          <w:lang w:eastAsia="pl-PL"/>
        </w:rPr>
        <w:br/>
        <w:t xml:space="preserve">w górę).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Cena oferty powinna być wyrażona w złotych polskich (PLN).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b/>
          <w:color w:val="000000"/>
          <w:lang w:eastAsia="pl-PL"/>
        </w:rPr>
      </w:pPr>
      <w:r w:rsidRPr="005877F1">
        <w:rPr>
          <w:rFonts w:ascii="Times New Roman" w:eastAsia="Calibri" w:hAnsi="Times New Roman" w:cs="Times New Roman"/>
          <w:color w:val="000000"/>
          <w:lang w:eastAsia="pl-PL"/>
        </w:rPr>
        <w:t xml:space="preserve">Jeżeli w postępowaniu złożona będzie oferta, której wybór prowadziłby do powstania </w:t>
      </w:r>
      <w:r w:rsidRPr="005877F1">
        <w:rPr>
          <w:rFonts w:ascii="Times New Roman" w:eastAsia="Calibri" w:hAnsi="Times New Roman" w:cs="Times New Roman"/>
          <w:color w:val="000000"/>
          <w:lang w:eastAsia="pl-PL"/>
        </w:rPr>
        <w:br/>
        <w:t xml:space="preserve">u Zamawiającego obowiązku podatkowego zgodnie z przepisami o podatku od towarów </w:t>
      </w:r>
      <w:r w:rsidRPr="005877F1">
        <w:rPr>
          <w:rFonts w:ascii="Times New Roman" w:eastAsia="Calibri" w:hAnsi="Times New Roman" w:cs="Times New Roman"/>
          <w:color w:val="000000"/>
          <w:lang w:eastAsia="pl-PL"/>
        </w:rPr>
        <w:br/>
        <w:t xml:space="preserve">i usług, Zamawiający w celu oceny takiej oferty doliczy do przedstawionej w niej ceny podatek od towarów i usług, który miałby obowiązek rozliczyć zgodnie z tymi przepisami. </w:t>
      </w:r>
      <w:r w:rsidRPr="005877F1">
        <w:rPr>
          <w:rFonts w:ascii="Times New Roman" w:eastAsia="Calibri" w:hAnsi="Times New Roman" w:cs="Times New Roman"/>
          <w:color w:val="000000"/>
          <w:lang w:eastAsia="pl-PL"/>
        </w:rPr>
        <w:br/>
      </w:r>
      <w:r w:rsidRPr="005877F1">
        <w:rPr>
          <w:rFonts w:ascii="Times New Roman" w:eastAsia="Calibri" w:hAnsi="Times New Roman" w:cs="Times New Roman"/>
          <w:b/>
          <w:color w:val="000000"/>
          <w:lang w:eastAsia="pl-PL"/>
        </w:rPr>
        <w:t xml:space="preserve">W takim przypadku Wykonawca, składając ofertę, jest zobligowany poinformować Zamawiającego, że wybór jego oferty będzie prowadzić do powstania u Zamawiającego obowiązku podatkowego, wskazując nazwę </w:t>
      </w:r>
      <w:r w:rsidRPr="005877F1">
        <w:rPr>
          <w:rFonts w:ascii="Times New Roman" w:eastAsia="Calibri" w:hAnsi="Times New Roman" w:cs="Times New Roman"/>
          <w:b/>
          <w:bCs/>
          <w:color w:val="000000"/>
          <w:lang w:eastAsia="pl-PL"/>
        </w:rPr>
        <w:t>(rodzaj) towaru lub usługi</w:t>
      </w:r>
      <w:r w:rsidRPr="005877F1">
        <w:rPr>
          <w:rFonts w:ascii="Times New Roman" w:eastAsia="Calibri" w:hAnsi="Times New Roman" w:cs="Times New Roman"/>
          <w:b/>
          <w:color w:val="000000"/>
          <w:lang w:eastAsia="pl-PL"/>
        </w:rPr>
        <w:t xml:space="preserve">, których </w:t>
      </w:r>
      <w:r w:rsidRPr="005877F1">
        <w:rPr>
          <w:rFonts w:ascii="Times New Roman" w:eastAsia="Calibri" w:hAnsi="Times New Roman" w:cs="Times New Roman"/>
          <w:b/>
          <w:bCs/>
          <w:color w:val="000000"/>
          <w:lang w:eastAsia="pl-PL"/>
        </w:rPr>
        <w:t xml:space="preserve">dostawa lub  świadczenie </w:t>
      </w:r>
      <w:r w:rsidRPr="005877F1">
        <w:rPr>
          <w:rFonts w:ascii="Times New Roman" w:eastAsia="Calibri" w:hAnsi="Times New Roman" w:cs="Times New Roman"/>
          <w:b/>
          <w:color w:val="000000"/>
          <w:lang w:eastAsia="pl-PL"/>
        </w:rPr>
        <w:t>będzie prowadzić do jego powstania, oraz wskazując ich wartość bez kwoty podatku i stawkę podatku od towarów i usług, która zgodnie z wiedzą Wykonawcy, będzie miała zastosowanie.</w:t>
      </w:r>
    </w:p>
    <w:p w:rsidR="005877F1" w:rsidRPr="005877F1" w:rsidRDefault="005877F1" w:rsidP="005877F1">
      <w:pPr>
        <w:numPr>
          <w:ilvl w:val="1"/>
          <w:numId w:val="3"/>
        </w:numPr>
        <w:autoSpaceDE w:val="0"/>
        <w:autoSpaceDN w:val="0"/>
        <w:adjustRightInd w:val="0"/>
        <w:spacing w:after="0" w:line="240" w:lineRule="auto"/>
        <w:ind w:left="425" w:hanging="425"/>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Wzór formularz ofertowego został opracowany przy założeniu, że wybór oferty nie będzie prowadzić do powstania u zamawiającego obowiązku podatkowego w zakresie podatku VAT. W przypadku, gdy Wykonawca zobowiązany jest złożyć oświadczenie o powstaniu </w:t>
      </w:r>
      <w:r w:rsidRPr="005877F1">
        <w:rPr>
          <w:rFonts w:ascii="Times New Roman" w:eastAsia="Calibri" w:hAnsi="Times New Roman" w:cs="Times New Roman"/>
          <w:color w:val="000000"/>
          <w:lang w:eastAsia="pl-PL"/>
        </w:rPr>
        <w:br/>
        <w:t>u Zamawiającego obowiązku podatkowego, powinien odpowiednio zmodyfikować treść formularza ofertowego.</w:t>
      </w:r>
    </w:p>
    <w:p w:rsidR="005877F1" w:rsidRPr="005877F1" w:rsidRDefault="005877F1" w:rsidP="005877F1">
      <w:pPr>
        <w:autoSpaceDE w:val="0"/>
        <w:autoSpaceDN w:val="0"/>
        <w:adjustRightInd w:val="0"/>
        <w:spacing w:after="0" w:line="240" w:lineRule="auto"/>
        <w:ind w:left="426"/>
        <w:jc w:val="both"/>
        <w:rPr>
          <w:rFonts w:ascii="Times New Roman" w:eastAsia="Calibri" w:hAnsi="Times New Roman" w:cs="Times New Roman"/>
          <w:color w:val="000000"/>
          <w:lang w:eastAsia="pl-PL"/>
        </w:rPr>
      </w:pPr>
    </w:p>
    <w:p w:rsidR="005877F1" w:rsidRPr="005877F1" w:rsidRDefault="005877F1" w:rsidP="005877F1">
      <w:pPr>
        <w:suppressAutoHyphens/>
        <w:spacing w:after="0" w:line="240" w:lineRule="auto"/>
        <w:jc w:val="both"/>
        <w:rPr>
          <w:rFonts w:ascii="Times New Roman" w:eastAsia="Times New Roman" w:hAnsi="Times New Roman" w:cs="Times New Roman"/>
          <w:b/>
          <w:bCs/>
          <w:lang w:eastAsia="ar-SA"/>
        </w:rPr>
      </w:pPr>
      <w:r w:rsidRPr="005877F1">
        <w:rPr>
          <w:rFonts w:ascii="Times New Roman" w:eastAsia="Times New Roman" w:hAnsi="Times New Roman" w:cs="Times New Roman"/>
          <w:b/>
          <w:bCs/>
          <w:lang w:eastAsia="ar-SA"/>
        </w:rPr>
        <w:t xml:space="preserve">XVI. OPIS KRYTERIÓW, KTÓRYMI ZAMAWIAJĄCY BĘDZIE SIĘ KIEROWAŁ PRZY WYBORZE OFERTY, WRAZ Z PODANIEM WAG TYCH KRYTERIÓW I </w:t>
      </w:r>
      <w:r w:rsidR="00287482">
        <w:rPr>
          <w:rFonts w:ascii="Times New Roman" w:eastAsia="Times New Roman" w:hAnsi="Times New Roman" w:cs="Times New Roman"/>
          <w:b/>
          <w:bCs/>
          <w:lang w:eastAsia="ar-SA"/>
        </w:rPr>
        <w:t>SPOSOBU OCENY OFERT</w:t>
      </w:r>
      <w:r w:rsidRPr="005877F1">
        <w:rPr>
          <w:rFonts w:ascii="Times New Roman" w:eastAsia="Times New Roman" w:hAnsi="Times New Roman" w:cs="Times New Roman"/>
          <w:b/>
          <w:bCs/>
          <w:lang w:eastAsia="ar-SA"/>
        </w:rPr>
        <w:t>.</w:t>
      </w:r>
    </w:p>
    <w:p w:rsidR="005877F1" w:rsidRPr="005877F1" w:rsidRDefault="005877F1" w:rsidP="005877F1">
      <w:pPr>
        <w:numPr>
          <w:ilvl w:val="1"/>
          <w:numId w:val="7"/>
        </w:numPr>
        <w:spacing w:after="0" w:line="240" w:lineRule="auto"/>
        <w:ind w:left="426" w:hanging="426"/>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Oferty spełniające wymagania formalne, określone w SIWZ, złożone przez Wykonawców będą oceniane według poniższych kryteriów:</w:t>
      </w:r>
    </w:p>
    <w:p w:rsidR="005877F1" w:rsidRPr="005877F1" w:rsidRDefault="005877F1" w:rsidP="005877F1">
      <w:pPr>
        <w:spacing w:after="0" w:line="240" w:lineRule="auto"/>
        <w:jc w:val="both"/>
        <w:rPr>
          <w:rFonts w:ascii="Times New Roman" w:eastAsia="Arial Unicode MS" w:hAnsi="Times New Roman" w:cs="Times New Roman"/>
          <w:sz w:val="12"/>
          <w:szCs w:val="12"/>
          <w:lang w:eastAsia="pl-P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688"/>
        <w:gridCol w:w="3402"/>
      </w:tblGrid>
      <w:tr w:rsidR="00F058DD" w:rsidRPr="00F058DD" w:rsidTr="00116CC6">
        <w:trPr>
          <w:trHeight w:val="556"/>
        </w:trPr>
        <w:tc>
          <w:tcPr>
            <w:tcW w:w="541" w:type="dxa"/>
          </w:tcPr>
          <w:p w:rsidR="00F058DD" w:rsidRPr="00F058DD" w:rsidRDefault="00F058DD" w:rsidP="00F058DD">
            <w:pPr>
              <w:spacing w:before="100" w:after="100" w:line="240" w:lineRule="auto"/>
              <w:jc w:val="both"/>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t>Lp.</w:t>
            </w:r>
          </w:p>
        </w:tc>
        <w:tc>
          <w:tcPr>
            <w:tcW w:w="3266" w:type="dxa"/>
          </w:tcPr>
          <w:p w:rsidR="00F058DD" w:rsidRPr="00F058DD" w:rsidRDefault="00F058DD" w:rsidP="00F058DD">
            <w:pPr>
              <w:spacing w:before="100" w:after="100" w:line="240" w:lineRule="auto"/>
              <w:jc w:val="center"/>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t>Opis kryterium oceny oferty</w:t>
            </w:r>
          </w:p>
        </w:tc>
        <w:tc>
          <w:tcPr>
            <w:tcW w:w="1688" w:type="dxa"/>
          </w:tcPr>
          <w:p w:rsidR="00F058DD" w:rsidRPr="00F058DD" w:rsidRDefault="00F058DD" w:rsidP="00F058DD">
            <w:pPr>
              <w:spacing w:before="100" w:after="100" w:line="240" w:lineRule="auto"/>
              <w:jc w:val="center"/>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t>Znaczenie w %</w:t>
            </w:r>
          </w:p>
        </w:tc>
        <w:tc>
          <w:tcPr>
            <w:tcW w:w="3402" w:type="dxa"/>
          </w:tcPr>
          <w:p w:rsidR="00F058DD" w:rsidRPr="00F058DD" w:rsidRDefault="00F058DD" w:rsidP="00F058DD">
            <w:pPr>
              <w:spacing w:before="100" w:after="100" w:line="240" w:lineRule="auto"/>
              <w:jc w:val="center"/>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t>Sposób oceny</w:t>
            </w:r>
          </w:p>
        </w:tc>
      </w:tr>
      <w:tr w:rsidR="00F058DD" w:rsidRPr="00F058DD" w:rsidTr="00116CC6">
        <w:trPr>
          <w:trHeight w:val="630"/>
        </w:trPr>
        <w:tc>
          <w:tcPr>
            <w:tcW w:w="541"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1.</w:t>
            </w:r>
          </w:p>
        </w:tc>
        <w:tc>
          <w:tcPr>
            <w:tcW w:w="3266"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Cena oferty                                  (wartość całkowita brutto)</w:t>
            </w:r>
          </w:p>
        </w:tc>
        <w:tc>
          <w:tcPr>
            <w:tcW w:w="1688"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60 %</w:t>
            </w:r>
          </w:p>
        </w:tc>
        <w:tc>
          <w:tcPr>
            <w:tcW w:w="3402"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Według wzoru podanego poniżej</w:t>
            </w:r>
          </w:p>
        </w:tc>
      </w:tr>
      <w:tr w:rsidR="00F058DD" w:rsidRPr="00F058DD" w:rsidTr="00116CC6">
        <w:trPr>
          <w:trHeight w:val="604"/>
        </w:trPr>
        <w:tc>
          <w:tcPr>
            <w:tcW w:w="541"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2.</w:t>
            </w:r>
          </w:p>
        </w:tc>
        <w:tc>
          <w:tcPr>
            <w:tcW w:w="3266" w:type="dxa"/>
            <w:vAlign w:val="center"/>
          </w:tcPr>
          <w:p w:rsidR="00F058DD" w:rsidRPr="00F058DD" w:rsidRDefault="005649D2" w:rsidP="00F058DD">
            <w:pPr>
              <w:spacing w:before="100" w:after="10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Okres gwarancji producenta</w:t>
            </w:r>
          </w:p>
        </w:tc>
        <w:tc>
          <w:tcPr>
            <w:tcW w:w="1688" w:type="dxa"/>
            <w:vAlign w:val="center"/>
          </w:tcPr>
          <w:p w:rsidR="00F058DD" w:rsidRPr="00F058DD" w:rsidRDefault="005649D2" w:rsidP="005649D2">
            <w:pPr>
              <w:spacing w:before="100" w:after="10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15</w:t>
            </w:r>
            <w:r w:rsidR="00F058DD" w:rsidRPr="00F058DD">
              <w:rPr>
                <w:rFonts w:ascii="Times New Roman" w:eastAsia="Arial Unicode MS" w:hAnsi="Times New Roman" w:cs="Times New Roman"/>
                <w:lang w:eastAsia="pl-PL"/>
              </w:rPr>
              <w:t xml:space="preserve"> %</w:t>
            </w:r>
          </w:p>
        </w:tc>
        <w:tc>
          <w:tcPr>
            <w:tcW w:w="3402" w:type="dxa"/>
            <w:vAlign w:val="center"/>
          </w:tcPr>
          <w:p w:rsidR="00F058DD" w:rsidRPr="00F058DD" w:rsidRDefault="00F058DD"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Według punktacji podanej poniżej</w:t>
            </w:r>
          </w:p>
        </w:tc>
      </w:tr>
      <w:tr w:rsidR="005929D8" w:rsidRPr="00F058DD" w:rsidTr="00116CC6">
        <w:trPr>
          <w:trHeight w:val="604"/>
        </w:trPr>
        <w:tc>
          <w:tcPr>
            <w:tcW w:w="541" w:type="dxa"/>
            <w:vAlign w:val="center"/>
          </w:tcPr>
          <w:p w:rsidR="005929D8" w:rsidRPr="00F058DD" w:rsidRDefault="005929D8" w:rsidP="00F058DD">
            <w:pPr>
              <w:spacing w:before="100" w:after="10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3.</w:t>
            </w:r>
          </w:p>
        </w:tc>
        <w:tc>
          <w:tcPr>
            <w:tcW w:w="3266" w:type="dxa"/>
            <w:vAlign w:val="center"/>
          </w:tcPr>
          <w:p w:rsidR="005929D8" w:rsidRPr="00F058DD" w:rsidRDefault="005649D2" w:rsidP="00F058DD">
            <w:pPr>
              <w:spacing w:before="100" w:after="10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Jakość oferowanych opon</w:t>
            </w:r>
          </w:p>
        </w:tc>
        <w:tc>
          <w:tcPr>
            <w:tcW w:w="1688" w:type="dxa"/>
            <w:vAlign w:val="center"/>
          </w:tcPr>
          <w:p w:rsidR="005929D8" w:rsidRPr="00F058DD" w:rsidRDefault="005649D2" w:rsidP="00F058DD">
            <w:pPr>
              <w:spacing w:before="100" w:after="10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15 %</w:t>
            </w:r>
          </w:p>
        </w:tc>
        <w:tc>
          <w:tcPr>
            <w:tcW w:w="3402" w:type="dxa"/>
            <w:vAlign w:val="center"/>
          </w:tcPr>
          <w:p w:rsidR="005929D8" w:rsidRPr="00F058DD" w:rsidRDefault="005649D2"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Według punktacji podanej poniżej</w:t>
            </w:r>
          </w:p>
        </w:tc>
      </w:tr>
      <w:tr w:rsidR="005929D8" w:rsidRPr="00F058DD" w:rsidTr="00116CC6">
        <w:trPr>
          <w:trHeight w:val="604"/>
        </w:trPr>
        <w:tc>
          <w:tcPr>
            <w:tcW w:w="541" w:type="dxa"/>
            <w:vAlign w:val="center"/>
          </w:tcPr>
          <w:p w:rsidR="005929D8" w:rsidRPr="00F058DD" w:rsidRDefault="005929D8" w:rsidP="00F058DD">
            <w:pPr>
              <w:spacing w:before="100" w:after="10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4.</w:t>
            </w:r>
          </w:p>
        </w:tc>
        <w:tc>
          <w:tcPr>
            <w:tcW w:w="3266" w:type="dxa"/>
            <w:vAlign w:val="center"/>
          </w:tcPr>
          <w:p w:rsidR="005929D8" w:rsidRPr="00F058DD" w:rsidRDefault="005649D2" w:rsidP="00F058DD">
            <w:pPr>
              <w:spacing w:before="100" w:after="10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Termin realizacji zamówień jednostkowych</w:t>
            </w:r>
          </w:p>
        </w:tc>
        <w:tc>
          <w:tcPr>
            <w:tcW w:w="1688" w:type="dxa"/>
            <w:vAlign w:val="center"/>
          </w:tcPr>
          <w:p w:rsidR="005929D8" w:rsidRPr="00F058DD" w:rsidRDefault="005649D2" w:rsidP="00F058DD">
            <w:pPr>
              <w:spacing w:before="100" w:after="100" w:line="240"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10 %</w:t>
            </w:r>
          </w:p>
        </w:tc>
        <w:tc>
          <w:tcPr>
            <w:tcW w:w="3402" w:type="dxa"/>
            <w:vAlign w:val="center"/>
          </w:tcPr>
          <w:p w:rsidR="005929D8" w:rsidRPr="00F058DD" w:rsidRDefault="005649D2" w:rsidP="00F058DD">
            <w:pPr>
              <w:spacing w:before="100" w:after="100" w:line="240" w:lineRule="auto"/>
              <w:jc w:val="center"/>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Według punktacji podanej poniżej</w:t>
            </w:r>
          </w:p>
        </w:tc>
      </w:tr>
    </w:tbl>
    <w:p w:rsidR="00F058DD" w:rsidRPr="00F058DD" w:rsidRDefault="00F058DD" w:rsidP="00F058DD">
      <w:pPr>
        <w:spacing w:after="0" w:line="240" w:lineRule="auto"/>
        <w:jc w:val="both"/>
        <w:rPr>
          <w:rFonts w:ascii="Times New Roman" w:eastAsia="Arial Unicode MS" w:hAnsi="Times New Roman" w:cs="Times New Roman"/>
          <w:b/>
          <w:sz w:val="12"/>
          <w:szCs w:val="12"/>
          <w:lang w:eastAsia="pl-PL"/>
        </w:rPr>
      </w:pPr>
    </w:p>
    <w:p w:rsidR="00F058DD" w:rsidRPr="00F058DD" w:rsidRDefault="00F058DD" w:rsidP="00F058DD">
      <w:pPr>
        <w:spacing w:after="0" w:line="240" w:lineRule="auto"/>
        <w:jc w:val="both"/>
        <w:rPr>
          <w:rFonts w:ascii="Times New Roman" w:eastAsia="Arial Unicode MS" w:hAnsi="Times New Roman" w:cs="Times New Roman"/>
          <w:b/>
          <w:lang w:eastAsia="pl-PL"/>
        </w:rPr>
      </w:pPr>
      <w:r w:rsidRPr="00F058DD">
        <w:rPr>
          <w:rFonts w:ascii="Times New Roman" w:eastAsia="Arial Unicode MS" w:hAnsi="Times New Roman" w:cs="Times New Roman"/>
          <w:b/>
          <w:lang w:eastAsia="pl-PL"/>
        </w:rPr>
        <w:lastRenderedPageBreak/>
        <w:t>1) Kryterium pierwsze: cena (C)</w:t>
      </w:r>
    </w:p>
    <w:p w:rsidR="00F058DD" w:rsidRPr="00F058DD" w:rsidRDefault="00F058DD" w:rsidP="00F058DD">
      <w:pPr>
        <w:spacing w:after="0" w:line="240" w:lineRule="auto"/>
        <w:ind w:left="720"/>
        <w:jc w:val="both"/>
        <w:rPr>
          <w:rFonts w:ascii="Times New Roman" w:eastAsia="Arial Unicode MS" w:hAnsi="Times New Roman" w:cs="Times New Roman"/>
          <w:b/>
          <w:sz w:val="8"/>
          <w:szCs w:val="8"/>
          <w:lang w:eastAsia="pl-PL"/>
        </w:rPr>
      </w:pP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W tym kryterium Wykonawca może uzyskać max. 60 pkt.</w:t>
      </w:r>
    </w:p>
    <w:p w:rsidR="00F058DD" w:rsidRPr="00F058DD" w:rsidRDefault="00F058DD" w:rsidP="00F058DD">
      <w:pPr>
        <w:spacing w:after="0" w:line="240" w:lineRule="auto"/>
        <w:jc w:val="both"/>
        <w:rPr>
          <w:rFonts w:ascii="Times New Roman" w:eastAsia="Arial Unicode MS" w:hAnsi="Times New Roman" w:cs="Times New Roman"/>
          <w:lang w:eastAsia="pl-PL"/>
        </w:rPr>
      </w:pPr>
      <w:r w:rsidRPr="00F058DD">
        <w:rPr>
          <w:rFonts w:ascii="Times New Roman" w:eastAsia="Arial Unicode MS" w:hAnsi="Times New Roman" w:cs="Times New Roman"/>
          <w:lang w:eastAsia="pl-PL"/>
        </w:rPr>
        <w:t>1% odpowiada w punktacji końcowej 1 pkt.</w:t>
      </w:r>
    </w:p>
    <w:p w:rsidR="00F058DD" w:rsidRPr="00F058DD" w:rsidRDefault="00F058DD" w:rsidP="00F058DD">
      <w:pPr>
        <w:autoSpaceDE w:val="0"/>
        <w:autoSpaceDN w:val="0"/>
        <w:adjustRightInd w:val="0"/>
        <w:spacing w:after="0" w:line="240" w:lineRule="auto"/>
        <w:rPr>
          <w:rFonts w:ascii="Times New Roman" w:eastAsia="Calibri" w:hAnsi="Times New Roman" w:cs="Times New Roman"/>
        </w:rPr>
      </w:pPr>
      <w:r w:rsidRPr="00F058DD">
        <w:rPr>
          <w:rFonts w:ascii="Times New Roman" w:eastAsia="Calibri" w:hAnsi="Times New Roman" w:cs="Times New Roman"/>
        </w:rPr>
        <w:t>W kryterium: „cena oferty” Zamawiaj</w:t>
      </w:r>
      <w:r w:rsidRPr="00F058DD">
        <w:rPr>
          <w:rFonts w:ascii="Times New Roman" w:eastAsia="TimesNewRoman" w:hAnsi="Times New Roman" w:cs="Times New Roman"/>
        </w:rPr>
        <w:t>ą</w:t>
      </w:r>
      <w:r w:rsidRPr="00F058DD">
        <w:rPr>
          <w:rFonts w:ascii="Times New Roman" w:eastAsia="Calibri" w:hAnsi="Times New Roman" w:cs="Times New Roman"/>
        </w:rPr>
        <w:t>cy dokona oceny zło</w:t>
      </w:r>
      <w:r w:rsidRPr="00F058DD">
        <w:rPr>
          <w:rFonts w:ascii="Times New Roman" w:eastAsia="TimesNewRoman" w:hAnsi="Times New Roman" w:cs="Times New Roman"/>
        </w:rPr>
        <w:t>ż</w:t>
      </w:r>
      <w:r w:rsidRPr="00F058DD">
        <w:rPr>
          <w:rFonts w:ascii="Times New Roman" w:eastAsia="Calibri" w:hAnsi="Times New Roman" w:cs="Times New Roman"/>
        </w:rPr>
        <w:t>onych ofert według nast</w:t>
      </w:r>
      <w:r w:rsidRPr="00F058DD">
        <w:rPr>
          <w:rFonts w:ascii="Times New Roman" w:eastAsia="TimesNewRoman" w:hAnsi="Times New Roman" w:cs="Times New Roman"/>
        </w:rPr>
        <w:t>ę</w:t>
      </w:r>
      <w:r w:rsidRPr="00F058DD">
        <w:rPr>
          <w:rFonts w:ascii="Times New Roman" w:eastAsia="Calibri" w:hAnsi="Times New Roman" w:cs="Times New Roman"/>
        </w:rPr>
        <w:t>puj</w:t>
      </w:r>
      <w:r w:rsidRPr="00F058DD">
        <w:rPr>
          <w:rFonts w:ascii="Times New Roman" w:eastAsia="TimesNewRoman" w:hAnsi="Times New Roman" w:cs="Times New Roman"/>
        </w:rPr>
        <w:t>ą</w:t>
      </w:r>
      <w:r w:rsidRPr="00F058DD">
        <w:rPr>
          <w:rFonts w:ascii="Times New Roman" w:eastAsia="Calibri" w:hAnsi="Times New Roman" w:cs="Times New Roman"/>
        </w:rPr>
        <w:t>cego wzoru:</w:t>
      </w:r>
    </w:p>
    <w:p w:rsidR="00F058DD" w:rsidRPr="00F058DD" w:rsidRDefault="00F058DD" w:rsidP="00F058DD">
      <w:pPr>
        <w:autoSpaceDE w:val="0"/>
        <w:autoSpaceDN w:val="0"/>
        <w:adjustRightInd w:val="0"/>
        <w:spacing w:after="0" w:line="240" w:lineRule="auto"/>
        <w:jc w:val="center"/>
        <w:rPr>
          <w:rFonts w:ascii="Times New Roman" w:eastAsia="Calibri" w:hAnsi="Times New Roman" w:cs="Times New Roman"/>
          <w:b/>
        </w:rPr>
      </w:pPr>
      <w:r w:rsidRPr="00F058DD">
        <w:rPr>
          <w:rFonts w:ascii="Times New Roman" w:eastAsia="Calibri" w:hAnsi="Times New Roman" w:cs="Times New Roman"/>
          <w:b/>
        </w:rPr>
        <w:t xml:space="preserve"> C = (</w:t>
      </w:r>
      <w:proofErr w:type="spellStart"/>
      <w:r w:rsidRPr="00F058DD">
        <w:rPr>
          <w:rFonts w:ascii="Times New Roman" w:eastAsia="Calibri" w:hAnsi="Times New Roman" w:cs="Times New Roman"/>
          <w:b/>
        </w:rPr>
        <w:t>C</w:t>
      </w:r>
      <w:r w:rsidRPr="00F058DD">
        <w:rPr>
          <w:rFonts w:ascii="Times New Roman" w:eastAsia="Calibri" w:hAnsi="Times New Roman" w:cs="Times New Roman"/>
          <w:b/>
          <w:vertAlign w:val="subscript"/>
        </w:rPr>
        <w:t>min</w:t>
      </w:r>
      <w:proofErr w:type="spellEnd"/>
      <w:r w:rsidRPr="00F058DD">
        <w:rPr>
          <w:rFonts w:ascii="Times New Roman" w:eastAsia="Calibri" w:hAnsi="Times New Roman" w:cs="Times New Roman"/>
          <w:b/>
        </w:rPr>
        <w:t>/</w:t>
      </w:r>
      <w:proofErr w:type="spellStart"/>
      <w:r w:rsidRPr="00F058DD">
        <w:rPr>
          <w:rFonts w:ascii="Times New Roman" w:eastAsia="Calibri" w:hAnsi="Times New Roman" w:cs="Times New Roman"/>
          <w:b/>
        </w:rPr>
        <w:t>C</w:t>
      </w:r>
      <w:r w:rsidRPr="00F058DD">
        <w:rPr>
          <w:rFonts w:ascii="Times New Roman" w:eastAsia="Calibri" w:hAnsi="Times New Roman" w:cs="Times New Roman"/>
          <w:b/>
          <w:vertAlign w:val="subscript"/>
        </w:rPr>
        <w:t>bad</w:t>
      </w:r>
      <w:proofErr w:type="spellEnd"/>
      <w:r w:rsidRPr="00F058DD">
        <w:rPr>
          <w:rFonts w:ascii="Times New Roman" w:eastAsia="Calibri" w:hAnsi="Times New Roman" w:cs="Times New Roman"/>
          <w:b/>
        </w:rPr>
        <w:t>) x 60 pkt</w:t>
      </w:r>
    </w:p>
    <w:p w:rsidR="00F058DD" w:rsidRPr="00F058DD" w:rsidRDefault="00F058DD" w:rsidP="00F058DD">
      <w:pPr>
        <w:autoSpaceDE w:val="0"/>
        <w:autoSpaceDN w:val="0"/>
        <w:adjustRightInd w:val="0"/>
        <w:spacing w:after="0" w:line="240" w:lineRule="auto"/>
        <w:rPr>
          <w:rFonts w:ascii="Times New Roman" w:eastAsia="Calibri" w:hAnsi="Times New Roman" w:cs="Times New Roman"/>
        </w:rPr>
      </w:pPr>
      <w:r w:rsidRPr="00F058DD">
        <w:rPr>
          <w:rFonts w:ascii="Times New Roman" w:eastAsia="Calibri" w:hAnsi="Times New Roman" w:cs="Times New Roman"/>
        </w:rPr>
        <w:t>gdzie:</w:t>
      </w:r>
    </w:p>
    <w:p w:rsidR="00F058DD" w:rsidRPr="00F058DD" w:rsidRDefault="00F058DD" w:rsidP="00F058DD">
      <w:pPr>
        <w:autoSpaceDE w:val="0"/>
        <w:autoSpaceDN w:val="0"/>
        <w:adjustRightInd w:val="0"/>
        <w:spacing w:after="0" w:line="240" w:lineRule="auto"/>
        <w:rPr>
          <w:rFonts w:ascii="Times New Roman" w:eastAsia="Calibri" w:hAnsi="Times New Roman" w:cs="Times New Roman"/>
        </w:rPr>
      </w:pPr>
      <w:proofErr w:type="spellStart"/>
      <w:r w:rsidRPr="00F058DD">
        <w:rPr>
          <w:rFonts w:ascii="Times New Roman" w:eastAsia="Calibri" w:hAnsi="Times New Roman" w:cs="Times New Roman"/>
          <w:b/>
        </w:rPr>
        <w:t>C</w:t>
      </w:r>
      <w:r w:rsidRPr="00F058DD">
        <w:rPr>
          <w:rFonts w:ascii="Times New Roman" w:eastAsia="Calibri" w:hAnsi="Times New Roman" w:cs="Times New Roman"/>
          <w:b/>
          <w:vertAlign w:val="subscript"/>
        </w:rPr>
        <w:t>min</w:t>
      </w:r>
      <w:proofErr w:type="spellEnd"/>
      <w:r w:rsidRPr="00F058DD">
        <w:rPr>
          <w:rFonts w:ascii="Times New Roman" w:eastAsia="Calibri" w:hAnsi="Times New Roman" w:cs="Times New Roman"/>
          <w:b/>
        </w:rPr>
        <w:t xml:space="preserve"> </w:t>
      </w:r>
      <w:r w:rsidRPr="00F058DD">
        <w:rPr>
          <w:rFonts w:ascii="Times New Roman" w:eastAsia="Calibri" w:hAnsi="Times New Roman" w:cs="Times New Roman"/>
        </w:rPr>
        <w:t>– najni</w:t>
      </w:r>
      <w:r w:rsidRPr="00F058DD">
        <w:rPr>
          <w:rFonts w:ascii="Times New Roman" w:eastAsia="TimesNewRoman" w:hAnsi="Times New Roman" w:cs="Times New Roman"/>
        </w:rPr>
        <w:t>ż</w:t>
      </w:r>
      <w:r w:rsidRPr="00F058DD">
        <w:rPr>
          <w:rFonts w:ascii="Times New Roman" w:eastAsia="Calibri" w:hAnsi="Times New Roman" w:cs="Times New Roman"/>
        </w:rPr>
        <w:t>sza cena oferty spośród złożonych, niepodlegających odrzuceniu ofert</w:t>
      </w:r>
    </w:p>
    <w:p w:rsidR="00F058DD" w:rsidRPr="00F058DD" w:rsidRDefault="00F058DD" w:rsidP="00F058DD">
      <w:pPr>
        <w:autoSpaceDE w:val="0"/>
        <w:autoSpaceDN w:val="0"/>
        <w:adjustRightInd w:val="0"/>
        <w:spacing w:after="0" w:line="240" w:lineRule="auto"/>
        <w:rPr>
          <w:rFonts w:ascii="Times New Roman" w:eastAsia="Calibri" w:hAnsi="Times New Roman" w:cs="Times New Roman"/>
        </w:rPr>
      </w:pPr>
      <w:proofErr w:type="spellStart"/>
      <w:r w:rsidRPr="00F058DD">
        <w:rPr>
          <w:rFonts w:ascii="Times New Roman" w:eastAsia="Calibri" w:hAnsi="Times New Roman" w:cs="Times New Roman"/>
          <w:b/>
        </w:rPr>
        <w:t>C</w:t>
      </w:r>
      <w:r w:rsidRPr="00F058DD">
        <w:rPr>
          <w:rFonts w:ascii="Times New Roman" w:eastAsia="Calibri" w:hAnsi="Times New Roman" w:cs="Times New Roman"/>
          <w:b/>
          <w:vertAlign w:val="subscript"/>
        </w:rPr>
        <w:t>bad</w:t>
      </w:r>
      <w:proofErr w:type="spellEnd"/>
      <w:r w:rsidRPr="00F058DD">
        <w:rPr>
          <w:rFonts w:ascii="Times New Roman" w:eastAsia="Calibri" w:hAnsi="Times New Roman" w:cs="Times New Roman"/>
        </w:rPr>
        <w:t xml:space="preserve"> – cena oferty ocenianej</w:t>
      </w:r>
    </w:p>
    <w:p w:rsidR="00F058DD" w:rsidRPr="00F058DD" w:rsidRDefault="00F058DD" w:rsidP="00F058DD">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F058DD" w:rsidRPr="00F058DD" w:rsidRDefault="00F058DD" w:rsidP="00C95F5A">
      <w:pPr>
        <w:numPr>
          <w:ilvl w:val="0"/>
          <w:numId w:val="101"/>
        </w:numPr>
        <w:tabs>
          <w:tab w:val="left" w:pos="360"/>
        </w:tabs>
        <w:spacing w:after="0" w:line="360" w:lineRule="auto"/>
        <w:contextualSpacing/>
        <w:jc w:val="both"/>
        <w:rPr>
          <w:rFonts w:ascii="Times New Roman" w:eastAsia="Times New Roman" w:hAnsi="Times New Roman" w:cs="Times New Roman"/>
          <w:b/>
          <w:vanish/>
          <w:szCs w:val="24"/>
          <w:lang w:eastAsia="pl-PL"/>
        </w:rPr>
      </w:pPr>
    </w:p>
    <w:p w:rsidR="005649D2" w:rsidRPr="00CA4153" w:rsidRDefault="005649D2" w:rsidP="00C95F5A">
      <w:pPr>
        <w:numPr>
          <w:ilvl w:val="0"/>
          <w:numId w:val="101"/>
        </w:numPr>
        <w:autoSpaceDE w:val="0"/>
        <w:autoSpaceDN w:val="0"/>
        <w:adjustRightInd w:val="0"/>
        <w:spacing w:after="0"/>
        <w:contextualSpacing/>
        <w:jc w:val="both"/>
        <w:rPr>
          <w:rFonts w:ascii="Times New Roman" w:eastAsia="Arial Unicode MS" w:hAnsi="Times New Roman" w:cs="Times New Roman"/>
          <w:b/>
          <w:u w:val="single"/>
        </w:rPr>
      </w:pPr>
      <w:r w:rsidRPr="00CA4153">
        <w:rPr>
          <w:rFonts w:ascii="Times New Roman" w:eastAsia="Arial Unicode MS" w:hAnsi="Times New Roman" w:cs="Times New Roman"/>
          <w:b/>
          <w:u w:val="single"/>
        </w:rPr>
        <w:t>Kryterium</w:t>
      </w:r>
      <w:r w:rsidRPr="00CA4153">
        <w:rPr>
          <w:rFonts w:ascii="Times New Roman" w:hAnsi="Times New Roman" w:cs="Times New Roman"/>
          <w:b/>
          <w:u w:val="single"/>
        </w:rPr>
        <w:t xml:space="preserve"> drugie: okres gwarancji producenta (G)</w:t>
      </w:r>
    </w:p>
    <w:p w:rsidR="005649D2" w:rsidRPr="00CA4153" w:rsidRDefault="005649D2" w:rsidP="005649D2">
      <w:pPr>
        <w:autoSpaceDE w:val="0"/>
        <w:autoSpaceDN w:val="0"/>
        <w:adjustRightInd w:val="0"/>
        <w:spacing w:after="0"/>
        <w:rPr>
          <w:rFonts w:ascii="Times New Roman" w:eastAsia="Arial Unicode MS" w:hAnsi="Times New Roman" w:cs="Times New Roman"/>
        </w:rPr>
      </w:pPr>
      <w:r w:rsidRPr="00CA4153">
        <w:rPr>
          <w:rFonts w:ascii="Times New Roman" w:eastAsia="Arial Unicode MS" w:hAnsi="Times New Roman" w:cs="Times New Roman"/>
        </w:rPr>
        <w:t>W tym kryterium Wykonawca może uzyskać max. 15 pkt.</w:t>
      </w:r>
    </w:p>
    <w:p w:rsidR="005649D2" w:rsidRPr="00CA4153" w:rsidRDefault="005649D2" w:rsidP="005649D2">
      <w:pPr>
        <w:autoSpaceDE w:val="0"/>
        <w:autoSpaceDN w:val="0"/>
        <w:adjustRightInd w:val="0"/>
        <w:spacing w:after="0"/>
        <w:contextualSpacing/>
        <w:jc w:val="both"/>
        <w:rPr>
          <w:rFonts w:ascii="Times New Roman" w:hAnsi="Times New Roman" w:cs="Times New Roman"/>
          <w:sz w:val="12"/>
          <w:szCs w:val="12"/>
        </w:rPr>
      </w:pPr>
    </w:p>
    <w:p w:rsidR="00CA4153" w:rsidRPr="00CA4153" w:rsidRDefault="00CA4153" w:rsidP="00CA4153">
      <w:pPr>
        <w:spacing w:after="0"/>
        <w:jc w:val="both"/>
        <w:rPr>
          <w:rFonts w:ascii="Times New Roman" w:hAnsi="Times New Roman" w:cs="Times New Roman"/>
        </w:rPr>
      </w:pPr>
      <w:r w:rsidRPr="00CA4153">
        <w:rPr>
          <w:rFonts w:ascii="Times New Roman" w:hAnsi="Times New Roman" w:cs="Times New Roman"/>
        </w:rPr>
        <w:t xml:space="preserve">Wykonawca zobowiązany jest wskazać w swojej ofercie (w formularzu ofertowym </w:t>
      </w:r>
      <w:r>
        <w:rPr>
          <w:rFonts w:ascii="Times New Roman" w:hAnsi="Times New Roman" w:cs="Times New Roman"/>
        </w:rPr>
        <w:t xml:space="preserve">- </w:t>
      </w:r>
      <w:r w:rsidRPr="00CA4153">
        <w:rPr>
          <w:rFonts w:ascii="Times New Roman" w:hAnsi="Times New Roman" w:cs="Times New Roman"/>
        </w:rPr>
        <w:t xml:space="preserve">we wszystkich pozycjach asortymentu) konkretną ilość miesięcy, na które producent </w:t>
      </w:r>
      <w:r>
        <w:rPr>
          <w:rFonts w:ascii="Times New Roman" w:hAnsi="Times New Roman" w:cs="Times New Roman"/>
        </w:rPr>
        <w:t xml:space="preserve">opon </w:t>
      </w:r>
      <w:r w:rsidRPr="00CA4153">
        <w:rPr>
          <w:rFonts w:ascii="Times New Roman" w:hAnsi="Times New Roman" w:cs="Times New Roman"/>
        </w:rPr>
        <w:t>udziela gwarancji.</w:t>
      </w:r>
    </w:p>
    <w:p w:rsidR="00071531" w:rsidRDefault="00071531" w:rsidP="00071531">
      <w:pPr>
        <w:spacing w:after="0"/>
        <w:jc w:val="both"/>
        <w:rPr>
          <w:rFonts w:ascii="Times New Roman" w:hAnsi="Times New Roman" w:cs="Times New Roman"/>
        </w:rPr>
      </w:pPr>
      <w:r w:rsidRPr="00CA4153">
        <w:rPr>
          <w:rFonts w:ascii="Times New Roman" w:hAnsi="Times New Roman" w:cs="Times New Roman"/>
          <w:b/>
        </w:rPr>
        <w:t xml:space="preserve">Punkty będą przyznawane </w:t>
      </w:r>
      <w:r w:rsidRPr="00071531">
        <w:rPr>
          <w:rFonts w:ascii="Times New Roman" w:hAnsi="Times New Roman" w:cs="Times New Roman"/>
          <w:b/>
          <w:u w:val="single"/>
        </w:rPr>
        <w:t>według najkrótszego okresu gwarancji producenta</w:t>
      </w:r>
      <w:r w:rsidRPr="00CA4153">
        <w:rPr>
          <w:rFonts w:ascii="Times New Roman" w:hAnsi="Times New Roman" w:cs="Times New Roman"/>
          <w:b/>
        </w:rPr>
        <w:t xml:space="preserve"> spośród całego </w:t>
      </w:r>
      <w:r>
        <w:rPr>
          <w:rFonts w:ascii="Times New Roman" w:hAnsi="Times New Roman" w:cs="Times New Roman"/>
          <w:b/>
        </w:rPr>
        <w:t xml:space="preserve">zaoferowanego </w:t>
      </w:r>
      <w:r w:rsidRPr="00CA4153">
        <w:rPr>
          <w:rFonts w:ascii="Times New Roman" w:hAnsi="Times New Roman" w:cs="Times New Roman"/>
          <w:b/>
        </w:rPr>
        <w:t>asortymentu wskazanego w formularzu ofertowym (ofercie)</w:t>
      </w:r>
      <w:r w:rsidRPr="00CA4153">
        <w:rPr>
          <w:rFonts w:ascii="Times New Roman" w:hAnsi="Times New Roman" w:cs="Times New Roman"/>
        </w:rPr>
        <w:t>.</w:t>
      </w:r>
    </w:p>
    <w:p w:rsidR="00071531" w:rsidRPr="00071531" w:rsidRDefault="00071531" w:rsidP="00071531">
      <w:pPr>
        <w:spacing w:after="0"/>
        <w:jc w:val="both"/>
        <w:rPr>
          <w:rFonts w:ascii="Times New Roman" w:hAnsi="Times New Roman" w:cs="Times New Roman"/>
          <w:sz w:val="12"/>
          <w:szCs w:val="12"/>
        </w:rPr>
      </w:pPr>
    </w:p>
    <w:p w:rsidR="005649D2" w:rsidRPr="00CA4153" w:rsidRDefault="00CA4153" w:rsidP="005649D2">
      <w:pPr>
        <w:autoSpaceDE w:val="0"/>
        <w:spacing w:after="0"/>
        <w:jc w:val="both"/>
        <w:rPr>
          <w:rFonts w:ascii="Times New Roman" w:hAnsi="Times New Roman" w:cs="Times New Roman"/>
          <w:lang w:eastAsia="ar-SA"/>
        </w:rPr>
      </w:pPr>
      <w:r>
        <w:rPr>
          <w:rFonts w:ascii="Times New Roman" w:hAnsi="Times New Roman" w:cs="Times New Roman"/>
          <w:lang w:eastAsia="ar-SA"/>
        </w:rPr>
        <w:t>Zaoferowane okresy gwarancji producenta opon będą podlegały</w:t>
      </w:r>
      <w:r w:rsidR="005649D2" w:rsidRPr="00CA4153">
        <w:rPr>
          <w:rFonts w:ascii="Times New Roman" w:hAnsi="Times New Roman" w:cs="Times New Roman"/>
          <w:lang w:eastAsia="ar-SA"/>
        </w:rPr>
        <w:t xml:space="preserve"> następującej punktacji:</w:t>
      </w:r>
    </w:p>
    <w:p w:rsidR="005649D2" w:rsidRPr="00CA4153" w:rsidRDefault="005649D2" w:rsidP="005649D2">
      <w:pPr>
        <w:autoSpaceDE w:val="0"/>
        <w:spacing w:after="0"/>
        <w:rPr>
          <w:rFonts w:ascii="Times New Roman" w:hAnsi="Times New Roman" w:cs="Times New Roman"/>
          <w:b/>
          <w:bCs/>
          <w:lang w:eastAsia="ar-SA"/>
        </w:rPr>
      </w:pPr>
      <w:r w:rsidRPr="00CA4153">
        <w:rPr>
          <w:rFonts w:ascii="Times New Roman" w:hAnsi="Times New Roman" w:cs="Times New Roman"/>
          <w:lang w:eastAsia="ar-SA"/>
        </w:rPr>
        <w:t xml:space="preserve">- za okres gwarancji producenta 24 miesięcy - Wykonawca otrzyma </w:t>
      </w:r>
      <w:r w:rsidRPr="00CA4153">
        <w:rPr>
          <w:rFonts w:ascii="Times New Roman" w:hAnsi="Times New Roman" w:cs="Times New Roman"/>
          <w:b/>
          <w:bCs/>
          <w:lang w:eastAsia="ar-SA"/>
        </w:rPr>
        <w:t>0 pkt</w:t>
      </w:r>
    </w:p>
    <w:p w:rsidR="005649D2" w:rsidRPr="00CA4153" w:rsidRDefault="005649D2" w:rsidP="005649D2">
      <w:pPr>
        <w:autoSpaceDE w:val="0"/>
        <w:spacing w:after="0"/>
        <w:rPr>
          <w:rFonts w:ascii="Times New Roman" w:hAnsi="Times New Roman" w:cs="Times New Roman"/>
          <w:b/>
          <w:bCs/>
          <w:lang w:eastAsia="ar-SA"/>
        </w:rPr>
      </w:pPr>
      <w:r w:rsidRPr="00CA4153">
        <w:rPr>
          <w:rFonts w:ascii="Times New Roman" w:hAnsi="Times New Roman" w:cs="Times New Roman"/>
          <w:lang w:eastAsia="ar-SA"/>
        </w:rPr>
        <w:t xml:space="preserve">- za okres gwarancji producenta 36 miesięcy - Wykonawca otrzyma </w:t>
      </w:r>
      <w:r w:rsidRPr="00CA4153">
        <w:rPr>
          <w:rFonts w:ascii="Times New Roman" w:hAnsi="Times New Roman" w:cs="Times New Roman"/>
          <w:b/>
          <w:bCs/>
          <w:lang w:eastAsia="ar-SA"/>
        </w:rPr>
        <w:t>5 pkt</w:t>
      </w:r>
    </w:p>
    <w:p w:rsidR="005649D2" w:rsidRPr="00CA4153" w:rsidRDefault="005649D2" w:rsidP="005649D2">
      <w:pPr>
        <w:widowControl w:val="0"/>
        <w:tabs>
          <w:tab w:val="left" w:pos="1250"/>
        </w:tabs>
        <w:suppressAutoHyphens/>
        <w:spacing w:after="0"/>
        <w:rPr>
          <w:rFonts w:ascii="Times New Roman" w:hAnsi="Times New Roman" w:cs="Times New Roman"/>
          <w:b/>
          <w:bCs/>
          <w:lang w:eastAsia="ar-SA"/>
        </w:rPr>
      </w:pPr>
      <w:r w:rsidRPr="00CA4153">
        <w:rPr>
          <w:rFonts w:ascii="Times New Roman" w:hAnsi="Times New Roman" w:cs="Times New Roman"/>
          <w:lang w:eastAsia="ar-SA"/>
        </w:rPr>
        <w:t xml:space="preserve">- za okres gwarancji producenta 48 miesięcy - Wykonawca otrzyma </w:t>
      </w:r>
      <w:r w:rsidRPr="00CA4153">
        <w:rPr>
          <w:rFonts w:ascii="Times New Roman" w:hAnsi="Times New Roman" w:cs="Times New Roman"/>
          <w:b/>
          <w:lang w:eastAsia="ar-SA"/>
        </w:rPr>
        <w:t>10</w:t>
      </w:r>
      <w:r w:rsidRPr="00CA4153">
        <w:rPr>
          <w:rFonts w:ascii="Times New Roman" w:hAnsi="Times New Roman" w:cs="Times New Roman"/>
          <w:b/>
          <w:bCs/>
          <w:lang w:eastAsia="ar-SA"/>
        </w:rPr>
        <w:t xml:space="preserve"> pkt</w:t>
      </w:r>
    </w:p>
    <w:p w:rsidR="005649D2" w:rsidRPr="00CA4153" w:rsidRDefault="005649D2" w:rsidP="005649D2">
      <w:pPr>
        <w:widowControl w:val="0"/>
        <w:tabs>
          <w:tab w:val="left" w:pos="1250"/>
        </w:tabs>
        <w:suppressAutoHyphens/>
        <w:spacing w:after="0"/>
        <w:rPr>
          <w:rFonts w:ascii="Times New Roman" w:hAnsi="Times New Roman" w:cs="Times New Roman"/>
          <w:b/>
          <w:bCs/>
          <w:lang w:eastAsia="ar-SA"/>
        </w:rPr>
      </w:pPr>
      <w:r w:rsidRPr="00CA4153">
        <w:rPr>
          <w:rFonts w:ascii="Times New Roman" w:hAnsi="Times New Roman" w:cs="Times New Roman"/>
          <w:lang w:eastAsia="ar-SA"/>
        </w:rPr>
        <w:t xml:space="preserve">- za okres gwarancji producenta 60 miesięcy i dłuższy - Wykonawca otrzyma </w:t>
      </w:r>
      <w:r w:rsidRPr="00CA4153">
        <w:rPr>
          <w:rFonts w:ascii="Times New Roman" w:hAnsi="Times New Roman" w:cs="Times New Roman"/>
          <w:b/>
          <w:lang w:eastAsia="ar-SA"/>
        </w:rPr>
        <w:t>15</w:t>
      </w:r>
      <w:r w:rsidRPr="00CA4153">
        <w:rPr>
          <w:rFonts w:ascii="Times New Roman" w:hAnsi="Times New Roman" w:cs="Times New Roman"/>
          <w:b/>
          <w:bCs/>
          <w:lang w:eastAsia="ar-SA"/>
        </w:rPr>
        <w:t xml:space="preserve"> pkt</w:t>
      </w:r>
    </w:p>
    <w:p w:rsidR="005649D2" w:rsidRPr="00CA4153" w:rsidRDefault="005649D2" w:rsidP="005649D2">
      <w:pPr>
        <w:spacing w:after="0"/>
        <w:rPr>
          <w:rFonts w:ascii="Times New Roman" w:hAnsi="Times New Roman" w:cs="Times New Roman"/>
          <w:sz w:val="12"/>
          <w:szCs w:val="12"/>
        </w:rPr>
      </w:pPr>
    </w:p>
    <w:p w:rsidR="005649D2" w:rsidRPr="00CA4153" w:rsidRDefault="005649D2" w:rsidP="005649D2">
      <w:pPr>
        <w:autoSpaceDE w:val="0"/>
        <w:spacing w:after="0"/>
        <w:jc w:val="both"/>
        <w:rPr>
          <w:rFonts w:ascii="Times New Roman" w:hAnsi="Times New Roman" w:cs="Times New Roman"/>
          <w:lang w:eastAsia="ar-SA"/>
        </w:rPr>
      </w:pPr>
      <w:r w:rsidRPr="00CA4153">
        <w:rPr>
          <w:rFonts w:ascii="Times New Roman" w:hAnsi="Times New Roman" w:cs="Times New Roman"/>
          <w:lang w:eastAsia="ar-SA"/>
        </w:rPr>
        <w:t>Jeżeli Wykonawca zaoferuje przynajmniej jedną oponę z okresem gwa</w:t>
      </w:r>
      <w:r w:rsidR="00CA4153">
        <w:rPr>
          <w:rFonts w:ascii="Times New Roman" w:hAnsi="Times New Roman" w:cs="Times New Roman"/>
          <w:lang w:eastAsia="ar-SA"/>
        </w:rPr>
        <w:t xml:space="preserve">rancji producenta wynoszącym 24 miesiące, </w:t>
      </w:r>
      <w:r w:rsidRPr="00CA4153">
        <w:rPr>
          <w:rFonts w:ascii="Times New Roman" w:hAnsi="Times New Roman" w:cs="Times New Roman"/>
          <w:lang w:eastAsia="ar-SA"/>
        </w:rPr>
        <w:t xml:space="preserve">nie otrzyma punktów </w:t>
      </w:r>
      <w:r w:rsidR="00CA4153">
        <w:rPr>
          <w:rFonts w:ascii="Times New Roman" w:hAnsi="Times New Roman" w:cs="Times New Roman"/>
          <w:lang w:eastAsia="ar-SA"/>
        </w:rPr>
        <w:t>w danym kryterium oceny ofert</w:t>
      </w:r>
      <w:r w:rsidRPr="00CA4153">
        <w:rPr>
          <w:rFonts w:ascii="Times New Roman" w:hAnsi="Times New Roman" w:cs="Times New Roman"/>
          <w:lang w:eastAsia="ar-SA"/>
        </w:rPr>
        <w:t>.</w:t>
      </w:r>
    </w:p>
    <w:p w:rsidR="00CA4153" w:rsidRPr="00CA4153" w:rsidRDefault="00CA4153" w:rsidP="00CA4153">
      <w:pPr>
        <w:spacing w:after="0"/>
        <w:jc w:val="both"/>
        <w:rPr>
          <w:rFonts w:ascii="Times New Roman" w:hAnsi="Times New Roman" w:cs="Times New Roman"/>
        </w:rPr>
      </w:pPr>
      <w:r w:rsidRPr="00CA4153">
        <w:rPr>
          <w:rFonts w:ascii="Times New Roman" w:hAnsi="Times New Roman" w:cs="Times New Roman"/>
        </w:rPr>
        <w:t>W przypadku, gdy Wykonawca nie wskaże w formularzu ofertowym (ofercie) okresu gwarancji producenta</w:t>
      </w:r>
      <w:r w:rsidR="00071531">
        <w:rPr>
          <w:rFonts w:ascii="Times New Roman" w:hAnsi="Times New Roman" w:cs="Times New Roman"/>
        </w:rPr>
        <w:t xml:space="preserve"> opon</w:t>
      </w:r>
      <w:r w:rsidRPr="00CA4153">
        <w:rPr>
          <w:rFonts w:ascii="Times New Roman" w:hAnsi="Times New Roman" w:cs="Times New Roman"/>
        </w:rPr>
        <w:t xml:space="preserve">, Zamawiający przyjmie do oceny ofert, że okres udzielonej przez producenta </w:t>
      </w:r>
      <w:r w:rsidR="00071531" w:rsidRPr="00CA4153">
        <w:rPr>
          <w:rFonts w:ascii="Times New Roman" w:hAnsi="Times New Roman" w:cs="Times New Roman"/>
        </w:rPr>
        <w:t xml:space="preserve">gwarancji </w:t>
      </w:r>
      <w:r w:rsidRPr="00CA4153">
        <w:rPr>
          <w:rFonts w:ascii="Times New Roman" w:hAnsi="Times New Roman" w:cs="Times New Roman"/>
        </w:rPr>
        <w:t xml:space="preserve">wynosi </w:t>
      </w:r>
      <w:r w:rsidRPr="00CA4153">
        <w:rPr>
          <w:rFonts w:ascii="Times New Roman" w:hAnsi="Times New Roman" w:cs="Times New Roman"/>
          <w:b/>
        </w:rPr>
        <w:t>24 miesiące</w:t>
      </w:r>
      <w:r w:rsidRPr="00CA4153">
        <w:rPr>
          <w:rFonts w:ascii="Times New Roman" w:hAnsi="Times New Roman" w:cs="Times New Roman"/>
        </w:rPr>
        <w:t>.</w:t>
      </w:r>
    </w:p>
    <w:p w:rsidR="005649D2" w:rsidRPr="00B551DE" w:rsidRDefault="005649D2" w:rsidP="005649D2">
      <w:pPr>
        <w:autoSpaceDE w:val="0"/>
        <w:autoSpaceDN w:val="0"/>
        <w:adjustRightInd w:val="0"/>
        <w:spacing w:after="0"/>
        <w:contextualSpacing/>
        <w:jc w:val="both"/>
        <w:rPr>
          <w:rFonts w:ascii="Times New Roman" w:eastAsia="Arial Unicode MS" w:hAnsi="Times New Roman" w:cs="Times New Roman"/>
          <w:sz w:val="16"/>
          <w:szCs w:val="16"/>
        </w:rPr>
      </w:pPr>
    </w:p>
    <w:p w:rsidR="005649D2" w:rsidRPr="005649D2" w:rsidRDefault="005649D2" w:rsidP="00C95F5A">
      <w:pPr>
        <w:numPr>
          <w:ilvl w:val="0"/>
          <w:numId w:val="101"/>
        </w:numPr>
        <w:autoSpaceDE w:val="0"/>
        <w:autoSpaceDN w:val="0"/>
        <w:adjustRightInd w:val="0"/>
        <w:spacing w:after="0"/>
        <w:contextualSpacing/>
        <w:jc w:val="both"/>
        <w:rPr>
          <w:rFonts w:ascii="Times New Roman" w:eastAsia="Arial Unicode MS" w:hAnsi="Times New Roman" w:cs="Times New Roman"/>
        </w:rPr>
      </w:pPr>
      <w:r w:rsidRPr="005649D2">
        <w:rPr>
          <w:rFonts w:ascii="Times New Roman" w:eastAsia="Arial Unicode MS" w:hAnsi="Times New Roman" w:cs="Times New Roman"/>
          <w:b/>
          <w:u w:val="single"/>
        </w:rPr>
        <w:t xml:space="preserve">Kryterium trzecie: </w:t>
      </w:r>
      <w:r w:rsidRPr="005649D2">
        <w:rPr>
          <w:rFonts w:ascii="Times New Roman" w:hAnsi="Times New Roman" w:cs="Times New Roman"/>
          <w:b/>
          <w:u w:val="single"/>
        </w:rPr>
        <w:t>jakość oferowanych opon (J)</w:t>
      </w:r>
    </w:p>
    <w:p w:rsidR="005649D2" w:rsidRPr="005649D2" w:rsidRDefault="005649D2" w:rsidP="005649D2">
      <w:pPr>
        <w:autoSpaceDE w:val="0"/>
        <w:autoSpaceDN w:val="0"/>
        <w:adjustRightInd w:val="0"/>
        <w:spacing w:after="0"/>
        <w:rPr>
          <w:rFonts w:ascii="Times New Roman" w:eastAsia="Arial Unicode MS" w:hAnsi="Times New Roman" w:cs="Times New Roman"/>
        </w:rPr>
      </w:pPr>
      <w:r w:rsidRPr="005649D2">
        <w:rPr>
          <w:rFonts w:ascii="Times New Roman" w:eastAsia="Arial Unicode MS" w:hAnsi="Times New Roman" w:cs="Times New Roman"/>
        </w:rPr>
        <w:t>W tym kryterium Wykonawca może uzyskać max. 15 pkt.</w:t>
      </w:r>
    </w:p>
    <w:p w:rsidR="005649D2" w:rsidRPr="00B551DE" w:rsidRDefault="005649D2" w:rsidP="005649D2">
      <w:pPr>
        <w:autoSpaceDE w:val="0"/>
        <w:autoSpaceDN w:val="0"/>
        <w:adjustRightInd w:val="0"/>
        <w:spacing w:after="0"/>
        <w:rPr>
          <w:rFonts w:ascii="Times New Roman" w:eastAsia="Arial Unicode MS" w:hAnsi="Times New Roman" w:cs="Times New Roman"/>
          <w:sz w:val="12"/>
          <w:szCs w:val="12"/>
        </w:rPr>
      </w:pPr>
    </w:p>
    <w:p w:rsidR="00071531" w:rsidRDefault="005649D2" w:rsidP="005649D2">
      <w:pPr>
        <w:autoSpaceDE w:val="0"/>
        <w:autoSpaceDN w:val="0"/>
        <w:adjustRightInd w:val="0"/>
        <w:spacing w:after="0"/>
        <w:contextualSpacing/>
        <w:jc w:val="both"/>
        <w:rPr>
          <w:rFonts w:ascii="Times New Roman" w:hAnsi="Times New Roman" w:cs="Times New Roman"/>
        </w:rPr>
      </w:pPr>
      <w:r w:rsidRPr="005649D2">
        <w:rPr>
          <w:rFonts w:ascii="Times New Roman" w:hAnsi="Times New Roman" w:cs="Times New Roman"/>
        </w:rPr>
        <w:t xml:space="preserve">Zamawiający dla celów oceny jakości przedstawia zamknięty katalog producentów opon samochodowych uznanych w opinii ogólnej za producentów opon samochodowych zaliczanych do klasy średniej i klasy </w:t>
      </w:r>
      <w:proofErr w:type="spellStart"/>
      <w:r w:rsidRPr="005649D2">
        <w:rPr>
          <w:rFonts w:ascii="Times New Roman" w:hAnsi="Times New Roman" w:cs="Times New Roman"/>
        </w:rPr>
        <w:t>premium</w:t>
      </w:r>
      <w:proofErr w:type="spellEnd"/>
      <w:r w:rsidRPr="005649D2">
        <w:rPr>
          <w:rFonts w:ascii="Times New Roman" w:hAnsi="Times New Roman" w:cs="Times New Roman"/>
        </w:rPr>
        <w:t xml:space="preserve">, których zaoferowanie </w:t>
      </w:r>
      <w:r w:rsidRPr="00071531">
        <w:rPr>
          <w:rFonts w:ascii="Times New Roman" w:hAnsi="Times New Roman" w:cs="Times New Roman"/>
          <w:b/>
          <w:u w:val="single"/>
        </w:rPr>
        <w:t>we wszystkich</w:t>
      </w:r>
      <w:r w:rsidRPr="00071531">
        <w:rPr>
          <w:rFonts w:ascii="Times New Roman" w:hAnsi="Times New Roman" w:cs="Times New Roman"/>
          <w:u w:val="single"/>
        </w:rPr>
        <w:t xml:space="preserve"> </w:t>
      </w:r>
      <w:r w:rsidRPr="00071531">
        <w:rPr>
          <w:rFonts w:ascii="Times New Roman" w:hAnsi="Times New Roman" w:cs="Times New Roman"/>
          <w:b/>
          <w:u w:val="single"/>
        </w:rPr>
        <w:t>pozycjach formularza ofertowego</w:t>
      </w:r>
      <w:r w:rsidRPr="005649D2">
        <w:rPr>
          <w:rFonts w:ascii="Times New Roman" w:hAnsi="Times New Roman" w:cs="Times New Roman"/>
        </w:rPr>
        <w:t xml:space="preserve"> (ofercie) punktowane będzie w tym kryterium jakościowym. </w:t>
      </w:r>
    </w:p>
    <w:p w:rsidR="005649D2" w:rsidRPr="005649D2" w:rsidRDefault="005649D2" w:rsidP="005649D2">
      <w:pPr>
        <w:autoSpaceDE w:val="0"/>
        <w:autoSpaceDN w:val="0"/>
        <w:adjustRightInd w:val="0"/>
        <w:spacing w:after="0"/>
        <w:contextualSpacing/>
        <w:jc w:val="both"/>
        <w:rPr>
          <w:rFonts w:ascii="Times New Roman" w:hAnsi="Times New Roman" w:cs="Times New Roman"/>
        </w:rPr>
      </w:pPr>
      <w:r w:rsidRPr="005649D2">
        <w:rPr>
          <w:rFonts w:ascii="Times New Roman" w:hAnsi="Times New Roman" w:cs="Times New Roman"/>
        </w:rPr>
        <w:t xml:space="preserve">Katalog ten obejmuje następujących producentów opon samochodowych, oraz marki wchodzące </w:t>
      </w:r>
      <w:r w:rsidR="00071531">
        <w:rPr>
          <w:rFonts w:ascii="Times New Roman" w:hAnsi="Times New Roman" w:cs="Times New Roman"/>
        </w:rPr>
        <w:br/>
      </w:r>
      <w:r w:rsidRPr="005649D2">
        <w:rPr>
          <w:rFonts w:ascii="Times New Roman" w:hAnsi="Times New Roman" w:cs="Times New Roman"/>
        </w:rPr>
        <w:t>w skład danej grupy producenckiej:</w:t>
      </w:r>
    </w:p>
    <w:p w:rsidR="005649D2" w:rsidRPr="00CA4153" w:rsidRDefault="005649D2" w:rsidP="005649D2">
      <w:pPr>
        <w:autoSpaceDE w:val="0"/>
        <w:autoSpaceDN w:val="0"/>
        <w:adjustRightInd w:val="0"/>
        <w:spacing w:after="0"/>
        <w:contextualSpacing/>
        <w:jc w:val="both"/>
        <w:rPr>
          <w:rFonts w:ascii="Times New Roman" w:hAnsi="Times New Roman" w:cs="Times New Roman"/>
          <w:b/>
        </w:rPr>
      </w:pPr>
      <w:proofErr w:type="spellStart"/>
      <w:r w:rsidRPr="00CA4153">
        <w:rPr>
          <w:rFonts w:ascii="Times New Roman" w:hAnsi="Times New Roman" w:cs="Times New Roman"/>
          <w:b/>
        </w:rPr>
        <w:t>BFGoodrich</w:t>
      </w:r>
      <w:proofErr w:type="spellEnd"/>
      <w:r w:rsidRPr="00CA4153">
        <w:rPr>
          <w:rFonts w:ascii="Times New Roman" w:hAnsi="Times New Roman" w:cs="Times New Roman"/>
          <w:b/>
        </w:rPr>
        <w:t xml:space="preserve">, Firestone, Fulda, </w:t>
      </w:r>
      <w:proofErr w:type="spellStart"/>
      <w:r w:rsidRPr="00CA4153">
        <w:rPr>
          <w:rFonts w:ascii="Times New Roman" w:hAnsi="Times New Roman" w:cs="Times New Roman"/>
          <w:b/>
        </w:rPr>
        <w:t>Falken</w:t>
      </w:r>
      <w:proofErr w:type="spellEnd"/>
      <w:r w:rsidRPr="00CA4153">
        <w:rPr>
          <w:rFonts w:ascii="Times New Roman" w:hAnsi="Times New Roman" w:cs="Times New Roman"/>
          <w:b/>
        </w:rPr>
        <w:t xml:space="preserve">, </w:t>
      </w:r>
      <w:proofErr w:type="spellStart"/>
      <w:r w:rsidRPr="00CA4153">
        <w:rPr>
          <w:rFonts w:ascii="Times New Roman" w:hAnsi="Times New Roman" w:cs="Times New Roman"/>
          <w:b/>
        </w:rPr>
        <w:t>Kleber</w:t>
      </w:r>
      <w:proofErr w:type="spellEnd"/>
      <w:r w:rsidRPr="00CA4153">
        <w:rPr>
          <w:rFonts w:ascii="Times New Roman" w:hAnsi="Times New Roman" w:cs="Times New Roman"/>
          <w:b/>
        </w:rPr>
        <w:t xml:space="preserve">, </w:t>
      </w:r>
      <w:proofErr w:type="spellStart"/>
      <w:r w:rsidRPr="00CA4153">
        <w:rPr>
          <w:rFonts w:ascii="Times New Roman" w:hAnsi="Times New Roman" w:cs="Times New Roman"/>
          <w:b/>
        </w:rPr>
        <w:t>Kumho</w:t>
      </w:r>
      <w:proofErr w:type="spellEnd"/>
      <w:r w:rsidRPr="00CA4153">
        <w:rPr>
          <w:rFonts w:ascii="Times New Roman" w:hAnsi="Times New Roman" w:cs="Times New Roman"/>
          <w:b/>
        </w:rPr>
        <w:t xml:space="preserve">, </w:t>
      </w:r>
      <w:proofErr w:type="spellStart"/>
      <w:r w:rsidRPr="00CA4153">
        <w:rPr>
          <w:rFonts w:ascii="Times New Roman" w:hAnsi="Times New Roman" w:cs="Times New Roman"/>
          <w:b/>
        </w:rPr>
        <w:t>Nexen</w:t>
      </w:r>
      <w:proofErr w:type="spellEnd"/>
      <w:r w:rsidRPr="00CA4153">
        <w:rPr>
          <w:rFonts w:ascii="Times New Roman" w:hAnsi="Times New Roman" w:cs="Times New Roman"/>
          <w:b/>
        </w:rPr>
        <w:t xml:space="preserve">, </w:t>
      </w:r>
      <w:proofErr w:type="spellStart"/>
      <w:r w:rsidRPr="00CA4153">
        <w:rPr>
          <w:rFonts w:ascii="Times New Roman" w:hAnsi="Times New Roman" w:cs="Times New Roman"/>
          <w:b/>
        </w:rPr>
        <w:t>Toyo</w:t>
      </w:r>
      <w:proofErr w:type="spellEnd"/>
      <w:r w:rsidRPr="00CA4153">
        <w:rPr>
          <w:rFonts w:ascii="Times New Roman" w:hAnsi="Times New Roman" w:cs="Times New Roman"/>
          <w:b/>
        </w:rPr>
        <w:t xml:space="preserve">, </w:t>
      </w:r>
      <w:proofErr w:type="spellStart"/>
      <w:r w:rsidRPr="00CA4153">
        <w:rPr>
          <w:rFonts w:ascii="Times New Roman" w:hAnsi="Times New Roman" w:cs="Times New Roman"/>
          <w:b/>
        </w:rPr>
        <w:t>Uniroyal</w:t>
      </w:r>
      <w:proofErr w:type="spellEnd"/>
      <w:r w:rsidRPr="00CA4153">
        <w:rPr>
          <w:rFonts w:ascii="Times New Roman" w:hAnsi="Times New Roman" w:cs="Times New Roman"/>
          <w:b/>
        </w:rPr>
        <w:t xml:space="preserve">, Bridgestone, Continental, Dunlop, </w:t>
      </w:r>
      <w:proofErr w:type="spellStart"/>
      <w:r w:rsidRPr="00CA4153">
        <w:rPr>
          <w:rFonts w:ascii="Times New Roman" w:hAnsi="Times New Roman" w:cs="Times New Roman"/>
          <w:b/>
        </w:rPr>
        <w:t>Goodyear</w:t>
      </w:r>
      <w:proofErr w:type="spellEnd"/>
      <w:r w:rsidRPr="00CA4153">
        <w:rPr>
          <w:rFonts w:ascii="Times New Roman" w:hAnsi="Times New Roman" w:cs="Times New Roman"/>
          <w:b/>
        </w:rPr>
        <w:t xml:space="preserve">, </w:t>
      </w:r>
      <w:proofErr w:type="spellStart"/>
      <w:r w:rsidRPr="00CA4153">
        <w:rPr>
          <w:rFonts w:ascii="Times New Roman" w:hAnsi="Times New Roman" w:cs="Times New Roman"/>
          <w:b/>
        </w:rPr>
        <w:t>Hankok</w:t>
      </w:r>
      <w:proofErr w:type="spellEnd"/>
      <w:r w:rsidRPr="00CA4153">
        <w:rPr>
          <w:rFonts w:ascii="Times New Roman" w:hAnsi="Times New Roman" w:cs="Times New Roman"/>
          <w:b/>
        </w:rPr>
        <w:t xml:space="preserve">, Michelin, </w:t>
      </w:r>
      <w:proofErr w:type="spellStart"/>
      <w:r w:rsidRPr="00CA4153">
        <w:rPr>
          <w:rFonts w:ascii="Times New Roman" w:hAnsi="Times New Roman" w:cs="Times New Roman"/>
          <w:b/>
        </w:rPr>
        <w:t>Nokian</w:t>
      </w:r>
      <w:proofErr w:type="spellEnd"/>
      <w:r w:rsidRPr="00CA4153">
        <w:rPr>
          <w:rFonts w:ascii="Times New Roman" w:hAnsi="Times New Roman" w:cs="Times New Roman"/>
          <w:b/>
        </w:rPr>
        <w:t xml:space="preserve">, Pirelli, </w:t>
      </w:r>
      <w:proofErr w:type="spellStart"/>
      <w:r w:rsidRPr="00CA4153">
        <w:rPr>
          <w:rFonts w:ascii="Times New Roman" w:hAnsi="Times New Roman" w:cs="Times New Roman"/>
          <w:b/>
        </w:rPr>
        <w:t>Vredestein</w:t>
      </w:r>
      <w:proofErr w:type="spellEnd"/>
      <w:r w:rsidRPr="00CA4153">
        <w:rPr>
          <w:rFonts w:ascii="Times New Roman" w:hAnsi="Times New Roman" w:cs="Times New Roman"/>
          <w:b/>
        </w:rPr>
        <w:t>, Yokohama</w:t>
      </w:r>
      <w:r w:rsidR="00071531">
        <w:rPr>
          <w:rFonts w:ascii="Times New Roman" w:hAnsi="Times New Roman" w:cs="Times New Roman"/>
          <w:b/>
        </w:rPr>
        <w:t>.</w:t>
      </w:r>
    </w:p>
    <w:p w:rsidR="005649D2" w:rsidRPr="00B551DE" w:rsidRDefault="005649D2" w:rsidP="005649D2">
      <w:pPr>
        <w:autoSpaceDE w:val="0"/>
        <w:autoSpaceDN w:val="0"/>
        <w:adjustRightInd w:val="0"/>
        <w:spacing w:after="0"/>
        <w:contextualSpacing/>
        <w:jc w:val="both"/>
        <w:rPr>
          <w:rFonts w:ascii="Times New Roman" w:hAnsi="Times New Roman" w:cs="Times New Roman"/>
          <w:sz w:val="12"/>
          <w:szCs w:val="12"/>
        </w:rPr>
      </w:pPr>
    </w:p>
    <w:p w:rsidR="005649D2" w:rsidRPr="005649D2" w:rsidRDefault="005649D2" w:rsidP="005649D2">
      <w:pPr>
        <w:autoSpaceDE w:val="0"/>
        <w:spacing w:after="0"/>
        <w:jc w:val="both"/>
        <w:rPr>
          <w:rFonts w:ascii="Times New Roman" w:hAnsi="Times New Roman" w:cs="Times New Roman"/>
          <w:bCs/>
          <w:lang w:eastAsia="ar-SA"/>
        </w:rPr>
      </w:pPr>
      <w:r w:rsidRPr="005649D2">
        <w:rPr>
          <w:rFonts w:ascii="Times New Roman" w:hAnsi="Times New Roman" w:cs="Times New Roman"/>
          <w:lang w:eastAsia="ar-SA"/>
        </w:rPr>
        <w:t xml:space="preserve">Wykonawca otrzyma </w:t>
      </w:r>
      <w:r w:rsidRPr="00B551DE">
        <w:rPr>
          <w:rFonts w:ascii="Times New Roman" w:hAnsi="Times New Roman" w:cs="Times New Roman"/>
          <w:b/>
          <w:lang w:eastAsia="ar-SA"/>
        </w:rPr>
        <w:t>1</w:t>
      </w:r>
      <w:r w:rsidRPr="00B551DE">
        <w:rPr>
          <w:rFonts w:ascii="Times New Roman" w:hAnsi="Times New Roman" w:cs="Times New Roman"/>
          <w:b/>
          <w:bCs/>
          <w:lang w:eastAsia="ar-SA"/>
        </w:rPr>
        <w:t xml:space="preserve">5 </w:t>
      </w:r>
      <w:r w:rsidRPr="005649D2">
        <w:rPr>
          <w:rFonts w:ascii="Times New Roman" w:hAnsi="Times New Roman" w:cs="Times New Roman"/>
          <w:b/>
          <w:bCs/>
          <w:lang w:eastAsia="ar-SA"/>
        </w:rPr>
        <w:t xml:space="preserve">pkt, </w:t>
      </w:r>
      <w:r w:rsidRPr="005649D2">
        <w:rPr>
          <w:rFonts w:ascii="Times New Roman" w:hAnsi="Times New Roman" w:cs="Times New Roman"/>
          <w:bCs/>
          <w:lang w:eastAsia="ar-SA"/>
        </w:rPr>
        <w:t>gdy zaoferuje</w:t>
      </w:r>
      <w:r w:rsidRPr="005649D2">
        <w:rPr>
          <w:rFonts w:ascii="Times New Roman" w:hAnsi="Times New Roman" w:cs="Times New Roman"/>
          <w:b/>
          <w:bCs/>
          <w:lang w:eastAsia="ar-SA"/>
        </w:rPr>
        <w:t xml:space="preserve"> </w:t>
      </w:r>
      <w:r w:rsidRPr="005649D2">
        <w:rPr>
          <w:rFonts w:ascii="Times New Roman" w:hAnsi="Times New Roman" w:cs="Times New Roman"/>
          <w:bCs/>
          <w:lang w:eastAsia="ar-SA"/>
        </w:rPr>
        <w:t xml:space="preserve">w formularzu ofertowym (załącznik do SWZ) 100% opon producentów rekomendowanych przez Zamawiającego, tj. </w:t>
      </w:r>
      <w:r w:rsidRPr="005649D2">
        <w:rPr>
          <w:rFonts w:ascii="Times New Roman" w:hAnsi="Times New Roman" w:cs="Times New Roman"/>
          <w:bCs/>
          <w:u w:val="single"/>
          <w:lang w:eastAsia="ar-SA"/>
        </w:rPr>
        <w:t>wszystkie</w:t>
      </w:r>
      <w:r w:rsidRPr="005649D2">
        <w:rPr>
          <w:rFonts w:ascii="Times New Roman" w:hAnsi="Times New Roman" w:cs="Times New Roman"/>
          <w:bCs/>
          <w:lang w:eastAsia="ar-SA"/>
        </w:rPr>
        <w:t xml:space="preserve"> oferowane opony będą pochodzić od producentów wskazanych powyżej. W przeciwnym wypadku </w:t>
      </w:r>
      <w:r w:rsidR="00071531">
        <w:rPr>
          <w:rFonts w:ascii="Times New Roman" w:hAnsi="Times New Roman" w:cs="Times New Roman"/>
          <w:bCs/>
          <w:lang w:eastAsia="ar-SA"/>
        </w:rPr>
        <w:t xml:space="preserve">Wykonawca </w:t>
      </w:r>
      <w:r w:rsidRPr="005649D2">
        <w:rPr>
          <w:rFonts w:ascii="Times New Roman" w:hAnsi="Times New Roman" w:cs="Times New Roman"/>
          <w:bCs/>
          <w:lang w:eastAsia="ar-SA"/>
        </w:rPr>
        <w:t xml:space="preserve">otrzyma </w:t>
      </w:r>
      <w:r w:rsidR="00071531">
        <w:rPr>
          <w:rFonts w:ascii="Times New Roman" w:hAnsi="Times New Roman" w:cs="Times New Roman"/>
          <w:bCs/>
          <w:lang w:eastAsia="ar-SA"/>
        </w:rPr>
        <w:br/>
      </w:r>
      <w:r w:rsidRPr="005649D2">
        <w:rPr>
          <w:rFonts w:ascii="Times New Roman" w:hAnsi="Times New Roman" w:cs="Times New Roman"/>
          <w:b/>
          <w:bCs/>
          <w:lang w:eastAsia="ar-SA"/>
        </w:rPr>
        <w:t>0 pkt</w:t>
      </w:r>
      <w:r w:rsidRPr="005649D2">
        <w:rPr>
          <w:rFonts w:ascii="Times New Roman" w:hAnsi="Times New Roman" w:cs="Times New Roman"/>
          <w:bCs/>
          <w:lang w:eastAsia="ar-SA"/>
        </w:rPr>
        <w:t xml:space="preserve">. </w:t>
      </w:r>
    </w:p>
    <w:p w:rsidR="005649D2" w:rsidRPr="005649D2" w:rsidRDefault="005649D2" w:rsidP="005649D2">
      <w:pPr>
        <w:autoSpaceDE w:val="0"/>
        <w:spacing w:after="0"/>
        <w:jc w:val="both"/>
        <w:rPr>
          <w:rFonts w:ascii="Times New Roman" w:hAnsi="Times New Roman" w:cs="Times New Roman"/>
          <w:lang w:eastAsia="ar-SA"/>
        </w:rPr>
      </w:pPr>
      <w:r w:rsidRPr="005649D2">
        <w:rPr>
          <w:rFonts w:ascii="Times New Roman" w:hAnsi="Times New Roman" w:cs="Times New Roman"/>
          <w:lang w:eastAsia="ar-SA"/>
        </w:rPr>
        <w:t xml:space="preserve">Jeżeli Wykonawca zaoferuje </w:t>
      </w:r>
      <w:r w:rsidR="00071531">
        <w:rPr>
          <w:rFonts w:ascii="Times New Roman" w:hAnsi="Times New Roman" w:cs="Times New Roman"/>
          <w:lang w:eastAsia="ar-SA"/>
        </w:rPr>
        <w:t xml:space="preserve">opony </w:t>
      </w:r>
      <w:r w:rsidRPr="005649D2">
        <w:rPr>
          <w:rFonts w:ascii="Times New Roman" w:hAnsi="Times New Roman" w:cs="Times New Roman"/>
          <w:lang w:eastAsia="ar-SA"/>
        </w:rPr>
        <w:t>przynajmniej jednego producenta spoza katalogu producentów rekomendowanych przez Zamawiającego</w:t>
      </w:r>
      <w:r w:rsidR="00071531">
        <w:rPr>
          <w:rFonts w:ascii="Times New Roman" w:hAnsi="Times New Roman" w:cs="Times New Roman"/>
          <w:lang w:eastAsia="ar-SA"/>
        </w:rPr>
        <w:t>,</w:t>
      </w:r>
      <w:r w:rsidRPr="005649D2">
        <w:rPr>
          <w:rFonts w:ascii="Times New Roman" w:hAnsi="Times New Roman" w:cs="Times New Roman"/>
          <w:lang w:eastAsia="ar-SA"/>
        </w:rPr>
        <w:t xml:space="preserve"> nie otrzyma punktów przewidzianych w kryterium jakościowym.</w:t>
      </w:r>
    </w:p>
    <w:p w:rsidR="005649D2" w:rsidRPr="00B551DE" w:rsidRDefault="005649D2" w:rsidP="005649D2">
      <w:pPr>
        <w:autoSpaceDE w:val="0"/>
        <w:autoSpaceDN w:val="0"/>
        <w:adjustRightInd w:val="0"/>
        <w:spacing w:after="0"/>
        <w:ind w:left="357"/>
        <w:contextualSpacing/>
        <w:jc w:val="both"/>
        <w:rPr>
          <w:rFonts w:ascii="Times New Roman" w:eastAsia="Arial Unicode MS" w:hAnsi="Times New Roman" w:cs="Times New Roman"/>
          <w:sz w:val="16"/>
          <w:szCs w:val="16"/>
        </w:rPr>
      </w:pPr>
    </w:p>
    <w:p w:rsidR="005649D2" w:rsidRPr="005649D2" w:rsidRDefault="005649D2" w:rsidP="00C95F5A">
      <w:pPr>
        <w:numPr>
          <w:ilvl w:val="0"/>
          <w:numId w:val="101"/>
        </w:numPr>
        <w:autoSpaceDE w:val="0"/>
        <w:autoSpaceDN w:val="0"/>
        <w:adjustRightInd w:val="0"/>
        <w:spacing w:after="0"/>
        <w:contextualSpacing/>
        <w:jc w:val="both"/>
        <w:rPr>
          <w:rFonts w:ascii="Times New Roman" w:eastAsia="Arial Unicode MS" w:hAnsi="Times New Roman" w:cs="Times New Roman"/>
        </w:rPr>
      </w:pPr>
      <w:r w:rsidRPr="005649D2">
        <w:rPr>
          <w:rFonts w:ascii="Times New Roman" w:eastAsia="Arial Unicode MS" w:hAnsi="Times New Roman" w:cs="Times New Roman"/>
          <w:b/>
          <w:u w:val="single"/>
        </w:rPr>
        <w:t xml:space="preserve">Kryterium czwarte: </w:t>
      </w:r>
      <w:r w:rsidRPr="005649D2">
        <w:rPr>
          <w:rFonts w:ascii="Times New Roman" w:hAnsi="Times New Roman" w:cs="Times New Roman"/>
          <w:b/>
          <w:u w:val="single"/>
        </w:rPr>
        <w:t>termin realizacji zamówień jednostkowych (T)</w:t>
      </w:r>
    </w:p>
    <w:p w:rsidR="005649D2" w:rsidRPr="005649D2" w:rsidRDefault="005649D2" w:rsidP="005649D2">
      <w:pPr>
        <w:autoSpaceDE w:val="0"/>
        <w:autoSpaceDN w:val="0"/>
        <w:adjustRightInd w:val="0"/>
        <w:spacing w:after="0"/>
        <w:rPr>
          <w:rFonts w:ascii="Times New Roman" w:eastAsia="Arial Unicode MS" w:hAnsi="Times New Roman" w:cs="Times New Roman"/>
        </w:rPr>
      </w:pPr>
      <w:r w:rsidRPr="005649D2">
        <w:rPr>
          <w:rFonts w:ascii="Times New Roman" w:eastAsia="Arial Unicode MS" w:hAnsi="Times New Roman" w:cs="Times New Roman"/>
        </w:rPr>
        <w:t>W tym kryterium Wykonawca może uzyskać max. 10 pkt.</w:t>
      </w:r>
    </w:p>
    <w:p w:rsidR="005649D2" w:rsidRPr="00B551DE" w:rsidRDefault="005649D2" w:rsidP="005649D2">
      <w:pPr>
        <w:autoSpaceDE w:val="0"/>
        <w:autoSpaceDN w:val="0"/>
        <w:adjustRightInd w:val="0"/>
        <w:spacing w:after="0"/>
        <w:rPr>
          <w:rFonts w:ascii="Times New Roman" w:eastAsia="Arial Unicode MS" w:hAnsi="Times New Roman" w:cs="Times New Roman"/>
          <w:sz w:val="12"/>
          <w:szCs w:val="12"/>
        </w:rPr>
      </w:pPr>
    </w:p>
    <w:p w:rsidR="005649D2" w:rsidRPr="005649D2" w:rsidRDefault="00896CFA" w:rsidP="005649D2">
      <w:pPr>
        <w:spacing w:after="0"/>
        <w:jc w:val="both"/>
        <w:rPr>
          <w:rFonts w:ascii="Times New Roman" w:hAnsi="Times New Roman" w:cs="Times New Roman"/>
        </w:rPr>
      </w:pPr>
      <w:r>
        <w:rPr>
          <w:rFonts w:ascii="Times New Roman" w:hAnsi="Times New Roman" w:cs="Times New Roman"/>
        </w:rPr>
        <w:t>W kryterium, w którym Z</w:t>
      </w:r>
      <w:r w:rsidR="005649D2" w:rsidRPr="005649D2">
        <w:rPr>
          <w:rFonts w:ascii="Times New Roman" w:hAnsi="Times New Roman" w:cs="Times New Roman"/>
        </w:rPr>
        <w:t xml:space="preserve">amawiającemu zależy, żeby </w:t>
      </w:r>
      <w:r>
        <w:rPr>
          <w:rFonts w:ascii="Times New Roman" w:hAnsi="Times New Roman" w:cs="Times New Roman"/>
        </w:rPr>
        <w:t>W</w:t>
      </w:r>
      <w:r w:rsidR="005649D2" w:rsidRPr="005649D2">
        <w:rPr>
          <w:rFonts w:ascii="Times New Roman" w:hAnsi="Times New Roman" w:cs="Times New Roman"/>
        </w:rPr>
        <w:t xml:space="preserve">ykonawca </w:t>
      </w:r>
      <w:r>
        <w:rPr>
          <w:rFonts w:ascii="Times New Roman" w:hAnsi="Times New Roman" w:cs="Times New Roman"/>
        </w:rPr>
        <w:t>zaoferował</w:t>
      </w:r>
      <w:r w:rsidR="005649D2" w:rsidRPr="005649D2">
        <w:rPr>
          <w:rFonts w:ascii="Times New Roman" w:hAnsi="Times New Roman" w:cs="Times New Roman"/>
        </w:rPr>
        <w:t xml:space="preserve"> jak najkrótszy termin realizacji zamówień jednostkowych określony w dniach roboczych, Zamawiający będzie przyznawać punkty w następujący sposób:</w:t>
      </w:r>
    </w:p>
    <w:p w:rsidR="005649D2" w:rsidRPr="005649D2" w:rsidRDefault="005649D2" w:rsidP="005649D2">
      <w:pPr>
        <w:spacing w:after="0"/>
        <w:jc w:val="both"/>
        <w:rPr>
          <w:rFonts w:ascii="Times New Roman" w:eastAsia="Verdana" w:hAnsi="Times New Roman" w:cs="Times New Roman"/>
        </w:rPr>
      </w:pPr>
    </w:p>
    <w:p w:rsidR="005649D2" w:rsidRPr="005649D2" w:rsidRDefault="00896CFA" w:rsidP="005649D2">
      <w:pPr>
        <w:spacing w:after="0"/>
        <w:jc w:val="both"/>
        <w:rPr>
          <w:rFonts w:ascii="Times New Roman" w:hAnsi="Times New Roman" w:cs="Times New Roman"/>
          <w:b/>
        </w:rPr>
      </w:pPr>
      <w:r>
        <w:rPr>
          <w:rFonts w:ascii="Times New Roman" w:hAnsi="Times New Roman" w:cs="Times New Roman"/>
        </w:rPr>
        <w:lastRenderedPageBreak/>
        <w:t>- r</w:t>
      </w:r>
      <w:r w:rsidR="005649D2" w:rsidRPr="005649D2">
        <w:rPr>
          <w:rFonts w:ascii="Times New Roman" w:hAnsi="Times New Roman" w:cs="Times New Roman"/>
        </w:rPr>
        <w:t>ealizacja zamówień jednostkowych</w:t>
      </w:r>
      <w:r w:rsidR="005649D2" w:rsidRPr="005649D2">
        <w:rPr>
          <w:rFonts w:ascii="Times New Roman" w:hAnsi="Times New Roman" w:cs="Times New Roman"/>
          <w:b/>
        </w:rPr>
        <w:t xml:space="preserve"> </w:t>
      </w:r>
      <w:r w:rsidR="005649D2" w:rsidRPr="00896CFA">
        <w:rPr>
          <w:rFonts w:ascii="Times New Roman" w:hAnsi="Times New Roman" w:cs="Times New Roman"/>
        </w:rPr>
        <w:t xml:space="preserve">w terminie </w:t>
      </w:r>
      <w:r w:rsidR="005649D2" w:rsidRPr="005649D2">
        <w:rPr>
          <w:rFonts w:ascii="Times New Roman" w:hAnsi="Times New Roman" w:cs="Times New Roman"/>
          <w:b/>
        </w:rPr>
        <w:t>1 dnia roboczego</w:t>
      </w:r>
      <w:r w:rsidR="005649D2" w:rsidRPr="005649D2">
        <w:rPr>
          <w:rFonts w:ascii="Times New Roman" w:hAnsi="Times New Roman" w:cs="Times New Roman"/>
        </w:rPr>
        <w:t xml:space="preserve"> - </w:t>
      </w:r>
      <w:r w:rsidR="005649D2" w:rsidRPr="00896CFA">
        <w:rPr>
          <w:rFonts w:ascii="Times New Roman" w:hAnsi="Times New Roman" w:cs="Times New Roman"/>
          <w:b/>
        </w:rPr>
        <w:t>10</w:t>
      </w:r>
      <w:r w:rsidR="005649D2" w:rsidRPr="00896CFA">
        <w:rPr>
          <w:rFonts w:ascii="Times New Roman" w:hAnsi="Times New Roman" w:cs="Times New Roman"/>
          <w:b/>
          <w:color w:val="0000FF"/>
        </w:rPr>
        <w:t xml:space="preserve"> </w:t>
      </w:r>
      <w:r w:rsidR="005649D2" w:rsidRPr="00896CFA">
        <w:rPr>
          <w:rFonts w:ascii="Times New Roman" w:hAnsi="Times New Roman" w:cs="Times New Roman"/>
          <w:b/>
        </w:rPr>
        <w:t>punktów</w:t>
      </w:r>
      <w:r w:rsidR="005649D2" w:rsidRPr="005649D2">
        <w:rPr>
          <w:rFonts w:ascii="Times New Roman" w:hAnsi="Times New Roman" w:cs="Times New Roman"/>
        </w:rPr>
        <w:t>.</w:t>
      </w:r>
    </w:p>
    <w:p w:rsidR="005649D2" w:rsidRPr="005649D2" w:rsidRDefault="00896CFA" w:rsidP="005649D2">
      <w:pPr>
        <w:spacing w:after="0"/>
        <w:jc w:val="both"/>
        <w:rPr>
          <w:rFonts w:ascii="Times New Roman" w:hAnsi="Times New Roman" w:cs="Times New Roman"/>
        </w:rPr>
      </w:pPr>
      <w:r>
        <w:rPr>
          <w:rFonts w:ascii="Times New Roman" w:hAnsi="Times New Roman" w:cs="Times New Roman"/>
        </w:rPr>
        <w:t>- r</w:t>
      </w:r>
      <w:r w:rsidR="005649D2" w:rsidRPr="005649D2">
        <w:rPr>
          <w:rFonts w:ascii="Times New Roman" w:hAnsi="Times New Roman" w:cs="Times New Roman"/>
        </w:rPr>
        <w:t>ealizacja zamówień jednostkowych</w:t>
      </w:r>
      <w:r w:rsidR="005649D2" w:rsidRPr="005649D2">
        <w:rPr>
          <w:rFonts w:ascii="Times New Roman" w:hAnsi="Times New Roman" w:cs="Times New Roman"/>
          <w:b/>
        </w:rPr>
        <w:t xml:space="preserve"> </w:t>
      </w:r>
      <w:r w:rsidR="005649D2" w:rsidRPr="00896CFA">
        <w:rPr>
          <w:rFonts w:ascii="Times New Roman" w:hAnsi="Times New Roman" w:cs="Times New Roman"/>
        </w:rPr>
        <w:t xml:space="preserve">w terminie </w:t>
      </w:r>
      <w:r w:rsidR="005649D2" w:rsidRPr="005649D2">
        <w:rPr>
          <w:rFonts w:ascii="Times New Roman" w:hAnsi="Times New Roman" w:cs="Times New Roman"/>
          <w:b/>
        </w:rPr>
        <w:t>2 dni roboczych</w:t>
      </w:r>
      <w:r w:rsidR="005649D2" w:rsidRPr="005649D2">
        <w:rPr>
          <w:rFonts w:ascii="Times New Roman" w:hAnsi="Times New Roman" w:cs="Times New Roman"/>
        </w:rPr>
        <w:t xml:space="preserve"> - </w:t>
      </w:r>
      <w:r w:rsidR="005649D2" w:rsidRPr="00896CFA">
        <w:rPr>
          <w:rFonts w:ascii="Times New Roman" w:hAnsi="Times New Roman" w:cs="Times New Roman"/>
          <w:b/>
        </w:rPr>
        <w:t>5</w:t>
      </w:r>
      <w:r w:rsidR="005649D2" w:rsidRPr="00896CFA">
        <w:rPr>
          <w:rFonts w:ascii="Times New Roman" w:hAnsi="Times New Roman" w:cs="Times New Roman"/>
          <w:b/>
          <w:color w:val="0000FF"/>
        </w:rPr>
        <w:t xml:space="preserve"> </w:t>
      </w:r>
      <w:r w:rsidR="005649D2" w:rsidRPr="00896CFA">
        <w:rPr>
          <w:rFonts w:ascii="Times New Roman" w:hAnsi="Times New Roman" w:cs="Times New Roman"/>
          <w:b/>
        </w:rPr>
        <w:t>punktów</w:t>
      </w:r>
      <w:r w:rsidR="005649D2" w:rsidRPr="005649D2">
        <w:rPr>
          <w:rFonts w:ascii="Times New Roman" w:hAnsi="Times New Roman" w:cs="Times New Roman"/>
        </w:rPr>
        <w:t>.</w:t>
      </w:r>
    </w:p>
    <w:p w:rsidR="005649D2" w:rsidRPr="005649D2" w:rsidRDefault="00896CFA" w:rsidP="005649D2">
      <w:pPr>
        <w:spacing w:after="0"/>
        <w:jc w:val="both"/>
        <w:rPr>
          <w:rFonts w:ascii="Times New Roman" w:hAnsi="Times New Roman" w:cs="Times New Roman"/>
        </w:rPr>
      </w:pPr>
      <w:r>
        <w:rPr>
          <w:rFonts w:ascii="Times New Roman" w:hAnsi="Times New Roman" w:cs="Times New Roman"/>
        </w:rPr>
        <w:t>- r</w:t>
      </w:r>
      <w:r w:rsidR="005649D2" w:rsidRPr="005649D2">
        <w:rPr>
          <w:rFonts w:ascii="Times New Roman" w:hAnsi="Times New Roman" w:cs="Times New Roman"/>
        </w:rPr>
        <w:t>ealizacja zamówień jednostkowych</w:t>
      </w:r>
      <w:r w:rsidR="005649D2" w:rsidRPr="005649D2">
        <w:rPr>
          <w:rFonts w:ascii="Times New Roman" w:hAnsi="Times New Roman" w:cs="Times New Roman"/>
          <w:b/>
        </w:rPr>
        <w:t xml:space="preserve"> </w:t>
      </w:r>
      <w:r w:rsidR="005649D2" w:rsidRPr="00896CFA">
        <w:rPr>
          <w:rFonts w:ascii="Times New Roman" w:hAnsi="Times New Roman" w:cs="Times New Roman"/>
        </w:rPr>
        <w:t>w terminie</w:t>
      </w:r>
      <w:r w:rsidR="005649D2" w:rsidRPr="005649D2">
        <w:rPr>
          <w:rFonts w:ascii="Times New Roman" w:hAnsi="Times New Roman" w:cs="Times New Roman"/>
          <w:b/>
        </w:rPr>
        <w:t xml:space="preserve"> 3 dni roboczych</w:t>
      </w:r>
      <w:r w:rsidR="005649D2" w:rsidRPr="005649D2">
        <w:rPr>
          <w:rFonts w:ascii="Times New Roman" w:hAnsi="Times New Roman" w:cs="Times New Roman"/>
        </w:rPr>
        <w:t xml:space="preserve"> - </w:t>
      </w:r>
      <w:r w:rsidR="005649D2" w:rsidRPr="00896CFA">
        <w:rPr>
          <w:rFonts w:ascii="Times New Roman" w:hAnsi="Times New Roman" w:cs="Times New Roman"/>
          <w:b/>
        </w:rPr>
        <w:t>0</w:t>
      </w:r>
      <w:r w:rsidR="005649D2" w:rsidRPr="00896CFA">
        <w:rPr>
          <w:rFonts w:ascii="Times New Roman" w:hAnsi="Times New Roman" w:cs="Times New Roman"/>
          <w:b/>
          <w:color w:val="0000FF"/>
        </w:rPr>
        <w:t xml:space="preserve"> </w:t>
      </w:r>
      <w:r w:rsidR="005649D2" w:rsidRPr="00896CFA">
        <w:rPr>
          <w:rFonts w:ascii="Times New Roman" w:hAnsi="Times New Roman" w:cs="Times New Roman"/>
          <w:b/>
        </w:rPr>
        <w:t>punktów</w:t>
      </w:r>
      <w:r w:rsidR="005649D2" w:rsidRPr="005649D2">
        <w:rPr>
          <w:rFonts w:ascii="Times New Roman" w:hAnsi="Times New Roman" w:cs="Times New Roman"/>
        </w:rPr>
        <w:t>.</w:t>
      </w:r>
    </w:p>
    <w:p w:rsidR="005649D2" w:rsidRPr="00896CFA" w:rsidRDefault="005649D2" w:rsidP="005649D2">
      <w:pPr>
        <w:spacing w:after="0"/>
        <w:jc w:val="both"/>
        <w:rPr>
          <w:rFonts w:ascii="Times New Roman" w:hAnsi="Times New Roman" w:cs="Times New Roman"/>
          <w:sz w:val="16"/>
          <w:szCs w:val="16"/>
        </w:rPr>
      </w:pPr>
    </w:p>
    <w:p w:rsidR="005649D2" w:rsidRPr="005649D2" w:rsidRDefault="005649D2" w:rsidP="005649D2">
      <w:pPr>
        <w:spacing w:after="0"/>
        <w:jc w:val="both"/>
        <w:rPr>
          <w:rFonts w:ascii="Times New Roman" w:hAnsi="Times New Roman" w:cs="Times New Roman"/>
        </w:rPr>
      </w:pPr>
      <w:r w:rsidRPr="005649D2">
        <w:rPr>
          <w:rFonts w:ascii="Times New Roman" w:hAnsi="Times New Roman" w:cs="Times New Roman"/>
        </w:rPr>
        <w:t xml:space="preserve">W przypadku, gdy Wykonawca wskaże w formularzu ofertowym (ofercie) termin realizacji zamówień jednostkowych </w:t>
      </w:r>
      <w:r w:rsidRPr="005649D2">
        <w:rPr>
          <w:rFonts w:ascii="Times New Roman" w:hAnsi="Times New Roman" w:cs="Times New Roman"/>
          <w:b/>
        </w:rPr>
        <w:t>dłuższy niż 3 dni robocze</w:t>
      </w:r>
      <w:r w:rsidRPr="005649D2">
        <w:rPr>
          <w:rFonts w:ascii="Times New Roman" w:hAnsi="Times New Roman" w:cs="Times New Roman"/>
        </w:rPr>
        <w:t>,</w:t>
      </w:r>
      <w:r w:rsidRPr="005649D2">
        <w:rPr>
          <w:rFonts w:ascii="Times New Roman" w:hAnsi="Times New Roman" w:cs="Times New Roman"/>
          <w:b/>
        </w:rPr>
        <w:t xml:space="preserve"> </w:t>
      </w:r>
      <w:r w:rsidRPr="005649D2">
        <w:rPr>
          <w:rFonts w:ascii="Times New Roman" w:hAnsi="Times New Roman" w:cs="Times New Roman"/>
        </w:rPr>
        <w:t>Zamawiający odrzuci taką ofertę.</w:t>
      </w:r>
    </w:p>
    <w:p w:rsidR="005649D2" w:rsidRPr="005649D2" w:rsidRDefault="005649D2" w:rsidP="005649D2">
      <w:pPr>
        <w:spacing w:after="0"/>
        <w:jc w:val="both"/>
        <w:rPr>
          <w:rFonts w:ascii="Times New Roman" w:hAnsi="Times New Roman" w:cs="Times New Roman"/>
        </w:rPr>
      </w:pPr>
      <w:r w:rsidRPr="005649D2">
        <w:rPr>
          <w:rFonts w:ascii="Times New Roman" w:hAnsi="Times New Roman" w:cs="Times New Roman"/>
        </w:rPr>
        <w:t xml:space="preserve">Jeżeli </w:t>
      </w:r>
      <w:r w:rsidR="00896CFA">
        <w:rPr>
          <w:rFonts w:ascii="Times New Roman" w:hAnsi="Times New Roman" w:cs="Times New Roman"/>
        </w:rPr>
        <w:t>W</w:t>
      </w:r>
      <w:r w:rsidRPr="005649D2">
        <w:rPr>
          <w:rFonts w:ascii="Times New Roman" w:hAnsi="Times New Roman" w:cs="Times New Roman"/>
        </w:rPr>
        <w:t xml:space="preserve">ykonawca nie określi </w:t>
      </w:r>
      <w:r w:rsidR="00896CFA">
        <w:rPr>
          <w:rFonts w:ascii="Times New Roman" w:hAnsi="Times New Roman" w:cs="Times New Roman"/>
        </w:rPr>
        <w:t>w formularz</w:t>
      </w:r>
      <w:r w:rsidR="00071531">
        <w:rPr>
          <w:rFonts w:ascii="Times New Roman" w:hAnsi="Times New Roman" w:cs="Times New Roman"/>
        </w:rPr>
        <w:t>u</w:t>
      </w:r>
      <w:r w:rsidR="00896CFA">
        <w:rPr>
          <w:rFonts w:ascii="Times New Roman" w:hAnsi="Times New Roman" w:cs="Times New Roman"/>
        </w:rPr>
        <w:t xml:space="preserve"> ofertowym </w:t>
      </w:r>
      <w:r w:rsidRPr="005649D2">
        <w:rPr>
          <w:rFonts w:ascii="Times New Roman" w:hAnsi="Times New Roman" w:cs="Times New Roman"/>
        </w:rPr>
        <w:t xml:space="preserve">terminu realizacji zamówień jednostkowych to </w:t>
      </w:r>
      <w:r w:rsidR="00896CFA">
        <w:rPr>
          <w:rFonts w:ascii="Times New Roman" w:hAnsi="Times New Roman" w:cs="Times New Roman"/>
        </w:rPr>
        <w:t>Z</w:t>
      </w:r>
      <w:r w:rsidRPr="005649D2">
        <w:rPr>
          <w:rFonts w:ascii="Times New Roman" w:hAnsi="Times New Roman" w:cs="Times New Roman"/>
        </w:rPr>
        <w:t xml:space="preserve">amawiający przyjmie, że </w:t>
      </w:r>
      <w:r w:rsidR="00896CFA">
        <w:rPr>
          <w:rFonts w:ascii="Times New Roman" w:hAnsi="Times New Roman" w:cs="Times New Roman"/>
        </w:rPr>
        <w:t>W</w:t>
      </w:r>
      <w:r w:rsidRPr="005649D2">
        <w:rPr>
          <w:rFonts w:ascii="Times New Roman" w:hAnsi="Times New Roman" w:cs="Times New Roman"/>
        </w:rPr>
        <w:t xml:space="preserve">ykonawca zaoferował </w:t>
      </w:r>
      <w:r w:rsidRPr="005649D2">
        <w:rPr>
          <w:rFonts w:ascii="Times New Roman" w:hAnsi="Times New Roman" w:cs="Times New Roman"/>
          <w:b/>
        </w:rPr>
        <w:t>realizację zamówień jednostkowych w terminie 3 dni roboczych.</w:t>
      </w:r>
    </w:p>
    <w:p w:rsidR="005649D2" w:rsidRPr="005649D2" w:rsidRDefault="005649D2" w:rsidP="005649D2">
      <w:pPr>
        <w:spacing w:after="0"/>
        <w:jc w:val="both"/>
        <w:rPr>
          <w:rFonts w:ascii="Times New Roman" w:hAnsi="Times New Roman" w:cs="Times New Roman"/>
          <w:color w:val="FF0000"/>
        </w:rPr>
      </w:pPr>
    </w:p>
    <w:p w:rsidR="005649D2" w:rsidRPr="005649D2" w:rsidRDefault="005649D2" w:rsidP="005649D2">
      <w:pPr>
        <w:suppressAutoHyphens/>
        <w:autoSpaceDE w:val="0"/>
        <w:spacing w:after="0"/>
        <w:jc w:val="center"/>
        <w:rPr>
          <w:rFonts w:ascii="Times New Roman" w:hAnsi="Times New Roman" w:cs="Times New Roman"/>
          <w:color w:val="FF0000"/>
        </w:rPr>
      </w:pPr>
      <w:r w:rsidRPr="005649D2">
        <w:rPr>
          <w:rFonts w:ascii="Times New Roman" w:hAnsi="Times New Roman" w:cs="Times New Roman"/>
          <w:b/>
          <w:bCs/>
        </w:rPr>
        <w:t>ŁĄCZNA PUNKTACJA BĘDZIE  PRZELICZANA WG PONIŻSZEGO WZORU:</w:t>
      </w:r>
      <w:r w:rsidRPr="005649D2">
        <w:rPr>
          <w:rFonts w:ascii="Times New Roman" w:hAnsi="Times New Roman" w:cs="Times New Roman"/>
          <w:b/>
          <w:bCs/>
        </w:rPr>
        <w:cr/>
      </w:r>
      <w:r w:rsidRPr="005649D2">
        <w:rPr>
          <w:rFonts w:ascii="Times New Roman" w:hAnsi="Times New Roman" w:cs="Times New Roman"/>
          <w:b/>
        </w:rPr>
        <w:t>LP = C + G + J + T</w:t>
      </w:r>
      <w:r w:rsidRPr="005649D2">
        <w:rPr>
          <w:rFonts w:ascii="Times New Roman" w:hAnsi="Times New Roman" w:cs="Times New Roman"/>
          <w:b/>
          <w:bCs/>
          <w:iCs/>
          <w:color w:val="FF0000"/>
        </w:rPr>
        <w:tab/>
      </w:r>
    </w:p>
    <w:p w:rsidR="005649D2" w:rsidRPr="005649D2" w:rsidRDefault="005649D2" w:rsidP="005649D2">
      <w:pPr>
        <w:suppressAutoHyphens/>
        <w:autoSpaceDE w:val="0"/>
        <w:spacing w:after="0"/>
        <w:rPr>
          <w:rFonts w:ascii="Times New Roman" w:hAnsi="Times New Roman" w:cs="Times New Roman"/>
        </w:rPr>
      </w:pPr>
      <w:r w:rsidRPr="005649D2">
        <w:rPr>
          <w:rFonts w:ascii="Times New Roman" w:hAnsi="Times New Roman" w:cs="Times New Roman"/>
        </w:rPr>
        <w:t>gdzie:</w:t>
      </w:r>
    </w:p>
    <w:p w:rsidR="005649D2" w:rsidRPr="005649D2" w:rsidRDefault="005649D2" w:rsidP="005649D2">
      <w:pPr>
        <w:autoSpaceDE w:val="0"/>
        <w:autoSpaceDN w:val="0"/>
        <w:adjustRightInd w:val="0"/>
        <w:spacing w:after="0"/>
        <w:rPr>
          <w:rFonts w:ascii="Times New Roman" w:hAnsi="Times New Roman" w:cs="Times New Roman"/>
        </w:rPr>
      </w:pPr>
      <w:r w:rsidRPr="005649D2">
        <w:rPr>
          <w:rFonts w:ascii="Times New Roman" w:hAnsi="Times New Roman" w:cs="Times New Roman"/>
          <w:b/>
        </w:rPr>
        <w:t>LP</w:t>
      </w:r>
      <w:r w:rsidRPr="005649D2">
        <w:rPr>
          <w:rFonts w:ascii="Times New Roman" w:hAnsi="Times New Roman" w:cs="Times New Roman"/>
        </w:rPr>
        <w:t xml:space="preserve"> - ilość uzyskanych punktów ogółem</w:t>
      </w:r>
      <w:r w:rsidRPr="005649D2">
        <w:rPr>
          <w:rFonts w:ascii="Times New Roman" w:hAnsi="Times New Roman" w:cs="Times New Roman"/>
        </w:rPr>
        <w:cr/>
      </w:r>
      <w:r w:rsidRPr="005649D2">
        <w:rPr>
          <w:rFonts w:ascii="Times New Roman" w:hAnsi="Times New Roman" w:cs="Times New Roman"/>
          <w:b/>
        </w:rPr>
        <w:t>C</w:t>
      </w:r>
      <w:r w:rsidRPr="005649D2">
        <w:rPr>
          <w:rFonts w:ascii="Times New Roman" w:hAnsi="Times New Roman" w:cs="Times New Roman"/>
        </w:rPr>
        <w:t xml:space="preserve"> – liczba uzyskanych punktów w kryterium nr 1 „cena</w:t>
      </w:r>
      <w:r w:rsidR="00B551DE">
        <w:rPr>
          <w:rFonts w:ascii="Times New Roman" w:hAnsi="Times New Roman" w:cs="Times New Roman"/>
        </w:rPr>
        <w:t xml:space="preserve"> oferty</w:t>
      </w:r>
      <w:r w:rsidRPr="005649D2">
        <w:rPr>
          <w:rFonts w:ascii="Times New Roman" w:hAnsi="Times New Roman" w:cs="Times New Roman"/>
        </w:rPr>
        <w:t>”</w:t>
      </w:r>
    </w:p>
    <w:p w:rsidR="005649D2" w:rsidRPr="005649D2" w:rsidRDefault="005649D2" w:rsidP="005649D2">
      <w:pPr>
        <w:autoSpaceDE w:val="0"/>
        <w:autoSpaceDN w:val="0"/>
        <w:adjustRightInd w:val="0"/>
        <w:spacing w:after="0"/>
        <w:rPr>
          <w:rFonts w:ascii="Times New Roman" w:hAnsi="Times New Roman" w:cs="Times New Roman"/>
        </w:rPr>
      </w:pPr>
      <w:r w:rsidRPr="005649D2">
        <w:rPr>
          <w:rFonts w:ascii="Times New Roman" w:hAnsi="Times New Roman" w:cs="Times New Roman"/>
          <w:b/>
        </w:rPr>
        <w:t xml:space="preserve">G </w:t>
      </w:r>
      <w:r w:rsidRPr="005649D2">
        <w:rPr>
          <w:rFonts w:ascii="Times New Roman" w:hAnsi="Times New Roman" w:cs="Times New Roman"/>
        </w:rPr>
        <w:t>– liczba uzyskanych punktów w kryterium nr 2 „okres gwarancji producenta”</w:t>
      </w:r>
    </w:p>
    <w:p w:rsidR="005649D2" w:rsidRPr="005649D2" w:rsidRDefault="005649D2" w:rsidP="005649D2">
      <w:pPr>
        <w:autoSpaceDE w:val="0"/>
        <w:autoSpaceDN w:val="0"/>
        <w:adjustRightInd w:val="0"/>
        <w:spacing w:after="0"/>
        <w:rPr>
          <w:rFonts w:ascii="Times New Roman" w:hAnsi="Times New Roman" w:cs="Times New Roman"/>
        </w:rPr>
      </w:pPr>
      <w:r w:rsidRPr="005649D2">
        <w:rPr>
          <w:rFonts w:ascii="Times New Roman" w:hAnsi="Times New Roman" w:cs="Times New Roman"/>
          <w:b/>
        </w:rPr>
        <w:t xml:space="preserve">J </w:t>
      </w:r>
      <w:r w:rsidRPr="005649D2">
        <w:rPr>
          <w:rFonts w:ascii="Times New Roman" w:hAnsi="Times New Roman" w:cs="Times New Roman"/>
        </w:rPr>
        <w:t>– liczba uzyskanych punktów w kryterium nr 3 „jakość oferowanych opon”</w:t>
      </w:r>
    </w:p>
    <w:p w:rsidR="005649D2" w:rsidRPr="005649D2" w:rsidRDefault="005649D2" w:rsidP="005649D2">
      <w:pPr>
        <w:autoSpaceDE w:val="0"/>
        <w:autoSpaceDN w:val="0"/>
        <w:adjustRightInd w:val="0"/>
        <w:spacing w:after="0"/>
        <w:rPr>
          <w:rFonts w:ascii="Times New Roman" w:hAnsi="Times New Roman" w:cs="Times New Roman"/>
        </w:rPr>
      </w:pPr>
      <w:r w:rsidRPr="005649D2">
        <w:rPr>
          <w:rFonts w:ascii="Times New Roman" w:hAnsi="Times New Roman" w:cs="Times New Roman"/>
          <w:b/>
        </w:rPr>
        <w:t>T</w:t>
      </w:r>
      <w:r w:rsidRPr="005649D2">
        <w:rPr>
          <w:rFonts w:ascii="Times New Roman" w:hAnsi="Times New Roman" w:cs="Times New Roman"/>
        </w:rPr>
        <w:t xml:space="preserve"> – liczba uzyskanych punktów w kryterium nr 4 „ termin realizacji zamówień jednostkowych”</w:t>
      </w:r>
    </w:p>
    <w:p w:rsidR="00F058DD" w:rsidRPr="00F058DD" w:rsidRDefault="00F058DD" w:rsidP="00F058DD">
      <w:pPr>
        <w:autoSpaceDE w:val="0"/>
        <w:autoSpaceDN w:val="0"/>
        <w:adjustRightInd w:val="0"/>
        <w:spacing w:after="0" w:line="240" w:lineRule="auto"/>
        <w:rPr>
          <w:rFonts w:ascii="Times New Roman" w:eastAsia="Times New Roman" w:hAnsi="Times New Roman" w:cs="Times New Roman"/>
          <w:sz w:val="12"/>
          <w:szCs w:val="12"/>
          <w:lang w:eastAsia="pl-PL"/>
        </w:rPr>
      </w:pP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Punktacja przyznawana ofertom będzie liczona z dokładnością do dwóch miejsc po przecinku. Najwyższa liczba punktów wyznaczy najkorzystniejszą ofertę. </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Zamawiający udzieli zamówienia Wykonawcy, którego oferta odpowiadać będzie wszystkim wymaganiom przedstawionym w ustawie </w:t>
      </w:r>
      <w:proofErr w:type="spellStart"/>
      <w:r w:rsidRPr="00F058DD">
        <w:rPr>
          <w:rFonts w:ascii="Times New Roman" w:eastAsia="Calibri" w:hAnsi="Times New Roman" w:cs="Times New Roman"/>
          <w:lang w:eastAsia="pl-PL"/>
        </w:rPr>
        <w:t>Pzp</w:t>
      </w:r>
      <w:proofErr w:type="spellEnd"/>
      <w:r w:rsidRPr="00F058DD">
        <w:rPr>
          <w:rFonts w:ascii="Times New Roman" w:eastAsia="Calibri" w:hAnsi="Times New Roman" w:cs="Times New Roman"/>
          <w:lang w:eastAsia="pl-PL"/>
        </w:rPr>
        <w:t xml:space="preserve">, oraz w SWZ i zostanie oceniona jako najkorzystniejsza w oparciu o podane kryteria wyboru. </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F058DD">
        <w:rPr>
          <w:rFonts w:ascii="Times New Roman" w:eastAsia="Calibri" w:hAnsi="Times New Roman" w:cs="Times New Roman"/>
          <w:lang w:eastAsia="pl-PL"/>
        </w:rPr>
        <w:br/>
        <w:t>w kryterium o najwyższej wadze.</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Jeżeli oferty otrzymają taką samą ocenę w kryterium o najwyższej wadze, Zamawiający wybierze ofertę z najniższą ceną.</w:t>
      </w:r>
    </w:p>
    <w:p w:rsidR="00F058DD" w:rsidRPr="00F058DD" w:rsidRDefault="00F058DD" w:rsidP="00F058DD">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F058DD">
        <w:rPr>
          <w:rFonts w:ascii="Times New Roman" w:eastAsia="Calibri" w:hAnsi="Times New Roman" w:cs="Times New Roman"/>
          <w:lang w:eastAsia="pl-PL"/>
        </w:rPr>
        <w:t xml:space="preserve">Jeżeli Zamawiający nie będzie mógł dokonać wyboru oferty w sposób, o którym mowa </w:t>
      </w:r>
      <w:r w:rsidRPr="00F058DD">
        <w:rPr>
          <w:rFonts w:ascii="Times New Roman" w:eastAsia="Calibri" w:hAnsi="Times New Roman" w:cs="Times New Roman"/>
          <w:lang w:eastAsia="pl-PL"/>
        </w:rPr>
        <w:br/>
        <w:t>w ust. 5, wezwie Wykonawców, którzy złożyli te oferty, do złożenia w terminie określonym przez Zamawiającego ofert dodatkowych zawierających nową cenę.</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lang w:eastAsia="pl-PL"/>
        </w:rPr>
      </w:pPr>
      <w:r w:rsidRPr="005877F1">
        <w:rPr>
          <w:rFonts w:ascii="Times New Roman" w:eastAsia="Calibri" w:hAnsi="Times New Roman" w:cs="Times New Roman"/>
          <w:b/>
          <w:bCs/>
          <w:lang w:eastAsia="pl-PL"/>
        </w:rPr>
        <w:t>XVII. INFORMACJE O FORMALNOŚCIACH, JAKIE POWINNY BYĆ DOPEŁNIONE PO WYBORZE OFERTY W CELU ZAWARCIA UMOWY W SPRAWIE ZAMÓWIENIA PUBLICZNEGO.</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 xml:space="preserve">Z wybranym w drodze postępowania o udzielenie zamówienia publicznego Wykonawcą, który złoży ofertę najkorzystniejszą, zostanie zawarta umowa  zgodnie z postanowieniami </w:t>
      </w:r>
      <w:proofErr w:type="spellStart"/>
      <w:r w:rsidRPr="005877F1">
        <w:rPr>
          <w:rFonts w:ascii="Times New Roman" w:eastAsia="Arial Unicode MS" w:hAnsi="Times New Roman" w:cs="Times New Roman"/>
          <w:lang w:eastAsia="pl-PL"/>
        </w:rPr>
        <w:t>Pzp</w:t>
      </w:r>
      <w:proofErr w:type="spellEnd"/>
      <w:r w:rsidRPr="005877F1">
        <w:rPr>
          <w:rFonts w:ascii="Times New Roman" w:eastAsia="Arial Unicode MS" w:hAnsi="Times New Roman" w:cs="Times New Roman"/>
          <w:lang w:eastAsia="pl-PL"/>
        </w:rPr>
        <w:t>,</w:t>
      </w:r>
      <w:r w:rsidRPr="005877F1">
        <w:rPr>
          <w:rFonts w:ascii="Times New Roman" w:eastAsia="Arial Unicode MS" w:hAnsi="Times New Roman" w:cs="Times New Roman"/>
          <w:i/>
          <w:szCs w:val="20"/>
          <w:lang w:eastAsia="pl-PL"/>
        </w:rPr>
        <w:t xml:space="preserve"> </w:t>
      </w:r>
      <w:r w:rsidRPr="005877F1">
        <w:rPr>
          <w:rFonts w:ascii="Times New Roman" w:eastAsia="Arial Unicode MS" w:hAnsi="Times New Roman" w:cs="Times New Roman"/>
          <w:lang w:eastAsia="pl-PL"/>
        </w:rPr>
        <w:t>z wymogami Kodeksu cywilnego oraz warunkami niniejszej SWZ.</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color w:val="FF0000"/>
          <w:lang w:eastAsia="pl-PL"/>
        </w:rPr>
      </w:pPr>
      <w:r w:rsidRPr="005877F1">
        <w:rPr>
          <w:rFonts w:ascii="Times New Roman" w:eastAsia="Arial Unicode MS" w:hAnsi="Times New Roman" w:cs="Times New Roman"/>
          <w:lang w:eastAsia="pl-PL"/>
        </w:rPr>
        <w:t xml:space="preserve">Projekt umowy, jaka zostanie zawarta z Wykonawcą, którego oferta zostanie uznana za najkorzystniejszą, stanowi </w:t>
      </w:r>
      <w:r w:rsidRPr="005877F1">
        <w:rPr>
          <w:rFonts w:ascii="Times New Roman" w:eastAsia="Arial Unicode MS" w:hAnsi="Times New Roman" w:cs="Times New Roman"/>
          <w:b/>
          <w:bCs/>
          <w:lang w:eastAsia="pl-PL"/>
        </w:rPr>
        <w:t xml:space="preserve">załącznik nr </w:t>
      </w:r>
      <w:r w:rsidR="00071531">
        <w:rPr>
          <w:rFonts w:ascii="Times New Roman" w:eastAsia="Arial Unicode MS" w:hAnsi="Times New Roman" w:cs="Times New Roman"/>
          <w:b/>
          <w:bCs/>
          <w:lang w:eastAsia="pl-PL"/>
        </w:rPr>
        <w:t>3</w:t>
      </w:r>
      <w:bookmarkStart w:id="0" w:name="_GoBack"/>
      <w:bookmarkEnd w:id="0"/>
      <w:r w:rsidRPr="005877F1">
        <w:rPr>
          <w:rFonts w:ascii="Times New Roman" w:eastAsia="Arial Unicode MS" w:hAnsi="Times New Roman" w:cs="Times New Roman"/>
          <w:b/>
          <w:bCs/>
          <w:lang w:eastAsia="pl-PL"/>
        </w:rPr>
        <w:t xml:space="preserve"> SWZ</w:t>
      </w:r>
      <w:r w:rsidRPr="005877F1">
        <w:rPr>
          <w:rFonts w:ascii="Times New Roman" w:eastAsia="Arial Unicode MS" w:hAnsi="Times New Roman" w:cs="Times New Roman"/>
          <w:lang w:eastAsia="pl-PL"/>
        </w:rPr>
        <w:t>.</w:t>
      </w:r>
    </w:p>
    <w:p w:rsidR="005877F1" w:rsidRPr="005877F1" w:rsidRDefault="005877F1" w:rsidP="005877F1">
      <w:pPr>
        <w:numPr>
          <w:ilvl w:val="0"/>
          <w:numId w:val="4"/>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5877F1">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5877F1" w:rsidRPr="005877F1" w:rsidRDefault="005877F1" w:rsidP="005877F1">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b/>
          <w:lang w:eastAsia="pl-PL"/>
        </w:rPr>
      </w:pPr>
      <w:r w:rsidRPr="005877F1">
        <w:rPr>
          <w:rFonts w:ascii="Times New Roman" w:eastAsia="Calibri" w:hAnsi="Times New Roman" w:cs="Times New Roman"/>
          <w:lang w:eastAsia="pl-PL"/>
        </w:rPr>
        <w:t xml:space="preserve">Zmiana postanowień zawartej umowy w stosunku do treści oferty możliwa jest w przypadkach          i na zasadach określonych w projekcie umowy. </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sz w:val="16"/>
          <w:szCs w:val="16"/>
          <w:lang w:eastAsia="pl-PL"/>
        </w:rPr>
      </w:pPr>
      <w:r w:rsidRPr="005877F1">
        <w:rPr>
          <w:rFonts w:ascii="Times New Roman" w:eastAsia="Arial Unicode MS" w:hAnsi="Times New Roman" w:cs="Times New Roman"/>
          <w:lang w:eastAsia="pl-PL"/>
        </w:rPr>
        <w:t xml:space="preserve">Wykonawca zostanie poinformowany o miejscu i  terminie zawarcia umowy. </w:t>
      </w:r>
    </w:p>
    <w:p w:rsidR="005877F1" w:rsidRPr="005877F1" w:rsidRDefault="005877F1" w:rsidP="005877F1">
      <w:pPr>
        <w:numPr>
          <w:ilvl w:val="0"/>
          <w:numId w:val="4"/>
        </w:numPr>
        <w:autoSpaceDE w:val="0"/>
        <w:autoSpaceDN w:val="0"/>
        <w:adjustRightInd w:val="0"/>
        <w:spacing w:after="0" w:line="240" w:lineRule="auto"/>
        <w:ind w:left="425" w:hanging="425"/>
        <w:jc w:val="both"/>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W przypadku wyboru oferty złożonej przez Wykonawców wspólnie ubiegających się </w:t>
      </w:r>
      <w:r w:rsidRPr="005877F1">
        <w:rPr>
          <w:rFonts w:ascii="Times New Roman" w:eastAsia="Calibri" w:hAnsi="Times New Roman" w:cs="Times New Roman"/>
          <w:lang w:eastAsia="pl-PL"/>
        </w:rPr>
        <w:b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EB295E" w:rsidRDefault="00EB295E"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896CFA" w:rsidRDefault="00896CFA"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896CFA" w:rsidRDefault="00896CFA"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lastRenderedPageBreak/>
        <w:t>XVIII. WYMAGANIA DOTYCZĄCE ZABEZPIECZENIA NALEŻYTEGO WYKONANIA UMOWY.</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Cs/>
          <w:lang w:eastAsia="pl-PL"/>
        </w:rPr>
      </w:pPr>
      <w:r w:rsidRPr="005877F1">
        <w:rPr>
          <w:rFonts w:ascii="Times New Roman" w:eastAsia="Calibri" w:hAnsi="Times New Roman" w:cs="Times New Roman"/>
          <w:bCs/>
          <w:lang w:eastAsia="pl-PL"/>
        </w:rPr>
        <w:t>Zamawiający nie wymaga wniesienia zabezpieczenia należytego wykonania umowy.</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XIX. POUCZENIE O ŚRODKACH OCHRONY PRAWNEJ.</w:t>
      </w:r>
    </w:p>
    <w:p w:rsidR="005877F1" w:rsidRPr="005877F1" w:rsidRDefault="005877F1" w:rsidP="00100DE0">
      <w:pPr>
        <w:numPr>
          <w:ilvl w:val="6"/>
          <w:numId w:val="81"/>
        </w:numPr>
        <w:autoSpaceDE w:val="0"/>
        <w:autoSpaceDN w:val="0"/>
        <w:adjustRightInd w:val="0"/>
        <w:spacing w:after="0" w:line="240" w:lineRule="auto"/>
        <w:ind w:left="426"/>
        <w:contextualSpacing/>
        <w:jc w:val="both"/>
        <w:rPr>
          <w:rFonts w:ascii="Times New Roman" w:hAnsi="Times New Roman" w:cs="Times New Roman"/>
          <w:szCs w:val="24"/>
        </w:rPr>
      </w:pPr>
      <w:r w:rsidRPr="005877F1">
        <w:rPr>
          <w:rFonts w:ascii="Times New Roman" w:hAnsi="Times New Roman" w:cs="Times New Roman"/>
          <w:color w:val="000000"/>
          <w:szCs w:val="24"/>
        </w:rPr>
        <w:t xml:space="preserve">Środki ochrony prawnej przysługują wykonawcy, oraz innemu podmiotowi, jeżeli ma lub miał interes w uzyskaniu zamówienia </w:t>
      </w:r>
      <w:r w:rsidRPr="005877F1">
        <w:rPr>
          <w:rFonts w:ascii="Times New Roman" w:hAnsi="Times New Roman" w:cs="Times New Roman"/>
          <w:szCs w:val="24"/>
        </w:rPr>
        <w:t xml:space="preserve">oraz poniósł lub może ponieść szkodę w wyniku naruszenia przez zamawiającego przepisów ustawy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 xml:space="preserve"> – zgodnie z zasadami określonymi w Dziale IX ustawy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w:t>
      </w:r>
    </w:p>
    <w:p w:rsidR="005877F1" w:rsidRPr="005877F1" w:rsidRDefault="005877F1" w:rsidP="00100DE0">
      <w:pPr>
        <w:numPr>
          <w:ilvl w:val="0"/>
          <w:numId w:val="81"/>
        </w:numPr>
        <w:autoSpaceDE w:val="0"/>
        <w:autoSpaceDN w:val="0"/>
        <w:adjustRightInd w:val="0"/>
        <w:spacing w:after="0" w:line="240" w:lineRule="auto"/>
        <w:ind w:left="426" w:hanging="357"/>
        <w:contextualSpacing/>
        <w:jc w:val="both"/>
        <w:rPr>
          <w:rFonts w:ascii="Times New Roman" w:hAnsi="Times New Roman" w:cs="Times New Roman"/>
          <w:szCs w:val="24"/>
        </w:rPr>
      </w:pPr>
      <w:r w:rsidRPr="005877F1">
        <w:rPr>
          <w:rFonts w:ascii="Times New Roman" w:hAnsi="Times New Roman" w:cs="Times New Roman"/>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 xml:space="preserve"> oraz Rzecznikowi Małych i Średnich Przedsiębiorców. </w:t>
      </w:r>
    </w:p>
    <w:p w:rsidR="005877F1" w:rsidRPr="005877F1" w:rsidRDefault="005877F1" w:rsidP="00100DE0">
      <w:pPr>
        <w:numPr>
          <w:ilvl w:val="0"/>
          <w:numId w:val="81"/>
        </w:numPr>
        <w:autoSpaceDE w:val="0"/>
        <w:autoSpaceDN w:val="0"/>
        <w:adjustRightInd w:val="0"/>
        <w:spacing w:after="0" w:line="240" w:lineRule="auto"/>
        <w:ind w:left="426" w:hanging="357"/>
        <w:contextualSpacing/>
        <w:jc w:val="both"/>
        <w:rPr>
          <w:rFonts w:ascii="Times New Roman" w:hAnsi="Times New Roman" w:cs="Times New Roman"/>
          <w:szCs w:val="24"/>
        </w:rPr>
      </w:pPr>
      <w:r w:rsidRPr="005877F1">
        <w:rPr>
          <w:rFonts w:ascii="Times New Roman" w:hAnsi="Times New Roman" w:cs="Times New Roman"/>
          <w:szCs w:val="24"/>
        </w:rPr>
        <w:t xml:space="preserve">Odwołanie przysługuje na: </w:t>
      </w:r>
    </w:p>
    <w:p w:rsidR="005877F1" w:rsidRPr="005877F1" w:rsidRDefault="005877F1" w:rsidP="005877F1">
      <w:pPr>
        <w:numPr>
          <w:ilvl w:val="2"/>
          <w:numId w:val="3"/>
        </w:numPr>
        <w:autoSpaceDE w:val="0"/>
        <w:autoSpaceDN w:val="0"/>
        <w:adjustRightInd w:val="0"/>
        <w:spacing w:after="0" w:line="240" w:lineRule="auto"/>
        <w:ind w:left="851" w:hanging="357"/>
        <w:contextualSpacing/>
        <w:jc w:val="both"/>
        <w:rPr>
          <w:rFonts w:ascii="Times New Roman" w:hAnsi="Times New Roman" w:cs="Times New Roman"/>
          <w:szCs w:val="24"/>
        </w:rPr>
      </w:pPr>
      <w:r w:rsidRPr="005877F1">
        <w:rPr>
          <w:rFonts w:ascii="Times New Roman" w:hAnsi="Times New Roman" w:cs="Times New Roman"/>
          <w:szCs w:val="24"/>
        </w:rPr>
        <w:t xml:space="preserve">niezgodną z przepisami ustawy czynność Zamawiającego, podjętą w postępowaniu o udzielenie zamówienia, o zawarcie umowy ramowej, dynamicznym systemie zakupów, systemie kwalifikowania wykonawcy lub konkursie, w tym na projektowane postanowienie umowy; </w:t>
      </w:r>
    </w:p>
    <w:p w:rsidR="005877F1" w:rsidRPr="005877F1" w:rsidRDefault="005877F1" w:rsidP="005877F1">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 xml:space="preserve">zaniechanie czynności w postępowaniu o udzielenie zamówienia, o zawarcie umowy ramowej, dynamicznym systemie zakupów, systemie kwalifikowania wykonawcy lub konkursie, do której Zamawiający był obowiązany na podstawie ustawy; </w:t>
      </w:r>
    </w:p>
    <w:p w:rsidR="005877F1" w:rsidRPr="005877F1" w:rsidRDefault="005877F1" w:rsidP="005877F1">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color w:val="000000"/>
        </w:rPr>
        <w:t xml:space="preserve">zaniechanie przeprowadzenia postępowania o udzielenie zamówienia lub zorganizowania konkursu na podstawie ustawy, mimo że zamawiający był do tego obowiązany. </w:t>
      </w:r>
    </w:p>
    <w:p w:rsidR="005877F1" w:rsidRPr="005877F1" w:rsidRDefault="005877F1" w:rsidP="00100DE0">
      <w:pPr>
        <w:numPr>
          <w:ilvl w:val="0"/>
          <w:numId w:val="81"/>
        </w:numPr>
        <w:autoSpaceDE w:val="0"/>
        <w:autoSpaceDN w:val="0"/>
        <w:adjustRightInd w:val="0"/>
        <w:spacing w:after="0" w:line="240" w:lineRule="auto"/>
        <w:ind w:left="426"/>
        <w:contextualSpacing/>
        <w:jc w:val="both"/>
        <w:rPr>
          <w:rFonts w:ascii="Times New Roman" w:hAnsi="Times New Roman" w:cs="Times New Roman"/>
          <w:szCs w:val="24"/>
        </w:rPr>
      </w:pPr>
      <w:r w:rsidRPr="005877F1">
        <w:rPr>
          <w:rFonts w:ascii="Times New Roman" w:hAnsi="Times New Roman" w:cs="Times New Roman"/>
          <w:szCs w:val="24"/>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5877F1" w:rsidRPr="005877F1" w:rsidRDefault="005877F1" w:rsidP="00100DE0">
      <w:pPr>
        <w:numPr>
          <w:ilvl w:val="0"/>
          <w:numId w:val="81"/>
        </w:numPr>
        <w:autoSpaceDE w:val="0"/>
        <w:autoSpaceDN w:val="0"/>
        <w:adjustRightInd w:val="0"/>
        <w:spacing w:after="0" w:line="240" w:lineRule="auto"/>
        <w:ind w:left="426" w:hanging="284"/>
        <w:contextualSpacing/>
        <w:jc w:val="both"/>
        <w:rPr>
          <w:rFonts w:ascii="Times New Roman" w:hAnsi="Times New Roman" w:cs="Times New Roman"/>
          <w:szCs w:val="24"/>
        </w:rPr>
      </w:pPr>
      <w:r w:rsidRPr="005877F1">
        <w:rPr>
          <w:rFonts w:ascii="Times New Roman" w:hAnsi="Times New Roman" w:cs="Times New Roman"/>
          <w:szCs w:val="24"/>
        </w:rPr>
        <w:t xml:space="preserve">Odwołanie wnosi się w terminie: </w:t>
      </w:r>
    </w:p>
    <w:p w:rsidR="005877F1" w:rsidRPr="005877F1" w:rsidRDefault="005877F1" w:rsidP="00100DE0">
      <w:pPr>
        <w:numPr>
          <w:ilvl w:val="0"/>
          <w:numId w:val="82"/>
        </w:numPr>
        <w:autoSpaceDE w:val="0"/>
        <w:autoSpaceDN w:val="0"/>
        <w:adjustRightInd w:val="0"/>
        <w:spacing w:after="0" w:line="240" w:lineRule="auto"/>
        <w:ind w:left="851" w:hanging="425"/>
        <w:contextualSpacing/>
        <w:jc w:val="both"/>
        <w:rPr>
          <w:rFonts w:ascii="Times New Roman" w:hAnsi="Times New Roman" w:cs="Times New Roman"/>
          <w:szCs w:val="24"/>
        </w:rPr>
      </w:pPr>
      <w:r w:rsidRPr="005877F1">
        <w:rPr>
          <w:rFonts w:ascii="Times New Roman" w:hAnsi="Times New Roman" w:cs="Times New Roman"/>
          <w:szCs w:val="24"/>
        </w:rPr>
        <w:t>5 dni od dnia przekazania informacji o czynności zamawiającego stanowiącej podstawę jego wniesienia, jeżeli informacja została przekazana przy użyciu środków komunikacji elektronicznej;</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 xml:space="preserve">10 dni od dnia przekazania informacji o czynności zamawiającego stanowiącej podstawę jego wniesienia, jeżeli informacja została przekazana w sposób inny niż określony </w:t>
      </w:r>
      <w:r w:rsidRPr="005877F1">
        <w:rPr>
          <w:rFonts w:ascii="Times New Roman" w:hAnsi="Times New Roman" w:cs="Times New Roman"/>
          <w:szCs w:val="24"/>
        </w:rPr>
        <w:br/>
        <w:t xml:space="preserve">w pkt 1). </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5 dni od dnia zamieszczenia ogłoszenia w Biuletynie Zamówień Publicznych lub zamieszczenia dokumentów zamówienia na stronie internetowej wobec treści ogłoszenia o zamówieniu lub wobec treści dokumentów zamówienia;</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5877F1" w:rsidRPr="005877F1" w:rsidRDefault="005877F1" w:rsidP="00100DE0">
      <w:pPr>
        <w:numPr>
          <w:ilvl w:val="0"/>
          <w:numId w:val="81"/>
        </w:numPr>
        <w:autoSpaceDE w:val="0"/>
        <w:autoSpaceDN w:val="0"/>
        <w:adjustRightInd w:val="0"/>
        <w:spacing w:after="0" w:line="240" w:lineRule="auto"/>
        <w:ind w:left="426" w:hanging="284"/>
        <w:contextualSpacing/>
        <w:jc w:val="both"/>
        <w:rPr>
          <w:rFonts w:ascii="Times New Roman" w:hAnsi="Times New Roman" w:cs="Times New Roman"/>
          <w:szCs w:val="24"/>
        </w:rPr>
      </w:pPr>
      <w:r w:rsidRPr="005877F1">
        <w:rPr>
          <w:rFonts w:ascii="Times New Roman" w:hAnsi="Times New Roman" w:cs="Times New Roman"/>
          <w:szCs w:val="24"/>
        </w:rPr>
        <w:t>Jeżeli Zamawiający nie przesłał Wykonawcy zawiadomienia o wyborze najkorzystniejszej oferty odwołanie wnosi się nie później niż w terminie:</w:t>
      </w:r>
    </w:p>
    <w:p w:rsidR="005877F1" w:rsidRPr="005877F1" w:rsidRDefault="005877F1" w:rsidP="005877F1">
      <w:pPr>
        <w:autoSpaceDE w:val="0"/>
        <w:autoSpaceDN w:val="0"/>
        <w:adjustRightInd w:val="0"/>
        <w:spacing w:after="0" w:line="240" w:lineRule="auto"/>
        <w:ind w:left="720" w:hanging="294"/>
        <w:contextualSpacing/>
        <w:jc w:val="both"/>
        <w:rPr>
          <w:rFonts w:ascii="Times New Roman" w:hAnsi="Times New Roman" w:cs="Times New Roman"/>
          <w:szCs w:val="24"/>
        </w:rPr>
      </w:pPr>
      <w:r w:rsidRPr="005877F1">
        <w:rPr>
          <w:rFonts w:ascii="Times New Roman" w:hAnsi="Times New Roman" w:cs="Times New Roman"/>
          <w:szCs w:val="24"/>
        </w:rPr>
        <w:t>a) 15 dni od dnia zamieszczenia w Biuletynie Zamówień Publicznych ogłoszenia o wyniku postępowania;</w:t>
      </w:r>
    </w:p>
    <w:p w:rsidR="005877F1" w:rsidRPr="005877F1" w:rsidRDefault="005877F1" w:rsidP="005877F1">
      <w:pPr>
        <w:autoSpaceDE w:val="0"/>
        <w:autoSpaceDN w:val="0"/>
        <w:adjustRightInd w:val="0"/>
        <w:spacing w:after="0" w:line="240" w:lineRule="auto"/>
        <w:ind w:left="720" w:hanging="294"/>
        <w:contextualSpacing/>
        <w:jc w:val="both"/>
        <w:rPr>
          <w:rFonts w:ascii="Times New Roman" w:hAnsi="Times New Roman" w:cs="Times New Roman"/>
          <w:szCs w:val="24"/>
        </w:rPr>
      </w:pPr>
      <w:r w:rsidRPr="005877F1">
        <w:rPr>
          <w:rFonts w:ascii="Times New Roman" w:hAnsi="Times New Roman" w:cs="Times New Roman"/>
          <w:szCs w:val="24"/>
        </w:rPr>
        <w:t>b) 1 miesiąca od dnia zawarcia umowy, jeżeli Zamawiający nie zamieścił w Biuletynie Zamówień Publicznych ogłoszenia o wyniku postępowania.</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Na orzeczenie Izby oraz postanowienie Prezesa Izby, o którym mowa w art. 519 ust. 1 ustawy PZP, stronom oraz uczestnikom postępowania odwoławczego przysługuje skarga do sądu.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W postępowaniu toczącym się wskutek wniesienia skargi stosuje się odpowiednio przepisy ustawy z dnia 17 listopada 1964 r. - Kodeks postępowania cywilnego o apelacji, jeżeli przepisy </w:t>
      </w:r>
      <w:proofErr w:type="spellStart"/>
      <w:r w:rsidRPr="005877F1">
        <w:rPr>
          <w:rFonts w:ascii="Times New Roman" w:hAnsi="Times New Roman" w:cs="Times New Roman"/>
          <w:szCs w:val="24"/>
        </w:rPr>
        <w:t>Pzp</w:t>
      </w:r>
      <w:proofErr w:type="spellEnd"/>
      <w:r w:rsidRPr="005877F1">
        <w:rPr>
          <w:rFonts w:ascii="Times New Roman" w:hAnsi="Times New Roman" w:cs="Times New Roman"/>
          <w:szCs w:val="24"/>
        </w:rPr>
        <w:t xml:space="preserve"> nie stanowią inaczej.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Skargę wnosi się do Sądu Okręgowego w Warszawie - sądu zamówień publicznych, zwanego dalej "sądem zamówień publicznych".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Prezes Izby przekazuje skargę wraz z aktami postępowania odwoławczego do sądu zamówień publicznych w terminie 7 dni od dnia jej otrzymania.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eastAsia="Calibri" w:hAnsi="Times New Roman" w:cs="Times New Roman"/>
          <w:szCs w:val="24"/>
        </w:rPr>
        <w:lastRenderedPageBreak/>
        <w:t xml:space="preserve">Szczegółowe informacje dotyczące środków ochrony prawnej określone są w Dziale IX „Środki ochrony prawnej” ustawy </w:t>
      </w:r>
      <w:proofErr w:type="spellStart"/>
      <w:r w:rsidRPr="005877F1">
        <w:rPr>
          <w:rFonts w:ascii="Times New Roman" w:eastAsia="Calibri" w:hAnsi="Times New Roman" w:cs="Times New Roman"/>
          <w:szCs w:val="24"/>
        </w:rPr>
        <w:t>Pzp</w:t>
      </w:r>
      <w:proofErr w:type="spellEnd"/>
      <w:r w:rsidRPr="005877F1">
        <w:rPr>
          <w:rFonts w:ascii="Times New Roman" w:eastAsia="Calibri" w:hAnsi="Times New Roman" w:cs="Times New Roman"/>
          <w:szCs w:val="24"/>
        </w:rPr>
        <w:t>.</w:t>
      </w:r>
    </w:p>
    <w:p w:rsidR="005877F1" w:rsidRPr="005877F1" w:rsidRDefault="005877F1" w:rsidP="005877F1">
      <w:pPr>
        <w:autoSpaceDE w:val="0"/>
        <w:autoSpaceDN w:val="0"/>
        <w:adjustRightInd w:val="0"/>
        <w:spacing w:after="0" w:line="240" w:lineRule="auto"/>
        <w:rPr>
          <w:rFonts w:ascii="Times New Roman" w:hAnsi="Times New Roman" w:cs="Times New Roman"/>
          <w:b/>
          <w:color w:val="000000"/>
        </w:rPr>
      </w:pPr>
    </w:p>
    <w:p w:rsidR="005877F1" w:rsidRPr="005877F1" w:rsidRDefault="005877F1" w:rsidP="005877F1">
      <w:pPr>
        <w:autoSpaceDE w:val="0"/>
        <w:autoSpaceDN w:val="0"/>
        <w:adjustRightInd w:val="0"/>
        <w:spacing w:after="0" w:line="240" w:lineRule="auto"/>
        <w:rPr>
          <w:rFonts w:ascii="Times New Roman" w:hAnsi="Times New Roman" w:cs="Times New Roman"/>
          <w:b/>
          <w:color w:val="000000"/>
        </w:rPr>
      </w:pPr>
      <w:r w:rsidRPr="005877F1">
        <w:rPr>
          <w:rFonts w:ascii="Times New Roman" w:hAnsi="Times New Roman" w:cs="Times New Roman"/>
          <w:b/>
          <w:color w:val="000000"/>
        </w:rPr>
        <w:t>XX. REGULACJE RODO.</w:t>
      </w:r>
    </w:p>
    <w:p w:rsidR="005877F1" w:rsidRPr="005877F1" w:rsidRDefault="005877F1" w:rsidP="005877F1">
      <w:pPr>
        <w:autoSpaceDE w:val="0"/>
        <w:autoSpaceDN w:val="0"/>
        <w:adjustRightInd w:val="0"/>
        <w:spacing w:after="0" w:line="240" w:lineRule="auto"/>
        <w:jc w:val="both"/>
        <w:rPr>
          <w:rFonts w:ascii="Times New Roman" w:hAnsi="Times New Roman" w:cs="Times New Roman"/>
          <w:b/>
          <w:color w:val="000000"/>
        </w:rPr>
      </w:pPr>
      <w:r w:rsidRPr="005877F1">
        <w:rPr>
          <w:rFonts w:ascii="Times New Roman" w:eastAsia="Times New Roman" w:hAnsi="Times New Roman" w:cs="Times New Roman"/>
          <w:lang w:eastAsia="pl-PL"/>
        </w:rPr>
        <w:t xml:space="preserve">Zgodnie z art. 13 ust. 1 i 2 </w:t>
      </w:r>
      <w:r w:rsidRPr="005877F1">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877F1">
        <w:rPr>
          <w:rFonts w:ascii="Times New Roman" w:eastAsia="Times New Roman" w:hAnsi="Times New Roman" w:cs="Times New Roman"/>
          <w:lang w:eastAsia="pl-PL"/>
        </w:rPr>
        <w:t xml:space="preserve">dalej „RODO”, informuję, że: </w:t>
      </w:r>
    </w:p>
    <w:p w:rsidR="005877F1" w:rsidRPr="005877F1" w:rsidRDefault="005877F1" w:rsidP="00100DE0">
      <w:pPr>
        <w:numPr>
          <w:ilvl w:val="0"/>
          <w:numId w:val="70"/>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administratorem Pani/Pana danych osobowych jest Komendant Wojewódzki Policji                          w Białymstoku, ul. Sienkiewicza 65, 15-003 Białystok;</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inspektor  ochrony danych osobowych w Komendzie Wojewódzkiej Policji w Białymstoku – dane zostały zamieszczone na stronie BIP KWP w Białymstoku, adres e-mail inspektora danych osobowych: </w:t>
      </w:r>
      <w:hyperlink r:id="rId30" w:history="1">
        <w:r w:rsidRPr="005877F1">
          <w:rPr>
            <w:rFonts w:ascii="Times New Roman" w:eastAsia="Times New Roman" w:hAnsi="Times New Roman" w:cs="Times New Roman"/>
            <w:color w:val="0000FF" w:themeColor="hyperlink"/>
            <w:u w:val="single"/>
            <w:lang w:eastAsia="pl-PL"/>
          </w:rPr>
          <w:t>iod.kwp@bk.policja.gov.pl</w:t>
        </w:r>
      </w:hyperlink>
      <w:r w:rsidRPr="005877F1">
        <w:rPr>
          <w:rFonts w:ascii="Times New Roman" w:eastAsia="Times New Roman" w:hAnsi="Times New Roman" w:cs="Times New Roman"/>
          <w:lang w:eastAsia="pl-PL"/>
        </w:rPr>
        <w:t xml:space="preserve">;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Pani/Pana dane osobowe przetwarzane będą na podstawie art. 6 ust. 1 lit. c, b, f </w:t>
      </w:r>
      <w:r w:rsidRPr="005877F1">
        <w:rPr>
          <w:rFonts w:ascii="Times New Roman" w:eastAsia="Times New Roman" w:hAnsi="Times New Roman" w:cs="Times New Roman"/>
          <w:i/>
          <w:lang w:eastAsia="pl-PL"/>
        </w:rPr>
        <w:t xml:space="preserve"> </w:t>
      </w:r>
      <w:r w:rsidRPr="005877F1">
        <w:rPr>
          <w:rFonts w:ascii="Times New Roman" w:eastAsia="Times New Roman" w:hAnsi="Times New Roman" w:cs="Times New Roman"/>
          <w:lang w:eastAsia="pl-PL"/>
        </w:rPr>
        <w:t xml:space="preserve">RODO w celu </w:t>
      </w:r>
      <w:r w:rsidRPr="005877F1">
        <w:rPr>
          <w:rFonts w:ascii="Times New Roman" w:eastAsia="Calibri" w:hAnsi="Times New Roman" w:cs="Times New Roman"/>
        </w:rPr>
        <w:t xml:space="preserve">związanym </w:t>
      </w:r>
      <w:r w:rsidRPr="005877F1">
        <w:rPr>
          <w:rFonts w:ascii="Times New Roman" w:eastAsia="Calibri" w:hAnsi="Times New Roman" w:cs="Times New Roman"/>
          <w:b/>
        </w:rPr>
        <w:t xml:space="preserve">z prowadzeniem niniejszego postępowania o udzielenie zamówienia publicznego, </w:t>
      </w:r>
      <w:r w:rsidRPr="005877F1">
        <w:rPr>
          <w:rFonts w:ascii="Times New Roman" w:eastAsia="Calibri" w:hAnsi="Times New Roman" w:cs="Times New Roman"/>
        </w:rPr>
        <w:t>w celu prowadzenia analiz związanych z prowadzonym postępowaniem, w celu realizacji zawartej w wyniku postępowania umowy, w celu archiwizacji;</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Podstawę prawną przetwarzania danych osobowych stanowi:</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1) ustawa Prawo zamówień publicznych, wydane na jej podstawie akty wykonawcze, ustawa o rachunkowości, ustawa o finansach publicznych oraz ustawa o narodowym zasobie archiwalnym i archiwach (art. 6 ust. 1 lit c oraz e RODO1),</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2) zamiar zawarcia i realizacji umowy z Wykonawcą będącym osobą fizyczną (art. 6 ust. 1 lit b RODO),</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Zamawiający przetwarza następujące rodzaje danych osobowych:</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1) dane osobowe wykonawcy (będącego osobą fizyczną), którego oferta nie została wybrana - dane podane przez wykonawcę w ofercie, załącznikach do oferty oraz innych dokumentach składanych w postępowaniu o udzielenie zamówienia,</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2) dane osobowe wykonawcy (będącego osobą fizyczną), którego oferta została wybrana               i z którym zawarto umowę – dane podane przez wykonawcę w ofercie i załącznikach do oferty oraz dane podane przy zawieraniu i w trakcie realizacji umowy,</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3) dane osobowe pracowników wykonawców, których oferta nie została wybrana oraz podwykonawców lub podmiotów udostępniających zasoby i ich pracowników– dane</w:t>
      </w:r>
      <w:r w:rsidRPr="005877F1">
        <w:rPr>
          <w:rFonts w:ascii="Times New Roman" w:eastAsia="Calibri" w:hAnsi="Times New Roman" w:cs="Times New Roman"/>
          <w:color w:val="000000" w:themeColor="text1"/>
          <w:sz w:val="24"/>
        </w:rPr>
        <w:t xml:space="preserve"> </w:t>
      </w:r>
      <w:r w:rsidRPr="005877F1">
        <w:rPr>
          <w:rFonts w:ascii="Times New Roman" w:eastAsia="Times New Roman" w:hAnsi="Times New Roman" w:cs="Times New Roman"/>
          <w:color w:val="000000" w:themeColor="text1"/>
          <w:lang w:eastAsia="pl-PL"/>
        </w:rPr>
        <w:t>podane w ofercie i innych dokumentach składanych w postępowaniu o udzielenie zamówienia,</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Zamawiający przetwarza dane osobowe:</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4) dane osobowe wskazane powyżej wykorzystywane do potrzeb analiz związanych                     z realizowanymi zamówieniami publicznymi przetwarzane są w wewnętrznych zasobach </w:t>
      </w:r>
      <w:r w:rsidRPr="005877F1">
        <w:rPr>
          <w:rFonts w:ascii="Times New Roman" w:eastAsia="Times New Roman" w:hAnsi="Times New Roman" w:cs="Times New Roman"/>
          <w:lang w:eastAsia="pl-PL"/>
        </w:rPr>
        <w:lastRenderedPageBreak/>
        <w:t xml:space="preserve">zamawiającego przez okres 15 lat, a następnie podlegają przeglądowi w celu ustalenia, czy nie są już potrzebne do realizacji ww. celu.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5877F1" w:rsidRPr="005877F1" w:rsidRDefault="005877F1" w:rsidP="005877F1">
      <w:pPr>
        <w:spacing w:after="0" w:line="240" w:lineRule="auto"/>
        <w:ind w:left="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posiada Pani/Pan:</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na podstawie art. 16 RODO prawo do sprostowania Pani/Pana danych osobowych </w:t>
      </w:r>
      <w:r w:rsidRPr="005877F1">
        <w:rPr>
          <w:rFonts w:ascii="Times New Roman" w:eastAsia="Times New Roman" w:hAnsi="Times New Roman" w:cs="Times New Roman"/>
          <w:b/>
          <w:vertAlign w:val="superscript"/>
          <w:lang w:eastAsia="pl-PL"/>
        </w:rPr>
        <w:t>*</w:t>
      </w:r>
      <w:r w:rsidRPr="005877F1">
        <w:rPr>
          <w:rFonts w:ascii="Times New Roman" w:eastAsia="Times New Roman" w:hAnsi="Times New Roman" w:cs="Times New Roman"/>
          <w:lang w:eastAsia="pl-PL"/>
        </w:rPr>
        <w:t>;</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5877F1">
        <w:rPr>
          <w:rFonts w:ascii="Times New Roman" w:eastAsia="Calibri" w:hAnsi="Times New Roman" w:cs="Times New Roman"/>
        </w:rPr>
        <w:t>(art. 19 ust. 3 ustawy z dnia 11 września 2019 r. Prawo zamówień publicznych – Dz. U. z 2019 r. poz. 2019 ze zm.);</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nie przysługuje Pani/Panu:</w:t>
      </w:r>
    </w:p>
    <w:p w:rsidR="005877F1" w:rsidRPr="005877F1" w:rsidRDefault="005877F1" w:rsidP="00100DE0">
      <w:pPr>
        <w:numPr>
          <w:ilvl w:val="0"/>
          <w:numId w:val="73"/>
        </w:numPr>
        <w:spacing w:after="0" w:line="240" w:lineRule="auto"/>
        <w:ind w:left="709" w:hanging="283"/>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w związku z art. 17 ust. 3 lit. b, d lub e RODO prawo do usunięcia danych osobowych;</w:t>
      </w:r>
    </w:p>
    <w:p w:rsidR="005877F1" w:rsidRPr="005877F1" w:rsidRDefault="005877F1" w:rsidP="00100DE0">
      <w:pPr>
        <w:numPr>
          <w:ilvl w:val="0"/>
          <w:numId w:val="73"/>
        </w:numPr>
        <w:spacing w:after="0" w:line="240" w:lineRule="auto"/>
        <w:ind w:left="709" w:hanging="283"/>
        <w:contextualSpacing/>
        <w:jc w:val="both"/>
        <w:rPr>
          <w:rFonts w:ascii="Times New Roman" w:eastAsia="Times New Roman" w:hAnsi="Times New Roman" w:cs="Times New Roman"/>
          <w:b/>
          <w:i/>
          <w:lang w:eastAsia="pl-PL"/>
        </w:rPr>
      </w:pPr>
      <w:r w:rsidRPr="005877F1">
        <w:rPr>
          <w:rFonts w:ascii="Times New Roman" w:eastAsia="Times New Roman" w:hAnsi="Times New Roman" w:cs="Times New Roman"/>
          <w:lang w:eastAsia="pl-PL"/>
        </w:rPr>
        <w:t>prawo do przenoszenia danych osobowych, o którym mowa w art. 20 RODO;</w:t>
      </w:r>
    </w:p>
    <w:p w:rsidR="005877F1" w:rsidRPr="005877F1" w:rsidRDefault="005877F1" w:rsidP="00100DE0">
      <w:pPr>
        <w:numPr>
          <w:ilvl w:val="0"/>
          <w:numId w:val="73"/>
        </w:numPr>
        <w:spacing w:after="0" w:line="240" w:lineRule="auto"/>
        <w:ind w:left="709" w:hanging="283"/>
        <w:contextualSpacing/>
        <w:jc w:val="both"/>
        <w:rPr>
          <w:rFonts w:ascii="Arial" w:eastAsia="Calibri" w:hAnsi="Arial" w:cs="Arial"/>
        </w:rPr>
      </w:pPr>
      <w:r w:rsidRPr="005877F1">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RODO.</w:t>
      </w:r>
    </w:p>
    <w:p w:rsidR="005877F1" w:rsidRPr="005877F1" w:rsidRDefault="005877F1" w:rsidP="00100DE0">
      <w:pPr>
        <w:numPr>
          <w:ilvl w:val="0"/>
          <w:numId w:val="70"/>
        </w:numPr>
        <w:spacing w:after="0" w:line="240" w:lineRule="auto"/>
        <w:ind w:left="425" w:hanging="425"/>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5877F1" w:rsidRPr="005877F1" w:rsidRDefault="005877F1" w:rsidP="005877F1">
      <w:pPr>
        <w:spacing w:before="120" w:after="120"/>
        <w:contextualSpacing/>
        <w:jc w:val="both"/>
        <w:rPr>
          <w:rFonts w:ascii="Arial" w:eastAsia="Calibri" w:hAnsi="Arial" w:cs="Arial"/>
        </w:rPr>
      </w:pPr>
      <w:r w:rsidRPr="005877F1">
        <w:rPr>
          <w:rFonts w:ascii="Arial" w:eastAsia="Calibri" w:hAnsi="Arial" w:cs="Arial"/>
        </w:rPr>
        <w:t>___________</w:t>
      </w:r>
    </w:p>
    <w:p w:rsidR="005877F1" w:rsidRPr="005877F1" w:rsidRDefault="005877F1" w:rsidP="005877F1">
      <w:pPr>
        <w:spacing w:after="0" w:line="240" w:lineRule="auto"/>
        <w:contextualSpacing/>
        <w:jc w:val="both"/>
        <w:rPr>
          <w:rFonts w:ascii="Times New Roman" w:eastAsia="Calibri" w:hAnsi="Times New Roman" w:cs="Times New Roman"/>
          <w:i/>
          <w:sz w:val="20"/>
          <w:szCs w:val="20"/>
        </w:rPr>
      </w:pPr>
      <w:r w:rsidRPr="005877F1">
        <w:rPr>
          <w:rFonts w:ascii="Times New Roman" w:eastAsia="Calibri" w:hAnsi="Times New Roman" w:cs="Times New Roman"/>
          <w:b/>
          <w:i/>
          <w:sz w:val="20"/>
          <w:szCs w:val="20"/>
          <w:vertAlign w:val="superscript"/>
        </w:rPr>
        <w:t xml:space="preserve">* </w:t>
      </w:r>
      <w:r w:rsidRPr="005877F1">
        <w:rPr>
          <w:rFonts w:ascii="Times New Roman" w:eastAsia="Calibri" w:hAnsi="Times New Roman" w:cs="Times New Roman"/>
          <w:b/>
          <w:i/>
          <w:sz w:val="20"/>
          <w:szCs w:val="20"/>
        </w:rPr>
        <w:t>Wyjaśnienie:</w:t>
      </w:r>
      <w:r w:rsidRPr="005877F1">
        <w:rPr>
          <w:rFonts w:ascii="Times New Roman" w:eastAsia="Calibri" w:hAnsi="Times New Roman" w:cs="Times New Roman"/>
          <w:i/>
          <w:sz w:val="20"/>
          <w:szCs w:val="20"/>
        </w:rPr>
        <w:t xml:space="preserve"> </w:t>
      </w:r>
      <w:r w:rsidRPr="005877F1">
        <w:rPr>
          <w:rFonts w:ascii="Times New Roman" w:eastAsia="Times New Roman" w:hAnsi="Times New Roman" w:cs="Times New Roman"/>
          <w:i/>
          <w:sz w:val="20"/>
          <w:szCs w:val="20"/>
          <w:lang w:eastAsia="pl-PL"/>
        </w:rPr>
        <w:t xml:space="preserve">skorzystanie z prawa do sprostowania nie może skutkować zmianą </w:t>
      </w:r>
      <w:r w:rsidRPr="005877F1">
        <w:rPr>
          <w:rFonts w:ascii="Times New Roman" w:eastAsia="Calibri" w:hAnsi="Times New Roman" w:cs="Times New Roman"/>
          <w:i/>
          <w:sz w:val="20"/>
          <w:szCs w:val="20"/>
        </w:rPr>
        <w:t>wyniku postępowania</w:t>
      </w:r>
      <w:r w:rsidRPr="005877F1">
        <w:rPr>
          <w:rFonts w:ascii="Times New Roman" w:eastAsia="Calibri" w:hAnsi="Times New Roman" w:cs="Times New Roman"/>
          <w:i/>
          <w:sz w:val="20"/>
          <w:szCs w:val="20"/>
        </w:rPr>
        <w:br/>
        <w:t xml:space="preserve">o udzielenie zamówienia publicznego ani zmianą postanowień umowy w zakresie niezgodnym z ustawą </w:t>
      </w:r>
      <w:proofErr w:type="spellStart"/>
      <w:r w:rsidRPr="005877F1">
        <w:rPr>
          <w:rFonts w:ascii="Times New Roman" w:eastAsia="Calibri" w:hAnsi="Times New Roman" w:cs="Times New Roman"/>
          <w:i/>
          <w:sz w:val="20"/>
          <w:szCs w:val="20"/>
        </w:rPr>
        <w:t>Pzp</w:t>
      </w:r>
      <w:proofErr w:type="spellEnd"/>
      <w:r w:rsidRPr="005877F1">
        <w:rPr>
          <w:rFonts w:ascii="Times New Roman" w:eastAsia="Calibri" w:hAnsi="Times New Roman" w:cs="Times New Roman"/>
          <w:i/>
          <w:sz w:val="20"/>
          <w:szCs w:val="20"/>
        </w:rPr>
        <w:t>.</w:t>
      </w:r>
    </w:p>
    <w:p w:rsidR="005877F1" w:rsidRPr="005877F1" w:rsidRDefault="005877F1" w:rsidP="005877F1">
      <w:pPr>
        <w:spacing w:after="0" w:line="240" w:lineRule="auto"/>
        <w:contextualSpacing/>
        <w:jc w:val="both"/>
        <w:rPr>
          <w:rFonts w:ascii="Times New Roman" w:eastAsia="Times New Roman" w:hAnsi="Times New Roman" w:cs="Times New Roman"/>
          <w:b/>
          <w:u w:val="single"/>
          <w:lang w:eastAsia="ar-SA"/>
        </w:rPr>
      </w:pPr>
      <w:r w:rsidRPr="005877F1">
        <w:rPr>
          <w:rFonts w:ascii="Times New Roman" w:eastAsia="Calibri" w:hAnsi="Times New Roman" w:cs="Times New Roman"/>
          <w:b/>
          <w:i/>
          <w:sz w:val="20"/>
          <w:szCs w:val="20"/>
          <w:vertAlign w:val="superscript"/>
        </w:rPr>
        <w:t xml:space="preserve">** </w:t>
      </w:r>
      <w:r w:rsidRPr="005877F1">
        <w:rPr>
          <w:rFonts w:ascii="Times New Roman" w:eastAsia="Calibri" w:hAnsi="Times New Roman" w:cs="Times New Roman"/>
          <w:b/>
          <w:i/>
          <w:sz w:val="20"/>
          <w:szCs w:val="20"/>
        </w:rPr>
        <w:t>Wyjaśnienie:</w:t>
      </w:r>
      <w:r w:rsidRPr="005877F1">
        <w:rPr>
          <w:rFonts w:ascii="Times New Roman" w:eastAsia="Calibri" w:hAnsi="Times New Roman" w:cs="Times New Roman"/>
          <w:i/>
          <w:sz w:val="20"/>
          <w:szCs w:val="20"/>
        </w:rPr>
        <w:t xml:space="preserve"> prawo do ograniczenia przetwarzania nie ma zastosowania w odniesieniu do </w:t>
      </w:r>
      <w:r w:rsidRPr="005877F1">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ZATWIERDZAM:</w:t>
      </w: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Default="005877F1" w:rsidP="005877F1">
      <w:pPr>
        <w:suppressAutoHyphens/>
        <w:spacing w:after="0" w:line="240" w:lineRule="auto"/>
        <w:rPr>
          <w:rFonts w:ascii="Times New Roman" w:eastAsia="Times New Roman" w:hAnsi="Times New Roman" w:cs="Times New Roman"/>
          <w:b/>
          <w:u w:val="single"/>
          <w:lang w:eastAsia="ar-SA"/>
        </w:rPr>
      </w:pPr>
    </w:p>
    <w:p w:rsidR="00EB295E" w:rsidRDefault="00EB295E" w:rsidP="005877F1">
      <w:pPr>
        <w:suppressAutoHyphens/>
        <w:spacing w:after="0" w:line="240" w:lineRule="auto"/>
        <w:rPr>
          <w:rFonts w:ascii="Times New Roman" w:eastAsia="Times New Roman" w:hAnsi="Times New Roman" w:cs="Times New Roman"/>
          <w:b/>
          <w:u w:val="single"/>
          <w:lang w:eastAsia="ar-SA"/>
        </w:rPr>
      </w:pPr>
    </w:p>
    <w:p w:rsidR="00EB295E" w:rsidRDefault="00EB295E" w:rsidP="005877F1">
      <w:pPr>
        <w:suppressAutoHyphens/>
        <w:spacing w:after="0" w:line="240" w:lineRule="auto"/>
        <w:rPr>
          <w:rFonts w:ascii="Times New Roman" w:eastAsia="Times New Roman" w:hAnsi="Times New Roman" w:cs="Times New Roman"/>
          <w:b/>
          <w:u w:val="single"/>
          <w:lang w:eastAsia="ar-SA"/>
        </w:rPr>
      </w:pPr>
    </w:p>
    <w:p w:rsidR="00EB295E" w:rsidRDefault="00EB295E" w:rsidP="005877F1">
      <w:pPr>
        <w:suppressAutoHyphens/>
        <w:spacing w:after="0" w:line="240" w:lineRule="auto"/>
        <w:rPr>
          <w:rFonts w:ascii="Times New Roman" w:eastAsia="Times New Roman" w:hAnsi="Times New Roman" w:cs="Times New Roman"/>
          <w:b/>
          <w:u w:val="single"/>
          <w:lang w:eastAsia="ar-SA"/>
        </w:rPr>
      </w:pPr>
    </w:p>
    <w:p w:rsidR="00EB295E" w:rsidRDefault="00EB295E" w:rsidP="005877F1">
      <w:pPr>
        <w:suppressAutoHyphens/>
        <w:spacing w:after="0" w:line="240" w:lineRule="auto"/>
        <w:rPr>
          <w:rFonts w:ascii="Times New Roman" w:eastAsia="Times New Roman" w:hAnsi="Times New Roman" w:cs="Times New Roman"/>
          <w:b/>
          <w:u w:val="single"/>
          <w:lang w:eastAsia="ar-SA"/>
        </w:rPr>
      </w:pPr>
    </w:p>
    <w:p w:rsidR="00EB295E" w:rsidRDefault="00EB295E" w:rsidP="005877F1">
      <w:pPr>
        <w:suppressAutoHyphens/>
        <w:spacing w:after="0" w:line="240" w:lineRule="auto"/>
        <w:rPr>
          <w:rFonts w:ascii="Times New Roman" w:eastAsia="Times New Roman" w:hAnsi="Times New Roman" w:cs="Times New Roman"/>
          <w:b/>
          <w:u w:val="single"/>
          <w:lang w:eastAsia="ar-SA"/>
        </w:rPr>
      </w:pPr>
    </w:p>
    <w:p w:rsidR="00EB295E" w:rsidRDefault="00EB295E" w:rsidP="005877F1">
      <w:pPr>
        <w:suppressAutoHyphens/>
        <w:spacing w:after="0" w:line="240" w:lineRule="auto"/>
        <w:rPr>
          <w:rFonts w:ascii="Times New Roman" w:eastAsia="Times New Roman" w:hAnsi="Times New Roman" w:cs="Times New Roman"/>
          <w:b/>
          <w:u w:val="single"/>
          <w:lang w:eastAsia="ar-SA"/>
        </w:rPr>
      </w:pPr>
    </w:p>
    <w:p w:rsidR="00EB295E" w:rsidRDefault="00EB295E" w:rsidP="005877F1">
      <w:pPr>
        <w:suppressAutoHyphens/>
        <w:spacing w:after="0" w:line="240" w:lineRule="auto"/>
        <w:rPr>
          <w:rFonts w:ascii="Times New Roman" w:eastAsia="Times New Roman" w:hAnsi="Times New Roman" w:cs="Times New Roman"/>
          <w:b/>
          <w:u w:val="single"/>
          <w:lang w:eastAsia="ar-SA"/>
        </w:rPr>
      </w:pPr>
    </w:p>
    <w:p w:rsidR="00EB295E" w:rsidRDefault="00EB295E" w:rsidP="005877F1">
      <w:pPr>
        <w:suppressAutoHyphens/>
        <w:spacing w:after="0" w:line="240" w:lineRule="auto"/>
        <w:rPr>
          <w:rFonts w:ascii="Times New Roman" w:eastAsia="Times New Roman" w:hAnsi="Times New Roman" w:cs="Times New Roman"/>
          <w:b/>
          <w:u w:val="single"/>
          <w:lang w:eastAsia="ar-SA"/>
        </w:rPr>
      </w:pPr>
    </w:p>
    <w:p w:rsidR="00EB295E" w:rsidRDefault="00EB295E" w:rsidP="005877F1">
      <w:pPr>
        <w:suppressAutoHyphens/>
        <w:spacing w:after="0" w:line="240" w:lineRule="auto"/>
        <w:rPr>
          <w:rFonts w:ascii="Times New Roman" w:eastAsia="Times New Roman" w:hAnsi="Times New Roman" w:cs="Times New Roman"/>
          <w:b/>
          <w:u w:val="single"/>
          <w:lang w:eastAsia="ar-SA"/>
        </w:rPr>
      </w:pPr>
    </w:p>
    <w:p w:rsidR="00EB295E" w:rsidRDefault="00EB295E" w:rsidP="005877F1">
      <w:pPr>
        <w:suppressAutoHyphens/>
        <w:spacing w:after="0" w:line="240" w:lineRule="auto"/>
        <w:rPr>
          <w:rFonts w:ascii="Times New Roman" w:eastAsia="Times New Roman" w:hAnsi="Times New Roman" w:cs="Times New Roman"/>
          <w:b/>
          <w:u w:val="single"/>
          <w:lang w:eastAsia="ar-SA"/>
        </w:rPr>
      </w:pPr>
    </w:p>
    <w:p w:rsidR="00EB295E" w:rsidRDefault="00EB295E" w:rsidP="005877F1">
      <w:pPr>
        <w:suppressAutoHyphens/>
        <w:spacing w:after="0" w:line="240" w:lineRule="auto"/>
        <w:rPr>
          <w:rFonts w:ascii="Times New Roman" w:eastAsia="Times New Roman" w:hAnsi="Times New Roman" w:cs="Times New Roman"/>
          <w:b/>
          <w:u w:val="single"/>
          <w:lang w:eastAsia="ar-SA"/>
        </w:rPr>
      </w:pPr>
    </w:p>
    <w:p w:rsidR="00EB295E" w:rsidRPr="005877F1" w:rsidRDefault="00EB295E"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lastRenderedPageBreak/>
        <w:t>Załącznik nr 1 SWZ</w:t>
      </w: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FORMULARZ OFERTOWY</w:t>
      </w: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5877F1" w:rsidRPr="005877F1" w:rsidTr="005877F1">
        <w:trPr>
          <w:trHeight w:val="339"/>
        </w:trPr>
        <w:tc>
          <w:tcPr>
            <w:tcW w:w="9003" w:type="dxa"/>
            <w:gridSpan w:val="7"/>
            <w:shd w:val="clear" w:color="auto" w:fill="FFF2CC"/>
            <w:vAlign w:val="center"/>
          </w:tcPr>
          <w:p w:rsidR="005877F1" w:rsidRPr="005877F1" w:rsidRDefault="005877F1" w:rsidP="005877F1">
            <w:pPr>
              <w:spacing w:after="0" w:line="240" w:lineRule="auto"/>
              <w:contextualSpacing/>
              <w:jc w:val="both"/>
              <w:rPr>
                <w:rFonts w:ascii="Times New Roman" w:eastAsia="Calibri" w:hAnsi="Times New Roman" w:cs="Times New Roman"/>
                <w:lang w:eastAsia="pl-PL"/>
              </w:rPr>
            </w:pPr>
            <w:r w:rsidRPr="005877F1">
              <w:rPr>
                <w:rFonts w:ascii="Times New Roman" w:eastAsia="Calibri" w:hAnsi="Times New Roman" w:cs="Times New Roman"/>
                <w:b/>
                <w:lang w:eastAsia="pl-PL"/>
              </w:rPr>
              <w:t>Pełna nazwa Wykonawcy:</w:t>
            </w:r>
            <w:r w:rsidRPr="005877F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5877F1" w:rsidRPr="005877F1" w:rsidTr="005877F1">
        <w:trPr>
          <w:trHeight w:val="687"/>
        </w:trPr>
        <w:tc>
          <w:tcPr>
            <w:tcW w:w="9003" w:type="dxa"/>
            <w:gridSpan w:val="7"/>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241"/>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b/>
                <w:lang w:eastAsia="pl-PL"/>
              </w:rPr>
            </w:pPr>
            <w:r w:rsidRPr="005877F1">
              <w:rPr>
                <w:rFonts w:ascii="Times New Roman" w:eastAsia="Calibri" w:hAnsi="Times New Roman" w:cs="Times New Roman"/>
                <w:b/>
                <w:lang w:eastAsia="pl-PL"/>
              </w:rPr>
              <w:t>Dane Firmy:</w:t>
            </w:r>
            <w:r w:rsidRPr="005877F1">
              <w:rPr>
                <w:rFonts w:ascii="Times New Roman" w:eastAsia="Times New Roman" w:hAnsi="Times New Roman" w:cs="Times New Roman"/>
                <w:b/>
                <w:i/>
                <w:sz w:val="20"/>
                <w:szCs w:val="20"/>
                <w:lang w:eastAsia="ar-SA"/>
              </w:rPr>
              <w:t xml:space="preserve"> </w:t>
            </w:r>
          </w:p>
        </w:tc>
      </w:tr>
      <w:tr w:rsidR="005877F1" w:rsidRPr="005877F1" w:rsidTr="005877F1">
        <w:trPr>
          <w:trHeight w:val="449"/>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Miasto:</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2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Województwo:</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8"/>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Kod pocztowy:</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39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Ulica, nr domu/nr lokalu</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REGON:</w:t>
            </w:r>
          </w:p>
        </w:tc>
        <w:tc>
          <w:tcPr>
            <w:tcW w:w="23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NIP:</w:t>
            </w:r>
          </w:p>
        </w:tc>
        <w:tc>
          <w:tcPr>
            <w:tcW w:w="25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Nr KRS </w:t>
            </w:r>
            <w:r w:rsidRPr="005877F1">
              <w:rPr>
                <w:rFonts w:ascii="Times New Roman" w:eastAsia="Calibri" w:hAnsi="Times New Roman" w:cs="Times New Roman"/>
                <w:i/>
                <w:lang w:eastAsia="pl-PL"/>
              </w:rPr>
              <w:t>(jeżeli dotyczy):</w:t>
            </w: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5"/>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Telefon:</w:t>
            </w:r>
          </w:p>
        </w:tc>
        <w:tc>
          <w:tcPr>
            <w:tcW w:w="23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Faks: </w:t>
            </w:r>
          </w:p>
        </w:tc>
        <w:tc>
          <w:tcPr>
            <w:tcW w:w="25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2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Adres e-mail:</w:t>
            </w: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503"/>
        </w:trPr>
        <w:tc>
          <w:tcPr>
            <w:tcW w:w="9003" w:type="dxa"/>
            <w:gridSpan w:val="7"/>
            <w:shd w:val="clear" w:color="auto" w:fill="DDD9C3"/>
            <w:vAlign w:val="center"/>
          </w:tcPr>
          <w:p w:rsidR="005877F1" w:rsidRPr="005877F1" w:rsidRDefault="005877F1" w:rsidP="005877F1">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5877F1">
              <w:rPr>
                <w:rFonts w:ascii="Times New Roman" w:eastAsia="Calibri" w:hAnsi="Times New Roman" w:cs="Times New Roman"/>
                <w:b/>
                <w:lang w:eastAsia="pl-PL"/>
              </w:rPr>
              <w:t xml:space="preserve"> Rodzaj Wykonawcy (właściwe zaznaczyć):</w:t>
            </w:r>
          </w:p>
          <w:p w:rsidR="005877F1" w:rsidRPr="005877F1" w:rsidRDefault="005877F1" w:rsidP="005877F1">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5877F1">
              <w:rPr>
                <w:rFonts w:ascii="Times New Roman" w:eastAsia="Calibri" w:hAnsi="Times New Roman" w:cs="Times New Roman"/>
                <w:sz w:val="20"/>
                <w:szCs w:val="20"/>
                <w:lang w:eastAsia="pl-PL"/>
              </w:rPr>
              <w:t>(</w:t>
            </w:r>
            <w:r w:rsidRPr="005877F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5877F1" w:rsidRPr="005877F1" w:rsidTr="005877F1">
        <w:trPr>
          <w:trHeight w:val="1691"/>
        </w:trPr>
        <w:tc>
          <w:tcPr>
            <w:tcW w:w="9003" w:type="dxa"/>
            <w:gridSpan w:val="7"/>
            <w:shd w:val="clear" w:color="auto" w:fill="auto"/>
            <w:vAlign w:val="center"/>
          </w:tcPr>
          <w:p w:rsidR="005877F1" w:rsidRPr="005877F1" w:rsidRDefault="005877F1" w:rsidP="005877F1">
            <w:pPr>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mikroprzedsiębiorstwo</w:t>
            </w:r>
            <w:r w:rsidRPr="005877F1">
              <w:rPr>
                <w:rFonts w:ascii="Times New Roman" w:eastAsia="Calibri" w:hAnsi="Times New Roman" w:cs="Times New Roman"/>
                <w:lang w:eastAsia="pl-PL"/>
              </w:rPr>
              <w:t xml:space="preserve">   </w:t>
            </w:r>
            <w:r w:rsidRPr="005877F1">
              <w:rPr>
                <w:rFonts w:ascii="Times New Roman" w:eastAsia="Calibri" w:hAnsi="Times New Roman" w:cs="Times New Roman"/>
                <w:sz w:val="16"/>
                <w:szCs w:val="16"/>
                <w:lang w:eastAsia="pl-PL"/>
              </w:rPr>
              <w:t>(</w:t>
            </w:r>
            <w:r w:rsidRPr="005877F1">
              <w:rPr>
                <w:rFonts w:ascii="Times New Roman" w:eastAsia="Calibri" w:hAnsi="Times New Roman" w:cs="Times New Roman"/>
                <w:i/>
                <w:sz w:val="16"/>
                <w:szCs w:val="16"/>
              </w:rPr>
              <w:t>zatrudnia mniej niż 10 pracowników oraz jego roczny obrót nie</w:t>
            </w:r>
            <w:r w:rsidRPr="005877F1">
              <w:rPr>
                <w:rFonts w:ascii="CIDFont+F2" w:eastAsia="Calibri" w:hAnsi="CIDFont+F2" w:cs="CIDFont+F2"/>
                <w:sz w:val="16"/>
                <w:szCs w:val="16"/>
              </w:rPr>
              <w:t xml:space="preserve"> </w:t>
            </w:r>
            <w:r w:rsidRPr="005877F1">
              <w:rPr>
                <w:rFonts w:ascii="Times New Roman" w:eastAsia="Calibri" w:hAnsi="Times New Roman" w:cs="Times New Roman"/>
                <w:i/>
                <w:sz w:val="16"/>
                <w:szCs w:val="16"/>
              </w:rPr>
              <w:t>przekracza  2  milionów euro</w:t>
            </w:r>
            <w:r w:rsidRPr="005877F1">
              <w:rPr>
                <w:rFonts w:ascii="Times New Roman" w:eastAsia="Calibri" w:hAnsi="Times New Roman" w:cs="Times New Roman"/>
                <w:i/>
                <w:sz w:val="16"/>
                <w:szCs w:val="16"/>
                <w:lang w:eastAsia="pl-PL"/>
              </w:rPr>
              <w:t xml:space="preserve"> )   </w:t>
            </w:r>
          </w:p>
          <w:p w:rsidR="005877F1" w:rsidRPr="005877F1" w:rsidRDefault="005877F1" w:rsidP="005877F1">
            <w:pPr>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w:t>
            </w:r>
            <w:r w:rsidRPr="005877F1">
              <w:rPr>
                <w:rFonts w:ascii="Times New Roman" w:eastAsia="Calibri" w:hAnsi="Times New Roman" w:cs="Times New Roman"/>
                <w:sz w:val="20"/>
                <w:szCs w:val="20"/>
                <w:lang w:eastAsia="pl-PL"/>
              </w:rPr>
              <w:t>małe przedsiębiorstwo</w:t>
            </w:r>
            <w:r w:rsidRPr="005877F1">
              <w:rPr>
                <w:rFonts w:ascii="Times New Roman" w:eastAsia="Calibri" w:hAnsi="Times New Roman" w:cs="Times New Roman"/>
                <w:lang w:eastAsia="pl-PL"/>
              </w:rPr>
              <w:t xml:space="preserve">   (</w:t>
            </w:r>
            <w:r w:rsidRPr="005877F1">
              <w:rPr>
                <w:rFonts w:ascii="Times New Roman" w:eastAsia="Calibri" w:hAnsi="Times New Roman" w:cs="Times New Roman"/>
                <w:i/>
                <w:sz w:val="16"/>
                <w:szCs w:val="16"/>
              </w:rPr>
              <w:t>zatrudnia mniej niż 50 pracowników oraz jego roczny obrót nie przekracza  10  milionów euro)</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i/>
                <w:sz w:val="16"/>
                <w:szCs w:val="16"/>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średnie  przedsiębiorstwo</w:t>
            </w:r>
            <w:r w:rsidRPr="005877F1">
              <w:rPr>
                <w:rFonts w:ascii="Times New Roman" w:eastAsia="Calibri" w:hAnsi="Times New Roman" w:cs="Times New Roman"/>
                <w:sz w:val="18"/>
                <w:szCs w:val="18"/>
              </w:rPr>
              <w:t xml:space="preserve"> </w:t>
            </w:r>
            <w:r w:rsidRPr="005877F1">
              <w:rPr>
                <w:rFonts w:ascii="Times New Roman" w:eastAsia="Calibri" w:hAnsi="Times New Roman" w:cs="Times New Roman"/>
                <w:i/>
                <w:sz w:val="16"/>
                <w:szCs w:val="16"/>
              </w:rPr>
              <w:t xml:space="preserve">(zatrudnia mniej niż 250 pracowników oraz jego roczny obrót nie przekracza  50 milionów euro lub </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i/>
                <w:sz w:val="16"/>
                <w:szCs w:val="16"/>
              </w:rPr>
              <w:t xml:space="preserve">                                                          roczna suma bilansowa nie przekracza 43 milionów euro</w:t>
            </w:r>
            <w:r w:rsidRPr="005877F1">
              <w:rPr>
                <w:rFonts w:ascii="Times New Roman" w:eastAsia="Calibri" w:hAnsi="Times New Roman" w:cs="Times New Roman"/>
                <w:i/>
                <w:sz w:val="16"/>
                <w:szCs w:val="16"/>
                <w:lang w:eastAsia="pl-PL"/>
              </w:rPr>
              <w:t xml:space="preserve">) </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jednoosobowa działalność gospodarcza</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osoba fizyczna nieprowadząca działalności gospodarczej</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inny rodzaj </w:t>
            </w:r>
          </w:p>
        </w:tc>
      </w:tr>
      <w:tr w:rsidR="005877F1" w:rsidRPr="005877F1" w:rsidTr="005877F1">
        <w:trPr>
          <w:trHeight w:val="381"/>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Dane do kontaktu w sprawie przedmiotowego postępowania (jeżeli są inne niż wskazane powyżej):</w:t>
            </w:r>
          </w:p>
        </w:tc>
      </w:tr>
      <w:tr w:rsidR="005877F1" w:rsidRPr="005877F1" w:rsidTr="005877F1">
        <w:trPr>
          <w:trHeight w:val="423"/>
        </w:trPr>
        <w:tc>
          <w:tcPr>
            <w:tcW w:w="287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Telefon:</w:t>
            </w:r>
          </w:p>
        </w:tc>
        <w:tc>
          <w:tcPr>
            <w:tcW w:w="2323"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Faks:</w:t>
            </w:r>
          </w:p>
        </w:tc>
        <w:tc>
          <w:tcPr>
            <w:tcW w:w="2410" w:type="dxa"/>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r>
      <w:tr w:rsidR="005877F1" w:rsidRPr="005877F1" w:rsidTr="005877F1">
        <w:trPr>
          <w:trHeight w:val="457"/>
        </w:trPr>
        <w:tc>
          <w:tcPr>
            <w:tcW w:w="287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Adres e-mail:</w:t>
            </w:r>
          </w:p>
        </w:tc>
        <w:tc>
          <w:tcPr>
            <w:tcW w:w="6133" w:type="dxa"/>
            <w:gridSpan w:val="5"/>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r>
      <w:tr w:rsidR="005877F1" w:rsidRPr="005877F1" w:rsidTr="005877F1">
        <w:trPr>
          <w:trHeight w:val="389"/>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Adres do korespondencji </w:t>
            </w:r>
            <w:r w:rsidRPr="005877F1">
              <w:rPr>
                <w:rFonts w:ascii="Times New Roman" w:eastAsia="Calibri" w:hAnsi="Times New Roman" w:cs="Times New Roman"/>
                <w:i/>
                <w:lang w:eastAsia="pl-PL"/>
              </w:rPr>
              <w:t>(jeżeli inny niż określony powyżej)</w:t>
            </w:r>
            <w:r w:rsidRPr="005877F1">
              <w:rPr>
                <w:rFonts w:ascii="Times New Roman" w:eastAsia="Calibri" w:hAnsi="Times New Roman" w:cs="Times New Roman"/>
                <w:lang w:eastAsia="pl-PL"/>
              </w:rPr>
              <w:t>:</w:t>
            </w:r>
          </w:p>
        </w:tc>
      </w:tr>
      <w:tr w:rsidR="005877F1" w:rsidRPr="005877F1" w:rsidTr="005877F1">
        <w:trPr>
          <w:trHeight w:val="785"/>
        </w:trPr>
        <w:tc>
          <w:tcPr>
            <w:tcW w:w="9003" w:type="dxa"/>
            <w:gridSpan w:val="7"/>
            <w:shd w:val="clear" w:color="auto" w:fill="FFFFFF"/>
          </w:tcPr>
          <w:p w:rsidR="005877F1" w:rsidRPr="005877F1" w:rsidRDefault="005877F1" w:rsidP="005877F1">
            <w:pPr>
              <w:spacing w:after="0" w:line="360" w:lineRule="auto"/>
              <w:contextualSpacing/>
              <w:jc w:val="both"/>
              <w:rPr>
                <w:rFonts w:ascii="Times New Roman" w:eastAsia="Calibri" w:hAnsi="Times New Roman" w:cs="Times New Roman"/>
                <w:sz w:val="20"/>
                <w:szCs w:val="20"/>
                <w:lang w:eastAsia="pl-PL"/>
              </w:rPr>
            </w:pPr>
          </w:p>
        </w:tc>
      </w:tr>
      <w:tr w:rsidR="005877F1" w:rsidRPr="005877F1" w:rsidTr="005877F1">
        <w:trPr>
          <w:trHeight w:val="2714"/>
        </w:trPr>
        <w:tc>
          <w:tcPr>
            <w:tcW w:w="9003" w:type="dxa"/>
            <w:gridSpan w:val="7"/>
            <w:shd w:val="clear" w:color="auto" w:fill="FFF2CC"/>
          </w:tcPr>
          <w:p w:rsidR="005877F1" w:rsidRDefault="005877F1" w:rsidP="005877F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r w:rsidRPr="005877F1">
              <w:rPr>
                <w:rFonts w:ascii="Times New Roman" w:eastAsia="Calibri" w:hAnsi="Times New Roman" w:cs="Times New Roman"/>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797800" w:rsidRPr="005877F1" w:rsidRDefault="00797800" w:rsidP="005877F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p>
          <w:p w:rsidR="005877F1" w:rsidRPr="005877F1" w:rsidRDefault="005877F1" w:rsidP="005877F1">
            <w:pPr>
              <w:widowControl w:val="0"/>
              <w:tabs>
                <w:tab w:val="left" w:pos="708"/>
              </w:tabs>
              <w:spacing w:after="0"/>
              <w:rPr>
                <w:rFonts w:ascii="Times New Roman" w:eastAsia="Calibri" w:hAnsi="Times New Roman" w:cs="Times New Roman"/>
                <w:lang w:eastAsia="pl-PL"/>
              </w:rPr>
            </w:pPr>
            <w:r w:rsidRPr="005877F1">
              <w:rPr>
                <w:rFonts w:ascii="Times New Roman" w:eastAsia="Calibri" w:hAnsi="Times New Roman" w:cs="Times New Roman"/>
                <w:sz w:val="20"/>
                <w:szCs w:val="20"/>
                <w:lang w:eastAsia="pl-PL"/>
              </w:rPr>
              <w:t>Wykonawca/Wykonawcy</w:t>
            </w:r>
            <w:r w:rsidRPr="005877F1">
              <w:rPr>
                <w:rFonts w:ascii="Times New Roman" w:eastAsia="Calibri" w:hAnsi="Times New Roman" w:cs="Times New Roman"/>
                <w:lang w:eastAsia="pl-PL"/>
              </w:rPr>
              <w:t xml:space="preserve"> …………………………………………………………………………….</w:t>
            </w:r>
          </w:p>
          <w:p w:rsidR="005877F1" w:rsidRPr="00797800" w:rsidRDefault="005877F1" w:rsidP="005877F1">
            <w:pPr>
              <w:widowControl w:val="0"/>
              <w:tabs>
                <w:tab w:val="left" w:pos="708"/>
              </w:tabs>
              <w:spacing w:after="0"/>
              <w:rPr>
                <w:rFonts w:ascii="Times New Roman" w:eastAsia="Calibri" w:hAnsi="Times New Roman" w:cs="Times New Roman"/>
                <w:b/>
                <w:i/>
                <w:sz w:val="20"/>
                <w:szCs w:val="20"/>
                <w:lang w:eastAsia="pl-PL"/>
              </w:rPr>
            </w:pPr>
            <w:r w:rsidRPr="00797800">
              <w:rPr>
                <w:rFonts w:ascii="Times New Roman" w:eastAsia="Calibri" w:hAnsi="Times New Roman" w:cs="Times New Roman"/>
                <w:b/>
                <w:sz w:val="20"/>
                <w:szCs w:val="20"/>
                <w:lang w:eastAsia="pl-PL"/>
              </w:rPr>
              <w:t xml:space="preserve">                                               </w:t>
            </w:r>
            <w:r w:rsidRPr="00797800">
              <w:rPr>
                <w:rFonts w:ascii="Times New Roman" w:eastAsia="Calibri" w:hAnsi="Times New Roman" w:cs="Times New Roman"/>
                <w:b/>
                <w:i/>
                <w:sz w:val="20"/>
                <w:szCs w:val="20"/>
                <w:lang w:eastAsia="pl-PL"/>
              </w:rPr>
              <w:t>(adres strony internetowej lub nazwa bazy danych)</w:t>
            </w:r>
          </w:p>
          <w:p w:rsidR="005877F1" w:rsidRPr="005877F1" w:rsidRDefault="005877F1" w:rsidP="005877F1">
            <w:pPr>
              <w:widowControl w:val="0"/>
              <w:tabs>
                <w:tab w:val="left" w:pos="708"/>
              </w:tabs>
              <w:spacing w:after="0"/>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lang w:eastAsia="pl-PL"/>
              </w:rPr>
              <w:t xml:space="preserve">Podmiot udostępniający zasoby </w:t>
            </w:r>
            <w:r w:rsidRPr="005877F1">
              <w:rPr>
                <w:rFonts w:ascii="Times New Roman" w:eastAsia="Calibri" w:hAnsi="Times New Roman" w:cs="Times New Roman"/>
                <w:i/>
                <w:sz w:val="20"/>
                <w:szCs w:val="20"/>
                <w:lang w:eastAsia="pl-PL"/>
              </w:rPr>
              <w:t>(jeżeli występuje)</w:t>
            </w:r>
            <w:r w:rsidRPr="005877F1">
              <w:rPr>
                <w:rFonts w:ascii="Times New Roman" w:eastAsia="Calibri" w:hAnsi="Times New Roman" w:cs="Times New Roman"/>
                <w:sz w:val="20"/>
                <w:szCs w:val="20"/>
                <w:lang w:eastAsia="pl-PL"/>
              </w:rPr>
              <w:t xml:space="preserve"> …………………………………………………………......................................................................................</w:t>
            </w:r>
          </w:p>
          <w:p w:rsidR="005877F1" w:rsidRPr="005877F1" w:rsidRDefault="005877F1" w:rsidP="005877F1">
            <w:pPr>
              <w:widowControl w:val="0"/>
              <w:tabs>
                <w:tab w:val="left" w:pos="708"/>
              </w:tabs>
              <w:spacing w:after="0"/>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lang w:eastAsia="pl-PL"/>
              </w:rPr>
              <w:t>…………………………………………………………………………………………………………………...</w:t>
            </w:r>
          </w:p>
          <w:p w:rsidR="005877F1" w:rsidRPr="005877F1" w:rsidRDefault="005877F1" w:rsidP="005877F1">
            <w:pPr>
              <w:widowControl w:val="0"/>
              <w:tabs>
                <w:tab w:val="left" w:pos="708"/>
              </w:tabs>
              <w:spacing w:after="0"/>
              <w:rPr>
                <w:rFonts w:ascii="Times New Roman" w:eastAsia="Calibri" w:hAnsi="Times New Roman" w:cs="Times New Roman"/>
                <w:i/>
                <w:sz w:val="20"/>
                <w:szCs w:val="20"/>
                <w:lang w:eastAsia="pl-PL"/>
              </w:rPr>
            </w:pPr>
            <w:r w:rsidRPr="005877F1">
              <w:rPr>
                <w:rFonts w:ascii="Times New Roman" w:eastAsia="Calibri" w:hAnsi="Times New Roman" w:cs="Times New Roman"/>
                <w:i/>
                <w:sz w:val="20"/>
                <w:szCs w:val="20"/>
                <w:lang w:eastAsia="pl-PL"/>
              </w:rPr>
              <w:t xml:space="preserve">               (NIP, REGON podmiotu , adres strony internetowej  podmiotu  lub nazwa bazy danych) </w:t>
            </w:r>
          </w:p>
        </w:tc>
      </w:tr>
    </w:tbl>
    <w:p w:rsidR="005877F1" w:rsidRPr="005877F1" w:rsidRDefault="005877F1" w:rsidP="005877F1">
      <w:pPr>
        <w:spacing w:after="0" w:line="240" w:lineRule="auto"/>
        <w:rPr>
          <w:rFonts w:ascii="Times New Roman" w:eastAsia="Times New Roman" w:hAnsi="Times New Roman" w:cs="Times New Roman"/>
          <w:lang w:eastAsia="pl-PL"/>
        </w:rPr>
      </w:pPr>
    </w:p>
    <w:p w:rsidR="005877F1" w:rsidRPr="005877F1" w:rsidRDefault="005877F1" w:rsidP="005877F1">
      <w:pPr>
        <w:spacing w:after="0" w:line="240" w:lineRule="auto"/>
        <w:rPr>
          <w:rFonts w:ascii="Times New Roman" w:eastAsia="Times New Roman" w:hAnsi="Times New Roman" w:cs="Times New Roman"/>
          <w:lang w:eastAsia="pl-PL"/>
        </w:rPr>
      </w:pPr>
    </w:p>
    <w:p w:rsidR="00797800" w:rsidRDefault="00797800" w:rsidP="005877F1">
      <w:pPr>
        <w:spacing w:after="0" w:line="240" w:lineRule="auto"/>
        <w:ind w:left="426"/>
        <w:contextualSpacing/>
        <w:jc w:val="center"/>
        <w:rPr>
          <w:rFonts w:ascii="Times New Roman" w:eastAsia="Times New Roman" w:hAnsi="Times New Roman" w:cs="Times New Roman"/>
          <w:szCs w:val="24"/>
          <w:lang w:eastAsia="pl-PL"/>
        </w:rPr>
      </w:pPr>
    </w:p>
    <w:p w:rsidR="00797800" w:rsidRDefault="00797800" w:rsidP="005877F1">
      <w:pPr>
        <w:spacing w:after="0" w:line="240" w:lineRule="auto"/>
        <w:ind w:left="426"/>
        <w:contextualSpacing/>
        <w:jc w:val="center"/>
        <w:rPr>
          <w:rFonts w:ascii="Times New Roman" w:eastAsia="Times New Roman" w:hAnsi="Times New Roman" w:cs="Times New Roman"/>
          <w:szCs w:val="24"/>
          <w:lang w:eastAsia="pl-PL"/>
        </w:rPr>
      </w:pPr>
    </w:p>
    <w:p w:rsidR="005877F1" w:rsidRPr="005877F1" w:rsidRDefault="005877F1" w:rsidP="005877F1">
      <w:pPr>
        <w:spacing w:after="0" w:line="240" w:lineRule="auto"/>
        <w:ind w:left="426"/>
        <w:contextualSpacing/>
        <w:jc w:val="center"/>
        <w:rPr>
          <w:rFonts w:ascii="Times New Roman" w:eastAsia="Times New Roman" w:hAnsi="Times New Roman" w:cs="Times New Roman"/>
          <w:b/>
          <w:szCs w:val="24"/>
          <w:lang w:eastAsia="pl-PL"/>
        </w:rPr>
      </w:pPr>
      <w:r w:rsidRPr="005877F1">
        <w:rPr>
          <w:rFonts w:ascii="Times New Roman" w:eastAsia="Times New Roman" w:hAnsi="Times New Roman" w:cs="Times New Roman"/>
          <w:szCs w:val="24"/>
          <w:lang w:eastAsia="pl-PL"/>
        </w:rPr>
        <w:lastRenderedPageBreak/>
        <w:t>dotyczy</w:t>
      </w:r>
      <w:r w:rsidRPr="005877F1">
        <w:rPr>
          <w:rFonts w:ascii="Times New Roman" w:eastAsia="Times New Roman" w:hAnsi="Times New Roman" w:cs="Times New Roman"/>
          <w:bCs/>
          <w:szCs w:val="24"/>
          <w:lang w:eastAsia="pl-PL"/>
        </w:rPr>
        <w:t xml:space="preserve"> postępowania </w:t>
      </w:r>
      <w:r w:rsidRPr="005877F1">
        <w:rPr>
          <w:rFonts w:ascii="Times New Roman" w:eastAsia="Times New Roman" w:hAnsi="Times New Roman" w:cs="Times New Roman"/>
          <w:szCs w:val="24"/>
          <w:lang w:eastAsia="pl-PL"/>
        </w:rPr>
        <w:t>na:</w:t>
      </w:r>
      <w:r w:rsidRPr="005877F1">
        <w:rPr>
          <w:rFonts w:ascii="Times New Roman" w:eastAsia="Times New Roman" w:hAnsi="Times New Roman" w:cs="Times New Roman"/>
          <w:b/>
          <w:szCs w:val="24"/>
          <w:lang w:eastAsia="pl-PL"/>
        </w:rPr>
        <w:t xml:space="preserve"> </w:t>
      </w:r>
    </w:p>
    <w:p w:rsidR="00EB295E" w:rsidRPr="00EB295E" w:rsidRDefault="00EB295E" w:rsidP="00EB295E">
      <w:pPr>
        <w:spacing w:after="0" w:line="240" w:lineRule="auto"/>
        <w:ind w:left="425"/>
        <w:contextualSpacing/>
        <w:jc w:val="center"/>
        <w:rPr>
          <w:rFonts w:ascii="Times New Roman" w:eastAsia="Calibri" w:hAnsi="Times New Roman" w:cs="Times New Roman"/>
          <w:b/>
          <w:szCs w:val="24"/>
        </w:rPr>
      </w:pPr>
      <w:r w:rsidRPr="00EB295E">
        <w:rPr>
          <w:rFonts w:ascii="Times New Roman" w:eastAsia="Calibri" w:hAnsi="Times New Roman" w:cs="Times New Roman"/>
          <w:b/>
          <w:szCs w:val="24"/>
        </w:rPr>
        <w:t xml:space="preserve">DOSTAWĘ OPON ZIMOWYCH SAMOCHODOWYCH </w:t>
      </w:r>
    </w:p>
    <w:p w:rsidR="00116CC6" w:rsidRDefault="00EB295E" w:rsidP="00EB295E">
      <w:pPr>
        <w:spacing w:after="0" w:line="240" w:lineRule="auto"/>
        <w:ind w:left="425"/>
        <w:contextualSpacing/>
        <w:jc w:val="center"/>
        <w:rPr>
          <w:rFonts w:ascii="Times New Roman" w:eastAsia="Calibri" w:hAnsi="Times New Roman" w:cs="Times New Roman"/>
          <w:b/>
          <w:szCs w:val="24"/>
        </w:rPr>
      </w:pPr>
      <w:r w:rsidRPr="00EB295E">
        <w:rPr>
          <w:rFonts w:ascii="Times New Roman" w:eastAsia="Calibri" w:hAnsi="Times New Roman" w:cs="Times New Roman"/>
          <w:b/>
          <w:szCs w:val="24"/>
        </w:rPr>
        <w:t>RÓŻNYCH ROZMIARÓW</w:t>
      </w:r>
      <w:r w:rsidR="005877F1" w:rsidRPr="000A460B">
        <w:rPr>
          <w:rFonts w:ascii="Times New Roman" w:eastAsia="Calibri" w:hAnsi="Times New Roman" w:cs="Times New Roman"/>
          <w:b/>
          <w:szCs w:val="24"/>
        </w:rPr>
        <w:t xml:space="preserve"> </w:t>
      </w:r>
    </w:p>
    <w:p w:rsidR="005877F1" w:rsidRPr="000A460B" w:rsidRDefault="00EB295E" w:rsidP="00116CC6">
      <w:pPr>
        <w:spacing w:after="0" w:line="240" w:lineRule="auto"/>
        <w:ind w:left="425"/>
        <w:contextualSpacing/>
        <w:jc w:val="center"/>
        <w:rPr>
          <w:rFonts w:ascii="Times New Roman" w:eastAsia="Calibri" w:hAnsi="Times New Roman" w:cs="Times New Roman"/>
          <w:b/>
          <w:szCs w:val="24"/>
        </w:rPr>
      </w:pPr>
      <w:r>
        <w:rPr>
          <w:rFonts w:ascii="Times New Roman" w:eastAsia="Calibri" w:hAnsi="Times New Roman" w:cs="Times New Roman"/>
          <w:b/>
          <w:szCs w:val="24"/>
        </w:rPr>
        <w:t>(postępowanie 51</w:t>
      </w:r>
      <w:r w:rsidR="005877F1" w:rsidRPr="000A460B">
        <w:rPr>
          <w:rFonts w:ascii="Times New Roman" w:eastAsia="Calibri" w:hAnsi="Times New Roman" w:cs="Times New Roman"/>
          <w:b/>
          <w:szCs w:val="24"/>
        </w:rPr>
        <w:t>/</w:t>
      </w:r>
      <w:r>
        <w:rPr>
          <w:rFonts w:ascii="Times New Roman" w:eastAsia="Calibri" w:hAnsi="Times New Roman" w:cs="Times New Roman"/>
          <w:b/>
          <w:szCs w:val="24"/>
        </w:rPr>
        <w:t>S</w:t>
      </w:r>
      <w:r w:rsidR="005877F1" w:rsidRPr="000A460B">
        <w:rPr>
          <w:rFonts w:ascii="Times New Roman" w:eastAsia="Calibri" w:hAnsi="Times New Roman" w:cs="Times New Roman"/>
          <w:b/>
          <w:szCs w:val="24"/>
        </w:rPr>
        <w:t xml:space="preserve">/24) </w:t>
      </w:r>
    </w:p>
    <w:p w:rsidR="005877F1" w:rsidRDefault="005877F1" w:rsidP="005877F1">
      <w:pPr>
        <w:spacing w:after="0" w:line="240" w:lineRule="auto"/>
        <w:ind w:left="426"/>
        <w:contextualSpacing/>
        <w:jc w:val="center"/>
        <w:rPr>
          <w:rFonts w:ascii="Times New Roman" w:eastAsia="Times New Roman" w:hAnsi="Times New Roman" w:cs="Times New Roman"/>
          <w:sz w:val="12"/>
          <w:szCs w:val="12"/>
          <w:lang w:eastAsia="ar-SA"/>
        </w:rPr>
      </w:pPr>
    </w:p>
    <w:p w:rsidR="003B11F2" w:rsidRPr="00FC6DB2" w:rsidRDefault="003B11F2" w:rsidP="003B11F2">
      <w:pPr>
        <w:autoSpaceDN w:val="0"/>
        <w:spacing w:after="0" w:line="240" w:lineRule="auto"/>
        <w:jc w:val="both"/>
        <w:rPr>
          <w:rFonts w:ascii="Times New Roman" w:eastAsia="Times New Roman" w:hAnsi="Times New Roman" w:cs="Times New Roman"/>
          <w:lang w:eastAsia="pl-PL"/>
        </w:rPr>
      </w:pPr>
      <w:r w:rsidRPr="00FC6DB2">
        <w:rPr>
          <w:rFonts w:ascii="Times New Roman" w:eastAsia="Times New Roman" w:hAnsi="Times New Roman" w:cs="Times New Roman"/>
          <w:lang w:eastAsia="pl-PL"/>
        </w:rPr>
        <w:t>Składam następującą ofertę, zgodnie z wymaganiami SWZ oraz projektem umowy:</w:t>
      </w:r>
    </w:p>
    <w:p w:rsidR="003B11F2" w:rsidRDefault="003B11F2" w:rsidP="005877F1">
      <w:pPr>
        <w:spacing w:after="0" w:line="240" w:lineRule="auto"/>
        <w:ind w:left="426"/>
        <w:contextualSpacing/>
        <w:jc w:val="center"/>
        <w:rPr>
          <w:rFonts w:ascii="Times New Roman" w:eastAsia="Times New Roman" w:hAnsi="Times New Roman" w:cs="Times New Roman"/>
          <w:sz w:val="12"/>
          <w:szCs w:val="12"/>
          <w:lang w:eastAsia="ar-SA"/>
        </w:rPr>
      </w:pP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694"/>
        <w:gridCol w:w="1275"/>
        <w:gridCol w:w="1134"/>
        <w:gridCol w:w="1560"/>
        <w:gridCol w:w="992"/>
        <w:gridCol w:w="1701"/>
      </w:tblGrid>
      <w:tr w:rsidR="00EB295E" w:rsidRPr="00EB295E" w:rsidTr="000767E7">
        <w:trPr>
          <w:cantSplit/>
          <w:trHeight w:val="1563"/>
        </w:trPr>
        <w:tc>
          <w:tcPr>
            <w:tcW w:w="426" w:type="dxa"/>
            <w:shd w:val="clear" w:color="auto" w:fill="auto"/>
            <w:vAlign w:val="center"/>
            <w:hideMark/>
          </w:tcPr>
          <w:p w:rsidR="00EB295E" w:rsidRPr="00EB295E" w:rsidRDefault="00EB295E" w:rsidP="00EB295E">
            <w:pPr>
              <w:spacing w:after="0" w:line="240" w:lineRule="auto"/>
              <w:jc w:val="center"/>
              <w:rPr>
                <w:rFonts w:ascii="Times New Roman" w:eastAsia="Times New Roman" w:hAnsi="Times New Roman" w:cs="Times New Roman"/>
                <w:sz w:val="20"/>
                <w:szCs w:val="20"/>
                <w:lang w:eastAsia="pl-PL"/>
              </w:rPr>
            </w:pPr>
            <w:r w:rsidRPr="00EB295E">
              <w:rPr>
                <w:rFonts w:ascii="Times New Roman" w:eastAsia="Times New Roman" w:hAnsi="Times New Roman" w:cs="Times New Roman"/>
                <w:sz w:val="20"/>
                <w:szCs w:val="20"/>
                <w:lang w:eastAsia="pl-PL"/>
              </w:rPr>
              <w:t>Lp.</w:t>
            </w:r>
          </w:p>
        </w:tc>
        <w:tc>
          <w:tcPr>
            <w:tcW w:w="2694" w:type="dxa"/>
            <w:shd w:val="clear" w:color="auto" w:fill="auto"/>
            <w:vAlign w:val="center"/>
            <w:hideMark/>
          </w:tcPr>
          <w:p w:rsidR="00EB295E" w:rsidRPr="00EB295E" w:rsidRDefault="00EB295E" w:rsidP="00EB295E">
            <w:pPr>
              <w:spacing w:after="0" w:line="240" w:lineRule="auto"/>
              <w:jc w:val="center"/>
              <w:rPr>
                <w:rFonts w:ascii="Times New Roman" w:eastAsia="Times New Roman" w:hAnsi="Times New Roman" w:cs="Times New Roman"/>
                <w:sz w:val="20"/>
                <w:szCs w:val="20"/>
                <w:lang w:eastAsia="pl-PL"/>
              </w:rPr>
            </w:pPr>
            <w:r w:rsidRPr="00EB295E">
              <w:rPr>
                <w:rFonts w:ascii="Times New Roman" w:eastAsia="Times New Roman" w:hAnsi="Times New Roman" w:cs="Times New Roman"/>
                <w:sz w:val="20"/>
                <w:szCs w:val="20"/>
                <w:lang w:eastAsia="pl-PL"/>
              </w:rPr>
              <w:t>Rozmiar opony</w:t>
            </w:r>
          </w:p>
          <w:p w:rsidR="00EB295E" w:rsidRPr="00EB295E" w:rsidRDefault="00EB295E" w:rsidP="00EB295E">
            <w:pPr>
              <w:spacing w:after="0" w:line="240" w:lineRule="auto"/>
              <w:jc w:val="center"/>
              <w:rPr>
                <w:rFonts w:ascii="Times New Roman" w:eastAsia="Times New Roman" w:hAnsi="Times New Roman" w:cs="Times New Roman"/>
                <w:sz w:val="20"/>
                <w:szCs w:val="20"/>
                <w:lang w:eastAsia="pl-PL"/>
              </w:rPr>
            </w:pPr>
          </w:p>
          <w:p w:rsidR="00EB295E" w:rsidRPr="00EB295E" w:rsidRDefault="00EB295E" w:rsidP="00EB295E">
            <w:pPr>
              <w:spacing w:after="0" w:line="240" w:lineRule="auto"/>
              <w:jc w:val="center"/>
              <w:rPr>
                <w:rFonts w:ascii="Times New Roman" w:eastAsia="Times New Roman" w:hAnsi="Times New Roman" w:cs="Times New Roman"/>
                <w:b/>
                <w:sz w:val="20"/>
                <w:szCs w:val="20"/>
                <w:lang w:eastAsia="pl-PL"/>
              </w:rPr>
            </w:pPr>
            <w:r w:rsidRPr="00EB295E">
              <w:rPr>
                <w:rFonts w:ascii="Times New Roman" w:eastAsia="Times New Roman" w:hAnsi="Times New Roman" w:cs="Times New Roman"/>
                <w:b/>
                <w:sz w:val="20"/>
                <w:szCs w:val="20"/>
                <w:lang w:eastAsia="pl-PL"/>
              </w:rPr>
              <w:t>wpisać producenta</w:t>
            </w:r>
          </w:p>
          <w:p w:rsidR="00EB295E" w:rsidRPr="00EB295E" w:rsidRDefault="00EB295E" w:rsidP="00EB295E">
            <w:pPr>
              <w:spacing w:after="0" w:line="240" w:lineRule="auto"/>
              <w:jc w:val="center"/>
              <w:rPr>
                <w:rFonts w:ascii="Times New Roman" w:eastAsia="Times New Roman" w:hAnsi="Times New Roman" w:cs="Times New Roman"/>
                <w:b/>
                <w:sz w:val="20"/>
                <w:szCs w:val="20"/>
                <w:lang w:eastAsia="pl-PL"/>
              </w:rPr>
            </w:pPr>
            <w:r w:rsidRPr="00EB295E">
              <w:rPr>
                <w:rFonts w:ascii="Times New Roman" w:eastAsia="Times New Roman" w:hAnsi="Times New Roman" w:cs="Times New Roman"/>
                <w:b/>
                <w:sz w:val="20"/>
                <w:szCs w:val="20"/>
                <w:lang w:eastAsia="pl-PL"/>
              </w:rPr>
              <w:t xml:space="preserve"> i nazwę handlową</w:t>
            </w:r>
          </w:p>
        </w:tc>
        <w:tc>
          <w:tcPr>
            <w:tcW w:w="1275" w:type="dxa"/>
            <w:vAlign w:val="center"/>
          </w:tcPr>
          <w:p w:rsidR="00EB295E" w:rsidRDefault="00EB295E" w:rsidP="00EB295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Gwarancja producenta</w:t>
            </w:r>
          </w:p>
          <w:p w:rsidR="000767E7" w:rsidRPr="00EB295E" w:rsidRDefault="000767E7" w:rsidP="000767E7">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miesiącach)</w:t>
            </w:r>
          </w:p>
        </w:tc>
        <w:tc>
          <w:tcPr>
            <w:tcW w:w="1134" w:type="dxa"/>
            <w:shd w:val="clear" w:color="auto" w:fill="auto"/>
            <w:vAlign w:val="center"/>
            <w:hideMark/>
          </w:tcPr>
          <w:p w:rsidR="00EB295E" w:rsidRDefault="00EB295E" w:rsidP="00EB295E">
            <w:pPr>
              <w:spacing w:after="0" w:line="240" w:lineRule="auto"/>
              <w:jc w:val="center"/>
              <w:rPr>
                <w:rFonts w:ascii="Times New Roman" w:eastAsia="Times New Roman" w:hAnsi="Times New Roman" w:cs="Times New Roman"/>
                <w:sz w:val="20"/>
                <w:szCs w:val="20"/>
                <w:lang w:eastAsia="pl-PL"/>
              </w:rPr>
            </w:pPr>
            <w:r w:rsidRPr="00EB295E">
              <w:rPr>
                <w:rFonts w:ascii="Times New Roman" w:eastAsia="Times New Roman" w:hAnsi="Times New Roman" w:cs="Times New Roman"/>
                <w:sz w:val="20"/>
                <w:szCs w:val="20"/>
                <w:lang w:eastAsia="pl-PL"/>
              </w:rPr>
              <w:t xml:space="preserve">Ilość </w:t>
            </w:r>
          </w:p>
          <w:p w:rsidR="00EB295E" w:rsidRPr="00EB295E" w:rsidRDefault="00EB295E" w:rsidP="00EB295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Pr="00EB295E">
              <w:rPr>
                <w:rFonts w:ascii="Times New Roman" w:eastAsia="Times New Roman" w:hAnsi="Times New Roman" w:cs="Times New Roman"/>
                <w:sz w:val="20"/>
                <w:szCs w:val="20"/>
                <w:lang w:eastAsia="pl-PL"/>
              </w:rPr>
              <w:t>w szt.</w:t>
            </w:r>
            <w:r>
              <w:rPr>
                <w:rFonts w:ascii="Times New Roman" w:eastAsia="Times New Roman" w:hAnsi="Times New Roman" w:cs="Times New Roman"/>
                <w:sz w:val="20"/>
                <w:szCs w:val="20"/>
                <w:lang w:eastAsia="pl-PL"/>
              </w:rPr>
              <w:t>)</w:t>
            </w:r>
          </w:p>
        </w:tc>
        <w:tc>
          <w:tcPr>
            <w:tcW w:w="1560" w:type="dxa"/>
            <w:vAlign w:val="center"/>
          </w:tcPr>
          <w:p w:rsidR="000767E7" w:rsidRDefault="00EB295E" w:rsidP="00EB295E">
            <w:pPr>
              <w:spacing w:after="0" w:line="240" w:lineRule="auto"/>
              <w:jc w:val="center"/>
              <w:rPr>
                <w:rFonts w:ascii="Times New Roman" w:eastAsia="Times New Roman" w:hAnsi="Times New Roman" w:cs="Times New Roman"/>
                <w:sz w:val="20"/>
                <w:szCs w:val="20"/>
                <w:lang w:eastAsia="pl-PL"/>
              </w:rPr>
            </w:pPr>
            <w:r w:rsidRPr="00EB295E">
              <w:rPr>
                <w:rFonts w:ascii="Times New Roman" w:eastAsia="Times New Roman" w:hAnsi="Times New Roman" w:cs="Times New Roman"/>
                <w:sz w:val="20"/>
                <w:szCs w:val="20"/>
                <w:lang w:eastAsia="pl-PL"/>
              </w:rPr>
              <w:t xml:space="preserve">Cena jednostkowa brutto </w:t>
            </w:r>
          </w:p>
          <w:p w:rsidR="00EB295E" w:rsidRPr="00EB295E" w:rsidRDefault="00EB295E" w:rsidP="00EB295E">
            <w:pPr>
              <w:spacing w:after="0" w:line="240" w:lineRule="auto"/>
              <w:jc w:val="center"/>
              <w:rPr>
                <w:rFonts w:ascii="Times New Roman" w:eastAsia="Times New Roman" w:hAnsi="Times New Roman" w:cs="Times New Roman"/>
                <w:sz w:val="20"/>
                <w:szCs w:val="20"/>
                <w:lang w:eastAsia="pl-PL"/>
              </w:rPr>
            </w:pPr>
            <w:r w:rsidRPr="00EB295E">
              <w:rPr>
                <w:rFonts w:ascii="Times New Roman" w:eastAsia="Times New Roman" w:hAnsi="Times New Roman" w:cs="Times New Roman"/>
                <w:sz w:val="20"/>
                <w:szCs w:val="20"/>
                <w:lang w:eastAsia="pl-PL"/>
              </w:rPr>
              <w:t>(w zł)</w:t>
            </w:r>
          </w:p>
        </w:tc>
        <w:tc>
          <w:tcPr>
            <w:tcW w:w="992" w:type="dxa"/>
            <w:vAlign w:val="center"/>
          </w:tcPr>
          <w:p w:rsidR="00EB295E" w:rsidRPr="00EB295E" w:rsidRDefault="00EB295E" w:rsidP="00EB295E">
            <w:pPr>
              <w:tabs>
                <w:tab w:val="left" w:pos="1200"/>
              </w:tabs>
              <w:spacing w:after="0" w:line="240" w:lineRule="auto"/>
              <w:jc w:val="center"/>
              <w:rPr>
                <w:rFonts w:ascii="Times New Roman" w:eastAsia="Calibri" w:hAnsi="Times New Roman" w:cs="Times New Roman"/>
                <w:bCs/>
                <w:sz w:val="20"/>
                <w:szCs w:val="20"/>
              </w:rPr>
            </w:pPr>
            <w:r w:rsidRPr="00EB295E">
              <w:rPr>
                <w:rFonts w:ascii="Times New Roman" w:eastAsia="Calibri" w:hAnsi="Times New Roman" w:cs="Times New Roman"/>
                <w:bCs/>
                <w:sz w:val="20"/>
                <w:szCs w:val="20"/>
              </w:rPr>
              <w:t>Stawka podatku VAT</w:t>
            </w:r>
          </w:p>
          <w:p w:rsidR="00EB295E" w:rsidRPr="00EB295E" w:rsidRDefault="00EB295E" w:rsidP="00EB295E">
            <w:pPr>
              <w:tabs>
                <w:tab w:val="left" w:pos="1200"/>
              </w:tabs>
              <w:spacing w:after="0" w:line="240" w:lineRule="auto"/>
              <w:jc w:val="center"/>
              <w:rPr>
                <w:rFonts w:ascii="Times New Roman" w:eastAsia="Calibri" w:hAnsi="Times New Roman" w:cs="Times New Roman"/>
                <w:bCs/>
                <w:sz w:val="20"/>
                <w:szCs w:val="20"/>
              </w:rPr>
            </w:pPr>
            <w:r w:rsidRPr="00EB295E">
              <w:rPr>
                <w:rFonts w:ascii="Times New Roman" w:eastAsia="Calibri" w:hAnsi="Times New Roman" w:cs="Times New Roman"/>
                <w:bCs/>
                <w:sz w:val="20"/>
                <w:szCs w:val="20"/>
              </w:rPr>
              <w:t>(w %)</w:t>
            </w:r>
          </w:p>
        </w:tc>
        <w:tc>
          <w:tcPr>
            <w:tcW w:w="1701" w:type="dxa"/>
            <w:vAlign w:val="center"/>
          </w:tcPr>
          <w:p w:rsidR="00EB295E" w:rsidRPr="00EB295E" w:rsidRDefault="00EB295E" w:rsidP="00EB295E">
            <w:pPr>
              <w:tabs>
                <w:tab w:val="left" w:pos="1200"/>
              </w:tabs>
              <w:spacing w:after="0" w:line="240" w:lineRule="auto"/>
              <w:jc w:val="center"/>
              <w:rPr>
                <w:rFonts w:ascii="Times New Roman" w:eastAsia="Calibri" w:hAnsi="Times New Roman" w:cs="Times New Roman"/>
                <w:bCs/>
                <w:sz w:val="20"/>
                <w:szCs w:val="20"/>
              </w:rPr>
            </w:pPr>
          </w:p>
          <w:p w:rsidR="00EB295E" w:rsidRPr="00EB295E" w:rsidRDefault="00EB295E" w:rsidP="00EB295E">
            <w:pPr>
              <w:tabs>
                <w:tab w:val="left" w:pos="1200"/>
              </w:tabs>
              <w:spacing w:after="0" w:line="240" w:lineRule="auto"/>
              <w:jc w:val="center"/>
              <w:rPr>
                <w:rFonts w:ascii="Times New Roman" w:eastAsia="Calibri" w:hAnsi="Times New Roman" w:cs="Times New Roman"/>
                <w:bCs/>
                <w:sz w:val="20"/>
                <w:szCs w:val="20"/>
              </w:rPr>
            </w:pPr>
            <w:r w:rsidRPr="00EB295E">
              <w:rPr>
                <w:rFonts w:ascii="Times New Roman" w:eastAsia="Calibri" w:hAnsi="Times New Roman" w:cs="Times New Roman"/>
                <w:bCs/>
                <w:sz w:val="20"/>
                <w:szCs w:val="20"/>
              </w:rPr>
              <w:t>Wartość brutto</w:t>
            </w:r>
          </w:p>
          <w:p w:rsidR="00EB295E" w:rsidRPr="00EB295E" w:rsidRDefault="00EB295E" w:rsidP="00EB295E">
            <w:pPr>
              <w:tabs>
                <w:tab w:val="left" w:pos="1200"/>
              </w:tabs>
              <w:spacing w:after="0" w:line="240" w:lineRule="auto"/>
              <w:jc w:val="center"/>
              <w:rPr>
                <w:rFonts w:ascii="Times New Roman" w:eastAsia="Calibri" w:hAnsi="Times New Roman" w:cs="Times New Roman"/>
                <w:bCs/>
                <w:sz w:val="20"/>
                <w:szCs w:val="20"/>
              </w:rPr>
            </w:pPr>
            <w:r w:rsidRPr="00EB295E">
              <w:rPr>
                <w:rFonts w:ascii="Times New Roman" w:eastAsia="Calibri" w:hAnsi="Times New Roman" w:cs="Times New Roman"/>
                <w:bCs/>
                <w:sz w:val="20"/>
                <w:szCs w:val="20"/>
              </w:rPr>
              <w:t xml:space="preserve">(kol. </w:t>
            </w:r>
            <w:r>
              <w:rPr>
                <w:rFonts w:ascii="Times New Roman" w:eastAsia="Calibri" w:hAnsi="Times New Roman" w:cs="Times New Roman"/>
                <w:bCs/>
                <w:sz w:val="20"/>
                <w:szCs w:val="20"/>
              </w:rPr>
              <w:t>4</w:t>
            </w:r>
            <w:r w:rsidRPr="00EB295E">
              <w:rPr>
                <w:rFonts w:ascii="Times New Roman" w:eastAsia="Calibri" w:hAnsi="Times New Roman" w:cs="Times New Roman"/>
                <w:bCs/>
                <w:sz w:val="20"/>
                <w:szCs w:val="20"/>
              </w:rPr>
              <w:t xml:space="preserve"> x kol. </w:t>
            </w:r>
            <w:r>
              <w:rPr>
                <w:rFonts w:ascii="Times New Roman" w:eastAsia="Calibri" w:hAnsi="Times New Roman" w:cs="Times New Roman"/>
                <w:bCs/>
                <w:sz w:val="20"/>
                <w:szCs w:val="20"/>
              </w:rPr>
              <w:t>5</w:t>
            </w:r>
            <w:r w:rsidRPr="00EB295E">
              <w:rPr>
                <w:rFonts w:ascii="Times New Roman" w:eastAsia="Calibri" w:hAnsi="Times New Roman" w:cs="Times New Roman"/>
                <w:bCs/>
                <w:sz w:val="20"/>
                <w:szCs w:val="20"/>
              </w:rPr>
              <w:t>)</w:t>
            </w:r>
          </w:p>
        </w:tc>
      </w:tr>
      <w:tr w:rsidR="00EB295E" w:rsidRPr="00EB295E" w:rsidTr="000767E7">
        <w:trPr>
          <w:trHeight w:val="267"/>
        </w:trPr>
        <w:tc>
          <w:tcPr>
            <w:tcW w:w="426" w:type="dxa"/>
            <w:shd w:val="clear" w:color="auto" w:fill="auto"/>
            <w:vAlign w:val="center"/>
          </w:tcPr>
          <w:p w:rsidR="00EB295E" w:rsidRPr="00EB295E" w:rsidRDefault="00EB295E" w:rsidP="00EB295E">
            <w:pPr>
              <w:spacing w:after="0" w:line="240" w:lineRule="auto"/>
              <w:jc w:val="center"/>
              <w:rPr>
                <w:rFonts w:ascii="Times New Roman" w:eastAsia="Times New Roman" w:hAnsi="Times New Roman" w:cs="Times New Roman"/>
                <w:i/>
                <w:sz w:val="18"/>
                <w:szCs w:val="18"/>
                <w:lang w:eastAsia="pl-PL"/>
              </w:rPr>
            </w:pPr>
            <w:r w:rsidRPr="00EB295E">
              <w:rPr>
                <w:rFonts w:ascii="Times New Roman" w:eastAsia="Times New Roman" w:hAnsi="Times New Roman" w:cs="Times New Roman"/>
                <w:i/>
                <w:sz w:val="18"/>
                <w:szCs w:val="18"/>
                <w:lang w:eastAsia="pl-PL"/>
              </w:rPr>
              <w:t>1</w:t>
            </w:r>
          </w:p>
        </w:tc>
        <w:tc>
          <w:tcPr>
            <w:tcW w:w="2694" w:type="dxa"/>
            <w:shd w:val="clear" w:color="auto" w:fill="auto"/>
            <w:vAlign w:val="center"/>
          </w:tcPr>
          <w:p w:rsidR="00EB295E" w:rsidRPr="00EB295E" w:rsidRDefault="00EB295E" w:rsidP="00EB295E">
            <w:pPr>
              <w:spacing w:after="0" w:line="240" w:lineRule="auto"/>
              <w:jc w:val="center"/>
              <w:rPr>
                <w:rFonts w:ascii="Times New Roman" w:eastAsia="Times New Roman" w:hAnsi="Times New Roman" w:cs="Times New Roman"/>
                <w:i/>
                <w:sz w:val="18"/>
                <w:szCs w:val="18"/>
                <w:lang w:eastAsia="pl-PL"/>
              </w:rPr>
            </w:pPr>
            <w:r w:rsidRPr="00EB295E">
              <w:rPr>
                <w:rFonts w:ascii="Times New Roman" w:eastAsia="Times New Roman" w:hAnsi="Times New Roman" w:cs="Times New Roman"/>
                <w:i/>
                <w:sz w:val="18"/>
                <w:szCs w:val="18"/>
                <w:lang w:eastAsia="pl-PL"/>
              </w:rPr>
              <w:t>2</w:t>
            </w:r>
          </w:p>
        </w:tc>
        <w:tc>
          <w:tcPr>
            <w:tcW w:w="1275" w:type="dxa"/>
          </w:tcPr>
          <w:p w:rsidR="00EB295E" w:rsidRPr="00EB295E" w:rsidRDefault="00EB295E" w:rsidP="00EB295E">
            <w:pPr>
              <w:spacing w:after="0" w:line="240" w:lineRule="auto"/>
              <w:jc w:val="center"/>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3</w:t>
            </w:r>
          </w:p>
        </w:tc>
        <w:tc>
          <w:tcPr>
            <w:tcW w:w="1134" w:type="dxa"/>
            <w:shd w:val="clear" w:color="auto" w:fill="auto"/>
            <w:vAlign w:val="center"/>
          </w:tcPr>
          <w:p w:rsidR="00EB295E" w:rsidRPr="00EB295E" w:rsidRDefault="00EB295E" w:rsidP="00EB295E">
            <w:pPr>
              <w:spacing w:after="0" w:line="240" w:lineRule="auto"/>
              <w:jc w:val="center"/>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4</w:t>
            </w:r>
          </w:p>
        </w:tc>
        <w:tc>
          <w:tcPr>
            <w:tcW w:w="1560" w:type="dxa"/>
            <w:vAlign w:val="center"/>
          </w:tcPr>
          <w:p w:rsidR="00EB295E" w:rsidRPr="00EB295E" w:rsidRDefault="00EB295E" w:rsidP="00EB295E">
            <w:pPr>
              <w:spacing w:after="0" w:line="240" w:lineRule="auto"/>
              <w:jc w:val="center"/>
              <w:rPr>
                <w:rFonts w:ascii="Times New Roman" w:eastAsia="Times New Roman" w:hAnsi="Times New Roman" w:cs="Times New Roman"/>
                <w:i/>
                <w:sz w:val="18"/>
                <w:szCs w:val="18"/>
                <w:lang w:eastAsia="pl-PL"/>
              </w:rPr>
            </w:pPr>
            <w:r>
              <w:rPr>
                <w:rFonts w:ascii="Times New Roman" w:eastAsia="Times New Roman" w:hAnsi="Times New Roman" w:cs="Times New Roman"/>
                <w:i/>
                <w:sz w:val="18"/>
                <w:szCs w:val="18"/>
                <w:lang w:eastAsia="pl-PL"/>
              </w:rPr>
              <w:t>5</w:t>
            </w:r>
          </w:p>
        </w:tc>
        <w:tc>
          <w:tcPr>
            <w:tcW w:w="992" w:type="dxa"/>
            <w:vAlign w:val="center"/>
          </w:tcPr>
          <w:p w:rsidR="00EB295E" w:rsidRPr="00EB295E" w:rsidRDefault="00EB295E" w:rsidP="00EB295E">
            <w:pPr>
              <w:tabs>
                <w:tab w:val="left" w:pos="1200"/>
              </w:tabs>
              <w:spacing w:after="0" w:line="240" w:lineRule="auto"/>
              <w:jc w:val="center"/>
              <w:rPr>
                <w:rFonts w:ascii="Times New Roman" w:eastAsia="Calibri" w:hAnsi="Times New Roman" w:cs="Times New Roman"/>
                <w:bCs/>
                <w:i/>
                <w:sz w:val="18"/>
                <w:szCs w:val="18"/>
              </w:rPr>
            </w:pPr>
            <w:r>
              <w:rPr>
                <w:rFonts w:ascii="Times New Roman" w:eastAsia="Calibri" w:hAnsi="Times New Roman" w:cs="Times New Roman"/>
                <w:bCs/>
                <w:i/>
                <w:sz w:val="18"/>
                <w:szCs w:val="18"/>
              </w:rPr>
              <w:t>6</w:t>
            </w:r>
          </w:p>
        </w:tc>
        <w:tc>
          <w:tcPr>
            <w:tcW w:w="1701" w:type="dxa"/>
            <w:vAlign w:val="center"/>
          </w:tcPr>
          <w:p w:rsidR="00EB295E" w:rsidRPr="00EB295E" w:rsidRDefault="00EB295E" w:rsidP="00EB295E">
            <w:pPr>
              <w:tabs>
                <w:tab w:val="left" w:pos="1200"/>
              </w:tabs>
              <w:spacing w:after="0" w:line="240" w:lineRule="auto"/>
              <w:jc w:val="center"/>
              <w:rPr>
                <w:rFonts w:ascii="Times New Roman" w:eastAsia="Calibri" w:hAnsi="Times New Roman" w:cs="Times New Roman"/>
                <w:bCs/>
                <w:i/>
                <w:sz w:val="18"/>
                <w:szCs w:val="18"/>
              </w:rPr>
            </w:pPr>
            <w:r>
              <w:rPr>
                <w:rFonts w:ascii="Times New Roman" w:eastAsia="Calibri" w:hAnsi="Times New Roman" w:cs="Times New Roman"/>
                <w:bCs/>
                <w:i/>
                <w:sz w:val="18"/>
                <w:szCs w:val="18"/>
              </w:rPr>
              <w:t>7</w:t>
            </w:r>
          </w:p>
        </w:tc>
      </w:tr>
      <w:tr w:rsidR="00896CFA" w:rsidRPr="00EB295E" w:rsidTr="000767E7">
        <w:trPr>
          <w:trHeight w:val="600"/>
        </w:trPr>
        <w:tc>
          <w:tcPr>
            <w:tcW w:w="426" w:type="dxa"/>
            <w:shd w:val="clear" w:color="auto" w:fill="auto"/>
            <w:vAlign w:val="center"/>
            <w:hideMark/>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1</w:t>
            </w:r>
          </w:p>
        </w:tc>
        <w:tc>
          <w:tcPr>
            <w:tcW w:w="2694" w:type="dxa"/>
            <w:shd w:val="clear" w:color="auto" w:fill="auto"/>
          </w:tcPr>
          <w:p w:rsidR="00896CFA" w:rsidRPr="00EB295E" w:rsidRDefault="00896CFA" w:rsidP="00644E44">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185/70R14</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8</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600"/>
        </w:trPr>
        <w:tc>
          <w:tcPr>
            <w:tcW w:w="426" w:type="dxa"/>
            <w:shd w:val="clear" w:color="auto" w:fill="auto"/>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2</w:t>
            </w:r>
          </w:p>
        </w:tc>
        <w:tc>
          <w:tcPr>
            <w:tcW w:w="2694" w:type="dxa"/>
            <w:shd w:val="clear" w:color="auto" w:fill="auto"/>
          </w:tcPr>
          <w:p w:rsidR="00896CFA" w:rsidRPr="000767E7" w:rsidRDefault="000767E7" w:rsidP="00EB295E">
            <w:pPr>
              <w:spacing w:after="0" w:line="240" w:lineRule="auto"/>
              <w:jc w:val="center"/>
              <w:rPr>
                <w:rFonts w:ascii="Times New Roman" w:eastAsia="Calibri" w:hAnsi="Times New Roman" w:cs="Times New Roman"/>
                <w:sz w:val="24"/>
              </w:rPr>
            </w:pPr>
            <w:r w:rsidRPr="000767E7">
              <w:rPr>
                <w:rFonts w:ascii="Times New Roman" w:eastAsia="Calibri" w:hAnsi="Times New Roman" w:cs="Times New Roman"/>
                <w:sz w:val="24"/>
              </w:rPr>
              <w:t>185/65</w:t>
            </w:r>
            <w:r w:rsidR="00896CFA" w:rsidRPr="000767E7">
              <w:rPr>
                <w:rFonts w:ascii="Times New Roman" w:eastAsia="Calibri" w:hAnsi="Times New Roman" w:cs="Times New Roman"/>
                <w:sz w:val="24"/>
              </w:rPr>
              <w:t>R1</w:t>
            </w:r>
            <w:r w:rsidRPr="000767E7">
              <w:rPr>
                <w:rFonts w:ascii="Times New Roman" w:eastAsia="Calibri" w:hAnsi="Times New Roman" w:cs="Times New Roman"/>
                <w:sz w:val="24"/>
              </w:rPr>
              <w:t>5</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32</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600"/>
        </w:trPr>
        <w:tc>
          <w:tcPr>
            <w:tcW w:w="426" w:type="dxa"/>
            <w:shd w:val="clear" w:color="auto" w:fill="auto"/>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3</w:t>
            </w:r>
          </w:p>
        </w:tc>
        <w:tc>
          <w:tcPr>
            <w:tcW w:w="2694" w:type="dxa"/>
            <w:shd w:val="clear" w:color="auto" w:fill="auto"/>
          </w:tcPr>
          <w:p w:rsidR="00896CFA" w:rsidRPr="00EB295E" w:rsidRDefault="000767E7" w:rsidP="00EB295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19</w:t>
            </w:r>
            <w:r w:rsidR="00896CFA" w:rsidRPr="00EB295E">
              <w:rPr>
                <w:rFonts w:ascii="Times New Roman" w:eastAsia="Calibri" w:hAnsi="Times New Roman" w:cs="Times New Roman"/>
                <w:sz w:val="24"/>
              </w:rPr>
              <w:t>5/65R15</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180</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600"/>
        </w:trPr>
        <w:tc>
          <w:tcPr>
            <w:tcW w:w="426" w:type="dxa"/>
            <w:shd w:val="clear" w:color="auto" w:fill="auto"/>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4</w:t>
            </w:r>
          </w:p>
        </w:tc>
        <w:tc>
          <w:tcPr>
            <w:tcW w:w="2694" w:type="dxa"/>
            <w:shd w:val="clear" w:color="auto" w:fill="auto"/>
          </w:tcPr>
          <w:p w:rsidR="00896CFA" w:rsidRPr="00EB295E" w:rsidRDefault="000767E7" w:rsidP="00EB295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w:t>
            </w:r>
            <w:r w:rsidR="00896CFA" w:rsidRPr="00EB295E">
              <w:rPr>
                <w:rFonts w:ascii="Times New Roman" w:eastAsia="Calibri" w:hAnsi="Times New Roman" w:cs="Times New Roman"/>
                <w:sz w:val="24"/>
              </w:rPr>
              <w:t>5/65R15</w:t>
            </w:r>
            <w:r>
              <w:rPr>
                <w:rFonts w:ascii="Times New Roman" w:eastAsia="Calibri" w:hAnsi="Times New Roman" w:cs="Times New Roman"/>
                <w:sz w:val="24"/>
              </w:rPr>
              <w:t>C</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4</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600"/>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5</w:t>
            </w:r>
          </w:p>
        </w:tc>
        <w:tc>
          <w:tcPr>
            <w:tcW w:w="2694" w:type="dxa"/>
            <w:shd w:val="clear" w:color="auto" w:fill="auto"/>
          </w:tcPr>
          <w:p w:rsidR="00896CFA" w:rsidRPr="00EB295E" w:rsidRDefault="000767E7" w:rsidP="00EB295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215/70</w:t>
            </w:r>
            <w:r w:rsidR="00896CFA" w:rsidRPr="00EB295E">
              <w:rPr>
                <w:rFonts w:ascii="Times New Roman" w:eastAsia="Calibri" w:hAnsi="Times New Roman" w:cs="Times New Roman"/>
                <w:sz w:val="24"/>
              </w:rPr>
              <w:t>R15C</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8</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600"/>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6</w:t>
            </w:r>
          </w:p>
        </w:tc>
        <w:tc>
          <w:tcPr>
            <w:tcW w:w="2694" w:type="dxa"/>
            <w:shd w:val="clear" w:color="auto" w:fill="auto"/>
          </w:tcPr>
          <w:p w:rsidR="00896CFA" w:rsidRPr="00EB295E" w:rsidRDefault="000767E7" w:rsidP="00EB295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205/55R16</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120</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600"/>
        </w:trPr>
        <w:tc>
          <w:tcPr>
            <w:tcW w:w="426" w:type="dxa"/>
            <w:shd w:val="clear" w:color="auto" w:fill="auto"/>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7</w:t>
            </w:r>
          </w:p>
        </w:tc>
        <w:tc>
          <w:tcPr>
            <w:tcW w:w="2694" w:type="dxa"/>
            <w:shd w:val="clear" w:color="auto" w:fill="auto"/>
          </w:tcPr>
          <w:p w:rsidR="00896CFA" w:rsidRPr="00EB295E" w:rsidRDefault="000767E7" w:rsidP="00EB295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205/60</w:t>
            </w:r>
            <w:r w:rsidR="00896CFA" w:rsidRPr="00EB295E">
              <w:rPr>
                <w:rFonts w:ascii="Times New Roman" w:eastAsia="Calibri" w:hAnsi="Times New Roman" w:cs="Times New Roman"/>
                <w:sz w:val="24"/>
              </w:rPr>
              <w:t>R16</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28</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600"/>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8</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2</w:t>
            </w:r>
            <w:r w:rsidR="000767E7">
              <w:rPr>
                <w:rFonts w:ascii="Times New Roman" w:eastAsia="Calibri" w:hAnsi="Times New Roman" w:cs="Times New Roman"/>
                <w:sz w:val="24"/>
              </w:rPr>
              <w:t>15/55</w:t>
            </w:r>
            <w:r w:rsidRPr="00EB295E">
              <w:rPr>
                <w:rFonts w:ascii="Times New Roman" w:eastAsia="Calibri" w:hAnsi="Times New Roman" w:cs="Times New Roman"/>
                <w:sz w:val="24"/>
              </w:rPr>
              <w:t>R16</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8</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600"/>
        </w:trPr>
        <w:tc>
          <w:tcPr>
            <w:tcW w:w="426" w:type="dxa"/>
            <w:shd w:val="clear" w:color="auto" w:fill="auto"/>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9 </w:t>
            </w:r>
          </w:p>
        </w:tc>
        <w:tc>
          <w:tcPr>
            <w:tcW w:w="2694" w:type="dxa"/>
            <w:shd w:val="clear" w:color="auto" w:fill="auto"/>
          </w:tcPr>
          <w:p w:rsidR="00896CFA" w:rsidRPr="00EB295E" w:rsidRDefault="000767E7" w:rsidP="00EB295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215/60</w:t>
            </w:r>
            <w:r w:rsidR="00896CFA" w:rsidRPr="00EB295E">
              <w:rPr>
                <w:rFonts w:ascii="Times New Roman" w:eastAsia="Calibri" w:hAnsi="Times New Roman" w:cs="Times New Roman"/>
                <w:sz w:val="24"/>
              </w:rPr>
              <w:t>R16</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24</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600"/>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10</w:t>
            </w:r>
          </w:p>
        </w:tc>
        <w:tc>
          <w:tcPr>
            <w:tcW w:w="2694" w:type="dxa"/>
            <w:shd w:val="clear" w:color="auto" w:fill="auto"/>
          </w:tcPr>
          <w:p w:rsidR="00896CFA" w:rsidRPr="00EB295E" w:rsidRDefault="000767E7" w:rsidP="00EB295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215/7</w:t>
            </w:r>
            <w:r w:rsidR="00896CFA" w:rsidRPr="00EB295E">
              <w:rPr>
                <w:rFonts w:ascii="Times New Roman" w:eastAsia="Calibri" w:hAnsi="Times New Roman" w:cs="Times New Roman"/>
                <w:sz w:val="24"/>
              </w:rPr>
              <w:t>0R16</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4</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59"/>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lastRenderedPageBreak/>
              <w:t>11</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205/60R16</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8</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76"/>
        </w:trPr>
        <w:tc>
          <w:tcPr>
            <w:tcW w:w="426" w:type="dxa"/>
            <w:shd w:val="clear" w:color="auto" w:fill="auto"/>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12</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195/60R16C</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16</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66"/>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13</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195/75R16C</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6</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69"/>
        </w:trPr>
        <w:tc>
          <w:tcPr>
            <w:tcW w:w="426" w:type="dxa"/>
            <w:shd w:val="clear" w:color="auto" w:fill="auto"/>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14</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205/65R16C</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44</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60"/>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15</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205/75R16C</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36</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64"/>
        </w:trPr>
        <w:tc>
          <w:tcPr>
            <w:tcW w:w="426" w:type="dxa"/>
            <w:shd w:val="clear" w:color="auto" w:fill="auto"/>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16</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215/65R16C</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12</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68"/>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17</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215/75R16C</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4</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57"/>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18</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225/65R16C</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8</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75"/>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19</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235/65R16C</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28</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52"/>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20</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245/70R16 (4x4)</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8</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70"/>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21</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215/55R17</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12</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600"/>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22</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265/65R17(4x4)</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20</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59"/>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lastRenderedPageBreak/>
              <w:t>23</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215/60R17</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16</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76"/>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24</w:t>
            </w:r>
          </w:p>
        </w:tc>
        <w:tc>
          <w:tcPr>
            <w:tcW w:w="2694" w:type="dxa"/>
            <w:shd w:val="clear" w:color="auto" w:fill="auto"/>
          </w:tcPr>
          <w:p w:rsidR="00896CFA" w:rsidRPr="00EB295E" w:rsidRDefault="000767E7" w:rsidP="00EB295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215/60</w:t>
            </w:r>
            <w:r w:rsidR="00896CFA" w:rsidRPr="00EB295E">
              <w:rPr>
                <w:rFonts w:ascii="Times New Roman" w:eastAsia="Calibri" w:hAnsi="Times New Roman" w:cs="Times New Roman"/>
                <w:sz w:val="24"/>
              </w:rPr>
              <w:t>R17C</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8</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699"/>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25</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215/65R17</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8</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600"/>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26</w:t>
            </w:r>
          </w:p>
        </w:tc>
        <w:tc>
          <w:tcPr>
            <w:tcW w:w="2694" w:type="dxa"/>
            <w:shd w:val="clear" w:color="auto" w:fill="auto"/>
          </w:tcPr>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24"/>
              </w:rPr>
              <w:t>225/60R17</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32</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15"/>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27</w:t>
            </w:r>
          </w:p>
        </w:tc>
        <w:tc>
          <w:tcPr>
            <w:tcW w:w="2694" w:type="dxa"/>
            <w:shd w:val="clear" w:color="auto" w:fill="auto"/>
          </w:tcPr>
          <w:p w:rsidR="00896CFA" w:rsidRPr="00EB295E" w:rsidRDefault="000767E7" w:rsidP="00EB295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22</w:t>
            </w:r>
            <w:r w:rsidR="00896CFA" w:rsidRPr="00EB295E">
              <w:rPr>
                <w:rFonts w:ascii="Times New Roman" w:eastAsia="Calibri" w:hAnsi="Times New Roman" w:cs="Times New Roman"/>
                <w:sz w:val="24"/>
              </w:rPr>
              <w:t>5/45R17</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4</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15"/>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28</w:t>
            </w:r>
          </w:p>
        </w:tc>
        <w:tc>
          <w:tcPr>
            <w:tcW w:w="2694" w:type="dxa"/>
            <w:shd w:val="clear" w:color="auto" w:fill="auto"/>
          </w:tcPr>
          <w:p w:rsidR="00896CFA" w:rsidRPr="00EB295E" w:rsidRDefault="000767E7" w:rsidP="00EB295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235/4</w:t>
            </w:r>
            <w:r w:rsidR="00896CFA" w:rsidRPr="00EB295E">
              <w:rPr>
                <w:rFonts w:ascii="Times New Roman" w:eastAsia="Calibri" w:hAnsi="Times New Roman" w:cs="Times New Roman"/>
                <w:sz w:val="24"/>
              </w:rPr>
              <w:t>5R17</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4</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15"/>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29</w:t>
            </w:r>
          </w:p>
        </w:tc>
        <w:tc>
          <w:tcPr>
            <w:tcW w:w="2694" w:type="dxa"/>
            <w:shd w:val="clear" w:color="auto" w:fill="auto"/>
          </w:tcPr>
          <w:p w:rsidR="00896CFA" w:rsidRPr="00EB295E" w:rsidRDefault="000767E7" w:rsidP="00EB295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235/5</w:t>
            </w:r>
            <w:r w:rsidR="00896CFA" w:rsidRPr="00EB295E">
              <w:rPr>
                <w:rFonts w:ascii="Times New Roman" w:eastAsia="Calibri" w:hAnsi="Times New Roman" w:cs="Times New Roman"/>
                <w:sz w:val="24"/>
              </w:rPr>
              <w:t>5R17</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4</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15"/>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30</w:t>
            </w:r>
          </w:p>
        </w:tc>
        <w:tc>
          <w:tcPr>
            <w:tcW w:w="2694" w:type="dxa"/>
            <w:shd w:val="clear" w:color="auto" w:fill="auto"/>
          </w:tcPr>
          <w:p w:rsidR="00896CFA" w:rsidRPr="00EB295E" w:rsidRDefault="000767E7" w:rsidP="00EB295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24</w:t>
            </w:r>
            <w:r w:rsidR="00896CFA" w:rsidRPr="00EB295E">
              <w:rPr>
                <w:rFonts w:ascii="Times New Roman" w:eastAsia="Calibri" w:hAnsi="Times New Roman" w:cs="Times New Roman"/>
                <w:sz w:val="24"/>
              </w:rPr>
              <w:t>5/6</w:t>
            </w:r>
            <w:r>
              <w:rPr>
                <w:rFonts w:ascii="Times New Roman" w:eastAsia="Calibri" w:hAnsi="Times New Roman" w:cs="Times New Roman"/>
                <w:sz w:val="24"/>
              </w:rPr>
              <w:t>5R17</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p w:rsidR="00896CFA" w:rsidRPr="00EB295E" w:rsidRDefault="00896CFA" w:rsidP="00EB295E">
            <w:pPr>
              <w:spacing w:after="0" w:line="240" w:lineRule="auto"/>
              <w:rPr>
                <w:rFonts w:ascii="Times New Roman" w:eastAsia="Calibri" w:hAnsi="Times New Roman" w:cs="Times New Roman"/>
                <w:sz w:val="24"/>
              </w:rPr>
            </w:pP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4</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15"/>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sidRPr="00EB295E">
              <w:rPr>
                <w:rFonts w:ascii="Times New Roman" w:eastAsia="Times New Roman" w:hAnsi="Times New Roman" w:cs="Times New Roman"/>
                <w:sz w:val="24"/>
                <w:szCs w:val="24"/>
                <w:lang w:eastAsia="pl-PL"/>
              </w:rPr>
              <w:t>31</w:t>
            </w:r>
          </w:p>
        </w:tc>
        <w:tc>
          <w:tcPr>
            <w:tcW w:w="2694" w:type="dxa"/>
            <w:shd w:val="clear" w:color="auto" w:fill="auto"/>
          </w:tcPr>
          <w:p w:rsidR="00896CFA" w:rsidRPr="00EB295E" w:rsidRDefault="000767E7" w:rsidP="00EB295E">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225/60</w:t>
            </w:r>
            <w:r w:rsidR="00896CFA" w:rsidRPr="00EB295E">
              <w:rPr>
                <w:rFonts w:ascii="Times New Roman" w:eastAsia="Calibri" w:hAnsi="Times New Roman" w:cs="Times New Roman"/>
                <w:sz w:val="24"/>
              </w:rPr>
              <w:t>R18</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896CFA" w:rsidRPr="00EB295E" w:rsidRDefault="00896CFA" w:rsidP="00EB295E">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896CFA" w:rsidP="00EB295E">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12</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896CFA" w:rsidRPr="00EB295E" w:rsidTr="000767E7">
        <w:trPr>
          <w:trHeight w:val="1215"/>
        </w:trPr>
        <w:tc>
          <w:tcPr>
            <w:tcW w:w="426" w:type="dxa"/>
            <w:shd w:val="clear" w:color="000000" w:fill="FFFFFF"/>
            <w:vAlign w:val="center"/>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32</w:t>
            </w:r>
          </w:p>
        </w:tc>
        <w:tc>
          <w:tcPr>
            <w:tcW w:w="2694" w:type="dxa"/>
            <w:shd w:val="clear" w:color="auto" w:fill="auto"/>
          </w:tcPr>
          <w:p w:rsidR="000767E7" w:rsidRPr="00EB295E" w:rsidRDefault="000767E7" w:rsidP="000767E7">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235/55</w:t>
            </w:r>
            <w:r w:rsidRPr="00EB295E">
              <w:rPr>
                <w:rFonts w:ascii="Times New Roman" w:eastAsia="Calibri" w:hAnsi="Times New Roman" w:cs="Times New Roman"/>
                <w:sz w:val="24"/>
              </w:rPr>
              <w:t>R18</w:t>
            </w:r>
          </w:p>
          <w:p w:rsidR="000767E7" w:rsidRPr="00EB295E" w:rsidRDefault="000767E7" w:rsidP="000767E7">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Producent</w:t>
            </w:r>
          </w:p>
          <w:p w:rsidR="000767E7" w:rsidRPr="00EB295E" w:rsidRDefault="000767E7" w:rsidP="000767E7">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w:t>
            </w:r>
          </w:p>
          <w:p w:rsidR="000767E7" w:rsidRPr="00EB295E" w:rsidRDefault="000767E7" w:rsidP="000767E7">
            <w:pPr>
              <w:spacing w:after="0"/>
              <w:jc w:val="center"/>
              <w:rPr>
                <w:rFonts w:ascii="Times New Roman" w:eastAsia="Calibri" w:hAnsi="Times New Roman" w:cs="Times New Roman"/>
                <w:sz w:val="18"/>
                <w:szCs w:val="18"/>
                <w:lang w:eastAsia="pl-PL"/>
              </w:rPr>
            </w:pPr>
            <w:r w:rsidRPr="00EB295E">
              <w:rPr>
                <w:rFonts w:ascii="Times New Roman" w:eastAsia="Calibri" w:hAnsi="Times New Roman" w:cs="Times New Roman"/>
                <w:sz w:val="18"/>
                <w:szCs w:val="18"/>
                <w:lang w:eastAsia="pl-PL"/>
              </w:rPr>
              <w:t>Nazwa handlowa</w:t>
            </w:r>
          </w:p>
          <w:p w:rsidR="00896CFA" w:rsidRPr="00EB295E" w:rsidRDefault="000767E7" w:rsidP="000767E7">
            <w:pPr>
              <w:spacing w:after="0" w:line="240" w:lineRule="auto"/>
              <w:jc w:val="center"/>
              <w:rPr>
                <w:rFonts w:ascii="Times New Roman" w:eastAsia="Calibri" w:hAnsi="Times New Roman" w:cs="Times New Roman"/>
                <w:sz w:val="24"/>
              </w:rPr>
            </w:pPr>
            <w:r w:rsidRPr="00EB295E">
              <w:rPr>
                <w:rFonts w:ascii="Times New Roman" w:eastAsia="Calibri" w:hAnsi="Times New Roman" w:cs="Times New Roman"/>
                <w:sz w:val="18"/>
                <w:szCs w:val="18"/>
                <w:lang w:eastAsia="pl-PL"/>
              </w:rPr>
              <w:t>……………………………….</w:t>
            </w:r>
          </w:p>
        </w:tc>
        <w:tc>
          <w:tcPr>
            <w:tcW w:w="1275" w:type="dxa"/>
          </w:tcPr>
          <w:p w:rsidR="00896CFA" w:rsidRPr="00EB295E" w:rsidRDefault="00896CFA" w:rsidP="00EB295E">
            <w:pPr>
              <w:spacing w:after="0" w:line="240" w:lineRule="auto"/>
              <w:jc w:val="center"/>
              <w:rPr>
                <w:rFonts w:ascii="Times New Roman" w:eastAsia="Calibri" w:hAnsi="Times New Roman" w:cs="Times New Roman"/>
                <w:sz w:val="24"/>
                <w:lang w:eastAsia="pl-PL"/>
              </w:rPr>
            </w:pPr>
          </w:p>
        </w:tc>
        <w:tc>
          <w:tcPr>
            <w:tcW w:w="1134" w:type="dxa"/>
            <w:shd w:val="clear" w:color="auto" w:fill="auto"/>
            <w:noWrap/>
            <w:vAlign w:val="center"/>
          </w:tcPr>
          <w:p w:rsidR="00896CFA" w:rsidRPr="00EB295E" w:rsidRDefault="00896CFA" w:rsidP="00071531">
            <w:pPr>
              <w:spacing w:after="0" w:line="240" w:lineRule="auto"/>
              <w:jc w:val="center"/>
              <w:rPr>
                <w:rFonts w:ascii="Times New Roman" w:eastAsia="Times New Roman" w:hAnsi="Times New Roman" w:cs="Times New Roman"/>
                <w:lang w:eastAsia="pl-PL"/>
              </w:rPr>
            </w:pPr>
            <w:r w:rsidRPr="00EB295E">
              <w:rPr>
                <w:rFonts w:ascii="Times New Roman" w:eastAsia="Times New Roman" w:hAnsi="Times New Roman" w:cs="Times New Roman"/>
                <w:lang w:eastAsia="pl-PL"/>
              </w:rPr>
              <w:t>12</w:t>
            </w:r>
          </w:p>
        </w:tc>
        <w:tc>
          <w:tcPr>
            <w:tcW w:w="1560"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992"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c>
          <w:tcPr>
            <w:tcW w:w="1701" w:type="dxa"/>
          </w:tcPr>
          <w:p w:rsidR="00896CFA" w:rsidRPr="00EB295E" w:rsidRDefault="00896CFA" w:rsidP="00EB295E">
            <w:pPr>
              <w:spacing w:after="0" w:line="240" w:lineRule="auto"/>
              <w:jc w:val="center"/>
              <w:rPr>
                <w:rFonts w:ascii="Times New Roman" w:eastAsia="Times New Roman" w:hAnsi="Times New Roman" w:cs="Times New Roman"/>
                <w:sz w:val="24"/>
                <w:szCs w:val="24"/>
                <w:lang w:eastAsia="pl-PL"/>
              </w:rPr>
            </w:pPr>
          </w:p>
        </w:tc>
      </w:tr>
      <w:tr w:rsidR="000767E7" w:rsidRPr="00EB295E" w:rsidTr="000767E7">
        <w:trPr>
          <w:trHeight w:val="600"/>
        </w:trPr>
        <w:tc>
          <w:tcPr>
            <w:tcW w:w="8081" w:type="dxa"/>
            <w:gridSpan w:val="6"/>
            <w:shd w:val="clear" w:color="000000" w:fill="FFFFFF"/>
            <w:vAlign w:val="center"/>
          </w:tcPr>
          <w:p w:rsidR="000767E7" w:rsidRPr="00EB295E" w:rsidRDefault="000767E7" w:rsidP="000767E7">
            <w:pPr>
              <w:spacing w:after="0" w:line="240" w:lineRule="auto"/>
              <w:jc w:val="center"/>
              <w:rPr>
                <w:rFonts w:ascii="Times New Roman" w:eastAsia="Times New Roman" w:hAnsi="Times New Roman" w:cs="Times New Roman"/>
                <w:b/>
                <w:sz w:val="24"/>
                <w:szCs w:val="24"/>
                <w:lang w:eastAsia="pl-PL"/>
              </w:rPr>
            </w:pPr>
            <w:r w:rsidRPr="00EB295E">
              <w:rPr>
                <w:rFonts w:ascii="Times New Roman" w:eastAsia="Times New Roman" w:hAnsi="Times New Roman" w:cs="Times New Roman"/>
                <w:b/>
                <w:sz w:val="24"/>
                <w:szCs w:val="24"/>
                <w:lang w:eastAsia="pl-PL"/>
              </w:rPr>
              <w:t>Łączna cena ofertowa brutto</w:t>
            </w:r>
          </w:p>
        </w:tc>
        <w:tc>
          <w:tcPr>
            <w:tcW w:w="1701" w:type="dxa"/>
          </w:tcPr>
          <w:p w:rsidR="000767E7" w:rsidRPr="00EB295E" w:rsidRDefault="000767E7" w:rsidP="00EB295E">
            <w:pPr>
              <w:spacing w:after="0" w:line="240" w:lineRule="auto"/>
              <w:jc w:val="center"/>
              <w:rPr>
                <w:rFonts w:ascii="Times New Roman" w:eastAsia="Times New Roman" w:hAnsi="Times New Roman" w:cs="Times New Roman"/>
                <w:sz w:val="24"/>
                <w:szCs w:val="24"/>
                <w:lang w:eastAsia="pl-PL"/>
              </w:rPr>
            </w:pPr>
          </w:p>
        </w:tc>
      </w:tr>
    </w:tbl>
    <w:p w:rsidR="00EB295E" w:rsidRPr="00EB295E" w:rsidRDefault="00EB295E" w:rsidP="00EB295E">
      <w:pPr>
        <w:tabs>
          <w:tab w:val="left" w:pos="-1701"/>
        </w:tabs>
        <w:spacing w:after="0" w:line="240" w:lineRule="auto"/>
        <w:jc w:val="both"/>
        <w:rPr>
          <w:rFonts w:ascii="Times New Roman" w:eastAsia="Times New Roman" w:hAnsi="Times New Roman" w:cs="Times New Roman"/>
          <w:lang w:eastAsia="pl-PL"/>
        </w:rPr>
      </w:pPr>
    </w:p>
    <w:p w:rsidR="00EB295E" w:rsidRPr="00EB295E" w:rsidRDefault="00EB295E" w:rsidP="00EB295E">
      <w:pPr>
        <w:tabs>
          <w:tab w:val="num" w:pos="2160"/>
        </w:tabs>
        <w:spacing w:after="0" w:line="240" w:lineRule="auto"/>
        <w:ind w:left="283"/>
        <w:jc w:val="both"/>
        <w:rPr>
          <w:rFonts w:ascii="Times New Roman" w:eastAsia="Arial Unicode MS" w:hAnsi="Times New Roman" w:cs="Times New Roman"/>
          <w:sz w:val="12"/>
          <w:szCs w:val="12"/>
          <w:lang w:eastAsia="pl-PL"/>
        </w:rPr>
      </w:pPr>
    </w:p>
    <w:p w:rsidR="00EB295E" w:rsidRPr="00EB295E" w:rsidRDefault="00EB295E" w:rsidP="003B11F2">
      <w:pPr>
        <w:spacing w:after="0" w:line="240" w:lineRule="auto"/>
        <w:jc w:val="both"/>
        <w:rPr>
          <w:rFonts w:ascii="Times New Roman" w:eastAsia="Arial Unicode MS" w:hAnsi="Times New Roman" w:cs="Times New Roman"/>
          <w:sz w:val="24"/>
          <w:szCs w:val="24"/>
          <w:lang w:eastAsia="pl-PL"/>
        </w:rPr>
      </w:pPr>
      <w:r w:rsidRPr="00EB295E">
        <w:rPr>
          <w:rFonts w:ascii="Times New Roman" w:eastAsia="Arial Unicode MS" w:hAnsi="Times New Roman" w:cs="Times New Roman"/>
          <w:sz w:val="24"/>
          <w:szCs w:val="24"/>
          <w:lang w:eastAsia="pl-PL"/>
        </w:rPr>
        <w:t xml:space="preserve">Oświadczam, że </w:t>
      </w:r>
      <w:r w:rsidRPr="00EB295E">
        <w:rPr>
          <w:rFonts w:ascii="Times New Roman" w:eastAsia="Calibri" w:hAnsi="Times New Roman" w:cs="Calibri"/>
          <w:sz w:val="24"/>
          <w:szCs w:val="24"/>
        </w:rPr>
        <w:t xml:space="preserve">zobowiązuję się do </w:t>
      </w:r>
      <w:r w:rsidRPr="00EB295E">
        <w:rPr>
          <w:rFonts w:ascii="Times New Roman" w:eastAsia="Calibri" w:hAnsi="Times New Roman" w:cs="Calibri"/>
          <w:b/>
          <w:sz w:val="24"/>
          <w:szCs w:val="24"/>
        </w:rPr>
        <w:t>realizacji zamówień jednostkowych w terminie:      1 / 2 / 3 dni roboczych *</w:t>
      </w:r>
    </w:p>
    <w:p w:rsidR="00EB295E" w:rsidRPr="00EB295E" w:rsidRDefault="00EB295E" w:rsidP="00EB295E">
      <w:pPr>
        <w:tabs>
          <w:tab w:val="num" w:pos="2160"/>
        </w:tabs>
        <w:spacing w:before="120" w:after="0" w:line="240" w:lineRule="auto"/>
        <w:ind w:left="284"/>
        <w:jc w:val="both"/>
        <w:rPr>
          <w:rFonts w:ascii="Times New Roman" w:eastAsia="Arial Unicode MS" w:hAnsi="Times New Roman" w:cs="Times New Roman"/>
          <w:i/>
          <w:lang w:eastAsia="pl-PL"/>
        </w:rPr>
      </w:pPr>
      <w:r w:rsidRPr="00EB295E">
        <w:rPr>
          <w:rFonts w:ascii="Times New Roman" w:eastAsia="Arial Unicode MS" w:hAnsi="Times New Roman" w:cs="Times New Roman"/>
          <w:i/>
          <w:lang w:eastAsia="pl-PL"/>
        </w:rPr>
        <w:t>* niewłaściwe skreślić</w:t>
      </w:r>
    </w:p>
    <w:p w:rsidR="00EB295E" w:rsidRDefault="00EB295E" w:rsidP="005877F1">
      <w:pPr>
        <w:spacing w:after="0" w:line="240" w:lineRule="auto"/>
        <w:ind w:left="426"/>
        <w:contextualSpacing/>
        <w:jc w:val="center"/>
        <w:rPr>
          <w:rFonts w:ascii="Times New Roman" w:eastAsia="Times New Roman" w:hAnsi="Times New Roman" w:cs="Times New Roman"/>
          <w:sz w:val="12"/>
          <w:szCs w:val="12"/>
          <w:lang w:eastAsia="ar-SA"/>
        </w:rPr>
      </w:pPr>
    </w:p>
    <w:p w:rsidR="00EB295E" w:rsidRDefault="00EB295E" w:rsidP="005877F1">
      <w:pPr>
        <w:spacing w:after="0" w:line="240" w:lineRule="auto"/>
        <w:ind w:left="426"/>
        <w:contextualSpacing/>
        <w:jc w:val="center"/>
        <w:rPr>
          <w:rFonts w:ascii="Times New Roman" w:eastAsia="Times New Roman" w:hAnsi="Times New Roman" w:cs="Times New Roman"/>
          <w:sz w:val="12"/>
          <w:szCs w:val="12"/>
          <w:lang w:eastAsia="ar-SA"/>
        </w:rPr>
      </w:pPr>
    </w:p>
    <w:p w:rsidR="00EB295E" w:rsidRPr="00116CC6" w:rsidRDefault="00EB295E" w:rsidP="005877F1">
      <w:pPr>
        <w:spacing w:after="0" w:line="240" w:lineRule="auto"/>
        <w:ind w:left="426"/>
        <w:contextualSpacing/>
        <w:jc w:val="center"/>
        <w:rPr>
          <w:rFonts w:ascii="Times New Roman" w:eastAsia="Times New Roman" w:hAnsi="Times New Roman" w:cs="Times New Roman"/>
          <w:sz w:val="12"/>
          <w:szCs w:val="12"/>
          <w:lang w:eastAsia="ar-SA"/>
        </w:rPr>
      </w:pPr>
    </w:p>
    <w:p w:rsidR="00287482" w:rsidRDefault="00287482" w:rsidP="005877F1">
      <w:pPr>
        <w:tabs>
          <w:tab w:val="left" w:pos="708"/>
        </w:tabs>
        <w:spacing w:after="0" w:line="240" w:lineRule="auto"/>
        <w:jc w:val="both"/>
        <w:rPr>
          <w:rFonts w:ascii="Times New Roman" w:eastAsia="Times New Roman" w:hAnsi="Times New Roman" w:cs="Times New Roman"/>
          <w:lang w:eastAsia="pl-PL"/>
        </w:rPr>
      </w:pPr>
    </w:p>
    <w:p w:rsidR="005877F1" w:rsidRPr="005877F1" w:rsidRDefault="005877F1" w:rsidP="005877F1">
      <w:pPr>
        <w:tabs>
          <w:tab w:val="left" w:pos="708"/>
        </w:tabs>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lastRenderedPageBreak/>
        <w:t xml:space="preserve">Oświadczam, że Wykonawca zamierza powierzyć do wykonania </w:t>
      </w:r>
      <w:r w:rsidR="00116CC6">
        <w:rPr>
          <w:rFonts w:ascii="Times New Roman" w:eastAsia="Times New Roman" w:hAnsi="Times New Roman" w:cs="Times New Roman"/>
          <w:lang w:eastAsia="pl-PL"/>
        </w:rPr>
        <w:t>część zamówienia podwykonawcom:</w:t>
      </w: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5877F1" w:rsidRPr="005877F1" w:rsidTr="005877F1">
        <w:trPr>
          <w:trHeight w:val="486"/>
        </w:trPr>
        <w:tc>
          <w:tcPr>
            <w:tcW w:w="541" w:type="dxa"/>
            <w:shd w:val="clear" w:color="auto" w:fill="auto"/>
          </w:tcPr>
          <w:p w:rsidR="005877F1" w:rsidRPr="005877F1" w:rsidRDefault="005877F1" w:rsidP="005877F1">
            <w:pPr>
              <w:tabs>
                <w:tab w:val="left" w:pos="708"/>
              </w:tabs>
              <w:spacing w:after="12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Lp.</w:t>
            </w:r>
          </w:p>
        </w:tc>
        <w:tc>
          <w:tcPr>
            <w:tcW w:w="3685" w:type="dxa"/>
            <w:shd w:val="clear" w:color="auto" w:fill="auto"/>
          </w:tcPr>
          <w:p w:rsidR="005877F1" w:rsidRPr="005877F1" w:rsidRDefault="005877F1" w:rsidP="005877F1">
            <w:pPr>
              <w:tabs>
                <w:tab w:val="left" w:pos="708"/>
              </w:tabs>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Nazwa (firma) podwykonawcy</w:t>
            </w:r>
          </w:p>
          <w:p w:rsidR="005877F1" w:rsidRPr="005877F1" w:rsidRDefault="005877F1" w:rsidP="005877F1">
            <w:pPr>
              <w:tabs>
                <w:tab w:val="left" w:pos="708"/>
              </w:tabs>
              <w:spacing w:after="0" w:line="240" w:lineRule="auto"/>
              <w:jc w:val="center"/>
              <w:rPr>
                <w:rFonts w:ascii="Times New Roman" w:eastAsia="Times New Roman" w:hAnsi="Times New Roman" w:cs="Times New Roman"/>
                <w:i/>
                <w:sz w:val="20"/>
                <w:szCs w:val="20"/>
                <w:lang w:eastAsia="pl-PL"/>
              </w:rPr>
            </w:pPr>
            <w:r w:rsidRPr="005877F1">
              <w:rPr>
                <w:rFonts w:ascii="Times New Roman" w:eastAsia="Times New Roman" w:hAnsi="Times New Roman" w:cs="Times New Roman"/>
                <w:i/>
                <w:sz w:val="20"/>
                <w:szCs w:val="20"/>
                <w:lang w:eastAsia="pl-PL"/>
              </w:rPr>
              <w:t>(jeżeli są znani)</w:t>
            </w:r>
          </w:p>
        </w:tc>
        <w:tc>
          <w:tcPr>
            <w:tcW w:w="4705" w:type="dxa"/>
            <w:shd w:val="clear" w:color="auto" w:fill="auto"/>
          </w:tcPr>
          <w:p w:rsidR="005877F1" w:rsidRPr="005877F1" w:rsidRDefault="005877F1" w:rsidP="005877F1">
            <w:pPr>
              <w:tabs>
                <w:tab w:val="left" w:pos="708"/>
              </w:tabs>
              <w:spacing w:after="12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Zakres części zamówienia</w:t>
            </w:r>
          </w:p>
        </w:tc>
      </w:tr>
      <w:tr w:rsidR="005877F1" w:rsidRPr="005877F1" w:rsidTr="005877F1">
        <w:trPr>
          <w:trHeight w:val="542"/>
        </w:trPr>
        <w:tc>
          <w:tcPr>
            <w:tcW w:w="541"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470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r>
      <w:tr w:rsidR="005877F1" w:rsidRPr="005877F1" w:rsidTr="005877F1">
        <w:trPr>
          <w:trHeight w:val="550"/>
        </w:trPr>
        <w:tc>
          <w:tcPr>
            <w:tcW w:w="541"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c>
          <w:tcPr>
            <w:tcW w:w="4705" w:type="dxa"/>
            <w:shd w:val="clear" w:color="auto" w:fill="auto"/>
          </w:tcPr>
          <w:p w:rsidR="005877F1" w:rsidRPr="005877F1" w:rsidRDefault="005877F1" w:rsidP="005877F1">
            <w:pPr>
              <w:tabs>
                <w:tab w:val="left" w:pos="708"/>
              </w:tabs>
              <w:spacing w:after="120" w:line="240" w:lineRule="auto"/>
              <w:rPr>
                <w:rFonts w:ascii="Times New Roman" w:eastAsia="Times New Roman" w:hAnsi="Times New Roman" w:cs="Times New Roman"/>
                <w:lang w:eastAsia="pl-PL"/>
              </w:rPr>
            </w:pPr>
          </w:p>
        </w:tc>
      </w:tr>
    </w:tbl>
    <w:p w:rsidR="005877F1" w:rsidRPr="00116CC6" w:rsidRDefault="005877F1" w:rsidP="005877F1">
      <w:pPr>
        <w:tabs>
          <w:tab w:val="left" w:pos="-1701"/>
        </w:tabs>
        <w:spacing w:after="0" w:line="240" w:lineRule="auto"/>
        <w:jc w:val="both"/>
        <w:rPr>
          <w:rFonts w:ascii="Times New Roman" w:eastAsia="Calibri" w:hAnsi="Times New Roman" w:cs="Times New Roman"/>
          <w:sz w:val="12"/>
          <w:szCs w:val="12"/>
        </w:rPr>
      </w:pPr>
    </w:p>
    <w:p w:rsidR="005877F1" w:rsidRPr="005877F1" w:rsidRDefault="005877F1" w:rsidP="005877F1">
      <w:pPr>
        <w:tabs>
          <w:tab w:val="left" w:pos="-1701"/>
        </w:tabs>
        <w:spacing w:after="0" w:line="240" w:lineRule="auto"/>
        <w:jc w:val="both"/>
        <w:rPr>
          <w:rFonts w:ascii="Times New Roman" w:eastAsia="Calibri" w:hAnsi="Times New Roman" w:cs="Times New Roman"/>
        </w:rPr>
      </w:pPr>
      <w:r w:rsidRPr="005877F1">
        <w:rPr>
          <w:rFonts w:ascii="Times New Roman" w:eastAsia="Calibri" w:hAnsi="Times New Roman" w:cs="Times New Roman"/>
        </w:rPr>
        <w:t>Ponadto:</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Oświadczam, że w cenie naszej oferty zostały uwzględnione wszystkie koszty związane </w:t>
      </w:r>
      <w:r w:rsidRPr="005877F1">
        <w:rPr>
          <w:rFonts w:ascii="Times New Roman" w:eastAsia="Times New Roman" w:hAnsi="Times New Roman" w:cs="Times New Roman"/>
          <w:lang w:eastAsia="pl-PL"/>
        </w:rPr>
        <w:br/>
        <w:t>z wykonaniem zamówienia.</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ar-SA"/>
        </w:rPr>
        <w:t>Zobowiązuję się do zawarcia umowy w miejscu i terminie wyznaczonym przez Zamawiającego.</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ar-SA"/>
        </w:rPr>
        <w:t>W przypadku zatrudnienia podwykonawców odpowiadamy za ich pracę jak za własną.</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Zapoznaliśmy się z klauzulą informacyjną RODO zamieszczoną w SWZ.</w:t>
      </w:r>
    </w:p>
    <w:p w:rsidR="005877F1" w:rsidRPr="005877F1" w:rsidRDefault="005877F1" w:rsidP="005877F1">
      <w:pPr>
        <w:numPr>
          <w:ilvl w:val="0"/>
          <w:numId w:val="13"/>
        </w:numPr>
        <w:spacing w:after="0" w:line="240" w:lineRule="auto"/>
        <w:jc w:val="both"/>
        <w:rPr>
          <w:rFonts w:ascii="Times New Roman" w:eastAsia="Times New Roman" w:hAnsi="Times New Roman" w:cs="Times New Roman"/>
          <w:color w:val="FF0000"/>
          <w:lang w:eastAsia="pl-PL"/>
        </w:rPr>
      </w:pPr>
      <w:r w:rsidRPr="005877F1">
        <w:rPr>
          <w:rFonts w:ascii="Times New Roman" w:eastAsia="Calibri" w:hAnsi="Times New Roman" w:cs="Times New Roman"/>
          <w:color w:val="000000"/>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rsidR="005877F1" w:rsidRPr="00797800" w:rsidRDefault="00797800" w:rsidP="00797800">
      <w:pPr>
        <w:numPr>
          <w:ilvl w:val="0"/>
          <w:numId w:val="13"/>
        </w:numPr>
        <w:tabs>
          <w:tab w:val="left" w:pos="426"/>
        </w:tabs>
        <w:autoSpaceDN w:val="0"/>
        <w:spacing w:after="0" w:line="240" w:lineRule="auto"/>
        <w:jc w:val="both"/>
        <w:rPr>
          <w:rFonts w:ascii="Times New Roman" w:eastAsia="Times New Roman" w:hAnsi="Times New Roman" w:cs="Times New Roman"/>
          <w:b/>
          <w:lang w:eastAsia="pl-PL"/>
        </w:rPr>
      </w:pPr>
      <w:r w:rsidRPr="00797800">
        <w:rPr>
          <w:rFonts w:ascii="Times New Roman" w:eastAsia="Times New Roman" w:hAnsi="Times New Roman" w:cs="Times New Roman"/>
          <w:b/>
          <w:lang w:eastAsia="pl-PL"/>
        </w:rPr>
        <w:t xml:space="preserve">Oświadczam, że wobec mnie nie zachodzą przesłanki wykluczenia z postępowania </w:t>
      </w:r>
      <w:r>
        <w:rPr>
          <w:rFonts w:ascii="Times New Roman" w:eastAsia="Times New Roman" w:hAnsi="Times New Roman" w:cs="Times New Roman"/>
          <w:b/>
          <w:lang w:eastAsia="pl-PL"/>
        </w:rPr>
        <w:br/>
      </w:r>
      <w:r w:rsidRPr="00797800">
        <w:rPr>
          <w:rFonts w:ascii="Times New Roman" w:eastAsia="Times New Roman" w:hAnsi="Times New Roman" w:cs="Times New Roman"/>
          <w:b/>
          <w:lang w:eastAsia="pl-PL"/>
        </w:rPr>
        <w:t xml:space="preserve">o udzielenie zamówienia określone w art. 7 ust. 1 ustawy z dnia 13 kwietnia 2022 r. </w:t>
      </w:r>
      <w:r>
        <w:rPr>
          <w:rFonts w:ascii="Times New Roman" w:eastAsia="Times New Roman" w:hAnsi="Times New Roman" w:cs="Times New Roman"/>
          <w:b/>
          <w:lang w:eastAsia="pl-PL"/>
        </w:rPr>
        <w:br/>
      </w:r>
      <w:r w:rsidRPr="00797800">
        <w:rPr>
          <w:rFonts w:ascii="Times New Roman" w:eastAsia="Times New Roman" w:hAnsi="Times New Roman" w:cs="Times New Roman"/>
          <w:b/>
          <w:lang w:eastAsia="pl-PL"/>
        </w:rPr>
        <w:t>o szczególnych rozwiązaniach w zakresie przeciwdziałania wspieraniu agresji na Ukrainę oraz służących ochronie bezpieczeństwa narodowego (t. j. Dz. U. z 2024 r. poz. 507 )</w:t>
      </w:r>
      <w:r w:rsidR="005877F1" w:rsidRPr="00797800">
        <w:rPr>
          <w:rFonts w:ascii="Times New Roman" w:eastAsia="Times New Roman" w:hAnsi="Times New Roman" w:cs="Times New Roman"/>
          <w:b/>
          <w:lang w:eastAsia="pl-PL"/>
        </w:rPr>
        <w:t xml:space="preserve"> ****</w:t>
      </w:r>
    </w:p>
    <w:p w:rsidR="00287482" w:rsidRDefault="00287482" w:rsidP="005877F1">
      <w:pPr>
        <w:tabs>
          <w:tab w:val="left" w:pos="426"/>
        </w:tabs>
        <w:autoSpaceDN w:val="0"/>
        <w:spacing w:after="0" w:line="240" w:lineRule="auto"/>
        <w:jc w:val="both"/>
        <w:rPr>
          <w:rFonts w:ascii="Times New Roman" w:eastAsia="Times New Roman" w:hAnsi="Times New Roman" w:cs="Times New Roman"/>
          <w:lang w:eastAsia="pl-PL"/>
        </w:rPr>
      </w:pPr>
    </w:p>
    <w:p w:rsidR="00116CC6" w:rsidRPr="005877F1" w:rsidRDefault="00116CC6" w:rsidP="005877F1">
      <w:pPr>
        <w:tabs>
          <w:tab w:val="left" w:pos="426"/>
        </w:tabs>
        <w:autoSpaceDN w:val="0"/>
        <w:spacing w:after="0" w:line="240" w:lineRule="auto"/>
        <w:jc w:val="both"/>
        <w:rPr>
          <w:rFonts w:ascii="Times New Roman" w:eastAsia="Times New Roman" w:hAnsi="Times New Roman" w:cs="Times New Roman"/>
          <w:lang w:eastAsia="pl-PL"/>
        </w:rPr>
      </w:pPr>
    </w:p>
    <w:p w:rsidR="00116CC6" w:rsidRDefault="00116CC6" w:rsidP="00116CC6">
      <w:pPr>
        <w:autoSpaceDN w:val="0"/>
        <w:ind w:left="5544" w:firstLine="936"/>
        <w:jc w:val="both"/>
        <w:rPr>
          <w:rFonts w:ascii="Times New Roman" w:eastAsia="Times New Roman" w:hAnsi="Times New Roman" w:cs="Times New Roman"/>
          <w:lang w:eastAsia="pl-PL"/>
        </w:rPr>
      </w:pPr>
    </w:p>
    <w:p w:rsidR="00287482" w:rsidRPr="00116CC6" w:rsidRDefault="00116CC6" w:rsidP="00116CC6">
      <w:pPr>
        <w:autoSpaceDN w:val="0"/>
        <w:ind w:left="5544" w:firstLine="936"/>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797800" w:rsidRPr="00797800" w:rsidRDefault="00797800" w:rsidP="00797800">
      <w:pPr>
        <w:autoSpaceDN w:val="0"/>
        <w:spacing w:after="0" w:line="240" w:lineRule="auto"/>
        <w:ind w:left="426" w:hanging="426"/>
        <w:jc w:val="both"/>
        <w:rPr>
          <w:rFonts w:ascii="Times New Roman" w:eastAsia="Calibri" w:hAnsi="Times New Roman" w:cs="Times New Roman"/>
          <w:spacing w:val="-6"/>
          <w:sz w:val="20"/>
          <w:szCs w:val="20"/>
        </w:rPr>
      </w:pPr>
      <w:r w:rsidRPr="00797800">
        <w:rPr>
          <w:rFonts w:ascii="Times New Roman" w:eastAsia="Calibri" w:hAnsi="Times New Roman" w:cs="Times New Roman"/>
          <w:spacing w:val="-6"/>
          <w:sz w:val="20"/>
          <w:szCs w:val="20"/>
        </w:rPr>
        <w:t xml:space="preserve">*  </w:t>
      </w:r>
      <w:r w:rsidR="00116CC6">
        <w:rPr>
          <w:rFonts w:ascii="Times New Roman" w:eastAsia="Calibri" w:hAnsi="Times New Roman" w:cs="Times New Roman"/>
          <w:spacing w:val="-6"/>
          <w:sz w:val="20"/>
          <w:szCs w:val="20"/>
        </w:rPr>
        <w:t xml:space="preserve">  </w:t>
      </w:r>
      <w:r w:rsidRPr="00797800">
        <w:rPr>
          <w:rFonts w:ascii="Times New Roman" w:eastAsia="Calibri" w:hAnsi="Times New Roman" w:cs="Times New Roman"/>
          <w:spacing w:val="-6"/>
          <w:sz w:val="20"/>
          <w:szCs w:val="20"/>
        </w:rPr>
        <w:t>Dokument musi być podpisany kwalifikowanym podpisem elektronicznym, podpisem zaufanym lub podpisem osobistym przez osobę/y uprawnioną/e do reprezentowania Wykonawcy</w:t>
      </w:r>
      <w:r w:rsidRPr="00797800">
        <w:rPr>
          <w:rFonts w:ascii="Times New Roman" w:eastAsia="Calibri" w:hAnsi="Times New Roman" w:cs="Times New Roman"/>
          <w:sz w:val="20"/>
          <w:szCs w:val="20"/>
        </w:rPr>
        <w:t xml:space="preserve"> – zgodnie z formą reprezentacji określoną we właściwym rejestrze lub ewidencji.  </w:t>
      </w:r>
    </w:p>
    <w:p w:rsidR="00797800" w:rsidRPr="00797800" w:rsidRDefault="00797800" w:rsidP="00797800">
      <w:pPr>
        <w:autoSpaceDN w:val="0"/>
        <w:spacing w:after="0" w:line="240" w:lineRule="auto"/>
        <w:ind w:left="426"/>
        <w:jc w:val="both"/>
        <w:rPr>
          <w:rFonts w:ascii="Times New Roman" w:eastAsia="Calibri" w:hAnsi="Times New Roman" w:cs="Times New Roman"/>
          <w:sz w:val="20"/>
          <w:szCs w:val="20"/>
        </w:rPr>
      </w:pPr>
      <w:r w:rsidRPr="00797800">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color w:val="FF0000"/>
          <w:sz w:val="20"/>
          <w:szCs w:val="20"/>
          <w:lang w:eastAsia="pl-PL"/>
        </w:rPr>
      </w:pPr>
      <w:r w:rsidRPr="00797800">
        <w:rPr>
          <w:rFonts w:ascii="Times New Roman" w:eastAsia="Times New Roman" w:hAnsi="Times New Roman" w:cs="Times New Roman"/>
          <w:sz w:val="20"/>
          <w:szCs w:val="20"/>
          <w:lang w:eastAsia="pl-PL"/>
        </w:rPr>
        <w:t xml:space="preserve">**   </w:t>
      </w:r>
      <w:r w:rsidR="00116CC6">
        <w:rPr>
          <w:rFonts w:ascii="Times New Roman" w:eastAsia="Times New Roman" w:hAnsi="Times New Roman" w:cs="Times New Roman"/>
          <w:sz w:val="20"/>
          <w:szCs w:val="20"/>
          <w:lang w:eastAsia="pl-PL"/>
        </w:rPr>
        <w:t xml:space="preserve"> </w:t>
      </w:r>
      <w:r w:rsidRPr="00797800">
        <w:rPr>
          <w:rFonts w:ascii="Times New Roman" w:eastAsia="Times New Roman" w:hAnsi="Times New Roman" w:cs="Times New Roman"/>
          <w:sz w:val="20"/>
          <w:szCs w:val="20"/>
          <w:lang w:eastAsia="pl-PL"/>
        </w:rPr>
        <w:t>Rozporządzenie Parlamentu Europejskiego i Rady (UE) 2016/679 z dnia 27 kwietnia 2016</w:t>
      </w:r>
      <w:r w:rsidR="00116CC6">
        <w:rPr>
          <w:rFonts w:ascii="Times New Roman" w:eastAsia="Times New Roman" w:hAnsi="Times New Roman" w:cs="Times New Roman"/>
          <w:sz w:val="20"/>
          <w:szCs w:val="20"/>
          <w:lang w:eastAsia="pl-PL"/>
        </w:rPr>
        <w:t xml:space="preserve"> r. w sprawie ochrony osób </w:t>
      </w:r>
      <w:r w:rsidRPr="00797800">
        <w:rPr>
          <w:rFonts w:ascii="Times New Roman" w:eastAsia="Times New Roman" w:hAnsi="Times New Roman" w:cs="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797800">
        <w:rPr>
          <w:rFonts w:ascii="Times New Roman" w:eastAsia="Times New Roman" w:hAnsi="Times New Roman" w:cs="Times New Roman"/>
          <w:color w:val="000000"/>
          <w:sz w:val="20"/>
          <w:szCs w:val="20"/>
          <w:lang w:eastAsia="pl-PL"/>
        </w:rPr>
        <w:t>***</w:t>
      </w:r>
      <w:r w:rsidRPr="00797800">
        <w:rPr>
          <w:rFonts w:ascii="Times New Roman" w:eastAsia="Times New Roman" w:hAnsi="Times New Roman" w:cs="Times New Roman"/>
          <w:color w:val="000000"/>
          <w:sz w:val="20"/>
          <w:szCs w:val="20"/>
          <w:lang w:eastAsia="pl-PL"/>
        </w:rPr>
        <w:tab/>
        <w:t xml:space="preserve">W przypadku, gdy Wykonawca </w:t>
      </w:r>
      <w:r w:rsidRPr="00797800">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797800">
        <w:rPr>
          <w:rFonts w:ascii="Times New Roman" w:eastAsia="Times New Roman" w:hAnsi="Times New Roman" w:cs="Times New Roman"/>
          <w:sz w:val="20"/>
          <w:szCs w:val="20"/>
          <w:lang w:eastAsia="pl-PL"/>
        </w:rPr>
        <w:t xml:space="preserve">**** </w:t>
      </w:r>
      <w:r w:rsidRPr="00797800">
        <w:rPr>
          <w:rFonts w:ascii="Times New Roman" w:eastAsia="Calibri" w:hAnsi="Times New Roman" w:cs="Times New Roman"/>
          <w:sz w:val="20"/>
          <w:szCs w:val="20"/>
        </w:rPr>
        <w:t>W przypadku, gdy Wykonawca podlega wykluczeniu należy przekreślić oświadczenie.</w:t>
      </w:r>
    </w:p>
    <w:p w:rsidR="005877F1" w:rsidRPr="005877F1" w:rsidRDefault="005877F1" w:rsidP="00797800">
      <w:pPr>
        <w:spacing w:after="0" w:line="240" w:lineRule="auto"/>
        <w:ind w:left="426" w:hanging="426"/>
        <w:jc w:val="both"/>
        <w:rPr>
          <w:rFonts w:ascii="Times New Roman" w:eastAsia="Times New Roman" w:hAnsi="Times New Roman" w:cs="Times New Roman"/>
          <w:b/>
          <w:u w:val="single"/>
          <w:lang w:eastAsia="ar-SA"/>
        </w:rPr>
      </w:pPr>
      <w:r w:rsidRPr="005877F1">
        <w:rPr>
          <w:rFonts w:ascii="Times New Roman" w:eastAsia="Calibri" w:hAnsi="Times New Roman" w:cs="Times New Roman"/>
          <w:sz w:val="20"/>
          <w:szCs w:val="20"/>
        </w:rPr>
        <w:t xml:space="preserve">                     </w:t>
      </w: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797800" w:rsidRDefault="00797800" w:rsidP="00287482">
      <w:pPr>
        <w:suppressAutoHyphens/>
        <w:spacing w:after="0" w:line="240" w:lineRule="auto"/>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5877F1">
      <w:pPr>
        <w:suppressAutoHyphens/>
        <w:spacing w:after="0" w:line="240" w:lineRule="auto"/>
        <w:jc w:val="right"/>
        <w:rPr>
          <w:rFonts w:ascii="Times New Roman" w:eastAsia="Times New Roman" w:hAnsi="Times New Roman" w:cs="Times New Roman"/>
          <w:b/>
          <w:u w:val="single"/>
          <w:lang w:eastAsia="ar-SA"/>
        </w:rPr>
      </w:pPr>
    </w:p>
    <w:p w:rsidR="00116CC6" w:rsidRDefault="00116CC6" w:rsidP="003B11F2">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 xml:space="preserve">Załącznik nr 2 SWZ </w:t>
      </w:r>
    </w:p>
    <w:p w:rsidR="005877F1" w:rsidRPr="005877F1" w:rsidRDefault="005877F1" w:rsidP="005877F1">
      <w:pPr>
        <w:suppressAutoHyphens/>
        <w:spacing w:after="0" w:line="240" w:lineRule="auto"/>
        <w:rPr>
          <w:rFonts w:ascii="Times New Roman" w:eastAsia="Calibri" w:hAnsi="Times New Roman" w:cs="Times New Roman"/>
          <w:b/>
          <w:bCs/>
          <w:sz w:val="24"/>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
          <w:bCs/>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
          <w:bCs/>
          <w:u w:val="single"/>
        </w:rPr>
      </w:pPr>
    </w:p>
    <w:p w:rsidR="005877F1" w:rsidRDefault="005877F1" w:rsidP="005877F1">
      <w:pPr>
        <w:suppressAutoHyphens/>
        <w:spacing w:after="0" w:line="240" w:lineRule="auto"/>
        <w:ind w:right="-144"/>
        <w:jc w:val="center"/>
        <w:rPr>
          <w:rFonts w:ascii="Times New Roman" w:eastAsia="Calibri" w:hAnsi="Times New Roman" w:cs="Times New Roman"/>
          <w:b/>
          <w:bCs/>
          <w:u w:val="single"/>
        </w:rPr>
      </w:pPr>
      <w:r w:rsidRPr="005877F1">
        <w:rPr>
          <w:rFonts w:ascii="Times New Roman" w:eastAsia="Calibri" w:hAnsi="Times New Roman" w:cs="Times New Roman"/>
          <w:b/>
          <w:bCs/>
          <w:u w:val="single"/>
        </w:rPr>
        <w:t xml:space="preserve">OŚWIADCZENIE O BRAKU PODSTAW DO WYKLUCZENIA </w:t>
      </w:r>
    </w:p>
    <w:p w:rsidR="00797800" w:rsidRPr="005877F1" w:rsidRDefault="00797800" w:rsidP="005877F1">
      <w:pPr>
        <w:suppressAutoHyphens/>
        <w:spacing w:after="0" w:line="240" w:lineRule="auto"/>
        <w:ind w:right="-144"/>
        <w:jc w:val="center"/>
        <w:rPr>
          <w:rFonts w:ascii="Times New Roman" w:eastAsia="Calibri" w:hAnsi="Times New Roman" w:cs="Times New Roman"/>
          <w:b/>
          <w:bCs/>
          <w:u w:val="single"/>
        </w:rPr>
      </w:pPr>
    </w:p>
    <w:p w:rsidR="005877F1" w:rsidRPr="005877F1" w:rsidRDefault="005877F1" w:rsidP="005877F1">
      <w:pPr>
        <w:spacing w:after="0" w:line="360" w:lineRule="auto"/>
        <w:jc w:val="center"/>
        <w:rPr>
          <w:rFonts w:ascii="Times New Roman" w:eastAsia="Times New Roman" w:hAnsi="Times New Roman" w:cs="Times New Roman"/>
          <w:lang w:eastAsia="pl-PL"/>
        </w:rPr>
      </w:pP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r w:rsidRPr="005877F1">
        <w:rPr>
          <w:rFonts w:ascii="Times New Roman" w:eastAsia="Calibri" w:hAnsi="Times New Roman" w:cs="Times New Roman"/>
          <w:bCs/>
          <w:color w:val="000000"/>
          <w:lang w:eastAsia="pl-PL"/>
        </w:rPr>
        <w:t>Działając w imieniu Wykonawcy: …………………………………………………………………….</w:t>
      </w:r>
    </w:p>
    <w:p w:rsidR="005877F1" w:rsidRPr="005877F1" w:rsidRDefault="005877F1" w:rsidP="005877F1">
      <w:pPr>
        <w:suppressAutoHyphens/>
        <w:spacing w:after="0" w:line="240" w:lineRule="auto"/>
        <w:ind w:right="-144"/>
        <w:rPr>
          <w:rFonts w:ascii="Times New Roman" w:eastAsia="Calibri" w:hAnsi="Times New Roman" w:cs="Times New Roman"/>
          <w:bCs/>
          <w:color w:val="000000"/>
          <w:sz w:val="16"/>
          <w:szCs w:val="16"/>
          <w:lang w:eastAsia="pl-PL"/>
        </w:rPr>
      </w:pP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r w:rsidRPr="005877F1">
        <w:rPr>
          <w:rFonts w:ascii="Times New Roman" w:eastAsia="Calibri" w:hAnsi="Times New Roman" w:cs="Times New Roman"/>
          <w:bCs/>
          <w:color w:val="000000"/>
          <w:lang w:eastAsia="pl-PL"/>
        </w:rPr>
        <w:t>przystępując do postępowania na:</w:t>
      </w: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p>
    <w:p w:rsidR="003B11F2" w:rsidRPr="003B11F2" w:rsidRDefault="003B11F2" w:rsidP="003B11F2">
      <w:pPr>
        <w:suppressAutoHyphens/>
        <w:spacing w:after="0" w:line="240" w:lineRule="auto"/>
        <w:ind w:right="-144"/>
        <w:jc w:val="center"/>
        <w:rPr>
          <w:rFonts w:ascii="Times New Roman" w:eastAsia="Calibri" w:hAnsi="Times New Roman" w:cs="Times New Roman"/>
          <w:b/>
          <w:szCs w:val="24"/>
        </w:rPr>
      </w:pPr>
      <w:r w:rsidRPr="003B11F2">
        <w:rPr>
          <w:rFonts w:ascii="Times New Roman" w:eastAsia="Calibri" w:hAnsi="Times New Roman" w:cs="Times New Roman"/>
          <w:b/>
          <w:szCs w:val="24"/>
        </w:rPr>
        <w:t xml:space="preserve">DOSTAWĘ OPON ZIMOWYCH SAMOCHODOWYCH </w:t>
      </w:r>
    </w:p>
    <w:p w:rsidR="003B11F2" w:rsidRPr="003B11F2" w:rsidRDefault="003B11F2" w:rsidP="003B11F2">
      <w:pPr>
        <w:suppressAutoHyphens/>
        <w:spacing w:after="0" w:line="240" w:lineRule="auto"/>
        <w:ind w:right="-144"/>
        <w:jc w:val="center"/>
        <w:rPr>
          <w:rFonts w:ascii="Times New Roman" w:eastAsia="Calibri" w:hAnsi="Times New Roman" w:cs="Times New Roman"/>
          <w:b/>
          <w:szCs w:val="24"/>
        </w:rPr>
      </w:pPr>
      <w:r w:rsidRPr="003B11F2">
        <w:rPr>
          <w:rFonts w:ascii="Times New Roman" w:eastAsia="Calibri" w:hAnsi="Times New Roman" w:cs="Times New Roman"/>
          <w:b/>
          <w:szCs w:val="24"/>
        </w:rPr>
        <w:t xml:space="preserve">RÓŻNYCH ROZMIARÓW </w:t>
      </w:r>
    </w:p>
    <w:p w:rsidR="005877F1" w:rsidRPr="00287482" w:rsidRDefault="003B11F2" w:rsidP="003B11F2">
      <w:pPr>
        <w:suppressAutoHyphens/>
        <w:spacing w:after="0" w:line="240" w:lineRule="auto"/>
        <w:ind w:right="-144"/>
        <w:jc w:val="center"/>
        <w:rPr>
          <w:rFonts w:ascii="Times New Roman" w:eastAsia="Calibri" w:hAnsi="Times New Roman" w:cs="Times New Roman"/>
          <w:b/>
        </w:rPr>
      </w:pPr>
      <w:r w:rsidRPr="003B11F2">
        <w:rPr>
          <w:rFonts w:ascii="Times New Roman" w:eastAsia="Calibri" w:hAnsi="Times New Roman" w:cs="Times New Roman"/>
          <w:b/>
          <w:szCs w:val="24"/>
        </w:rPr>
        <w:t>(postępowanie 51/S/24)</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5877F1" w:rsidRPr="005877F1" w:rsidTr="005877F1">
        <w:trPr>
          <w:trHeight w:val="107"/>
        </w:trPr>
        <w:tc>
          <w:tcPr>
            <w:tcW w:w="8755" w:type="dxa"/>
          </w:tcPr>
          <w:p w:rsidR="005877F1" w:rsidRPr="005877F1" w:rsidRDefault="005877F1" w:rsidP="005877F1">
            <w:pPr>
              <w:autoSpaceDE w:val="0"/>
              <w:autoSpaceDN w:val="0"/>
              <w:adjustRightInd w:val="0"/>
              <w:spacing w:after="0" w:line="240" w:lineRule="auto"/>
              <w:ind w:right="-144"/>
              <w:rPr>
                <w:rFonts w:ascii="Times New Roman" w:hAnsi="Times New Roman" w:cs="Times New Roman"/>
                <w:color w:val="000000"/>
                <w:sz w:val="16"/>
                <w:szCs w:val="16"/>
              </w:rPr>
            </w:pPr>
          </w:p>
          <w:p w:rsidR="005877F1" w:rsidRPr="005877F1" w:rsidRDefault="005877F1" w:rsidP="005877F1">
            <w:pPr>
              <w:autoSpaceDE w:val="0"/>
              <w:autoSpaceDN w:val="0"/>
              <w:adjustRightInd w:val="0"/>
              <w:spacing w:after="0" w:line="240" w:lineRule="auto"/>
              <w:ind w:right="-144"/>
              <w:rPr>
                <w:rFonts w:ascii="Times New Roman" w:hAnsi="Times New Roman" w:cs="Times New Roman"/>
                <w:color w:val="000000"/>
              </w:rPr>
            </w:pPr>
            <w:r w:rsidRPr="005877F1">
              <w:rPr>
                <w:rFonts w:ascii="Times New Roman" w:hAnsi="Times New Roman" w:cs="Times New Roman"/>
                <w:color w:val="000000"/>
              </w:rPr>
              <w:t>składam następujące oświadczenie/a:</w:t>
            </w:r>
          </w:p>
        </w:tc>
      </w:tr>
    </w:tbl>
    <w:p w:rsidR="005877F1" w:rsidRPr="005877F1" w:rsidRDefault="005877F1" w:rsidP="005877F1">
      <w:pPr>
        <w:suppressAutoHyphens/>
        <w:spacing w:after="0" w:line="240" w:lineRule="auto"/>
        <w:jc w:val="both"/>
        <w:rPr>
          <w:rFonts w:ascii="Times New Roman" w:eastAsia="Calibri" w:hAnsi="Times New Roman" w:cs="Times New Roman"/>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5877F1" w:rsidRPr="005877F1" w:rsidTr="005877F1">
        <w:trPr>
          <w:trHeight w:val="524"/>
        </w:trPr>
        <w:tc>
          <w:tcPr>
            <w:tcW w:w="9254" w:type="dxa"/>
            <w:tcBorders>
              <w:top w:val="nil"/>
              <w:left w:val="nil"/>
              <w:bottom w:val="nil"/>
              <w:right w:val="nil"/>
            </w:tcBorders>
          </w:tcPr>
          <w:p w:rsidR="005877F1" w:rsidRPr="005877F1" w:rsidRDefault="005877F1" w:rsidP="005877F1">
            <w:pPr>
              <w:suppressAutoHyphens/>
              <w:spacing w:after="0" w:line="240" w:lineRule="auto"/>
              <w:ind w:right="-144"/>
              <w:rPr>
                <w:rFonts w:ascii="Times New Roman" w:eastAsia="Calibri" w:hAnsi="Times New Roman" w:cs="Times New Roman"/>
                <w:b/>
                <w:bCs/>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Cs/>
                <w:i/>
                <w:color w:val="000000"/>
                <w:lang w:eastAsia="pl-PL"/>
              </w:rPr>
            </w:pPr>
          </w:p>
        </w:tc>
      </w:tr>
      <w:tr w:rsidR="005877F1" w:rsidRPr="005877F1" w:rsidTr="005877F1">
        <w:trPr>
          <w:trHeight w:val="3688"/>
        </w:trPr>
        <w:tc>
          <w:tcPr>
            <w:tcW w:w="9254" w:type="dxa"/>
            <w:tcBorders>
              <w:top w:val="nil"/>
            </w:tcBorders>
          </w:tcPr>
          <w:p w:rsidR="005877F1" w:rsidRPr="005877F1" w:rsidRDefault="005877F1" w:rsidP="005877F1">
            <w:pPr>
              <w:numPr>
                <w:ilvl w:val="1"/>
                <w:numId w:val="14"/>
              </w:numPr>
              <w:tabs>
                <w:tab w:val="left" w:pos="253"/>
              </w:tabs>
              <w:autoSpaceDE w:val="0"/>
              <w:autoSpaceDN w:val="0"/>
              <w:adjustRightInd w:val="0"/>
              <w:spacing w:after="0" w:line="240" w:lineRule="auto"/>
              <w:ind w:left="284" w:hanging="284"/>
              <w:jc w:val="both"/>
              <w:rPr>
                <w:rFonts w:ascii="Times New Roman" w:eastAsia="Calibri" w:hAnsi="Times New Roman" w:cs="Times New Roman"/>
                <w:bCs/>
                <w:color w:val="FF0000"/>
                <w:lang w:eastAsia="pl-PL"/>
              </w:rPr>
            </w:pPr>
            <w:r w:rsidRPr="005877F1">
              <w:rPr>
                <w:rFonts w:ascii="Times New Roman" w:eastAsia="Calibri" w:hAnsi="Times New Roman" w:cs="Times New Roman"/>
                <w:bCs/>
                <w:color w:val="000000"/>
                <w:lang w:eastAsia="pl-PL"/>
              </w:rPr>
              <w:t>Oświadczam, że nie podlegam wykluczeniu z postępowania na podstawie art. 108 ust. 1 pkt. 1 - 6.</w:t>
            </w:r>
          </w:p>
          <w:p w:rsidR="005877F1" w:rsidRPr="005877F1" w:rsidRDefault="005877F1" w:rsidP="005877F1">
            <w:pPr>
              <w:spacing w:after="0" w:line="240" w:lineRule="auto"/>
              <w:rPr>
                <w:rFonts w:ascii="Times New Roman" w:eastAsia="Times New Roman" w:hAnsi="Times New Roman" w:cs="Times New Roman"/>
                <w:sz w:val="18"/>
                <w:szCs w:val="18"/>
                <w:lang w:eastAsia="pl-PL"/>
              </w:rPr>
            </w:pPr>
          </w:p>
          <w:p w:rsidR="005877F1" w:rsidRPr="005877F1" w:rsidRDefault="005877F1" w:rsidP="005877F1">
            <w:pPr>
              <w:spacing w:after="0" w:line="240" w:lineRule="auto"/>
              <w:jc w:val="center"/>
              <w:rPr>
                <w:rFonts w:ascii="Times New Roman" w:eastAsia="Times New Roman" w:hAnsi="Times New Roman" w:cs="Times New Roman"/>
                <w:sz w:val="18"/>
                <w:szCs w:val="18"/>
                <w:lang w:eastAsia="pl-PL"/>
              </w:rPr>
            </w:pPr>
          </w:p>
          <w:p w:rsidR="005877F1" w:rsidRPr="005877F1" w:rsidRDefault="005877F1" w:rsidP="005877F1">
            <w:pPr>
              <w:numPr>
                <w:ilvl w:val="1"/>
                <w:numId w:val="14"/>
              </w:numPr>
              <w:autoSpaceDE w:val="0"/>
              <w:autoSpaceDN w:val="0"/>
              <w:adjustRightInd w:val="0"/>
              <w:spacing w:after="0" w:line="240" w:lineRule="auto"/>
              <w:ind w:left="284"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Oświadczam, że </w:t>
            </w:r>
            <w:r w:rsidRPr="005877F1">
              <w:rPr>
                <w:rFonts w:ascii="Times New Roman" w:hAnsi="Times New Roman" w:cs="Times New Roman"/>
                <w:b/>
                <w:bCs/>
                <w:color w:val="000000"/>
                <w:szCs w:val="24"/>
              </w:rPr>
              <w:t xml:space="preserve">zachodzą w stosunku do mnie podstawy wykluczenia </w:t>
            </w:r>
            <w:r w:rsidRPr="005877F1">
              <w:rPr>
                <w:rFonts w:ascii="Times New Roman" w:hAnsi="Times New Roman" w:cs="Times New Roman"/>
                <w:color w:val="000000"/>
                <w:szCs w:val="24"/>
              </w:rPr>
              <w:t xml:space="preserve">z postępowania na podstawie art. ……..…….. ustawy </w:t>
            </w:r>
            <w:proofErr w:type="spellStart"/>
            <w:r w:rsidRPr="005877F1">
              <w:rPr>
                <w:rFonts w:ascii="Times New Roman" w:hAnsi="Times New Roman" w:cs="Times New Roman"/>
                <w:color w:val="000000"/>
                <w:szCs w:val="24"/>
              </w:rPr>
              <w:t>Pzp</w:t>
            </w:r>
            <w:proofErr w:type="spellEnd"/>
            <w:r w:rsidRPr="005877F1">
              <w:rPr>
                <w:rFonts w:ascii="Times New Roman" w:hAnsi="Times New Roman" w:cs="Times New Roman"/>
                <w:color w:val="000000"/>
                <w:szCs w:val="24"/>
              </w:rPr>
              <w:t xml:space="preserve"> </w:t>
            </w:r>
            <w:r w:rsidRPr="005877F1">
              <w:rPr>
                <w:rFonts w:ascii="Times New Roman" w:hAnsi="Times New Roman" w:cs="Times New Roman"/>
                <w:i/>
                <w:iCs/>
                <w:color w:val="000000"/>
                <w:sz w:val="20"/>
                <w:szCs w:val="20"/>
              </w:rPr>
              <w:t>(jeżeli dotyczy: podać mającą zastosowanie podstawę wykluczenia spośród wymienionych w art. 108 ust. 1).</w:t>
            </w:r>
            <w:r w:rsidRPr="005877F1">
              <w:rPr>
                <w:rFonts w:ascii="Times New Roman" w:hAnsi="Times New Roman" w:cs="Times New Roman"/>
                <w:i/>
                <w:iCs/>
                <w:color w:val="000000"/>
                <w:sz w:val="18"/>
                <w:szCs w:val="18"/>
              </w:rPr>
              <w:t xml:space="preserve"> </w:t>
            </w:r>
            <w:r w:rsidRPr="005877F1">
              <w:rPr>
                <w:rFonts w:ascii="Times New Roman" w:hAnsi="Times New Roman" w:cs="Times New Roman"/>
                <w:color w:val="000000"/>
                <w:szCs w:val="24"/>
              </w:rPr>
              <w:t xml:space="preserve">Jednocześnie oświadczam, że w związku z wystąpieniem okoliczności wymienionych w art. 108 ust. 1 pkt 1, 2 lub 5, na podstawie art. 110 ust. 2 ustawy </w:t>
            </w:r>
            <w:proofErr w:type="spellStart"/>
            <w:r w:rsidRPr="005877F1">
              <w:rPr>
                <w:rFonts w:ascii="Times New Roman" w:hAnsi="Times New Roman" w:cs="Times New Roman"/>
                <w:color w:val="000000"/>
                <w:szCs w:val="24"/>
              </w:rPr>
              <w:t>Pzp</w:t>
            </w:r>
            <w:proofErr w:type="spellEnd"/>
            <w:r w:rsidRPr="005877F1">
              <w:rPr>
                <w:rFonts w:ascii="Times New Roman" w:hAnsi="Times New Roman" w:cs="Times New Roman"/>
                <w:color w:val="000000"/>
                <w:szCs w:val="24"/>
              </w:rPr>
              <w:t xml:space="preserve"> podjąłem następujące środki naprawcze </w:t>
            </w:r>
            <w:r w:rsidRPr="005877F1">
              <w:rPr>
                <w:rFonts w:ascii="Times New Roman" w:hAnsi="Times New Roman" w:cs="Times New Roman"/>
                <w:color w:val="000000"/>
                <w:sz w:val="20"/>
                <w:szCs w:val="20"/>
              </w:rPr>
              <w:t>(</w:t>
            </w:r>
            <w:r w:rsidRPr="005877F1">
              <w:rPr>
                <w:rFonts w:ascii="Times New Roman" w:hAnsi="Times New Roman" w:cs="Times New Roman"/>
                <w:i/>
                <w:color w:val="000000"/>
                <w:sz w:val="20"/>
                <w:szCs w:val="20"/>
              </w:rPr>
              <w:t>wymienić jeżeli dotyczy</w:t>
            </w:r>
            <w:r w:rsidRPr="005877F1">
              <w:rPr>
                <w:rFonts w:ascii="Times New Roman" w:hAnsi="Times New Roman" w:cs="Times New Roman"/>
                <w:color w:val="000000"/>
                <w:sz w:val="20"/>
                <w:szCs w:val="20"/>
              </w:rPr>
              <w:t>)</w:t>
            </w:r>
            <w:r w:rsidRPr="005877F1">
              <w:rPr>
                <w:rFonts w:ascii="Times New Roman" w:hAnsi="Times New Roman" w:cs="Times New Roman"/>
                <w:color w:val="000000"/>
                <w:szCs w:val="24"/>
              </w:rPr>
              <w:t>: ……………………………………………………………………………………………...…………………………………………………………………………………………………………………...</w:t>
            </w:r>
          </w:p>
          <w:p w:rsidR="005877F1" w:rsidRPr="005877F1" w:rsidRDefault="005877F1" w:rsidP="005877F1">
            <w:pPr>
              <w:autoSpaceDE w:val="0"/>
              <w:autoSpaceDN w:val="0"/>
              <w:adjustRightInd w:val="0"/>
              <w:spacing w:after="0" w:line="240" w:lineRule="auto"/>
              <w:ind w:left="284"/>
              <w:jc w:val="both"/>
              <w:rPr>
                <w:rFonts w:ascii="Times New Roman" w:hAnsi="Times New Roman" w:cs="Times New Roman"/>
                <w:color w:val="000000"/>
              </w:rPr>
            </w:pPr>
            <w:r w:rsidRPr="005877F1">
              <w:rPr>
                <w:rFonts w:ascii="Times New Roman" w:hAnsi="Times New Roman" w:cs="Times New Roman"/>
                <w:color w:val="000000"/>
              </w:rPr>
              <w:t>………………………………………………………………………………………………………...</w:t>
            </w: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tc>
      </w:tr>
    </w:tbl>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pacing w:after="0" w:line="240" w:lineRule="auto"/>
        <w:jc w:val="center"/>
        <w:rPr>
          <w:rFonts w:ascii="Verdana" w:eastAsia="Times New Roman" w:hAnsi="Verdana" w:cs="Times New Roman"/>
          <w:b/>
          <w:i/>
          <w:iCs/>
          <w:sz w:val="16"/>
          <w:szCs w:val="16"/>
          <w:lang w:eastAsia="pl-PL"/>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spacing w:after="0" w:line="240" w:lineRule="auto"/>
        <w:rPr>
          <w:rFonts w:ascii="Times New Roman" w:eastAsia="Calibri" w:hAnsi="Times New Roman" w:cs="Times New Roman"/>
          <w:b/>
        </w:rPr>
      </w:pPr>
    </w:p>
    <w:p w:rsidR="005877F1" w:rsidRPr="005877F1" w:rsidRDefault="005877F1" w:rsidP="005877F1">
      <w:pPr>
        <w:spacing w:after="0" w:line="240" w:lineRule="auto"/>
        <w:ind w:left="40"/>
        <w:jc w:val="right"/>
        <w:rPr>
          <w:rFonts w:ascii="Times New Roman" w:eastAsia="Calibri" w:hAnsi="Times New Roman" w:cs="Times New Roman"/>
          <w:b/>
        </w:rPr>
      </w:pPr>
    </w:p>
    <w:p w:rsidR="005877F1" w:rsidRPr="005877F1" w:rsidRDefault="005877F1" w:rsidP="005877F1">
      <w:pPr>
        <w:spacing w:after="0" w:line="240" w:lineRule="auto"/>
        <w:ind w:left="40"/>
        <w:jc w:val="right"/>
        <w:rPr>
          <w:rFonts w:ascii="Times New Roman" w:eastAsia="Calibri" w:hAnsi="Times New Roman" w:cs="Times New Roman"/>
          <w:b/>
        </w:rPr>
      </w:pPr>
    </w:p>
    <w:p w:rsidR="005877F1" w:rsidRDefault="005877F1" w:rsidP="005877F1">
      <w:pPr>
        <w:spacing w:after="0" w:line="240" w:lineRule="auto"/>
        <w:ind w:left="40"/>
        <w:jc w:val="right"/>
        <w:rPr>
          <w:rFonts w:ascii="Times New Roman" w:eastAsia="Calibri" w:hAnsi="Times New Roman" w:cs="Times New Roman"/>
          <w:b/>
          <w:u w:val="single"/>
        </w:rPr>
      </w:pPr>
    </w:p>
    <w:p w:rsidR="00797800" w:rsidRPr="005877F1" w:rsidRDefault="00797800"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797800" w:rsidRPr="00797800" w:rsidRDefault="00797800" w:rsidP="00797800">
      <w:pPr>
        <w:autoSpaceDN w:val="0"/>
        <w:spacing w:after="0" w:line="240" w:lineRule="auto"/>
        <w:ind w:left="426"/>
        <w:jc w:val="both"/>
        <w:rPr>
          <w:rFonts w:ascii="Times New Roman" w:eastAsia="Calibri" w:hAnsi="Times New Roman" w:cs="Times New Roman"/>
          <w:spacing w:val="-6"/>
          <w:sz w:val="20"/>
          <w:szCs w:val="20"/>
        </w:rPr>
      </w:pPr>
      <w:r w:rsidRPr="00797800">
        <w:rPr>
          <w:rFonts w:ascii="Times New Roman" w:eastAsia="Calibri" w:hAnsi="Times New Roman" w:cs="Times New Roman"/>
          <w:spacing w:val="-6"/>
          <w:sz w:val="20"/>
          <w:szCs w:val="20"/>
        </w:rPr>
        <w:t>Dokument musi być podpisany kwalifikowanym podpisem elektronicznym, podpisem zaufanym lub podpisem osobistym przez osobę/y uprawnioną/e do reprezentowania Wykonawcy</w:t>
      </w:r>
      <w:r w:rsidRPr="00797800">
        <w:rPr>
          <w:rFonts w:ascii="Times New Roman" w:eastAsia="Calibri" w:hAnsi="Times New Roman" w:cs="Times New Roman"/>
          <w:sz w:val="20"/>
          <w:szCs w:val="20"/>
        </w:rPr>
        <w:t xml:space="preserve"> – zgodnie z formą reprezentacji określoną we właściwym rejestrze lub ewidencji.  </w:t>
      </w:r>
    </w:p>
    <w:p w:rsidR="00797800" w:rsidRPr="00797800" w:rsidRDefault="00797800" w:rsidP="00797800">
      <w:pPr>
        <w:autoSpaceDN w:val="0"/>
        <w:spacing w:after="0" w:line="240" w:lineRule="auto"/>
        <w:ind w:left="426"/>
        <w:jc w:val="both"/>
        <w:rPr>
          <w:rFonts w:ascii="Times New Roman" w:eastAsia="Calibri" w:hAnsi="Times New Roman" w:cs="Times New Roman"/>
          <w:sz w:val="20"/>
          <w:szCs w:val="20"/>
        </w:rPr>
      </w:pPr>
      <w:r w:rsidRPr="00797800">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797800" w:rsidRDefault="00797800" w:rsidP="005877F1">
      <w:pPr>
        <w:spacing w:after="0" w:line="240" w:lineRule="auto"/>
        <w:rPr>
          <w:rFonts w:ascii="Times New Roman" w:eastAsia="Calibri" w:hAnsi="Times New Roman" w:cs="Times New Roman"/>
          <w:b/>
          <w:u w:val="single"/>
        </w:rPr>
      </w:pPr>
    </w:p>
    <w:p w:rsidR="00116CC6" w:rsidRDefault="00116CC6" w:rsidP="003B11F2">
      <w:pPr>
        <w:spacing w:after="0" w:line="240" w:lineRule="auto"/>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r w:rsidRPr="005877F1">
        <w:rPr>
          <w:rFonts w:ascii="Times New Roman" w:eastAsia="Calibri" w:hAnsi="Times New Roman" w:cs="Times New Roman"/>
          <w:b/>
          <w:u w:val="single"/>
        </w:rPr>
        <w:lastRenderedPageBreak/>
        <w:t>Załącznik nr 3 SWZ</w:t>
      </w:r>
    </w:p>
    <w:p w:rsidR="005877F1" w:rsidRPr="005877F1" w:rsidRDefault="005877F1" w:rsidP="005877F1">
      <w:pPr>
        <w:spacing w:after="0" w:line="240" w:lineRule="auto"/>
        <w:ind w:left="40"/>
        <w:jc w:val="right"/>
        <w:rPr>
          <w:rFonts w:ascii="Times New Roman" w:eastAsia="Calibri" w:hAnsi="Times New Roman" w:cs="Times New Roman"/>
          <w:b/>
        </w:rPr>
      </w:pPr>
    </w:p>
    <w:p w:rsidR="003B11F2" w:rsidRPr="003B11F2" w:rsidRDefault="003B11F2" w:rsidP="003B11F2">
      <w:pPr>
        <w:spacing w:after="0" w:line="240" w:lineRule="auto"/>
        <w:jc w:val="center"/>
        <w:rPr>
          <w:rFonts w:ascii="Times New Roman" w:eastAsia="Times New Roman" w:hAnsi="Times New Roman" w:cs="Times New Roman"/>
          <w:b/>
          <w:lang w:eastAsia="pl-PL"/>
        </w:rPr>
      </w:pPr>
      <w:r w:rsidRPr="003B11F2">
        <w:rPr>
          <w:rFonts w:ascii="Times New Roman" w:eastAsia="Times New Roman" w:hAnsi="Times New Roman" w:cs="Times New Roman"/>
          <w:b/>
          <w:lang w:eastAsia="pl-PL"/>
        </w:rPr>
        <w:t>Umowa nr ……..(projekt)</w:t>
      </w:r>
    </w:p>
    <w:p w:rsidR="003B11F2" w:rsidRPr="003B11F2" w:rsidRDefault="003B11F2" w:rsidP="003B11F2">
      <w:pPr>
        <w:autoSpaceDE w:val="0"/>
        <w:spacing w:after="0" w:line="240" w:lineRule="auto"/>
        <w:jc w:val="both"/>
        <w:rPr>
          <w:rFonts w:ascii="Times New Roman" w:eastAsia="Times New Roman" w:hAnsi="Times New Roman" w:cs="Times New Roman"/>
          <w:color w:val="000000"/>
          <w:sz w:val="12"/>
          <w:szCs w:val="12"/>
          <w:lang w:eastAsia="ar-SA"/>
        </w:rPr>
      </w:pPr>
    </w:p>
    <w:p w:rsidR="003B11F2" w:rsidRPr="003B11F2" w:rsidRDefault="003B11F2" w:rsidP="003B11F2">
      <w:pPr>
        <w:autoSpaceDE w:val="0"/>
        <w:spacing w:after="0" w:line="240" w:lineRule="auto"/>
        <w:jc w:val="both"/>
        <w:rPr>
          <w:rFonts w:ascii="Times New Roman" w:eastAsia="Times New Roman" w:hAnsi="Times New Roman" w:cs="Times New Roman"/>
          <w:lang w:eastAsia="pl-PL"/>
        </w:rPr>
      </w:pPr>
      <w:r w:rsidRPr="003B11F2">
        <w:rPr>
          <w:rFonts w:ascii="Times New Roman" w:eastAsia="Times New Roman" w:hAnsi="Times New Roman" w:cs="Times New Roman"/>
          <w:color w:val="000000"/>
          <w:lang w:eastAsia="ar-SA"/>
        </w:rPr>
        <w:t>Niniejsza umowa jest konsekwencją zamówienia publicznego realizowanego na podstawie Ustawy Prawo Zamówień Publicznych oraz następstwem wyboru przez Zamawiającego oferty w trybie podstawowym bez negocjacji (art. 275 pkt. 1 Ustawy Prawo Zamówień Publicznych)</w:t>
      </w:r>
      <w:r w:rsidRPr="003B11F2">
        <w:rPr>
          <w:rFonts w:ascii="Times New Roman" w:eastAsia="Times New Roman" w:hAnsi="Times New Roman" w:cs="Times New Roman"/>
          <w:lang w:eastAsia="pl-PL"/>
        </w:rPr>
        <w:t xml:space="preserve">. </w:t>
      </w:r>
    </w:p>
    <w:p w:rsidR="003B11F2" w:rsidRPr="003B11F2" w:rsidRDefault="003B11F2" w:rsidP="003B11F2">
      <w:pPr>
        <w:suppressAutoHyphens/>
        <w:spacing w:after="0" w:line="240" w:lineRule="auto"/>
        <w:jc w:val="center"/>
        <w:rPr>
          <w:rFonts w:ascii="Times New Roman" w:eastAsia="Times New Roman" w:hAnsi="Times New Roman" w:cs="Times New Roman"/>
          <w:b/>
          <w:bCs/>
          <w:sz w:val="12"/>
          <w:szCs w:val="12"/>
          <w:lang w:eastAsia="ar-SA"/>
        </w:rPr>
      </w:pPr>
    </w:p>
    <w:p w:rsidR="003B11F2" w:rsidRDefault="003B11F2" w:rsidP="003B11F2">
      <w:pPr>
        <w:suppressAutoHyphens/>
        <w:spacing w:after="0" w:line="240" w:lineRule="auto"/>
        <w:jc w:val="both"/>
        <w:rPr>
          <w:rFonts w:ascii="Times New Roman" w:eastAsia="Calibri" w:hAnsi="Times New Roman" w:cs="Times New Roman"/>
          <w:lang w:eastAsia="ar-SA"/>
        </w:rPr>
      </w:pPr>
      <w:r w:rsidRPr="003B11F2">
        <w:rPr>
          <w:rFonts w:ascii="Times New Roman" w:eastAsia="Calibri" w:hAnsi="Times New Roman" w:cs="Times New Roman"/>
          <w:lang w:eastAsia="ar-SA"/>
        </w:rPr>
        <w:t>Dnia ……………….…...2024 r. w Białymstoku, pomiędzy:</w:t>
      </w:r>
    </w:p>
    <w:p w:rsidR="003B11F2" w:rsidRPr="003B11F2" w:rsidRDefault="003B11F2" w:rsidP="003B11F2">
      <w:pPr>
        <w:suppressAutoHyphens/>
        <w:spacing w:after="0" w:line="240" w:lineRule="auto"/>
        <w:jc w:val="both"/>
        <w:rPr>
          <w:rFonts w:ascii="Times New Roman" w:eastAsia="Calibri" w:hAnsi="Times New Roman" w:cs="Times New Roman"/>
          <w:sz w:val="12"/>
          <w:szCs w:val="12"/>
          <w:lang w:eastAsia="ar-SA"/>
        </w:rPr>
      </w:pPr>
    </w:p>
    <w:p w:rsidR="003B11F2" w:rsidRPr="003B11F2" w:rsidRDefault="003B11F2" w:rsidP="003B11F2">
      <w:pPr>
        <w:suppressAutoHyphens/>
        <w:spacing w:after="0" w:line="240" w:lineRule="auto"/>
        <w:jc w:val="both"/>
        <w:rPr>
          <w:rFonts w:ascii="Times New Roman" w:eastAsia="Calibri" w:hAnsi="Times New Roman" w:cs="Times New Roman"/>
          <w:b/>
          <w:lang w:eastAsia="ar-SA"/>
        </w:rPr>
      </w:pPr>
      <w:r w:rsidRPr="003B11F2">
        <w:rPr>
          <w:rFonts w:ascii="Times New Roman" w:eastAsia="Calibri" w:hAnsi="Times New Roman" w:cs="Times New Roman"/>
          <w:b/>
          <w:lang w:eastAsia="ar-SA"/>
        </w:rPr>
        <w:t>Skarbem Państwa – Komendantem Wojewódzkim Policji w Białymstoku</w:t>
      </w:r>
    </w:p>
    <w:p w:rsidR="003B11F2" w:rsidRPr="003B11F2" w:rsidRDefault="003B11F2" w:rsidP="003B11F2">
      <w:pPr>
        <w:suppressAutoHyphens/>
        <w:spacing w:after="0" w:line="240" w:lineRule="auto"/>
        <w:jc w:val="both"/>
        <w:rPr>
          <w:rFonts w:ascii="Times New Roman" w:eastAsia="Calibri" w:hAnsi="Times New Roman" w:cs="Times New Roman"/>
          <w:lang w:eastAsia="ar-SA"/>
        </w:rPr>
      </w:pPr>
      <w:r w:rsidRPr="003B11F2">
        <w:rPr>
          <w:rFonts w:ascii="Times New Roman" w:eastAsia="Calibri" w:hAnsi="Times New Roman" w:cs="Times New Roman"/>
          <w:lang w:eastAsia="ar-SA"/>
        </w:rPr>
        <w:t>z siedzibą w Białymstoku: ul. H. Sienkiewicza 65, 15-003 Białystok, NIP: 542-020-78-68</w:t>
      </w:r>
    </w:p>
    <w:p w:rsidR="003B11F2" w:rsidRPr="003B11F2" w:rsidRDefault="003B11F2" w:rsidP="003B11F2">
      <w:pPr>
        <w:suppressAutoHyphens/>
        <w:spacing w:after="0" w:line="240" w:lineRule="auto"/>
        <w:jc w:val="both"/>
        <w:rPr>
          <w:rFonts w:ascii="Times New Roman" w:eastAsia="Calibri" w:hAnsi="Times New Roman" w:cs="Times New Roman"/>
          <w:lang w:eastAsia="ar-SA"/>
        </w:rPr>
      </w:pPr>
      <w:r w:rsidRPr="003B11F2">
        <w:rPr>
          <w:rFonts w:ascii="Times New Roman" w:eastAsia="Calibri" w:hAnsi="Times New Roman" w:cs="Times New Roman"/>
          <w:lang w:eastAsia="ar-SA"/>
        </w:rPr>
        <w:t>reprezentowanym przez:</w:t>
      </w:r>
    </w:p>
    <w:p w:rsidR="003B11F2" w:rsidRPr="003B11F2" w:rsidRDefault="003B11F2" w:rsidP="003B11F2">
      <w:pPr>
        <w:suppressAutoHyphens/>
        <w:spacing w:after="0" w:line="240" w:lineRule="auto"/>
        <w:jc w:val="both"/>
        <w:rPr>
          <w:rFonts w:ascii="Times New Roman" w:eastAsia="Calibri" w:hAnsi="Times New Roman" w:cs="Times New Roman"/>
          <w:lang w:eastAsia="ar-SA"/>
        </w:rPr>
      </w:pPr>
      <w:r w:rsidRPr="003B11F2">
        <w:rPr>
          <w:rFonts w:ascii="Times New Roman" w:eastAsia="Calibri" w:hAnsi="Times New Roman" w:cs="Times New Roman"/>
          <w:lang w:eastAsia="ar-SA"/>
        </w:rPr>
        <w:t>……………………………….……- Zastępcę Komendanta Wojewódzkiego Policji w Białymstoku</w:t>
      </w:r>
    </w:p>
    <w:p w:rsidR="003B11F2" w:rsidRPr="003B11F2" w:rsidRDefault="003B11F2" w:rsidP="003B11F2">
      <w:pPr>
        <w:suppressAutoHyphens/>
        <w:spacing w:after="0" w:line="240" w:lineRule="auto"/>
        <w:jc w:val="both"/>
        <w:rPr>
          <w:rFonts w:ascii="Times New Roman" w:eastAsia="Calibri" w:hAnsi="Times New Roman" w:cs="Times New Roman"/>
          <w:lang w:eastAsia="ar-SA"/>
        </w:rPr>
      </w:pPr>
      <w:r w:rsidRPr="003B11F2">
        <w:rPr>
          <w:rFonts w:ascii="Times New Roman" w:eastAsia="Calibri" w:hAnsi="Times New Roman" w:cs="Times New Roman"/>
          <w:lang w:eastAsia="ar-SA"/>
        </w:rPr>
        <w:t>zwanym dalej „</w:t>
      </w:r>
      <w:r w:rsidRPr="003B11F2">
        <w:rPr>
          <w:rFonts w:ascii="Times New Roman" w:eastAsia="Calibri" w:hAnsi="Times New Roman" w:cs="Times New Roman"/>
          <w:b/>
          <w:lang w:eastAsia="ar-SA"/>
        </w:rPr>
        <w:t>Zamawiającym</w:t>
      </w:r>
      <w:r w:rsidRPr="003B11F2">
        <w:rPr>
          <w:rFonts w:ascii="Times New Roman" w:eastAsia="Calibri" w:hAnsi="Times New Roman" w:cs="Times New Roman"/>
          <w:lang w:eastAsia="ar-SA"/>
        </w:rPr>
        <w:t>”, a:</w:t>
      </w:r>
    </w:p>
    <w:p w:rsidR="003B11F2" w:rsidRPr="003B11F2" w:rsidRDefault="003B11F2" w:rsidP="003B11F2">
      <w:pPr>
        <w:suppressAutoHyphens/>
        <w:spacing w:after="0" w:line="240" w:lineRule="auto"/>
        <w:jc w:val="both"/>
        <w:rPr>
          <w:rFonts w:ascii="Times New Roman" w:eastAsia="Calibri" w:hAnsi="Times New Roman" w:cs="Times New Roman"/>
          <w:lang w:eastAsia="ar-SA"/>
        </w:rPr>
      </w:pPr>
      <w:r w:rsidRPr="003B11F2">
        <w:rPr>
          <w:rFonts w:ascii="Times New Roman" w:eastAsia="Calibri" w:hAnsi="Times New Roman" w:cs="Times New Roman"/>
          <w:lang w:eastAsia="ar-SA"/>
        </w:rPr>
        <w:t>*firmą: ………………………………………………………………………………………………………</w:t>
      </w:r>
    </w:p>
    <w:p w:rsidR="003B11F2" w:rsidRPr="003B11F2" w:rsidRDefault="003B11F2" w:rsidP="003B11F2">
      <w:pPr>
        <w:suppressAutoHyphens/>
        <w:spacing w:after="0" w:line="240" w:lineRule="auto"/>
        <w:jc w:val="both"/>
        <w:rPr>
          <w:rFonts w:ascii="Times New Roman" w:eastAsia="Calibri" w:hAnsi="Times New Roman" w:cs="Times New Roman"/>
          <w:lang w:eastAsia="ar-SA"/>
        </w:rPr>
      </w:pPr>
      <w:r w:rsidRPr="003B11F2">
        <w:rPr>
          <w:rFonts w:ascii="Times New Roman" w:eastAsia="Calibri" w:hAnsi="Times New Roman" w:cs="Times New Roman"/>
          <w:lang w:eastAsia="ar-SA"/>
        </w:rPr>
        <w:t>z siedzibą w ………………………………………………………………………………………</w:t>
      </w:r>
    </w:p>
    <w:p w:rsidR="003B11F2" w:rsidRPr="003B11F2" w:rsidRDefault="003B11F2" w:rsidP="003B11F2">
      <w:pPr>
        <w:suppressAutoHyphens/>
        <w:spacing w:after="0" w:line="240" w:lineRule="auto"/>
        <w:jc w:val="both"/>
        <w:rPr>
          <w:rFonts w:ascii="Times New Roman" w:eastAsia="Calibri" w:hAnsi="Times New Roman" w:cs="Times New Roman"/>
          <w:lang w:eastAsia="ar-SA"/>
        </w:rPr>
      </w:pPr>
      <w:r w:rsidRPr="003B11F2">
        <w:rPr>
          <w:rFonts w:ascii="Times New Roman" w:eastAsia="Calibri" w:hAnsi="Times New Roman" w:cs="Times New Roman"/>
          <w:lang w:eastAsia="ar-SA"/>
        </w:rPr>
        <w:t xml:space="preserve">wpisaną w dniu ……………………… r. do rejestru przedsiębiorców prowadzonego przez Sąd Rejonowy w …………………, ………… Wydział Gospodarczy Krajowego Rejestru Sądowego pod numerem KRS ………………………….  </w:t>
      </w:r>
    </w:p>
    <w:p w:rsidR="003B11F2" w:rsidRPr="003B11F2" w:rsidRDefault="003B11F2" w:rsidP="003B11F2">
      <w:pPr>
        <w:suppressAutoHyphens/>
        <w:spacing w:after="0" w:line="240" w:lineRule="auto"/>
        <w:jc w:val="both"/>
        <w:rPr>
          <w:rFonts w:ascii="Times New Roman" w:eastAsia="Calibri" w:hAnsi="Times New Roman" w:cs="Times New Roman"/>
          <w:lang w:eastAsia="ar-SA"/>
        </w:rPr>
      </w:pPr>
      <w:r w:rsidRPr="003B11F2">
        <w:rPr>
          <w:rFonts w:ascii="Times New Roman" w:eastAsia="Calibri" w:hAnsi="Times New Roman" w:cs="Times New Roman"/>
          <w:lang w:eastAsia="ar-SA"/>
        </w:rPr>
        <w:t xml:space="preserve">reprezentowaną przez: ………………………………………………………………… </w:t>
      </w:r>
    </w:p>
    <w:p w:rsidR="003B11F2" w:rsidRPr="003B11F2" w:rsidRDefault="003B11F2" w:rsidP="003B11F2">
      <w:pPr>
        <w:suppressAutoHyphens/>
        <w:spacing w:after="0" w:line="240" w:lineRule="auto"/>
        <w:jc w:val="both"/>
        <w:rPr>
          <w:rFonts w:ascii="Times New Roman" w:eastAsia="Calibri" w:hAnsi="Times New Roman" w:cs="Times New Roman"/>
          <w:lang w:eastAsia="ar-SA"/>
        </w:rPr>
      </w:pPr>
      <w:r w:rsidRPr="003B11F2">
        <w:rPr>
          <w:rFonts w:ascii="Times New Roman" w:eastAsia="Calibri" w:hAnsi="Times New Roman" w:cs="Times New Roman"/>
          <w:lang w:eastAsia="ar-SA"/>
        </w:rPr>
        <w:t xml:space="preserve">* …………………. – przedsiębiorcą prowadzącym działalność gospodarczą pod firmą: z siedzibą </w:t>
      </w:r>
      <w:r w:rsidRPr="003B11F2">
        <w:rPr>
          <w:rFonts w:ascii="Times New Roman" w:eastAsia="Calibri" w:hAnsi="Times New Roman" w:cs="Times New Roman"/>
          <w:lang w:eastAsia="ar-SA"/>
        </w:rPr>
        <w:br/>
        <w:t>w ………………………………………………………………………………………….</w:t>
      </w:r>
    </w:p>
    <w:p w:rsidR="003B11F2" w:rsidRPr="003B11F2" w:rsidRDefault="003B11F2" w:rsidP="003B11F2">
      <w:pPr>
        <w:suppressAutoHyphens/>
        <w:spacing w:after="0" w:line="240" w:lineRule="auto"/>
        <w:jc w:val="both"/>
        <w:rPr>
          <w:rFonts w:ascii="Times New Roman" w:eastAsia="Calibri" w:hAnsi="Times New Roman" w:cs="Times New Roman"/>
          <w:lang w:eastAsia="ar-SA"/>
        </w:rPr>
      </w:pPr>
      <w:r w:rsidRPr="003B11F2">
        <w:rPr>
          <w:rFonts w:ascii="Times New Roman" w:eastAsia="Times New Roman" w:hAnsi="Times New Roman" w:cs="Times New Roman"/>
          <w:lang w:eastAsia="ar-SA"/>
        </w:rPr>
        <w:t>wpisanym do Centralnej Ewidencji i Informacji o Działalności Gospodarczej, NIP: …………….…., REGON: …………………….</w:t>
      </w:r>
    </w:p>
    <w:p w:rsidR="003B11F2" w:rsidRPr="003B11F2" w:rsidRDefault="003B11F2" w:rsidP="003B11F2">
      <w:pPr>
        <w:suppressAutoHyphens/>
        <w:spacing w:after="0" w:line="240" w:lineRule="auto"/>
        <w:jc w:val="both"/>
        <w:rPr>
          <w:rFonts w:ascii="Times New Roman" w:eastAsia="Calibri" w:hAnsi="Times New Roman" w:cs="Times New Roman"/>
          <w:lang w:eastAsia="ar-SA"/>
        </w:rPr>
      </w:pPr>
      <w:r w:rsidRPr="003B11F2">
        <w:rPr>
          <w:rFonts w:ascii="Times New Roman" w:eastAsia="Calibri" w:hAnsi="Times New Roman" w:cs="Times New Roman"/>
          <w:lang w:eastAsia="ar-SA"/>
        </w:rPr>
        <w:t>zwaną/</w:t>
      </w:r>
      <w:proofErr w:type="spellStart"/>
      <w:r w:rsidRPr="003B11F2">
        <w:rPr>
          <w:rFonts w:ascii="Times New Roman" w:eastAsia="Calibri" w:hAnsi="Times New Roman" w:cs="Times New Roman"/>
          <w:lang w:eastAsia="ar-SA"/>
        </w:rPr>
        <w:t>ym</w:t>
      </w:r>
      <w:proofErr w:type="spellEnd"/>
      <w:r w:rsidRPr="003B11F2">
        <w:rPr>
          <w:rFonts w:ascii="Times New Roman" w:eastAsia="Calibri" w:hAnsi="Times New Roman" w:cs="Times New Roman"/>
          <w:lang w:eastAsia="ar-SA"/>
        </w:rPr>
        <w:t xml:space="preserve"> dalej „</w:t>
      </w:r>
      <w:r w:rsidRPr="003B11F2">
        <w:rPr>
          <w:rFonts w:ascii="Times New Roman" w:eastAsia="Calibri" w:hAnsi="Times New Roman" w:cs="Times New Roman"/>
          <w:b/>
          <w:lang w:eastAsia="ar-SA"/>
        </w:rPr>
        <w:t>Wykonawcą</w:t>
      </w:r>
      <w:r w:rsidRPr="003B11F2">
        <w:rPr>
          <w:rFonts w:ascii="Times New Roman" w:eastAsia="Calibri" w:hAnsi="Times New Roman" w:cs="Times New Roman"/>
          <w:lang w:eastAsia="ar-SA"/>
        </w:rPr>
        <w:t>”</w:t>
      </w:r>
    </w:p>
    <w:p w:rsidR="003B11F2" w:rsidRPr="003B11F2" w:rsidRDefault="003B11F2" w:rsidP="003B11F2">
      <w:pPr>
        <w:suppressAutoHyphens/>
        <w:spacing w:after="0" w:line="240" w:lineRule="auto"/>
        <w:jc w:val="both"/>
        <w:rPr>
          <w:rFonts w:ascii="Times New Roman" w:eastAsia="Calibri" w:hAnsi="Times New Roman" w:cs="Times New Roman"/>
          <w:sz w:val="12"/>
          <w:szCs w:val="12"/>
          <w:lang w:eastAsia="ar-SA"/>
        </w:rPr>
      </w:pPr>
    </w:p>
    <w:p w:rsidR="003B11F2" w:rsidRPr="003B11F2" w:rsidRDefault="003B11F2" w:rsidP="003B11F2">
      <w:pPr>
        <w:suppressAutoHyphens/>
        <w:spacing w:after="0" w:line="240" w:lineRule="auto"/>
        <w:jc w:val="both"/>
        <w:rPr>
          <w:rFonts w:ascii="Times New Roman" w:eastAsia="Calibri" w:hAnsi="Times New Roman" w:cs="Times New Roman"/>
          <w:lang w:eastAsia="ar-SA"/>
        </w:rPr>
      </w:pPr>
      <w:r w:rsidRPr="003B11F2">
        <w:rPr>
          <w:rFonts w:ascii="Times New Roman" w:eastAsia="Calibri" w:hAnsi="Times New Roman" w:cs="Times New Roman"/>
          <w:lang w:eastAsia="ar-SA"/>
        </w:rPr>
        <w:t>została zawarta umowa następującej treści:</w:t>
      </w:r>
    </w:p>
    <w:p w:rsidR="003B11F2" w:rsidRPr="003B11F2" w:rsidRDefault="003B11F2" w:rsidP="003B11F2">
      <w:pPr>
        <w:suppressAutoHyphens/>
        <w:spacing w:before="120" w:after="0" w:line="240" w:lineRule="auto"/>
        <w:jc w:val="center"/>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1</w:t>
      </w:r>
    </w:p>
    <w:p w:rsidR="003B11F2" w:rsidRPr="003B11F2" w:rsidRDefault="003B11F2" w:rsidP="00C95F5A">
      <w:pPr>
        <w:numPr>
          <w:ilvl w:val="0"/>
          <w:numId w:val="107"/>
        </w:numPr>
        <w:tabs>
          <w:tab w:val="num" w:pos="284"/>
        </w:tabs>
        <w:suppressAutoHyphens/>
        <w:spacing w:after="0" w:line="240" w:lineRule="auto"/>
        <w:ind w:left="284" w:hanging="28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 xml:space="preserve">Przedmiotem umowy są dostawy </w:t>
      </w:r>
      <w:r w:rsidRPr="003B11F2">
        <w:rPr>
          <w:rFonts w:ascii="Times New Roman" w:eastAsia="Times New Roman" w:hAnsi="Times New Roman" w:cs="Times New Roman"/>
          <w:bCs/>
          <w:lang w:eastAsia="ar-SA"/>
        </w:rPr>
        <w:t>opon zimowych samochodowych różnych rozmiarów</w:t>
      </w:r>
      <w:r w:rsidRPr="003B11F2">
        <w:rPr>
          <w:rFonts w:ascii="Times New Roman" w:eastAsia="Times New Roman" w:hAnsi="Times New Roman" w:cs="Times New Roman"/>
          <w:lang w:eastAsia="ar-SA"/>
        </w:rPr>
        <w:t>, fabrycznie nowych, wolnych od wad fizycznych i prawnych, wyprodukowanych nie wcześniej niż 12 m-</w:t>
      </w:r>
      <w:proofErr w:type="spellStart"/>
      <w:r w:rsidRPr="003B11F2">
        <w:rPr>
          <w:rFonts w:ascii="Times New Roman" w:eastAsia="Times New Roman" w:hAnsi="Times New Roman" w:cs="Times New Roman"/>
          <w:lang w:eastAsia="ar-SA"/>
        </w:rPr>
        <w:t>cy</w:t>
      </w:r>
      <w:proofErr w:type="spellEnd"/>
      <w:r w:rsidRPr="003B11F2">
        <w:rPr>
          <w:rFonts w:ascii="Times New Roman" w:eastAsia="Times New Roman" w:hAnsi="Times New Roman" w:cs="Times New Roman"/>
          <w:lang w:eastAsia="ar-SA"/>
        </w:rPr>
        <w:t xml:space="preserve"> przed datą dostawy, spełniających wymagania i w ilościach określonych w formularzu ofertowym stanowiącym załącznik nr 1 do niniejszej umowy.</w:t>
      </w:r>
    </w:p>
    <w:p w:rsidR="003B11F2" w:rsidRPr="003B11F2" w:rsidRDefault="003B11F2" w:rsidP="00C95F5A">
      <w:pPr>
        <w:numPr>
          <w:ilvl w:val="0"/>
          <w:numId w:val="107"/>
        </w:numPr>
        <w:tabs>
          <w:tab w:val="num" w:pos="284"/>
          <w:tab w:val="num" w:pos="705"/>
        </w:tabs>
        <w:suppressAutoHyphens/>
        <w:autoSpaceDE w:val="0"/>
        <w:autoSpaceDN w:val="0"/>
        <w:adjustRightInd w:val="0"/>
        <w:spacing w:after="0" w:line="240" w:lineRule="auto"/>
        <w:ind w:left="284" w:hanging="264"/>
        <w:jc w:val="both"/>
        <w:rPr>
          <w:rFonts w:ascii="Times New Roman" w:eastAsia="Times New Roman" w:hAnsi="Times New Roman" w:cs="Times New Roman"/>
          <w:lang w:eastAsia="pl-PL"/>
        </w:rPr>
      </w:pPr>
      <w:r w:rsidRPr="003B11F2">
        <w:rPr>
          <w:rFonts w:ascii="Times New Roman" w:eastAsia="Calibri" w:hAnsi="Times New Roman" w:cs="Times New Roman"/>
        </w:rPr>
        <w:t>Wysokość wartości brutto umowy, przysługującej Wykonawcy została ustalona na podstawie jego oferty stanowiącej Załącznik nr 1 do umowy i wynosi: ……………………. brutto (słownie: …………………………….).</w:t>
      </w:r>
    </w:p>
    <w:p w:rsidR="003B11F2" w:rsidRPr="003B11F2" w:rsidRDefault="003B11F2" w:rsidP="00C95F5A">
      <w:pPr>
        <w:numPr>
          <w:ilvl w:val="0"/>
          <w:numId w:val="107"/>
        </w:numPr>
        <w:tabs>
          <w:tab w:val="num" w:pos="284"/>
          <w:tab w:val="num" w:pos="705"/>
        </w:tabs>
        <w:suppressAutoHyphens/>
        <w:autoSpaceDE w:val="0"/>
        <w:autoSpaceDN w:val="0"/>
        <w:adjustRightInd w:val="0"/>
        <w:spacing w:after="0" w:line="240" w:lineRule="auto"/>
        <w:ind w:left="284" w:hanging="264"/>
        <w:jc w:val="both"/>
        <w:rPr>
          <w:rFonts w:ascii="Times New Roman" w:eastAsia="Times New Roman" w:hAnsi="Times New Roman" w:cs="Times New Roman"/>
          <w:lang w:eastAsia="pl-PL"/>
        </w:rPr>
      </w:pPr>
      <w:r w:rsidRPr="003B11F2">
        <w:rPr>
          <w:rFonts w:ascii="Times New Roman" w:eastAsia="Times New Roman" w:hAnsi="Times New Roman" w:cs="Times New Roman"/>
          <w:bCs/>
          <w:lang w:eastAsia="ar-SA"/>
        </w:rPr>
        <w:t>Wykonawca</w:t>
      </w:r>
      <w:r w:rsidRPr="003B11F2">
        <w:rPr>
          <w:rFonts w:ascii="Times New Roman" w:eastAsia="Times New Roman" w:hAnsi="Times New Roman" w:cs="Times New Roman"/>
          <w:lang w:eastAsia="ar-SA"/>
        </w:rPr>
        <w:t xml:space="preserve"> zobowiązuje się do stosowania cen jednostkowych brutto zgodnie ze szczegółowym formularzem ofertowym. Zaoferowane ceny jednostkowe są stałe i nie mogą ulec zmianie przez cały okres obowiązywania umowy. </w:t>
      </w:r>
    </w:p>
    <w:p w:rsidR="003B11F2" w:rsidRPr="003B11F2" w:rsidRDefault="003B11F2" w:rsidP="00C95F5A">
      <w:pPr>
        <w:numPr>
          <w:ilvl w:val="0"/>
          <w:numId w:val="107"/>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B11F2">
        <w:rPr>
          <w:rFonts w:ascii="Times New Roman" w:eastAsia="Times New Roman" w:hAnsi="Times New Roman" w:cs="Times New Roman"/>
          <w:lang w:eastAsia="ar-SA"/>
        </w:rPr>
        <w:t xml:space="preserve">Z uwagi na konieczność zakupu opon zimowych według faktycznych potrzeb, które mogą wyniknąć w trakcie obowiązywania umowy w zależności od ilości awarii, zużycia opon lub wycofania z użytkowania pojazdów, Zamawiający zastrzega, że ilości asortymentu określone </w:t>
      </w:r>
      <w:r w:rsidRPr="003B11F2">
        <w:rPr>
          <w:rFonts w:ascii="Times New Roman" w:eastAsia="Times New Roman" w:hAnsi="Times New Roman" w:cs="Times New Roman"/>
          <w:lang w:eastAsia="ar-SA"/>
        </w:rPr>
        <w:br/>
        <w:t xml:space="preserve">w załączniku nr 1 stanowią ilości szacunkowe. Zamawiający zastrzega sobie prawo do zmiany ilości zamawianych opon lub niezakupienie danego asortymentu opon. Niedopuszczalna jest jednak zmiana asortymentowa nabywanych opon zimowych, określonych w załączniku nr 1 do niniejszej umowy. </w:t>
      </w:r>
    </w:p>
    <w:p w:rsidR="003B11F2" w:rsidRPr="003B11F2" w:rsidRDefault="003B11F2" w:rsidP="00C95F5A">
      <w:pPr>
        <w:numPr>
          <w:ilvl w:val="0"/>
          <w:numId w:val="107"/>
        </w:numPr>
        <w:tabs>
          <w:tab w:val="num" w:pos="284"/>
          <w:tab w:val="left" w:pos="720"/>
        </w:tabs>
        <w:suppressAutoHyphens/>
        <w:spacing w:after="0" w:line="240" w:lineRule="auto"/>
        <w:ind w:left="284" w:hanging="28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pl-PL"/>
        </w:rPr>
        <w:t>Faktyczna liczba zamawianych sukcesywnie opon zimowych będzie zależna od bieżących potrzeb Zamawiającego, jednak zmiany te nie mogą spowodować</w:t>
      </w:r>
      <w:r w:rsidRPr="003B11F2">
        <w:rPr>
          <w:rFonts w:ascii="Times New Roman" w:eastAsia="Times New Roman" w:hAnsi="Times New Roman" w:cs="Times New Roman"/>
          <w:lang w:eastAsia="ar-SA"/>
        </w:rPr>
        <w:t xml:space="preserve"> </w:t>
      </w:r>
      <w:r w:rsidRPr="003B11F2">
        <w:rPr>
          <w:rFonts w:ascii="Times New Roman" w:eastAsia="Times New Roman" w:hAnsi="Times New Roman" w:cs="Times New Roman"/>
          <w:lang w:eastAsia="pl-PL"/>
        </w:rPr>
        <w:t>przekroczenia wartości umownej, o której mowa w ust. 2.</w:t>
      </w:r>
    </w:p>
    <w:p w:rsidR="003B11F2" w:rsidRPr="003B11F2" w:rsidRDefault="003B11F2" w:rsidP="00C95F5A">
      <w:pPr>
        <w:numPr>
          <w:ilvl w:val="0"/>
          <w:numId w:val="107"/>
        </w:numPr>
        <w:tabs>
          <w:tab w:val="num" w:pos="284"/>
          <w:tab w:val="left" w:pos="720"/>
        </w:tabs>
        <w:suppressAutoHyphens/>
        <w:spacing w:after="0" w:line="240" w:lineRule="auto"/>
        <w:ind w:left="284" w:hanging="284"/>
        <w:jc w:val="both"/>
        <w:rPr>
          <w:rFonts w:ascii="Times New Roman" w:eastAsia="Times New Roman" w:hAnsi="Times New Roman" w:cs="Times New Roman"/>
          <w:lang w:eastAsia="ar-SA"/>
        </w:rPr>
      </w:pPr>
      <w:r w:rsidRPr="003B11F2">
        <w:rPr>
          <w:rFonts w:ascii="Times New Roman" w:eastAsia="Times New Roman" w:hAnsi="Times New Roman" w:cs="Times New Roman"/>
          <w:bCs/>
          <w:lang w:eastAsia="ar-SA"/>
        </w:rPr>
        <w:t xml:space="preserve">Zamawiający </w:t>
      </w:r>
      <w:r w:rsidRPr="003B11F2">
        <w:rPr>
          <w:rFonts w:ascii="Times New Roman" w:eastAsia="Times New Roman" w:hAnsi="Times New Roman" w:cs="Times New Roman"/>
          <w:lang w:eastAsia="ar-SA"/>
        </w:rPr>
        <w:t xml:space="preserve">zastrzega sobie możliwość zmniejszenia przedmiotu umowy max. o 40 %  </w:t>
      </w:r>
      <w:r w:rsidRPr="003B11F2">
        <w:rPr>
          <w:rFonts w:ascii="Times New Roman" w:eastAsia="Times New Roman" w:hAnsi="Times New Roman" w:cs="Times New Roman"/>
          <w:lang w:eastAsia="ar-SA"/>
        </w:rPr>
        <w:br/>
        <w:t xml:space="preserve">w stosunku do wartości, o której mowa w ust. </w:t>
      </w:r>
      <w:smartTag w:uri="urn:schemas-microsoft-com:office:smarttags" w:element="metricconverter">
        <w:smartTagPr>
          <w:attr w:name="ProductID" w:val="2, a"/>
        </w:smartTagPr>
        <w:r w:rsidRPr="003B11F2">
          <w:rPr>
            <w:rFonts w:ascii="Times New Roman" w:eastAsia="Times New Roman" w:hAnsi="Times New Roman" w:cs="Times New Roman"/>
            <w:lang w:eastAsia="ar-SA"/>
          </w:rPr>
          <w:t>2, a</w:t>
        </w:r>
      </w:smartTag>
      <w:r w:rsidRPr="003B11F2">
        <w:rPr>
          <w:rFonts w:ascii="Times New Roman" w:eastAsia="Times New Roman" w:hAnsi="Times New Roman" w:cs="Times New Roman"/>
          <w:lang w:eastAsia="ar-SA"/>
        </w:rPr>
        <w:t xml:space="preserve"> Wykonawcy nie przysługują z tego tytułu żadne roszczenia finansowe wobec </w:t>
      </w:r>
      <w:r w:rsidRPr="003B11F2">
        <w:rPr>
          <w:rFonts w:ascii="Times New Roman" w:eastAsia="Times New Roman" w:hAnsi="Times New Roman" w:cs="Times New Roman"/>
          <w:bCs/>
          <w:lang w:eastAsia="ar-SA"/>
        </w:rPr>
        <w:t>Zamawiającego</w:t>
      </w:r>
      <w:r w:rsidRPr="003B11F2">
        <w:rPr>
          <w:rFonts w:ascii="Times New Roman" w:eastAsia="Times New Roman" w:hAnsi="Times New Roman" w:cs="Times New Roman"/>
          <w:lang w:eastAsia="ar-SA"/>
        </w:rPr>
        <w:t>.</w:t>
      </w:r>
    </w:p>
    <w:p w:rsidR="003B11F2" w:rsidRPr="003B11F2" w:rsidRDefault="003B11F2" w:rsidP="00C95F5A">
      <w:pPr>
        <w:numPr>
          <w:ilvl w:val="0"/>
          <w:numId w:val="107"/>
        </w:numPr>
        <w:tabs>
          <w:tab w:val="left" w:pos="284"/>
          <w:tab w:val="num" w:pos="426"/>
          <w:tab w:val="left" w:pos="720"/>
        </w:tabs>
        <w:suppressAutoHyphens/>
        <w:spacing w:after="0" w:line="240" w:lineRule="auto"/>
        <w:ind w:left="284" w:hanging="26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pl-PL"/>
        </w:rPr>
        <w:t>Ilekroć w dalszych postanowieniach umowy jest mowa o „oponach” należy przez to rozumieć</w:t>
      </w:r>
      <w:r w:rsidRPr="003B11F2">
        <w:rPr>
          <w:rFonts w:ascii="Times New Roman" w:eastAsia="Times New Roman" w:hAnsi="Times New Roman" w:cs="Times New Roman"/>
          <w:lang w:eastAsia="ar-SA"/>
        </w:rPr>
        <w:t xml:space="preserve"> </w:t>
      </w:r>
      <w:r w:rsidRPr="003B11F2">
        <w:rPr>
          <w:rFonts w:ascii="Times New Roman" w:eastAsia="Times New Roman" w:hAnsi="Times New Roman" w:cs="Times New Roman"/>
          <w:bCs/>
          <w:lang w:eastAsia="ar-SA"/>
        </w:rPr>
        <w:t>opony zimowe samochodowe różnych rozmiarów</w:t>
      </w:r>
      <w:r w:rsidRPr="003B11F2">
        <w:rPr>
          <w:rFonts w:ascii="Times New Roman" w:eastAsia="Times New Roman" w:hAnsi="Times New Roman" w:cs="Times New Roman"/>
          <w:lang w:eastAsia="pl-PL"/>
        </w:rPr>
        <w:t>, o których mowa w ust. 1 niniejszej umowy.</w:t>
      </w:r>
    </w:p>
    <w:p w:rsidR="003B11F2" w:rsidRPr="003B11F2" w:rsidRDefault="003B11F2" w:rsidP="003B11F2">
      <w:pPr>
        <w:tabs>
          <w:tab w:val="left" w:pos="284"/>
          <w:tab w:val="left" w:pos="720"/>
        </w:tabs>
        <w:suppressAutoHyphens/>
        <w:spacing w:after="0" w:line="240" w:lineRule="auto"/>
        <w:ind w:left="284"/>
        <w:jc w:val="both"/>
        <w:rPr>
          <w:rFonts w:ascii="Times New Roman" w:eastAsia="Times New Roman" w:hAnsi="Times New Roman" w:cs="Times New Roman"/>
          <w:sz w:val="12"/>
          <w:szCs w:val="12"/>
          <w:lang w:eastAsia="ar-SA"/>
        </w:rPr>
      </w:pPr>
    </w:p>
    <w:p w:rsidR="003B11F2" w:rsidRPr="003B11F2" w:rsidRDefault="003B11F2" w:rsidP="003B11F2">
      <w:pPr>
        <w:suppressAutoHyphens/>
        <w:spacing w:after="0" w:line="240" w:lineRule="auto"/>
        <w:jc w:val="center"/>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2</w:t>
      </w:r>
    </w:p>
    <w:p w:rsidR="003B11F2" w:rsidRPr="003B11F2" w:rsidRDefault="003B11F2" w:rsidP="00C95F5A">
      <w:pPr>
        <w:numPr>
          <w:ilvl w:val="0"/>
          <w:numId w:val="108"/>
        </w:numPr>
        <w:tabs>
          <w:tab w:val="num" w:pos="284"/>
          <w:tab w:val="left" w:pos="426"/>
          <w:tab w:val="num" w:pos="705"/>
        </w:tabs>
        <w:suppressAutoHyphens/>
        <w:spacing w:after="0" w:line="240" w:lineRule="auto"/>
        <w:ind w:left="284" w:hanging="28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 xml:space="preserve">Dostawy opon realizowane będą sukcesywnie, na koszt i ryzyko Wykonawcy, w ilościach zgłaszanych przez Zamawiającego. </w:t>
      </w:r>
    </w:p>
    <w:p w:rsidR="003B11F2" w:rsidRPr="003B11F2" w:rsidRDefault="003B11F2" w:rsidP="00C95F5A">
      <w:pPr>
        <w:numPr>
          <w:ilvl w:val="0"/>
          <w:numId w:val="108"/>
        </w:numPr>
        <w:tabs>
          <w:tab w:val="num" w:pos="284"/>
          <w:tab w:val="left" w:pos="360"/>
          <w:tab w:val="num" w:pos="705"/>
        </w:tabs>
        <w:suppressAutoHyphens/>
        <w:spacing w:after="0" w:line="240" w:lineRule="auto"/>
        <w:ind w:left="284" w:hanging="264"/>
        <w:jc w:val="both"/>
        <w:rPr>
          <w:rFonts w:ascii="Times New Roman" w:eastAsia="Times New Roman" w:hAnsi="Times New Roman" w:cs="Times New Roman"/>
          <w:lang w:eastAsia="ar-SA"/>
        </w:rPr>
      </w:pPr>
      <w:r w:rsidRPr="003B11F2">
        <w:rPr>
          <w:rFonts w:ascii="Times New Roman" w:eastAsia="Times New Roman" w:hAnsi="Times New Roman" w:cs="Times New Roman"/>
          <w:bCs/>
          <w:lang w:eastAsia="ar-SA"/>
        </w:rPr>
        <w:t>Wykonawca</w:t>
      </w:r>
      <w:r w:rsidRPr="003B11F2">
        <w:rPr>
          <w:rFonts w:ascii="Times New Roman" w:eastAsia="Times New Roman" w:hAnsi="Times New Roman" w:cs="Times New Roman"/>
          <w:lang w:eastAsia="ar-SA"/>
        </w:rPr>
        <w:t xml:space="preserve"> będzie realizował zamówienia składane przez Z</w:t>
      </w:r>
      <w:r w:rsidRPr="003B11F2">
        <w:rPr>
          <w:rFonts w:ascii="Times New Roman" w:eastAsia="Times New Roman" w:hAnsi="Times New Roman" w:cs="Times New Roman"/>
          <w:bCs/>
          <w:lang w:eastAsia="ar-SA"/>
        </w:rPr>
        <w:t>amawiającego</w:t>
      </w:r>
      <w:r w:rsidRPr="003B11F2">
        <w:rPr>
          <w:rFonts w:ascii="Times New Roman" w:eastAsia="Times New Roman" w:hAnsi="Times New Roman" w:cs="Times New Roman"/>
          <w:lang w:eastAsia="ar-SA"/>
        </w:rPr>
        <w:t xml:space="preserve"> telefonicznie, pisemnie, lub e-mailem, w terminie do …… dni roboczych od dnia złożenia zamówienia.</w:t>
      </w:r>
      <w:r w:rsidRPr="003B11F2">
        <w:rPr>
          <w:rFonts w:ascii="Times New Roman" w:eastAsia="Times New Roman" w:hAnsi="Times New Roman" w:cs="Times New Roman"/>
          <w:lang w:eastAsia="pl-PL"/>
        </w:rPr>
        <w:t xml:space="preserve"> Za dni robocze uważa się dni: od poniedziałku do piątku w godz. od 8:00 do 15:00, z wyłączeniem dni ustawowo wolnych od pracy. </w:t>
      </w:r>
      <w:r w:rsidRPr="003B11F2">
        <w:rPr>
          <w:rFonts w:ascii="Times New Roman" w:eastAsia="Times New Roman" w:hAnsi="Times New Roman" w:cs="Times New Roman"/>
          <w:lang w:eastAsia="ar-SA"/>
        </w:rPr>
        <w:t xml:space="preserve"> </w:t>
      </w:r>
    </w:p>
    <w:p w:rsidR="003B11F2" w:rsidRPr="003B11F2" w:rsidRDefault="003B11F2" w:rsidP="00C95F5A">
      <w:pPr>
        <w:numPr>
          <w:ilvl w:val="0"/>
          <w:numId w:val="108"/>
        </w:numPr>
        <w:tabs>
          <w:tab w:val="num" w:pos="284"/>
          <w:tab w:val="left" w:pos="360"/>
          <w:tab w:val="num" w:pos="705"/>
        </w:tabs>
        <w:suppressAutoHyphens/>
        <w:spacing w:after="0" w:line="240" w:lineRule="auto"/>
        <w:ind w:left="284" w:hanging="26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lastRenderedPageBreak/>
        <w:t>Zamówienie, o którym mowa w  ust. 2 będzie określało miejsce dostawy, r</w:t>
      </w:r>
      <w:r w:rsidRPr="003B11F2">
        <w:rPr>
          <w:rFonts w:ascii="Times New Roman" w:eastAsia="Times New Roman" w:hAnsi="Times New Roman" w:cs="Times New Roman"/>
          <w:lang w:eastAsia="pl-PL"/>
        </w:rPr>
        <w:t xml:space="preserve">odzaj zamawianych opon oraz ich ilość. </w:t>
      </w:r>
    </w:p>
    <w:p w:rsidR="003B11F2" w:rsidRPr="003B11F2" w:rsidRDefault="003B11F2" w:rsidP="00C95F5A">
      <w:pPr>
        <w:numPr>
          <w:ilvl w:val="0"/>
          <w:numId w:val="108"/>
        </w:numPr>
        <w:tabs>
          <w:tab w:val="num" w:pos="284"/>
          <w:tab w:val="left" w:pos="360"/>
          <w:tab w:val="num" w:pos="705"/>
        </w:tabs>
        <w:suppressAutoHyphens/>
        <w:spacing w:after="0" w:line="240" w:lineRule="auto"/>
        <w:ind w:left="284" w:hanging="26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Opony dostarczane będą do wymienionych poniżej magazynów na terenie województwa podlaskiego:</w:t>
      </w:r>
    </w:p>
    <w:p w:rsidR="003B11F2" w:rsidRPr="003B11F2" w:rsidRDefault="003B11F2" w:rsidP="003B11F2">
      <w:pPr>
        <w:tabs>
          <w:tab w:val="num" w:pos="284"/>
        </w:tabs>
        <w:suppressAutoHyphens/>
        <w:spacing w:after="0" w:line="240" w:lineRule="auto"/>
        <w:ind w:left="426"/>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 xml:space="preserve">- Wydział Transportu KWP w Białymstoku: ul. Hajnowska 10, 15-854 Białystok, </w:t>
      </w:r>
    </w:p>
    <w:p w:rsidR="003B11F2" w:rsidRPr="003B11F2" w:rsidRDefault="003B11F2" w:rsidP="003B11F2">
      <w:pPr>
        <w:tabs>
          <w:tab w:val="num" w:pos="284"/>
        </w:tabs>
        <w:suppressAutoHyphens/>
        <w:spacing w:after="0" w:line="240" w:lineRule="auto"/>
        <w:ind w:left="426"/>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 Stacja Obsługi, Zespół w Suwałkach Sekcji Wspomagającej, Wydział Transportu KWP:           ul. Przytorowa 9F, 16-400 Suwałki,</w:t>
      </w:r>
    </w:p>
    <w:p w:rsidR="003B11F2" w:rsidRPr="003B11F2" w:rsidRDefault="003B11F2" w:rsidP="003B11F2">
      <w:pPr>
        <w:tabs>
          <w:tab w:val="num" w:pos="284"/>
          <w:tab w:val="left" w:pos="360"/>
        </w:tabs>
        <w:suppressAutoHyphens/>
        <w:spacing w:after="0" w:line="240" w:lineRule="auto"/>
        <w:ind w:left="426"/>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 Stacja Obsługi, Zespół w Łomży Sekcji Wspomagającej, Wydział Transportu KWP:                        ul. Wojska Polskiego 9, 18-400 Łomża.</w:t>
      </w:r>
    </w:p>
    <w:p w:rsidR="003B11F2" w:rsidRPr="003B11F2" w:rsidRDefault="003B11F2" w:rsidP="00C95F5A">
      <w:pPr>
        <w:numPr>
          <w:ilvl w:val="0"/>
          <w:numId w:val="108"/>
        </w:numPr>
        <w:tabs>
          <w:tab w:val="num" w:pos="284"/>
          <w:tab w:val="left" w:pos="360"/>
          <w:tab w:val="num" w:pos="705"/>
        </w:tabs>
        <w:suppressAutoHyphens/>
        <w:spacing w:after="0" w:line="240" w:lineRule="auto"/>
        <w:ind w:left="284" w:hanging="28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 xml:space="preserve">Zamawiający zastrzega sobie możliwość sprawdzenia i zweryfikowania otrzymanych opon, </w:t>
      </w:r>
      <w:r w:rsidR="00C46427">
        <w:rPr>
          <w:rFonts w:ascii="Times New Roman" w:eastAsia="Times New Roman" w:hAnsi="Times New Roman" w:cs="Times New Roman"/>
          <w:lang w:eastAsia="ar-SA"/>
        </w:rPr>
        <w:br/>
      </w:r>
      <w:r w:rsidRPr="003B11F2">
        <w:rPr>
          <w:rFonts w:ascii="Times New Roman" w:eastAsia="Times New Roman" w:hAnsi="Times New Roman" w:cs="Times New Roman"/>
          <w:lang w:eastAsia="ar-SA"/>
        </w:rPr>
        <w:t>w celu potwierdzenia ich zgodności z oponami oferowanymi w formularzu ofertowym oraz złożonym zamówieniem, w obecności przedstawiciela Wykonawcy. W przypadku stwierdzenia niezgodności dostarczanych opon z formularzem ofertowym i złożonym zamówieniem, nie zostaną one odebrane od Wykonawcy.</w:t>
      </w:r>
    </w:p>
    <w:p w:rsidR="003B11F2" w:rsidRPr="003B11F2" w:rsidRDefault="003B11F2" w:rsidP="00C95F5A">
      <w:pPr>
        <w:numPr>
          <w:ilvl w:val="0"/>
          <w:numId w:val="108"/>
        </w:numPr>
        <w:tabs>
          <w:tab w:val="num" w:pos="284"/>
          <w:tab w:val="left" w:pos="360"/>
          <w:tab w:val="num" w:pos="705"/>
        </w:tabs>
        <w:suppressAutoHyphens/>
        <w:spacing w:after="0" w:line="240" w:lineRule="auto"/>
        <w:ind w:left="284" w:hanging="26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 xml:space="preserve">W ramach realizacji przedmiotu umowy, Wykonawca zobowiązuje się również do odbioru                   (wg potrzeb Zamawiającego) i utylizacji zgodnie z obowiązującymi przepisami prawa, </w:t>
      </w:r>
      <w:r w:rsidRPr="003B11F2">
        <w:rPr>
          <w:rFonts w:ascii="Times New Roman" w:eastAsia="Times New Roman" w:hAnsi="Times New Roman" w:cs="Times New Roman"/>
          <w:lang w:eastAsia="ar-SA"/>
        </w:rPr>
        <w:br/>
        <w:t>z magazynów wymienionych w ust. 4 niniejszego paragrafu, zużytego ogumienia.</w:t>
      </w:r>
    </w:p>
    <w:p w:rsidR="003B11F2" w:rsidRPr="003B11F2" w:rsidRDefault="003B11F2" w:rsidP="00C95F5A">
      <w:pPr>
        <w:numPr>
          <w:ilvl w:val="0"/>
          <w:numId w:val="108"/>
        </w:numPr>
        <w:tabs>
          <w:tab w:val="num" w:pos="284"/>
          <w:tab w:val="left" w:pos="360"/>
          <w:tab w:val="num" w:pos="705"/>
        </w:tabs>
        <w:suppressAutoHyphens/>
        <w:spacing w:after="0" w:line="240" w:lineRule="auto"/>
        <w:ind w:left="284" w:hanging="264"/>
        <w:jc w:val="both"/>
        <w:rPr>
          <w:rFonts w:ascii="Times New Roman" w:eastAsia="Times New Roman" w:hAnsi="Times New Roman" w:cs="Times New Roman"/>
          <w:lang w:eastAsia="ar-SA"/>
        </w:rPr>
      </w:pPr>
      <w:r w:rsidRPr="003B11F2">
        <w:rPr>
          <w:rFonts w:ascii="Times New Roman" w:eastAsia="Times New Roman" w:hAnsi="Times New Roman" w:cs="Times New Roman"/>
          <w:kern w:val="22"/>
          <w:lang w:eastAsia="ar-SA"/>
        </w:rPr>
        <w:t xml:space="preserve">Odbiór zużytego ogumienia nastąpi w terminie do 10 dni roboczych od daty złożenia przez Zamawiającego dyspozycji odbioru opon. </w:t>
      </w:r>
    </w:p>
    <w:p w:rsidR="003B11F2" w:rsidRPr="003B11F2" w:rsidRDefault="003B11F2" w:rsidP="00C95F5A">
      <w:pPr>
        <w:numPr>
          <w:ilvl w:val="0"/>
          <w:numId w:val="117"/>
        </w:numPr>
        <w:tabs>
          <w:tab w:val="num" w:pos="284"/>
          <w:tab w:val="left" w:pos="360"/>
        </w:tabs>
        <w:suppressAutoHyphens/>
        <w:spacing w:after="0" w:line="240" w:lineRule="auto"/>
        <w:ind w:left="284" w:hanging="26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 xml:space="preserve">Zamówienia i dyspozycje odbioru zużytych opon składane będą telefonicznie pod nr tel. </w:t>
      </w:r>
      <w:r w:rsidRPr="003B11F2">
        <w:rPr>
          <w:rFonts w:ascii="Times New Roman" w:eastAsia="Times New Roman" w:hAnsi="Times New Roman" w:cs="Times New Roman"/>
          <w:lang w:eastAsia="ar-SA"/>
        </w:rPr>
        <w:br/>
        <w:t xml:space="preserve">…………….. lub pocztą elektroniczną na adres e-mail: </w:t>
      </w:r>
      <w:hyperlink r:id="rId31" w:history="1">
        <w:r w:rsidRPr="003B11F2">
          <w:rPr>
            <w:rFonts w:ascii="Times New Roman" w:eastAsia="Times New Roman" w:hAnsi="Times New Roman" w:cs="Times New Roman"/>
            <w:lang w:eastAsia="ar-SA"/>
          </w:rPr>
          <w:t>…………..….</w:t>
        </w:r>
      </w:hyperlink>
      <w:r w:rsidRPr="003B11F2">
        <w:rPr>
          <w:rFonts w:ascii="Times New Roman" w:eastAsia="Times New Roman" w:hAnsi="Times New Roman" w:cs="Times New Roman"/>
          <w:lang w:eastAsia="ar-SA"/>
        </w:rPr>
        <w:t xml:space="preserve">. </w:t>
      </w:r>
    </w:p>
    <w:p w:rsidR="003B11F2" w:rsidRPr="003B11F2" w:rsidRDefault="003B11F2" w:rsidP="003B11F2">
      <w:pPr>
        <w:tabs>
          <w:tab w:val="left" w:pos="284"/>
        </w:tabs>
        <w:suppressAutoHyphens/>
        <w:spacing w:after="0" w:line="240" w:lineRule="auto"/>
        <w:jc w:val="center"/>
        <w:rPr>
          <w:rFonts w:ascii="Times New Roman" w:eastAsia="Times New Roman" w:hAnsi="Times New Roman" w:cs="Times New Roman"/>
          <w:b/>
          <w:bCs/>
          <w:sz w:val="12"/>
          <w:szCs w:val="12"/>
          <w:lang w:eastAsia="ar-SA"/>
        </w:rPr>
      </w:pPr>
    </w:p>
    <w:p w:rsidR="003B11F2" w:rsidRPr="003B11F2" w:rsidRDefault="003B11F2" w:rsidP="003B11F2">
      <w:pPr>
        <w:tabs>
          <w:tab w:val="left" w:pos="284"/>
        </w:tabs>
        <w:suppressAutoHyphens/>
        <w:spacing w:after="0" w:line="240" w:lineRule="auto"/>
        <w:jc w:val="center"/>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3</w:t>
      </w:r>
    </w:p>
    <w:p w:rsidR="003B11F2" w:rsidRPr="003B11F2" w:rsidRDefault="003B11F2" w:rsidP="00C95F5A">
      <w:pPr>
        <w:numPr>
          <w:ilvl w:val="0"/>
          <w:numId w:val="109"/>
        </w:numPr>
        <w:tabs>
          <w:tab w:val="num" w:pos="284"/>
        </w:tabs>
        <w:suppressAutoHyphens/>
        <w:autoSpaceDE w:val="0"/>
        <w:autoSpaceDN w:val="0"/>
        <w:adjustRightInd w:val="0"/>
        <w:spacing w:after="0" w:line="240" w:lineRule="auto"/>
        <w:ind w:left="284" w:hanging="264"/>
        <w:jc w:val="both"/>
        <w:rPr>
          <w:rFonts w:ascii="Times New Roman" w:eastAsia="Times New Roman" w:hAnsi="Times New Roman" w:cs="Times New Roman"/>
          <w:lang w:eastAsia="pl-PL"/>
        </w:rPr>
      </w:pPr>
      <w:r w:rsidRPr="003B11F2">
        <w:rPr>
          <w:rFonts w:ascii="Times New Roman" w:eastAsia="Times New Roman" w:hAnsi="Times New Roman" w:cs="Times New Roman"/>
          <w:lang w:eastAsia="pl-PL"/>
        </w:rPr>
        <w:t xml:space="preserve">Rozliczenie następować będzie po każdej prawidłowo zrealizowanej dostawie, na podstawie faktury wystawionej przez Wykonawcę. Faktura zawierać będzie m.in. rodzaj (rozmiar, indeks nośności, indeks prędkości i nazwę handlową), ilość dostarczonych opon, ceny jednostkowe </w:t>
      </w:r>
      <w:r w:rsidRPr="003B11F2">
        <w:rPr>
          <w:rFonts w:ascii="Times New Roman" w:eastAsia="Times New Roman" w:hAnsi="Times New Roman" w:cs="Times New Roman"/>
          <w:lang w:eastAsia="pl-PL"/>
        </w:rPr>
        <w:br/>
        <w:t>i kwotę do zapłaty.</w:t>
      </w:r>
    </w:p>
    <w:p w:rsidR="003B11F2" w:rsidRPr="003B11F2" w:rsidRDefault="003B11F2" w:rsidP="00C95F5A">
      <w:pPr>
        <w:numPr>
          <w:ilvl w:val="0"/>
          <w:numId w:val="109"/>
        </w:numPr>
        <w:tabs>
          <w:tab w:val="num" w:pos="284"/>
        </w:tabs>
        <w:suppressAutoHyphens/>
        <w:autoSpaceDE w:val="0"/>
        <w:autoSpaceDN w:val="0"/>
        <w:adjustRightInd w:val="0"/>
        <w:spacing w:after="0" w:line="240" w:lineRule="auto"/>
        <w:ind w:left="284" w:hanging="264"/>
        <w:jc w:val="both"/>
        <w:rPr>
          <w:rFonts w:ascii="Times New Roman" w:eastAsia="Times New Roman" w:hAnsi="Times New Roman" w:cs="Times New Roman"/>
          <w:lang w:eastAsia="pl-PL"/>
        </w:rPr>
      </w:pPr>
      <w:r w:rsidRPr="003B11F2">
        <w:rPr>
          <w:rFonts w:ascii="Times New Roman" w:eastAsia="Times New Roman" w:hAnsi="Times New Roman" w:cs="Times New Roman"/>
          <w:lang w:eastAsia="pl-PL"/>
        </w:rPr>
        <w:t>Wykonawca wystawi jedną fakturę obejmującą wszystkie opony dostarczone w jednej dostawie.</w:t>
      </w:r>
    </w:p>
    <w:p w:rsidR="003B11F2" w:rsidRPr="003B11F2" w:rsidRDefault="003B11F2" w:rsidP="00C95F5A">
      <w:pPr>
        <w:numPr>
          <w:ilvl w:val="0"/>
          <w:numId w:val="109"/>
        </w:numPr>
        <w:tabs>
          <w:tab w:val="num" w:pos="284"/>
        </w:tabs>
        <w:suppressAutoHyphens/>
        <w:autoSpaceDE w:val="0"/>
        <w:autoSpaceDN w:val="0"/>
        <w:adjustRightInd w:val="0"/>
        <w:spacing w:after="0" w:line="240" w:lineRule="auto"/>
        <w:ind w:left="284" w:hanging="264"/>
        <w:jc w:val="both"/>
        <w:rPr>
          <w:rFonts w:ascii="Times New Roman" w:eastAsia="Times New Roman" w:hAnsi="Times New Roman" w:cs="Times New Roman"/>
          <w:lang w:eastAsia="pl-PL"/>
        </w:rPr>
      </w:pPr>
      <w:r w:rsidRPr="003B11F2">
        <w:rPr>
          <w:rFonts w:ascii="Times New Roman" w:eastAsia="Times New Roman" w:hAnsi="Times New Roman" w:cs="Times New Roman"/>
          <w:bCs/>
          <w:lang w:eastAsia="pl-PL"/>
        </w:rPr>
        <w:t>Płatnikiem będzie:</w:t>
      </w:r>
    </w:p>
    <w:p w:rsidR="003B11F2" w:rsidRPr="003B11F2" w:rsidRDefault="003B11F2" w:rsidP="003B11F2">
      <w:pPr>
        <w:tabs>
          <w:tab w:val="left" w:pos="426"/>
        </w:tabs>
        <w:spacing w:after="0" w:line="240" w:lineRule="auto"/>
        <w:ind w:left="426" w:right="9" w:hanging="360"/>
        <w:jc w:val="center"/>
        <w:rPr>
          <w:rFonts w:ascii="Times New Roman" w:eastAsia="Times New Roman" w:hAnsi="Times New Roman" w:cs="Times New Roman"/>
          <w:bCs/>
          <w:lang w:eastAsia="pl-PL"/>
        </w:rPr>
      </w:pPr>
      <w:r w:rsidRPr="003B11F2">
        <w:rPr>
          <w:rFonts w:ascii="Times New Roman" w:eastAsia="Times New Roman" w:hAnsi="Times New Roman" w:cs="Times New Roman"/>
          <w:bCs/>
          <w:lang w:eastAsia="pl-PL"/>
        </w:rPr>
        <w:t>KOMENDA WOJEWÓDZKA POLICJI W BIAŁYMSTOKU</w:t>
      </w:r>
    </w:p>
    <w:p w:rsidR="003B11F2" w:rsidRPr="003B11F2" w:rsidRDefault="003B11F2" w:rsidP="003B11F2">
      <w:pPr>
        <w:tabs>
          <w:tab w:val="left" w:pos="426"/>
        </w:tabs>
        <w:spacing w:after="0" w:line="240" w:lineRule="auto"/>
        <w:ind w:left="426" w:right="9" w:hanging="360"/>
        <w:jc w:val="center"/>
        <w:rPr>
          <w:rFonts w:ascii="Times New Roman" w:eastAsia="Times New Roman" w:hAnsi="Times New Roman" w:cs="Times New Roman"/>
          <w:bCs/>
          <w:lang w:eastAsia="pl-PL"/>
        </w:rPr>
      </w:pPr>
      <w:r w:rsidRPr="003B11F2">
        <w:rPr>
          <w:rFonts w:ascii="Times New Roman" w:eastAsia="Times New Roman" w:hAnsi="Times New Roman" w:cs="Times New Roman"/>
          <w:bCs/>
          <w:lang w:eastAsia="pl-PL"/>
        </w:rPr>
        <w:t>15–003 Białystok, ul. H. Sienkiewicza 65</w:t>
      </w:r>
    </w:p>
    <w:p w:rsidR="003B11F2" w:rsidRPr="003B11F2" w:rsidRDefault="003B11F2" w:rsidP="003B11F2">
      <w:pPr>
        <w:tabs>
          <w:tab w:val="left" w:pos="426"/>
        </w:tabs>
        <w:spacing w:after="0" w:line="240" w:lineRule="auto"/>
        <w:ind w:left="426" w:right="9" w:hanging="360"/>
        <w:jc w:val="center"/>
        <w:rPr>
          <w:rFonts w:ascii="Times New Roman" w:eastAsia="Times New Roman" w:hAnsi="Times New Roman" w:cs="Times New Roman"/>
          <w:bCs/>
          <w:lang w:eastAsia="pl-PL"/>
        </w:rPr>
      </w:pPr>
      <w:r w:rsidRPr="003B11F2">
        <w:rPr>
          <w:rFonts w:ascii="Times New Roman" w:eastAsia="Times New Roman" w:hAnsi="Times New Roman" w:cs="Times New Roman"/>
          <w:bCs/>
          <w:lang w:eastAsia="pl-PL"/>
        </w:rPr>
        <w:t>NIP: 542-020-78-68</w:t>
      </w:r>
    </w:p>
    <w:p w:rsidR="003B11F2" w:rsidRPr="003B11F2" w:rsidRDefault="003B11F2" w:rsidP="00C95F5A">
      <w:pPr>
        <w:numPr>
          <w:ilvl w:val="0"/>
          <w:numId w:val="109"/>
        </w:numPr>
        <w:spacing w:after="0" w:line="240" w:lineRule="auto"/>
        <w:ind w:left="284" w:hanging="284"/>
        <w:jc w:val="both"/>
        <w:rPr>
          <w:rFonts w:ascii="Times New Roman" w:eastAsia="Times New Roman" w:hAnsi="Times New Roman" w:cs="Times New Roman"/>
          <w:bCs/>
          <w:lang w:eastAsia="pl-PL"/>
        </w:rPr>
      </w:pPr>
      <w:r w:rsidRPr="003B11F2">
        <w:rPr>
          <w:rFonts w:ascii="Times New Roman" w:eastAsia="Times New Roman" w:hAnsi="Times New Roman" w:cs="Times New Roman"/>
          <w:bCs/>
          <w:lang w:eastAsia="pl-PL"/>
        </w:rPr>
        <w:t>Zamawiający zapłaci cenę należną Wykonawcy przelewem na rachunek bankowy Wykonawcy, wskazany w fakturze VAT w terminie do 30 dni od dnia doręczenia jednostce Policji zlecającej usługę prawidłowo wystawionej faktury VAT.</w:t>
      </w:r>
    </w:p>
    <w:p w:rsidR="003B11F2" w:rsidRPr="003B11F2" w:rsidRDefault="003B11F2" w:rsidP="00C95F5A">
      <w:pPr>
        <w:numPr>
          <w:ilvl w:val="0"/>
          <w:numId w:val="109"/>
        </w:numPr>
        <w:spacing w:after="0" w:line="240" w:lineRule="auto"/>
        <w:ind w:left="284" w:hanging="284"/>
        <w:jc w:val="both"/>
        <w:rPr>
          <w:rFonts w:ascii="Times New Roman" w:eastAsia="Times New Roman" w:hAnsi="Times New Roman" w:cs="Times New Roman"/>
          <w:bCs/>
          <w:lang w:eastAsia="pl-PL"/>
        </w:rPr>
      </w:pPr>
      <w:r w:rsidRPr="003B11F2">
        <w:rPr>
          <w:rFonts w:ascii="Times New Roman" w:eastAsia="Times New Roman" w:hAnsi="Times New Roman" w:cs="Times New Roman"/>
          <w:bCs/>
          <w:spacing w:val="-4"/>
          <w:lang w:eastAsia="pl-PL"/>
        </w:rPr>
        <w:t>Rachunek bankowy wskazany na fakturze VAT musi być zgodny z rachunkiem bankowym wskazanym w wykazie podmiotów zarejestrowanych jako podatnicy VAT, niezarejestrowanych oraz wykreślonych i przywróconych do rejestru VAT, prowadzonym przez Szefa Krajowej Administracji Skarbowej. W przypadku braku zgodności rachunku bankowego wskazanego na fakturze z rachunkiem bankowym, 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rsidR="003B11F2" w:rsidRPr="003B11F2" w:rsidRDefault="003B11F2" w:rsidP="00C95F5A">
      <w:pPr>
        <w:numPr>
          <w:ilvl w:val="0"/>
          <w:numId w:val="109"/>
        </w:numPr>
        <w:spacing w:after="0" w:line="240" w:lineRule="auto"/>
        <w:ind w:left="284" w:hanging="284"/>
        <w:jc w:val="both"/>
        <w:rPr>
          <w:rFonts w:ascii="Times New Roman" w:eastAsia="Times New Roman" w:hAnsi="Times New Roman" w:cs="Times New Roman"/>
          <w:bCs/>
          <w:lang w:eastAsia="pl-PL"/>
        </w:rPr>
      </w:pPr>
      <w:r w:rsidRPr="003B11F2">
        <w:rPr>
          <w:rFonts w:ascii="Times New Roman" w:eastAsia="Times New Roman" w:hAnsi="Times New Roman" w:cs="Times New Roman"/>
          <w:bCs/>
          <w:lang w:eastAsia="pl-PL"/>
        </w:rPr>
        <w:t>Za datę zapłaty ceny przez Płatnika, Strony przyjmują dzień obciążenia jego rachunku bankowego.</w:t>
      </w:r>
    </w:p>
    <w:p w:rsidR="003B11F2" w:rsidRPr="003B11F2" w:rsidRDefault="003B11F2" w:rsidP="00C95F5A">
      <w:pPr>
        <w:numPr>
          <w:ilvl w:val="0"/>
          <w:numId w:val="109"/>
        </w:numPr>
        <w:suppressAutoHyphens/>
        <w:spacing w:after="0" w:line="240" w:lineRule="auto"/>
        <w:ind w:left="284" w:hanging="284"/>
        <w:jc w:val="both"/>
        <w:rPr>
          <w:rFonts w:ascii="Times New Roman" w:eastAsia="Times New Roman" w:hAnsi="Times New Roman" w:cs="Times New Roman"/>
          <w:bCs/>
          <w:lang w:eastAsia="pl-PL"/>
        </w:rPr>
      </w:pPr>
      <w:r w:rsidRPr="003B11F2">
        <w:rPr>
          <w:rFonts w:ascii="Times New Roman" w:eastAsia="Times New Roman" w:hAnsi="Times New Roman" w:cs="Times New Roman"/>
          <w:bCs/>
          <w:lang w:eastAsia="pl-PL"/>
        </w:rPr>
        <w:t>Wykonawca nie może bez pisemnej zgody Zamawiającego dokonywać cesji wierzytelności wynikających z Umowy. Faktura wystawiona przez Wykonawcę winna zawierać w swej treści klauzulę „umowny zakaz cesji wierzytelności z niniejszej faktury”, pod rygorem odmowy jej przyjęcia do zapłaty.</w:t>
      </w:r>
    </w:p>
    <w:p w:rsidR="003B11F2" w:rsidRPr="003B11F2" w:rsidRDefault="003B11F2" w:rsidP="00C95F5A">
      <w:pPr>
        <w:numPr>
          <w:ilvl w:val="0"/>
          <w:numId w:val="109"/>
        </w:numPr>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B11F2">
        <w:rPr>
          <w:rFonts w:ascii="Times New Roman" w:eastAsia="Times New Roman" w:hAnsi="Times New Roman" w:cs="Times New Roman"/>
          <w:bCs/>
          <w:lang w:eastAsia="pl-PL"/>
        </w:rPr>
        <w:t>W wyjątkowych sytuacjach dopuszcza się możliwość przedłużenia terminu płatności na warunkach ustalonych z Wykonawcą, bez ponoszenia dodatkowych kosztów przez Zamawiającego.</w:t>
      </w:r>
    </w:p>
    <w:p w:rsidR="003B11F2" w:rsidRPr="003B11F2" w:rsidRDefault="003B11F2" w:rsidP="003B11F2">
      <w:pPr>
        <w:suppressAutoHyphens/>
        <w:autoSpaceDE w:val="0"/>
        <w:autoSpaceDN w:val="0"/>
        <w:adjustRightInd w:val="0"/>
        <w:spacing w:after="0" w:line="240" w:lineRule="auto"/>
        <w:jc w:val="both"/>
        <w:rPr>
          <w:rFonts w:ascii="Times New Roman" w:eastAsia="Times New Roman" w:hAnsi="Times New Roman" w:cs="Times New Roman"/>
          <w:sz w:val="12"/>
          <w:szCs w:val="12"/>
          <w:lang w:eastAsia="pl-PL"/>
        </w:rPr>
      </w:pPr>
    </w:p>
    <w:p w:rsidR="003B11F2" w:rsidRPr="003B11F2" w:rsidRDefault="003B11F2" w:rsidP="003B11F2">
      <w:pPr>
        <w:suppressAutoHyphens/>
        <w:spacing w:after="0" w:line="240" w:lineRule="auto"/>
        <w:jc w:val="center"/>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4</w:t>
      </w:r>
    </w:p>
    <w:p w:rsidR="003B11F2" w:rsidRPr="003B11F2" w:rsidRDefault="003B11F2" w:rsidP="00C95F5A">
      <w:pPr>
        <w:numPr>
          <w:ilvl w:val="0"/>
          <w:numId w:val="104"/>
        </w:numPr>
        <w:tabs>
          <w:tab w:val="num" w:pos="284"/>
        </w:tabs>
        <w:suppressAutoHyphens/>
        <w:autoSpaceDE w:val="0"/>
        <w:autoSpaceDN w:val="0"/>
        <w:adjustRightInd w:val="0"/>
        <w:spacing w:after="0" w:line="240" w:lineRule="auto"/>
        <w:ind w:left="284" w:hanging="264"/>
        <w:jc w:val="both"/>
        <w:rPr>
          <w:rFonts w:ascii="Times New Roman" w:eastAsia="Times New Roman" w:hAnsi="Times New Roman" w:cs="Times New Roman"/>
          <w:lang w:eastAsia="pl-PL"/>
        </w:rPr>
      </w:pPr>
      <w:r w:rsidRPr="003B11F2">
        <w:rPr>
          <w:rFonts w:ascii="Times New Roman" w:eastAsia="Times New Roman" w:hAnsi="Times New Roman" w:cs="Times New Roman"/>
          <w:lang w:eastAsia="pl-PL"/>
        </w:rPr>
        <w:t>Strony ustalają, że każda partia dostarczonych opon:</w:t>
      </w:r>
    </w:p>
    <w:p w:rsidR="003B11F2" w:rsidRPr="003B11F2" w:rsidRDefault="003B11F2" w:rsidP="00C95F5A">
      <w:pPr>
        <w:numPr>
          <w:ilvl w:val="0"/>
          <w:numId w:val="125"/>
        </w:numPr>
        <w:autoSpaceDE w:val="0"/>
        <w:autoSpaceDN w:val="0"/>
        <w:adjustRightInd w:val="0"/>
        <w:spacing w:after="0" w:line="240" w:lineRule="auto"/>
        <w:ind w:left="709" w:hanging="349"/>
        <w:jc w:val="both"/>
        <w:rPr>
          <w:rFonts w:ascii="Times New Roman" w:eastAsia="Times New Roman" w:hAnsi="Times New Roman" w:cs="Times New Roman"/>
        </w:rPr>
      </w:pPr>
      <w:r w:rsidRPr="003B11F2">
        <w:rPr>
          <w:rFonts w:ascii="Times New Roman" w:eastAsia="Times New Roman" w:hAnsi="Times New Roman" w:cs="Times New Roman"/>
          <w:lang w:eastAsia="pl-PL"/>
        </w:rPr>
        <w:t xml:space="preserve">będzie posiadać etykiety w formie naklejek umieszczanych na bieżniku zgodnie </w:t>
      </w:r>
      <w:r w:rsidRPr="003B11F2">
        <w:rPr>
          <w:rFonts w:ascii="Times New Roman" w:eastAsia="Times New Roman" w:hAnsi="Times New Roman" w:cs="Times New Roman"/>
          <w:lang w:eastAsia="pl-PL"/>
        </w:rPr>
        <w:br/>
        <w:t xml:space="preserve">z Rozporządzeniem </w:t>
      </w:r>
      <w:r w:rsidRPr="003B11F2">
        <w:rPr>
          <w:rFonts w:ascii="Times New Roman" w:eastAsia="Times New Roman" w:hAnsi="Times New Roman" w:cs="Times New Roman"/>
          <w:bCs/>
          <w:lang w:eastAsia="ar-SA"/>
        </w:rPr>
        <w:t>Parlamentu Europejskiego i Rady (UE) 2020/740 z</w:t>
      </w:r>
      <w:r w:rsidRPr="003B11F2">
        <w:rPr>
          <w:rFonts w:ascii="Times New Roman" w:eastAsia="Times New Roman" w:hAnsi="Times New Roman" w:cs="Times New Roman"/>
          <w:lang w:eastAsia="ar-SA"/>
        </w:rPr>
        <w:t xml:space="preserve"> dnia 25 maja 2020 r. w sprawie etykietowania opon pod kątem efektywności paliwowej i innych parametrów, zmieniające rozporządzenie (UE) 2017/1369 oraz u</w:t>
      </w:r>
      <w:r>
        <w:rPr>
          <w:rFonts w:ascii="Times New Roman" w:eastAsia="Times New Roman" w:hAnsi="Times New Roman" w:cs="Times New Roman"/>
          <w:lang w:eastAsia="ar-SA"/>
        </w:rPr>
        <w:t xml:space="preserve">chylające rozporządzenie (WE)  </w:t>
      </w:r>
      <w:r w:rsidRPr="003B11F2">
        <w:rPr>
          <w:rFonts w:ascii="Times New Roman" w:eastAsia="Times New Roman" w:hAnsi="Times New Roman" w:cs="Times New Roman"/>
          <w:lang w:eastAsia="ar-SA"/>
        </w:rPr>
        <w:t>nr 1222/2009 (tekst mający znaczenie dla EOG) (</w:t>
      </w:r>
      <w:r w:rsidRPr="003B11F2">
        <w:rPr>
          <w:rFonts w:ascii="Times New Roman" w:eastAsia="Calibri" w:hAnsi="Times New Roman" w:cs="Times New Roman"/>
          <w:color w:val="212529"/>
          <w:shd w:val="clear" w:color="auto" w:fill="FFFFFF"/>
        </w:rPr>
        <w:t>Dz.U.UE.L.2020.177.1</w:t>
      </w:r>
      <w:r w:rsidRPr="003B11F2">
        <w:rPr>
          <w:rFonts w:ascii="Times New Roman" w:eastAsia="Times New Roman" w:hAnsi="Times New Roman" w:cs="Times New Roman"/>
          <w:lang w:eastAsia="ar-SA"/>
        </w:rPr>
        <w:t>).</w:t>
      </w:r>
    </w:p>
    <w:p w:rsidR="003B11F2" w:rsidRPr="003B11F2" w:rsidRDefault="003B11F2" w:rsidP="00C95F5A">
      <w:pPr>
        <w:numPr>
          <w:ilvl w:val="0"/>
          <w:numId w:val="125"/>
        </w:numPr>
        <w:suppressAutoHyphens/>
        <w:autoSpaceDE w:val="0"/>
        <w:autoSpaceDN w:val="0"/>
        <w:adjustRightInd w:val="0"/>
        <w:spacing w:after="0" w:line="240" w:lineRule="auto"/>
        <w:ind w:left="709" w:hanging="349"/>
        <w:jc w:val="both"/>
        <w:rPr>
          <w:rFonts w:ascii="Times New Roman" w:eastAsia="Times New Roman" w:hAnsi="Times New Roman" w:cs="Times New Roman"/>
        </w:rPr>
      </w:pPr>
      <w:r w:rsidRPr="003B11F2">
        <w:rPr>
          <w:rFonts w:ascii="Times New Roman" w:eastAsia="Times New Roman" w:hAnsi="Times New Roman" w:cs="Times New Roman"/>
          <w:lang w:eastAsia="ar-SA"/>
        </w:rPr>
        <w:lastRenderedPageBreak/>
        <w:t>będzie spełniać wymogi techniczne i jakościowe odpowiednich norm PN-EN,</w:t>
      </w:r>
    </w:p>
    <w:p w:rsidR="003B11F2" w:rsidRPr="003B11F2" w:rsidRDefault="003B11F2" w:rsidP="00C95F5A">
      <w:pPr>
        <w:numPr>
          <w:ilvl w:val="0"/>
          <w:numId w:val="125"/>
        </w:numPr>
        <w:suppressAutoHyphens/>
        <w:autoSpaceDE w:val="0"/>
        <w:autoSpaceDN w:val="0"/>
        <w:adjustRightInd w:val="0"/>
        <w:spacing w:after="0" w:line="240" w:lineRule="auto"/>
        <w:ind w:left="709" w:hanging="349"/>
        <w:jc w:val="both"/>
        <w:rPr>
          <w:rFonts w:ascii="Times New Roman" w:eastAsia="Times New Roman" w:hAnsi="Times New Roman" w:cs="Times New Roman"/>
        </w:rPr>
      </w:pPr>
      <w:r w:rsidRPr="003B11F2">
        <w:rPr>
          <w:rFonts w:ascii="Times New Roman" w:eastAsia="Times New Roman" w:hAnsi="Times New Roman" w:cs="Times New Roman"/>
          <w:lang w:eastAsia="ar-SA"/>
        </w:rPr>
        <w:t xml:space="preserve">będzie zgodna z </w:t>
      </w:r>
      <w:r w:rsidRPr="003B11F2">
        <w:rPr>
          <w:rFonts w:ascii="Times New Roman" w:eastAsia="Times New Roman" w:hAnsi="Times New Roman" w:cs="Times New Roman"/>
          <w:color w:val="000000"/>
          <w:lang w:eastAsia="ar-SA"/>
        </w:rPr>
        <w:t xml:space="preserve">Rozporządzeniem Ministra Infrastruktury z dnia 31 grudnia 2002 r. </w:t>
      </w:r>
      <w:r w:rsidR="00C46427">
        <w:rPr>
          <w:rFonts w:ascii="Times New Roman" w:eastAsia="Times New Roman" w:hAnsi="Times New Roman" w:cs="Times New Roman"/>
          <w:color w:val="000000"/>
          <w:lang w:eastAsia="ar-SA"/>
        </w:rPr>
        <w:br/>
      </w:r>
      <w:r w:rsidRPr="003B11F2">
        <w:rPr>
          <w:rFonts w:ascii="Times New Roman" w:eastAsia="Times New Roman" w:hAnsi="Times New Roman" w:cs="Times New Roman"/>
          <w:color w:val="000000"/>
          <w:lang w:eastAsia="ar-SA"/>
        </w:rPr>
        <w:t>w sprawie warunków technicznych pojazdów oraz zakresu ich niezbędnego wyposażenia.</w:t>
      </w:r>
    </w:p>
    <w:p w:rsidR="003B11F2" w:rsidRPr="003B11F2" w:rsidRDefault="003B11F2" w:rsidP="00C95F5A">
      <w:pPr>
        <w:numPr>
          <w:ilvl w:val="0"/>
          <w:numId w:val="125"/>
        </w:numPr>
        <w:suppressAutoHyphens/>
        <w:autoSpaceDE w:val="0"/>
        <w:autoSpaceDN w:val="0"/>
        <w:adjustRightInd w:val="0"/>
        <w:spacing w:after="0" w:line="240" w:lineRule="auto"/>
        <w:ind w:left="709" w:hanging="349"/>
        <w:jc w:val="both"/>
        <w:rPr>
          <w:rFonts w:ascii="Times New Roman" w:eastAsia="Times New Roman" w:hAnsi="Times New Roman" w:cs="Times New Roman"/>
        </w:rPr>
      </w:pPr>
      <w:r w:rsidRPr="003B11F2">
        <w:rPr>
          <w:rFonts w:ascii="Times New Roman" w:eastAsia="Times New Roman" w:hAnsi="Times New Roman" w:cs="Times New Roman"/>
        </w:rPr>
        <w:t>będzie zgodna z obowiązującymi normami bezpieczeństwa (symbol DOT lub równoważny) oraz posiadać znak homologacji wg ECE symbol „E” lub „e”.</w:t>
      </w:r>
    </w:p>
    <w:p w:rsidR="003B11F2" w:rsidRPr="003B11F2" w:rsidRDefault="003B11F2" w:rsidP="003B11F2">
      <w:pPr>
        <w:suppressAutoHyphens/>
        <w:autoSpaceDE w:val="0"/>
        <w:autoSpaceDN w:val="0"/>
        <w:adjustRightInd w:val="0"/>
        <w:spacing w:after="0" w:line="240" w:lineRule="auto"/>
        <w:ind w:left="360"/>
        <w:jc w:val="both"/>
        <w:rPr>
          <w:rFonts w:ascii="Times New Roman" w:eastAsia="Times New Roman" w:hAnsi="Times New Roman" w:cs="Times New Roman"/>
        </w:rPr>
      </w:pPr>
      <w:r w:rsidRPr="003B11F2">
        <w:rPr>
          <w:rFonts w:ascii="Times New Roman" w:eastAsia="CIDFont+F2" w:hAnsi="Times New Roman" w:cs="Times New Roman"/>
          <w:lang w:eastAsia="ar-SA"/>
        </w:rPr>
        <w:t>Zamawiający wymaga, aby opony były testowane w laboratoriach krajów państw</w:t>
      </w:r>
      <w:r w:rsidRPr="003B11F2">
        <w:rPr>
          <w:rFonts w:ascii="Times New Roman" w:eastAsia="Times New Roman" w:hAnsi="Times New Roman" w:cs="Times New Roman"/>
          <w:lang w:eastAsia="ar-SA"/>
        </w:rPr>
        <w:t xml:space="preserve"> </w:t>
      </w:r>
      <w:r w:rsidRPr="003B11F2">
        <w:rPr>
          <w:rFonts w:ascii="Times New Roman" w:eastAsia="CIDFont+F2" w:hAnsi="Times New Roman" w:cs="Times New Roman"/>
          <w:lang w:eastAsia="ar-SA"/>
        </w:rPr>
        <w:t>członkowskich UE zgodnie z regulaminem EKG ONZ, spełniały minimalne wymagania</w:t>
      </w:r>
      <w:r w:rsidRPr="003B11F2">
        <w:rPr>
          <w:rFonts w:ascii="Times New Roman" w:eastAsia="Times New Roman" w:hAnsi="Times New Roman" w:cs="Times New Roman"/>
          <w:lang w:eastAsia="ar-SA"/>
        </w:rPr>
        <w:t xml:space="preserve"> </w:t>
      </w:r>
      <w:r w:rsidRPr="003B11F2">
        <w:rPr>
          <w:rFonts w:ascii="Times New Roman" w:eastAsia="CIDFont+F2" w:hAnsi="Times New Roman" w:cs="Times New Roman"/>
          <w:lang w:eastAsia="ar-SA"/>
        </w:rPr>
        <w:t xml:space="preserve">nośności i prędkości określone w formularzu asortymentowo-cenowym oraz aby spełniały parametry oporów toczenia, przyczepności i hałasu </w:t>
      </w:r>
      <w:r w:rsidRPr="003B11F2">
        <w:rPr>
          <w:rFonts w:ascii="Times New Roman" w:eastAsia="Times New Roman" w:hAnsi="Times New Roman" w:cs="Times New Roman"/>
          <w:lang w:eastAsia="ar-SA"/>
        </w:rPr>
        <w:t>- sprawdzenie spełnienia tego wymogu będzie się odbywało na etapie realizacji umowy</w:t>
      </w:r>
      <w:r w:rsidRPr="003B11F2">
        <w:rPr>
          <w:rFonts w:ascii="Times New Roman" w:eastAsia="CIDFont+F2" w:hAnsi="Times New Roman" w:cs="Times New Roman"/>
          <w:lang w:eastAsia="pl-PL"/>
        </w:rPr>
        <w:t>.</w:t>
      </w:r>
    </w:p>
    <w:p w:rsidR="00E64E4B" w:rsidRDefault="003B11F2" w:rsidP="00C95F5A">
      <w:pPr>
        <w:numPr>
          <w:ilvl w:val="0"/>
          <w:numId w:val="104"/>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B11F2">
        <w:rPr>
          <w:rFonts w:ascii="Times New Roman" w:eastAsia="Times New Roman" w:hAnsi="Times New Roman" w:cs="Times New Roman"/>
          <w:lang w:eastAsia="pl-PL"/>
        </w:rPr>
        <w:t xml:space="preserve">Na dostarczone opony Wykonawca  udziela gwarancji nie krótszej niż gwarancja ich producenta </w:t>
      </w:r>
      <w:r w:rsidRPr="003B11F2">
        <w:rPr>
          <w:rFonts w:ascii="Times New Roman" w:eastAsia="Times New Roman" w:hAnsi="Times New Roman" w:cs="Times New Roman"/>
          <w:lang w:eastAsia="pl-PL"/>
        </w:rPr>
        <w:br/>
        <w:t xml:space="preserve">z zastrzeżeniem jednak, że gwarancja ta nie może być krótsza niż 24 miesiące od daty ich dostawy do Zamawiającego. </w:t>
      </w:r>
    </w:p>
    <w:p w:rsidR="003B11F2" w:rsidRPr="003B11F2" w:rsidRDefault="003B11F2" w:rsidP="00C95F5A">
      <w:pPr>
        <w:numPr>
          <w:ilvl w:val="0"/>
          <w:numId w:val="104"/>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B11F2">
        <w:rPr>
          <w:rFonts w:ascii="Times New Roman" w:eastAsia="Times New Roman" w:hAnsi="Times New Roman" w:cs="Times New Roman"/>
          <w:lang w:eastAsia="ar-SA"/>
        </w:rPr>
        <w:t>O stwierdzeniu wady w dostarczonej oponie Zamawiający zawiadomi Wykonawcę pisemnie pocztą elektroniczną. Zgłoszenia dotyczące reklamowanych opon kierowane będą na adres email: ……………..</w:t>
      </w:r>
    </w:p>
    <w:p w:rsidR="003B11F2" w:rsidRPr="003B11F2" w:rsidRDefault="003B11F2" w:rsidP="00C95F5A">
      <w:pPr>
        <w:numPr>
          <w:ilvl w:val="0"/>
          <w:numId w:val="104"/>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B11F2">
        <w:rPr>
          <w:rFonts w:ascii="Times New Roman" w:eastAsia="Times New Roman" w:hAnsi="Times New Roman" w:cs="Times New Roman"/>
          <w:lang w:eastAsia="ar-SA"/>
        </w:rPr>
        <w:t xml:space="preserve">Wykonawca rozpatrzy reklamację w terminie do 10 dni roboczych od dnia jej zgłoszenia. </w:t>
      </w:r>
    </w:p>
    <w:p w:rsidR="003B11F2" w:rsidRPr="003B11F2" w:rsidRDefault="003B11F2" w:rsidP="00C95F5A">
      <w:pPr>
        <w:numPr>
          <w:ilvl w:val="0"/>
          <w:numId w:val="104"/>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B11F2">
        <w:rPr>
          <w:rFonts w:ascii="Times New Roman" w:eastAsia="Times New Roman" w:hAnsi="Times New Roman" w:cs="Times New Roman"/>
          <w:lang w:eastAsia="ar-SA"/>
        </w:rPr>
        <w:t xml:space="preserve">Uznając reklamację Wykonawca dokona wymiany wadliwej opony na wolną od wad, </w:t>
      </w:r>
      <w:r w:rsidR="00C46427">
        <w:rPr>
          <w:rFonts w:ascii="Times New Roman" w:eastAsia="Times New Roman" w:hAnsi="Times New Roman" w:cs="Times New Roman"/>
          <w:lang w:eastAsia="ar-SA"/>
        </w:rPr>
        <w:br/>
      </w:r>
      <w:r w:rsidRPr="003B11F2">
        <w:rPr>
          <w:rFonts w:ascii="Times New Roman" w:eastAsia="Times New Roman" w:hAnsi="Times New Roman" w:cs="Times New Roman"/>
          <w:lang w:eastAsia="ar-SA"/>
        </w:rPr>
        <w:t>w terminie do 5 dni roboczych od dnia uznania reklamacji, oraz pokryje koszty jej dostarczenia do Zamawiającego.</w:t>
      </w:r>
    </w:p>
    <w:p w:rsidR="003B11F2" w:rsidRPr="003B11F2" w:rsidRDefault="003B11F2" w:rsidP="00C95F5A">
      <w:pPr>
        <w:numPr>
          <w:ilvl w:val="0"/>
          <w:numId w:val="104"/>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B11F2">
        <w:rPr>
          <w:rFonts w:ascii="Times New Roman" w:eastAsia="Times New Roman" w:hAnsi="Times New Roman" w:cs="Times New Roman"/>
          <w:lang w:eastAsia="ar-SA"/>
        </w:rPr>
        <w:t xml:space="preserve">Nieudzielenie odpowiedzi na zgłoszoną reklamację w terminie określonym w ust. 4 uważa się za uznanie reklamacji. </w:t>
      </w:r>
    </w:p>
    <w:p w:rsidR="003B11F2" w:rsidRDefault="003B11F2" w:rsidP="00C95F5A">
      <w:pPr>
        <w:numPr>
          <w:ilvl w:val="0"/>
          <w:numId w:val="118"/>
        </w:numPr>
        <w:tabs>
          <w:tab w:val="num" w:pos="284"/>
        </w:tabs>
        <w:suppressAutoHyphens/>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B11F2">
        <w:rPr>
          <w:rFonts w:ascii="Times New Roman" w:eastAsia="Times New Roman" w:hAnsi="Times New Roman" w:cs="Times New Roman"/>
          <w:lang w:eastAsia="pl-PL"/>
        </w:rPr>
        <w:t xml:space="preserve">W przypadku, gdy Wykonawca posiada oddziały na terenie woj. podlaskiego, umożliwi przedstawicielowi Zamawiającego dokonywanie zakupów we wszystkich tych oddziałach na zasadach określonych w niniejszej umowie. </w:t>
      </w:r>
    </w:p>
    <w:p w:rsidR="003B11F2" w:rsidRPr="003B11F2" w:rsidRDefault="003B11F2" w:rsidP="003B11F2">
      <w:pPr>
        <w:suppressAutoHyphens/>
        <w:autoSpaceDE w:val="0"/>
        <w:autoSpaceDN w:val="0"/>
        <w:adjustRightInd w:val="0"/>
        <w:spacing w:after="0" w:line="240" w:lineRule="auto"/>
        <w:ind w:left="284"/>
        <w:jc w:val="both"/>
        <w:rPr>
          <w:rFonts w:ascii="Times New Roman" w:eastAsia="Times New Roman" w:hAnsi="Times New Roman" w:cs="Times New Roman"/>
          <w:sz w:val="12"/>
          <w:szCs w:val="12"/>
          <w:lang w:eastAsia="pl-PL"/>
        </w:rPr>
      </w:pPr>
    </w:p>
    <w:p w:rsidR="003B11F2" w:rsidRPr="003B11F2" w:rsidRDefault="003B11F2" w:rsidP="003B11F2">
      <w:pPr>
        <w:suppressAutoHyphens/>
        <w:spacing w:after="0" w:line="240" w:lineRule="auto"/>
        <w:jc w:val="center"/>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5</w:t>
      </w:r>
    </w:p>
    <w:p w:rsidR="003B11F2" w:rsidRPr="003B11F2" w:rsidRDefault="003B11F2" w:rsidP="00C95F5A">
      <w:pPr>
        <w:numPr>
          <w:ilvl w:val="0"/>
          <w:numId w:val="110"/>
        </w:numPr>
        <w:tabs>
          <w:tab w:val="num" w:pos="284"/>
          <w:tab w:val="left" w:pos="340"/>
        </w:tabs>
        <w:suppressAutoHyphens/>
        <w:spacing w:after="0" w:line="240" w:lineRule="auto"/>
        <w:ind w:left="284" w:hanging="284"/>
        <w:jc w:val="both"/>
        <w:rPr>
          <w:rFonts w:ascii="Times New Roman" w:eastAsia="Times New Roman" w:hAnsi="Times New Roman" w:cs="Times New Roman"/>
          <w:lang w:eastAsia="ar-SA"/>
        </w:rPr>
      </w:pPr>
      <w:r w:rsidRPr="003B11F2">
        <w:rPr>
          <w:rFonts w:ascii="Times New Roman" w:eastAsia="Times New Roman" w:hAnsi="Times New Roman" w:cs="Times New Roman"/>
          <w:bCs/>
          <w:lang w:eastAsia="ar-SA"/>
        </w:rPr>
        <w:t>Zamawiający obciąży Wykonawcę karą umowną:</w:t>
      </w:r>
    </w:p>
    <w:p w:rsidR="003B11F2" w:rsidRPr="003B11F2" w:rsidRDefault="003B11F2" w:rsidP="00C95F5A">
      <w:pPr>
        <w:numPr>
          <w:ilvl w:val="3"/>
          <w:numId w:val="111"/>
        </w:numPr>
        <w:tabs>
          <w:tab w:val="left" w:pos="340"/>
          <w:tab w:val="num" w:pos="567"/>
        </w:tabs>
        <w:suppressAutoHyphens/>
        <w:spacing w:after="0" w:line="240" w:lineRule="auto"/>
        <w:ind w:left="567" w:hanging="283"/>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 xml:space="preserve">w wysokości </w:t>
      </w:r>
      <w:r w:rsidRPr="003B11F2">
        <w:rPr>
          <w:rFonts w:ascii="Times New Roman" w:eastAsia="Times New Roman" w:hAnsi="Times New Roman" w:cs="Times New Roman"/>
          <w:b/>
          <w:lang w:eastAsia="ar-SA"/>
        </w:rPr>
        <w:t>10%</w:t>
      </w:r>
      <w:r w:rsidRPr="003B11F2">
        <w:rPr>
          <w:rFonts w:ascii="Times New Roman" w:eastAsia="Times New Roman" w:hAnsi="Times New Roman" w:cs="Times New Roman"/>
          <w:lang w:eastAsia="ar-SA"/>
        </w:rPr>
        <w:t xml:space="preserve"> wartości brutto umowy, o której mowa w </w:t>
      </w:r>
      <w:r w:rsidRPr="003B11F2">
        <w:rPr>
          <w:rFonts w:ascii="Times New Roman" w:eastAsia="Times New Roman" w:hAnsi="Times New Roman" w:cs="Times New Roman"/>
          <w:bCs/>
          <w:lang w:eastAsia="pl-PL"/>
        </w:rPr>
        <w:t xml:space="preserve">§ </w:t>
      </w:r>
      <w:r w:rsidRPr="003B11F2">
        <w:rPr>
          <w:rFonts w:ascii="Times New Roman" w:eastAsia="Times New Roman" w:hAnsi="Times New Roman" w:cs="Times New Roman"/>
          <w:lang w:eastAsia="pl-PL"/>
        </w:rPr>
        <w:t>1 ust. 2,</w:t>
      </w:r>
      <w:r w:rsidRPr="003B11F2">
        <w:rPr>
          <w:rFonts w:ascii="Times New Roman" w:eastAsia="Times New Roman" w:hAnsi="Times New Roman" w:cs="Times New Roman"/>
          <w:lang w:eastAsia="ar-SA"/>
        </w:rPr>
        <w:t xml:space="preserve"> gdy Zamawiający odstąpi od umowy z powodu okoliczności leżących po stronie Wykonawcy, </w:t>
      </w:r>
    </w:p>
    <w:p w:rsidR="003B11F2" w:rsidRPr="003B11F2" w:rsidRDefault="003B11F2" w:rsidP="00C95F5A">
      <w:pPr>
        <w:numPr>
          <w:ilvl w:val="3"/>
          <w:numId w:val="111"/>
        </w:numPr>
        <w:tabs>
          <w:tab w:val="left" w:pos="340"/>
          <w:tab w:val="num" w:pos="567"/>
        </w:tabs>
        <w:suppressAutoHyphens/>
        <w:spacing w:after="0" w:line="240" w:lineRule="auto"/>
        <w:ind w:left="567" w:hanging="283"/>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 xml:space="preserve">w wysokości </w:t>
      </w:r>
      <w:r w:rsidRPr="003B11F2">
        <w:rPr>
          <w:rFonts w:ascii="Times New Roman" w:eastAsia="Times New Roman" w:hAnsi="Times New Roman" w:cs="Times New Roman"/>
          <w:b/>
          <w:lang w:eastAsia="ar-SA"/>
        </w:rPr>
        <w:t>1%</w:t>
      </w:r>
      <w:r w:rsidRPr="003B11F2">
        <w:rPr>
          <w:rFonts w:ascii="Times New Roman" w:eastAsia="Times New Roman" w:hAnsi="Times New Roman" w:cs="Times New Roman"/>
          <w:lang w:eastAsia="ar-SA"/>
        </w:rPr>
        <w:t xml:space="preserve"> wartości brutto zamówionej, niedostarczonej w terminie określonym </w:t>
      </w:r>
      <w:r w:rsidRPr="003B11F2">
        <w:rPr>
          <w:rFonts w:ascii="Times New Roman" w:eastAsia="Times New Roman" w:hAnsi="Times New Roman" w:cs="Times New Roman"/>
          <w:lang w:eastAsia="ar-SA"/>
        </w:rPr>
        <w:br/>
        <w:t xml:space="preserve">w </w:t>
      </w:r>
      <w:r w:rsidRPr="003B11F2">
        <w:rPr>
          <w:rFonts w:ascii="Times New Roman" w:eastAsia="Times New Roman" w:hAnsi="Times New Roman" w:cs="Times New Roman"/>
          <w:color w:val="000000"/>
          <w:lang w:eastAsia="ar-SA"/>
        </w:rPr>
        <w:t>§ 2 ust. 2</w:t>
      </w:r>
      <w:r w:rsidRPr="003B11F2">
        <w:rPr>
          <w:rFonts w:ascii="Times New Roman" w:eastAsia="Times New Roman" w:hAnsi="Times New Roman" w:cs="Times New Roman"/>
          <w:lang w:eastAsia="ar-SA"/>
        </w:rPr>
        <w:t xml:space="preserve"> partii opon - za każdy dzień zwłoki w dostawie,</w:t>
      </w:r>
      <w:r w:rsidRPr="003B11F2">
        <w:rPr>
          <w:rFonts w:ascii="Times New Roman" w:eastAsia="Times New Roman" w:hAnsi="Times New Roman" w:cs="Times New Roman"/>
          <w:kern w:val="22"/>
          <w:lang w:eastAsia="ar-SA"/>
        </w:rPr>
        <w:t xml:space="preserve"> </w:t>
      </w:r>
    </w:p>
    <w:p w:rsidR="003B11F2" w:rsidRPr="003B11F2" w:rsidRDefault="003B11F2" w:rsidP="00C95F5A">
      <w:pPr>
        <w:numPr>
          <w:ilvl w:val="3"/>
          <w:numId w:val="111"/>
        </w:numPr>
        <w:tabs>
          <w:tab w:val="left" w:pos="340"/>
          <w:tab w:val="num" w:pos="567"/>
          <w:tab w:val="num" w:pos="2160"/>
        </w:tabs>
        <w:suppressAutoHyphens/>
        <w:spacing w:after="0" w:line="240" w:lineRule="auto"/>
        <w:ind w:left="567" w:hanging="283"/>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pl-PL"/>
        </w:rPr>
        <w:t xml:space="preserve">w wysokości </w:t>
      </w:r>
      <w:r w:rsidRPr="003B11F2">
        <w:rPr>
          <w:rFonts w:ascii="Times New Roman" w:eastAsia="Times New Roman" w:hAnsi="Times New Roman" w:cs="Times New Roman"/>
          <w:b/>
          <w:lang w:eastAsia="pl-PL"/>
        </w:rPr>
        <w:t>10%</w:t>
      </w:r>
      <w:r w:rsidRPr="003B11F2">
        <w:rPr>
          <w:rFonts w:ascii="Times New Roman" w:eastAsia="Times New Roman" w:hAnsi="Times New Roman" w:cs="Times New Roman"/>
          <w:lang w:eastAsia="pl-PL"/>
        </w:rPr>
        <w:t xml:space="preserve"> wartości brutto opon, które były przedmiotem reklamacji, za każdy dzień zwłoki w realizacji czynności określonych w § 4 ust. 5,</w:t>
      </w:r>
      <w:r w:rsidRPr="003B11F2">
        <w:rPr>
          <w:rFonts w:ascii="Times New Roman" w:eastAsia="Times New Roman" w:hAnsi="Times New Roman" w:cs="Times New Roman"/>
          <w:kern w:val="22"/>
          <w:lang w:eastAsia="ar-SA"/>
        </w:rPr>
        <w:t xml:space="preserve"> </w:t>
      </w:r>
    </w:p>
    <w:p w:rsidR="003B11F2" w:rsidRPr="003B11F2" w:rsidRDefault="003B11F2" w:rsidP="00C95F5A">
      <w:pPr>
        <w:numPr>
          <w:ilvl w:val="3"/>
          <w:numId w:val="111"/>
        </w:numPr>
        <w:tabs>
          <w:tab w:val="left" w:pos="340"/>
          <w:tab w:val="num" w:pos="567"/>
          <w:tab w:val="num" w:pos="2160"/>
        </w:tabs>
        <w:suppressAutoHyphens/>
        <w:spacing w:after="0" w:line="240" w:lineRule="auto"/>
        <w:ind w:left="567" w:hanging="283"/>
        <w:jc w:val="both"/>
        <w:rPr>
          <w:rFonts w:ascii="Times New Roman" w:eastAsia="Times New Roman" w:hAnsi="Times New Roman" w:cs="Times New Roman"/>
          <w:lang w:eastAsia="ar-SA"/>
        </w:rPr>
      </w:pPr>
      <w:r w:rsidRPr="003B11F2">
        <w:rPr>
          <w:rFonts w:ascii="Times New Roman" w:eastAsia="Times New Roman" w:hAnsi="Times New Roman" w:cs="Times New Roman"/>
          <w:kern w:val="22"/>
          <w:lang w:eastAsia="ar-SA"/>
        </w:rPr>
        <w:t xml:space="preserve">w wysokości </w:t>
      </w:r>
      <w:r w:rsidRPr="003B11F2">
        <w:rPr>
          <w:rFonts w:ascii="Times New Roman" w:eastAsia="Times New Roman" w:hAnsi="Times New Roman" w:cs="Times New Roman"/>
          <w:b/>
          <w:kern w:val="22"/>
          <w:lang w:eastAsia="ar-SA"/>
        </w:rPr>
        <w:t>0,01%</w:t>
      </w:r>
      <w:r w:rsidRPr="003B11F2">
        <w:rPr>
          <w:rFonts w:ascii="Times New Roman" w:eastAsia="Times New Roman" w:hAnsi="Times New Roman" w:cs="Times New Roman"/>
          <w:kern w:val="22"/>
          <w:lang w:eastAsia="ar-SA"/>
        </w:rPr>
        <w:t xml:space="preserve"> </w:t>
      </w:r>
      <w:r w:rsidRPr="003B11F2">
        <w:rPr>
          <w:rFonts w:ascii="Times New Roman" w:eastAsia="Times New Roman" w:hAnsi="Times New Roman" w:cs="Times New Roman"/>
          <w:lang w:eastAsia="ar-SA"/>
        </w:rPr>
        <w:t>wartości brutto umowy</w:t>
      </w:r>
      <w:r w:rsidRPr="003B11F2">
        <w:rPr>
          <w:rFonts w:ascii="Times New Roman" w:eastAsia="Times New Roman" w:hAnsi="Times New Roman" w:cs="Times New Roman"/>
          <w:kern w:val="22"/>
          <w:lang w:eastAsia="ar-SA"/>
        </w:rPr>
        <w:t>, o której mowa w § 1 ust. 2, za każdy dzień zwłoki w wykonywaniu obowiązków, o których mowa w § 2 ust. 6 - 8 umowy.</w:t>
      </w:r>
      <w:r w:rsidRPr="003B11F2">
        <w:rPr>
          <w:rFonts w:ascii="Times New Roman" w:eastAsia="Times New Roman" w:hAnsi="Times New Roman" w:cs="Times New Roman"/>
          <w:lang w:eastAsia="pl-PL"/>
        </w:rPr>
        <w:t xml:space="preserve"> </w:t>
      </w:r>
    </w:p>
    <w:p w:rsidR="003B11F2" w:rsidRPr="003B11F2" w:rsidRDefault="003B11F2" w:rsidP="00C95F5A">
      <w:pPr>
        <w:numPr>
          <w:ilvl w:val="0"/>
          <w:numId w:val="111"/>
        </w:numPr>
        <w:tabs>
          <w:tab w:val="num" w:pos="284"/>
          <w:tab w:val="left" w:pos="720"/>
        </w:tabs>
        <w:suppressAutoHyphens/>
        <w:spacing w:after="0" w:line="240" w:lineRule="auto"/>
        <w:ind w:left="284" w:hanging="284"/>
        <w:jc w:val="both"/>
        <w:rPr>
          <w:rFonts w:ascii="Times New Roman" w:eastAsia="Times New Roman" w:hAnsi="Times New Roman" w:cs="Times New Roman"/>
          <w:lang w:eastAsia="ar-SA"/>
        </w:rPr>
      </w:pPr>
      <w:r w:rsidRPr="003B11F2">
        <w:rPr>
          <w:rFonts w:ascii="Times New Roman" w:eastAsia="Times New Roman" w:hAnsi="Times New Roman" w:cs="Times New Roman"/>
          <w:color w:val="000000"/>
          <w:lang w:eastAsia="pl-PL"/>
        </w:rPr>
        <w:t xml:space="preserve">Łączna maksymalna wysokość kar umownych, których może dochodzić Zamawiający wynosi nie więcej niż </w:t>
      </w:r>
      <w:r w:rsidRPr="003B11F2">
        <w:rPr>
          <w:rFonts w:ascii="Times New Roman" w:eastAsia="Times New Roman" w:hAnsi="Times New Roman" w:cs="Times New Roman"/>
          <w:b/>
          <w:color w:val="000000"/>
          <w:lang w:eastAsia="pl-PL"/>
        </w:rPr>
        <w:t>15%</w:t>
      </w:r>
      <w:r w:rsidRPr="003B11F2">
        <w:rPr>
          <w:rFonts w:ascii="Times New Roman" w:eastAsia="Times New Roman" w:hAnsi="Times New Roman" w:cs="Times New Roman"/>
          <w:color w:val="000000"/>
          <w:lang w:eastAsia="pl-PL"/>
        </w:rPr>
        <w:t xml:space="preserve"> wartości brutto umowy, o której mowa w </w:t>
      </w:r>
      <w:r w:rsidRPr="003B11F2">
        <w:rPr>
          <w:rFonts w:ascii="Times New Roman" w:eastAsia="Times New Roman" w:hAnsi="Times New Roman" w:cs="Times New Roman"/>
          <w:bCs/>
          <w:color w:val="000000"/>
          <w:kern w:val="22"/>
          <w:lang w:eastAsia="pl-PL"/>
        </w:rPr>
        <w:t>§ 1 ust. 2 niniejszej umowy.</w:t>
      </w:r>
    </w:p>
    <w:p w:rsidR="003B11F2" w:rsidRPr="003B11F2" w:rsidRDefault="003B11F2" w:rsidP="00C95F5A">
      <w:pPr>
        <w:numPr>
          <w:ilvl w:val="0"/>
          <w:numId w:val="111"/>
        </w:numPr>
        <w:tabs>
          <w:tab w:val="num" w:pos="284"/>
          <w:tab w:val="left" w:pos="720"/>
        </w:tabs>
        <w:suppressAutoHyphens/>
        <w:spacing w:after="0" w:line="240" w:lineRule="auto"/>
        <w:ind w:left="284" w:hanging="28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Zapłata kar umownych określonych w ust. 1 lit. b-c nie zwalnia W</w:t>
      </w:r>
      <w:r w:rsidRPr="003B11F2">
        <w:rPr>
          <w:rFonts w:ascii="Times New Roman" w:eastAsia="Times New Roman" w:hAnsi="Times New Roman" w:cs="Times New Roman"/>
          <w:bCs/>
          <w:lang w:eastAsia="ar-SA"/>
        </w:rPr>
        <w:t xml:space="preserve">ykonawcy </w:t>
      </w:r>
      <w:r w:rsidRPr="003B11F2">
        <w:rPr>
          <w:rFonts w:ascii="Times New Roman" w:eastAsia="Times New Roman" w:hAnsi="Times New Roman" w:cs="Times New Roman"/>
          <w:lang w:eastAsia="ar-SA"/>
        </w:rPr>
        <w:t>z obowiązku dostawy zamówionych opon.</w:t>
      </w:r>
    </w:p>
    <w:p w:rsidR="003B11F2" w:rsidRPr="003B11F2" w:rsidRDefault="003B11F2" w:rsidP="00C95F5A">
      <w:pPr>
        <w:numPr>
          <w:ilvl w:val="0"/>
          <w:numId w:val="111"/>
        </w:numPr>
        <w:tabs>
          <w:tab w:val="num" w:pos="284"/>
          <w:tab w:val="left" w:pos="720"/>
        </w:tabs>
        <w:suppressAutoHyphens/>
        <w:spacing w:after="0" w:line="240" w:lineRule="auto"/>
        <w:ind w:left="284" w:hanging="28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Zamawiający oświadcza, że wystawi Wykonawcy notę obciążeniową zawierającą szczegółowe naliczenie kwot w przypadku sytuacji, o której mowa w ust. 1.</w:t>
      </w:r>
    </w:p>
    <w:p w:rsidR="003B11F2" w:rsidRPr="003B11F2" w:rsidRDefault="003B11F2" w:rsidP="00C95F5A">
      <w:pPr>
        <w:numPr>
          <w:ilvl w:val="0"/>
          <w:numId w:val="111"/>
        </w:numPr>
        <w:tabs>
          <w:tab w:val="num" w:pos="284"/>
          <w:tab w:val="left" w:pos="720"/>
        </w:tabs>
        <w:suppressAutoHyphens/>
        <w:spacing w:after="0" w:line="240" w:lineRule="auto"/>
        <w:ind w:left="284" w:hanging="28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pl-PL"/>
        </w:rPr>
        <w:t xml:space="preserve">Zamawiający może potrącić należności wynikające z kar umownych przy opłacaniu faktur za realizację przedmiotu umowy. </w:t>
      </w:r>
    </w:p>
    <w:p w:rsidR="003B11F2" w:rsidRPr="003B11F2" w:rsidRDefault="003B11F2" w:rsidP="00C95F5A">
      <w:pPr>
        <w:numPr>
          <w:ilvl w:val="0"/>
          <w:numId w:val="111"/>
        </w:numPr>
        <w:tabs>
          <w:tab w:val="num" w:pos="284"/>
          <w:tab w:val="left" w:pos="720"/>
        </w:tabs>
        <w:suppressAutoHyphens/>
        <w:spacing w:after="0" w:line="240" w:lineRule="auto"/>
        <w:ind w:left="284" w:hanging="28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pl-PL"/>
        </w:rPr>
        <w:t xml:space="preserve">Wykonawca oświadcza, iż wyraża zgodę dla Zamawiającego na potrącenie w rozumieniu art. 498 i 499 kodeksu cywilnego kwot naliczonych z przysługującej mu od Zamawiającego wierzytelności. </w:t>
      </w:r>
    </w:p>
    <w:p w:rsidR="003B11F2" w:rsidRPr="003B11F2" w:rsidRDefault="003B11F2" w:rsidP="00C95F5A">
      <w:pPr>
        <w:numPr>
          <w:ilvl w:val="0"/>
          <w:numId w:val="111"/>
        </w:numPr>
        <w:tabs>
          <w:tab w:val="num" w:pos="284"/>
          <w:tab w:val="left" w:pos="720"/>
        </w:tabs>
        <w:suppressAutoHyphens/>
        <w:spacing w:after="0" w:line="240" w:lineRule="auto"/>
        <w:ind w:left="284" w:hanging="28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pl-PL"/>
        </w:rPr>
        <w:t xml:space="preserve">Jednocześnie Wykonawca oświadcza, że powyższe nie zostało złożone pod wpływem błędu, </w:t>
      </w:r>
      <w:r w:rsidRPr="003B11F2">
        <w:rPr>
          <w:rFonts w:ascii="Times New Roman" w:eastAsia="Times New Roman" w:hAnsi="Times New Roman" w:cs="Times New Roman"/>
          <w:lang w:eastAsia="pl-PL"/>
        </w:rPr>
        <w:br/>
        <w:t>ani nie jest obarczone jakąkolwiek inną wadą oświadczenia woli skutkującą jego nieważnością.</w:t>
      </w:r>
    </w:p>
    <w:p w:rsidR="003B11F2" w:rsidRPr="003B11F2" w:rsidRDefault="003B11F2" w:rsidP="003B11F2">
      <w:pPr>
        <w:suppressAutoHyphens/>
        <w:spacing w:before="120" w:after="0" w:line="240" w:lineRule="auto"/>
        <w:jc w:val="center"/>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6</w:t>
      </w:r>
    </w:p>
    <w:p w:rsidR="003B11F2" w:rsidRPr="003B11F2" w:rsidRDefault="003B11F2" w:rsidP="003B11F2">
      <w:pPr>
        <w:widowControl w:val="0"/>
        <w:tabs>
          <w:tab w:val="left" w:pos="0"/>
        </w:tabs>
        <w:suppressAutoHyphens/>
        <w:autoSpaceDE w:val="0"/>
        <w:spacing w:after="0" w:line="240" w:lineRule="auto"/>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 xml:space="preserve">Niezależnie od kar określonych </w:t>
      </w:r>
      <w:r w:rsidRPr="003B11F2">
        <w:rPr>
          <w:rFonts w:ascii="Times New Roman" w:eastAsia="Times New Roman" w:hAnsi="Times New Roman" w:cs="Times New Roman"/>
          <w:color w:val="000000"/>
          <w:lang w:eastAsia="ar-SA"/>
        </w:rPr>
        <w:t>w § 5, strony</w:t>
      </w:r>
      <w:r w:rsidRPr="003B11F2">
        <w:rPr>
          <w:rFonts w:ascii="Times New Roman" w:eastAsia="Times New Roman" w:hAnsi="Times New Roman" w:cs="Times New Roman"/>
          <w:lang w:eastAsia="ar-SA"/>
        </w:rPr>
        <w:t xml:space="preserve"> mogą dochodzić odszkodowania uzupełniającego do rzeczywistej wartości szkody, jaką poniosły w wyniku niewykonania lub nienależytego wykonania przez drugą stronę postanowień umowy, a także dochodzenia roszczeń z tytułu innych szkód.</w:t>
      </w:r>
    </w:p>
    <w:p w:rsidR="003B11F2" w:rsidRPr="003B11F2" w:rsidRDefault="003B11F2" w:rsidP="003B11F2">
      <w:pPr>
        <w:tabs>
          <w:tab w:val="left" w:pos="720"/>
        </w:tabs>
        <w:suppressAutoHyphens/>
        <w:spacing w:before="120" w:after="0" w:line="240" w:lineRule="auto"/>
        <w:ind w:left="720" w:hanging="720"/>
        <w:jc w:val="center"/>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7</w:t>
      </w:r>
    </w:p>
    <w:p w:rsidR="003B11F2" w:rsidRPr="003B11F2" w:rsidRDefault="003B11F2" w:rsidP="003B11F2">
      <w:pPr>
        <w:tabs>
          <w:tab w:val="left" w:pos="340"/>
        </w:tabs>
        <w:suppressAutoHyphens/>
        <w:spacing w:after="0" w:line="240" w:lineRule="auto"/>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Do bieżących uzgodnień związanych z realizacją umowy strony wyznaczają:</w:t>
      </w:r>
    </w:p>
    <w:p w:rsidR="003B11F2" w:rsidRPr="003B11F2" w:rsidRDefault="003B11F2" w:rsidP="00C95F5A">
      <w:pPr>
        <w:numPr>
          <w:ilvl w:val="0"/>
          <w:numId w:val="114"/>
        </w:numPr>
        <w:suppressAutoHyphens/>
        <w:autoSpaceDE w:val="0"/>
        <w:autoSpaceDN w:val="0"/>
        <w:adjustRightInd w:val="0"/>
        <w:spacing w:after="0" w:line="240" w:lineRule="auto"/>
        <w:ind w:left="284" w:hanging="284"/>
        <w:rPr>
          <w:rFonts w:ascii="Times New Roman" w:eastAsia="Times New Roman" w:hAnsi="Times New Roman" w:cs="Times New Roman"/>
          <w:color w:val="000000"/>
          <w:lang w:eastAsia="pl-PL"/>
        </w:rPr>
      </w:pPr>
      <w:r w:rsidRPr="003B11F2">
        <w:rPr>
          <w:rFonts w:ascii="Times New Roman" w:eastAsia="Times New Roman" w:hAnsi="Times New Roman" w:cs="Times New Roman"/>
          <w:color w:val="000000"/>
          <w:lang w:eastAsia="pl-PL"/>
        </w:rPr>
        <w:t xml:space="preserve">Ze strony Wykonawcy osobą odpowiedzialną za realizację niniejszej umowy jest: </w:t>
      </w:r>
    </w:p>
    <w:p w:rsidR="003B11F2" w:rsidRPr="003B11F2" w:rsidRDefault="003B11F2" w:rsidP="00C46427">
      <w:pPr>
        <w:autoSpaceDE w:val="0"/>
        <w:autoSpaceDN w:val="0"/>
        <w:adjustRightInd w:val="0"/>
        <w:spacing w:after="0" w:line="240" w:lineRule="auto"/>
        <w:ind w:left="284"/>
        <w:rPr>
          <w:rFonts w:ascii="Times New Roman" w:eastAsia="Times New Roman" w:hAnsi="Times New Roman" w:cs="Times New Roman"/>
          <w:color w:val="000000"/>
          <w:lang w:eastAsia="pl-PL"/>
        </w:rPr>
      </w:pPr>
      <w:r w:rsidRPr="003B11F2">
        <w:rPr>
          <w:rFonts w:ascii="Times New Roman" w:eastAsia="Times New Roman" w:hAnsi="Times New Roman" w:cs="Times New Roman"/>
          <w:color w:val="000000"/>
          <w:lang w:eastAsia="pl-PL"/>
        </w:rPr>
        <w:t>Nr telefonu …………………… adres e-mail: ….………….....;</w:t>
      </w:r>
    </w:p>
    <w:p w:rsidR="003B11F2" w:rsidRPr="003B11F2" w:rsidRDefault="003B11F2" w:rsidP="00C95F5A">
      <w:pPr>
        <w:numPr>
          <w:ilvl w:val="0"/>
          <w:numId w:val="115"/>
        </w:numPr>
        <w:suppressAutoHyphens/>
        <w:autoSpaceDE w:val="0"/>
        <w:autoSpaceDN w:val="0"/>
        <w:adjustRightInd w:val="0"/>
        <w:spacing w:after="0" w:line="240" w:lineRule="auto"/>
        <w:ind w:left="284" w:hanging="284"/>
        <w:rPr>
          <w:rFonts w:ascii="Times New Roman" w:eastAsia="Times New Roman" w:hAnsi="Times New Roman" w:cs="Times New Roman"/>
          <w:color w:val="000000"/>
          <w:lang w:eastAsia="pl-PL"/>
        </w:rPr>
      </w:pPr>
      <w:r w:rsidRPr="003B11F2">
        <w:rPr>
          <w:rFonts w:ascii="Times New Roman" w:eastAsia="Times New Roman" w:hAnsi="Times New Roman" w:cs="Times New Roman"/>
          <w:color w:val="000000"/>
          <w:lang w:eastAsia="pl-PL"/>
        </w:rPr>
        <w:t xml:space="preserve">Ze strony Zamawiającego do kontaktów z Wykonawcą wyznacza się: </w:t>
      </w:r>
    </w:p>
    <w:p w:rsidR="003B11F2" w:rsidRPr="003B11F2" w:rsidRDefault="003B11F2" w:rsidP="00C95F5A">
      <w:pPr>
        <w:numPr>
          <w:ilvl w:val="0"/>
          <w:numId w:val="122"/>
        </w:numPr>
        <w:tabs>
          <w:tab w:val="left" w:pos="567"/>
        </w:tabs>
        <w:suppressAutoHyphens/>
        <w:autoSpaceDE w:val="0"/>
        <w:autoSpaceDN w:val="0"/>
        <w:adjustRightInd w:val="0"/>
        <w:spacing w:after="0" w:line="240" w:lineRule="auto"/>
        <w:rPr>
          <w:rFonts w:ascii="Times New Roman" w:eastAsia="Times New Roman" w:hAnsi="Times New Roman" w:cs="Times New Roman"/>
          <w:color w:val="000000"/>
          <w:lang w:eastAsia="pl-PL"/>
        </w:rPr>
      </w:pPr>
      <w:r w:rsidRPr="003B11F2">
        <w:rPr>
          <w:rFonts w:ascii="Times New Roman" w:eastAsia="Times New Roman" w:hAnsi="Times New Roman" w:cs="Times New Roman"/>
          <w:lang w:eastAsia="ar-SA"/>
        </w:rPr>
        <w:t>Wydział Transportu KWP w Białymstoku ul. Hajnowska 10, 15-854 Białystok</w:t>
      </w:r>
    </w:p>
    <w:p w:rsidR="003B11F2" w:rsidRPr="003B11F2" w:rsidRDefault="003B11F2" w:rsidP="003B11F2">
      <w:pPr>
        <w:autoSpaceDE w:val="0"/>
        <w:autoSpaceDN w:val="0"/>
        <w:adjustRightInd w:val="0"/>
        <w:spacing w:after="0" w:line="240" w:lineRule="auto"/>
        <w:ind w:left="284" w:firstLine="424"/>
        <w:rPr>
          <w:rFonts w:ascii="Times New Roman" w:eastAsia="Times New Roman" w:hAnsi="Times New Roman" w:cs="Times New Roman"/>
          <w:color w:val="000000"/>
          <w:lang w:eastAsia="pl-PL"/>
        </w:rPr>
      </w:pPr>
      <w:r w:rsidRPr="003B11F2">
        <w:rPr>
          <w:rFonts w:ascii="Times New Roman" w:eastAsia="Times New Roman" w:hAnsi="Times New Roman" w:cs="Times New Roman"/>
          <w:color w:val="000000"/>
          <w:lang w:eastAsia="pl-PL"/>
        </w:rPr>
        <w:t xml:space="preserve">Imię i nazwisko ……………………………………………… </w:t>
      </w:r>
    </w:p>
    <w:p w:rsidR="003B11F2" w:rsidRPr="003B11F2" w:rsidRDefault="003B11F2" w:rsidP="003B11F2">
      <w:pPr>
        <w:autoSpaceDE w:val="0"/>
        <w:autoSpaceDN w:val="0"/>
        <w:adjustRightInd w:val="0"/>
        <w:spacing w:after="0" w:line="240" w:lineRule="auto"/>
        <w:ind w:left="284" w:firstLine="424"/>
        <w:rPr>
          <w:rFonts w:ascii="Times New Roman" w:eastAsia="Times New Roman" w:hAnsi="Times New Roman" w:cs="Times New Roman"/>
          <w:color w:val="000000"/>
          <w:lang w:eastAsia="pl-PL"/>
        </w:rPr>
      </w:pPr>
      <w:r w:rsidRPr="003B11F2">
        <w:rPr>
          <w:rFonts w:ascii="Times New Roman" w:eastAsia="Times New Roman" w:hAnsi="Times New Roman" w:cs="Times New Roman"/>
          <w:color w:val="000000"/>
          <w:lang w:eastAsia="pl-PL"/>
        </w:rPr>
        <w:t xml:space="preserve">Nr telefonu …………………… adres e-mail: ….………….....; </w:t>
      </w:r>
    </w:p>
    <w:p w:rsidR="003B11F2" w:rsidRPr="003B11F2" w:rsidRDefault="003B11F2" w:rsidP="003B11F2">
      <w:pPr>
        <w:autoSpaceDE w:val="0"/>
        <w:autoSpaceDN w:val="0"/>
        <w:adjustRightInd w:val="0"/>
        <w:spacing w:after="0" w:line="240" w:lineRule="auto"/>
        <w:ind w:left="284" w:firstLine="424"/>
        <w:rPr>
          <w:rFonts w:ascii="Times New Roman" w:eastAsia="Times New Roman" w:hAnsi="Times New Roman" w:cs="Times New Roman"/>
          <w:color w:val="000000"/>
          <w:lang w:eastAsia="pl-PL"/>
        </w:rPr>
      </w:pPr>
      <w:r w:rsidRPr="003B11F2">
        <w:rPr>
          <w:rFonts w:ascii="Times New Roman" w:eastAsia="Times New Roman" w:hAnsi="Times New Roman" w:cs="Times New Roman"/>
          <w:color w:val="000000"/>
          <w:lang w:eastAsia="pl-PL"/>
        </w:rPr>
        <w:lastRenderedPageBreak/>
        <w:t xml:space="preserve">Imię i nazwisko ……………………………………………… </w:t>
      </w:r>
    </w:p>
    <w:p w:rsidR="003B11F2" w:rsidRPr="003B11F2" w:rsidRDefault="003B11F2" w:rsidP="003B11F2">
      <w:pPr>
        <w:tabs>
          <w:tab w:val="left" w:pos="426"/>
        </w:tabs>
        <w:suppressAutoHyphens/>
        <w:spacing w:after="0" w:line="240" w:lineRule="auto"/>
        <w:ind w:left="284"/>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ab/>
      </w:r>
      <w:r w:rsidRPr="003B11F2">
        <w:rPr>
          <w:rFonts w:ascii="Times New Roman" w:eastAsia="Times New Roman" w:hAnsi="Times New Roman" w:cs="Times New Roman"/>
          <w:lang w:eastAsia="ar-SA"/>
        </w:rPr>
        <w:tab/>
        <w:t>Nr telefonu …………………… adres e-mail: ….………….....</w:t>
      </w:r>
    </w:p>
    <w:p w:rsidR="003B11F2" w:rsidRPr="003B11F2" w:rsidRDefault="003B11F2" w:rsidP="00C95F5A">
      <w:pPr>
        <w:numPr>
          <w:ilvl w:val="0"/>
          <w:numId w:val="116"/>
        </w:numPr>
        <w:tabs>
          <w:tab w:val="left" w:pos="567"/>
        </w:tabs>
        <w:suppressAutoHyphens/>
        <w:spacing w:after="0" w:line="240" w:lineRule="auto"/>
        <w:ind w:left="284" w:firstLine="0"/>
        <w:jc w:val="both"/>
        <w:rPr>
          <w:rFonts w:ascii="Times New Roman" w:eastAsia="Times New Roman" w:hAnsi="Times New Roman" w:cs="Times New Roman"/>
          <w:b/>
          <w:bCs/>
          <w:lang w:eastAsia="ar-SA"/>
        </w:rPr>
      </w:pPr>
      <w:r w:rsidRPr="003B11F2">
        <w:rPr>
          <w:rFonts w:ascii="Times New Roman" w:eastAsia="Times New Roman" w:hAnsi="Times New Roman" w:cs="Times New Roman"/>
          <w:lang w:eastAsia="ar-SA"/>
        </w:rPr>
        <w:t xml:space="preserve">Stacja Obsługi, Zespół w Suwałkach Sekcji Wspomagającej, Wydział Transportu KWP                 </w:t>
      </w:r>
    </w:p>
    <w:p w:rsidR="003B11F2" w:rsidRPr="003B11F2" w:rsidRDefault="003B11F2" w:rsidP="003B11F2">
      <w:pPr>
        <w:tabs>
          <w:tab w:val="left" w:pos="567"/>
        </w:tabs>
        <w:suppressAutoHyphens/>
        <w:spacing w:after="0" w:line="240" w:lineRule="auto"/>
        <w:ind w:left="284"/>
        <w:jc w:val="both"/>
        <w:rPr>
          <w:rFonts w:ascii="Times New Roman" w:eastAsia="Times New Roman" w:hAnsi="Times New Roman" w:cs="Times New Roman"/>
          <w:b/>
          <w:bCs/>
          <w:lang w:eastAsia="ar-SA"/>
        </w:rPr>
      </w:pPr>
      <w:r w:rsidRPr="003B11F2">
        <w:rPr>
          <w:rFonts w:ascii="Times New Roman" w:eastAsia="Times New Roman" w:hAnsi="Times New Roman" w:cs="Times New Roman"/>
          <w:lang w:eastAsia="ar-SA"/>
        </w:rPr>
        <w:tab/>
      </w:r>
      <w:r w:rsidRPr="003B11F2">
        <w:rPr>
          <w:rFonts w:ascii="Times New Roman" w:eastAsia="Times New Roman" w:hAnsi="Times New Roman" w:cs="Times New Roman"/>
          <w:lang w:eastAsia="ar-SA"/>
        </w:rPr>
        <w:tab/>
        <w:t>ul. Przytorowa 9F, 16-400 Suwałki</w:t>
      </w:r>
    </w:p>
    <w:p w:rsidR="003B11F2" w:rsidRPr="003B11F2" w:rsidRDefault="003B11F2" w:rsidP="003B11F2">
      <w:pPr>
        <w:tabs>
          <w:tab w:val="left" w:pos="426"/>
          <w:tab w:val="num" w:pos="2340"/>
        </w:tabs>
        <w:spacing w:after="0" w:line="240" w:lineRule="auto"/>
        <w:ind w:left="284" w:firstLine="425"/>
        <w:jc w:val="both"/>
        <w:rPr>
          <w:rFonts w:ascii="Times New Roman" w:eastAsia="Times New Roman" w:hAnsi="Times New Roman" w:cs="Times New Roman"/>
          <w:lang w:val="de-DE" w:eastAsia="ar-SA"/>
        </w:rPr>
      </w:pPr>
      <w:proofErr w:type="spellStart"/>
      <w:r w:rsidRPr="003B11F2">
        <w:rPr>
          <w:rFonts w:ascii="Times New Roman" w:eastAsia="Times New Roman" w:hAnsi="Times New Roman" w:cs="Times New Roman"/>
          <w:lang w:val="de-DE" w:eastAsia="ar-SA"/>
        </w:rPr>
        <w:t>Imię</w:t>
      </w:r>
      <w:proofErr w:type="spellEnd"/>
      <w:r w:rsidRPr="003B11F2">
        <w:rPr>
          <w:rFonts w:ascii="Times New Roman" w:eastAsia="Times New Roman" w:hAnsi="Times New Roman" w:cs="Times New Roman"/>
          <w:lang w:val="de-DE" w:eastAsia="ar-SA"/>
        </w:rPr>
        <w:t xml:space="preserve"> i </w:t>
      </w:r>
      <w:proofErr w:type="spellStart"/>
      <w:r w:rsidRPr="003B11F2">
        <w:rPr>
          <w:rFonts w:ascii="Times New Roman" w:eastAsia="Times New Roman" w:hAnsi="Times New Roman" w:cs="Times New Roman"/>
          <w:lang w:val="de-DE" w:eastAsia="ar-SA"/>
        </w:rPr>
        <w:t>nazwisko</w:t>
      </w:r>
      <w:proofErr w:type="spellEnd"/>
      <w:r w:rsidRPr="003B11F2">
        <w:rPr>
          <w:rFonts w:ascii="Times New Roman" w:eastAsia="Times New Roman" w:hAnsi="Times New Roman" w:cs="Times New Roman"/>
          <w:lang w:val="de-DE" w:eastAsia="ar-SA"/>
        </w:rPr>
        <w:t xml:space="preserve"> ……………………………………………… </w:t>
      </w:r>
    </w:p>
    <w:p w:rsidR="003B11F2" w:rsidRPr="003B11F2" w:rsidRDefault="003B11F2" w:rsidP="003B11F2">
      <w:pPr>
        <w:tabs>
          <w:tab w:val="left" w:pos="709"/>
          <w:tab w:val="num" w:pos="2340"/>
        </w:tabs>
        <w:spacing w:after="0" w:line="240" w:lineRule="auto"/>
        <w:ind w:left="284" w:firstLine="425"/>
        <w:jc w:val="both"/>
        <w:rPr>
          <w:rFonts w:ascii="Times New Roman" w:eastAsia="Times New Roman" w:hAnsi="Times New Roman" w:cs="Times New Roman"/>
          <w:lang w:val="de-DE" w:eastAsia="ar-SA"/>
        </w:rPr>
      </w:pPr>
      <w:proofErr w:type="spellStart"/>
      <w:r w:rsidRPr="003B11F2">
        <w:rPr>
          <w:rFonts w:ascii="Times New Roman" w:eastAsia="Times New Roman" w:hAnsi="Times New Roman" w:cs="Times New Roman"/>
          <w:lang w:val="de-DE" w:eastAsia="ar-SA"/>
        </w:rPr>
        <w:t>Nr</w:t>
      </w:r>
      <w:proofErr w:type="spellEnd"/>
      <w:r w:rsidRPr="003B11F2">
        <w:rPr>
          <w:rFonts w:ascii="Times New Roman" w:eastAsia="Times New Roman" w:hAnsi="Times New Roman" w:cs="Times New Roman"/>
          <w:lang w:val="de-DE" w:eastAsia="ar-SA"/>
        </w:rPr>
        <w:t xml:space="preserve"> </w:t>
      </w:r>
      <w:proofErr w:type="spellStart"/>
      <w:r w:rsidRPr="003B11F2">
        <w:rPr>
          <w:rFonts w:ascii="Times New Roman" w:eastAsia="Times New Roman" w:hAnsi="Times New Roman" w:cs="Times New Roman"/>
          <w:lang w:val="de-DE" w:eastAsia="ar-SA"/>
        </w:rPr>
        <w:t>telefonu</w:t>
      </w:r>
      <w:proofErr w:type="spellEnd"/>
      <w:r w:rsidRPr="003B11F2">
        <w:rPr>
          <w:rFonts w:ascii="Times New Roman" w:eastAsia="Times New Roman" w:hAnsi="Times New Roman" w:cs="Times New Roman"/>
          <w:lang w:val="de-DE" w:eastAsia="ar-SA"/>
        </w:rPr>
        <w:t xml:space="preserve"> …………………… </w:t>
      </w:r>
      <w:proofErr w:type="spellStart"/>
      <w:r w:rsidRPr="003B11F2">
        <w:rPr>
          <w:rFonts w:ascii="Times New Roman" w:eastAsia="Times New Roman" w:hAnsi="Times New Roman" w:cs="Times New Roman"/>
          <w:lang w:val="de-DE" w:eastAsia="ar-SA"/>
        </w:rPr>
        <w:t>adres</w:t>
      </w:r>
      <w:proofErr w:type="spellEnd"/>
      <w:r w:rsidRPr="003B11F2">
        <w:rPr>
          <w:rFonts w:ascii="Times New Roman" w:eastAsia="Times New Roman" w:hAnsi="Times New Roman" w:cs="Times New Roman"/>
          <w:lang w:val="de-DE" w:eastAsia="ar-SA"/>
        </w:rPr>
        <w:t xml:space="preserve"> </w:t>
      </w:r>
      <w:proofErr w:type="spellStart"/>
      <w:r w:rsidRPr="003B11F2">
        <w:rPr>
          <w:rFonts w:ascii="Times New Roman" w:eastAsia="Times New Roman" w:hAnsi="Times New Roman" w:cs="Times New Roman"/>
          <w:lang w:val="de-DE" w:eastAsia="ar-SA"/>
        </w:rPr>
        <w:t>e-mail</w:t>
      </w:r>
      <w:proofErr w:type="spellEnd"/>
      <w:r w:rsidRPr="003B11F2">
        <w:rPr>
          <w:rFonts w:ascii="Times New Roman" w:eastAsia="Times New Roman" w:hAnsi="Times New Roman" w:cs="Times New Roman"/>
          <w:lang w:val="de-DE" w:eastAsia="ar-SA"/>
        </w:rPr>
        <w:t>: ….………….....;</w:t>
      </w:r>
    </w:p>
    <w:p w:rsidR="003B11F2" w:rsidRPr="003B11F2" w:rsidRDefault="003B11F2" w:rsidP="00C95F5A">
      <w:pPr>
        <w:numPr>
          <w:ilvl w:val="0"/>
          <w:numId w:val="116"/>
        </w:numPr>
        <w:tabs>
          <w:tab w:val="left" w:pos="567"/>
        </w:tabs>
        <w:suppressAutoHyphens/>
        <w:spacing w:after="0" w:line="240" w:lineRule="auto"/>
        <w:ind w:left="284" w:firstLine="0"/>
        <w:jc w:val="both"/>
        <w:rPr>
          <w:rFonts w:ascii="Times New Roman" w:eastAsia="Times New Roman" w:hAnsi="Times New Roman" w:cs="Times New Roman"/>
          <w:lang w:val="de-DE" w:eastAsia="ar-SA"/>
        </w:rPr>
      </w:pPr>
      <w:r w:rsidRPr="003B11F2">
        <w:rPr>
          <w:rFonts w:ascii="Times New Roman" w:eastAsia="Times New Roman" w:hAnsi="Times New Roman" w:cs="Times New Roman"/>
          <w:lang w:eastAsia="ar-SA"/>
        </w:rPr>
        <w:t xml:space="preserve">Stacja Obsługi, Zespół w Łomży Sekcji Wspomagającej, Wydział Transportu KWP                        </w:t>
      </w:r>
    </w:p>
    <w:p w:rsidR="003B11F2" w:rsidRPr="003B11F2" w:rsidRDefault="003B11F2" w:rsidP="003B11F2">
      <w:pPr>
        <w:tabs>
          <w:tab w:val="left" w:pos="709"/>
        </w:tabs>
        <w:suppressAutoHyphens/>
        <w:spacing w:after="0" w:line="240" w:lineRule="auto"/>
        <w:ind w:left="284"/>
        <w:jc w:val="both"/>
        <w:rPr>
          <w:rFonts w:ascii="Times New Roman" w:eastAsia="Times New Roman" w:hAnsi="Times New Roman" w:cs="Times New Roman"/>
          <w:lang w:val="de-DE" w:eastAsia="ar-SA"/>
        </w:rPr>
      </w:pPr>
      <w:r w:rsidRPr="003B11F2">
        <w:rPr>
          <w:rFonts w:ascii="Times New Roman" w:eastAsia="Times New Roman" w:hAnsi="Times New Roman" w:cs="Times New Roman"/>
          <w:lang w:eastAsia="ar-SA"/>
        </w:rPr>
        <w:tab/>
        <w:t>ul. Wojska Polskiego 9 , 18-400 Łomża</w:t>
      </w:r>
    </w:p>
    <w:p w:rsidR="003B11F2" w:rsidRPr="003B11F2" w:rsidRDefault="003B11F2" w:rsidP="003B11F2">
      <w:pPr>
        <w:tabs>
          <w:tab w:val="left" w:pos="426"/>
        </w:tabs>
        <w:spacing w:after="0" w:line="240" w:lineRule="auto"/>
        <w:ind w:left="284" w:firstLine="425"/>
        <w:jc w:val="both"/>
        <w:rPr>
          <w:rFonts w:ascii="Times New Roman" w:eastAsia="Times New Roman" w:hAnsi="Times New Roman" w:cs="Times New Roman"/>
          <w:lang w:val="de-DE" w:eastAsia="ar-SA"/>
        </w:rPr>
      </w:pPr>
      <w:proofErr w:type="spellStart"/>
      <w:r w:rsidRPr="003B11F2">
        <w:rPr>
          <w:rFonts w:ascii="Times New Roman" w:eastAsia="Times New Roman" w:hAnsi="Times New Roman" w:cs="Times New Roman"/>
          <w:lang w:val="de-DE" w:eastAsia="ar-SA"/>
        </w:rPr>
        <w:t>Imię</w:t>
      </w:r>
      <w:proofErr w:type="spellEnd"/>
      <w:r w:rsidRPr="003B11F2">
        <w:rPr>
          <w:rFonts w:ascii="Times New Roman" w:eastAsia="Times New Roman" w:hAnsi="Times New Roman" w:cs="Times New Roman"/>
          <w:lang w:val="de-DE" w:eastAsia="ar-SA"/>
        </w:rPr>
        <w:t xml:space="preserve"> i </w:t>
      </w:r>
      <w:proofErr w:type="spellStart"/>
      <w:r w:rsidRPr="003B11F2">
        <w:rPr>
          <w:rFonts w:ascii="Times New Roman" w:eastAsia="Times New Roman" w:hAnsi="Times New Roman" w:cs="Times New Roman"/>
          <w:lang w:val="de-DE" w:eastAsia="ar-SA"/>
        </w:rPr>
        <w:t>nazwisko</w:t>
      </w:r>
      <w:proofErr w:type="spellEnd"/>
      <w:r w:rsidRPr="003B11F2">
        <w:rPr>
          <w:rFonts w:ascii="Times New Roman" w:eastAsia="Times New Roman" w:hAnsi="Times New Roman" w:cs="Times New Roman"/>
          <w:lang w:val="de-DE" w:eastAsia="ar-SA"/>
        </w:rPr>
        <w:t xml:space="preserve"> ……………………………………………… </w:t>
      </w:r>
    </w:p>
    <w:p w:rsidR="003B11F2" w:rsidRPr="003B11F2" w:rsidRDefault="003B11F2" w:rsidP="003B11F2">
      <w:pPr>
        <w:tabs>
          <w:tab w:val="left" w:pos="426"/>
        </w:tabs>
        <w:spacing w:after="0" w:line="240" w:lineRule="auto"/>
        <w:ind w:left="284" w:firstLine="425"/>
        <w:jc w:val="both"/>
        <w:rPr>
          <w:rFonts w:ascii="Times New Roman" w:eastAsia="Times New Roman" w:hAnsi="Times New Roman" w:cs="Times New Roman"/>
          <w:lang w:val="de-DE" w:eastAsia="ar-SA"/>
        </w:rPr>
      </w:pPr>
      <w:proofErr w:type="spellStart"/>
      <w:r w:rsidRPr="003B11F2">
        <w:rPr>
          <w:rFonts w:ascii="Times New Roman" w:eastAsia="Times New Roman" w:hAnsi="Times New Roman" w:cs="Times New Roman"/>
          <w:lang w:val="de-DE" w:eastAsia="ar-SA"/>
        </w:rPr>
        <w:t>Nr</w:t>
      </w:r>
      <w:proofErr w:type="spellEnd"/>
      <w:r w:rsidRPr="003B11F2">
        <w:rPr>
          <w:rFonts w:ascii="Times New Roman" w:eastAsia="Times New Roman" w:hAnsi="Times New Roman" w:cs="Times New Roman"/>
          <w:lang w:val="de-DE" w:eastAsia="ar-SA"/>
        </w:rPr>
        <w:t xml:space="preserve"> </w:t>
      </w:r>
      <w:proofErr w:type="spellStart"/>
      <w:r w:rsidRPr="003B11F2">
        <w:rPr>
          <w:rFonts w:ascii="Times New Roman" w:eastAsia="Times New Roman" w:hAnsi="Times New Roman" w:cs="Times New Roman"/>
          <w:lang w:val="de-DE" w:eastAsia="ar-SA"/>
        </w:rPr>
        <w:t>telefonu</w:t>
      </w:r>
      <w:proofErr w:type="spellEnd"/>
      <w:r w:rsidRPr="003B11F2">
        <w:rPr>
          <w:rFonts w:ascii="Times New Roman" w:eastAsia="Times New Roman" w:hAnsi="Times New Roman" w:cs="Times New Roman"/>
          <w:lang w:val="de-DE" w:eastAsia="ar-SA"/>
        </w:rPr>
        <w:t xml:space="preserve"> …………………… </w:t>
      </w:r>
      <w:proofErr w:type="spellStart"/>
      <w:r>
        <w:rPr>
          <w:rFonts w:ascii="Times New Roman" w:eastAsia="Times New Roman" w:hAnsi="Times New Roman" w:cs="Times New Roman"/>
          <w:lang w:val="de-DE" w:eastAsia="ar-SA"/>
        </w:rPr>
        <w:t>adres</w:t>
      </w:r>
      <w:proofErr w:type="spellEnd"/>
      <w:r>
        <w:rPr>
          <w:rFonts w:ascii="Times New Roman" w:eastAsia="Times New Roman" w:hAnsi="Times New Roman" w:cs="Times New Roman"/>
          <w:lang w:val="de-DE" w:eastAsia="ar-SA"/>
        </w:rPr>
        <w:t xml:space="preserve"> </w:t>
      </w:r>
      <w:proofErr w:type="spellStart"/>
      <w:r>
        <w:rPr>
          <w:rFonts w:ascii="Times New Roman" w:eastAsia="Times New Roman" w:hAnsi="Times New Roman" w:cs="Times New Roman"/>
          <w:lang w:val="de-DE" w:eastAsia="ar-SA"/>
        </w:rPr>
        <w:t>e-mail</w:t>
      </w:r>
      <w:proofErr w:type="spellEnd"/>
      <w:r>
        <w:rPr>
          <w:rFonts w:ascii="Times New Roman" w:eastAsia="Times New Roman" w:hAnsi="Times New Roman" w:cs="Times New Roman"/>
          <w:lang w:val="de-DE" w:eastAsia="ar-SA"/>
        </w:rPr>
        <w:t>: ….………….....</w:t>
      </w:r>
    </w:p>
    <w:p w:rsidR="003B11F2" w:rsidRPr="003B11F2" w:rsidRDefault="003B11F2" w:rsidP="003B11F2">
      <w:pPr>
        <w:suppressAutoHyphens/>
        <w:spacing w:before="120" w:after="0" w:line="240" w:lineRule="auto"/>
        <w:jc w:val="center"/>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8</w:t>
      </w:r>
    </w:p>
    <w:p w:rsidR="003B11F2" w:rsidRPr="003B11F2" w:rsidRDefault="003B11F2" w:rsidP="00C95F5A">
      <w:pPr>
        <w:numPr>
          <w:ilvl w:val="0"/>
          <w:numId w:val="119"/>
        </w:numPr>
        <w:suppressAutoHyphens/>
        <w:spacing w:after="0" w:line="240" w:lineRule="auto"/>
        <w:ind w:left="284" w:hanging="284"/>
        <w:jc w:val="both"/>
        <w:rPr>
          <w:rFonts w:ascii="Times New Roman" w:eastAsia="Times New Roman" w:hAnsi="Times New Roman" w:cs="Times New Roman"/>
          <w:lang w:eastAsia="ar-SA"/>
        </w:rPr>
      </w:pPr>
      <w:r w:rsidRPr="003B11F2">
        <w:rPr>
          <w:rFonts w:ascii="Times New Roman" w:eastAsia="CIDFont+F1" w:hAnsi="Times New Roman" w:cs="Times New Roman"/>
          <w:lang w:eastAsia="ar-SA"/>
        </w:rPr>
        <w:t xml:space="preserve">Zamawiający zastrzega sobie prawo do odstąpienia od Umowy w przypadku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Zamawiający może odstąpić od Umowy </w:t>
      </w:r>
      <w:r>
        <w:rPr>
          <w:rFonts w:ascii="Times New Roman" w:eastAsia="CIDFont+F1" w:hAnsi="Times New Roman" w:cs="Times New Roman"/>
          <w:lang w:eastAsia="ar-SA"/>
        </w:rPr>
        <w:br/>
      </w:r>
      <w:r w:rsidRPr="003B11F2">
        <w:rPr>
          <w:rFonts w:ascii="Times New Roman" w:eastAsia="CIDFont+F1" w:hAnsi="Times New Roman" w:cs="Times New Roman"/>
          <w:lang w:eastAsia="ar-SA"/>
        </w:rPr>
        <w:t>w terminie 30 dni od powzięcia wiadomości o tych okolicznościach.</w:t>
      </w:r>
    </w:p>
    <w:p w:rsidR="003B11F2" w:rsidRPr="003B11F2" w:rsidRDefault="003B11F2" w:rsidP="00C95F5A">
      <w:pPr>
        <w:numPr>
          <w:ilvl w:val="0"/>
          <w:numId w:val="119"/>
        </w:numPr>
        <w:suppressAutoHyphens/>
        <w:spacing w:after="0" w:line="240" w:lineRule="auto"/>
        <w:ind w:left="284" w:hanging="284"/>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de-DE" w:bidi="de-DE"/>
        </w:rPr>
        <w:t>Poza przypadkiem, o którym mowa w ust. 1 Z</w:t>
      </w:r>
      <w:r w:rsidRPr="003B11F2">
        <w:rPr>
          <w:rFonts w:ascii="Times New Roman" w:eastAsia="Times New Roman" w:hAnsi="Times New Roman" w:cs="Times New Roman"/>
          <w:bCs/>
          <w:lang w:eastAsia="de-DE" w:bidi="de-DE"/>
        </w:rPr>
        <w:t>amawiającemu</w:t>
      </w:r>
      <w:r w:rsidRPr="003B11F2">
        <w:rPr>
          <w:rFonts w:ascii="Times New Roman" w:eastAsia="Times New Roman" w:hAnsi="Times New Roman" w:cs="Times New Roman"/>
          <w:lang w:eastAsia="de-DE" w:bidi="de-DE"/>
        </w:rPr>
        <w:t xml:space="preserve"> przysługuje prawo odstąpienia od umowy w sytuacji:</w:t>
      </w:r>
    </w:p>
    <w:p w:rsidR="003B11F2" w:rsidRPr="003B11F2" w:rsidRDefault="003B11F2" w:rsidP="00C95F5A">
      <w:pPr>
        <w:numPr>
          <w:ilvl w:val="0"/>
          <w:numId w:val="120"/>
        </w:numPr>
        <w:suppressAutoHyphens/>
        <w:autoSpaceDE w:val="0"/>
        <w:autoSpaceDN w:val="0"/>
        <w:adjustRightInd w:val="0"/>
        <w:spacing w:after="0" w:line="240" w:lineRule="auto"/>
        <w:ind w:left="709"/>
        <w:jc w:val="both"/>
        <w:rPr>
          <w:rFonts w:ascii="Times New Roman" w:eastAsia="Times New Roman" w:hAnsi="Times New Roman" w:cs="Times New Roman"/>
          <w:lang w:eastAsia="pl-PL"/>
        </w:rPr>
      </w:pPr>
      <w:r w:rsidRPr="003B11F2">
        <w:rPr>
          <w:rFonts w:ascii="Times New Roman" w:eastAsia="Times New Roman" w:hAnsi="Times New Roman" w:cs="Times New Roman"/>
          <w:lang w:eastAsia="pl-PL"/>
        </w:rPr>
        <w:t>gdy suma kar umownych naliczonych Wykonawcy na podstawie Umowy przekroczy 5% wartości brutto umowy określonej w umowie.</w:t>
      </w:r>
      <w:r w:rsidRPr="003B11F2">
        <w:rPr>
          <w:rFonts w:ascii="Times New Roman" w:eastAsia="CIDFont+F1" w:hAnsi="Times New Roman" w:cs="Times New Roman"/>
        </w:rPr>
        <w:t xml:space="preserve"> Oświadczenie o odstąpieniu, powinno być złożone przez Zamawiającego</w:t>
      </w:r>
      <w:r w:rsidRPr="003B11F2">
        <w:rPr>
          <w:rFonts w:ascii="Times New Roman" w:eastAsia="Calibri" w:hAnsi="Times New Roman" w:cs="Times New Roman"/>
        </w:rPr>
        <w:t xml:space="preserve"> w terminie 14 dni od powzięcia wiadomości o w/w okolicznościach.</w:t>
      </w:r>
    </w:p>
    <w:p w:rsidR="003B11F2" w:rsidRPr="003B11F2" w:rsidRDefault="003B11F2" w:rsidP="00C95F5A">
      <w:pPr>
        <w:numPr>
          <w:ilvl w:val="0"/>
          <w:numId w:val="120"/>
        </w:numPr>
        <w:suppressAutoHyphens/>
        <w:autoSpaceDE w:val="0"/>
        <w:autoSpaceDN w:val="0"/>
        <w:adjustRightInd w:val="0"/>
        <w:spacing w:after="0" w:line="240" w:lineRule="auto"/>
        <w:ind w:left="709"/>
        <w:jc w:val="both"/>
        <w:rPr>
          <w:rFonts w:ascii="Times New Roman" w:eastAsia="Times New Roman" w:hAnsi="Times New Roman" w:cs="Times New Roman"/>
          <w:lang w:eastAsia="pl-PL"/>
        </w:rPr>
      </w:pPr>
      <w:r w:rsidRPr="003B11F2">
        <w:rPr>
          <w:rFonts w:ascii="Times New Roman" w:eastAsia="CIDFont+F1" w:hAnsi="Times New Roman" w:cs="Times New Roman"/>
          <w:lang w:eastAsia="ar-SA"/>
        </w:rPr>
        <w:t xml:space="preserve">gdy zwłoka w wykonaniu przedmiotu umowy trwa dłużej niż 5 dni roboczych, bez wyznaczania stronie dodatkowego terminu na wykonanie. Oświadczenie o odstąpieniu, powinno być złożone przez Zamawiającego w terminie do 14 dni roboczych od dnia,                 w którym upłynął 5 dniowy termin zwłoki w stosunku do terminu realizacji umowy wskazanego w § </w:t>
      </w:r>
      <w:r w:rsidRPr="003B11F2">
        <w:rPr>
          <w:rFonts w:ascii="Times New Roman" w:eastAsia="Times New Roman" w:hAnsi="Times New Roman" w:cs="Times New Roman"/>
          <w:lang w:eastAsia="pl-PL"/>
        </w:rPr>
        <w:t>2 ust. 2</w:t>
      </w:r>
      <w:r w:rsidRPr="003B11F2">
        <w:rPr>
          <w:rFonts w:ascii="Times New Roman" w:eastAsia="CIDFont+F1" w:hAnsi="Times New Roman" w:cs="Times New Roman"/>
          <w:lang w:eastAsia="ar-SA"/>
        </w:rPr>
        <w:t>.</w:t>
      </w:r>
    </w:p>
    <w:p w:rsidR="003B11F2" w:rsidRPr="003B11F2" w:rsidRDefault="003B11F2" w:rsidP="00C95F5A">
      <w:pPr>
        <w:numPr>
          <w:ilvl w:val="0"/>
          <w:numId w:val="120"/>
        </w:numPr>
        <w:suppressAutoHyphens/>
        <w:autoSpaceDE w:val="0"/>
        <w:autoSpaceDN w:val="0"/>
        <w:adjustRightInd w:val="0"/>
        <w:spacing w:after="0" w:line="240" w:lineRule="auto"/>
        <w:ind w:left="709"/>
        <w:jc w:val="both"/>
        <w:rPr>
          <w:rFonts w:ascii="Times New Roman" w:eastAsia="Times New Roman" w:hAnsi="Times New Roman" w:cs="Times New Roman"/>
          <w:lang w:eastAsia="pl-PL"/>
        </w:rPr>
      </w:pPr>
      <w:r w:rsidRPr="003B11F2">
        <w:rPr>
          <w:rFonts w:ascii="Times New Roman" w:eastAsia="Times New Roman" w:hAnsi="Times New Roman" w:cs="Times New Roman"/>
          <w:lang w:eastAsia="pl-PL"/>
        </w:rPr>
        <w:t xml:space="preserve">co najmniej trzykrotnego </w:t>
      </w:r>
      <w:r w:rsidRPr="003B11F2">
        <w:rPr>
          <w:rFonts w:ascii="Times New Roman" w:eastAsia="CIDFont+F1" w:hAnsi="Times New Roman" w:cs="Times New Roman"/>
          <w:lang w:eastAsia="ar-SA"/>
        </w:rPr>
        <w:t>dostarczenia przedmiotu umowy niespełniającego wymogów określonych w Załączniku nr 1 do umowy. Oświadczenie o odstąpieniu, powinno być złożone przez Zamawiającego w terminie do 14 dni roboczych od dnia dostarczenia przedmiotu umowy (niespełniającego wymogów) przez Wykonawcę.</w:t>
      </w:r>
    </w:p>
    <w:p w:rsidR="003B11F2" w:rsidRPr="003B11F2" w:rsidRDefault="003B11F2" w:rsidP="00C95F5A">
      <w:pPr>
        <w:numPr>
          <w:ilvl w:val="0"/>
          <w:numId w:val="120"/>
        </w:numPr>
        <w:suppressAutoHyphens/>
        <w:autoSpaceDE w:val="0"/>
        <w:autoSpaceDN w:val="0"/>
        <w:adjustRightInd w:val="0"/>
        <w:spacing w:after="0" w:line="240" w:lineRule="auto"/>
        <w:ind w:left="709"/>
        <w:jc w:val="both"/>
        <w:rPr>
          <w:rFonts w:ascii="Times New Roman" w:eastAsia="Times New Roman" w:hAnsi="Times New Roman" w:cs="Times New Roman"/>
          <w:lang w:eastAsia="pl-PL"/>
        </w:rPr>
      </w:pPr>
      <w:r w:rsidRPr="003B11F2">
        <w:rPr>
          <w:rFonts w:ascii="Times New Roman" w:eastAsia="Times New Roman" w:hAnsi="Times New Roman" w:cs="Times New Roman"/>
          <w:lang w:eastAsia="pl-PL"/>
        </w:rPr>
        <w:t xml:space="preserve">co najmniej trzykrotnie powtarzającej się zwłoki w  realizacji reklamacji w stosunku do terminu określonego odpowiednio w § 4 ust. 5 umowy, przekraczających 5 dni roboczych. </w:t>
      </w:r>
      <w:r w:rsidRPr="003B11F2">
        <w:rPr>
          <w:rFonts w:ascii="Times New Roman" w:eastAsia="CIDFont+F1" w:hAnsi="Times New Roman" w:cs="Times New Roman"/>
          <w:lang w:eastAsia="ar-SA"/>
        </w:rPr>
        <w:t>Oświadczenie o odstąpieniu, powinno być złożone przez Zamawiającego w terminie 14 dni roboczych od dnia w którym upłyną termin reklamacji;</w:t>
      </w:r>
    </w:p>
    <w:p w:rsidR="003B11F2" w:rsidRPr="003B11F2" w:rsidRDefault="003B11F2" w:rsidP="00C95F5A">
      <w:pPr>
        <w:numPr>
          <w:ilvl w:val="0"/>
          <w:numId w:val="119"/>
        </w:numPr>
        <w:suppressAutoHyphens/>
        <w:spacing w:after="0" w:line="240" w:lineRule="auto"/>
        <w:ind w:left="284" w:hanging="284"/>
        <w:jc w:val="both"/>
        <w:rPr>
          <w:rFonts w:ascii="Times New Roman" w:eastAsia="Times New Roman" w:hAnsi="Times New Roman" w:cs="Times New Roman"/>
          <w:bCs/>
          <w:lang w:eastAsia="ar-SA"/>
        </w:rPr>
      </w:pPr>
      <w:r w:rsidRPr="003B11F2">
        <w:rPr>
          <w:rFonts w:ascii="Times New Roman" w:eastAsia="CIDFont+F1" w:hAnsi="Times New Roman" w:cs="Times New Roman"/>
          <w:color w:val="000000"/>
          <w:lang w:eastAsia="ar-SA"/>
        </w:rPr>
        <w:t>Strony zgodnie ustalają, że odstąpienie od umowy ze skutkiem ex nunc następuje przez złożenie oświadczenia woli w formie pisemnej pod rygorem nieważności z podaniem uzasadnienia. Odstąpienie od umowy wywołuje skutki prawne z chwilą doręczenia oświadczenia woli, przy czym zachowanie terminu na odstąpienie umowy liczone jest od daty wysłania oświadczenia przesyłką rejestrowaną na adres jednej ze Stron wskazany w komparycji Umowy albo na aktualny adres podany w KRS.</w:t>
      </w:r>
    </w:p>
    <w:p w:rsidR="003B11F2" w:rsidRPr="003B11F2" w:rsidRDefault="003B11F2" w:rsidP="00C95F5A">
      <w:pPr>
        <w:numPr>
          <w:ilvl w:val="0"/>
          <w:numId w:val="119"/>
        </w:numPr>
        <w:suppressAutoHyphens/>
        <w:spacing w:after="0" w:line="240" w:lineRule="auto"/>
        <w:ind w:left="284" w:hanging="284"/>
        <w:jc w:val="both"/>
        <w:rPr>
          <w:rFonts w:ascii="Times New Roman" w:eastAsia="Times New Roman" w:hAnsi="Times New Roman" w:cs="Times New Roman"/>
          <w:bCs/>
          <w:lang w:eastAsia="ar-SA"/>
        </w:rPr>
      </w:pPr>
      <w:r w:rsidRPr="003B11F2">
        <w:rPr>
          <w:rFonts w:ascii="Times New Roman" w:eastAsia="CIDFont+F1" w:hAnsi="Times New Roman" w:cs="Times New Roman"/>
          <w:color w:val="000000"/>
          <w:lang w:eastAsia="ar-SA"/>
        </w:rPr>
        <w:t xml:space="preserve">Odstąpienie od umowy nie powoduje wygaśnięcia roszczeń o zapłatę kar umownych powstałych w czasie obowiązywania umowy (w tym roszczenia o zapłatę kary umownej </w:t>
      </w:r>
      <w:r>
        <w:rPr>
          <w:rFonts w:ascii="Times New Roman" w:eastAsia="CIDFont+F1" w:hAnsi="Times New Roman" w:cs="Times New Roman"/>
          <w:color w:val="000000"/>
          <w:lang w:eastAsia="ar-SA"/>
        </w:rPr>
        <w:br/>
      </w:r>
      <w:r w:rsidRPr="003B11F2">
        <w:rPr>
          <w:rFonts w:ascii="Times New Roman" w:eastAsia="CIDFont+F1" w:hAnsi="Times New Roman" w:cs="Times New Roman"/>
          <w:color w:val="000000"/>
          <w:lang w:eastAsia="ar-SA"/>
        </w:rPr>
        <w:t>z powodu odstąpienia</w:t>
      </w:r>
      <w:r w:rsidRPr="003B11F2">
        <w:rPr>
          <w:rFonts w:ascii="Times New Roman" w:eastAsia="Times New Roman" w:hAnsi="Times New Roman" w:cs="Times New Roman"/>
          <w:bCs/>
          <w:lang w:eastAsia="ar-SA"/>
        </w:rPr>
        <w:t xml:space="preserve"> </w:t>
      </w:r>
      <w:r w:rsidRPr="003B11F2">
        <w:rPr>
          <w:rFonts w:ascii="Times New Roman" w:eastAsia="CIDFont+F1" w:hAnsi="Times New Roman" w:cs="Times New Roman"/>
          <w:color w:val="000000"/>
          <w:lang w:eastAsia="ar-SA"/>
        </w:rPr>
        <w:t>od umowy).</w:t>
      </w:r>
    </w:p>
    <w:p w:rsidR="003B11F2" w:rsidRPr="003B11F2" w:rsidRDefault="003B11F2" w:rsidP="003B11F2">
      <w:pPr>
        <w:suppressAutoHyphens/>
        <w:spacing w:after="0" w:line="240" w:lineRule="auto"/>
        <w:ind w:left="284"/>
        <w:jc w:val="both"/>
        <w:rPr>
          <w:rFonts w:ascii="Times New Roman" w:eastAsia="Times New Roman" w:hAnsi="Times New Roman" w:cs="Times New Roman"/>
          <w:bCs/>
          <w:sz w:val="12"/>
          <w:szCs w:val="12"/>
          <w:lang w:eastAsia="ar-SA"/>
        </w:rPr>
      </w:pPr>
    </w:p>
    <w:p w:rsidR="003B11F2" w:rsidRPr="003B11F2" w:rsidRDefault="003B11F2" w:rsidP="003B11F2">
      <w:pPr>
        <w:tabs>
          <w:tab w:val="left" w:pos="0"/>
        </w:tabs>
        <w:suppressAutoHyphens/>
        <w:spacing w:after="0" w:line="240" w:lineRule="auto"/>
        <w:jc w:val="center"/>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9</w:t>
      </w:r>
    </w:p>
    <w:p w:rsidR="003B11F2" w:rsidRPr="003B11F2" w:rsidRDefault="003B11F2" w:rsidP="00C95F5A">
      <w:pPr>
        <w:numPr>
          <w:ilvl w:val="0"/>
          <w:numId w:val="121"/>
        </w:numPr>
        <w:suppressAutoHyphens/>
        <w:spacing w:after="0" w:line="240" w:lineRule="auto"/>
        <w:ind w:left="284" w:hanging="284"/>
        <w:jc w:val="both"/>
        <w:rPr>
          <w:rFonts w:ascii="Times New Roman" w:eastAsia="Times New Roman" w:hAnsi="Times New Roman" w:cs="Times New Roman"/>
          <w:bCs/>
          <w:lang w:eastAsia="ar-SA"/>
        </w:rPr>
      </w:pPr>
      <w:r w:rsidRPr="003B11F2">
        <w:rPr>
          <w:rFonts w:ascii="Times New Roman" w:eastAsia="CIDFont+F1" w:hAnsi="Times New Roman" w:cs="Times New Roman"/>
          <w:lang w:eastAsia="ar-SA"/>
        </w:rPr>
        <w:t>Zamawiający dopuszcza zmiany umowy przewidziane w art. 455 ustawy Prawo Zamówień Publicznych oraz dopuszcza wprowadzanie do umowy zmian nieistotnych, to jest innych, niż zmiany zdefiniowane w art. 454 ust. 2 ustawy Prawo Zamówień Publicznych.</w:t>
      </w:r>
    </w:p>
    <w:p w:rsidR="003B11F2" w:rsidRPr="003B11F2" w:rsidRDefault="003B11F2" w:rsidP="00C95F5A">
      <w:pPr>
        <w:numPr>
          <w:ilvl w:val="0"/>
          <w:numId w:val="121"/>
        </w:numPr>
        <w:suppressAutoHyphens/>
        <w:spacing w:after="0" w:line="240" w:lineRule="auto"/>
        <w:ind w:left="284" w:hanging="284"/>
        <w:jc w:val="both"/>
        <w:rPr>
          <w:rFonts w:ascii="Times New Roman" w:eastAsia="Times New Roman" w:hAnsi="Times New Roman" w:cs="Times New Roman"/>
          <w:bCs/>
          <w:lang w:eastAsia="ar-SA"/>
        </w:rPr>
      </w:pPr>
      <w:r w:rsidRPr="003B11F2">
        <w:rPr>
          <w:rFonts w:ascii="Times New Roman" w:eastAsia="CIDFont+F1" w:hAnsi="Times New Roman" w:cs="Times New Roman"/>
          <w:lang w:eastAsia="ar-SA"/>
        </w:rPr>
        <w:t xml:space="preserve">Ponadto, Zamawiający przewiduje możliwość wprowadzenia do umowy zmian, w przypadku </w:t>
      </w:r>
      <w:r w:rsidRPr="003B11F2">
        <w:rPr>
          <w:rFonts w:ascii="Times New Roman" w:eastAsia="Times New Roman" w:hAnsi="Times New Roman" w:cs="Times New Roman"/>
          <w:lang w:eastAsia="pl-PL"/>
        </w:rPr>
        <w:t>zaniechania produkcji zaoferowanego przedmiotu umowy lub wystąpienia innych okoliczności niezależnych od W</w:t>
      </w:r>
      <w:r w:rsidRPr="003B11F2">
        <w:rPr>
          <w:rFonts w:ascii="Times New Roman" w:eastAsia="Times New Roman" w:hAnsi="Times New Roman" w:cs="Times New Roman"/>
          <w:bCs/>
          <w:lang w:eastAsia="pl-PL"/>
        </w:rPr>
        <w:t xml:space="preserve">ykonawcy </w:t>
      </w:r>
      <w:r w:rsidRPr="003B11F2">
        <w:rPr>
          <w:rFonts w:ascii="Times New Roman" w:eastAsia="Times New Roman" w:hAnsi="Times New Roman" w:cs="Times New Roman"/>
          <w:lang w:eastAsia="pl-PL"/>
        </w:rPr>
        <w:t>skutkujących tym, że dostarczenie zaoferowanego przedmiotu umowy stało się niemożliwe, Z</w:t>
      </w:r>
      <w:r w:rsidRPr="003B11F2">
        <w:rPr>
          <w:rFonts w:ascii="Times New Roman" w:eastAsia="Times New Roman" w:hAnsi="Times New Roman" w:cs="Times New Roman"/>
          <w:bCs/>
          <w:lang w:eastAsia="pl-PL"/>
        </w:rPr>
        <w:t>amawiaj</w:t>
      </w:r>
      <w:r w:rsidRPr="003B11F2">
        <w:rPr>
          <w:rFonts w:ascii="Times New Roman" w:eastAsia="Times New Roman" w:hAnsi="Times New Roman" w:cs="Times New Roman"/>
          <w:lang w:eastAsia="pl-PL"/>
        </w:rPr>
        <w:t>ą</w:t>
      </w:r>
      <w:r w:rsidRPr="003B11F2">
        <w:rPr>
          <w:rFonts w:ascii="Times New Roman" w:eastAsia="Times New Roman" w:hAnsi="Times New Roman" w:cs="Times New Roman"/>
          <w:bCs/>
          <w:lang w:eastAsia="pl-PL"/>
        </w:rPr>
        <w:t xml:space="preserve">cy </w:t>
      </w:r>
      <w:r w:rsidRPr="003B11F2">
        <w:rPr>
          <w:rFonts w:ascii="Times New Roman" w:eastAsia="Times New Roman" w:hAnsi="Times New Roman" w:cs="Times New Roman"/>
          <w:lang w:eastAsia="pl-PL"/>
        </w:rPr>
        <w:t>dopuszcza możliwość dostarczenia produktu równoważnego - przy czym jego jakość, parametry funkcjonalne oraz techniczne nie mogą być mniejsze (gorsze), niż te określone przez Z</w:t>
      </w:r>
      <w:r w:rsidRPr="003B11F2">
        <w:rPr>
          <w:rFonts w:ascii="Times New Roman" w:eastAsia="Times New Roman" w:hAnsi="Times New Roman" w:cs="Times New Roman"/>
          <w:bCs/>
          <w:lang w:eastAsia="pl-PL"/>
        </w:rPr>
        <w:t>amawiaj</w:t>
      </w:r>
      <w:r w:rsidRPr="003B11F2">
        <w:rPr>
          <w:rFonts w:ascii="Times New Roman" w:eastAsia="Times New Roman" w:hAnsi="Times New Roman" w:cs="Times New Roman"/>
          <w:lang w:eastAsia="pl-PL"/>
        </w:rPr>
        <w:t>ą</w:t>
      </w:r>
      <w:r w:rsidRPr="003B11F2">
        <w:rPr>
          <w:rFonts w:ascii="Times New Roman" w:eastAsia="Times New Roman" w:hAnsi="Times New Roman" w:cs="Times New Roman"/>
          <w:bCs/>
          <w:lang w:eastAsia="pl-PL"/>
        </w:rPr>
        <w:t>cego</w:t>
      </w:r>
      <w:r w:rsidRPr="003B11F2">
        <w:rPr>
          <w:rFonts w:ascii="Times New Roman" w:eastAsia="Times New Roman" w:hAnsi="Times New Roman" w:cs="Times New Roman"/>
          <w:lang w:eastAsia="pl-PL"/>
        </w:rPr>
        <w:t>. W takim przypadku W</w:t>
      </w:r>
      <w:r w:rsidRPr="003B11F2">
        <w:rPr>
          <w:rFonts w:ascii="Times New Roman" w:eastAsia="Times New Roman" w:hAnsi="Times New Roman" w:cs="Times New Roman"/>
          <w:bCs/>
          <w:lang w:eastAsia="pl-PL"/>
        </w:rPr>
        <w:t xml:space="preserve">ykonawca </w:t>
      </w:r>
      <w:r w:rsidRPr="003B11F2">
        <w:rPr>
          <w:rFonts w:ascii="Times New Roman" w:eastAsia="Times New Roman" w:hAnsi="Times New Roman" w:cs="Times New Roman"/>
          <w:lang w:eastAsia="pl-PL"/>
        </w:rPr>
        <w:t>składa do Z</w:t>
      </w:r>
      <w:r w:rsidRPr="003B11F2">
        <w:rPr>
          <w:rFonts w:ascii="Times New Roman" w:eastAsia="Times New Roman" w:hAnsi="Times New Roman" w:cs="Times New Roman"/>
          <w:bCs/>
          <w:lang w:eastAsia="pl-PL"/>
        </w:rPr>
        <w:t>amawiaj</w:t>
      </w:r>
      <w:r w:rsidRPr="003B11F2">
        <w:rPr>
          <w:rFonts w:ascii="Times New Roman" w:eastAsia="Times New Roman" w:hAnsi="Times New Roman" w:cs="Times New Roman"/>
          <w:lang w:eastAsia="pl-PL"/>
        </w:rPr>
        <w:t>ą</w:t>
      </w:r>
      <w:r w:rsidRPr="003B11F2">
        <w:rPr>
          <w:rFonts w:ascii="Times New Roman" w:eastAsia="Times New Roman" w:hAnsi="Times New Roman" w:cs="Times New Roman"/>
          <w:bCs/>
          <w:lang w:eastAsia="pl-PL"/>
        </w:rPr>
        <w:t xml:space="preserve">cego </w:t>
      </w:r>
      <w:r w:rsidRPr="003B11F2">
        <w:rPr>
          <w:rFonts w:ascii="Times New Roman" w:eastAsia="Times New Roman" w:hAnsi="Times New Roman" w:cs="Times New Roman"/>
          <w:lang w:eastAsia="pl-PL"/>
        </w:rPr>
        <w:t>pisemny wniosek wraz z uzasadnieniem w celu jego akceptacji. Cena produktu równoważnego nie może być wyższa niż cena zawarta w załą</w:t>
      </w:r>
      <w:r>
        <w:rPr>
          <w:rFonts w:ascii="Times New Roman" w:eastAsia="Times New Roman" w:hAnsi="Times New Roman" w:cs="Times New Roman"/>
          <w:lang w:eastAsia="pl-PL"/>
        </w:rPr>
        <w:t>czniku nr 1 do niniejszej umowy.</w:t>
      </w:r>
    </w:p>
    <w:p w:rsidR="003B11F2" w:rsidRPr="003B11F2" w:rsidRDefault="003B11F2" w:rsidP="00C95F5A">
      <w:pPr>
        <w:numPr>
          <w:ilvl w:val="0"/>
          <w:numId w:val="121"/>
        </w:numPr>
        <w:suppressAutoHyphens/>
        <w:spacing w:after="0" w:line="240" w:lineRule="auto"/>
        <w:ind w:left="284" w:hanging="284"/>
        <w:rPr>
          <w:rFonts w:ascii="Times New Roman" w:eastAsia="Times New Roman" w:hAnsi="Times New Roman" w:cs="Times New Roman"/>
          <w:bCs/>
          <w:lang w:eastAsia="ar-SA"/>
        </w:rPr>
      </w:pPr>
      <w:r w:rsidRPr="003B11F2">
        <w:rPr>
          <w:rFonts w:ascii="Times New Roman" w:eastAsia="Times New Roman" w:hAnsi="Times New Roman" w:cs="Times New Roman"/>
          <w:bCs/>
          <w:lang w:eastAsia="ar-SA"/>
        </w:rPr>
        <w:t>Zmiany, o których mowa powyżej wymagają formy pisemnej, w postaci aneksu.</w:t>
      </w:r>
    </w:p>
    <w:p w:rsidR="003B11F2" w:rsidRPr="003B11F2" w:rsidRDefault="003B11F2" w:rsidP="003B11F2">
      <w:pPr>
        <w:tabs>
          <w:tab w:val="left" w:pos="0"/>
        </w:tabs>
        <w:suppressAutoHyphens/>
        <w:spacing w:after="0" w:line="240" w:lineRule="auto"/>
        <w:jc w:val="center"/>
        <w:rPr>
          <w:rFonts w:ascii="Times New Roman" w:eastAsia="Times New Roman" w:hAnsi="Times New Roman" w:cs="Times New Roman"/>
          <w:b/>
          <w:bCs/>
          <w:sz w:val="12"/>
          <w:szCs w:val="12"/>
          <w:lang w:eastAsia="ar-SA"/>
        </w:rPr>
      </w:pPr>
    </w:p>
    <w:p w:rsidR="00E64E4B" w:rsidRDefault="00E64E4B" w:rsidP="003B11F2">
      <w:pPr>
        <w:tabs>
          <w:tab w:val="left" w:pos="0"/>
        </w:tabs>
        <w:suppressAutoHyphens/>
        <w:spacing w:after="0" w:line="240" w:lineRule="auto"/>
        <w:jc w:val="center"/>
        <w:rPr>
          <w:rFonts w:ascii="Times New Roman" w:eastAsia="Times New Roman" w:hAnsi="Times New Roman" w:cs="Times New Roman"/>
          <w:b/>
          <w:bCs/>
          <w:lang w:eastAsia="ar-SA"/>
        </w:rPr>
      </w:pPr>
    </w:p>
    <w:p w:rsidR="003B11F2" w:rsidRPr="003B11F2" w:rsidRDefault="003B11F2" w:rsidP="003B11F2">
      <w:pPr>
        <w:tabs>
          <w:tab w:val="left" w:pos="0"/>
        </w:tabs>
        <w:suppressAutoHyphens/>
        <w:spacing w:after="0" w:line="240" w:lineRule="auto"/>
        <w:jc w:val="center"/>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lastRenderedPageBreak/>
        <w:t>§ 10</w:t>
      </w:r>
    </w:p>
    <w:p w:rsidR="003B11F2" w:rsidRPr="003B11F2" w:rsidRDefault="003B11F2" w:rsidP="00C95F5A">
      <w:pPr>
        <w:numPr>
          <w:ilvl w:val="1"/>
          <w:numId w:val="118"/>
        </w:numPr>
        <w:tabs>
          <w:tab w:val="num" w:pos="284"/>
        </w:tabs>
        <w:spacing w:after="0" w:line="240" w:lineRule="auto"/>
        <w:ind w:left="284" w:hanging="367"/>
        <w:jc w:val="both"/>
        <w:rPr>
          <w:rFonts w:ascii="Times New Roman" w:eastAsia="Calibri" w:hAnsi="Times New Roman" w:cs="Times New Roman"/>
        </w:rPr>
      </w:pPr>
      <w:r w:rsidRPr="003B11F2">
        <w:rPr>
          <w:rFonts w:ascii="Times New Roman" w:eastAsia="Calibri" w:hAnsi="Times New Roman" w:cs="Times New Roman"/>
          <w:color w:val="000000"/>
        </w:rPr>
        <w:t>Na potrzeby realizacji Umowy Zamawiający udostępnia Wykonawcy dane osób wyznaczonych jako odpowiedzialne za nadzór na realizacją przedmiotu umowy w zakresie: imienia i nazwiska, jednostki organizacyjnej Policji, adresu e-mail, numerów telefonów służbowych), w odniesieniu do których jest administratorem w rozumieniu art. 4 pkt. 7 rozporządzenia Parlamentu Europejskiego i Rady (UE) 2016/679 z dnia 27 kwietnia 2016 roku</w:t>
      </w:r>
      <w:r w:rsidRPr="003B11F2">
        <w:rPr>
          <w:rFonts w:ascii="Times New Roman" w:eastAsia="Calibri" w:hAnsi="Times New Roman" w:cs="Times New Roman"/>
          <w:i/>
          <w:iCs/>
          <w:color w:val="000000"/>
        </w:rPr>
        <w:t xml:space="preserve"> </w:t>
      </w:r>
      <w:r w:rsidRPr="003B11F2">
        <w:rPr>
          <w:rFonts w:ascii="Times New Roman" w:eastAsia="Calibri" w:hAnsi="Times New Roman" w:cs="Times New Roman"/>
          <w:color w:val="000000"/>
        </w:rPr>
        <w:t>w sprawie ochrony osób fizycznych w związku z  przetwarzaniem danych osobowych i w sprawie swobodnego przepływu takich danych oraz uchylenia dyrektywy 95/46/WE.</w:t>
      </w:r>
    </w:p>
    <w:p w:rsidR="003B11F2" w:rsidRPr="003B11F2" w:rsidRDefault="003B11F2" w:rsidP="00C95F5A">
      <w:pPr>
        <w:numPr>
          <w:ilvl w:val="1"/>
          <w:numId w:val="118"/>
        </w:numPr>
        <w:tabs>
          <w:tab w:val="num" w:pos="284"/>
        </w:tabs>
        <w:spacing w:after="0" w:line="240" w:lineRule="auto"/>
        <w:ind w:left="284" w:hanging="367"/>
        <w:jc w:val="both"/>
        <w:rPr>
          <w:rFonts w:ascii="Times New Roman" w:eastAsia="Calibri" w:hAnsi="Times New Roman" w:cs="Times New Roman"/>
        </w:rPr>
      </w:pPr>
      <w:r w:rsidRPr="003B11F2">
        <w:rPr>
          <w:rFonts w:ascii="Times New Roman" w:eastAsia="Calibri" w:hAnsi="Times New Roman" w:cs="Times New Roman"/>
          <w:color w:val="000000"/>
        </w:rPr>
        <w:t>Wykonawca oświadcza, że będzie przetwarzał udostępnione mu przez Zamawiającego dane osobowe, na podstawie art. 6 ust. 1 lit. f RODO, w celu umożliwienia prawidłowej realizacji umowy między stronami, w tym komunikacji z osobami wyznaczonymi do kontaktów  w zakresie realizacji Umowy.</w:t>
      </w:r>
    </w:p>
    <w:p w:rsidR="003B11F2" w:rsidRPr="003B11F2" w:rsidRDefault="003B11F2" w:rsidP="00C95F5A">
      <w:pPr>
        <w:numPr>
          <w:ilvl w:val="1"/>
          <w:numId w:val="118"/>
        </w:numPr>
        <w:tabs>
          <w:tab w:val="num" w:pos="284"/>
        </w:tabs>
        <w:spacing w:after="0" w:line="240" w:lineRule="auto"/>
        <w:ind w:left="284" w:hanging="367"/>
        <w:jc w:val="both"/>
        <w:rPr>
          <w:rFonts w:ascii="Times New Roman" w:eastAsia="Calibri" w:hAnsi="Times New Roman" w:cs="Times New Roman"/>
        </w:rPr>
      </w:pPr>
      <w:r w:rsidRPr="003B11F2">
        <w:rPr>
          <w:rFonts w:ascii="Times New Roman" w:eastAsia="Calibri" w:hAnsi="Times New Roman" w:cs="Times New Roman"/>
          <w:color w:val="000000"/>
        </w:rPr>
        <w:t>Wykonawca zobowiązuje się do</w:t>
      </w:r>
      <w:r w:rsidRPr="003B11F2">
        <w:rPr>
          <w:rFonts w:ascii="Times New Roman" w:eastAsia="Calibri" w:hAnsi="Times New Roman" w:cs="Times New Roman"/>
          <w:i/>
          <w:iCs/>
          <w:color w:val="000000"/>
        </w:rPr>
        <w:t xml:space="preserve"> </w:t>
      </w:r>
      <w:r w:rsidRPr="003B11F2">
        <w:rPr>
          <w:rFonts w:ascii="Times New Roman" w:eastAsia="Calibri" w:hAnsi="Times New Roman" w:cs="Times New Roman"/>
          <w:color w:val="000000"/>
        </w:rPr>
        <w:t xml:space="preserve">przetwarzania udostępnionych mu danych osobowych </w:t>
      </w:r>
      <w:r w:rsidRPr="003B11F2">
        <w:rPr>
          <w:rFonts w:ascii="Times New Roman" w:eastAsia="Calibri" w:hAnsi="Times New Roman" w:cs="Times New Roman"/>
          <w:color w:val="000000"/>
        </w:rPr>
        <w:br/>
        <w:t>z zachowaniem przepisów ogólnego rozporządzenia o ochronie danych osobowych RODO, ustawy z dnia 10 maja 2018 roku o ochronie danych osobowych oraz zasad określonych w niniejszej Umowie.</w:t>
      </w:r>
    </w:p>
    <w:p w:rsidR="003B11F2" w:rsidRPr="003B11F2" w:rsidRDefault="003B11F2" w:rsidP="00C95F5A">
      <w:pPr>
        <w:numPr>
          <w:ilvl w:val="1"/>
          <w:numId w:val="118"/>
        </w:numPr>
        <w:tabs>
          <w:tab w:val="num" w:pos="284"/>
        </w:tabs>
        <w:spacing w:after="0" w:line="240" w:lineRule="auto"/>
        <w:ind w:left="284" w:hanging="367"/>
        <w:jc w:val="both"/>
        <w:rPr>
          <w:rFonts w:ascii="Times New Roman" w:eastAsia="Calibri" w:hAnsi="Times New Roman" w:cs="Times New Roman"/>
        </w:rPr>
      </w:pPr>
      <w:r w:rsidRPr="003B11F2">
        <w:rPr>
          <w:rFonts w:ascii="Times New Roman" w:eastAsia="Calibri" w:hAnsi="Times New Roman" w:cs="Times New Roman"/>
          <w:color w:val="000000"/>
        </w:rPr>
        <w:t xml:space="preserve">Wykonawca jest zobowiązany do posiadania wdrożonych odpowiednich środków technicznych </w:t>
      </w:r>
      <w:r w:rsidRPr="003B11F2">
        <w:rPr>
          <w:rFonts w:ascii="Times New Roman" w:eastAsia="Calibri" w:hAnsi="Times New Roman" w:cs="Times New Roman"/>
          <w:color w:val="000000"/>
        </w:rPr>
        <w:br/>
        <w:t>i organizacyjnych, zapewniających odpowiedni stopień bezpieczeństwa przetwarzanych danych osobowych, zgodnie z wymogami RODO, tak by chronić prawa osób, których dane dotyczą.</w:t>
      </w:r>
    </w:p>
    <w:p w:rsidR="003B11F2" w:rsidRPr="003B11F2" w:rsidRDefault="003B11F2" w:rsidP="00C95F5A">
      <w:pPr>
        <w:numPr>
          <w:ilvl w:val="1"/>
          <w:numId w:val="118"/>
        </w:numPr>
        <w:tabs>
          <w:tab w:val="num" w:pos="284"/>
        </w:tabs>
        <w:spacing w:after="0" w:line="240" w:lineRule="auto"/>
        <w:ind w:left="284" w:hanging="367"/>
        <w:jc w:val="both"/>
        <w:rPr>
          <w:rFonts w:ascii="Times New Roman" w:eastAsia="Calibri" w:hAnsi="Times New Roman" w:cs="Times New Roman"/>
        </w:rPr>
      </w:pPr>
      <w:r w:rsidRPr="003B11F2">
        <w:rPr>
          <w:rFonts w:ascii="Times New Roman" w:eastAsia="Calibri" w:hAnsi="Times New Roman" w:cs="Times New Roman"/>
          <w:color w:val="000000"/>
        </w:rPr>
        <w:t>Wykonawca jako odrębny administrator od chwili udostępnienia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 mu danych osobowych niezgodnie z zawartą Umową oraz przepisami o ochronie danych osobowych.</w:t>
      </w:r>
    </w:p>
    <w:p w:rsidR="003B11F2" w:rsidRPr="003B11F2" w:rsidRDefault="003B11F2" w:rsidP="003B11F2">
      <w:pPr>
        <w:spacing w:after="0"/>
        <w:ind w:left="284"/>
        <w:jc w:val="both"/>
        <w:rPr>
          <w:rFonts w:ascii="Times New Roman" w:eastAsia="Calibri" w:hAnsi="Times New Roman" w:cs="Times New Roman"/>
          <w:sz w:val="12"/>
          <w:szCs w:val="12"/>
        </w:rPr>
      </w:pPr>
    </w:p>
    <w:p w:rsidR="003B11F2" w:rsidRPr="003B11F2" w:rsidRDefault="003B11F2" w:rsidP="003B11F2">
      <w:pPr>
        <w:tabs>
          <w:tab w:val="left" w:pos="0"/>
        </w:tabs>
        <w:suppressAutoHyphens/>
        <w:spacing w:after="0" w:line="240" w:lineRule="auto"/>
        <w:jc w:val="center"/>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11</w:t>
      </w:r>
    </w:p>
    <w:p w:rsidR="003B11F2" w:rsidRPr="003B11F2" w:rsidRDefault="003B11F2" w:rsidP="003B11F2">
      <w:pPr>
        <w:tabs>
          <w:tab w:val="left" w:pos="0"/>
        </w:tabs>
        <w:suppressAutoHyphens/>
        <w:spacing w:after="0" w:line="240" w:lineRule="auto"/>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Wszelkie zmiany umowy wymagają  zgody obu stron i następują w formie pisemnej pod rygorem nieważności.</w:t>
      </w:r>
    </w:p>
    <w:p w:rsidR="003B11F2" w:rsidRPr="003B11F2" w:rsidRDefault="003B11F2" w:rsidP="003B11F2">
      <w:pPr>
        <w:tabs>
          <w:tab w:val="left" w:pos="0"/>
        </w:tabs>
        <w:suppressAutoHyphens/>
        <w:spacing w:after="0" w:line="240" w:lineRule="auto"/>
        <w:jc w:val="both"/>
        <w:rPr>
          <w:rFonts w:ascii="Times New Roman" w:eastAsia="Times New Roman" w:hAnsi="Times New Roman" w:cs="Times New Roman"/>
          <w:sz w:val="12"/>
          <w:szCs w:val="12"/>
          <w:lang w:eastAsia="ar-SA"/>
        </w:rPr>
      </w:pPr>
    </w:p>
    <w:p w:rsidR="003B11F2" w:rsidRPr="003B11F2" w:rsidRDefault="003B11F2" w:rsidP="003B11F2">
      <w:pPr>
        <w:tabs>
          <w:tab w:val="left" w:pos="0"/>
        </w:tabs>
        <w:suppressAutoHyphens/>
        <w:spacing w:after="0" w:line="240" w:lineRule="auto"/>
        <w:jc w:val="center"/>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12</w:t>
      </w:r>
    </w:p>
    <w:p w:rsidR="003B11F2" w:rsidRPr="003B11F2" w:rsidRDefault="003B11F2" w:rsidP="00C95F5A">
      <w:pPr>
        <w:numPr>
          <w:ilvl w:val="0"/>
          <w:numId w:val="112"/>
        </w:numPr>
        <w:tabs>
          <w:tab w:val="num" w:pos="284"/>
        </w:tabs>
        <w:suppressAutoHyphens/>
        <w:spacing w:after="0" w:line="240" w:lineRule="auto"/>
        <w:ind w:left="284" w:hanging="264"/>
        <w:jc w:val="both"/>
        <w:rPr>
          <w:rFonts w:ascii="Times New Roman" w:eastAsia="Times New Roman" w:hAnsi="Times New Roman" w:cs="Times New Roman"/>
          <w:bCs/>
          <w:lang w:eastAsia="ar-SA"/>
        </w:rPr>
      </w:pPr>
      <w:r w:rsidRPr="003B11F2">
        <w:rPr>
          <w:rFonts w:ascii="Times New Roman" w:eastAsia="Times New Roman" w:hAnsi="Times New Roman" w:cs="Times New Roman"/>
          <w:lang w:eastAsia="ar-SA"/>
        </w:rPr>
        <w:t>W sprawach nieuregulowanych w niniejszej umowie mają zastosowanie przepisy ustawy Prawo zamówień  publicznych oraz Kodeksu cywilnego.</w:t>
      </w:r>
    </w:p>
    <w:p w:rsidR="003B11F2" w:rsidRPr="003B11F2" w:rsidRDefault="003B11F2" w:rsidP="00C95F5A">
      <w:pPr>
        <w:numPr>
          <w:ilvl w:val="0"/>
          <w:numId w:val="112"/>
        </w:numPr>
        <w:tabs>
          <w:tab w:val="num" w:pos="284"/>
          <w:tab w:val="num" w:pos="360"/>
        </w:tabs>
        <w:suppressAutoHyphens/>
        <w:spacing w:after="0" w:line="240" w:lineRule="auto"/>
        <w:ind w:left="284" w:hanging="264"/>
        <w:jc w:val="both"/>
        <w:rPr>
          <w:rFonts w:ascii="Times New Roman" w:eastAsia="Times New Roman" w:hAnsi="Times New Roman" w:cs="Times New Roman"/>
          <w:bCs/>
          <w:lang w:eastAsia="ar-SA"/>
        </w:rPr>
      </w:pPr>
      <w:r w:rsidRPr="003B11F2">
        <w:rPr>
          <w:rFonts w:ascii="Times New Roman" w:eastAsia="Times New Roman" w:hAnsi="Times New Roman" w:cs="Times New Roman"/>
          <w:lang w:eastAsia="ar-SA"/>
        </w:rPr>
        <w:t>Spory wynikłe na tle wykonania niniejszej umowy podlegają rozpatrzeniu:</w:t>
      </w:r>
    </w:p>
    <w:p w:rsidR="003B11F2" w:rsidRPr="003B11F2" w:rsidRDefault="003B11F2" w:rsidP="00C95F5A">
      <w:pPr>
        <w:numPr>
          <w:ilvl w:val="0"/>
          <w:numId w:val="113"/>
        </w:numPr>
        <w:suppressAutoHyphens/>
        <w:spacing w:after="0" w:line="240" w:lineRule="auto"/>
        <w:ind w:left="567" w:hanging="283"/>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w trybie uzgodnień przedstawicieli obu stron,</w:t>
      </w:r>
    </w:p>
    <w:p w:rsidR="003B11F2" w:rsidRPr="003B11F2" w:rsidRDefault="003B11F2" w:rsidP="00C95F5A">
      <w:pPr>
        <w:numPr>
          <w:ilvl w:val="0"/>
          <w:numId w:val="113"/>
        </w:numPr>
        <w:suppressAutoHyphens/>
        <w:spacing w:after="0" w:line="240" w:lineRule="auto"/>
        <w:ind w:left="567" w:hanging="283"/>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przez sąd powszechny właściwy dla  siedziby Z</w:t>
      </w:r>
      <w:r w:rsidRPr="003B11F2">
        <w:rPr>
          <w:rFonts w:ascii="Times New Roman" w:eastAsia="Times New Roman" w:hAnsi="Times New Roman" w:cs="Times New Roman"/>
          <w:bCs/>
          <w:lang w:eastAsia="ar-SA"/>
        </w:rPr>
        <w:t>amawiającego.</w:t>
      </w:r>
    </w:p>
    <w:p w:rsidR="003B11F2" w:rsidRPr="003B11F2" w:rsidRDefault="003B11F2" w:rsidP="003B11F2">
      <w:pPr>
        <w:tabs>
          <w:tab w:val="left" w:pos="0"/>
        </w:tabs>
        <w:suppressAutoHyphens/>
        <w:spacing w:before="120" w:after="0" w:line="240" w:lineRule="auto"/>
        <w:jc w:val="center"/>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13</w:t>
      </w:r>
    </w:p>
    <w:p w:rsidR="003B11F2" w:rsidRPr="003B11F2" w:rsidRDefault="003B11F2" w:rsidP="003B11F2">
      <w:pPr>
        <w:tabs>
          <w:tab w:val="left" w:pos="0"/>
        </w:tabs>
        <w:suppressAutoHyphens/>
        <w:spacing w:after="0" w:line="240" w:lineRule="auto"/>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 xml:space="preserve">Wykonawca będzie realizować przedmiot umowy w terminie </w:t>
      </w:r>
      <w:r w:rsidRPr="003B11F2">
        <w:rPr>
          <w:rFonts w:ascii="Times New Roman" w:eastAsia="Times New Roman" w:hAnsi="Times New Roman" w:cs="Times New Roman"/>
          <w:b/>
          <w:lang w:eastAsia="ar-SA"/>
        </w:rPr>
        <w:t>6 miesięcy</w:t>
      </w:r>
      <w:r w:rsidRPr="003B11F2">
        <w:rPr>
          <w:rFonts w:ascii="Times New Roman" w:eastAsia="Times New Roman" w:hAnsi="Times New Roman" w:cs="Times New Roman"/>
          <w:lang w:eastAsia="ar-SA"/>
        </w:rPr>
        <w:t xml:space="preserve"> od dnia jej zawarcia. </w:t>
      </w:r>
    </w:p>
    <w:p w:rsidR="003B11F2" w:rsidRPr="003B11F2" w:rsidRDefault="003B11F2" w:rsidP="003B11F2">
      <w:pPr>
        <w:tabs>
          <w:tab w:val="left" w:pos="0"/>
        </w:tabs>
        <w:suppressAutoHyphens/>
        <w:spacing w:before="120" w:after="0" w:line="240" w:lineRule="auto"/>
        <w:jc w:val="center"/>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14</w:t>
      </w:r>
    </w:p>
    <w:p w:rsidR="003B11F2" w:rsidRPr="003B11F2" w:rsidRDefault="003B11F2" w:rsidP="003B11F2">
      <w:pPr>
        <w:tabs>
          <w:tab w:val="left" w:pos="0"/>
        </w:tabs>
        <w:suppressAutoHyphens/>
        <w:spacing w:after="0" w:line="240" w:lineRule="auto"/>
        <w:jc w:val="both"/>
        <w:rPr>
          <w:rFonts w:ascii="Times New Roman" w:eastAsia="Times New Roman" w:hAnsi="Times New Roman" w:cs="Times New Roman"/>
          <w:lang w:eastAsia="ar-SA"/>
        </w:rPr>
      </w:pPr>
      <w:r w:rsidRPr="003B11F2">
        <w:rPr>
          <w:rFonts w:ascii="Times New Roman" w:eastAsia="Times New Roman" w:hAnsi="Times New Roman" w:cs="Times New Roman"/>
          <w:lang w:eastAsia="ar-SA"/>
        </w:rPr>
        <w:t>Umowę sporządzono w trzech jednobrzmiących egzemplarzach: jeden egzemplarz W</w:t>
      </w:r>
      <w:r w:rsidRPr="003B11F2">
        <w:rPr>
          <w:rFonts w:ascii="Times New Roman" w:eastAsia="Times New Roman" w:hAnsi="Times New Roman" w:cs="Times New Roman"/>
          <w:bCs/>
          <w:lang w:eastAsia="ar-SA"/>
        </w:rPr>
        <w:t>ykonawcy</w:t>
      </w:r>
      <w:r w:rsidRPr="003B11F2">
        <w:rPr>
          <w:rFonts w:ascii="Times New Roman" w:eastAsia="Times New Roman" w:hAnsi="Times New Roman" w:cs="Times New Roman"/>
          <w:lang w:eastAsia="ar-SA"/>
        </w:rPr>
        <w:t xml:space="preserve">, </w:t>
      </w:r>
      <w:r w:rsidRPr="003B11F2">
        <w:rPr>
          <w:rFonts w:ascii="Times New Roman" w:eastAsia="Times New Roman" w:hAnsi="Times New Roman" w:cs="Times New Roman"/>
          <w:lang w:eastAsia="ar-SA"/>
        </w:rPr>
        <w:br/>
        <w:t>dwa egzemplarze Z</w:t>
      </w:r>
      <w:r w:rsidRPr="003B11F2">
        <w:rPr>
          <w:rFonts w:ascii="Times New Roman" w:eastAsia="Times New Roman" w:hAnsi="Times New Roman" w:cs="Times New Roman"/>
          <w:bCs/>
          <w:lang w:eastAsia="ar-SA"/>
        </w:rPr>
        <w:t>amawiającego</w:t>
      </w:r>
      <w:r w:rsidRPr="003B11F2">
        <w:rPr>
          <w:rFonts w:ascii="Times New Roman" w:eastAsia="Times New Roman" w:hAnsi="Times New Roman" w:cs="Times New Roman"/>
          <w:lang w:eastAsia="ar-SA"/>
        </w:rPr>
        <w:t>.</w:t>
      </w:r>
    </w:p>
    <w:p w:rsidR="003B11F2" w:rsidRPr="003B11F2" w:rsidRDefault="003B11F2" w:rsidP="003B11F2">
      <w:pPr>
        <w:tabs>
          <w:tab w:val="left" w:pos="0"/>
        </w:tabs>
        <w:suppressAutoHyphens/>
        <w:spacing w:after="0" w:line="240" w:lineRule="auto"/>
        <w:rPr>
          <w:rFonts w:ascii="Times New Roman" w:eastAsia="Times New Roman" w:hAnsi="Times New Roman" w:cs="Times New Roman"/>
          <w:bCs/>
          <w:lang w:eastAsia="ar-SA"/>
        </w:rPr>
      </w:pPr>
    </w:p>
    <w:p w:rsidR="003B11F2" w:rsidRPr="003B11F2" w:rsidRDefault="003B11F2" w:rsidP="003B11F2">
      <w:pPr>
        <w:tabs>
          <w:tab w:val="left" w:pos="0"/>
        </w:tabs>
        <w:suppressAutoHyphens/>
        <w:spacing w:after="0" w:line="240" w:lineRule="auto"/>
        <w:rPr>
          <w:rFonts w:ascii="Times New Roman" w:eastAsia="Times New Roman" w:hAnsi="Times New Roman" w:cs="Times New Roman"/>
          <w:bCs/>
          <w:lang w:eastAsia="ar-SA"/>
        </w:rPr>
      </w:pPr>
    </w:p>
    <w:p w:rsidR="003B11F2" w:rsidRPr="003B11F2" w:rsidRDefault="003B11F2" w:rsidP="003B11F2">
      <w:pPr>
        <w:tabs>
          <w:tab w:val="left" w:pos="0"/>
        </w:tabs>
        <w:suppressAutoHyphens/>
        <w:spacing w:after="0" w:line="240" w:lineRule="auto"/>
        <w:rPr>
          <w:rFonts w:ascii="Times New Roman" w:eastAsia="Times New Roman" w:hAnsi="Times New Roman" w:cs="Times New Roman"/>
          <w:bCs/>
          <w:lang w:eastAsia="ar-SA"/>
        </w:rPr>
      </w:pPr>
      <w:r w:rsidRPr="003B11F2">
        <w:rPr>
          <w:rFonts w:ascii="Times New Roman" w:eastAsia="Times New Roman" w:hAnsi="Times New Roman" w:cs="Times New Roman"/>
          <w:bCs/>
          <w:lang w:eastAsia="ar-SA"/>
        </w:rPr>
        <w:t>Integralną część umowy stanowi:</w:t>
      </w:r>
    </w:p>
    <w:p w:rsidR="003B11F2" w:rsidRPr="003B11F2" w:rsidRDefault="003B11F2" w:rsidP="003B11F2">
      <w:pPr>
        <w:tabs>
          <w:tab w:val="left" w:pos="0"/>
        </w:tabs>
        <w:suppressAutoHyphens/>
        <w:spacing w:after="0" w:line="240" w:lineRule="auto"/>
        <w:rPr>
          <w:rFonts w:ascii="Times New Roman" w:eastAsia="Times New Roman" w:hAnsi="Times New Roman" w:cs="Times New Roman"/>
          <w:bCs/>
          <w:lang w:eastAsia="ar-SA"/>
        </w:rPr>
      </w:pPr>
      <w:r w:rsidRPr="003B11F2">
        <w:rPr>
          <w:rFonts w:ascii="Times New Roman" w:eastAsia="Times New Roman" w:hAnsi="Times New Roman" w:cs="Times New Roman"/>
          <w:bCs/>
          <w:lang w:eastAsia="ar-SA"/>
        </w:rPr>
        <w:t>- Załącznik nr 1 – formularz ofertowy</w:t>
      </w:r>
    </w:p>
    <w:p w:rsidR="003B11F2" w:rsidRPr="003B11F2" w:rsidRDefault="003B11F2" w:rsidP="003B11F2">
      <w:pPr>
        <w:tabs>
          <w:tab w:val="left" w:pos="0"/>
        </w:tabs>
        <w:spacing w:after="0"/>
        <w:rPr>
          <w:rFonts w:ascii="Times New Roman" w:eastAsia="Calibri" w:hAnsi="Times New Roman" w:cs="Times New Roman"/>
          <w:bCs/>
        </w:rPr>
      </w:pPr>
      <w:r w:rsidRPr="003B11F2">
        <w:rPr>
          <w:rFonts w:ascii="Times New Roman" w:eastAsia="Calibri" w:hAnsi="Times New Roman" w:cs="Times New Roman"/>
          <w:color w:val="000000"/>
          <w:lang w:eastAsia="pl-PL"/>
        </w:rPr>
        <w:t>- Załącznik nr 2 – Zakres Informacji przekazywanych przez Zamawiającego</w:t>
      </w:r>
    </w:p>
    <w:p w:rsidR="003B11F2" w:rsidRPr="003B11F2" w:rsidRDefault="003B11F2" w:rsidP="003B11F2">
      <w:pPr>
        <w:tabs>
          <w:tab w:val="left" w:pos="0"/>
        </w:tabs>
        <w:suppressAutoHyphens/>
        <w:spacing w:after="0" w:line="240" w:lineRule="auto"/>
        <w:rPr>
          <w:rFonts w:ascii="Times New Roman" w:eastAsia="Times New Roman" w:hAnsi="Times New Roman" w:cs="Times New Roman"/>
          <w:b/>
          <w:bCs/>
          <w:lang w:eastAsia="ar-SA"/>
        </w:rPr>
      </w:pPr>
    </w:p>
    <w:p w:rsidR="003B11F2" w:rsidRPr="003B11F2" w:rsidRDefault="003B11F2" w:rsidP="003B11F2">
      <w:pPr>
        <w:tabs>
          <w:tab w:val="left" w:pos="0"/>
        </w:tabs>
        <w:suppressAutoHyphens/>
        <w:spacing w:after="0" w:line="240" w:lineRule="auto"/>
        <w:rPr>
          <w:rFonts w:ascii="Times New Roman" w:eastAsia="Times New Roman" w:hAnsi="Times New Roman" w:cs="Times New Roman"/>
          <w:b/>
          <w:bCs/>
          <w:lang w:eastAsia="ar-SA"/>
        </w:rPr>
      </w:pPr>
    </w:p>
    <w:p w:rsidR="003B11F2" w:rsidRPr="003B11F2" w:rsidRDefault="003B11F2" w:rsidP="003B11F2">
      <w:pPr>
        <w:tabs>
          <w:tab w:val="left" w:pos="0"/>
        </w:tabs>
        <w:suppressAutoHyphens/>
        <w:spacing w:after="0" w:line="240" w:lineRule="auto"/>
        <w:rPr>
          <w:rFonts w:ascii="Times New Roman" w:eastAsia="Times New Roman" w:hAnsi="Times New Roman" w:cs="Times New Roman"/>
          <w:b/>
          <w:bCs/>
          <w:lang w:eastAsia="ar-SA"/>
        </w:rPr>
      </w:pPr>
    </w:p>
    <w:p w:rsidR="003B11F2" w:rsidRPr="003B11F2" w:rsidRDefault="003B11F2" w:rsidP="003B11F2">
      <w:pPr>
        <w:tabs>
          <w:tab w:val="left" w:pos="0"/>
        </w:tabs>
        <w:suppressAutoHyphens/>
        <w:spacing w:after="0" w:line="240" w:lineRule="auto"/>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xml:space="preserve">        WYKONAWCA </w:t>
      </w:r>
      <w:r w:rsidRPr="003B11F2">
        <w:rPr>
          <w:rFonts w:ascii="Times New Roman" w:eastAsia="Times New Roman" w:hAnsi="Times New Roman" w:cs="Times New Roman"/>
          <w:b/>
          <w:bCs/>
          <w:lang w:eastAsia="ar-SA"/>
        </w:rPr>
        <w:tab/>
      </w:r>
      <w:r w:rsidRPr="003B11F2">
        <w:rPr>
          <w:rFonts w:ascii="Times New Roman" w:eastAsia="Times New Roman" w:hAnsi="Times New Roman" w:cs="Times New Roman"/>
          <w:b/>
          <w:bCs/>
          <w:lang w:eastAsia="ar-SA"/>
        </w:rPr>
        <w:tab/>
      </w:r>
      <w:r w:rsidRPr="003B11F2">
        <w:rPr>
          <w:rFonts w:ascii="Times New Roman" w:eastAsia="Times New Roman" w:hAnsi="Times New Roman" w:cs="Times New Roman"/>
          <w:b/>
          <w:bCs/>
          <w:lang w:eastAsia="ar-SA"/>
        </w:rPr>
        <w:tab/>
      </w:r>
      <w:r w:rsidRPr="003B11F2">
        <w:rPr>
          <w:rFonts w:ascii="Times New Roman" w:eastAsia="Times New Roman" w:hAnsi="Times New Roman" w:cs="Times New Roman"/>
          <w:b/>
          <w:bCs/>
          <w:lang w:eastAsia="ar-SA"/>
        </w:rPr>
        <w:tab/>
      </w:r>
      <w:r w:rsidRPr="003B11F2">
        <w:rPr>
          <w:rFonts w:ascii="Times New Roman" w:eastAsia="Times New Roman" w:hAnsi="Times New Roman" w:cs="Times New Roman"/>
          <w:b/>
          <w:bCs/>
          <w:lang w:eastAsia="ar-SA"/>
        </w:rPr>
        <w:tab/>
      </w:r>
      <w:r w:rsidRPr="003B11F2">
        <w:rPr>
          <w:rFonts w:ascii="Times New Roman" w:eastAsia="Times New Roman" w:hAnsi="Times New Roman" w:cs="Times New Roman"/>
          <w:b/>
          <w:bCs/>
          <w:lang w:eastAsia="ar-SA"/>
        </w:rPr>
        <w:tab/>
        <w:t xml:space="preserve">                ZAMAWIAJĄCY    </w:t>
      </w:r>
    </w:p>
    <w:p w:rsidR="003B11F2" w:rsidRPr="003B11F2" w:rsidRDefault="003B11F2" w:rsidP="003B11F2">
      <w:pPr>
        <w:tabs>
          <w:tab w:val="left" w:pos="0"/>
        </w:tabs>
        <w:suppressAutoHyphens/>
        <w:spacing w:after="0" w:line="240" w:lineRule="auto"/>
        <w:rPr>
          <w:rFonts w:ascii="Times New Roman" w:eastAsia="Times New Roman" w:hAnsi="Times New Roman" w:cs="Times New Roman"/>
          <w:b/>
          <w:bCs/>
          <w:lang w:eastAsia="ar-SA"/>
        </w:rPr>
      </w:pPr>
    </w:p>
    <w:p w:rsidR="003B11F2" w:rsidRPr="003B11F2" w:rsidRDefault="003B11F2" w:rsidP="003B11F2">
      <w:pPr>
        <w:tabs>
          <w:tab w:val="left" w:pos="0"/>
        </w:tabs>
        <w:suppressAutoHyphens/>
        <w:spacing w:after="0" w:line="240" w:lineRule="auto"/>
        <w:rPr>
          <w:rFonts w:ascii="Times New Roman" w:eastAsia="Times New Roman" w:hAnsi="Times New Roman" w:cs="Times New Roman"/>
          <w:b/>
          <w:bCs/>
          <w:lang w:eastAsia="ar-SA"/>
        </w:rPr>
      </w:pPr>
    </w:p>
    <w:p w:rsidR="003B11F2" w:rsidRPr="003B11F2" w:rsidRDefault="003B11F2" w:rsidP="003B11F2">
      <w:pPr>
        <w:tabs>
          <w:tab w:val="left" w:pos="0"/>
        </w:tabs>
        <w:suppressAutoHyphens/>
        <w:spacing w:after="0" w:line="240" w:lineRule="auto"/>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xml:space="preserve">                                      </w:t>
      </w:r>
    </w:p>
    <w:p w:rsidR="003B11F2" w:rsidRPr="003B11F2" w:rsidRDefault="003B11F2" w:rsidP="003B11F2">
      <w:pPr>
        <w:tabs>
          <w:tab w:val="left" w:pos="0"/>
          <w:tab w:val="left" w:pos="1180"/>
        </w:tabs>
        <w:suppressAutoHyphens/>
        <w:spacing w:after="0" w:line="240" w:lineRule="auto"/>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xml:space="preserve">  _____________________                                                                     _______________________                                                                                               </w:t>
      </w:r>
    </w:p>
    <w:p w:rsidR="003B11F2" w:rsidRPr="003B11F2" w:rsidRDefault="003B11F2" w:rsidP="003B11F2">
      <w:pPr>
        <w:tabs>
          <w:tab w:val="left" w:pos="0"/>
        </w:tabs>
        <w:suppressAutoHyphens/>
        <w:spacing w:after="0" w:line="240" w:lineRule="auto"/>
        <w:rPr>
          <w:rFonts w:ascii="Times New Roman" w:eastAsia="Times New Roman" w:hAnsi="Times New Roman" w:cs="Times New Roman"/>
          <w:b/>
          <w:bCs/>
          <w:lang w:eastAsia="ar-SA"/>
        </w:rPr>
      </w:pPr>
      <w:r w:rsidRPr="003B11F2">
        <w:rPr>
          <w:rFonts w:ascii="Times New Roman" w:eastAsia="Times New Roman" w:hAnsi="Times New Roman" w:cs="Times New Roman"/>
          <w:b/>
          <w:bCs/>
          <w:lang w:eastAsia="ar-SA"/>
        </w:rPr>
        <w:t xml:space="preserve"> </w:t>
      </w:r>
    </w:p>
    <w:p w:rsidR="003B11F2" w:rsidRPr="003B11F2" w:rsidRDefault="003B11F2" w:rsidP="003B11F2">
      <w:pPr>
        <w:tabs>
          <w:tab w:val="left" w:pos="0"/>
        </w:tabs>
        <w:suppressAutoHyphens/>
        <w:spacing w:after="0" w:line="240" w:lineRule="auto"/>
        <w:rPr>
          <w:rFonts w:ascii="Times New Roman" w:eastAsia="Times New Roman" w:hAnsi="Times New Roman" w:cs="Times New Roman"/>
          <w:bCs/>
          <w:lang w:eastAsia="ar-SA"/>
        </w:rPr>
      </w:pPr>
    </w:p>
    <w:p w:rsidR="003B11F2" w:rsidRDefault="003B11F2" w:rsidP="003B11F2">
      <w:pPr>
        <w:suppressAutoHyphens/>
        <w:spacing w:after="0" w:line="240" w:lineRule="auto"/>
        <w:rPr>
          <w:rFonts w:ascii="Times New Roman" w:eastAsia="Times New Roman" w:hAnsi="Times New Roman" w:cs="Times New Roman"/>
          <w:bCs/>
          <w:lang w:eastAsia="ar-SA"/>
        </w:rPr>
      </w:pPr>
    </w:p>
    <w:p w:rsidR="00E64E4B" w:rsidRDefault="00E64E4B" w:rsidP="003B11F2">
      <w:pPr>
        <w:suppressAutoHyphens/>
        <w:spacing w:after="0" w:line="240" w:lineRule="auto"/>
        <w:rPr>
          <w:rFonts w:ascii="Times New Roman" w:eastAsia="Times New Roman" w:hAnsi="Times New Roman" w:cs="Times New Roman"/>
          <w:bCs/>
          <w:lang w:eastAsia="ar-SA"/>
        </w:rPr>
      </w:pPr>
    </w:p>
    <w:p w:rsidR="00E64E4B" w:rsidRDefault="00E64E4B" w:rsidP="003B11F2">
      <w:pPr>
        <w:suppressAutoHyphens/>
        <w:spacing w:after="0" w:line="240" w:lineRule="auto"/>
        <w:rPr>
          <w:rFonts w:ascii="Times New Roman" w:eastAsia="Times New Roman" w:hAnsi="Times New Roman" w:cs="Times New Roman"/>
          <w:bCs/>
          <w:lang w:eastAsia="ar-SA"/>
        </w:rPr>
      </w:pPr>
    </w:p>
    <w:p w:rsidR="00E64E4B" w:rsidRDefault="00E64E4B" w:rsidP="003B11F2">
      <w:pPr>
        <w:suppressAutoHyphens/>
        <w:spacing w:after="0" w:line="240" w:lineRule="auto"/>
        <w:rPr>
          <w:rFonts w:ascii="Times New Roman" w:eastAsia="Times New Roman" w:hAnsi="Times New Roman" w:cs="Times New Roman"/>
          <w:bCs/>
          <w:lang w:eastAsia="ar-SA"/>
        </w:rPr>
      </w:pPr>
    </w:p>
    <w:p w:rsidR="00E64E4B" w:rsidRDefault="00E64E4B" w:rsidP="003B11F2">
      <w:pPr>
        <w:suppressAutoHyphens/>
        <w:spacing w:after="0" w:line="240" w:lineRule="auto"/>
        <w:rPr>
          <w:rFonts w:ascii="Times New Roman" w:eastAsia="Times New Roman" w:hAnsi="Times New Roman" w:cs="Times New Roman"/>
          <w:bCs/>
          <w:lang w:eastAsia="ar-SA"/>
        </w:rPr>
      </w:pPr>
    </w:p>
    <w:p w:rsidR="003B11F2" w:rsidRPr="003B11F2" w:rsidRDefault="003B11F2" w:rsidP="003B11F2">
      <w:pPr>
        <w:suppressAutoHyphens/>
        <w:spacing w:after="0" w:line="240" w:lineRule="auto"/>
        <w:rPr>
          <w:rFonts w:ascii="Times New Roman" w:eastAsia="Times New Roman" w:hAnsi="Times New Roman" w:cs="Times New Roman"/>
          <w:lang w:eastAsia="ar-SA"/>
        </w:rPr>
      </w:pPr>
    </w:p>
    <w:p w:rsidR="003B11F2" w:rsidRPr="003B11F2" w:rsidRDefault="003B11F2" w:rsidP="003B11F2">
      <w:pPr>
        <w:spacing w:after="0" w:line="240" w:lineRule="auto"/>
        <w:jc w:val="right"/>
        <w:rPr>
          <w:rFonts w:ascii="Times New Roman" w:eastAsia="Calibri" w:hAnsi="Times New Roman" w:cs="Times New Roman"/>
          <w:color w:val="000000"/>
        </w:rPr>
      </w:pPr>
      <w:r w:rsidRPr="003B11F2">
        <w:rPr>
          <w:rFonts w:ascii="Times New Roman" w:eastAsia="Calibri" w:hAnsi="Times New Roman" w:cs="Times New Roman"/>
          <w:color w:val="000000"/>
        </w:rPr>
        <w:t>Załącznik nr 2 do umowy</w:t>
      </w:r>
    </w:p>
    <w:p w:rsidR="003B11F2" w:rsidRPr="003B11F2" w:rsidRDefault="003B11F2" w:rsidP="003B11F2">
      <w:pPr>
        <w:spacing w:after="0" w:line="240" w:lineRule="auto"/>
        <w:rPr>
          <w:rFonts w:ascii="Times New Roman" w:eastAsia="Calibri" w:hAnsi="Times New Roman" w:cs="Times New Roman"/>
          <w:color w:val="000000"/>
        </w:rPr>
      </w:pPr>
    </w:p>
    <w:p w:rsidR="003B11F2" w:rsidRPr="003B11F2" w:rsidRDefault="003B11F2" w:rsidP="003B11F2">
      <w:pPr>
        <w:spacing w:after="0" w:line="240" w:lineRule="auto"/>
        <w:jc w:val="center"/>
        <w:rPr>
          <w:rFonts w:ascii="Times New Roman" w:eastAsia="Calibri" w:hAnsi="Times New Roman" w:cs="Times New Roman"/>
          <w:b/>
          <w:color w:val="000000"/>
          <w:sz w:val="24"/>
        </w:rPr>
      </w:pPr>
      <w:r w:rsidRPr="003B11F2">
        <w:rPr>
          <w:rFonts w:ascii="Times New Roman" w:eastAsia="Calibri" w:hAnsi="Times New Roman" w:cs="Times New Roman"/>
          <w:b/>
          <w:color w:val="000000"/>
          <w:sz w:val="24"/>
        </w:rPr>
        <w:t>ZAKRES INFORMACJI PRZEKAZYWANYCH PRZEZ ZAMAWIAJĄCEGO</w:t>
      </w:r>
    </w:p>
    <w:p w:rsidR="003B11F2" w:rsidRPr="003B11F2" w:rsidRDefault="003B11F2" w:rsidP="003B11F2">
      <w:pPr>
        <w:spacing w:after="0" w:line="240" w:lineRule="auto"/>
        <w:jc w:val="center"/>
        <w:rPr>
          <w:rFonts w:ascii="Times New Roman" w:eastAsia="Calibri" w:hAnsi="Times New Roman" w:cs="Times New Roman"/>
          <w:b/>
          <w:color w:val="000000"/>
        </w:rPr>
      </w:pPr>
      <w:r w:rsidRPr="003B11F2">
        <w:rPr>
          <w:rFonts w:ascii="Times New Roman" w:eastAsia="Calibri" w:hAnsi="Times New Roman" w:cs="Times New Roman"/>
          <w:b/>
          <w:color w:val="000000"/>
          <w:sz w:val="24"/>
        </w:rPr>
        <w:t>OSOBOM DZIAŁAJĄCYM W IMIENIU WYKONAWCY</w:t>
      </w:r>
    </w:p>
    <w:p w:rsidR="003B11F2" w:rsidRPr="003B11F2" w:rsidRDefault="003B11F2" w:rsidP="003B11F2">
      <w:pPr>
        <w:spacing w:after="0" w:line="240" w:lineRule="auto"/>
        <w:jc w:val="center"/>
        <w:rPr>
          <w:rFonts w:ascii="Times New Roman" w:eastAsia="Calibri" w:hAnsi="Times New Roman" w:cs="Times New Roman"/>
          <w:b/>
          <w:color w:val="000000"/>
        </w:rPr>
      </w:pPr>
    </w:p>
    <w:p w:rsidR="003B11F2" w:rsidRPr="003B11F2" w:rsidRDefault="003B11F2" w:rsidP="00C95F5A">
      <w:pPr>
        <w:numPr>
          <w:ilvl w:val="0"/>
          <w:numId w:val="123"/>
        </w:numPr>
        <w:tabs>
          <w:tab w:val="num" w:pos="-76"/>
        </w:tabs>
        <w:suppressAutoHyphens/>
        <w:spacing w:after="0" w:line="240" w:lineRule="auto"/>
        <w:ind w:left="284"/>
        <w:jc w:val="both"/>
        <w:rPr>
          <w:rFonts w:ascii="Times New Roman" w:eastAsia="Calibri" w:hAnsi="Times New Roman" w:cs="Times New Roman"/>
        </w:rPr>
      </w:pPr>
      <w:r w:rsidRPr="003B11F2">
        <w:rPr>
          <w:rFonts w:ascii="Times New Roman" w:eastAsia="Calibri" w:hAnsi="Times New Roman" w:cs="Times New Roman"/>
          <w:bCs/>
          <w:color w:val="000000"/>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numery telefonów służbowych.</w:t>
      </w:r>
    </w:p>
    <w:p w:rsidR="003B11F2" w:rsidRPr="003B11F2" w:rsidRDefault="003B11F2" w:rsidP="003B11F2">
      <w:pPr>
        <w:tabs>
          <w:tab w:val="num" w:pos="-76"/>
        </w:tabs>
        <w:spacing w:after="0" w:line="240" w:lineRule="auto"/>
        <w:ind w:left="284"/>
        <w:contextualSpacing/>
        <w:jc w:val="both"/>
        <w:rPr>
          <w:rFonts w:ascii="Times New Roman" w:eastAsia="Calibri" w:hAnsi="Times New Roman" w:cs="Times New Roman"/>
          <w:bCs/>
          <w:color w:val="000000"/>
          <w:sz w:val="12"/>
          <w:szCs w:val="12"/>
        </w:rPr>
      </w:pPr>
    </w:p>
    <w:p w:rsidR="003B11F2" w:rsidRPr="003B11F2" w:rsidRDefault="003B11F2" w:rsidP="00C95F5A">
      <w:pPr>
        <w:numPr>
          <w:ilvl w:val="0"/>
          <w:numId w:val="123"/>
        </w:numPr>
        <w:tabs>
          <w:tab w:val="num" w:pos="-76"/>
        </w:tabs>
        <w:suppressAutoHyphens/>
        <w:spacing w:after="0" w:line="240" w:lineRule="auto"/>
        <w:ind w:left="284" w:hanging="357"/>
        <w:jc w:val="both"/>
        <w:rPr>
          <w:rFonts w:ascii="Times New Roman" w:eastAsia="Calibri" w:hAnsi="Times New Roman" w:cs="Times New Roman"/>
        </w:rPr>
      </w:pPr>
      <w:r w:rsidRPr="003B11F2">
        <w:rPr>
          <w:rFonts w:ascii="Times New Roman" w:eastAsia="Calibri" w:hAnsi="Times New Roman" w:cs="Times New Roman"/>
          <w:bCs/>
          <w:color w:val="000000"/>
        </w:rPr>
        <w:t xml:space="preserve">Z chwilą udostępnienia Wykonawcy danych osobowych, administratorem tych danych staje się </w:t>
      </w:r>
      <w:r w:rsidRPr="003B11F2">
        <w:rPr>
          <w:rFonts w:ascii="Times New Roman" w:eastAsia="Calibri" w:hAnsi="Times New Roman" w:cs="Times New Roman"/>
          <w:bCs/>
        </w:rPr>
        <w:t>…………………………………………………………………...</w:t>
      </w:r>
    </w:p>
    <w:p w:rsidR="003B11F2" w:rsidRPr="003B11F2" w:rsidRDefault="003B11F2" w:rsidP="003B11F2">
      <w:pPr>
        <w:tabs>
          <w:tab w:val="num" w:pos="-76"/>
        </w:tabs>
        <w:spacing w:after="0" w:line="240" w:lineRule="auto"/>
        <w:ind w:left="284"/>
        <w:jc w:val="both"/>
        <w:rPr>
          <w:rFonts w:ascii="Times New Roman" w:eastAsia="Calibri" w:hAnsi="Times New Roman" w:cs="Times New Roman"/>
          <w:bCs/>
          <w:color w:val="000000"/>
          <w:sz w:val="12"/>
          <w:szCs w:val="12"/>
        </w:rPr>
      </w:pPr>
    </w:p>
    <w:p w:rsidR="003B11F2" w:rsidRPr="003B11F2" w:rsidRDefault="003B11F2" w:rsidP="00C95F5A">
      <w:pPr>
        <w:numPr>
          <w:ilvl w:val="0"/>
          <w:numId w:val="123"/>
        </w:numPr>
        <w:tabs>
          <w:tab w:val="num" w:pos="-76"/>
        </w:tabs>
        <w:suppressAutoHyphens/>
        <w:spacing w:after="0" w:line="240" w:lineRule="auto"/>
        <w:ind w:left="284" w:hanging="357"/>
        <w:contextualSpacing/>
        <w:jc w:val="both"/>
        <w:rPr>
          <w:rFonts w:ascii="Times New Roman" w:eastAsia="Calibri" w:hAnsi="Times New Roman" w:cs="Times New Roman"/>
          <w:color w:val="000000"/>
        </w:rPr>
      </w:pPr>
      <w:r w:rsidRPr="003B11F2">
        <w:rPr>
          <w:rFonts w:ascii="Times New Roman" w:eastAsia="Calibri" w:hAnsi="Times New Roman" w:cs="Times New Roman"/>
          <w:bCs/>
          <w:color w:val="000000"/>
        </w:rPr>
        <w:t>Z Inspektorem Ochrony Danych u Wykonawcy można skontaktować się telefonicznie pod numerem telefonu: ……………..</w:t>
      </w:r>
      <w:r w:rsidRPr="003B11F2">
        <w:rPr>
          <w:rFonts w:ascii="Times New Roman" w:eastAsia="Calibri" w:hAnsi="Times New Roman" w:cs="Times New Roman"/>
          <w:b/>
          <w:bCs/>
          <w:color w:val="000000"/>
          <w:spacing w:val="-4"/>
          <w:lang w:eastAsia="pl-PL"/>
        </w:rPr>
        <w:t>,</w:t>
      </w:r>
      <w:r w:rsidRPr="003B11F2">
        <w:rPr>
          <w:rFonts w:ascii="Times New Roman" w:eastAsia="Calibri" w:hAnsi="Times New Roman" w:cs="Times New Roman"/>
          <w:bCs/>
          <w:color w:val="000000"/>
        </w:rPr>
        <w:t xml:space="preserve"> za pośrednictwem poczty elektronicznej ……………………….. lub drogą pocztową pod adresem administratora danych osobowych. Szczegółowe informacje dotyczące inspektora ochrony danych znajdują się na stronie internetowej ……………………..</w:t>
      </w:r>
    </w:p>
    <w:p w:rsidR="003B11F2" w:rsidRPr="003B11F2" w:rsidRDefault="003B11F2" w:rsidP="003B11F2">
      <w:pPr>
        <w:tabs>
          <w:tab w:val="num" w:pos="-76"/>
        </w:tabs>
        <w:spacing w:after="0" w:line="240" w:lineRule="auto"/>
        <w:ind w:left="284"/>
        <w:contextualSpacing/>
        <w:jc w:val="both"/>
        <w:rPr>
          <w:rFonts w:ascii="Times New Roman" w:eastAsia="Calibri" w:hAnsi="Times New Roman" w:cs="Times New Roman"/>
          <w:bCs/>
          <w:color w:val="000000"/>
          <w:sz w:val="12"/>
          <w:szCs w:val="12"/>
        </w:rPr>
      </w:pPr>
    </w:p>
    <w:p w:rsidR="003B11F2" w:rsidRPr="003B11F2" w:rsidRDefault="003B11F2" w:rsidP="00C95F5A">
      <w:pPr>
        <w:numPr>
          <w:ilvl w:val="0"/>
          <w:numId w:val="123"/>
        </w:numPr>
        <w:tabs>
          <w:tab w:val="num" w:pos="-76"/>
        </w:tabs>
        <w:suppressAutoHyphens/>
        <w:spacing w:after="0" w:line="240" w:lineRule="auto"/>
        <w:ind w:left="284" w:hanging="357"/>
        <w:jc w:val="both"/>
        <w:rPr>
          <w:rFonts w:ascii="Times New Roman" w:eastAsia="Calibri" w:hAnsi="Times New Roman" w:cs="Times New Roman"/>
        </w:rPr>
      </w:pPr>
      <w:r w:rsidRPr="003B11F2">
        <w:rPr>
          <w:rFonts w:ascii="Times New Roman" w:eastAsia="Calibri" w:hAnsi="Times New Roman" w:cs="Times New Roman"/>
          <w:bCs/>
          <w:color w:val="000000"/>
        </w:rPr>
        <w:t>Celem udostępnienia Wykonawcy danych osobowych jest:</w:t>
      </w:r>
    </w:p>
    <w:p w:rsidR="003B11F2" w:rsidRPr="003B11F2" w:rsidRDefault="003B11F2" w:rsidP="00C95F5A">
      <w:pPr>
        <w:numPr>
          <w:ilvl w:val="0"/>
          <w:numId w:val="124"/>
        </w:numPr>
        <w:tabs>
          <w:tab w:val="num" w:pos="709"/>
        </w:tabs>
        <w:suppressAutoHyphens/>
        <w:spacing w:after="0" w:line="240" w:lineRule="auto"/>
        <w:ind w:left="709" w:hanging="425"/>
        <w:jc w:val="both"/>
        <w:rPr>
          <w:rFonts w:ascii="Times New Roman" w:eastAsia="Calibri" w:hAnsi="Times New Roman" w:cs="Times New Roman"/>
        </w:rPr>
      </w:pPr>
      <w:r w:rsidRPr="003B11F2">
        <w:rPr>
          <w:rFonts w:ascii="Times New Roman" w:eastAsia="Calibri" w:hAnsi="Times New Roman" w:cs="Times New Roman"/>
          <w:bCs/>
          <w:color w:val="000000"/>
        </w:rPr>
        <w:t>ustalenie uprawnień i zobowiązań stron, w celu umożliwienia prawidłowej realizacji Umowy między stronami, w tym komunikacji z osobami nadzorującymi realizację zamówienia,</w:t>
      </w:r>
    </w:p>
    <w:p w:rsidR="003B11F2" w:rsidRPr="003B11F2" w:rsidRDefault="003B11F2" w:rsidP="00C95F5A">
      <w:pPr>
        <w:numPr>
          <w:ilvl w:val="0"/>
          <w:numId w:val="124"/>
        </w:numPr>
        <w:tabs>
          <w:tab w:val="num" w:pos="709"/>
        </w:tabs>
        <w:suppressAutoHyphens/>
        <w:spacing w:after="0" w:line="240" w:lineRule="auto"/>
        <w:ind w:left="709" w:hanging="425"/>
        <w:jc w:val="both"/>
        <w:rPr>
          <w:rFonts w:ascii="Times New Roman" w:eastAsia="Calibri" w:hAnsi="Times New Roman" w:cs="Times New Roman"/>
        </w:rPr>
      </w:pPr>
      <w:r w:rsidRPr="003B11F2">
        <w:rPr>
          <w:rFonts w:ascii="Times New Roman" w:eastAsia="Calibri" w:hAnsi="Times New Roman" w:cs="Times New Roman"/>
          <w:bCs/>
          <w:color w:val="000000"/>
        </w:rPr>
        <w:t>rozliczenie usług określonych umową,</w:t>
      </w:r>
    </w:p>
    <w:p w:rsidR="003B11F2" w:rsidRPr="003B11F2" w:rsidRDefault="003B11F2" w:rsidP="00C95F5A">
      <w:pPr>
        <w:numPr>
          <w:ilvl w:val="0"/>
          <w:numId w:val="124"/>
        </w:numPr>
        <w:tabs>
          <w:tab w:val="num" w:pos="709"/>
        </w:tabs>
        <w:suppressAutoHyphens/>
        <w:spacing w:after="0" w:line="240" w:lineRule="auto"/>
        <w:ind w:left="709" w:hanging="425"/>
        <w:jc w:val="both"/>
        <w:rPr>
          <w:rFonts w:ascii="Times New Roman" w:eastAsia="Calibri" w:hAnsi="Times New Roman" w:cs="Times New Roman"/>
          <w:color w:val="000000"/>
        </w:rPr>
      </w:pPr>
      <w:r w:rsidRPr="003B11F2">
        <w:rPr>
          <w:rFonts w:ascii="Times New Roman" w:eastAsia="Calibri" w:hAnsi="Times New Roman" w:cs="Times New Roman"/>
          <w:bCs/>
          <w:color w:val="000000"/>
        </w:rPr>
        <w:t>ewentualnie dochodzenie roszczeń lub obrona przed roszczeniami.</w:t>
      </w:r>
    </w:p>
    <w:p w:rsidR="003B11F2" w:rsidRPr="003B11F2" w:rsidRDefault="003B11F2" w:rsidP="003B11F2">
      <w:pPr>
        <w:tabs>
          <w:tab w:val="num" w:pos="-76"/>
        </w:tabs>
        <w:spacing w:after="0" w:line="240" w:lineRule="auto"/>
        <w:ind w:left="284"/>
        <w:contextualSpacing/>
        <w:jc w:val="both"/>
        <w:rPr>
          <w:rFonts w:ascii="Times New Roman" w:eastAsia="Calibri" w:hAnsi="Times New Roman" w:cs="Times New Roman"/>
          <w:bCs/>
          <w:color w:val="000000"/>
          <w:sz w:val="12"/>
          <w:szCs w:val="12"/>
        </w:rPr>
      </w:pPr>
    </w:p>
    <w:p w:rsidR="003B11F2" w:rsidRPr="003B11F2" w:rsidRDefault="003B11F2" w:rsidP="00C95F5A">
      <w:pPr>
        <w:numPr>
          <w:ilvl w:val="0"/>
          <w:numId w:val="123"/>
        </w:numPr>
        <w:tabs>
          <w:tab w:val="num" w:pos="-76"/>
        </w:tabs>
        <w:suppressAutoHyphens/>
        <w:spacing w:after="0" w:line="240" w:lineRule="auto"/>
        <w:ind w:left="284" w:hanging="357"/>
        <w:contextualSpacing/>
        <w:jc w:val="both"/>
        <w:rPr>
          <w:rFonts w:ascii="Times New Roman" w:eastAsia="Calibri" w:hAnsi="Times New Roman" w:cs="Times New Roman"/>
          <w:color w:val="000000"/>
        </w:rPr>
      </w:pPr>
      <w:r w:rsidRPr="003B11F2">
        <w:rPr>
          <w:rFonts w:ascii="Times New Roman" w:eastAsia="Calibri" w:hAnsi="Times New Roman" w:cs="Times New Roman"/>
          <w:bCs/>
          <w:color w:val="000000"/>
        </w:rPr>
        <w:t>Podstawą prawną przetwarzania danych osobowych jest niezbędne w celu wykonania umowy ………………………….</w:t>
      </w:r>
      <w:r w:rsidRPr="003B11F2">
        <w:rPr>
          <w:rFonts w:ascii="Times New Roman" w:eastAsia="Calibri" w:hAnsi="Times New Roman" w:cs="Times New Roman"/>
          <w:color w:val="000000"/>
        </w:rPr>
        <w:t>, tj. art. 6 ust. 1 lit. b), c) i f)</w:t>
      </w:r>
      <w:r w:rsidRPr="003B11F2">
        <w:rPr>
          <w:rFonts w:ascii="Times New Roman" w:eastAsia="Calibri" w:hAnsi="Times New Roman" w:cs="Times New Roman"/>
          <w:bCs/>
          <w:color w:val="000000"/>
        </w:rPr>
        <w:t xml:space="preserve"> RODO. </w:t>
      </w:r>
    </w:p>
    <w:p w:rsidR="003B11F2" w:rsidRPr="003B11F2" w:rsidRDefault="003B11F2" w:rsidP="003B11F2">
      <w:pPr>
        <w:tabs>
          <w:tab w:val="num" w:pos="-76"/>
        </w:tabs>
        <w:spacing w:after="0" w:line="240" w:lineRule="auto"/>
        <w:ind w:left="284"/>
        <w:contextualSpacing/>
        <w:jc w:val="both"/>
        <w:rPr>
          <w:rFonts w:ascii="Times New Roman" w:eastAsia="Calibri" w:hAnsi="Times New Roman" w:cs="Times New Roman"/>
          <w:bCs/>
          <w:color w:val="000000"/>
          <w:sz w:val="12"/>
          <w:szCs w:val="12"/>
        </w:rPr>
      </w:pPr>
    </w:p>
    <w:p w:rsidR="003B11F2" w:rsidRPr="003B11F2" w:rsidRDefault="003B11F2" w:rsidP="00C95F5A">
      <w:pPr>
        <w:numPr>
          <w:ilvl w:val="0"/>
          <w:numId w:val="123"/>
        </w:numPr>
        <w:tabs>
          <w:tab w:val="num" w:pos="-76"/>
        </w:tabs>
        <w:suppressAutoHyphens/>
        <w:spacing w:after="0" w:line="240" w:lineRule="auto"/>
        <w:ind w:left="284" w:hanging="357"/>
        <w:jc w:val="both"/>
        <w:rPr>
          <w:rFonts w:ascii="Times New Roman" w:eastAsia="Calibri" w:hAnsi="Times New Roman" w:cs="Times New Roman"/>
        </w:rPr>
      </w:pPr>
      <w:r w:rsidRPr="003B11F2">
        <w:rPr>
          <w:rFonts w:ascii="Times New Roman" w:eastAsia="Calibri" w:hAnsi="Times New Roman" w:cs="Times New Roman"/>
          <w:bCs/>
          <w:color w:val="000000"/>
        </w:rPr>
        <w:t>Kategorie danych, określone w ust. 1, dotyczą wyłącznie osób, których dane zawarte są w treści Umowy lub zostaną przekazane Wykonawcy w ramach aktualizacji tych danych (tj. zmiany lub uzupełnienia).</w:t>
      </w:r>
    </w:p>
    <w:p w:rsidR="003B11F2" w:rsidRPr="003B11F2" w:rsidRDefault="003B11F2" w:rsidP="003B11F2">
      <w:pPr>
        <w:tabs>
          <w:tab w:val="num" w:pos="-76"/>
        </w:tabs>
        <w:spacing w:after="0" w:line="240" w:lineRule="auto"/>
        <w:ind w:left="284"/>
        <w:jc w:val="both"/>
        <w:rPr>
          <w:rFonts w:ascii="Times New Roman" w:eastAsia="Calibri" w:hAnsi="Times New Roman" w:cs="Times New Roman"/>
          <w:bCs/>
          <w:color w:val="000000"/>
          <w:sz w:val="12"/>
          <w:szCs w:val="12"/>
        </w:rPr>
      </w:pPr>
    </w:p>
    <w:p w:rsidR="003B11F2" w:rsidRPr="003B11F2" w:rsidRDefault="003B11F2" w:rsidP="00C95F5A">
      <w:pPr>
        <w:numPr>
          <w:ilvl w:val="0"/>
          <w:numId w:val="123"/>
        </w:numPr>
        <w:tabs>
          <w:tab w:val="num" w:pos="-76"/>
        </w:tabs>
        <w:suppressAutoHyphens/>
        <w:spacing w:after="0" w:line="240" w:lineRule="auto"/>
        <w:ind w:left="284" w:hanging="357"/>
        <w:jc w:val="both"/>
        <w:rPr>
          <w:rFonts w:ascii="Times New Roman" w:eastAsia="Calibri" w:hAnsi="Times New Roman" w:cs="Times New Roman"/>
        </w:rPr>
      </w:pPr>
      <w:r w:rsidRPr="003B11F2">
        <w:rPr>
          <w:rFonts w:ascii="Times New Roman" w:eastAsia="Calibri" w:hAnsi="Times New Roman" w:cs="Times New Roman"/>
          <w:color w:val="000000"/>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3B11F2" w:rsidRPr="003B11F2" w:rsidRDefault="003B11F2" w:rsidP="003B11F2">
      <w:pPr>
        <w:tabs>
          <w:tab w:val="num" w:pos="-76"/>
        </w:tabs>
        <w:spacing w:after="0" w:line="240" w:lineRule="auto"/>
        <w:ind w:left="284"/>
        <w:contextualSpacing/>
        <w:jc w:val="both"/>
        <w:rPr>
          <w:rFonts w:ascii="Times New Roman" w:eastAsia="Calibri" w:hAnsi="Times New Roman" w:cs="Times New Roman"/>
          <w:bCs/>
          <w:color w:val="000000"/>
          <w:sz w:val="12"/>
          <w:szCs w:val="12"/>
        </w:rPr>
      </w:pPr>
    </w:p>
    <w:p w:rsidR="003B11F2" w:rsidRPr="003B11F2" w:rsidRDefault="003B11F2" w:rsidP="00C95F5A">
      <w:pPr>
        <w:numPr>
          <w:ilvl w:val="0"/>
          <w:numId w:val="123"/>
        </w:numPr>
        <w:tabs>
          <w:tab w:val="num" w:pos="-76"/>
        </w:tabs>
        <w:suppressAutoHyphens/>
        <w:spacing w:after="0" w:line="240" w:lineRule="auto"/>
        <w:ind w:left="284" w:hanging="357"/>
        <w:jc w:val="both"/>
        <w:rPr>
          <w:rFonts w:ascii="Times New Roman" w:eastAsia="Calibri" w:hAnsi="Times New Roman" w:cs="Times New Roman"/>
          <w:bCs/>
          <w:color w:val="000000"/>
        </w:rPr>
      </w:pPr>
      <w:bookmarkStart w:id="1" w:name="_Hlk507150718"/>
      <w:bookmarkEnd w:id="1"/>
      <w:r w:rsidRPr="003B11F2">
        <w:rPr>
          <w:rFonts w:ascii="Times New Roman" w:eastAsia="Calibri" w:hAnsi="Times New Roman" w:cs="Times New Roman"/>
          <w:bCs/>
          <w:color w:val="000000"/>
        </w:rPr>
        <w:t>Dane osobowe będą przechowywane przez Wykonawcę przez okres obowiązywania umowy.</w:t>
      </w:r>
    </w:p>
    <w:p w:rsidR="003B11F2" w:rsidRPr="003B11F2" w:rsidRDefault="003B11F2" w:rsidP="003B11F2">
      <w:pPr>
        <w:tabs>
          <w:tab w:val="num" w:pos="-76"/>
        </w:tabs>
        <w:suppressAutoHyphens/>
        <w:spacing w:after="0" w:line="240" w:lineRule="auto"/>
        <w:jc w:val="both"/>
        <w:rPr>
          <w:rFonts w:ascii="Times New Roman" w:eastAsia="Calibri" w:hAnsi="Times New Roman" w:cs="Times New Roman"/>
          <w:bCs/>
          <w:color w:val="000000"/>
          <w:sz w:val="12"/>
          <w:szCs w:val="12"/>
        </w:rPr>
      </w:pPr>
    </w:p>
    <w:p w:rsidR="003B11F2" w:rsidRPr="003B11F2" w:rsidRDefault="003B11F2" w:rsidP="00C95F5A">
      <w:pPr>
        <w:numPr>
          <w:ilvl w:val="0"/>
          <w:numId w:val="123"/>
        </w:numPr>
        <w:tabs>
          <w:tab w:val="num" w:pos="-76"/>
        </w:tabs>
        <w:suppressAutoHyphens/>
        <w:spacing w:after="0" w:line="280" w:lineRule="exact"/>
        <w:ind w:left="284"/>
        <w:contextualSpacing/>
        <w:jc w:val="both"/>
        <w:rPr>
          <w:rFonts w:ascii="Times New Roman" w:eastAsia="Calibri" w:hAnsi="Times New Roman" w:cs="Times New Roman"/>
        </w:rPr>
      </w:pPr>
      <w:bookmarkStart w:id="2" w:name="_Hlk5071507181"/>
      <w:bookmarkEnd w:id="2"/>
      <w:r w:rsidRPr="003B11F2">
        <w:rPr>
          <w:rFonts w:ascii="Times New Roman" w:eastAsia="Calibri" w:hAnsi="Times New Roman" w:cs="Times New Roman"/>
          <w:bCs/>
          <w:color w:val="000000"/>
        </w:rPr>
        <w:t>Dane osobowe nie będą udostępniane innym odbiorcom, poza przypadkami ich udostępnienia wynikającymi z przepisów prawa, organom administracji publicznej lub innym organom państwowym w związku z określonym postępowaniem.</w:t>
      </w:r>
      <w:r w:rsidRPr="003B11F2">
        <w:rPr>
          <w:rFonts w:ascii="Times New Roman" w:eastAsia="Calibri" w:hAnsi="Times New Roman" w:cs="Times New Roman"/>
          <w:color w:val="000000"/>
        </w:rPr>
        <w:t xml:space="preserve"> </w:t>
      </w:r>
    </w:p>
    <w:p w:rsidR="003B11F2" w:rsidRPr="003B11F2" w:rsidRDefault="003B11F2" w:rsidP="003B11F2">
      <w:pPr>
        <w:tabs>
          <w:tab w:val="num" w:pos="-76"/>
        </w:tabs>
        <w:spacing w:after="0" w:line="240" w:lineRule="auto"/>
        <w:ind w:left="284"/>
        <w:jc w:val="both"/>
        <w:rPr>
          <w:rFonts w:ascii="Times New Roman" w:eastAsia="Calibri" w:hAnsi="Times New Roman" w:cs="Times New Roman"/>
          <w:bCs/>
          <w:color w:val="000000"/>
          <w:sz w:val="12"/>
          <w:szCs w:val="12"/>
        </w:rPr>
      </w:pPr>
    </w:p>
    <w:p w:rsidR="003B11F2" w:rsidRPr="003B11F2" w:rsidRDefault="003B11F2" w:rsidP="00C95F5A">
      <w:pPr>
        <w:numPr>
          <w:ilvl w:val="0"/>
          <w:numId w:val="123"/>
        </w:numPr>
        <w:tabs>
          <w:tab w:val="num" w:pos="-76"/>
        </w:tabs>
        <w:suppressAutoHyphens/>
        <w:spacing w:after="0" w:line="240" w:lineRule="auto"/>
        <w:ind w:left="284" w:hanging="357"/>
        <w:jc w:val="both"/>
        <w:rPr>
          <w:rFonts w:ascii="Times New Roman" w:eastAsia="Calibri" w:hAnsi="Times New Roman" w:cs="Times New Roman"/>
        </w:rPr>
      </w:pPr>
      <w:r w:rsidRPr="003B11F2">
        <w:rPr>
          <w:rFonts w:ascii="Times New Roman" w:eastAsia="Calibri" w:hAnsi="Times New Roman" w:cs="Times New Roman"/>
          <w:bCs/>
          <w:color w:val="000000"/>
        </w:rPr>
        <w:t xml:space="preserve">Dane osobowe nie będą przekazywane do innego państwa (poza terytorium Rzeczypospolitej Polskiej) lub do organizacji międzynarodowej w rozumieniu art. 4 pkt 26 </w:t>
      </w:r>
      <w:r w:rsidRPr="003B11F2">
        <w:rPr>
          <w:rFonts w:ascii="Times New Roman" w:eastAsia="Calibri" w:hAnsi="Times New Roman" w:cs="Times New Roman"/>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3B11F2">
        <w:rPr>
          <w:rFonts w:ascii="Times New Roman" w:eastAsia="Calibri" w:hAnsi="Times New Roman" w:cs="Times New Roman"/>
          <w:bCs/>
          <w:color w:val="000000"/>
        </w:rPr>
        <w:t>RODO”.</w:t>
      </w:r>
    </w:p>
    <w:p w:rsidR="003B11F2" w:rsidRPr="003B11F2" w:rsidRDefault="003B11F2" w:rsidP="003B11F2">
      <w:pPr>
        <w:tabs>
          <w:tab w:val="num" w:pos="-76"/>
        </w:tabs>
        <w:spacing w:after="0" w:line="240" w:lineRule="auto"/>
        <w:ind w:left="284"/>
        <w:contextualSpacing/>
        <w:jc w:val="both"/>
        <w:rPr>
          <w:rFonts w:ascii="Times New Roman" w:eastAsia="Calibri" w:hAnsi="Times New Roman" w:cs="Times New Roman"/>
          <w:bCs/>
          <w:color w:val="000000"/>
          <w:sz w:val="12"/>
          <w:szCs w:val="12"/>
        </w:rPr>
      </w:pPr>
    </w:p>
    <w:p w:rsidR="003B11F2" w:rsidRPr="003B11F2" w:rsidRDefault="003B11F2" w:rsidP="00C95F5A">
      <w:pPr>
        <w:numPr>
          <w:ilvl w:val="0"/>
          <w:numId w:val="123"/>
        </w:numPr>
        <w:tabs>
          <w:tab w:val="num" w:pos="-76"/>
        </w:tabs>
        <w:suppressAutoHyphens/>
        <w:spacing w:after="0" w:line="240" w:lineRule="auto"/>
        <w:ind w:left="284" w:hanging="357"/>
        <w:jc w:val="both"/>
        <w:rPr>
          <w:rFonts w:ascii="Times New Roman" w:eastAsia="Calibri" w:hAnsi="Times New Roman" w:cs="Times New Roman"/>
        </w:rPr>
      </w:pPr>
      <w:r w:rsidRPr="003B11F2">
        <w:rPr>
          <w:rFonts w:ascii="Times New Roman" w:eastAsia="Calibri" w:hAnsi="Times New Roman" w:cs="Times New Roman"/>
          <w:bCs/>
          <w:color w:val="000000"/>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w:t>
      </w:r>
      <w:r w:rsidRPr="003B11F2">
        <w:rPr>
          <w:rFonts w:ascii="Times New Roman" w:eastAsia="Calibri" w:hAnsi="Times New Roman" w:cs="Times New Roman"/>
          <w:bCs/>
          <w:color w:val="000000"/>
        </w:rPr>
        <w:br/>
        <w:t xml:space="preserve">z siedzibą przy ul. Stawki 2, 00-193 Warszawa. </w:t>
      </w:r>
    </w:p>
    <w:p w:rsidR="003B11F2" w:rsidRPr="003B11F2" w:rsidRDefault="003B11F2" w:rsidP="003B11F2">
      <w:pPr>
        <w:tabs>
          <w:tab w:val="num" w:pos="-76"/>
        </w:tabs>
        <w:spacing w:after="0" w:line="240" w:lineRule="auto"/>
        <w:ind w:left="284"/>
        <w:contextualSpacing/>
        <w:jc w:val="both"/>
        <w:rPr>
          <w:rFonts w:ascii="Times New Roman" w:eastAsia="Calibri" w:hAnsi="Times New Roman" w:cs="Times New Roman"/>
          <w:bCs/>
          <w:color w:val="000000"/>
          <w:sz w:val="12"/>
          <w:szCs w:val="12"/>
        </w:rPr>
      </w:pPr>
    </w:p>
    <w:p w:rsidR="002A21A0" w:rsidRPr="003B11F2" w:rsidRDefault="003B11F2" w:rsidP="00C95F5A">
      <w:pPr>
        <w:numPr>
          <w:ilvl w:val="0"/>
          <w:numId w:val="123"/>
        </w:numPr>
        <w:tabs>
          <w:tab w:val="num" w:pos="-76"/>
        </w:tabs>
        <w:suppressAutoHyphens/>
        <w:spacing w:after="0" w:line="240" w:lineRule="auto"/>
        <w:ind w:left="284" w:hanging="357"/>
        <w:jc w:val="both"/>
        <w:rPr>
          <w:rFonts w:ascii="Times New Roman" w:eastAsia="Calibri" w:hAnsi="Times New Roman" w:cs="Times New Roman"/>
        </w:rPr>
      </w:pPr>
      <w:bookmarkStart w:id="3" w:name="_Hlk507150622"/>
      <w:r w:rsidRPr="003B11F2">
        <w:rPr>
          <w:rFonts w:ascii="Times New Roman" w:eastAsia="Calibri" w:hAnsi="Times New Roman" w:cs="Times New Roman"/>
          <w:bCs/>
          <w:i/>
          <w:color w:val="000000"/>
        </w:rPr>
        <w:t xml:space="preserve"> </w:t>
      </w:r>
      <w:bookmarkEnd w:id="3"/>
      <w:r w:rsidRPr="003B11F2">
        <w:rPr>
          <w:rFonts w:ascii="Times New Roman" w:eastAsia="Calibri" w:hAnsi="Times New Roman" w:cs="Times New Roman"/>
          <w:bCs/>
          <w:color w:val="000000"/>
        </w:rPr>
        <w:t>Przetwarzane dane osobowe nie będą wykorzystywane przez Wykonawcę do podejmowania zautomatyzowanych decyzji w indywidualnych przypadkach, w tym do profilowania</w:t>
      </w:r>
      <w:r w:rsidRPr="003B11F2">
        <w:rPr>
          <w:rFonts w:ascii="Times New Roman" w:eastAsia="Calibri" w:hAnsi="Times New Roman" w:cs="Times New Roman"/>
          <w:bCs/>
          <w:i/>
          <w:color w:val="000000"/>
        </w:rPr>
        <w:t>.</w:t>
      </w:r>
    </w:p>
    <w:sectPr w:rsidR="002A21A0" w:rsidRPr="003B11F2" w:rsidSect="005877F1">
      <w:footerReference w:type="default" r:id="rId32"/>
      <w:pgSz w:w="11906" w:h="16838"/>
      <w:pgMar w:top="568" w:right="1418" w:bottom="284" w:left="1701" w:header="426"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4D8" w:rsidRDefault="00A554D8" w:rsidP="005877F1">
      <w:pPr>
        <w:spacing w:after="0" w:line="240" w:lineRule="auto"/>
      </w:pPr>
      <w:r>
        <w:separator/>
      </w:r>
    </w:p>
  </w:endnote>
  <w:endnote w:type="continuationSeparator" w:id="0">
    <w:p w:rsidR="00A554D8" w:rsidRDefault="00A554D8" w:rsidP="0058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EE"/>
    <w:family w:val="swiss"/>
    <w:pitch w:val="variable"/>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4865"/>
      <w:docPartObj>
        <w:docPartGallery w:val="Page Numbers (Bottom of Page)"/>
        <w:docPartUnique/>
      </w:docPartObj>
    </w:sdtPr>
    <w:sdtEndPr>
      <w:rPr>
        <w:sz w:val="20"/>
        <w:szCs w:val="20"/>
      </w:rPr>
    </w:sdtEndPr>
    <w:sdtContent>
      <w:p w:rsidR="00071531" w:rsidRPr="000E1316" w:rsidRDefault="00071531">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FD0623">
          <w:rPr>
            <w:noProof/>
            <w:sz w:val="20"/>
            <w:szCs w:val="20"/>
          </w:rPr>
          <w:t>29</w:t>
        </w:r>
        <w:r w:rsidRPr="000E1316">
          <w:rPr>
            <w:sz w:val="20"/>
            <w:szCs w:val="20"/>
          </w:rPr>
          <w:fldChar w:fldCharType="end"/>
        </w:r>
      </w:p>
    </w:sdtContent>
  </w:sdt>
  <w:p w:rsidR="00071531" w:rsidRDefault="000715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4D8" w:rsidRDefault="00A554D8" w:rsidP="005877F1">
      <w:pPr>
        <w:spacing w:after="0" w:line="240" w:lineRule="auto"/>
      </w:pPr>
      <w:r>
        <w:separator/>
      </w:r>
    </w:p>
  </w:footnote>
  <w:footnote w:type="continuationSeparator" w:id="0">
    <w:p w:rsidR="00A554D8" w:rsidRDefault="00A554D8" w:rsidP="00587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0"/>
        </w:tabs>
        <w:ind w:left="510" w:hanging="360"/>
      </w:pPr>
      <w:rPr>
        <w:i w:val="0"/>
        <w:color w:val="000000"/>
      </w:rPr>
    </w:lvl>
    <w:lvl w:ilvl="1">
      <w:start w:val="1"/>
      <w:numFmt w:val="bullet"/>
      <w:lvlText w:val="-"/>
      <w:lvlJc w:val="left"/>
      <w:pPr>
        <w:tabs>
          <w:tab w:val="num" w:pos="0"/>
        </w:tabs>
        <w:ind w:left="1495" w:hanging="360"/>
      </w:pPr>
      <w:rPr>
        <w:rFonts w:ascii="Courier New" w:hAnsi="Courier New" w:cs="Courier New"/>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nsid w:val="00000006"/>
    <w:multiLevelType w:val="multilevel"/>
    <w:tmpl w:val="E770665E"/>
    <w:name w:val="WW8Num6"/>
    <w:lvl w:ilvl="0">
      <w:start w:val="1"/>
      <w:numFmt w:val="lowerLetter"/>
      <w:lvlText w:val="%1)"/>
      <w:lvlJc w:val="left"/>
      <w:pPr>
        <w:tabs>
          <w:tab w:val="num" w:pos="0"/>
        </w:tabs>
        <w:ind w:left="720" w:hanging="360"/>
      </w:pPr>
      <w:rPr>
        <w:rFonts w:ascii="Times New Roman" w:eastAsia="DejaVu Sans" w:hAnsi="Times New Roman" w:cs="Times New Roman"/>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9"/>
    <w:multiLevelType w:val="multilevel"/>
    <w:tmpl w:val="4DE6C29C"/>
    <w:name w:val="WW8Num9"/>
    <w:lvl w:ilvl="0">
      <w:start w:val="1"/>
      <w:numFmt w:val="lowerLetter"/>
      <w:lvlText w:val="%1)"/>
      <w:lvlJc w:val="left"/>
      <w:pPr>
        <w:tabs>
          <w:tab w:val="num" w:pos="0"/>
        </w:tabs>
        <w:ind w:left="644" w:hanging="360"/>
      </w:pPr>
      <w:rPr>
        <w:rFonts w:ascii="Times New Roman" w:eastAsia="DejaVu Sans"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B"/>
    <w:multiLevelType w:val="multilevel"/>
    <w:tmpl w:val="D56C3968"/>
    <w:name w:val="WW8Num11"/>
    <w:lvl w:ilvl="0">
      <w:start w:val="2"/>
      <w:numFmt w:val="decimal"/>
      <w:lvlText w:val="%1."/>
      <w:lvlJc w:val="left"/>
      <w:pPr>
        <w:tabs>
          <w:tab w:val="num" w:pos="-76"/>
        </w:tabs>
        <w:ind w:left="644" w:hanging="360"/>
      </w:pPr>
      <w:rPr>
        <w:rFonts w:ascii="Times New Roman" w:eastAsia="Times New Roman" w:hAnsi="Times New Roman" w:cs="Times New Roman" w:hint="default"/>
        <w:b/>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
    <w:nsid w:val="0000000C"/>
    <w:multiLevelType w:val="singleLevel"/>
    <w:tmpl w:val="E4623294"/>
    <w:styleLink w:val="WWNum383"/>
    <w:lvl w:ilvl="0">
      <w:start w:val="1"/>
      <w:numFmt w:val="decimal"/>
      <w:lvlText w:val="%1."/>
      <w:lvlJc w:val="left"/>
      <w:pPr>
        <w:ind w:left="1440" w:hanging="360"/>
      </w:pPr>
    </w:lvl>
  </w:abstractNum>
  <w:abstractNum w:abstractNumId="9">
    <w:nsid w:val="0000000D"/>
    <w:multiLevelType w:val="multilevel"/>
    <w:tmpl w:val="6C487AAA"/>
    <w:name w:val="WW8Num13"/>
    <w:lvl w:ilvl="0">
      <w:start w:val="1"/>
      <w:numFmt w:val="decimal"/>
      <w:lvlText w:val="%1."/>
      <w:lvlJc w:val="left"/>
      <w:pPr>
        <w:tabs>
          <w:tab w:val="num" w:pos="360"/>
        </w:tabs>
        <w:ind w:left="360" w:hanging="360"/>
      </w:pPr>
      <w:rPr>
        <w:rFonts w:ascii="Times New Roman" w:eastAsia="DejaVu Sans" w:hAnsi="Times New Roman" w:cs="Times New Roman"/>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0">
    <w:nsid w:val="0000000E"/>
    <w:multiLevelType w:val="singleLevel"/>
    <w:tmpl w:val="0000000E"/>
    <w:name w:val="WW8Num14"/>
    <w:lvl w:ilvl="0">
      <w:start w:val="1"/>
      <w:numFmt w:val="decimal"/>
      <w:lvlText w:val="%1."/>
      <w:lvlJc w:val="left"/>
      <w:pPr>
        <w:tabs>
          <w:tab w:val="num" w:pos="0"/>
        </w:tabs>
        <w:ind w:left="720" w:hanging="360"/>
      </w:pPr>
      <w:rPr>
        <w:rFonts w:hint="default"/>
        <w:b w:val="0"/>
        <w:color w:val="000000"/>
      </w:rPr>
    </w:lvl>
  </w:abstractNum>
  <w:abstractNum w:abstractNumId="11">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10"/>
    <w:multiLevelType w:val="multilevel"/>
    <w:tmpl w:val="E4B8E850"/>
    <w:name w:val="WW8Num16"/>
    <w:lvl w:ilvl="0">
      <w:start w:val="2"/>
      <w:numFmt w:val="decimal"/>
      <w:lvlText w:val="%1."/>
      <w:lvlJc w:val="left"/>
      <w:pPr>
        <w:tabs>
          <w:tab w:val="num" w:pos="737"/>
        </w:tabs>
        <w:ind w:left="737" w:hanging="397"/>
      </w:pPr>
      <w:rPr>
        <w:rFonts w:ascii="Times New Roman" w:eastAsia="Calibri" w:hAnsi="Times New Roman" w:cs="Times New Roman"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0000011"/>
    <w:multiLevelType w:val="multilevel"/>
    <w:tmpl w:val="DF8ED7C8"/>
    <w:name w:val="WW8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nsid w:val="02DB3419"/>
    <w:multiLevelType w:val="hybridMultilevel"/>
    <w:tmpl w:val="C4941E10"/>
    <w:lvl w:ilvl="0" w:tplc="D602B79A">
      <w:start w:val="3"/>
      <w:numFmt w:val="decimal"/>
      <w:lvlText w:val="%1."/>
      <w:lvlJc w:val="left"/>
      <w:pPr>
        <w:ind w:left="720" w:hanging="360"/>
      </w:pPr>
      <w:rPr>
        <w:rFonts w:ascii="Times New Roman" w:hAnsi="Times New Roman" w:cs="Times New Roman" w:hint="default"/>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3">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4">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nsid w:val="0A0A5F43"/>
    <w:multiLevelType w:val="hybridMultilevel"/>
    <w:tmpl w:val="9AD458BE"/>
    <w:lvl w:ilvl="0" w:tplc="04150017">
      <w:start w:val="1"/>
      <w:numFmt w:val="lowerLetter"/>
      <w:lvlText w:val="%1)"/>
      <w:lvlJc w:val="left"/>
      <w:pPr>
        <w:ind w:left="1288" w:hanging="360"/>
      </w:pPr>
      <w:rPr>
        <w:rFonts w:hint="default"/>
      </w:rPr>
    </w:lvl>
    <w:lvl w:ilvl="1" w:tplc="E2A8D088">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7">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9">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2">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3">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35">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6">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7">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4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3">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4">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46">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22067D53"/>
    <w:multiLevelType w:val="hybridMultilevel"/>
    <w:tmpl w:val="695EA8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24E93FFE"/>
    <w:multiLevelType w:val="hybridMultilevel"/>
    <w:tmpl w:val="49BC1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5211EDB"/>
    <w:multiLevelType w:val="hybridMultilevel"/>
    <w:tmpl w:val="F9280A86"/>
    <w:lvl w:ilvl="0" w:tplc="5156B2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nsid w:val="264D2389"/>
    <w:multiLevelType w:val="hybridMultilevel"/>
    <w:tmpl w:val="F1AE2946"/>
    <w:lvl w:ilvl="0" w:tplc="CFA0A25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7">
    <w:nsid w:val="2734254B"/>
    <w:multiLevelType w:val="hybridMultilevel"/>
    <w:tmpl w:val="B51EEB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B1D41A4"/>
    <w:multiLevelType w:val="hybridMultilevel"/>
    <w:tmpl w:val="3AA8B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E082977"/>
    <w:multiLevelType w:val="hybridMultilevel"/>
    <w:tmpl w:val="D9505908"/>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2">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3">
    <w:nsid w:val="3241330F"/>
    <w:multiLevelType w:val="hybridMultilevel"/>
    <w:tmpl w:val="E0D2646C"/>
    <w:name w:val="WW8Num5323"/>
    <w:lvl w:ilvl="0" w:tplc="7A56CB32">
      <w:start w:val="1"/>
      <w:numFmt w:val="decimal"/>
      <w:lvlText w:val="%1."/>
      <w:lvlJc w:val="left"/>
      <w:pPr>
        <w:tabs>
          <w:tab w:val="num" w:pos="1965"/>
        </w:tabs>
        <w:ind w:left="1965" w:hanging="705"/>
      </w:pPr>
      <w:rPr>
        <w:rFonts w:hint="default"/>
        <w:b w:val="0"/>
      </w:rPr>
    </w:lvl>
    <w:lvl w:ilvl="1" w:tplc="836A0ADC">
      <w:start w:val="1"/>
      <w:numFmt w:val="lowerLetter"/>
      <w:lvlText w:val="%2)"/>
      <w:lvlJc w:val="left"/>
      <w:pPr>
        <w:tabs>
          <w:tab w:val="num" w:pos="644"/>
        </w:tabs>
        <w:ind w:left="644"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6">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8">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2">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4">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77">
    <w:nsid w:val="42835A32"/>
    <w:multiLevelType w:val="hybridMultilevel"/>
    <w:tmpl w:val="19228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nsid w:val="45336F6A"/>
    <w:multiLevelType w:val="hybridMultilevel"/>
    <w:tmpl w:val="0044B07E"/>
    <w:name w:val="WW8Num532"/>
    <w:lvl w:ilvl="0" w:tplc="4420F2AE">
      <w:start w:val="1"/>
      <w:numFmt w:val="decimal"/>
      <w:lvlText w:val="%1."/>
      <w:lvlJc w:val="left"/>
      <w:pPr>
        <w:tabs>
          <w:tab w:val="num" w:pos="705"/>
        </w:tabs>
        <w:ind w:left="705" w:hanging="705"/>
      </w:pPr>
      <w:rPr>
        <w:rFonts w:hint="default"/>
        <w:strike w:val="0"/>
        <w:color w:val="auto"/>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D18204A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81">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2">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84">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5">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8">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9">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2">
    <w:nsid w:val="53145E5D"/>
    <w:multiLevelType w:val="hybridMultilevel"/>
    <w:tmpl w:val="38FA566E"/>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53EF493F"/>
    <w:multiLevelType w:val="hybridMultilevel"/>
    <w:tmpl w:val="7B2A8E5C"/>
    <w:lvl w:ilvl="0" w:tplc="3A400C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5">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98">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60600DB5"/>
    <w:multiLevelType w:val="hybridMultilevel"/>
    <w:tmpl w:val="126AC14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3">
    <w:nsid w:val="615845E0"/>
    <w:multiLevelType w:val="hybridMultilevel"/>
    <w:tmpl w:val="D3F86CD2"/>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2C6A61BE">
      <w:start w:val="1"/>
      <w:numFmt w:val="decimal"/>
      <w:lvlText w:val="%4."/>
      <w:lvlJc w:val="left"/>
      <w:pPr>
        <w:ind w:left="502" w:hanging="360"/>
      </w:pPr>
      <w:rPr>
        <w:i w:val="0"/>
        <w:color w:val="auto"/>
        <w:sz w:val="22"/>
        <w:szCs w:val="22"/>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6">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7">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8">
    <w:nsid w:val="662A1B20"/>
    <w:multiLevelType w:val="hybridMultilevel"/>
    <w:tmpl w:val="9980304E"/>
    <w:name w:val="WW8Num52"/>
    <w:lvl w:ilvl="0" w:tplc="8C04F622">
      <w:start w:val="1"/>
      <w:numFmt w:val="decimal"/>
      <w:lvlText w:val="%1."/>
      <w:lvlJc w:val="left"/>
      <w:pPr>
        <w:tabs>
          <w:tab w:val="num" w:pos="1965"/>
        </w:tabs>
        <w:ind w:left="1965" w:hanging="705"/>
      </w:pPr>
      <w:rPr>
        <w:rFonts w:hint="default"/>
        <w:b w:val="0"/>
      </w:rPr>
    </w:lvl>
    <w:lvl w:ilvl="1" w:tplc="756C3F04">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10">
    <w:nsid w:val="67A91C55"/>
    <w:multiLevelType w:val="hybridMultilevel"/>
    <w:tmpl w:val="1A78DB6A"/>
    <w:lvl w:ilvl="0" w:tplc="1EF0453C">
      <w:start w:val="1"/>
      <w:numFmt w:val="decimal"/>
      <w:lvlText w:val="%1."/>
      <w:lvlJc w:val="left"/>
      <w:pPr>
        <w:tabs>
          <w:tab w:val="num" w:pos="1466"/>
        </w:tabs>
        <w:ind w:left="14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69246A5C"/>
    <w:multiLevelType w:val="hybridMultilevel"/>
    <w:tmpl w:val="3AA8B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4">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16">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17">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18">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19">
    <w:nsid w:val="747507A8"/>
    <w:multiLevelType w:val="hybridMultilevel"/>
    <w:tmpl w:val="13F4D9B6"/>
    <w:styleLink w:val="111111131"/>
    <w:lvl w:ilvl="0" w:tplc="1BD28912">
      <w:start w:val="1"/>
      <w:numFmt w:val="lowerLetter"/>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nsid w:val="75812738"/>
    <w:multiLevelType w:val="hybridMultilevel"/>
    <w:tmpl w:val="B240D65A"/>
    <w:lvl w:ilvl="0" w:tplc="F2D211F8">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22">
    <w:nsid w:val="771C2EF0"/>
    <w:multiLevelType w:val="hybridMultilevel"/>
    <w:tmpl w:val="93383FCC"/>
    <w:lvl w:ilvl="0" w:tplc="3A400CD4">
      <w:start w:val="1"/>
      <w:numFmt w:val="bullet"/>
      <w:lvlText w:val=""/>
      <w:lvlJc w:val="left"/>
      <w:pPr>
        <w:ind w:left="1995" w:hanging="360"/>
      </w:pPr>
      <w:rPr>
        <w:rFonts w:ascii="Symbol" w:hAnsi="Symbol" w:hint="default"/>
      </w:rPr>
    </w:lvl>
    <w:lvl w:ilvl="1" w:tplc="04150003">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abstractNum w:abstractNumId="123">
    <w:nsid w:val="77DE48B4"/>
    <w:multiLevelType w:val="hybridMultilevel"/>
    <w:tmpl w:val="E326B704"/>
    <w:styleLink w:val="WW8Num401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26">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7">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29">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31">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5"/>
  </w:num>
  <w:num w:numId="2">
    <w:abstractNumId w:val="123"/>
  </w:num>
  <w:num w:numId="3">
    <w:abstractNumId w:val="26"/>
  </w:num>
  <w:num w:numId="4">
    <w:abstractNumId w:val="127"/>
  </w:num>
  <w:num w:numId="5">
    <w:abstractNumId w:val="103"/>
  </w:num>
  <w:num w:numId="6">
    <w:abstractNumId w:val="23"/>
  </w:num>
  <w:num w:numId="7">
    <w:abstractNumId w:val="124"/>
  </w:num>
  <w:num w:numId="8">
    <w:abstractNumId w:val="27"/>
  </w:num>
  <w:num w:numId="9">
    <w:abstractNumId w:val="131"/>
  </w:num>
  <w:num w:numId="10">
    <w:abstractNumId w:val="86"/>
  </w:num>
  <w:num w:numId="11">
    <w:abstractNumId w:val="38"/>
  </w:num>
  <w:num w:numId="12">
    <w:abstractNumId w:val="72"/>
  </w:num>
  <w:num w:numId="13">
    <w:abstractNumId w:val="114"/>
  </w:num>
  <w:num w:numId="14">
    <w:abstractNumId w:val="49"/>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83"/>
  </w:num>
  <w:num w:numId="16">
    <w:abstractNumId w:val="40"/>
  </w:num>
  <w:num w:numId="17">
    <w:abstractNumId w:val="85"/>
  </w:num>
  <w:num w:numId="18">
    <w:abstractNumId w:val="39"/>
  </w:num>
  <w:num w:numId="19">
    <w:abstractNumId w:val="75"/>
  </w:num>
  <w:num w:numId="20">
    <w:abstractNumId w:val="104"/>
  </w:num>
  <w:num w:numId="21">
    <w:abstractNumId w:val="112"/>
  </w:num>
  <w:num w:numId="22">
    <w:abstractNumId w:val="18"/>
  </w:num>
  <w:num w:numId="23">
    <w:abstractNumId w:val="37"/>
  </w:num>
  <w:num w:numId="24">
    <w:abstractNumId w:val="100"/>
  </w:num>
  <w:num w:numId="25">
    <w:abstractNumId w:val="46"/>
  </w:num>
  <w:num w:numId="26">
    <w:abstractNumId w:val="35"/>
  </w:num>
  <w:num w:numId="27">
    <w:abstractNumId w:val="78"/>
  </w:num>
  <w:num w:numId="28">
    <w:abstractNumId w:val="33"/>
  </w:num>
  <w:num w:numId="29">
    <w:abstractNumId w:val="67"/>
  </w:num>
  <w:num w:numId="30">
    <w:abstractNumId w:val="56"/>
  </w:num>
  <w:num w:numId="31">
    <w:abstractNumId w:val="97"/>
  </w:num>
  <w:num w:numId="32">
    <w:abstractNumId w:val="43"/>
  </w:num>
  <w:num w:numId="33">
    <w:abstractNumId w:val="42"/>
  </w:num>
  <w:num w:numId="34">
    <w:abstractNumId w:val="121"/>
  </w:num>
  <w:num w:numId="35">
    <w:abstractNumId w:val="31"/>
  </w:num>
  <w:num w:numId="36">
    <w:abstractNumId w:val="105"/>
  </w:num>
  <w:num w:numId="37">
    <w:abstractNumId w:val="91"/>
  </w:num>
  <w:num w:numId="38">
    <w:abstractNumId w:val="118"/>
  </w:num>
  <w:num w:numId="39">
    <w:abstractNumId w:val="80"/>
  </w:num>
  <w:num w:numId="40">
    <w:abstractNumId w:val="117"/>
  </w:num>
  <w:num w:numId="41">
    <w:abstractNumId w:val="15"/>
  </w:num>
  <w:num w:numId="42">
    <w:abstractNumId w:val="19"/>
  </w:num>
  <w:num w:numId="43">
    <w:abstractNumId w:val="21"/>
  </w:num>
  <w:num w:numId="44">
    <w:abstractNumId w:val="22"/>
  </w:num>
  <w:num w:numId="45">
    <w:abstractNumId w:val="25"/>
  </w:num>
  <w:num w:numId="46">
    <w:abstractNumId w:val="28"/>
  </w:num>
  <w:num w:numId="47">
    <w:abstractNumId w:val="32"/>
  </w:num>
  <w:num w:numId="48">
    <w:abstractNumId w:val="45"/>
  </w:num>
  <w:num w:numId="49">
    <w:abstractNumId w:val="60"/>
  </w:num>
  <w:num w:numId="50">
    <w:abstractNumId w:val="61"/>
  </w:num>
  <w:num w:numId="51">
    <w:abstractNumId w:val="62"/>
  </w:num>
  <w:num w:numId="52">
    <w:abstractNumId w:val="65"/>
  </w:num>
  <w:num w:numId="53">
    <w:abstractNumId w:val="84"/>
  </w:num>
  <w:num w:numId="54">
    <w:abstractNumId w:val="87"/>
  </w:num>
  <w:num w:numId="55">
    <w:abstractNumId w:val="90"/>
  </w:num>
  <w:num w:numId="56">
    <w:abstractNumId w:val="106"/>
  </w:num>
  <w:num w:numId="57">
    <w:abstractNumId w:val="107"/>
  </w:num>
  <w:num w:numId="58">
    <w:abstractNumId w:val="113"/>
  </w:num>
  <w:num w:numId="59">
    <w:abstractNumId w:val="126"/>
  </w:num>
  <w:num w:numId="60">
    <w:abstractNumId w:val="130"/>
  </w:num>
  <w:num w:numId="61">
    <w:abstractNumId w:val="11"/>
  </w:num>
  <w:num w:numId="62">
    <w:abstractNumId w:val="29"/>
  </w:num>
  <w:num w:numId="63">
    <w:abstractNumId w:val="50"/>
  </w:num>
  <w:num w:numId="64">
    <w:abstractNumId w:val="98"/>
  </w:num>
  <w:num w:numId="65">
    <w:abstractNumId w:val="44"/>
  </w:num>
  <w:num w:numId="66">
    <w:abstractNumId w:val="94"/>
  </w:num>
  <w:num w:numId="67">
    <w:abstractNumId w:val="66"/>
  </w:num>
  <w:num w:numId="68">
    <w:abstractNumId w:val="47"/>
  </w:num>
  <w:num w:numId="69">
    <w:abstractNumId w:val="128"/>
  </w:num>
  <w:num w:numId="70">
    <w:abstractNumId w:val="82"/>
  </w:num>
  <w:num w:numId="71">
    <w:abstractNumId w:val="55"/>
  </w:num>
  <w:num w:numId="72">
    <w:abstractNumId w:val="41"/>
  </w:num>
  <w:num w:numId="73">
    <w:abstractNumId w:val="64"/>
  </w:num>
  <w:num w:numId="74">
    <w:abstractNumId w:val="74"/>
  </w:num>
  <w:num w:numId="75">
    <w:abstractNumId w:val="96"/>
  </w:num>
  <w:num w:numId="76">
    <w:abstractNumId w:val="81"/>
  </w:num>
  <w:num w:numId="77">
    <w:abstractNumId w:val="129"/>
  </w:num>
  <w:num w:numId="78">
    <w:abstractNumId w:val="24"/>
  </w:num>
  <w:num w:numId="79">
    <w:abstractNumId w:val="132"/>
  </w:num>
  <w:num w:numId="80">
    <w:abstractNumId w:val="76"/>
  </w:num>
  <w:num w:numId="81">
    <w:abstractNumId w:val="20"/>
  </w:num>
  <w:num w:numId="82">
    <w:abstractNumId w:val="99"/>
  </w:num>
  <w:num w:numId="83">
    <w:abstractNumId w:val="73"/>
  </w:num>
  <w:num w:numId="84">
    <w:abstractNumId w:val="88"/>
  </w:num>
  <w:num w:numId="85">
    <w:abstractNumId w:val="95"/>
  </w:num>
  <w:num w:numId="86">
    <w:abstractNumId w:val="53"/>
  </w:num>
  <w:num w:numId="87">
    <w:abstractNumId w:val="120"/>
  </w:num>
  <w:num w:numId="88">
    <w:abstractNumId w:val="17"/>
  </w:num>
  <w:num w:numId="89">
    <w:abstractNumId w:val="69"/>
  </w:num>
  <w:num w:numId="90">
    <w:abstractNumId w:val="116"/>
  </w:num>
  <w:num w:numId="91">
    <w:abstractNumId w:val="0"/>
  </w:num>
  <w:num w:numId="9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1"/>
  </w:num>
  <w:num w:numId="98">
    <w:abstractNumId w:val="6"/>
  </w:num>
  <w:num w:numId="99">
    <w:abstractNumId w:val="8"/>
  </w:num>
  <w:num w:numId="100">
    <w:abstractNumId w:val="49"/>
  </w:num>
  <w:num w:numId="101">
    <w:abstractNumId w:val="123"/>
    <w:lvlOverride w:ilvl="0">
      <w:lvl w:ilvl="0" w:tplc="ED64A32C">
        <w:start w:val="1"/>
        <w:numFmt w:val="decimal"/>
        <w:lvlText w:val="%1)"/>
        <w:lvlJc w:val="left"/>
        <w:pPr>
          <w:ind w:left="360" w:hanging="360"/>
        </w:pPr>
        <w:rPr>
          <w:rFonts w:hint="default"/>
          <w:b/>
        </w:rPr>
      </w:lvl>
    </w:lvlOverride>
  </w:num>
  <w:num w:numId="102">
    <w:abstractNumId w:val="16"/>
  </w:num>
  <w:num w:numId="103">
    <w:abstractNumId w:val="102"/>
  </w:num>
  <w:num w:numId="10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9"/>
  </w:num>
  <w:num w:numId="10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2"/>
  </w:num>
  <w:num w:numId="115">
    <w:abstractNumId w:val="54"/>
  </w:num>
  <w:num w:numId="116">
    <w:abstractNumId w:val="122"/>
  </w:num>
  <w:num w:numId="117">
    <w:abstractNumId w:val="63"/>
  </w:num>
  <w:num w:numId="118">
    <w:abstractNumId w:val="79"/>
  </w:num>
  <w:num w:numId="1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8"/>
  </w:num>
  <w:num w:numId="121">
    <w:abstractNumId w:val="77"/>
  </w:num>
  <w:num w:numId="122">
    <w:abstractNumId w:val="93"/>
  </w:num>
  <w:num w:numId="123">
    <w:abstractNumId w:val="10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45"/>
    <w:rsid w:val="00024A3C"/>
    <w:rsid w:val="00071531"/>
    <w:rsid w:val="000767E7"/>
    <w:rsid w:val="00086FE5"/>
    <w:rsid w:val="000A460B"/>
    <w:rsid w:val="000C6798"/>
    <w:rsid w:val="000F7C8D"/>
    <w:rsid w:val="00100DE0"/>
    <w:rsid w:val="00116CC6"/>
    <w:rsid w:val="00183204"/>
    <w:rsid w:val="00287482"/>
    <w:rsid w:val="002A21A0"/>
    <w:rsid w:val="002E6037"/>
    <w:rsid w:val="00310751"/>
    <w:rsid w:val="003547E0"/>
    <w:rsid w:val="0037017A"/>
    <w:rsid w:val="003A1F6C"/>
    <w:rsid w:val="003B11F2"/>
    <w:rsid w:val="004408BA"/>
    <w:rsid w:val="00462131"/>
    <w:rsid w:val="00462469"/>
    <w:rsid w:val="005216F7"/>
    <w:rsid w:val="00546AF4"/>
    <w:rsid w:val="005649D2"/>
    <w:rsid w:val="005877F1"/>
    <w:rsid w:val="005929D8"/>
    <w:rsid w:val="005934AF"/>
    <w:rsid w:val="00644E44"/>
    <w:rsid w:val="00685E42"/>
    <w:rsid w:val="00696232"/>
    <w:rsid w:val="006D4849"/>
    <w:rsid w:val="007707E0"/>
    <w:rsid w:val="00797800"/>
    <w:rsid w:val="007B3F50"/>
    <w:rsid w:val="0080217A"/>
    <w:rsid w:val="00896CFA"/>
    <w:rsid w:val="008A5CF8"/>
    <w:rsid w:val="00922DDB"/>
    <w:rsid w:val="00977445"/>
    <w:rsid w:val="00982028"/>
    <w:rsid w:val="009A0AD2"/>
    <w:rsid w:val="009E1411"/>
    <w:rsid w:val="009F671F"/>
    <w:rsid w:val="00A32160"/>
    <w:rsid w:val="00A554D8"/>
    <w:rsid w:val="00B32DA7"/>
    <w:rsid w:val="00B3748C"/>
    <w:rsid w:val="00B545CC"/>
    <w:rsid w:val="00B551DE"/>
    <w:rsid w:val="00B61DC6"/>
    <w:rsid w:val="00C41EB8"/>
    <w:rsid w:val="00C46427"/>
    <w:rsid w:val="00C95F5A"/>
    <w:rsid w:val="00CA4153"/>
    <w:rsid w:val="00DA4ED2"/>
    <w:rsid w:val="00E64E4B"/>
    <w:rsid w:val="00EB295E"/>
    <w:rsid w:val="00F058DD"/>
    <w:rsid w:val="00F26816"/>
    <w:rsid w:val="00FD06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2A21A0"/>
  </w:style>
  <w:style w:type="paragraph" w:styleId="Nagwek1">
    <w:name w:val="heading 1"/>
    <w:basedOn w:val="Normalny"/>
    <w:next w:val="Normalny"/>
    <w:link w:val="Nagwek1Znak"/>
    <w:uiPriority w:val="9"/>
    <w:qFormat/>
    <w:rsid w:val="005877F1"/>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5877F1"/>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5877F1"/>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5877F1"/>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5877F1"/>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5877F1"/>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5877F1"/>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5877F1"/>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5877F1"/>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77F1"/>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5877F1"/>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5877F1"/>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5877F1"/>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5877F1"/>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5877F1"/>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5877F1"/>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5877F1"/>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5877F1"/>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5877F1"/>
  </w:style>
  <w:style w:type="character" w:styleId="Hipercze">
    <w:name w:val="Hyperlink"/>
    <w:rsid w:val="005877F1"/>
    <w:rPr>
      <w:color w:val="0000FF"/>
      <w:u w:val="single"/>
    </w:rPr>
  </w:style>
  <w:style w:type="paragraph" w:styleId="Akapitzlist">
    <w:name w:val="List Paragraph"/>
    <w:aliases w:val="CW_Lista,Preambuła,Numerowanie,Akapit z listą BS,Numeracja 1 poziom"/>
    <w:basedOn w:val="Normalny"/>
    <w:link w:val="AkapitzlistZnak"/>
    <w:uiPriority w:val="34"/>
    <w:qFormat/>
    <w:rsid w:val="005877F1"/>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5877F1"/>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5877F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5877F1"/>
    <w:rPr>
      <w:rFonts w:ascii="Tahoma" w:eastAsia="Calibri" w:hAnsi="Tahoma" w:cs="Tahoma"/>
      <w:sz w:val="16"/>
      <w:szCs w:val="16"/>
    </w:rPr>
  </w:style>
  <w:style w:type="paragraph" w:styleId="Nagwek">
    <w:name w:val="header"/>
    <w:basedOn w:val="Normalny"/>
    <w:link w:val="Nagwek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5877F1"/>
    <w:rPr>
      <w:rFonts w:ascii="Times New Roman" w:eastAsia="Calibri" w:hAnsi="Times New Roman" w:cs="Times New Roman"/>
      <w:sz w:val="24"/>
    </w:rPr>
  </w:style>
  <w:style w:type="paragraph" w:styleId="Stopka">
    <w:name w:val="footer"/>
    <w:basedOn w:val="Normalny"/>
    <w:link w:val="Stopka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5877F1"/>
    <w:rPr>
      <w:rFonts w:ascii="Times New Roman" w:eastAsia="Calibri" w:hAnsi="Times New Roman" w:cs="Times New Roman"/>
      <w:sz w:val="24"/>
    </w:rPr>
  </w:style>
  <w:style w:type="table" w:styleId="Tabela-Siatka">
    <w:name w:val="Table Grid"/>
    <w:basedOn w:val="Standardowy"/>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5877F1"/>
    <w:pPr>
      <w:numPr>
        <w:numId w:val="69"/>
      </w:numPr>
    </w:pPr>
  </w:style>
  <w:style w:type="numbering" w:customStyle="1" w:styleId="WWNum52">
    <w:name w:val="WWNum52"/>
    <w:rsid w:val="005877F1"/>
    <w:pPr>
      <w:numPr>
        <w:numId w:val="15"/>
      </w:numPr>
    </w:pPr>
  </w:style>
  <w:style w:type="numbering" w:customStyle="1" w:styleId="WWNum53">
    <w:name w:val="WWNum53"/>
    <w:rsid w:val="005877F1"/>
    <w:pPr>
      <w:numPr>
        <w:numId w:val="16"/>
      </w:numPr>
    </w:pPr>
  </w:style>
  <w:style w:type="numbering" w:customStyle="1" w:styleId="WWNum1">
    <w:name w:val="WWNum1"/>
    <w:basedOn w:val="Bezlisty"/>
    <w:rsid w:val="005877F1"/>
    <w:pPr>
      <w:numPr>
        <w:numId w:val="49"/>
      </w:numPr>
    </w:pPr>
  </w:style>
  <w:style w:type="numbering" w:customStyle="1" w:styleId="WWNum4">
    <w:name w:val="WWNum4"/>
    <w:basedOn w:val="Bezlisty"/>
    <w:rsid w:val="005877F1"/>
    <w:pPr>
      <w:numPr>
        <w:numId w:val="17"/>
      </w:numPr>
    </w:pPr>
  </w:style>
  <w:style w:type="numbering" w:customStyle="1" w:styleId="WWNum5">
    <w:name w:val="WWNum5"/>
    <w:basedOn w:val="Bezlisty"/>
    <w:rsid w:val="005877F1"/>
    <w:pPr>
      <w:numPr>
        <w:numId w:val="18"/>
      </w:numPr>
    </w:pPr>
  </w:style>
  <w:style w:type="numbering" w:customStyle="1" w:styleId="WWNum6">
    <w:name w:val="WWNum6"/>
    <w:basedOn w:val="Bezlisty"/>
    <w:rsid w:val="005877F1"/>
    <w:pPr>
      <w:numPr>
        <w:numId w:val="19"/>
      </w:numPr>
    </w:pPr>
  </w:style>
  <w:style w:type="numbering" w:customStyle="1" w:styleId="WWNum7">
    <w:name w:val="WWNum7"/>
    <w:basedOn w:val="Bezlisty"/>
    <w:rsid w:val="005877F1"/>
    <w:pPr>
      <w:numPr>
        <w:numId w:val="20"/>
      </w:numPr>
    </w:pPr>
  </w:style>
  <w:style w:type="numbering" w:customStyle="1" w:styleId="WWNum8">
    <w:name w:val="WWNum8"/>
    <w:basedOn w:val="Bezlisty"/>
    <w:rsid w:val="005877F1"/>
    <w:pPr>
      <w:numPr>
        <w:numId w:val="21"/>
      </w:numPr>
    </w:pPr>
  </w:style>
  <w:style w:type="numbering" w:customStyle="1" w:styleId="WWNum9">
    <w:name w:val="WWNum9"/>
    <w:basedOn w:val="Bezlisty"/>
    <w:rsid w:val="005877F1"/>
    <w:pPr>
      <w:numPr>
        <w:numId w:val="22"/>
      </w:numPr>
    </w:pPr>
  </w:style>
  <w:style w:type="numbering" w:customStyle="1" w:styleId="WWNum10">
    <w:name w:val="WWNum10"/>
    <w:basedOn w:val="Bezlisty"/>
    <w:rsid w:val="005877F1"/>
    <w:pPr>
      <w:numPr>
        <w:numId w:val="23"/>
      </w:numPr>
    </w:pPr>
  </w:style>
  <w:style w:type="numbering" w:customStyle="1" w:styleId="WWNum11">
    <w:name w:val="WWNum11"/>
    <w:basedOn w:val="Bezlisty"/>
    <w:rsid w:val="005877F1"/>
    <w:pPr>
      <w:numPr>
        <w:numId w:val="24"/>
      </w:numPr>
    </w:pPr>
  </w:style>
  <w:style w:type="numbering" w:customStyle="1" w:styleId="WWNum12">
    <w:name w:val="WWNum12"/>
    <w:basedOn w:val="Bezlisty"/>
    <w:rsid w:val="005877F1"/>
    <w:pPr>
      <w:numPr>
        <w:numId w:val="25"/>
      </w:numPr>
    </w:pPr>
  </w:style>
  <w:style w:type="numbering" w:customStyle="1" w:styleId="WWNum14">
    <w:name w:val="WWNum14"/>
    <w:basedOn w:val="Bezlisty"/>
    <w:rsid w:val="005877F1"/>
    <w:pPr>
      <w:numPr>
        <w:numId w:val="44"/>
      </w:numPr>
    </w:pPr>
  </w:style>
  <w:style w:type="numbering" w:customStyle="1" w:styleId="WWNum15">
    <w:name w:val="WWNum15"/>
    <w:basedOn w:val="Bezlisty"/>
    <w:rsid w:val="005877F1"/>
    <w:pPr>
      <w:numPr>
        <w:numId w:val="26"/>
      </w:numPr>
    </w:pPr>
  </w:style>
  <w:style w:type="numbering" w:customStyle="1" w:styleId="WWNum16">
    <w:name w:val="WWNum16"/>
    <w:basedOn w:val="Bezlisty"/>
    <w:rsid w:val="005877F1"/>
    <w:pPr>
      <w:numPr>
        <w:numId w:val="46"/>
      </w:numPr>
    </w:pPr>
  </w:style>
  <w:style w:type="numbering" w:customStyle="1" w:styleId="WWNum17">
    <w:name w:val="WWNum17"/>
    <w:basedOn w:val="Bezlisty"/>
    <w:rsid w:val="005877F1"/>
    <w:pPr>
      <w:numPr>
        <w:numId w:val="57"/>
      </w:numPr>
    </w:pPr>
  </w:style>
  <w:style w:type="numbering" w:customStyle="1" w:styleId="WWNum18">
    <w:name w:val="WWNum18"/>
    <w:basedOn w:val="Bezlisty"/>
    <w:rsid w:val="005877F1"/>
    <w:pPr>
      <w:numPr>
        <w:numId w:val="53"/>
      </w:numPr>
    </w:pPr>
  </w:style>
  <w:style w:type="numbering" w:customStyle="1" w:styleId="WWNum19">
    <w:name w:val="WWNum19"/>
    <w:basedOn w:val="Bezlisty"/>
    <w:rsid w:val="005877F1"/>
    <w:pPr>
      <w:numPr>
        <w:numId w:val="27"/>
      </w:numPr>
    </w:pPr>
  </w:style>
  <w:style w:type="numbering" w:customStyle="1" w:styleId="WWNum20">
    <w:name w:val="WWNum20"/>
    <w:basedOn w:val="Bezlisty"/>
    <w:rsid w:val="005877F1"/>
    <w:pPr>
      <w:numPr>
        <w:numId w:val="43"/>
      </w:numPr>
    </w:pPr>
  </w:style>
  <w:style w:type="numbering" w:customStyle="1" w:styleId="WWNum21">
    <w:name w:val="WWNum21"/>
    <w:basedOn w:val="Bezlisty"/>
    <w:rsid w:val="005877F1"/>
    <w:pPr>
      <w:numPr>
        <w:numId w:val="60"/>
      </w:numPr>
    </w:pPr>
  </w:style>
  <w:style w:type="numbering" w:customStyle="1" w:styleId="WWNum22">
    <w:name w:val="WWNum22"/>
    <w:basedOn w:val="Bezlisty"/>
    <w:rsid w:val="005877F1"/>
    <w:pPr>
      <w:numPr>
        <w:numId w:val="28"/>
      </w:numPr>
    </w:pPr>
  </w:style>
  <w:style w:type="numbering" w:customStyle="1" w:styleId="WWNum23">
    <w:name w:val="WWNum23"/>
    <w:basedOn w:val="Bezlisty"/>
    <w:rsid w:val="005877F1"/>
    <w:pPr>
      <w:numPr>
        <w:numId w:val="54"/>
      </w:numPr>
    </w:pPr>
  </w:style>
  <w:style w:type="numbering" w:customStyle="1" w:styleId="WWNum24">
    <w:name w:val="WWNum24"/>
    <w:basedOn w:val="Bezlisty"/>
    <w:rsid w:val="005877F1"/>
    <w:pPr>
      <w:numPr>
        <w:numId w:val="29"/>
      </w:numPr>
    </w:pPr>
  </w:style>
  <w:style w:type="numbering" w:customStyle="1" w:styleId="WWNum25">
    <w:name w:val="WWNum25"/>
    <w:basedOn w:val="Bezlisty"/>
    <w:rsid w:val="005877F1"/>
    <w:pPr>
      <w:numPr>
        <w:numId w:val="50"/>
      </w:numPr>
    </w:pPr>
  </w:style>
  <w:style w:type="numbering" w:customStyle="1" w:styleId="WWNum26">
    <w:name w:val="WWNum26"/>
    <w:basedOn w:val="Bezlisty"/>
    <w:rsid w:val="005877F1"/>
    <w:pPr>
      <w:numPr>
        <w:numId w:val="48"/>
      </w:numPr>
    </w:pPr>
  </w:style>
  <w:style w:type="numbering" w:customStyle="1" w:styleId="WWNum27">
    <w:name w:val="WWNum27"/>
    <w:basedOn w:val="Bezlisty"/>
    <w:rsid w:val="005877F1"/>
    <w:pPr>
      <w:numPr>
        <w:numId w:val="30"/>
      </w:numPr>
    </w:pPr>
  </w:style>
  <w:style w:type="numbering" w:customStyle="1" w:styleId="WWNum28">
    <w:name w:val="WWNum28"/>
    <w:basedOn w:val="Bezlisty"/>
    <w:rsid w:val="005877F1"/>
    <w:pPr>
      <w:numPr>
        <w:numId w:val="56"/>
      </w:numPr>
    </w:pPr>
  </w:style>
  <w:style w:type="numbering" w:customStyle="1" w:styleId="WWNum29">
    <w:name w:val="WWNum29"/>
    <w:basedOn w:val="Bezlisty"/>
    <w:rsid w:val="005877F1"/>
    <w:pPr>
      <w:numPr>
        <w:numId w:val="42"/>
      </w:numPr>
    </w:pPr>
  </w:style>
  <w:style w:type="numbering" w:customStyle="1" w:styleId="WWNum30">
    <w:name w:val="WWNum30"/>
    <w:basedOn w:val="Bezlisty"/>
    <w:rsid w:val="005877F1"/>
    <w:pPr>
      <w:numPr>
        <w:numId w:val="31"/>
      </w:numPr>
    </w:pPr>
  </w:style>
  <w:style w:type="numbering" w:customStyle="1" w:styleId="WWNum31">
    <w:name w:val="WWNum31"/>
    <w:basedOn w:val="Bezlisty"/>
    <w:rsid w:val="005877F1"/>
    <w:pPr>
      <w:numPr>
        <w:numId w:val="32"/>
      </w:numPr>
    </w:pPr>
  </w:style>
  <w:style w:type="numbering" w:customStyle="1" w:styleId="WWNum32">
    <w:name w:val="WWNum32"/>
    <w:basedOn w:val="Bezlisty"/>
    <w:rsid w:val="005877F1"/>
    <w:pPr>
      <w:numPr>
        <w:numId w:val="55"/>
      </w:numPr>
    </w:pPr>
  </w:style>
  <w:style w:type="numbering" w:customStyle="1" w:styleId="WWNum33">
    <w:name w:val="WWNum33"/>
    <w:basedOn w:val="Bezlisty"/>
    <w:rsid w:val="005877F1"/>
    <w:pPr>
      <w:numPr>
        <w:numId w:val="33"/>
      </w:numPr>
    </w:pPr>
  </w:style>
  <w:style w:type="numbering" w:customStyle="1" w:styleId="WWNum34">
    <w:name w:val="WWNum34"/>
    <w:basedOn w:val="Bezlisty"/>
    <w:rsid w:val="005877F1"/>
    <w:pPr>
      <w:numPr>
        <w:numId w:val="52"/>
      </w:numPr>
    </w:pPr>
  </w:style>
  <w:style w:type="numbering" w:customStyle="1" w:styleId="WWNum35">
    <w:name w:val="WWNum35"/>
    <w:basedOn w:val="Bezlisty"/>
    <w:rsid w:val="005877F1"/>
    <w:pPr>
      <w:numPr>
        <w:numId w:val="34"/>
      </w:numPr>
    </w:pPr>
  </w:style>
  <w:style w:type="numbering" w:customStyle="1" w:styleId="WWNum37">
    <w:name w:val="WWNum37"/>
    <w:basedOn w:val="Bezlisty"/>
    <w:rsid w:val="005877F1"/>
    <w:pPr>
      <w:numPr>
        <w:numId w:val="35"/>
      </w:numPr>
    </w:pPr>
  </w:style>
  <w:style w:type="numbering" w:customStyle="1" w:styleId="WWNum38">
    <w:name w:val="WWNum38"/>
    <w:basedOn w:val="Bezlisty"/>
    <w:rsid w:val="005877F1"/>
    <w:pPr>
      <w:numPr>
        <w:numId w:val="36"/>
      </w:numPr>
    </w:pPr>
  </w:style>
  <w:style w:type="numbering" w:customStyle="1" w:styleId="WWNum39">
    <w:name w:val="WWNum39"/>
    <w:basedOn w:val="Bezlisty"/>
    <w:rsid w:val="005877F1"/>
    <w:pPr>
      <w:numPr>
        <w:numId w:val="37"/>
      </w:numPr>
    </w:pPr>
  </w:style>
  <w:style w:type="numbering" w:customStyle="1" w:styleId="WWNum40">
    <w:name w:val="WWNum40"/>
    <w:basedOn w:val="Bezlisty"/>
    <w:rsid w:val="005877F1"/>
    <w:pPr>
      <w:numPr>
        <w:numId w:val="47"/>
      </w:numPr>
    </w:pPr>
  </w:style>
  <w:style w:type="numbering" w:customStyle="1" w:styleId="WWNum41">
    <w:name w:val="WWNum41"/>
    <w:basedOn w:val="Bezlisty"/>
    <w:rsid w:val="005877F1"/>
    <w:pPr>
      <w:numPr>
        <w:numId w:val="51"/>
      </w:numPr>
    </w:pPr>
  </w:style>
  <w:style w:type="numbering" w:customStyle="1" w:styleId="WWNum42">
    <w:name w:val="WWNum42"/>
    <w:basedOn w:val="Bezlisty"/>
    <w:rsid w:val="005877F1"/>
    <w:pPr>
      <w:numPr>
        <w:numId w:val="38"/>
      </w:numPr>
    </w:pPr>
  </w:style>
  <w:style w:type="numbering" w:customStyle="1" w:styleId="WWNum43">
    <w:name w:val="WWNum43"/>
    <w:basedOn w:val="Bezlisty"/>
    <w:rsid w:val="005877F1"/>
    <w:pPr>
      <w:numPr>
        <w:numId w:val="39"/>
      </w:numPr>
    </w:pPr>
  </w:style>
  <w:style w:type="numbering" w:customStyle="1" w:styleId="WWNum44">
    <w:name w:val="WWNum44"/>
    <w:basedOn w:val="Bezlisty"/>
    <w:rsid w:val="005877F1"/>
    <w:pPr>
      <w:numPr>
        <w:numId w:val="40"/>
      </w:numPr>
    </w:pPr>
  </w:style>
  <w:style w:type="numbering" w:customStyle="1" w:styleId="WWNum45">
    <w:name w:val="WWNum45"/>
    <w:basedOn w:val="Bezlisty"/>
    <w:rsid w:val="005877F1"/>
    <w:pPr>
      <w:numPr>
        <w:numId w:val="41"/>
      </w:numPr>
    </w:pPr>
  </w:style>
  <w:style w:type="numbering" w:customStyle="1" w:styleId="WWNum46">
    <w:name w:val="WWNum46"/>
    <w:basedOn w:val="Bezlisty"/>
    <w:rsid w:val="005877F1"/>
    <w:pPr>
      <w:numPr>
        <w:numId w:val="45"/>
      </w:numPr>
    </w:pPr>
  </w:style>
  <w:style w:type="numbering" w:customStyle="1" w:styleId="WWNum47">
    <w:name w:val="WWNum47"/>
    <w:basedOn w:val="Bezlisty"/>
    <w:rsid w:val="005877F1"/>
    <w:pPr>
      <w:numPr>
        <w:numId w:val="59"/>
      </w:numPr>
    </w:pPr>
  </w:style>
  <w:style w:type="numbering" w:customStyle="1" w:styleId="WWNum48">
    <w:name w:val="WWNum48"/>
    <w:basedOn w:val="Bezlisty"/>
    <w:rsid w:val="005877F1"/>
    <w:pPr>
      <w:numPr>
        <w:numId w:val="58"/>
      </w:numPr>
    </w:pPr>
  </w:style>
  <w:style w:type="numbering" w:customStyle="1" w:styleId="WWNum511">
    <w:name w:val="WWNum511"/>
    <w:rsid w:val="005877F1"/>
    <w:pPr>
      <w:numPr>
        <w:numId w:val="98"/>
      </w:numPr>
    </w:pPr>
  </w:style>
  <w:style w:type="numbering" w:customStyle="1" w:styleId="WWNum521">
    <w:name w:val="WWNum521"/>
    <w:rsid w:val="005877F1"/>
  </w:style>
  <w:style w:type="numbering" w:customStyle="1" w:styleId="WWNum531">
    <w:name w:val="WWNum531"/>
    <w:rsid w:val="005877F1"/>
    <w:pPr>
      <w:numPr>
        <w:numId w:val="61"/>
      </w:numPr>
    </w:pPr>
  </w:style>
  <w:style w:type="numbering" w:customStyle="1" w:styleId="WWNum13">
    <w:name w:val="WWNum13"/>
    <w:basedOn w:val="Bezlisty"/>
    <w:rsid w:val="005877F1"/>
  </w:style>
  <w:style w:type="numbering" w:customStyle="1" w:styleId="WWNum49">
    <w:name w:val="WWNum49"/>
    <w:basedOn w:val="Bezlisty"/>
    <w:rsid w:val="005877F1"/>
  </w:style>
  <w:style w:type="numbering" w:customStyle="1" w:styleId="WWNum54">
    <w:name w:val="WWNum54"/>
    <w:basedOn w:val="Bezlisty"/>
    <w:rsid w:val="005877F1"/>
  </w:style>
  <w:style w:type="numbering" w:customStyle="1" w:styleId="WWNum61">
    <w:name w:val="WWNum61"/>
    <w:basedOn w:val="Bezlisty"/>
    <w:rsid w:val="005877F1"/>
  </w:style>
  <w:style w:type="numbering" w:customStyle="1" w:styleId="WWNum71">
    <w:name w:val="WWNum71"/>
    <w:basedOn w:val="Bezlisty"/>
    <w:rsid w:val="005877F1"/>
  </w:style>
  <w:style w:type="numbering" w:customStyle="1" w:styleId="WWNum81">
    <w:name w:val="WWNum81"/>
    <w:basedOn w:val="Bezlisty"/>
    <w:rsid w:val="005877F1"/>
  </w:style>
  <w:style w:type="numbering" w:customStyle="1" w:styleId="WWNum91">
    <w:name w:val="WWNum91"/>
    <w:basedOn w:val="Bezlisty"/>
    <w:rsid w:val="005877F1"/>
  </w:style>
  <w:style w:type="numbering" w:customStyle="1" w:styleId="WWNum101">
    <w:name w:val="WWNum101"/>
    <w:basedOn w:val="Bezlisty"/>
    <w:rsid w:val="005877F1"/>
  </w:style>
  <w:style w:type="numbering" w:customStyle="1" w:styleId="WWNum111">
    <w:name w:val="WWNum111"/>
    <w:basedOn w:val="Bezlisty"/>
    <w:rsid w:val="005877F1"/>
  </w:style>
  <w:style w:type="numbering" w:customStyle="1" w:styleId="WWNum121">
    <w:name w:val="WWNum121"/>
    <w:basedOn w:val="Bezlisty"/>
    <w:rsid w:val="005877F1"/>
  </w:style>
  <w:style w:type="numbering" w:customStyle="1" w:styleId="WWNum141">
    <w:name w:val="WWNum141"/>
    <w:basedOn w:val="Bezlisty"/>
    <w:rsid w:val="005877F1"/>
  </w:style>
  <w:style w:type="numbering" w:customStyle="1" w:styleId="WWNum151">
    <w:name w:val="WWNum151"/>
    <w:basedOn w:val="Bezlisty"/>
    <w:rsid w:val="005877F1"/>
  </w:style>
  <w:style w:type="numbering" w:customStyle="1" w:styleId="WWNum161">
    <w:name w:val="WWNum161"/>
    <w:basedOn w:val="Bezlisty"/>
    <w:rsid w:val="005877F1"/>
  </w:style>
  <w:style w:type="numbering" w:customStyle="1" w:styleId="WWNum171">
    <w:name w:val="WWNum171"/>
    <w:basedOn w:val="Bezlisty"/>
    <w:rsid w:val="005877F1"/>
  </w:style>
  <w:style w:type="numbering" w:customStyle="1" w:styleId="WWNum181">
    <w:name w:val="WWNum181"/>
    <w:basedOn w:val="Bezlisty"/>
    <w:rsid w:val="005877F1"/>
  </w:style>
  <w:style w:type="numbering" w:customStyle="1" w:styleId="WWNum191">
    <w:name w:val="WWNum191"/>
    <w:basedOn w:val="Bezlisty"/>
    <w:rsid w:val="005877F1"/>
  </w:style>
  <w:style w:type="numbering" w:customStyle="1" w:styleId="WWNum201">
    <w:name w:val="WWNum201"/>
    <w:basedOn w:val="Bezlisty"/>
    <w:rsid w:val="005877F1"/>
  </w:style>
  <w:style w:type="numbering" w:customStyle="1" w:styleId="WWNum211">
    <w:name w:val="WWNum211"/>
    <w:basedOn w:val="Bezlisty"/>
    <w:rsid w:val="005877F1"/>
  </w:style>
  <w:style w:type="numbering" w:customStyle="1" w:styleId="WWNum221">
    <w:name w:val="WWNum221"/>
    <w:basedOn w:val="Bezlisty"/>
    <w:rsid w:val="005877F1"/>
  </w:style>
  <w:style w:type="numbering" w:customStyle="1" w:styleId="WWNum231">
    <w:name w:val="WWNum231"/>
    <w:basedOn w:val="Bezlisty"/>
    <w:rsid w:val="005877F1"/>
  </w:style>
  <w:style w:type="numbering" w:customStyle="1" w:styleId="WWNum241">
    <w:name w:val="WWNum241"/>
    <w:basedOn w:val="Bezlisty"/>
    <w:rsid w:val="005877F1"/>
  </w:style>
  <w:style w:type="numbering" w:customStyle="1" w:styleId="WWNum251">
    <w:name w:val="WWNum251"/>
    <w:basedOn w:val="Bezlisty"/>
    <w:rsid w:val="005877F1"/>
  </w:style>
  <w:style w:type="numbering" w:customStyle="1" w:styleId="WWNum261">
    <w:name w:val="WWNum261"/>
    <w:basedOn w:val="Bezlisty"/>
    <w:rsid w:val="005877F1"/>
  </w:style>
  <w:style w:type="numbering" w:customStyle="1" w:styleId="WWNum271">
    <w:name w:val="WWNum271"/>
    <w:basedOn w:val="Bezlisty"/>
    <w:rsid w:val="005877F1"/>
  </w:style>
  <w:style w:type="numbering" w:customStyle="1" w:styleId="WWNum281">
    <w:name w:val="WWNum281"/>
    <w:basedOn w:val="Bezlisty"/>
    <w:rsid w:val="005877F1"/>
  </w:style>
  <w:style w:type="numbering" w:customStyle="1" w:styleId="WWNum291">
    <w:name w:val="WWNum291"/>
    <w:basedOn w:val="Bezlisty"/>
    <w:rsid w:val="005877F1"/>
  </w:style>
  <w:style w:type="numbering" w:customStyle="1" w:styleId="WWNum301">
    <w:name w:val="WWNum301"/>
    <w:basedOn w:val="Bezlisty"/>
    <w:rsid w:val="005877F1"/>
  </w:style>
  <w:style w:type="numbering" w:customStyle="1" w:styleId="WWNum311">
    <w:name w:val="WWNum311"/>
    <w:basedOn w:val="Bezlisty"/>
    <w:rsid w:val="005877F1"/>
  </w:style>
  <w:style w:type="numbering" w:customStyle="1" w:styleId="WWNum321">
    <w:name w:val="WWNum321"/>
    <w:basedOn w:val="Bezlisty"/>
    <w:rsid w:val="005877F1"/>
  </w:style>
  <w:style w:type="numbering" w:customStyle="1" w:styleId="WWNum331">
    <w:name w:val="WWNum331"/>
    <w:basedOn w:val="Bezlisty"/>
    <w:rsid w:val="005877F1"/>
  </w:style>
  <w:style w:type="numbering" w:customStyle="1" w:styleId="WWNum341">
    <w:name w:val="WWNum341"/>
    <w:basedOn w:val="Bezlisty"/>
    <w:rsid w:val="005877F1"/>
  </w:style>
  <w:style w:type="numbering" w:customStyle="1" w:styleId="WWNum351">
    <w:name w:val="WWNum351"/>
    <w:basedOn w:val="Bezlisty"/>
    <w:rsid w:val="005877F1"/>
  </w:style>
  <w:style w:type="numbering" w:customStyle="1" w:styleId="WWNum371">
    <w:name w:val="WWNum371"/>
    <w:basedOn w:val="Bezlisty"/>
    <w:rsid w:val="005877F1"/>
  </w:style>
  <w:style w:type="numbering" w:customStyle="1" w:styleId="WWNum381">
    <w:name w:val="WWNum381"/>
    <w:basedOn w:val="Bezlisty"/>
    <w:rsid w:val="005877F1"/>
  </w:style>
  <w:style w:type="numbering" w:customStyle="1" w:styleId="WWNum391">
    <w:name w:val="WWNum391"/>
    <w:basedOn w:val="Bezlisty"/>
    <w:rsid w:val="005877F1"/>
  </w:style>
  <w:style w:type="numbering" w:customStyle="1" w:styleId="WWNum401">
    <w:name w:val="WWNum401"/>
    <w:basedOn w:val="Bezlisty"/>
    <w:rsid w:val="005877F1"/>
  </w:style>
  <w:style w:type="numbering" w:customStyle="1" w:styleId="WWNum411">
    <w:name w:val="WWNum411"/>
    <w:basedOn w:val="Bezlisty"/>
    <w:rsid w:val="005877F1"/>
  </w:style>
  <w:style w:type="numbering" w:customStyle="1" w:styleId="WWNum421">
    <w:name w:val="WWNum421"/>
    <w:basedOn w:val="Bezlisty"/>
    <w:rsid w:val="005877F1"/>
  </w:style>
  <w:style w:type="numbering" w:customStyle="1" w:styleId="WWNum431">
    <w:name w:val="WWNum431"/>
    <w:basedOn w:val="Bezlisty"/>
    <w:rsid w:val="005877F1"/>
  </w:style>
  <w:style w:type="numbering" w:customStyle="1" w:styleId="WWNum441">
    <w:name w:val="WWNum441"/>
    <w:basedOn w:val="Bezlisty"/>
    <w:rsid w:val="005877F1"/>
  </w:style>
  <w:style w:type="numbering" w:customStyle="1" w:styleId="WWNum451">
    <w:name w:val="WWNum451"/>
    <w:basedOn w:val="Bezlisty"/>
    <w:rsid w:val="005877F1"/>
  </w:style>
  <w:style w:type="numbering" w:customStyle="1" w:styleId="WWNum461">
    <w:name w:val="WWNum461"/>
    <w:basedOn w:val="Bezlisty"/>
    <w:rsid w:val="005877F1"/>
  </w:style>
  <w:style w:type="numbering" w:customStyle="1" w:styleId="WWNum471">
    <w:name w:val="WWNum471"/>
    <w:basedOn w:val="Bezlisty"/>
    <w:rsid w:val="005877F1"/>
  </w:style>
  <w:style w:type="numbering" w:customStyle="1" w:styleId="WWNum481">
    <w:name w:val="WWNum481"/>
    <w:basedOn w:val="Bezlisty"/>
    <w:rsid w:val="005877F1"/>
  </w:style>
  <w:style w:type="paragraph" w:customStyle="1" w:styleId="Akapitzlist1">
    <w:name w:val="Akapit z listą1"/>
    <w:basedOn w:val="Normalny"/>
    <w:qFormat/>
    <w:rsid w:val="005877F1"/>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5877F1"/>
    <w:pPr>
      <w:numPr>
        <w:numId w:val="63"/>
      </w:numPr>
    </w:pPr>
  </w:style>
  <w:style w:type="numbering" w:customStyle="1" w:styleId="WW8Num40">
    <w:name w:val="WW8Num40"/>
    <w:basedOn w:val="Bezlisty"/>
    <w:rsid w:val="005877F1"/>
    <w:pPr>
      <w:numPr>
        <w:numId w:val="62"/>
      </w:numPr>
    </w:pPr>
  </w:style>
  <w:style w:type="numbering" w:customStyle="1" w:styleId="WW8Num21">
    <w:name w:val="WW8Num21"/>
    <w:basedOn w:val="Bezlisty"/>
    <w:rsid w:val="005877F1"/>
  </w:style>
  <w:style w:type="numbering" w:customStyle="1" w:styleId="WW8Num22">
    <w:name w:val="WW8Num22"/>
    <w:basedOn w:val="Bezlisty"/>
    <w:rsid w:val="005877F1"/>
  </w:style>
  <w:style w:type="paragraph" w:customStyle="1" w:styleId="Standard">
    <w:name w:val="Standard"/>
    <w:rsid w:val="005877F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5877F1"/>
  </w:style>
  <w:style w:type="numbering" w:customStyle="1" w:styleId="WW8Num401">
    <w:name w:val="WW8Num401"/>
    <w:basedOn w:val="Bezlisty"/>
    <w:rsid w:val="005877F1"/>
  </w:style>
  <w:style w:type="numbering" w:customStyle="1" w:styleId="WWNum5111">
    <w:name w:val="WWNum5111"/>
    <w:rsid w:val="005877F1"/>
    <w:pPr>
      <w:numPr>
        <w:numId w:val="66"/>
      </w:numPr>
    </w:pPr>
  </w:style>
  <w:style w:type="numbering" w:customStyle="1" w:styleId="WWNum5211">
    <w:name w:val="WWNum5211"/>
    <w:rsid w:val="005877F1"/>
    <w:pPr>
      <w:numPr>
        <w:numId w:val="64"/>
      </w:numPr>
    </w:pPr>
  </w:style>
  <w:style w:type="numbering" w:customStyle="1" w:styleId="WWNum5311">
    <w:name w:val="WWNum5311"/>
    <w:rsid w:val="005877F1"/>
    <w:pPr>
      <w:numPr>
        <w:numId w:val="65"/>
      </w:numPr>
    </w:pPr>
  </w:style>
  <w:style w:type="numbering" w:customStyle="1" w:styleId="WW8Num24">
    <w:name w:val="WW8Num24"/>
    <w:basedOn w:val="Bezlisty"/>
    <w:rsid w:val="005877F1"/>
    <w:pPr>
      <w:numPr>
        <w:numId w:val="75"/>
      </w:numPr>
    </w:pPr>
  </w:style>
  <w:style w:type="numbering" w:customStyle="1" w:styleId="WW8Num25">
    <w:name w:val="WW8Num25"/>
    <w:basedOn w:val="Bezlisty"/>
    <w:rsid w:val="005877F1"/>
    <w:pPr>
      <w:numPr>
        <w:numId w:val="67"/>
      </w:numPr>
    </w:pPr>
  </w:style>
  <w:style w:type="numbering" w:customStyle="1" w:styleId="WW8Num10">
    <w:name w:val="WW8Num10"/>
    <w:basedOn w:val="Bezlisty"/>
    <w:rsid w:val="005877F1"/>
    <w:pPr>
      <w:numPr>
        <w:numId w:val="68"/>
      </w:numPr>
    </w:pPr>
  </w:style>
  <w:style w:type="numbering" w:customStyle="1" w:styleId="WW8Num26">
    <w:name w:val="WW8Num26"/>
    <w:basedOn w:val="Bezlisty"/>
    <w:rsid w:val="005877F1"/>
    <w:pPr>
      <w:numPr>
        <w:numId w:val="74"/>
      </w:numPr>
    </w:pPr>
  </w:style>
  <w:style w:type="paragraph" w:styleId="Tekstpodstawowy">
    <w:name w:val="Body Text"/>
    <w:aliases w:val="(F2),(F2) Znak Znak"/>
    <w:basedOn w:val="Normalny"/>
    <w:link w:val="TekstpodstawowyZnak"/>
    <w:rsid w:val="005877F1"/>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5877F1"/>
    <w:rPr>
      <w:rFonts w:ascii="Times New Roman" w:eastAsia="Times New Roman" w:hAnsi="Times New Roman" w:cs="Times New Roman"/>
      <w:sz w:val="24"/>
      <w:szCs w:val="24"/>
      <w:lang w:eastAsia="ar-SA"/>
    </w:rPr>
  </w:style>
  <w:style w:type="numbering" w:customStyle="1" w:styleId="WWNum52111">
    <w:name w:val="WWNum52111"/>
    <w:rsid w:val="005877F1"/>
  </w:style>
  <w:style w:type="numbering" w:customStyle="1" w:styleId="WWNum5112">
    <w:name w:val="WWNum5112"/>
    <w:rsid w:val="005877F1"/>
  </w:style>
  <w:style w:type="numbering" w:customStyle="1" w:styleId="WWNum5212">
    <w:name w:val="WWNum5212"/>
    <w:rsid w:val="005877F1"/>
  </w:style>
  <w:style w:type="numbering" w:customStyle="1" w:styleId="WWNum5312">
    <w:name w:val="WWNum5312"/>
    <w:rsid w:val="005877F1"/>
  </w:style>
  <w:style w:type="numbering" w:customStyle="1" w:styleId="WWNum51111">
    <w:name w:val="WWNum51111"/>
    <w:rsid w:val="005877F1"/>
  </w:style>
  <w:style w:type="numbering" w:customStyle="1" w:styleId="WWNum52112">
    <w:name w:val="WWNum52112"/>
    <w:rsid w:val="005877F1"/>
    <w:pPr>
      <w:numPr>
        <w:numId w:val="1"/>
      </w:numPr>
    </w:pPr>
  </w:style>
  <w:style w:type="numbering" w:customStyle="1" w:styleId="WWNum5113">
    <w:name w:val="WWNum5113"/>
    <w:rsid w:val="005877F1"/>
    <w:pPr>
      <w:numPr>
        <w:numId w:val="8"/>
      </w:numPr>
    </w:pPr>
  </w:style>
  <w:style w:type="numbering" w:customStyle="1" w:styleId="WWNum5213">
    <w:name w:val="WWNum5213"/>
    <w:rsid w:val="005877F1"/>
    <w:pPr>
      <w:numPr>
        <w:numId w:val="11"/>
      </w:numPr>
    </w:pPr>
  </w:style>
  <w:style w:type="numbering" w:customStyle="1" w:styleId="WWNum5313">
    <w:name w:val="WWNum5313"/>
    <w:rsid w:val="005877F1"/>
    <w:pPr>
      <w:numPr>
        <w:numId w:val="12"/>
      </w:numPr>
    </w:pPr>
  </w:style>
  <w:style w:type="numbering" w:customStyle="1" w:styleId="WWNum51112">
    <w:name w:val="WWNum51112"/>
    <w:rsid w:val="005877F1"/>
    <w:pPr>
      <w:numPr>
        <w:numId w:val="100"/>
      </w:numPr>
    </w:pPr>
  </w:style>
  <w:style w:type="paragraph" w:styleId="Tekstpodstawowywcity">
    <w:name w:val="Body Text Indent"/>
    <w:basedOn w:val="Normalny"/>
    <w:link w:val="TekstpodstawowywcityZnak"/>
    <w:unhideWhenUsed/>
    <w:rsid w:val="005877F1"/>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5877F1"/>
    <w:rPr>
      <w:rFonts w:ascii="Times New Roman" w:eastAsia="Calibri" w:hAnsi="Times New Roman" w:cs="Times New Roman"/>
      <w:sz w:val="24"/>
    </w:rPr>
  </w:style>
  <w:style w:type="character" w:styleId="Wyrnieniedelikatne">
    <w:name w:val="Subtle Emphasis"/>
    <w:basedOn w:val="Domylnaczcionkaakapitu"/>
    <w:qFormat/>
    <w:rsid w:val="005877F1"/>
    <w:rPr>
      <w:i/>
      <w:iCs/>
      <w:color w:val="808080" w:themeColor="text1" w:themeTint="7F"/>
    </w:rPr>
  </w:style>
  <w:style w:type="paragraph" w:styleId="Podtytu">
    <w:name w:val="Subtitle"/>
    <w:basedOn w:val="Normalny"/>
    <w:next w:val="Normalny"/>
    <w:link w:val="PodtytuZnak"/>
    <w:qFormat/>
    <w:rsid w:val="005877F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5877F1"/>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5877F1"/>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5877F1"/>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5877F1"/>
  </w:style>
  <w:style w:type="character" w:customStyle="1" w:styleId="WW8Num3z0">
    <w:name w:val="WW8Num3z0"/>
    <w:rsid w:val="005877F1"/>
    <w:rPr>
      <w:b w:val="0"/>
      <w:i w:val="0"/>
    </w:rPr>
  </w:style>
  <w:style w:type="character" w:customStyle="1" w:styleId="WW8Num4z0">
    <w:name w:val="WW8Num4z0"/>
    <w:rsid w:val="005877F1"/>
    <w:rPr>
      <w:rFonts w:ascii="Wingdings" w:hAnsi="Wingdings"/>
    </w:rPr>
  </w:style>
  <w:style w:type="character" w:customStyle="1" w:styleId="WW8Num5z2">
    <w:name w:val="WW8Num5z2"/>
    <w:rsid w:val="005877F1"/>
    <w:rPr>
      <w:rFonts w:ascii="Wingdings" w:hAnsi="Wingdings"/>
    </w:rPr>
  </w:style>
  <w:style w:type="character" w:customStyle="1" w:styleId="WW8Num7z0">
    <w:name w:val="WW8Num7z0"/>
    <w:rsid w:val="005877F1"/>
    <w:rPr>
      <w:rFonts w:ascii="Times New Roman" w:hAnsi="Times New Roman"/>
    </w:rPr>
  </w:style>
  <w:style w:type="character" w:customStyle="1" w:styleId="WW8Num8z0">
    <w:name w:val="WW8Num8z0"/>
    <w:rsid w:val="005877F1"/>
    <w:rPr>
      <w:rFonts w:ascii="StarSymbol" w:hAnsi="StarSymbol"/>
    </w:rPr>
  </w:style>
  <w:style w:type="character" w:customStyle="1" w:styleId="WW8Num11z0">
    <w:name w:val="WW8Num11z0"/>
    <w:rsid w:val="005877F1"/>
    <w:rPr>
      <w:color w:val="auto"/>
    </w:rPr>
  </w:style>
  <w:style w:type="character" w:customStyle="1" w:styleId="WW8Num12z0">
    <w:name w:val="WW8Num12z0"/>
    <w:rsid w:val="005877F1"/>
    <w:rPr>
      <w:b w:val="0"/>
      <w:i w:val="0"/>
      <w:color w:val="auto"/>
    </w:rPr>
  </w:style>
  <w:style w:type="character" w:customStyle="1" w:styleId="WW8Num16z0">
    <w:name w:val="WW8Num16z0"/>
    <w:rsid w:val="005877F1"/>
    <w:rPr>
      <w:sz w:val="20"/>
      <w:u w:val="none"/>
    </w:rPr>
  </w:style>
  <w:style w:type="character" w:customStyle="1" w:styleId="WW8Num18z1">
    <w:name w:val="WW8Num18z1"/>
    <w:rsid w:val="005877F1"/>
    <w:rPr>
      <w:b w:val="0"/>
      <w:i w:val="0"/>
    </w:rPr>
  </w:style>
  <w:style w:type="character" w:customStyle="1" w:styleId="WW-Absatz-Standardschriftart">
    <w:name w:val="WW-Absatz-Standardschriftart"/>
    <w:rsid w:val="005877F1"/>
  </w:style>
  <w:style w:type="character" w:customStyle="1" w:styleId="WW8Num6z0">
    <w:name w:val="WW8Num6z0"/>
    <w:rsid w:val="005877F1"/>
    <w:rPr>
      <w:rFonts w:ascii="Times New Roman" w:hAnsi="Times New Roman"/>
      <w:b/>
      <w:sz w:val="24"/>
    </w:rPr>
  </w:style>
  <w:style w:type="character" w:customStyle="1" w:styleId="WW-WW8Num7z0">
    <w:name w:val="WW-WW8Num7z0"/>
    <w:rsid w:val="005877F1"/>
    <w:rPr>
      <w:b w:val="0"/>
      <w:i w:val="0"/>
    </w:rPr>
  </w:style>
  <w:style w:type="character" w:customStyle="1" w:styleId="WW8Num9z0">
    <w:name w:val="WW8Num9z0"/>
    <w:rsid w:val="005877F1"/>
    <w:rPr>
      <w:rFonts w:ascii="Times New Roman" w:hAnsi="Times New Roman"/>
      <w:b w:val="0"/>
      <w:i w:val="0"/>
    </w:rPr>
  </w:style>
  <w:style w:type="character" w:customStyle="1" w:styleId="WW-WW8Num11z0">
    <w:name w:val="WW-WW8Num11z0"/>
    <w:rsid w:val="005877F1"/>
    <w:rPr>
      <w:rFonts w:ascii="Wingdings" w:hAnsi="Wingdings"/>
    </w:rPr>
  </w:style>
  <w:style w:type="character" w:customStyle="1" w:styleId="WW8Num11z1">
    <w:name w:val="WW8Num11z1"/>
    <w:rsid w:val="005877F1"/>
    <w:rPr>
      <w:rFonts w:ascii="Courier New" w:hAnsi="Courier New" w:cs="StarSymbol"/>
    </w:rPr>
  </w:style>
  <w:style w:type="character" w:customStyle="1" w:styleId="WW8Num11z3">
    <w:name w:val="WW8Num11z3"/>
    <w:rsid w:val="005877F1"/>
    <w:rPr>
      <w:rFonts w:ascii="Symbol" w:hAnsi="Symbol"/>
    </w:rPr>
  </w:style>
  <w:style w:type="character" w:customStyle="1" w:styleId="WW8Num12z2">
    <w:name w:val="WW8Num12z2"/>
    <w:rsid w:val="005877F1"/>
    <w:rPr>
      <w:rFonts w:ascii="Wingdings" w:hAnsi="Wingdings"/>
    </w:rPr>
  </w:style>
  <w:style w:type="character" w:customStyle="1" w:styleId="WW8Num15z2">
    <w:name w:val="WW8Num15z2"/>
    <w:rsid w:val="005877F1"/>
    <w:rPr>
      <w:rFonts w:ascii="Times New Roman" w:eastAsia="Times New Roman" w:hAnsi="Times New Roman" w:cs="Times New Roman"/>
      <w:b w:val="0"/>
      <w:i w:val="0"/>
    </w:rPr>
  </w:style>
  <w:style w:type="character" w:customStyle="1" w:styleId="WW-WW8Num16z0">
    <w:name w:val="WW-WW8Num16z0"/>
    <w:rsid w:val="005877F1"/>
    <w:rPr>
      <w:rFonts w:ascii="Times New Roman" w:hAnsi="Times New Roman"/>
    </w:rPr>
  </w:style>
  <w:style w:type="character" w:customStyle="1" w:styleId="WW8Num19z1">
    <w:name w:val="WW8Num19z1"/>
    <w:rsid w:val="005877F1"/>
    <w:rPr>
      <w:color w:val="auto"/>
      <w:sz w:val="24"/>
    </w:rPr>
  </w:style>
  <w:style w:type="character" w:customStyle="1" w:styleId="WW8Num19z2">
    <w:name w:val="WW8Num19z2"/>
    <w:rsid w:val="005877F1"/>
    <w:rPr>
      <w:sz w:val="24"/>
    </w:rPr>
  </w:style>
  <w:style w:type="character" w:customStyle="1" w:styleId="WW8Num21z0">
    <w:name w:val="WW8Num21z0"/>
    <w:rsid w:val="005877F1"/>
    <w:rPr>
      <w:b w:val="0"/>
      <w:i w:val="0"/>
      <w:color w:val="auto"/>
    </w:rPr>
  </w:style>
  <w:style w:type="character" w:customStyle="1" w:styleId="WW8Num24z0">
    <w:name w:val="WW8Num24z0"/>
    <w:rsid w:val="005877F1"/>
    <w:rPr>
      <w:color w:val="auto"/>
    </w:rPr>
  </w:style>
  <w:style w:type="character" w:customStyle="1" w:styleId="WW8Num26z0">
    <w:name w:val="WW8Num26z0"/>
    <w:rsid w:val="005877F1"/>
    <w:rPr>
      <w:color w:val="000000"/>
    </w:rPr>
  </w:style>
  <w:style w:type="character" w:customStyle="1" w:styleId="WW8Num29z0">
    <w:name w:val="WW8Num29z0"/>
    <w:rsid w:val="005877F1"/>
    <w:rPr>
      <w:color w:val="auto"/>
    </w:rPr>
  </w:style>
  <w:style w:type="character" w:customStyle="1" w:styleId="WW8Num30z1">
    <w:name w:val="WW8Num30z1"/>
    <w:rsid w:val="005877F1"/>
    <w:rPr>
      <w:b w:val="0"/>
      <w:i w:val="0"/>
    </w:rPr>
  </w:style>
  <w:style w:type="character" w:customStyle="1" w:styleId="WW8Num32z0">
    <w:name w:val="WW8Num32z0"/>
    <w:rsid w:val="005877F1"/>
    <w:rPr>
      <w:color w:val="auto"/>
    </w:rPr>
  </w:style>
  <w:style w:type="character" w:customStyle="1" w:styleId="WW8Num33z0">
    <w:name w:val="WW8Num33z0"/>
    <w:rsid w:val="005877F1"/>
    <w:rPr>
      <w:b w:val="0"/>
      <w:i w:val="0"/>
      <w:color w:val="auto"/>
    </w:rPr>
  </w:style>
  <w:style w:type="character" w:customStyle="1" w:styleId="WW8Num34z0">
    <w:name w:val="WW8Num34z0"/>
    <w:rsid w:val="005877F1"/>
    <w:rPr>
      <w:color w:val="auto"/>
    </w:rPr>
  </w:style>
  <w:style w:type="character" w:customStyle="1" w:styleId="WW8Num38z0">
    <w:name w:val="WW8Num38z0"/>
    <w:rsid w:val="005877F1"/>
    <w:rPr>
      <w:sz w:val="20"/>
      <w:u w:val="none"/>
    </w:rPr>
  </w:style>
  <w:style w:type="character" w:customStyle="1" w:styleId="WW8Num40z0">
    <w:name w:val="WW8Num40z0"/>
    <w:rsid w:val="005877F1"/>
    <w:rPr>
      <w:color w:val="000000"/>
    </w:rPr>
  </w:style>
  <w:style w:type="character" w:customStyle="1" w:styleId="WW8Num41z0">
    <w:name w:val="WW8Num41z0"/>
    <w:rsid w:val="005877F1"/>
    <w:rPr>
      <w:rFonts w:ascii="Wingdings" w:hAnsi="Wingdings"/>
      <w:color w:val="000000"/>
    </w:rPr>
  </w:style>
  <w:style w:type="character" w:customStyle="1" w:styleId="WW-Domylnaczcionkaakapitu">
    <w:name w:val="WW-Domyślna czcionka akapitu"/>
    <w:rsid w:val="005877F1"/>
  </w:style>
  <w:style w:type="character" w:styleId="Numerstrony">
    <w:name w:val="page number"/>
    <w:basedOn w:val="WW-Domylnaczcionkaakapitu"/>
    <w:rsid w:val="005877F1"/>
  </w:style>
  <w:style w:type="character" w:customStyle="1" w:styleId="Znakiprzypiswdolnych">
    <w:name w:val="Znaki przypisów dolnych"/>
    <w:rsid w:val="005877F1"/>
  </w:style>
  <w:style w:type="character" w:customStyle="1" w:styleId="WW-Znakiprzypiswdolnych">
    <w:name w:val="WW-Znaki przypisów dolnych"/>
    <w:rsid w:val="005877F1"/>
    <w:rPr>
      <w:vertAlign w:val="superscript"/>
    </w:rPr>
  </w:style>
  <w:style w:type="paragraph" w:styleId="Lista">
    <w:name w:val="List"/>
    <w:basedOn w:val="Tekstpodstawowy"/>
    <w:rsid w:val="005877F1"/>
    <w:pPr>
      <w:widowControl w:val="0"/>
      <w:spacing w:before="120" w:after="0"/>
      <w:jc w:val="both"/>
    </w:pPr>
    <w:rPr>
      <w:rFonts w:ascii="Arial" w:hAnsi="Arial" w:cs="Courier New"/>
      <w:szCs w:val="20"/>
    </w:rPr>
  </w:style>
  <w:style w:type="paragraph" w:styleId="Podpis">
    <w:name w:val="Signature"/>
    <w:basedOn w:val="Normalny"/>
    <w:link w:val="PodpisZnak"/>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5877F1"/>
    <w:rPr>
      <w:rFonts w:ascii="Times New Roman" w:eastAsia="Times New Roman" w:hAnsi="Times New Roman" w:cs="Courier New"/>
      <w:i/>
      <w:iCs/>
      <w:sz w:val="20"/>
      <w:szCs w:val="20"/>
      <w:lang w:eastAsia="ar-SA"/>
    </w:rPr>
  </w:style>
  <w:style w:type="paragraph" w:customStyle="1" w:styleId="Indeks">
    <w:name w:val="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5877F1"/>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5877F1"/>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5877F1"/>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5877F1"/>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5877F1"/>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5877F1"/>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5877F1"/>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5877F1"/>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5877F1"/>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5877F1"/>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5877F1"/>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5877F1"/>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5877F1"/>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5877F1"/>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5877F1"/>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5877F1"/>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5877F1"/>
    <w:pPr>
      <w:widowControl w:val="0"/>
      <w:suppressLineNumbers/>
      <w:spacing w:before="120" w:after="0"/>
      <w:jc w:val="both"/>
    </w:pPr>
    <w:rPr>
      <w:rFonts w:ascii="Arial" w:hAnsi="Arial"/>
      <w:szCs w:val="20"/>
    </w:rPr>
  </w:style>
  <w:style w:type="paragraph" w:customStyle="1" w:styleId="Nagwektabeli">
    <w:name w:val="Nagłówek tabeli"/>
    <w:basedOn w:val="Zawartotabeli"/>
    <w:rsid w:val="005877F1"/>
    <w:pPr>
      <w:jc w:val="center"/>
    </w:pPr>
    <w:rPr>
      <w:b/>
      <w:bCs/>
      <w:i/>
      <w:iCs/>
    </w:rPr>
  </w:style>
  <w:style w:type="paragraph" w:customStyle="1" w:styleId="WW-Nagwektabeli">
    <w:name w:val="WW-Nagłówek tabeli"/>
    <w:basedOn w:val="WW-Zawartotabeli"/>
    <w:rsid w:val="005877F1"/>
    <w:pPr>
      <w:jc w:val="center"/>
    </w:pPr>
    <w:rPr>
      <w:b/>
      <w:bCs/>
      <w:i/>
      <w:iCs/>
    </w:rPr>
  </w:style>
  <w:style w:type="paragraph" w:styleId="Tekstpodstawowy2">
    <w:name w:val="Body Text 2"/>
    <w:basedOn w:val="Normalny"/>
    <w:link w:val="Tekstpodstawowy2Znak"/>
    <w:rsid w:val="005877F1"/>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5877F1"/>
    <w:rPr>
      <w:rFonts w:ascii="Arial" w:eastAsia="Times New Roman" w:hAnsi="Arial" w:cs="Times New Roman"/>
      <w:szCs w:val="20"/>
      <w:lang w:eastAsia="ar-SA"/>
    </w:rPr>
  </w:style>
  <w:style w:type="paragraph" w:styleId="Tekstpodstawowywcity2">
    <w:name w:val="Body Text Indent 2"/>
    <w:basedOn w:val="Normalny"/>
    <w:link w:val="Tekstpodstawowywcity2Znak"/>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5877F1"/>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5877F1"/>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5877F1"/>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5877F1"/>
    <w:rPr>
      <w:rFonts w:ascii="Arial" w:eastAsia="Times New Roman" w:hAnsi="Arial" w:cs="Times New Roman"/>
      <w:szCs w:val="20"/>
      <w:lang w:eastAsia="ar-SA"/>
    </w:rPr>
  </w:style>
  <w:style w:type="paragraph" w:customStyle="1" w:styleId="StandardowyNormalny1">
    <w:name w:val="Standardowy.Normalny1"/>
    <w:rsid w:val="005877F1"/>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5877F1"/>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5877F1"/>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5877F1"/>
    <w:rPr>
      <w:vertAlign w:val="superscript"/>
    </w:rPr>
  </w:style>
  <w:style w:type="character" w:customStyle="1" w:styleId="WW8Num46z0">
    <w:name w:val="WW8Num46z0"/>
    <w:rsid w:val="005877F1"/>
    <w:rPr>
      <w:rFonts w:ascii="Symbol" w:hAnsi="Symbol"/>
    </w:rPr>
  </w:style>
  <w:style w:type="paragraph" w:customStyle="1" w:styleId="FR2">
    <w:name w:val="FR2"/>
    <w:rsid w:val="005877F1"/>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5877F1"/>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5877F1"/>
    <w:pPr>
      <w:widowControl w:val="0"/>
      <w:numPr>
        <w:numId w:val="90"/>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5877F1"/>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5877F1"/>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5877F1"/>
    <w:rPr>
      <w:sz w:val="16"/>
      <w:szCs w:val="16"/>
    </w:rPr>
  </w:style>
  <w:style w:type="paragraph" w:styleId="Tekstkomentarza">
    <w:name w:val="annotation text"/>
    <w:basedOn w:val="Normalny"/>
    <w:link w:val="TekstkomentarzaZnak"/>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5877F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5877F1"/>
    <w:rPr>
      <w:b/>
      <w:bCs/>
    </w:rPr>
  </w:style>
  <w:style w:type="character" w:customStyle="1" w:styleId="TematkomentarzaZnak">
    <w:name w:val="Temat komentarza Znak"/>
    <w:basedOn w:val="TekstkomentarzaZnak"/>
    <w:link w:val="Tematkomentarza"/>
    <w:uiPriority w:val="99"/>
    <w:rsid w:val="005877F1"/>
    <w:rPr>
      <w:rFonts w:ascii="Times New Roman" w:eastAsia="Times New Roman" w:hAnsi="Times New Roman" w:cs="Times New Roman"/>
      <w:b/>
      <w:bCs/>
      <w:sz w:val="20"/>
      <w:szCs w:val="20"/>
      <w:lang w:eastAsia="ar-SA"/>
    </w:rPr>
  </w:style>
  <w:style w:type="paragraph" w:customStyle="1" w:styleId="Kropki">
    <w:name w:val="Kropki"/>
    <w:basedOn w:val="Normalny"/>
    <w:rsid w:val="005877F1"/>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3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5877F1"/>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5877F1"/>
    <w:rPr>
      <w:i/>
      <w:iCs/>
    </w:rPr>
  </w:style>
  <w:style w:type="paragraph" w:styleId="Zwykytekst">
    <w:name w:val="Plain Text"/>
    <w:basedOn w:val="Normalny"/>
    <w:link w:val="ZwykytekstZnak"/>
    <w:rsid w:val="005877F1"/>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5877F1"/>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5877F1"/>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5877F1"/>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5877F1"/>
    <w:rPr>
      <w:strike w:val="0"/>
      <w:dstrike w:val="0"/>
    </w:rPr>
  </w:style>
  <w:style w:type="character" w:customStyle="1" w:styleId="WW8Num5z0">
    <w:name w:val="WW8Num5z0"/>
    <w:rsid w:val="005877F1"/>
    <w:rPr>
      <w:rFonts w:ascii="Wingdings" w:hAnsi="Wingdings"/>
    </w:rPr>
  </w:style>
  <w:style w:type="character" w:customStyle="1" w:styleId="WW8Num9z2">
    <w:name w:val="WW8Num9z2"/>
    <w:rsid w:val="005877F1"/>
    <w:rPr>
      <w:rFonts w:ascii="Symbol" w:hAnsi="Symbol"/>
      <w:b w:val="0"/>
      <w:i w:val="0"/>
    </w:rPr>
  </w:style>
  <w:style w:type="character" w:customStyle="1" w:styleId="WW8Num9z3">
    <w:name w:val="WW8Num9z3"/>
    <w:rsid w:val="005877F1"/>
    <w:rPr>
      <w:b w:val="0"/>
      <w:i w:val="0"/>
    </w:rPr>
  </w:style>
  <w:style w:type="character" w:customStyle="1" w:styleId="WW8Num12z1">
    <w:name w:val="WW8Num12z1"/>
    <w:rsid w:val="005877F1"/>
    <w:rPr>
      <w:rFonts w:ascii="Symbol" w:hAnsi="Symbol" w:cs="StarSymbol"/>
      <w:sz w:val="18"/>
      <w:szCs w:val="18"/>
    </w:rPr>
  </w:style>
  <w:style w:type="character" w:customStyle="1" w:styleId="WW8Num13z0">
    <w:name w:val="WW8Num13z0"/>
    <w:rsid w:val="005877F1"/>
    <w:rPr>
      <w:b w:val="0"/>
      <w:i w:val="0"/>
    </w:rPr>
  </w:style>
  <w:style w:type="character" w:customStyle="1" w:styleId="WW8Num14z0">
    <w:name w:val="WW8Num14z0"/>
    <w:rsid w:val="005877F1"/>
    <w:rPr>
      <w:sz w:val="22"/>
      <w:szCs w:val="22"/>
    </w:rPr>
  </w:style>
  <w:style w:type="character" w:customStyle="1" w:styleId="WW8Num15z0">
    <w:name w:val="WW8Num15z0"/>
    <w:rsid w:val="005877F1"/>
    <w:rPr>
      <w:rFonts w:ascii="Times New Roman" w:eastAsia="Times New Roman" w:hAnsi="Times New Roman" w:cs="Times New Roman"/>
      <w:b w:val="0"/>
    </w:rPr>
  </w:style>
  <w:style w:type="character" w:customStyle="1" w:styleId="WW8Num18z0">
    <w:name w:val="WW8Num18z0"/>
    <w:rsid w:val="005877F1"/>
    <w:rPr>
      <w:b w:val="0"/>
      <w:i w:val="0"/>
    </w:rPr>
  </w:style>
  <w:style w:type="character" w:customStyle="1" w:styleId="WW8Num22z0">
    <w:name w:val="WW8Num22z0"/>
    <w:rsid w:val="005877F1"/>
    <w:rPr>
      <w:b w:val="0"/>
      <w:i w:val="0"/>
      <w:sz w:val="24"/>
      <w:szCs w:val="22"/>
    </w:rPr>
  </w:style>
  <w:style w:type="character" w:customStyle="1" w:styleId="WW8Num25z0">
    <w:name w:val="WW8Num25z0"/>
    <w:rsid w:val="005877F1"/>
    <w:rPr>
      <w:b w:val="0"/>
      <w:sz w:val="24"/>
      <w:szCs w:val="24"/>
      <w:u w:val="none"/>
    </w:rPr>
  </w:style>
  <w:style w:type="character" w:customStyle="1" w:styleId="WW8Num27z0">
    <w:name w:val="WW8Num27z0"/>
    <w:rsid w:val="005877F1"/>
    <w:rPr>
      <w:b w:val="0"/>
      <w:sz w:val="22"/>
      <w:szCs w:val="22"/>
    </w:rPr>
  </w:style>
  <w:style w:type="character" w:customStyle="1" w:styleId="WW8Num30z0">
    <w:name w:val="WW8Num30z0"/>
    <w:rsid w:val="005877F1"/>
    <w:rPr>
      <w:b w:val="0"/>
      <w:i w:val="0"/>
      <w:sz w:val="24"/>
      <w:szCs w:val="24"/>
    </w:rPr>
  </w:style>
  <w:style w:type="character" w:customStyle="1" w:styleId="WW8Num35z1">
    <w:name w:val="WW8Num35z1"/>
    <w:rsid w:val="005877F1"/>
    <w:rPr>
      <w:rFonts w:ascii="Times New Roman" w:hAnsi="Times New Roman" w:cs="Times New Roman"/>
    </w:rPr>
  </w:style>
  <w:style w:type="character" w:customStyle="1" w:styleId="WW8Num42z0">
    <w:name w:val="WW8Num42z0"/>
    <w:rsid w:val="005877F1"/>
    <w:rPr>
      <w:b w:val="0"/>
      <w:i w:val="0"/>
    </w:rPr>
  </w:style>
  <w:style w:type="character" w:customStyle="1" w:styleId="WW8Num43z0">
    <w:name w:val="WW8Num43z0"/>
    <w:rsid w:val="005877F1"/>
    <w:rPr>
      <w:b w:val="0"/>
      <w:i w:val="0"/>
      <w:sz w:val="24"/>
    </w:rPr>
  </w:style>
  <w:style w:type="character" w:customStyle="1" w:styleId="WW8Num44z0">
    <w:name w:val="WW8Num44z0"/>
    <w:rsid w:val="005877F1"/>
    <w:rPr>
      <w:b w:val="0"/>
      <w:sz w:val="24"/>
      <w:szCs w:val="24"/>
      <w:u w:val="none"/>
    </w:rPr>
  </w:style>
  <w:style w:type="character" w:customStyle="1" w:styleId="Absatz-Standardschriftart">
    <w:name w:val="Absatz-Standardschriftart"/>
    <w:rsid w:val="005877F1"/>
  </w:style>
  <w:style w:type="character" w:customStyle="1" w:styleId="WW8Num6z2">
    <w:name w:val="WW8Num6z2"/>
    <w:rsid w:val="005877F1"/>
    <w:rPr>
      <w:rFonts w:ascii="Wingdings" w:hAnsi="Wingdings"/>
    </w:rPr>
  </w:style>
  <w:style w:type="character" w:customStyle="1" w:styleId="WW8Num17z0">
    <w:name w:val="WW8Num17z0"/>
    <w:rsid w:val="005877F1"/>
    <w:rPr>
      <w:b w:val="0"/>
      <w:sz w:val="24"/>
      <w:szCs w:val="24"/>
      <w:u w:val="none"/>
    </w:rPr>
  </w:style>
  <w:style w:type="character" w:customStyle="1" w:styleId="WW8Num23z0">
    <w:name w:val="WW8Num23z0"/>
    <w:rsid w:val="005877F1"/>
    <w:rPr>
      <w:sz w:val="22"/>
      <w:szCs w:val="22"/>
    </w:rPr>
  </w:style>
  <w:style w:type="character" w:customStyle="1" w:styleId="WW8Num28z0">
    <w:name w:val="WW8Num28z0"/>
    <w:rsid w:val="005877F1"/>
    <w:rPr>
      <w:rFonts w:ascii="Times New Roman" w:hAnsi="Times New Roman"/>
      <w:sz w:val="22"/>
      <w:szCs w:val="22"/>
    </w:rPr>
  </w:style>
  <w:style w:type="character" w:customStyle="1" w:styleId="WW8Num31z0">
    <w:name w:val="WW8Num31z0"/>
    <w:rsid w:val="005877F1"/>
    <w:rPr>
      <w:b w:val="0"/>
      <w:i w:val="0"/>
      <w:sz w:val="24"/>
      <w:szCs w:val="24"/>
    </w:rPr>
  </w:style>
  <w:style w:type="character" w:customStyle="1" w:styleId="WW8Num31z2">
    <w:name w:val="WW8Num31z2"/>
    <w:rsid w:val="005877F1"/>
    <w:rPr>
      <w:rFonts w:ascii="Symbol" w:hAnsi="Symbol"/>
      <w:b w:val="0"/>
      <w:i w:val="0"/>
    </w:rPr>
  </w:style>
  <w:style w:type="character" w:customStyle="1" w:styleId="WW8Num31z3">
    <w:name w:val="WW8Num31z3"/>
    <w:rsid w:val="005877F1"/>
    <w:rPr>
      <w:b w:val="0"/>
      <w:i w:val="0"/>
    </w:rPr>
  </w:style>
  <w:style w:type="character" w:customStyle="1" w:styleId="WW8Num34z1">
    <w:name w:val="WW8Num34z1"/>
    <w:rsid w:val="005877F1"/>
    <w:rPr>
      <w:rFonts w:ascii="Symbol" w:hAnsi="Symbol" w:cs="StarSymbol"/>
      <w:sz w:val="18"/>
      <w:szCs w:val="18"/>
    </w:rPr>
  </w:style>
  <w:style w:type="character" w:customStyle="1" w:styleId="WW8Num35z0">
    <w:name w:val="WW8Num35z0"/>
    <w:rsid w:val="005877F1"/>
    <w:rPr>
      <w:sz w:val="22"/>
      <w:szCs w:val="22"/>
    </w:rPr>
  </w:style>
  <w:style w:type="character" w:customStyle="1" w:styleId="WW8Num37z0">
    <w:name w:val="WW8Num37z0"/>
    <w:rsid w:val="005877F1"/>
    <w:rPr>
      <w:rFonts w:ascii="Arial" w:hAnsi="Arial" w:cs="Arial"/>
      <w:b w:val="0"/>
      <w:i w:val="0"/>
      <w:sz w:val="24"/>
      <w:szCs w:val="24"/>
      <w:u w:val="none"/>
    </w:rPr>
  </w:style>
  <w:style w:type="character" w:customStyle="1" w:styleId="WW8Num37z7">
    <w:name w:val="WW8Num37z7"/>
    <w:rsid w:val="005877F1"/>
    <w:rPr>
      <w:b w:val="0"/>
      <w:i w:val="0"/>
      <w:sz w:val="24"/>
      <w:szCs w:val="24"/>
      <w:u w:val="none"/>
    </w:rPr>
  </w:style>
  <w:style w:type="character" w:customStyle="1" w:styleId="WW8Num39z0">
    <w:name w:val="WW8Num39z0"/>
    <w:rsid w:val="005877F1"/>
    <w:rPr>
      <w:b w:val="0"/>
      <w:bCs w:val="0"/>
      <w:i w:val="0"/>
      <w:color w:val="000000"/>
    </w:rPr>
  </w:style>
  <w:style w:type="character" w:customStyle="1" w:styleId="WW8Num41z1">
    <w:name w:val="WW8Num41z1"/>
    <w:rsid w:val="005877F1"/>
    <w:rPr>
      <w:rFonts w:ascii="Courier New" w:hAnsi="Courier New" w:cs="Courier New"/>
    </w:rPr>
  </w:style>
  <w:style w:type="character" w:customStyle="1" w:styleId="WW8Num41z2">
    <w:name w:val="WW8Num41z2"/>
    <w:rsid w:val="005877F1"/>
    <w:rPr>
      <w:rFonts w:ascii="Wingdings" w:hAnsi="Wingdings"/>
    </w:rPr>
  </w:style>
  <w:style w:type="character" w:customStyle="1" w:styleId="WW8Num43z1">
    <w:name w:val="WW8Num43z1"/>
    <w:rsid w:val="005877F1"/>
    <w:rPr>
      <w:rFonts w:ascii="Courier New" w:hAnsi="Courier New"/>
    </w:rPr>
  </w:style>
  <w:style w:type="character" w:customStyle="1" w:styleId="WW8Num43z2">
    <w:name w:val="WW8Num43z2"/>
    <w:rsid w:val="005877F1"/>
    <w:rPr>
      <w:rFonts w:ascii="Wingdings" w:hAnsi="Wingdings"/>
    </w:rPr>
  </w:style>
  <w:style w:type="character" w:customStyle="1" w:styleId="WW8Num43z3">
    <w:name w:val="WW8Num43z3"/>
    <w:rsid w:val="005877F1"/>
    <w:rPr>
      <w:rFonts w:ascii="Symbol" w:hAnsi="Symbol"/>
    </w:rPr>
  </w:style>
  <w:style w:type="character" w:customStyle="1" w:styleId="WW8Num45z0">
    <w:name w:val="WW8Num45z0"/>
    <w:rsid w:val="005877F1"/>
    <w:rPr>
      <w:rFonts w:ascii="Symbol" w:hAnsi="Symbol"/>
    </w:rPr>
  </w:style>
  <w:style w:type="character" w:customStyle="1" w:styleId="WW8Num45z1">
    <w:name w:val="WW8Num45z1"/>
    <w:rsid w:val="005877F1"/>
    <w:rPr>
      <w:rFonts w:ascii="Courier New" w:hAnsi="Courier New" w:cs="Courier New"/>
    </w:rPr>
  </w:style>
  <w:style w:type="character" w:customStyle="1" w:styleId="WW8Num45z2">
    <w:name w:val="WW8Num45z2"/>
    <w:rsid w:val="005877F1"/>
    <w:rPr>
      <w:rFonts w:ascii="Wingdings" w:hAnsi="Wingdings"/>
    </w:rPr>
  </w:style>
  <w:style w:type="character" w:customStyle="1" w:styleId="WW8Num47z0">
    <w:name w:val="WW8Num47z0"/>
    <w:rsid w:val="005877F1"/>
    <w:rPr>
      <w:sz w:val="22"/>
      <w:szCs w:val="22"/>
    </w:rPr>
  </w:style>
  <w:style w:type="character" w:customStyle="1" w:styleId="WW8Num47z1">
    <w:name w:val="WW8Num47z1"/>
    <w:rsid w:val="005877F1"/>
    <w:rPr>
      <w:rFonts w:ascii="Symbol" w:hAnsi="Symbol" w:cs="StarSymbol"/>
      <w:sz w:val="18"/>
      <w:szCs w:val="18"/>
    </w:rPr>
  </w:style>
  <w:style w:type="character" w:customStyle="1" w:styleId="WW8Num48z0">
    <w:name w:val="WW8Num48z0"/>
    <w:rsid w:val="005877F1"/>
    <w:rPr>
      <w:rFonts w:ascii="Wingdings" w:hAnsi="Wingdings"/>
    </w:rPr>
  </w:style>
  <w:style w:type="character" w:customStyle="1" w:styleId="WW8Num48z2">
    <w:name w:val="WW8Num48z2"/>
    <w:rsid w:val="005877F1"/>
    <w:rPr>
      <w:rFonts w:ascii="Symbol" w:hAnsi="Symbol"/>
    </w:rPr>
  </w:style>
  <w:style w:type="character" w:customStyle="1" w:styleId="WW8Num52z0">
    <w:name w:val="WW8Num52z0"/>
    <w:rsid w:val="005877F1"/>
    <w:rPr>
      <w:sz w:val="22"/>
      <w:szCs w:val="22"/>
    </w:rPr>
  </w:style>
  <w:style w:type="character" w:customStyle="1" w:styleId="WW8Num54z0">
    <w:name w:val="WW8Num54z0"/>
    <w:rsid w:val="005877F1"/>
    <w:rPr>
      <w:rFonts w:ascii="Arial" w:hAnsi="Arial"/>
      <w:b w:val="0"/>
      <w:sz w:val="24"/>
      <w:szCs w:val="24"/>
    </w:rPr>
  </w:style>
  <w:style w:type="character" w:customStyle="1" w:styleId="WW8Num58z0">
    <w:name w:val="WW8Num58z0"/>
    <w:rsid w:val="005877F1"/>
    <w:rPr>
      <w:b w:val="0"/>
      <w:i w:val="0"/>
    </w:rPr>
  </w:style>
  <w:style w:type="character" w:customStyle="1" w:styleId="WW8Num60z0">
    <w:name w:val="WW8Num60z0"/>
    <w:rsid w:val="005877F1"/>
    <w:rPr>
      <w:rFonts w:ascii="Symbol" w:hAnsi="Symbol"/>
    </w:rPr>
  </w:style>
  <w:style w:type="character" w:customStyle="1" w:styleId="WW8Num62z0">
    <w:name w:val="WW8Num62z0"/>
    <w:rsid w:val="005877F1"/>
    <w:rPr>
      <w:b w:val="0"/>
      <w:i w:val="0"/>
    </w:rPr>
  </w:style>
  <w:style w:type="character" w:customStyle="1" w:styleId="WW8Num63z0">
    <w:name w:val="WW8Num63z0"/>
    <w:rsid w:val="005877F1"/>
    <w:rPr>
      <w:rFonts w:ascii="Symbol" w:hAnsi="Symbol"/>
    </w:rPr>
  </w:style>
  <w:style w:type="character" w:customStyle="1" w:styleId="WW8Num63z1">
    <w:name w:val="WW8Num63z1"/>
    <w:rsid w:val="005877F1"/>
    <w:rPr>
      <w:rFonts w:ascii="Courier New" w:hAnsi="Courier New" w:cs="Courier New"/>
    </w:rPr>
  </w:style>
  <w:style w:type="character" w:customStyle="1" w:styleId="WW8Num63z2">
    <w:name w:val="WW8Num63z2"/>
    <w:rsid w:val="005877F1"/>
    <w:rPr>
      <w:rFonts w:ascii="Wingdings" w:hAnsi="Wingdings"/>
    </w:rPr>
  </w:style>
  <w:style w:type="character" w:customStyle="1" w:styleId="WW8Num65z0">
    <w:name w:val="WW8Num65z0"/>
    <w:rsid w:val="005877F1"/>
    <w:rPr>
      <w:rFonts w:ascii="Symbol" w:hAnsi="Symbol"/>
    </w:rPr>
  </w:style>
  <w:style w:type="character" w:customStyle="1" w:styleId="WW8Num65z1">
    <w:name w:val="WW8Num65z1"/>
    <w:rsid w:val="005877F1"/>
    <w:rPr>
      <w:rFonts w:ascii="Courier New" w:hAnsi="Courier New" w:cs="Courier New"/>
    </w:rPr>
  </w:style>
  <w:style w:type="character" w:customStyle="1" w:styleId="WW8Num65z2">
    <w:name w:val="WW8Num65z2"/>
    <w:rsid w:val="005877F1"/>
    <w:rPr>
      <w:rFonts w:ascii="Wingdings" w:hAnsi="Wingdings"/>
    </w:rPr>
  </w:style>
  <w:style w:type="character" w:customStyle="1" w:styleId="WW8Num66z0">
    <w:name w:val="WW8Num66z0"/>
    <w:rsid w:val="005877F1"/>
    <w:rPr>
      <w:rFonts w:ascii="Symbol" w:hAnsi="Symbol"/>
    </w:rPr>
  </w:style>
  <w:style w:type="character" w:customStyle="1" w:styleId="WW8Num67z0">
    <w:name w:val="WW8Num67z0"/>
    <w:rsid w:val="005877F1"/>
    <w:rPr>
      <w:b w:val="0"/>
      <w:bCs/>
      <w:sz w:val="22"/>
      <w:szCs w:val="22"/>
    </w:rPr>
  </w:style>
  <w:style w:type="character" w:customStyle="1" w:styleId="WW8Num67z1">
    <w:name w:val="WW8Num67z1"/>
    <w:rsid w:val="005877F1"/>
    <w:rPr>
      <w:rFonts w:ascii="Symbol" w:hAnsi="Symbol" w:cs="StarSymbol"/>
      <w:sz w:val="18"/>
      <w:szCs w:val="18"/>
    </w:rPr>
  </w:style>
  <w:style w:type="character" w:customStyle="1" w:styleId="WW8Num69z0">
    <w:name w:val="WW8Num69z0"/>
    <w:rsid w:val="005877F1"/>
    <w:rPr>
      <w:rFonts w:ascii="Times New Roman" w:hAnsi="Times New Roman" w:cs="Times New Roman"/>
    </w:rPr>
  </w:style>
  <w:style w:type="character" w:customStyle="1" w:styleId="WW8Num69z1">
    <w:name w:val="WW8Num69z1"/>
    <w:rsid w:val="005877F1"/>
    <w:rPr>
      <w:rFonts w:ascii="Courier New" w:hAnsi="Courier New" w:cs="Courier New"/>
    </w:rPr>
  </w:style>
  <w:style w:type="character" w:customStyle="1" w:styleId="WW8Num69z2">
    <w:name w:val="WW8Num69z2"/>
    <w:rsid w:val="005877F1"/>
    <w:rPr>
      <w:rFonts w:ascii="Wingdings" w:hAnsi="Wingdings"/>
    </w:rPr>
  </w:style>
  <w:style w:type="character" w:customStyle="1" w:styleId="WW8Num69z3">
    <w:name w:val="WW8Num69z3"/>
    <w:rsid w:val="005877F1"/>
    <w:rPr>
      <w:rFonts w:ascii="Symbol" w:hAnsi="Symbol"/>
    </w:rPr>
  </w:style>
  <w:style w:type="character" w:customStyle="1" w:styleId="WW8Num70z0">
    <w:name w:val="WW8Num70z0"/>
    <w:rsid w:val="005877F1"/>
    <w:rPr>
      <w:b w:val="0"/>
      <w:i w:val="0"/>
    </w:rPr>
  </w:style>
  <w:style w:type="character" w:customStyle="1" w:styleId="WW8Num71z0">
    <w:name w:val="WW8Num71z0"/>
    <w:rsid w:val="005877F1"/>
    <w:rPr>
      <w:rFonts w:ascii="Arial" w:hAnsi="Arial"/>
      <w:b w:val="0"/>
      <w:sz w:val="24"/>
      <w:szCs w:val="24"/>
    </w:rPr>
  </w:style>
  <w:style w:type="character" w:customStyle="1" w:styleId="WW8Num72z0">
    <w:name w:val="WW8Num72z0"/>
    <w:rsid w:val="005877F1"/>
    <w:rPr>
      <w:b w:val="0"/>
      <w:bCs w:val="0"/>
      <w:i w:val="0"/>
      <w:color w:val="000000"/>
    </w:rPr>
  </w:style>
  <w:style w:type="character" w:customStyle="1" w:styleId="WW8Num73z0">
    <w:name w:val="WW8Num73z0"/>
    <w:rsid w:val="005877F1"/>
    <w:rPr>
      <w:sz w:val="22"/>
      <w:szCs w:val="22"/>
    </w:rPr>
  </w:style>
  <w:style w:type="character" w:customStyle="1" w:styleId="WW8Num73z1">
    <w:name w:val="WW8Num73z1"/>
    <w:rsid w:val="005877F1"/>
    <w:rPr>
      <w:rFonts w:ascii="Symbol" w:hAnsi="Symbol" w:cs="StarSymbol"/>
      <w:sz w:val="18"/>
      <w:szCs w:val="18"/>
    </w:rPr>
  </w:style>
  <w:style w:type="character" w:customStyle="1" w:styleId="WW8Num74z0">
    <w:name w:val="WW8Num74z0"/>
    <w:rsid w:val="005877F1"/>
    <w:rPr>
      <w:rFonts w:ascii="Arial" w:hAnsi="Arial"/>
      <w:b w:val="0"/>
      <w:strike w:val="0"/>
      <w:dstrike w:val="0"/>
      <w:sz w:val="24"/>
      <w:szCs w:val="24"/>
    </w:rPr>
  </w:style>
  <w:style w:type="character" w:customStyle="1" w:styleId="WW8Num76z0">
    <w:name w:val="WW8Num76z0"/>
    <w:rsid w:val="005877F1"/>
    <w:rPr>
      <w:rFonts w:ascii="Symbol" w:hAnsi="Symbol"/>
      <w:color w:val="000000"/>
    </w:rPr>
  </w:style>
  <w:style w:type="character" w:customStyle="1" w:styleId="WW8Num76z1">
    <w:name w:val="WW8Num76z1"/>
    <w:rsid w:val="005877F1"/>
    <w:rPr>
      <w:rFonts w:ascii="Courier New" w:hAnsi="Courier New" w:cs="Courier New"/>
    </w:rPr>
  </w:style>
  <w:style w:type="character" w:customStyle="1" w:styleId="WW8Num76z2">
    <w:name w:val="WW8Num76z2"/>
    <w:rsid w:val="005877F1"/>
    <w:rPr>
      <w:rFonts w:ascii="Wingdings" w:hAnsi="Wingdings"/>
    </w:rPr>
  </w:style>
  <w:style w:type="character" w:customStyle="1" w:styleId="WW8Num76z3">
    <w:name w:val="WW8Num76z3"/>
    <w:rsid w:val="005877F1"/>
    <w:rPr>
      <w:rFonts w:ascii="Symbol" w:hAnsi="Symbol"/>
    </w:rPr>
  </w:style>
  <w:style w:type="character" w:customStyle="1" w:styleId="WW8Num77z1">
    <w:name w:val="WW8Num77z1"/>
    <w:rsid w:val="005877F1"/>
    <w:rPr>
      <w:b w:val="0"/>
      <w:i w:val="0"/>
    </w:rPr>
  </w:style>
  <w:style w:type="character" w:customStyle="1" w:styleId="WW8Num80z0">
    <w:name w:val="WW8Num80z0"/>
    <w:rsid w:val="005877F1"/>
    <w:rPr>
      <w:b w:val="0"/>
      <w:i w:val="0"/>
    </w:rPr>
  </w:style>
  <w:style w:type="character" w:customStyle="1" w:styleId="WW8Num81z0">
    <w:name w:val="WW8Num81z0"/>
    <w:rsid w:val="005877F1"/>
    <w:rPr>
      <w:b w:val="0"/>
      <w:i w:val="0"/>
    </w:rPr>
  </w:style>
  <w:style w:type="character" w:customStyle="1" w:styleId="WW8Num82z0">
    <w:name w:val="WW8Num82z0"/>
    <w:rsid w:val="005877F1"/>
    <w:rPr>
      <w:b w:val="0"/>
      <w:i w:val="0"/>
    </w:rPr>
  </w:style>
  <w:style w:type="character" w:customStyle="1" w:styleId="WW8Num83z0">
    <w:name w:val="WW8Num83z0"/>
    <w:rsid w:val="005877F1"/>
    <w:rPr>
      <w:rFonts w:ascii="Times New Roman" w:eastAsia="Times New Roman" w:hAnsi="Times New Roman" w:cs="Times New Roman"/>
    </w:rPr>
  </w:style>
  <w:style w:type="character" w:customStyle="1" w:styleId="WW8Num84z0">
    <w:name w:val="WW8Num84z0"/>
    <w:rsid w:val="005877F1"/>
    <w:rPr>
      <w:rFonts w:ascii="Symbol" w:hAnsi="Symbol"/>
      <w:b w:val="0"/>
      <w:i w:val="0"/>
    </w:rPr>
  </w:style>
  <w:style w:type="character" w:customStyle="1" w:styleId="WW8Num85z0">
    <w:name w:val="WW8Num85z0"/>
    <w:rsid w:val="005877F1"/>
    <w:rPr>
      <w:rFonts w:ascii="Arial" w:hAnsi="Arial"/>
      <w:b w:val="0"/>
      <w:i w:val="0"/>
      <w:sz w:val="24"/>
      <w:szCs w:val="24"/>
    </w:rPr>
  </w:style>
  <w:style w:type="character" w:customStyle="1" w:styleId="WW8Num85z1">
    <w:name w:val="WW8Num85z1"/>
    <w:rsid w:val="005877F1"/>
    <w:rPr>
      <w:rFonts w:ascii="Symbol" w:hAnsi="Symbol"/>
      <w:b w:val="0"/>
      <w:i w:val="0"/>
      <w:color w:val="000000"/>
      <w:sz w:val="22"/>
      <w:szCs w:val="22"/>
    </w:rPr>
  </w:style>
  <w:style w:type="character" w:customStyle="1" w:styleId="WW8Num85z2">
    <w:name w:val="WW8Num85z2"/>
    <w:rsid w:val="005877F1"/>
    <w:rPr>
      <w:rFonts w:ascii="Arial" w:hAnsi="Arial"/>
      <w:b w:val="0"/>
      <w:i w:val="0"/>
      <w:sz w:val="22"/>
      <w:szCs w:val="22"/>
    </w:rPr>
  </w:style>
  <w:style w:type="character" w:customStyle="1" w:styleId="WW8Num86z3">
    <w:name w:val="WW8Num86z3"/>
    <w:rsid w:val="005877F1"/>
    <w:rPr>
      <w:rFonts w:ascii="Symbol" w:eastAsia="Times New Roman" w:hAnsi="Symbol" w:cs="Arial"/>
      <w:color w:val="000000"/>
    </w:rPr>
  </w:style>
  <w:style w:type="character" w:customStyle="1" w:styleId="WW8Num87z0">
    <w:name w:val="WW8Num87z0"/>
    <w:rsid w:val="005877F1"/>
    <w:rPr>
      <w:b w:val="0"/>
      <w:i w:val="0"/>
    </w:rPr>
  </w:style>
  <w:style w:type="character" w:customStyle="1" w:styleId="WW8Num88z0">
    <w:name w:val="WW8Num88z0"/>
    <w:rsid w:val="005877F1"/>
    <w:rPr>
      <w:b w:val="0"/>
      <w:i w:val="0"/>
    </w:rPr>
  </w:style>
  <w:style w:type="character" w:customStyle="1" w:styleId="WW8Num89z0">
    <w:name w:val="WW8Num89z0"/>
    <w:rsid w:val="005877F1"/>
    <w:rPr>
      <w:b w:val="0"/>
    </w:rPr>
  </w:style>
  <w:style w:type="character" w:customStyle="1" w:styleId="WW8Num90z0">
    <w:name w:val="WW8Num90z0"/>
    <w:rsid w:val="005877F1"/>
    <w:rPr>
      <w:rFonts w:ascii="Symbol" w:hAnsi="Symbol"/>
    </w:rPr>
  </w:style>
  <w:style w:type="character" w:customStyle="1" w:styleId="WW8Num90z1">
    <w:name w:val="WW8Num90z1"/>
    <w:rsid w:val="005877F1"/>
    <w:rPr>
      <w:rFonts w:ascii="Courier New" w:hAnsi="Courier New" w:cs="Courier New"/>
    </w:rPr>
  </w:style>
  <w:style w:type="character" w:customStyle="1" w:styleId="WW8Num90z2">
    <w:name w:val="WW8Num90z2"/>
    <w:rsid w:val="005877F1"/>
    <w:rPr>
      <w:rFonts w:ascii="Wingdings" w:hAnsi="Wingdings"/>
    </w:rPr>
  </w:style>
  <w:style w:type="character" w:customStyle="1" w:styleId="WW8Num93z0">
    <w:name w:val="WW8Num93z0"/>
    <w:rsid w:val="005877F1"/>
    <w:rPr>
      <w:b w:val="0"/>
      <w:i w:val="0"/>
    </w:rPr>
  </w:style>
  <w:style w:type="character" w:customStyle="1" w:styleId="WW8Num94z0">
    <w:name w:val="WW8Num94z0"/>
    <w:rsid w:val="005877F1"/>
    <w:rPr>
      <w:b w:val="0"/>
      <w:i w:val="0"/>
      <w:sz w:val="24"/>
      <w:szCs w:val="24"/>
    </w:rPr>
  </w:style>
  <w:style w:type="character" w:customStyle="1" w:styleId="WW8Num96z0">
    <w:name w:val="WW8Num96z0"/>
    <w:rsid w:val="005877F1"/>
    <w:rPr>
      <w:rFonts w:ascii="Symbol" w:hAnsi="Symbol"/>
    </w:rPr>
  </w:style>
  <w:style w:type="character" w:customStyle="1" w:styleId="WW8Num96z1">
    <w:name w:val="WW8Num96z1"/>
    <w:rsid w:val="005877F1"/>
    <w:rPr>
      <w:rFonts w:ascii="Courier New" w:hAnsi="Courier New" w:cs="Courier New"/>
    </w:rPr>
  </w:style>
  <w:style w:type="character" w:customStyle="1" w:styleId="WW8Num96z2">
    <w:name w:val="WW8Num96z2"/>
    <w:rsid w:val="005877F1"/>
    <w:rPr>
      <w:rFonts w:ascii="Wingdings" w:hAnsi="Wingdings"/>
    </w:rPr>
  </w:style>
  <w:style w:type="character" w:customStyle="1" w:styleId="WW8Num102z0">
    <w:name w:val="WW8Num102z0"/>
    <w:rsid w:val="005877F1"/>
    <w:rPr>
      <w:rFonts w:ascii="Symbol" w:hAnsi="Symbol"/>
    </w:rPr>
  </w:style>
  <w:style w:type="character" w:customStyle="1" w:styleId="WW8Num102z1">
    <w:name w:val="WW8Num102z1"/>
    <w:rsid w:val="005877F1"/>
    <w:rPr>
      <w:rFonts w:ascii="Courier New" w:hAnsi="Courier New" w:cs="Courier New"/>
    </w:rPr>
  </w:style>
  <w:style w:type="character" w:customStyle="1" w:styleId="WW8Num102z2">
    <w:name w:val="WW8Num102z2"/>
    <w:rsid w:val="005877F1"/>
    <w:rPr>
      <w:rFonts w:ascii="Wingdings" w:hAnsi="Wingdings"/>
    </w:rPr>
  </w:style>
  <w:style w:type="character" w:customStyle="1" w:styleId="WW8Num104z0">
    <w:name w:val="WW8Num104z0"/>
    <w:rsid w:val="005877F1"/>
    <w:rPr>
      <w:b w:val="0"/>
      <w:i w:val="0"/>
      <w:sz w:val="22"/>
      <w:szCs w:val="22"/>
    </w:rPr>
  </w:style>
  <w:style w:type="character" w:customStyle="1" w:styleId="WW8Num105z0">
    <w:name w:val="WW8Num105z0"/>
    <w:rsid w:val="005877F1"/>
    <w:rPr>
      <w:sz w:val="24"/>
      <w:szCs w:val="24"/>
    </w:rPr>
  </w:style>
  <w:style w:type="character" w:customStyle="1" w:styleId="WW8Num105z1">
    <w:name w:val="WW8Num105z1"/>
    <w:rsid w:val="005877F1"/>
    <w:rPr>
      <w:rFonts w:ascii="Symbol" w:hAnsi="Symbol" w:cs="StarSymbol"/>
      <w:sz w:val="18"/>
      <w:szCs w:val="18"/>
    </w:rPr>
  </w:style>
  <w:style w:type="character" w:customStyle="1" w:styleId="WW8Num107z1">
    <w:name w:val="WW8Num107z1"/>
    <w:rsid w:val="005877F1"/>
    <w:rPr>
      <w:rFonts w:ascii="Times New Roman" w:hAnsi="Times New Roman" w:cs="Times New Roman"/>
    </w:rPr>
  </w:style>
  <w:style w:type="character" w:customStyle="1" w:styleId="WW8Num110z0">
    <w:name w:val="WW8Num110z0"/>
    <w:rsid w:val="005877F1"/>
    <w:rPr>
      <w:b w:val="0"/>
      <w:i w:val="0"/>
      <w:strike w:val="0"/>
      <w:dstrike w:val="0"/>
      <w:color w:val="000000"/>
      <w:sz w:val="24"/>
    </w:rPr>
  </w:style>
  <w:style w:type="character" w:customStyle="1" w:styleId="WW8Num112z0">
    <w:name w:val="WW8Num112z0"/>
    <w:rsid w:val="005877F1"/>
    <w:rPr>
      <w:b w:val="0"/>
      <w:i w:val="0"/>
    </w:rPr>
  </w:style>
  <w:style w:type="character" w:customStyle="1" w:styleId="WW8Num113z0">
    <w:name w:val="WW8Num113z0"/>
    <w:rsid w:val="005877F1"/>
    <w:rPr>
      <w:rFonts w:ascii="Symbol" w:hAnsi="Symbol"/>
      <w:color w:val="000000"/>
    </w:rPr>
  </w:style>
  <w:style w:type="character" w:customStyle="1" w:styleId="WW8Num114z0">
    <w:name w:val="WW8Num114z0"/>
    <w:rsid w:val="005877F1"/>
    <w:rPr>
      <w:b w:val="0"/>
      <w:bCs w:val="0"/>
      <w:i w:val="0"/>
      <w:color w:val="000000"/>
    </w:rPr>
  </w:style>
  <w:style w:type="character" w:customStyle="1" w:styleId="WW8Num115z0">
    <w:name w:val="WW8Num115z0"/>
    <w:rsid w:val="005877F1"/>
    <w:rPr>
      <w:b w:val="0"/>
      <w:i w:val="0"/>
    </w:rPr>
  </w:style>
  <w:style w:type="character" w:customStyle="1" w:styleId="WW8Num115z1">
    <w:name w:val="WW8Num115z1"/>
    <w:rsid w:val="005877F1"/>
    <w:rPr>
      <w:rFonts w:ascii="Symbol" w:hAnsi="Symbol"/>
      <w:b w:val="0"/>
      <w:i w:val="0"/>
    </w:rPr>
  </w:style>
  <w:style w:type="character" w:customStyle="1" w:styleId="WW8Num118z0">
    <w:name w:val="WW8Num118z0"/>
    <w:rsid w:val="005877F1"/>
    <w:rPr>
      <w:rFonts w:ascii="Symbol" w:hAnsi="Symbol"/>
    </w:rPr>
  </w:style>
  <w:style w:type="character" w:customStyle="1" w:styleId="WW8Num118z1">
    <w:name w:val="WW8Num118z1"/>
    <w:rsid w:val="005877F1"/>
    <w:rPr>
      <w:rFonts w:ascii="Courier New" w:hAnsi="Courier New" w:cs="Courier New"/>
    </w:rPr>
  </w:style>
  <w:style w:type="character" w:customStyle="1" w:styleId="WW8Num118z2">
    <w:name w:val="WW8Num118z2"/>
    <w:rsid w:val="005877F1"/>
    <w:rPr>
      <w:rFonts w:ascii="Wingdings" w:hAnsi="Wingdings"/>
    </w:rPr>
  </w:style>
  <w:style w:type="character" w:customStyle="1" w:styleId="WW8Num121z0">
    <w:name w:val="WW8Num121z0"/>
    <w:rsid w:val="005877F1"/>
    <w:rPr>
      <w:b w:val="0"/>
      <w:i w:val="0"/>
      <w:sz w:val="24"/>
      <w:szCs w:val="24"/>
    </w:rPr>
  </w:style>
  <w:style w:type="character" w:customStyle="1" w:styleId="WW8Num122z0">
    <w:name w:val="WW8Num122z0"/>
    <w:rsid w:val="005877F1"/>
    <w:rPr>
      <w:b w:val="0"/>
      <w:i w:val="0"/>
    </w:rPr>
  </w:style>
  <w:style w:type="character" w:customStyle="1" w:styleId="WW8Num122z1">
    <w:name w:val="WW8Num122z1"/>
    <w:rsid w:val="005877F1"/>
    <w:rPr>
      <w:rFonts w:ascii="Symbol" w:hAnsi="Symbol"/>
      <w:b w:val="0"/>
      <w:i w:val="0"/>
    </w:rPr>
  </w:style>
  <w:style w:type="character" w:customStyle="1" w:styleId="WW8Num123z0">
    <w:name w:val="WW8Num123z0"/>
    <w:rsid w:val="005877F1"/>
    <w:rPr>
      <w:b w:val="0"/>
      <w:i w:val="0"/>
    </w:rPr>
  </w:style>
  <w:style w:type="character" w:customStyle="1" w:styleId="WW8Num124z0">
    <w:name w:val="WW8Num124z0"/>
    <w:rsid w:val="005877F1"/>
    <w:rPr>
      <w:rFonts w:ascii="Times New Roman" w:hAnsi="Times New Roman" w:cs="Times New Roman"/>
      <w:b w:val="0"/>
    </w:rPr>
  </w:style>
  <w:style w:type="character" w:customStyle="1" w:styleId="WW8Num128z0">
    <w:name w:val="WW8Num128z0"/>
    <w:rsid w:val="005877F1"/>
    <w:rPr>
      <w:b w:val="0"/>
      <w:sz w:val="24"/>
      <w:szCs w:val="24"/>
      <w:u w:val="none"/>
    </w:rPr>
  </w:style>
  <w:style w:type="character" w:customStyle="1" w:styleId="Domylnaczcionkaakapitu1">
    <w:name w:val="Domyślna czcionka akapitu1"/>
    <w:rsid w:val="005877F1"/>
  </w:style>
  <w:style w:type="character" w:customStyle="1" w:styleId="Odwoanieprzypisudolnego1">
    <w:name w:val="Odwołanie przypisu dolnego1"/>
    <w:rsid w:val="005877F1"/>
    <w:rPr>
      <w:vertAlign w:val="superscript"/>
    </w:rPr>
  </w:style>
  <w:style w:type="character" w:customStyle="1" w:styleId="Odwoaniedokomentarza1">
    <w:name w:val="Odwołanie do komentarza1"/>
    <w:rsid w:val="005877F1"/>
    <w:rPr>
      <w:sz w:val="16"/>
    </w:rPr>
  </w:style>
  <w:style w:type="character" w:customStyle="1" w:styleId="akapitustep1">
    <w:name w:val="akapitustep1"/>
    <w:basedOn w:val="Domylnaczcionkaakapitu1"/>
    <w:rsid w:val="005877F1"/>
  </w:style>
  <w:style w:type="character" w:customStyle="1" w:styleId="Znakiprzypiswkocowych">
    <w:name w:val="Znaki przypisów końcowych"/>
    <w:rsid w:val="005877F1"/>
    <w:rPr>
      <w:vertAlign w:val="superscript"/>
    </w:rPr>
  </w:style>
  <w:style w:type="character" w:customStyle="1" w:styleId="paraintropara">
    <w:name w:val="para_intropara"/>
    <w:basedOn w:val="Domylnaczcionkaakapitu1"/>
    <w:rsid w:val="005877F1"/>
  </w:style>
  <w:style w:type="character" w:customStyle="1" w:styleId="HTML-wstpniesformatowanyZnak">
    <w:name w:val="HTML - wstępnie sformatowany Znak"/>
    <w:rsid w:val="005877F1"/>
    <w:rPr>
      <w:rFonts w:ascii="Courier New" w:hAnsi="Courier New" w:cs="Courier New"/>
      <w:lang w:val="en-US" w:eastAsia="en-US" w:bidi="en-US"/>
    </w:rPr>
  </w:style>
  <w:style w:type="character" w:styleId="Pogrubienie">
    <w:name w:val="Strong"/>
    <w:qFormat/>
    <w:rsid w:val="005877F1"/>
    <w:rPr>
      <w:b/>
      <w:bCs/>
    </w:rPr>
  </w:style>
  <w:style w:type="character" w:customStyle="1" w:styleId="cechykoment">
    <w:name w:val="cechy_koment"/>
    <w:basedOn w:val="Domylnaczcionkaakapitu1"/>
    <w:rsid w:val="005877F1"/>
  </w:style>
  <w:style w:type="character" w:customStyle="1" w:styleId="CytatZnak">
    <w:name w:val="Cytat Znak"/>
    <w:rsid w:val="005877F1"/>
    <w:rPr>
      <w:rFonts w:ascii="Cambria" w:hAnsi="Cambria"/>
      <w:i/>
      <w:iCs/>
      <w:sz w:val="22"/>
      <w:szCs w:val="22"/>
      <w:lang w:val="en-US" w:eastAsia="en-US" w:bidi="en-US"/>
    </w:rPr>
  </w:style>
  <w:style w:type="character" w:customStyle="1" w:styleId="CytatintensywnyZnak">
    <w:name w:val="Cytat intensywny Znak"/>
    <w:rsid w:val="005877F1"/>
    <w:rPr>
      <w:rFonts w:ascii="Cambria" w:hAnsi="Cambria"/>
      <w:i/>
      <w:iCs/>
      <w:sz w:val="22"/>
      <w:szCs w:val="22"/>
      <w:lang w:val="en-US" w:eastAsia="en-US" w:bidi="en-US"/>
    </w:rPr>
  </w:style>
  <w:style w:type="character" w:styleId="Wyrnienieintensywne">
    <w:name w:val="Intense Emphasis"/>
    <w:qFormat/>
    <w:rsid w:val="005877F1"/>
    <w:rPr>
      <w:b/>
      <w:bCs/>
      <w:i/>
      <w:iCs/>
    </w:rPr>
  </w:style>
  <w:style w:type="character" w:styleId="Odwoaniedelikatne">
    <w:name w:val="Subtle Reference"/>
    <w:qFormat/>
    <w:rsid w:val="005877F1"/>
    <w:rPr>
      <w:smallCaps/>
    </w:rPr>
  </w:style>
  <w:style w:type="character" w:styleId="Odwoanieintensywne">
    <w:name w:val="Intense Reference"/>
    <w:qFormat/>
    <w:rsid w:val="005877F1"/>
    <w:rPr>
      <w:b/>
      <w:bCs/>
      <w:smallCaps/>
    </w:rPr>
  </w:style>
  <w:style w:type="character" w:styleId="Tytuksiki">
    <w:name w:val="Book Title"/>
    <w:qFormat/>
    <w:rsid w:val="005877F1"/>
    <w:rPr>
      <w:i/>
      <w:iCs/>
      <w:smallCaps/>
      <w:spacing w:val="5"/>
    </w:rPr>
  </w:style>
  <w:style w:type="character" w:styleId="UyteHipercze">
    <w:name w:val="FollowedHyperlink"/>
    <w:rsid w:val="005877F1"/>
    <w:rPr>
      <w:color w:val="800080"/>
      <w:u w:val="single"/>
    </w:rPr>
  </w:style>
  <w:style w:type="character" w:customStyle="1" w:styleId="FontStyle105">
    <w:name w:val="Font Style105"/>
    <w:rsid w:val="005877F1"/>
    <w:rPr>
      <w:rFonts w:ascii="Book Antiqua" w:hAnsi="Book Antiqua" w:cs="Book Antiqua"/>
      <w:b/>
      <w:bCs/>
      <w:sz w:val="18"/>
      <w:szCs w:val="18"/>
    </w:rPr>
  </w:style>
  <w:style w:type="character" w:customStyle="1" w:styleId="Znakinumeracji">
    <w:name w:val="Znaki numeracji"/>
    <w:rsid w:val="005877F1"/>
  </w:style>
  <w:style w:type="paragraph" w:customStyle="1" w:styleId="Podpis1">
    <w:name w:val="Podpis1"/>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5877F1"/>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5877F1"/>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5877F1"/>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5877F1"/>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5877F1"/>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5877F1"/>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5877F1"/>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5877F1"/>
    <w:rPr>
      <w:rFonts w:ascii="Cambria" w:eastAsia="Times New Roman" w:hAnsi="Cambria" w:cs="Times New Roman"/>
      <w:sz w:val="20"/>
      <w:szCs w:val="20"/>
      <w:lang w:val="en-US" w:bidi="en-US"/>
    </w:rPr>
  </w:style>
  <w:style w:type="paragraph" w:styleId="Spistreci1">
    <w:name w:val="toc 1"/>
    <w:basedOn w:val="Normalny"/>
    <w:next w:val="Normalny"/>
    <w:rsid w:val="005877F1"/>
    <w:rPr>
      <w:rFonts w:ascii="Arial" w:eastAsia="Times New Roman" w:hAnsi="Arial" w:cs="Times New Roman"/>
      <w:lang w:val="en-US" w:bidi="en-US"/>
    </w:rPr>
  </w:style>
  <w:style w:type="paragraph" w:styleId="HTML-wstpniesformatowany">
    <w:name w:val="HTML Preformatted"/>
    <w:basedOn w:val="Normalny"/>
    <w:link w:val="HTML-wstpniesformatowanyZnak1"/>
    <w:rsid w:val="005877F1"/>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5877F1"/>
    <w:rPr>
      <w:rFonts w:ascii="Courier New" w:eastAsia="Times New Roman" w:hAnsi="Courier New" w:cs="Courier New"/>
      <w:sz w:val="20"/>
      <w:szCs w:val="20"/>
      <w:lang w:val="en-US" w:bidi="en-US"/>
    </w:rPr>
  </w:style>
  <w:style w:type="paragraph" w:customStyle="1" w:styleId="Lista21">
    <w:name w:val="Lista 21"/>
    <w:basedOn w:val="Normalny"/>
    <w:rsid w:val="005877F1"/>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5877F1"/>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5877F1"/>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5877F1"/>
    <w:rPr>
      <w:rFonts w:ascii="Cambria" w:eastAsia="Times New Roman" w:hAnsi="Cambria" w:cs="Times New Roman"/>
      <w:i/>
      <w:iCs/>
      <w:lang w:val="en-US" w:bidi="en-US"/>
    </w:rPr>
  </w:style>
  <w:style w:type="character" w:customStyle="1" w:styleId="CytatZnak1">
    <w:name w:val="Cytat Znak1"/>
    <w:basedOn w:val="Domylnaczcionkaakapitu"/>
    <w:link w:val="Cytat"/>
    <w:rsid w:val="005877F1"/>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5877F1"/>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5877F1"/>
    <w:rPr>
      <w:rFonts w:ascii="Cambria" w:eastAsia="Times New Roman" w:hAnsi="Cambria" w:cs="Times New Roman"/>
      <w:i/>
      <w:iCs/>
      <w:lang w:val="en-US" w:bidi="en-US"/>
    </w:rPr>
  </w:style>
  <w:style w:type="paragraph" w:styleId="Nagwekspisutreci">
    <w:name w:val="TOC Heading"/>
    <w:basedOn w:val="Nagwek1"/>
    <w:next w:val="Normalny"/>
    <w:qFormat/>
    <w:rsid w:val="005877F1"/>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5877F1"/>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5877F1"/>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5877F1"/>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5877F1"/>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5877F1"/>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5877F1"/>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5877F1"/>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5877F1"/>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5877F1"/>
    <w:pPr>
      <w:widowControl w:val="0"/>
      <w:spacing w:before="120" w:after="0"/>
      <w:jc w:val="both"/>
    </w:pPr>
    <w:rPr>
      <w:rFonts w:ascii="Arial" w:hAnsi="Arial"/>
      <w:szCs w:val="20"/>
    </w:rPr>
  </w:style>
  <w:style w:type="paragraph" w:customStyle="1" w:styleId="Styl3">
    <w:name w:val="Styl3"/>
    <w:basedOn w:val="Normalny"/>
    <w:qFormat/>
    <w:rsid w:val="005877F1"/>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5877F1"/>
    <w:rPr>
      <w:sz w:val="16"/>
      <w:szCs w:val="16"/>
      <w:lang w:eastAsia="ar-SA"/>
    </w:rPr>
  </w:style>
  <w:style w:type="character" w:customStyle="1" w:styleId="ZwykytekstZnak1">
    <w:name w:val="Zwykły tekst Znak1"/>
    <w:rsid w:val="005877F1"/>
    <w:rPr>
      <w:rFonts w:ascii="Courier New" w:hAnsi="Courier New"/>
    </w:rPr>
  </w:style>
  <w:style w:type="character" w:customStyle="1" w:styleId="WW8Num9z1">
    <w:name w:val="WW8Num9z1"/>
    <w:rsid w:val="005877F1"/>
    <w:rPr>
      <w:rFonts w:ascii="Symbol" w:hAnsi="Symbol" w:cs="StarSymbol"/>
      <w:sz w:val="18"/>
      <w:szCs w:val="18"/>
    </w:rPr>
  </w:style>
  <w:style w:type="character" w:customStyle="1" w:styleId="WW8Num10z0">
    <w:name w:val="WW8Num10z0"/>
    <w:rsid w:val="005877F1"/>
    <w:rPr>
      <w:b w:val="0"/>
      <w:i w:val="0"/>
    </w:rPr>
  </w:style>
  <w:style w:type="character" w:customStyle="1" w:styleId="WW8Num36z0">
    <w:name w:val="WW8Num36z0"/>
    <w:rsid w:val="005877F1"/>
    <w:rPr>
      <w:rFonts w:ascii="OpenSymbol" w:hAnsi="OpenSymbol"/>
      <w:color w:val="000000"/>
    </w:rPr>
  </w:style>
  <w:style w:type="character" w:customStyle="1" w:styleId="WW8Num48z1">
    <w:name w:val="WW8Num48z1"/>
    <w:rsid w:val="005877F1"/>
    <w:rPr>
      <w:rFonts w:ascii="Courier New" w:hAnsi="Courier New" w:cs="Courier New"/>
    </w:rPr>
  </w:style>
  <w:style w:type="character" w:customStyle="1" w:styleId="WW8Num49z1">
    <w:name w:val="WW8Num49z1"/>
    <w:rsid w:val="005877F1"/>
    <w:rPr>
      <w:rFonts w:ascii="Courier New" w:hAnsi="Courier New" w:cs="Courier New"/>
    </w:rPr>
  </w:style>
  <w:style w:type="character" w:customStyle="1" w:styleId="WW8Num49z2">
    <w:name w:val="WW8Num49z2"/>
    <w:rsid w:val="005877F1"/>
    <w:rPr>
      <w:rFonts w:ascii="Wingdings" w:hAnsi="Wingdings"/>
    </w:rPr>
  </w:style>
  <w:style w:type="character" w:customStyle="1" w:styleId="WW8Num49z3">
    <w:name w:val="WW8Num49z3"/>
    <w:rsid w:val="005877F1"/>
    <w:rPr>
      <w:rFonts w:ascii="Symbol" w:hAnsi="Symbol"/>
    </w:rPr>
  </w:style>
  <w:style w:type="character" w:customStyle="1" w:styleId="WW8Num52z1">
    <w:name w:val="WW8Num52z1"/>
    <w:rsid w:val="005877F1"/>
    <w:rPr>
      <w:rFonts w:ascii="Courier New" w:hAnsi="Courier New" w:cs="Courier New"/>
    </w:rPr>
  </w:style>
  <w:style w:type="character" w:customStyle="1" w:styleId="WW8Num52z2">
    <w:name w:val="WW8Num52z2"/>
    <w:rsid w:val="005877F1"/>
    <w:rPr>
      <w:rFonts w:ascii="Wingdings" w:hAnsi="Wingdings"/>
    </w:rPr>
  </w:style>
  <w:style w:type="character" w:customStyle="1" w:styleId="WW8Num52z3">
    <w:name w:val="WW8Num52z3"/>
    <w:rsid w:val="005877F1"/>
    <w:rPr>
      <w:rFonts w:ascii="Symbol" w:hAnsi="Symbol"/>
    </w:rPr>
  </w:style>
  <w:style w:type="character" w:customStyle="1" w:styleId="WW8Num53z0">
    <w:name w:val="WW8Num53z0"/>
    <w:rsid w:val="005877F1"/>
    <w:rPr>
      <w:rFonts w:ascii="Symbol" w:hAnsi="Symbol"/>
    </w:rPr>
  </w:style>
  <w:style w:type="character" w:customStyle="1" w:styleId="WW8Num53z1">
    <w:name w:val="WW8Num53z1"/>
    <w:rsid w:val="005877F1"/>
    <w:rPr>
      <w:rFonts w:ascii="Courier New" w:hAnsi="Courier New" w:cs="Courier New"/>
    </w:rPr>
  </w:style>
  <w:style w:type="character" w:customStyle="1" w:styleId="WW8Num53z2">
    <w:name w:val="WW8Num53z2"/>
    <w:rsid w:val="005877F1"/>
    <w:rPr>
      <w:rFonts w:ascii="Wingdings" w:hAnsi="Wingdings"/>
    </w:rPr>
  </w:style>
  <w:style w:type="character" w:customStyle="1" w:styleId="WW8Num55z0">
    <w:name w:val="WW8Num55z0"/>
    <w:rsid w:val="005877F1"/>
    <w:rPr>
      <w:rFonts w:ascii="Symbol" w:hAnsi="Symbol"/>
    </w:rPr>
  </w:style>
  <w:style w:type="character" w:customStyle="1" w:styleId="WW8Num55z1">
    <w:name w:val="WW8Num55z1"/>
    <w:rsid w:val="005877F1"/>
    <w:rPr>
      <w:rFonts w:ascii="Courier New" w:hAnsi="Courier New" w:cs="Courier New"/>
    </w:rPr>
  </w:style>
  <w:style w:type="character" w:customStyle="1" w:styleId="WW8Num55z2">
    <w:name w:val="WW8Num55z2"/>
    <w:rsid w:val="005877F1"/>
    <w:rPr>
      <w:rFonts w:ascii="Wingdings" w:hAnsi="Wingdings"/>
    </w:rPr>
  </w:style>
  <w:style w:type="character" w:customStyle="1" w:styleId="WW8Num57z0">
    <w:name w:val="WW8Num57z0"/>
    <w:rsid w:val="005877F1"/>
    <w:rPr>
      <w:b w:val="0"/>
    </w:rPr>
  </w:style>
  <w:style w:type="character" w:customStyle="1" w:styleId="WW8Num64z0">
    <w:name w:val="WW8Num64z0"/>
    <w:rsid w:val="005877F1"/>
    <w:rPr>
      <w:rFonts w:ascii="Symbol" w:hAnsi="Symbol"/>
    </w:rPr>
  </w:style>
  <w:style w:type="character" w:customStyle="1" w:styleId="WW8Num64z1">
    <w:name w:val="WW8Num64z1"/>
    <w:rsid w:val="005877F1"/>
    <w:rPr>
      <w:rFonts w:ascii="Courier New" w:hAnsi="Courier New" w:cs="Courier New"/>
    </w:rPr>
  </w:style>
  <w:style w:type="character" w:customStyle="1" w:styleId="WW8Num64z2">
    <w:name w:val="WW8Num64z2"/>
    <w:rsid w:val="005877F1"/>
    <w:rPr>
      <w:rFonts w:ascii="Wingdings" w:hAnsi="Wingdings"/>
    </w:rPr>
  </w:style>
  <w:style w:type="character" w:customStyle="1" w:styleId="WW8Num70z1">
    <w:name w:val="WW8Num70z1"/>
    <w:rsid w:val="005877F1"/>
    <w:rPr>
      <w:rFonts w:ascii="Symbol" w:hAnsi="Symbol"/>
      <w:caps w:val="0"/>
      <w:smallCaps w:val="0"/>
      <w:strike w:val="0"/>
      <w:dstrike w:val="0"/>
      <w:vanish w:val="0"/>
      <w:position w:val="0"/>
      <w:sz w:val="24"/>
      <w:vertAlign w:val="baseline"/>
    </w:rPr>
  </w:style>
  <w:style w:type="character" w:customStyle="1" w:styleId="WW8Num72z1">
    <w:name w:val="WW8Num72z1"/>
    <w:rsid w:val="005877F1"/>
    <w:rPr>
      <w:rFonts w:ascii="Symbol" w:hAnsi="Symbol"/>
      <w:caps w:val="0"/>
      <w:smallCaps w:val="0"/>
      <w:strike w:val="0"/>
      <w:dstrike w:val="0"/>
      <w:vanish w:val="0"/>
      <w:position w:val="0"/>
      <w:sz w:val="24"/>
      <w:vertAlign w:val="baseline"/>
    </w:rPr>
  </w:style>
  <w:style w:type="character" w:customStyle="1" w:styleId="WW8Num86z0">
    <w:name w:val="WW8Num86z0"/>
    <w:rsid w:val="005877F1"/>
    <w:rPr>
      <w:rFonts w:ascii="Symbol" w:hAnsi="Symbol"/>
    </w:rPr>
  </w:style>
  <w:style w:type="character" w:customStyle="1" w:styleId="WW8Num86z1">
    <w:name w:val="WW8Num86z1"/>
    <w:rsid w:val="005877F1"/>
    <w:rPr>
      <w:rFonts w:ascii="Courier New" w:hAnsi="Courier New" w:cs="Courier New"/>
    </w:rPr>
  </w:style>
  <w:style w:type="character" w:customStyle="1" w:styleId="WW8Num86z2">
    <w:name w:val="WW8Num86z2"/>
    <w:rsid w:val="005877F1"/>
    <w:rPr>
      <w:rFonts w:ascii="Wingdings" w:hAnsi="Wingdings"/>
    </w:rPr>
  </w:style>
  <w:style w:type="character" w:customStyle="1" w:styleId="WW8Num91z0">
    <w:name w:val="WW8Num91z0"/>
    <w:rsid w:val="005877F1"/>
    <w:rPr>
      <w:sz w:val="24"/>
    </w:rPr>
  </w:style>
  <w:style w:type="character" w:customStyle="1" w:styleId="WW8Num92z0">
    <w:name w:val="WW8Num92z0"/>
    <w:rsid w:val="005877F1"/>
    <w:rPr>
      <w:strike w:val="0"/>
      <w:dstrike w:val="0"/>
    </w:rPr>
  </w:style>
  <w:style w:type="character" w:customStyle="1" w:styleId="WW8Num93z1">
    <w:name w:val="WW8Num93z1"/>
    <w:rsid w:val="005877F1"/>
    <w:rPr>
      <w:rFonts w:ascii="Courier New" w:hAnsi="Courier New" w:cs="Courier New"/>
    </w:rPr>
  </w:style>
  <w:style w:type="character" w:customStyle="1" w:styleId="WW8Num93z2">
    <w:name w:val="WW8Num93z2"/>
    <w:rsid w:val="005877F1"/>
    <w:rPr>
      <w:rFonts w:ascii="Wingdings" w:hAnsi="Wingdings"/>
    </w:rPr>
  </w:style>
  <w:style w:type="character" w:customStyle="1" w:styleId="Domylnaczcionkaakapitu2">
    <w:name w:val="Domyślna czcionka akapitu2"/>
    <w:rsid w:val="005877F1"/>
  </w:style>
  <w:style w:type="paragraph" w:customStyle="1" w:styleId="Nagwek20">
    <w:name w:val="Nagłówek2"/>
    <w:basedOn w:val="Normalny"/>
    <w:next w:val="Tekstpodstawowy"/>
    <w:rsid w:val="005877F1"/>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5877F1"/>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5877F1"/>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5877F1"/>
    <w:rPr>
      <w:rFonts w:ascii="Times New Roman" w:hAnsi="Times New Roman" w:cs="Times New Roman"/>
      <w:color w:val="000000"/>
      <w:sz w:val="22"/>
      <w:szCs w:val="22"/>
    </w:rPr>
  </w:style>
  <w:style w:type="paragraph" w:customStyle="1" w:styleId="a">
    <w:name w:val="a)"/>
    <w:basedOn w:val="Tekstpodstawowywcity"/>
    <w:rsid w:val="005877F1"/>
    <w:pPr>
      <w:spacing w:after="0"/>
      <w:ind w:left="0"/>
      <w:jc w:val="both"/>
    </w:pPr>
    <w:rPr>
      <w:rFonts w:ascii="Arial" w:eastAsia="Times New Roman" w:hAnsi="Arial"/>
      <w:sz w:val="22"/>
      <w:szCs w:val="20"/>
      <w:lang w:eastAsia="pl-PL"/>
    </w:rPr>
  </w:style>
  <w:style w:type="paragraph" w:customStyle="1" w:styleId="Bezodstpw1">
    <w:name w:val="Bez odstępów1"/>
    <w:rsid w:val="005877F1"/>
    <w:pPr>
      <w:spacing w:after="0" w:line="240" w:lineRule="auto"/>
    </w:pPr>
    <w:rPr>
      <w:rFonts w:ascii="Calibri" w:eastAsia="Times New Roman" w:hAnsi="Calibri" w:cs="Times New Roman"/>
    </w:rPr>
  </w:style>
  <w:style w:type="paragraph" w:customStyle="1" w:styleId="BMKBodyText">
    <w:name w:val="BMK Body Text"/>
    <w:link w:val="BMKBodyTextChar"/>
    <w:rsid w:val="005877F1"/>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5877F1"/>
    <w:rPr>
      <w:rFonts w:ascii="Times New Roman" w:eastAsia="Times New Roman" w:hAnsi="Times New Roman" w:cs="Times New Roman"/>
      <w:szCs w:val="20"/>
      <w:lang w:val="en-GB"/>
    </w:rPr>
  </w:style>
  <w:style w:type="paragraph" w:customStyle="1" w:styleId="wt-listawielopoziomowa">
    <w:name w:val="wt-lista_wielopoziomowa"/>
    <w:basedOn w:val="Normalny"/>
    <w:rsid w:val="005877F1"/>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5877F1"/>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5877F1"/>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5877F1"/>
    <w:rPr>
      <w:rFonts w:ascii="Times New Roman" w:hAnsi="Times New Roman" w:cs="Times New Roman"/>
      <w:b/>
      <w:bCs/>
      <w:color w:val="000000"/>
      <w:sz w:val="22"/>
      <w:szCs w:val="22"/>
    </w:rPr>
  </w:style>
  <w:style w:type="paragraph" w:customStyle="1" w:styleId="Style36">
    <w:name w:val="Style36"/>
    <w:basedOn w:val="Normalny"/>
    <w:rsid w:val="005877F1"/>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5877F1"/>
    <w:rPr>
      <w:rFonts w:ascii="Arial" w:hAnsi="Arial" w:cs="Arial"/>
      <w:b/>
      <w:bCs/>
      <w:color w:val="000000"/>
      <w:sz w:val="30"/>
      <w:szCs w:val="30"/>
    </w:rPr>
  </w:style>
  <w:style w:type="paragraph" w:styleId="Lista2">
    <w:name w:val="List 2"/>
    <w:basedOn w:val="Normalny"/>
    <w:rsid w:val="005877F1"/>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5877F1"/>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5877F1"/>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5877F1"/>
    <w:pPr>
      <w:widowControl w:val="0"/>
      <w:numPr>
        <w:numId w:val="91"/>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5877F1"/>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5877F1"/>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5877F1"/>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5877F1"/>
    <w:rPr>
      <w:rFonts w:ascii="Arial" w:eastAsia="Times New Roman" w:hAnsi="Arial" w:cs="Times New Roman"/>
      <w:sz w:val="24"/>
      <w:szCs w:val="20"/>
      <w:lang w:eastAsia="ar-SA"/>
    </w:rPr>
  </w:style>
  <w:style w:type="character" w:customStyle="1" w:styleId="AkapitzlistZnak">
    <w:name w:val="Akapit z listą Znak"/>
    <w:aliases w:val="CW_Lista Znak,Preambuła Znak,Numerowanie Znak,Akapit z listą BS Znak,Numeracja 1 poziom Znak"/>
    <w:link w:val="Akapitzlist"/>
    <w:uiPriority w:val="34"/>
    <w:qFormat/>
    <w:locked/>
    <w:rsid w:val="005877F1"/>
    <w:rPr>
      <w:rFonts w:ascii="Times New Roman" w:eastAsia="Calibri" w:hAnsi="Times New Roman" w:cs="Times New Roman"/>
      <w:sz w:val="24"/>
      <w:szCs w:val="24"/>
    </w:rPr>
  </w:style>
  <w:style w:type="numbering" w:customStyle="1" w:styleId="WWNum511121">
    <w:name w:val="WWNum511121"/>
    <w:rsid w:val="005877F1"/>
    <w:pPr>
      <w:numPr>
        <w:numId w:val="9"/>
      </w:numPr>
    </w:pPr>
  </w:style>
  <w:style w:type="numbering" w:customStyle="1" w:styleId="Bezlisty2">
    <w:name w:val="Bez listy2"/>
    <w:next w:val="Bezlisty"/>
    <w:uiPriority w:val="99"/>
    <w:semiHidden/>
    <w:rsid w:val="005877F1"/>
  </w:style>
  <w:style w:type="paragraph" w:customStyle="1" w:styleId="Nagwek30">
    <w:name w:val="Nagłówek3"/>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table" w:customStyle="1" w:styleId="Tabela-Siatka2">
    <w:name w:val="Tabela - Siatka2"/>
    <w:basedOn w:val="Standardowy"/>
    <w:next w:val="Tabela-Siatka"/>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5877F1"/>
    <w:pPr>
      <w:spacing w:after="0" w:line="240" w:lineRule="auto"/>
      <w:ind w:left="720"/>
    </w:pPr>
    <w:rPr>
      <w:rFonts w:ascii="Calibri" w:eastAsia="Calibri" w:hAnsi="Calibri" w:cs="Calibri"/>
      <w:lang w:eastAsia="pl-PL"/>
    </w:rPr>
  </w:style>
  <w:style w:type="paragraph" w:customStyle="1" w:styleId="Bezodstpw2">
    <w:name w:val="Bez odstępów2"/>
    <w:rsid w:val="005877F1"/>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587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5877F1"/>
    <w:pPr>
      <w:spacing w:after="0" w:line="240" w:lineRule="auto"/>
      <w:ind w:left="720"/>
    </w:pPr>
    <w:rPr>
      <w:rFonts w:ascii="Calibri" w:eastAsia="Calibri" w:hAnsi="Calibri" w:cs="Calibri"/>
      <w:lang w:eastAsia="pl-PL"/>
    </w:rPr>
  </w:style>
  <w:style w:type="paragraph" w:customStyle="1" w:styleId="Bezodstpw3">
    <w:name w:val="Bez odstępów3"/>
    <w:rsid w:val="005877F1"/>
    <w:pPr>
      <w:spacing w:after="0" w:line="240" w:lineRule="auto"/>
    </w:pPr>
    <w:rPr>
      <w:rFonts w:ascii="Calibri" w:eastAsia="Times New Roman" w:hAnsi="Calibri" w:cs="Times New Roman"/>
    </w:rPr>
  </w:style>
  <w:style w:type="numbering" w:customStyle="1" w:styleId="11111113">
    <w:name w:val="1 / 1.1 / 1.1.113"/>
    <w:basedOn w:val="Bezlisty"/>
    <w:next w:val="111111"/>
    <w:rsid w:val="005877F1"/>
    <w:pPr>
      <w:numPr>
        <w:numId w:val="10"/>
      </w:numPr>
    </w:pPr>
  </w:style>
  <w:style w:type="numbering" w:styleId="111111">
    <w:name w:val="Outline List 2"/>
    <w:basedOn w:val="Bezlisty"/>
    <w:uiPriority w:val="99"/>
    <w:semiHidden/>
    <w:unhideWhenUsed/>
    <w:rsid w:val="005877F1"/>
  </w:style>
  <w:style w:type="numbering" w:customStyle="1" w:styleId="WWNum5314">
    <w:name w:val="WWNum5314"/>
    <w:rsid w:val="005877F1"/>
  </w:style>
  <w:style w:type="numbering" w:customStyle="1" w:styleId="WWNum382">
    <w:name w:val="WWNum382"/>
    <w:rsid w:val="005877F1"/>
  </w:style>
  <w:style w:type="numbering" w:customStyle="1" w:styleId="WWNum383">
    <w:name w:val="WWNum383"/>
    <w:rsid w:val="005877F1"/>
    <w:pPr>
      <w:numPr>
        <w:numId w:val="99"/>
      </w:numPr>
    </w:pPr>
  </w:style>
  <w:style w:type="table" w:customStyle="1" w:styleId="Tabela-Siatka3">
    <w:name w:val="Tabela - Siatka3"/>
    <w:basedOn w:val="Standardowy"/>
    <w:next w:val="Tabela-Siatka"/>
    <w:uiPriority w:val="39"/>
    <w:rsid w:val="005877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011">
    <w:name w:val="WW8Num4011"/>
    <w:basedOn w:val="Bezlisty"/>
    <w:rsid w:val="00F058DD"/>
    <w:pPr>
      <w:numPr>
        <w:numId w:val="2"/>
      </w:numPr>
    </w:pPr>
  </w:style>
  <w:style w:type="numbering" w:customStyle="1" w:styleId="111111131">
    <w:name w:val="1 / 1.1 / 1.1.1131"/>
    <w:basedOn w:val="Bezlisty"/>
    <w:next w:val="111111"/>
    <w:rsid w:val="00EB295E"/>
    <w:pPr>
      <w:numPr>
        <w:numId w:val="10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2A21A0"/>
  </w:style>
  <w:style w:type="paragraph" w:styleId="Nagwek1">
    <w:name w:val="heading 1"/>
    <w:basedOn w:val="Normalny"/>
    <w:next w:val="Normalny"/>
    <w:link w:val="Nagwek1Znak"/>
    <w:uiPriority w:val="9"/>
    <w:qFormat/>
    <w:rsid w:val="005877F1"/>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5877F1"/>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5877F1"/>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5877F1"/>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5877F1"/>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5877F1"/>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5877F1"/>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5877F1"/>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5877F1"/>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77F1"/>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5877F1"/>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5877F1"/>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5877F1"/>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5877F1"/>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5877F1"/>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5877F1"/>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5877F1"/>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5877F1"/>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5877F1"/>
  </w:style>
  <w:style w:type="character" w:styleId="Hipercze">
    <w:name w:val="Hyperlink"/>
    <w:rsid w:val="005877F1"/>
    <w:rPr>
      <w:color w:val="0000FF"/>
      <w:u w:val="single"/>
    </w:rPr>
  </w:style>
  <w:style w:type="paragraph" w:styleId="Akapitzlist">
    <w:name w:val="List Paragraph"/>
    <w:aliases w:val="CW_Lista,Preambuła,Numerowanie,Akapit z listą BS,Numeracja 1 poziom"/>
    <w:basedOn w:val="Normalny"/>
    <w:link w:val="AkapitzlistZnak"/>
    <w:uiPriority w:val="34"/>
    <w:qFormat/>
    <w:rsid w:val="005877F1"/>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5877F1"/>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5877F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5877F1"/>
    <w:rPr>
      <w:rFonts w:ascii="Tahoma" w:eastAsia="Calibri" w:hAnsi="Tahoma" w:cs="Tahoma"/>
      <w:sz w:val="16"/>
      <w:szCs w:val="16"/>
    </w:rPr>
  </w:style>
  <w:style w:type="paragraph" w:styleId="Nagwek">
    <w:name w:val="header"/>
    <w:basedOn w:val="Normalny"/>
    <w:link w:val="Nagwek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5877F1"/>
    <w:rPr>
      <w:rFonts w:ascii="Times New Roman" w:eastAsia="Calibri" w:hAnsi="Times New Roman" w:cs="Times New Roman"/>
      <w:sz w:val="24"/>
    </w:rPr>
  </w:style>
  <w:style w:type="paragraph" w:styleId="Stopka">
    <w:name w:val="footer"/>
    <w:basedOn w:val="Normalny"/>
    <w:link w:val="Stopka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5877F1"/>
    <w:rPr>
      <w:rFonts w:ascii="Times New Roman" w:eastAsia="Calibri" w:hAnsi="Times New Roman" w:cs="Times New Roman"/>
      <w:sz w:val="24"/>
    </w:rPr>
  </w:style>
  <w:style w:type="table" w:styleId="Tabela-Siatka">
    <w:name w:val="Table Grid"/>
    <w:basedOn w:val="Standardowy"/>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5877F1"/>
    <w:pPr>
      <w:numPr>
        <w:numId w:val="69"/>
      </w:numPr>
    </w:pPr>
  </w:style>
  <w:style w:type="numbering" w:customStyle="1" w:styleId="WWNum52">
    <w:name w:val="WWNum52"/>
    <w:rsid w:val="005877F1"/>
    <w:pPr>
      <w:numPr>
        <w:numId w:val="15"/>
      </w:numPr>
    </w:pPr>
  </w:style>
  <w:style w:type="numbering" w:customStyle="1" w:styleId="WWNum53">
    <w:name w:val="WWNum53"/>
    <w:rsid w:val="005877F1"/>
    <w:pPr>
      <w:numPr>
        <w:numId w:val="16"/>
      </w:numPr>
    </w:pPr>
  </w:style>
  <w:style w:type="numbering" w:customStyle="1" w:styleId="WWNum1">
    <w:name w:val="WWNum1"/>
    <w:basedOn w:val="Bezlisty"/>
    <w:rsid w:val="005877F1"/>
    <w:pPr>
      <w:numPr>
        <w:numId w:val="49"/>
      </w:numPr>
    </w:pPr>
  </w:style>
  <w:style w:type="numbering" w:customStyle="1" w:styleId="WWNum4">
    <w:name w:val="WWNum4"/>
    <w:basedOn w:val="Bezlisty"/>
    <w:rsid w:val="005877F1"/>
    <w:pPr>
      <w:numPr>
        <w:numId w:val="17"/>
      </w:numPr>
    </w:pPr>
  </w:style>
  <w:style w:type="numbering" w:customStyle="1" w:styleId="WWNum5">
    <w:name w:val="WWNum5"/>
    <w:basedOn w:val="Bezlisty"/>
    <w:rsid w:val="005877F1"/>
    <w:pPr>
      <w:numPr>
        <w:numId w:val="18"/>
      </w:numPr>
    </w:pPr>
  </w:style>
  <w:style w:type="numbering" w:customStyle="1" w:styleId="WWNum6">
    <w:name w:val="WWNum6"/>
    <w:basedOn w:val="Bezlisty"/>
    <w:rsid w:val="005877F1"/>
    <w:pPr>
      <w:numPr>
        <w:numId w:val="19"/>
      </w:numPr>
    </w:pPr>
  </w:style>
  <w:style w:type="numbering" w:customStyle="1" w:styleId="WWNum7">
    <w:name w:val="WWNum7"/>
    <w:basedOn w:val="Bezlisty"/>
    <w:rsid w:val="005877F1"/>
    <w:pPr>
      <w:numPr>
        <w:numId w:val="20"/>
      </w:numPr>
    </w:pPr>
  </w:style>
  <w:style w:type="numbering" w:customStyle="1" w:styleId="WWNum8">
    <w:name w:val="WWNum8"/>
    <w:basedOn w:val="Bezlisty"/>
    <w:rsid w:val="005877F1"/>
    <w:pPr>
      <w:numPr>
        <w:numId w:val="21"/>
      </w:numPr>
    </w:pPr>
  </w:style>
  <w:style w:type="numbering" w:customStyle="1" w:styleId="WWNum9">
    <w:name w:val="WWNum9"/>
    <w:basedOn w:val="Bezlisty"/>
    <w:rsid w:val="005877F1"/>
    <w:pPr>
      <w:numPr>
        <w:numId w:val="22"/>
      </w:numPr>
    </w:pPr>
  </w:style>
  <w:style w:type="numbering" w:customStyle="1" w:styleId="WWNum10">
    <w:name w:val="WWNum10"/>
    <w:basedOn w:val="Bezlisty"/>
    <w:rsid w:val="005877F1"/>
    <w:pPr>
      <w:numPr>
        <w:numId w:val="23"/>
      </w:numPr>
    </w:pPr>
  </w:style>
  <w:style w:type="numbering" w:customStyle="1" w:styleId="WWNum11">
    <w:name w:val="WWNum11"/>
    <w:basedOn w:val="Bezlisty"/>
    <w:rsid w:val="005877F1"/>
    <w:pPr>
      <w:numPr>
        <w:numId w:val="24"/>
      </w:numPr>
    </w:pPr>
  </w:style>
  <w:style w:type="numbering" w:customStyle="1" w:styleId="WWNum12">
    <w:name w:val="WWNum12"/>
    <w:basedOn w:val="Bezlisty"/>
    <w:rsid w:val="005877F1"/>
    <w:pPr>
      <w:numPr>
        <w:numId w:val="25"/>
      </w:numPr>
    </w:pPr>
  </w:style>
  <w:style w:type="numbering" w:customStyle="1" w:styleId="WWNum14">
    <w:name w:val="WWNum14"/>
    <w:basedOn w:val="Bezlisty"/>
    <w:rsid w:val="005877F1"/>
    <w:pPr>
      <w:numPr>
        <w:numId w:val="44"/>
      </w:numPr>
    </w:pPr>
  </w:style>
  <w:style w:type="numbering" w:customStyle="1" w:styleId="WWNum15">
    <w:name w:val="WWNum15"/>
    <w:basedOn w:val="Bezlisty"/>
    <w:rsid w:val="005877F1"/>
    <w:pPr>
      <w:numPr>
        <w:numId w:val="26"/>
      </w:numPr>
    </w:pPr>
  </w:style>
  <w:style w:type="numbering" w:customStyle="1" w:styleId="WWNum16">
    <w:name w:val="WWNum16"/>
    <w:basedOn w:val="Bezlisty"/>
    <w:rsid w:val="005877F1"/>
    <w:pPr>
      <w:numPr>
        <w:numId w:val="46"/>
      </w:numPr>
    </w:pPr>
  </w:style>
  <w:style w:type="numbering" w:customStyle="1" w:styleId="WWNum17">
    <w:name w:val="WWNum17"/>
    <w:basedOn w:val="Bezlisty"/>
    <w:rsid w:val="005877F1"/>
    <w:pPr>
      <w:numPr>
        <w:numId w:val="57"/>
      </w:numPr>
    </w:pPr>
  </w:style>
  <w:style w:type="numbering" w:customStyle="1" w:styleId="WWNum18">
    <w:name w:val="WWNum18"/>
    <w:basedOn w:val="Bezlisty"/>
    <w:rsid w:val="005877F1"/>
    <w:pPr>
      <w:numPr>
        <w:numId w:val="53"/>
      </w:numPr>
    </w:pPr>
  </w:style>
  <w:style w:type="numbering" w:customStyle="1" w:styleId="WWNum19">
    <w:name w:val="WWNum19"/>
    <w:basedOn w:val="Bezlisty"/>
    <w:rsid w:val="005877F1"/>
    <w:pPr>
      <w:numPr>
        <w:numId w:val="27"/>
      </w:numPr>
    </w:pPr>
  </w:style>
  <w:style w:type="numbering" w:customStyle="1" w:styleId="WWNum20">
    <w:name w:val="WWNum20"/>
    <w:basedOn w:val="Bezlisty"/>
    <w:rsid w:val="005877F1"/>
    <w:pPr>
      <w:numPr>
        <w:numId w:val="43"/>
      </w:numPr>
    </w:pPr>
  </w:style>
  <w:style w:type="numbering" w:customStyle="1" w:styleId="WWNum21">
    <w:name w:val="WWNum21"/>
    <w:basedOn w:val="Bezlisty"/>
    <w:rsid w:val="005877F1"/>
    <w:pPr>
      <w:numPr>
        <w:numId w:val="60"/>
      </w:numPr>
    </w:pPr>
  </w:style>
  <w:style w:type="numbering" w:customStyle="1" w:styleId="WWNum22">
    <w:name w:val="WWNum22"/>
    <w:basedOn w:val="Bezlisty"/>
    <w:rsid w:val="005877F1"/>
    <w:pPr>
      <w:numPr>
        <w:numId w:val="28"/>
      </w:numPr>
    </w:pPr>
  </w:style>
  <w:style w:type="numbering" w:customStyle="1" w:styleId="WWNum23">
    <w:name w:val="WWNum23"/>
    <w:basedOn w:val="Bezlisty"/>
    <w:rsid w:val="005877F1"/>
    <w:pPr>
      <w:numPr>
        <w:numId w:val="54"/>
      </w:numPr>
    </w:pPr>
  </w:style>
  <w:style w:type="numbering" w:customStyle="1" w:styleId="WWNum24">
    <w:name w:val="WWNum24"/>
    <w:basedOn w:val="Bezlisty"/>
    <w:rsid w:val="005877F1"/>
    <w:pPr>
      <w:numPr>
        <w:numId w:val="29"/>
      </w:numPr>
    </w:pPr>
  </w:style>
  <w:style w:type="numbering" w:customStyle="1" w:styleId="WWNum25">
    <w:name w:val="WWNum25"/>
    <w:basedOn w:val="Bezlisty"/>
    <w:rsid w:val="005877F1"/>
    <w:pPr>
      <w:numPr>
        <w:numId w:val="50"/>
      </w:numPr>
    </w:pPr>
  </w:style>
  <w:style w:type="numbering" w:customStyle="1" w:styleId="WWNum26">
    <w:name w:val="WWNum26"/>
    <w:basedOn w:val="Bezlisty"/>
    <w:rsid w:val="005877F1"/>
    <w:pPr>
      <w:numPr>
        <w:numId w:val="48"/>
      </w:numPr>
    </w:pPr>
  </w:style>
  <w:style w:type="numbering" w:customStyle="1" w:styleId="WWNum27">
    <w:name w:val="WWNum27"/>
    <w:basedOn w:val="Bezlisty"/>
    <w:rsid w:val="005877F1"/>
    <w:pPr>
      <w:numPr>
        <w:numId w:val="30"/>
      </w:numPr>
    </w:pPr>
  </w:style>
  <w:style w:type="numbering" w:customStyle="1" w:styleId="WWNum28">
    <w:name w:val="WWNum28"/>
    <w:basedOn w:val="Bezlisty"/>
    <w:rsid w:val="005877F1"/>
    <w:pPr>
      <w:numPr>
        <w:numId w:val="56"/>
      </w:numPr>
    </w:pPr>
  </w:style>
  <w:style w:type="numbering" w:customStyle="1" w:styleId="WWNum29">
    <w:name w:val="WWNum29"/>
    <w:basedOn w:val="Bezlisty"/>
    <w:rsid w:val="005877F1"/>
    <w:pPr>
      <w:numPr>
        <w:numId w:val="42"/>
      </w:numPr>
    </w:pPr>
  </w:style>
  <w:style w:type="numbering" w:customStyle="1" w:styleId="WWNum30">
    <w:name w:val="WWNum30"/>
    <w:basedOn w:val="Bezlisty"/>
    <w:rsid w:val="005877F1"/>
    <w:pPr>
      <w:numPr>
        <w:numId w:val="31"/>
      </w:numPr>
    </w:pPr>
  </w:style>
  <w:style w:type="numbering" w:customStyle="1" w:styleId="WWNum31">
    <w:name w:val="WWNum31"/>
    <w:basedOn w:val="Bezlisty"/>
    <w:rsid w:val="005877F1"/>
    <w:pPr>
      <w:numPr>
        <w:numId w:val="32"/>
      </w:numPr>
    </w:pPr>
  </w:style>
  <w:style w:type="numbering" w:customStyle="1" w:styleId="WWNum32">
    <w:name w:val="WWNum32"/>
    <w:basedOn w:val="Bezlisty"/>
    <w:rsid w:val="005877F1"/>
    <w:pPr>
      <w:numPr>
        <w:numId w:val="55"/>
      </w:numPr>
    </w:pPr>
  </w:style>
  <w:style w:type="numbering" w:customStyle="1" w:styleId="WWNum33">
    <w:name w:val="WWNum33"/>
    <w:basedOn w:val="Bezlisty"/>
    <w:rsid w:val="005877F1"/>
    <w:pPr>
      <w:numPr>
        <w:numId w:val="33"/>
      </w:numPr>
    </w:pPr>
  </w:style>
  <w:style w:type="numbering" w:customStyle="1" w:styleId="WWNum34">
    <w:name w:val="WWNum34"/>
    <w:basedOn w:val="Bezlisty"/>
    <w:rsid w:val="005877F1"/>
    <w:pPr>
      <w:numPr>
        <w:numId w:val="52"/>
      </w:numPr>
    </w:pPr>
  </w:style>
  <w:style w:type="numbering" w:customStyle="1" w:styleId="WWNum35">
    <w:name w:val="WWNum35"/>
    <w:basedOn w:val="Bezlisty"/>
    <w:rsid w:val="005877F1"/>
    <w:pPr>
      <w:numPr>
        <w:numId w:val="34"/>
      </w:numPr>
    </w:pPr>
  </w:style>
  <w:style w:type="numbering" w:customStyle="1" w:styleId="WWNum37">
    <w:name w:val="WWNum37"/>
    <w:basedOn w:val="Bezlisty"/>
    <w:rsid w:val="005877F1"/>
    <w:pPr>
      <w:numPr>
        <w:numId w:val="35"/>
      </w:numPr>
    </w:pPr>
  </w:style>
  <w:style w:type="numbering" w:customStyle="1" w:styleId="WWNum38">
    <w:name w:val="WWNum38"/>
    <w:basedOn w:val="Bezlisty"/>
    <w:rsid w:val="005877F1"/>
    <w:pPr>
      <w:numPr>
        <w:numId w:val="36"/>
      </w:numPr>
    </w:pPr>
  </w:style>
  <w:style w:type="numbering" w:customStyle="1" w:styleId="WWNum39">
    <w:name w:val="WWNum39"/>
    <w:basedOn w:val="Bezlisty"/>
    <w:rsid w:val="005877F1"/>
    <w:pPr>
      <w:numPr>
        <w:numId w:val="37"/>
      </w:numPr>
    </w:pPr>
  </w:style>
  <w:style w:type="numbering" w:customStyle="1" w:styleId="WWNum40">
    <w:name w:val="WWNum40"/>
    <w:basedOn w:val="Bezlisty"/>
    <w:rsid w:val="005877F1"/>
    <w:pPr>
      <w:numPr>
        <w:numId w:val="47"/>
      </w:numPr>
    </w:pPr>
  </w:style>
  <w:style w:type="numbering" w:customStyle="1" w:styleId="WWNum41">
    <w:name w:val="WWNum41"/>
    <w:basedOn w:val="Bezlisty"/>
    <w:rsid w:val="005877F1"/>
    <w:pPr>
      <w:numPr>
        <w:numId w:val="51"/>
      </w:numPr>
    </w:pPr>
  </w:style>
  <w:style w:type="numbering" w:customStyle="1" w:styleId="WWNum42">
    <w:name w:val="WWNum42"/>
    <w:basedOn w:val="Bezlisty"/>
    <w:rsid w:val="005877F1"/>
    <w:pPr>
      <w:numPr>
        <w:numId w:val="38"/>
      </w:numPr>
    </w:pPr>
  </w:style>
  <w:style w:type="numbering" w:customStyle="1" w:styleId="WWNum43">
    <w:name w:val="WWNum43"/>
    <w:basedOn w:val="Bezlisty"/>
    <w:rsid w:val="005877F1"/>
    <w:pPr>
      <w:numPr>
        <w:numId w:val="39"/>
      </w:numPr>
    </w:pPr>
  </w:style>
  <w:style w:type="numbering" w:customStyle="1" w:styleId="WWNum44">
    <w:name w:val="WWNum44"/>
    <w:basedOn w:val="Bezlisty"/>
    <w:rsid w:val="005877F1"/>
    <w:pPr>
      <w:numPr>
        <w:numId w:val="40"/>
      </w:numPr>
    </w:pPr>
  </w:style>
  <w:style w:type="numbering" w:customStyle="1" w:styleId="WWNum45">
    <w:name w:val="WWNum45"/>
    <w:basedOn w:val="Bezlisty"/>
    <w:rsid w:val="005877F1"/>
    <w:pPr>
      <w:numPr>
        <w:numId w:val="41"/>
      </w:numPr>
    </w:pPr>
  </w:style>
  <w:style w:type="numbering" w:customStyle="1" w:styleId="WWNum46">
    <w:name w:val="WWNum46"/>
    <w:basedOn w:val="Bezlisty"/>
    <w:rsid w:val="005877F1"/>
    <w:pPr>
      <w:numPr>
        <w:numId w:val="45"/>
      </w:numPr>
    </w:pPr>
  </w:style>
  <w:style w:type="numbering" w:customStyle="1" w:styleId="WWNum47">
    <w:name w:val="WWNum47"/>
    <w:basedOn w:val="Bezlisty"/>
    <w:rsid w:val="005877F1"/>
    <w:pPr>
      <w:numPr>
        <w:numId w:val="59"/>
      </w:numPr>
    </w:pPr>
  </w:style>
  <w:style w:type="numbering" w:customStyle="1" w:styleId="WWNum48">
    <w:name w:val="WWNum48"/>
    <w:basedOn w:val="Bezlisty"/>
    <w:rsid w:val="005877F1"/>
    <w:pPr>
      <w:numPr>
        <w:numId w:val="58"/>
      </w:numPr>
    </w:pPr>
  </w:style>
  <w:style w:type="numbering" w:customStyle="1" w:styleId="WWNum511">
    <w:name w:val="WWNum511"/>
    <w:rsid w:val="005877F1"/>
    <w:pPr>
      <w:numPr>
        <w:numId w:val="98"/>
      </w:numPr>
    </w:pPr>
  </w:style>
  <w:style w:type="numbering" w:customStyle="1" w:styleId="WWNum521">
    <w:name w:val="WWNum521"/>
    <w:rsid w:val="005877F1"/>
  </w:style>
  <w:style w:type="numbering" w:customStyle="1" w:styleId="WWNum531">
    <w:name w:val="WWNum531"/>
    <w:rsid w:val="005877F1"/>
    <w:pPr>
      <w:numPr>
        <w:numId w:val="61"/>
      </w:numPr>
    </w:pPr>
  </w:style>
  <w:style w:type="numbering" w:customStyle="1" w:styleId="WWNum13">
    <w:name w:val="WWNum13"/>
    <w:basedOn w:val="Bezlisty"/>
    <w:rsid w:val="005877F1"/>
  </w:style>
  <w:style w:type="numbering" w:customStyle="1" w:styleId="WWNum49">
    <w:name w:val="WWNum49"/>
    <w:basedOn w:val="Bezlisty"/>
    <w:rsid w:val="005877F1"/>
  </w:style>
  <w:style w:type="numbering" w:customStyle="1" w:styleId="WWNum54">
    <w:name w:val="WWNum54"/>
    <w:basedOn w:val="Bezlisty"/>
    <w:rsid w:val="005877F1"/>
  </w:style>
  <w:style w:type="numbering" w:customStyle="1" w:styleId="WWNum61">
    <w:name w:val="WWNum61"/>
    <w:basedOn w:val="Bezlisty"/>
    <w:rsid w:val="005877F1"/>
  </w:style>
  <w:style w:type="numbering" w:customStyle="1" w:styleId="WWNum71">
    <w:name w:val="WWNum71"/>
    <w:basedOn w:val="Bezlisty"/>
    <w:rsid w:val="005877F1"/>
  </w:style>
  <w:style w:type="numbering" w:customStyle="1" w:styleId="WWNum81">
    <w:name w:val="WWNum81"/>
    <w:basedOn w:val="Bezlisty"/>
    <w:rsid w:val="005877F1"/>
  </w:style>
  <w:style w:type="numbering" w:customStyle="1" w:styleId="WWNum91">
    <w:name w:val="WWNum91"/>
    <w:basedOn w:val="Bezlisty"/>
    <w:rsid w:val="005877F1"/>
  </w:style>
  <w:style w:type="numbering" w:customStyle="1" w:styleId="WWNum101">
    <w:name w:val="WWNum101"/>
    <w:basedOn w:val="Bezlisty"/>
    <w:rsid w:val="005877F1"/>
  </w:style>
  <w:style w:type="numbering" w:customStyle="1" w:styleId="WWNum111">
    <w:name w:val="WWNum111"/>
    <w:basedOn w:val="Bezlisty"/>
    <w:rsid w:val="005877F1"/>
  </w:style>
  <w:style w:type="numbering" w:customStyle="1" w:styleId="WWNum121">
    <w:name w:val="WWNum121"/>
    <w:basedOn w:val="Bezlisty"/>
    <w:rsid w:val="005877F1"/>
  </w:style>
  <w:style w:type="numbering" w:customStyle="1" w:styleId="WWNum141">
    <w:name w:val="WWNum141"/>
    <w:basedOn w:val="Bezlisty"/>
    <w:rsid w:val="005877F1"/>
  </w:style>
  <w:style w:type="numbering" w:customStyle="1" w:styleId="WWNum151">
    <w:name w:val="WWNum151"/>
    <w:basedOn w:val="Bezlisty"/>
    <w:rsid w:val="005877F1"/>
  </w:style>
  <w:style w:type="numbering" w:customStyle="1" w:styleId="WWNum161">
    <w:name w:val="WWNum161"/>
    <w:basedOn w:val="Bezlisty"/>
    <w:rsid w:val="005877F1"/>
  </w:style>
  <w:style w:type="numbering" w:customStyle="1" w:styleId="WWNum171">
    <w:name w:val="WWNum171"/>
    <w:basedOn w:val="Bezlisty"/>
    <w:rsid w:val="005877F1"/>
  </w:style>
  <w:style w:type="numbering" w:customStyle="1" w:styleId="WWNum181">
    <w:name w:val="WWNum181"/>
    <w:basedOn w:val="Bezlisty"/>
    <w:rsid w:val="005877F1"/>
  </w:style>
  <w:style w:type="numbering" w:customStyle="1" w:styleId="WWNum191">
    <w:name w:val="WWNum191"/>
    <w:basedOn w:val="Bezlisty"/>
    <w:rsid w:val="005877F1"/>
  </w:style>
  <w:style w:type="numbering" w:customStyle="1" w:styleId="WWNum201">
    <w:name w:val="WWNum201"/>
    <w:basedOn w:val="Bezlisty"/>
    <w:rsid w:val="005877F1"/>
  </w:style>
  <w:style w:type="numbering" w:customStyle="1" w:styleId="WWNum211">
    <w:name w:val="WWNum211"/>
    <w:basedOn w:val="Bezlisty"/>
    <w:rsid w:val="005877F1"/>
  </w:style>
  <w:style w:type="numbering" w:customStyle="1" w:styleId="WWNum221">
    <w:name w:val="WWNum221"/>
    <w:basedOn w:val="Bezlisty"/>
    <w:rsid w:val="005877F1"/>
  </w:style>
  <w:style w:type="numbering" w:customStyle="1" w:styleId="WWNum231">
    <w:name w:val="WWNum231"/>
    <w:basedOn w:val="Bezlisty"/>
    <w:rsid w:val="005877F1"/>
  </w:style>
  <w:style w:type="numbering" w:customStyle="1" w:styleId="WWNum241">
    <w:name w:val="WWNum241"/>
    <w:basedOn w:val="Bezlisty"/>
    <w:rsid w:val="005877F1"/>
  </w:style>
  <w:style w:type="numbering" w:customStyle="1" w:styleId="WWNum251">
    <w:name w:val="WWNum251"/>
    <w:basedOn w:val="Bezlisty"/>
    <w:rsid w:val="005877F1"/>
  </w:style>
  <w:style w:type="numbering" w:customStyle="1" w:styleId="WWNum261">
    <w:name w:val="WWNum261"/>
    <w:basedOn w:val="Bezlisty"/>
    <w:rsid w:val="005877F1"/>
  </w:style>
  <w:style w:type="numbering" w:customStyle="1" w:styleId="WWNum271">
    <w:name w:val="WWNum271"/>
    <w:basedOn w:val="Bezlisty"/>
    <w:rsid w:val="005877F1"/>
  </w:style>
  <w:style w:type="numbering" w:customStyle="1" w:styleId="WWNum281">
    <w:name w:val="WWNum281"/>
    <w:basedOn w:val="Bezlisty"/>
    <w:rsid w:val="005877F1"/>
  </w:style>
  <w:style w:type="numbering" w:customStyle="1" w:styleId="WWNum291">
    <w:name w:val="WWNum291"/>
    <w:basedOn w:val="Bezlisty"/>
    <w:rsid w:val="005877F1"/>
  </w:style>
  <w:style w:type="numbering" w:customStyle="1" w:styleId="WWNum301">
    <w:name w:val="WWNum301"/>
    <w:basedOn w:val="Bezlisty"/>
    <w:rsid w:val="005877F1"/>
  </w:style>
  <w:style w:type="numbering" w:customStyle="1" w:styleId="WWNum311">
    <w:name w:val="WWNum311"/>
    <w:basedOn w:val="Bezlisty"/>
    <w:rsid w:val="005877F1"/>
  </w:style>
  <w:style w:type="numbering" w:customStyle="1" w:styleId="WWNum321">
    <w:name w:val="WWNum321"/>
    <w:basedOn w:val="Bezlisty"/>
    <w:rsid w:val="005877F1"/>
  </w:style>
  <w:style w:type="numbering" w:customStyle="1" w:styleId="WWNum331">
    <w:name w:val="WWNum331"/>
    <w:basedOn w:val="Bezlisty"/>
    <w:rsid w:val="005877F1"/>
  </w:style>
  <w:style w:type="numbering" w:customStyle="1" w:styleId="WWNum341">
    <w:name w:val="WWNum341"/>
    <w:basedOn w:val="Bezlisty"/>
    <w:rsid w:val="005877F1"/>
  </w:style>
  <w:style w:type="numbering" w:customStyle="1" w:styleId="WWNum351">
    <w:name w:val="WWNum351"/>
    <w:basedOn w:val="Bezlisty"/>
    <w:rsid w:val="005877F1"/>
  </w:style>
  <w:style w:type="numbering" w:customStyle="1" w:styleId="WWNum371">
    <w:name w:val="WWNum371"/>
    <w:basedOn w:val="Bezlisty"/>
    <w:rsid w:val="005877F1"/>
  </w:style>
  <w:style w:type="numbering" w:customStyle="1" w:styleId="WWNum381">
    <w:name w:val="WWNum381"/>
    <w:basedOn w:val="Bezlisty"/>
    <w:rsid w:val="005877F1"/>
  </w:style>
  <w:style w:type="numbering" w:customStyle="1" w:styleId="WWNum391">
    <w:name w:val="WWNum391"/>
    <w:basedOn w:val="Bezlisty"/>
    <w:rsid w:val="005877F1"/>
  </w:style>
  <w:style w:type="numbering" w:customStyle="1" w:styleId="WWNum401">
    <w:name w:val="WWNum401"/>
    <w:basedOn w:val="Bezlisty"/>
    <w:rsid w:val="005877F1"/>
  </w:style>
  <w:style w:type="numbering" w:customStyle="1" w:styleId="WWNum411">
    <w:name w:val="WWNum411"/>
    <w:basedOn w:val="Bezlisty"/>
    <w:rsid w:val="005877F1"/>
  </w:style>
  <w:style w:type="numbering" w:customStyle="1" w:styleId="WWNum421">
    <w:name w:val="WWNum421"/>
    <w:basedOn w:val="Bezlisty"/>
    <w:rsid w:val="005877F1"/>
  </w:style>
  <w:style w:type="numbering" w:customStyle="1" w:styleId="WWNum431">
    <w:name w:val="WWNum431"/>
    <w:basedOn w:val="Bezlisty"/>
    <w:rsid w:val="005877F1"/>
  </w:style>
  <w:style w:type="numbering" w:customStyle="1" w:styleId="WWNum441">
    <w:name w:val="WWNum441"/>
    <w:basedOn w:val="Bezlisty"/>
    <w:rsid w:val="005877F1"/>
  </w:style>
  <w:style w:type="numbering" w:customStyle="1" w:styleId="WWNum451">
    <w:name w:val="WWNum451"/>
    <w:basedOn w:val="Bezlisty"/>
    <w:rsid w:val="005877F1"/>
  </w:style>
  <w:style w:type="numbering" w:customStyle="1" w:styleId="WWNum461">
    <w:name w:val="WWNum461"/>
    <w:basedOn w:val="Bezlisty"/>
    <w:rsid w:val="005877F1"/>
  </w:style>
  <w:style w:type="numbering" w:customStyle="1" w:styleId="WWNum471">
    <w:name w:val="WWNum471"/>
    <w:basedOn w:val="Bezlisty"/>
    <w:rsid w:val="005877F1"/>
  </w:style>
  <w:style w:type="numbering" w:customStyle="1" w:styleId="WWNum481">
    <w:name w:val="WWNum481"/>
    <w:basedOn w:val="Bezlisty"/>
    <w:rsid w:val="005877F1"/>
  </w:style>
  <w:style w:type="paragraph" w:customStyle="1" w:styleId="Akapitzlist1">
    <w:name w:val="Akapit z listą1"/>
    <w:basedOn w:val="Normalny"/>
    <w:qFormat/>
    <w:rsid w:val="005877F1"/>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5877F1"/>
    <w:pPr>
      <w:numPr>
        <w:numId w:val="63"/>
      </w:numPr>
    </w:pPr>
  </w:style>
  <w:style w:type="numbering" w:customStyle="1" w:styleId="WW8Num40">
    <w:name w:val="WW8Num40"/>
    <w:basedOn w:val="Bezlisty"/>
    <w:rsid w:val="005877F1"/>
    <w:pPr>
      <w:numPr>
        <w:numId w:val="62"/>
      </w:numPr>
    </w:pPr>
  </w:style>
  <w:style w:type="numbering" w:customStyle="1" w:styleId="WW8Num21">
    <w:name w:val="WW8Num21"/>
    <w:basedOn w:val="Bezlisty"/>
    <w:rsid w:val="005877F1"/>
  </w:style>
  <w:style w:type="numbering" w:customStyle="1" w:styleId="WW8Num22">
    <w:name w:val="WW8Num22"/>
    <w:basedOn w:val="Bezlisty"/>
    <w:rsid w:val="005877F1"/>
  </w:style>
  <w:style w:type="paragraph" w:customStyle="1" w:styleId="Standard">
    <w:name w:val="Standard"/>
    <w:rsid w:val="005877F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5877F1"/>
  </w:style>
  <w:style w:type="numbering" w:customStyle="1" w:styleId="WW8Num401">
    <w:name w:val="WW8Num401"/>
    <w:basedOn w:val="Bezlisty"/>
    <w:rsid w:val="005877F1"/>
  </w:style>
  <w:style w:type="numbering" w:customStyle="1" w:styleId="WWNum5111">
    <w:name w:val="WWNum5111"/>
    <w:rsid w:val="005877F1"/>
    <w:pPr>
      <w:numPr>
        <w:numId w:val="66"/>
      </w:numPr>
    </w:pPr>
  </w:style>
  <w:style w:type="numbering" w:customStyle="1" w:styleId="WWNum5211">
    <w:name w:val="WWNum5211"/>
    <w:rsid w:val="005877F1"/>
    <w:pPr>
      <w:numPr>
        <w:numId w:val="64"/>
      </w:numPr>
    </w:pPr>
  </w:style>
  <w:style w:type="numbering" w:customStyle="1" w:styleId="WWNum5311">
    <w:name w:val="WWNum5311"/>
    <w:rsid w:val="005877F1"/>
    <w:pPr>
      <w:numPr>
        <w:numId w:val="65"/>
      </w:numPr>
    </w:pPr>
  </w:style>
  <w:style w:type="numbering" w:customStyle="1" w:styleId="WW8Num24">
    <w:name w:val="WW8Num24"/>
    <w:basedOn w:val="Bezlisty"/>
    <w:rsid w:val="005877F1"/>
    <w:pPr>
      <w:numPr>
        <w:numId w:val="75"/>
      </w:numPr>
    </w:pPr>
  </w:style>
  <w:style w:type="numbering" w:customStyle="1" w:styleId="WW8Num25">
    <w:name w:val="WW8Num25"/>
    <w:basedOn w:val="Bezlisty"/>
    <w:rsid w:val="005877F1"/>
    <w:pPr>
      <w:numPr>
        <w:numId w:val="67"/>
      </w:numPr>
    </w:pPr>
  </w:style>
  <w:style w:type="numbering" w:customStyle="1" w:styleId="WW8Num10">
    <w:name w:val="WW8Num10"/>
    <w:basedOn w:val="Bezlisty"/>
    <w:rsid w:val="005877F1"/>
    <w:pPr>
      <w:numPr>
        <w:numId w:val="68"/>
      </w:numPr>
    </w:pPr>
  </w:style>
  <w:style w:type="numbering" w:customStyle="1" w:styleId="WW8Num26">
    <w:name w:val="WW8Num26"/>
    <w:basedOn w:val="Bezlisty"/>
    <w:rsid w:val="005877F1"/>
    <w:pPr>
      <w:numPr>
        <w:numId w:val="74"/>
      </w:numPr>
    </w:pPr>
  </w:style>
  <w:style w:type="paragraph" w:styleId="Tekstpodstawowy">
    <w:name w:val="Body Text"/>
    <w:aliases w:val="(F2),(F2) Znak Znak"/>
    <w:basedOn w:val="Normalny"/>
    <w:link w:val="TekstpodstawowyZnak"/>
    <w:rsid w:val="005877F1"/>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5877F1"/>
    <w:rPr>
      <w:rFonts w:ascii="Times New Roman" w:eastAsia="Times New Roman" w:hAnsi="Times New Roman" w:cs="Times New Roman"/>
      <w:sz w:val="24"/>
      <w:szCs w:val="24"/>
      <w:lang w:eastAsia="ar-SA"/>
    </w:rPr>
  </w:style>
  <w:style w:type="numbering" w:customStyle="1" w:styleId="WWNum52111">
    <w:name w:val="WWNum52111"/>
    <w:rsid w:val="005877F1"/>
  </w:style>
  <w:style w:type="numbering" w:customStyle="1" w:styleId="WWNum5112">
    <w:name w:val="WWNum5112"/>
    <w:rsid w:val="005877F1"/>
  </w:style>
  <w:style w:type="numbering" w:customStyle="1" w:styleId="WWNum5212">
    <w:name w:val="WWNum5212"/>
    <w:rsid w:val="005877F1"/>
  </w:style>
  <w:style w:type="numbering" w:customStyle="1" w:styleId="WWNum5312">
    <w:name w:val="WWNum5312"/>
    <w:rsid w:val="005877F1"/>
  </w:style>
  <w:style w:type="numbering" w:customStyle="1" w:styleId="WWNum51111">
    <w:name w:val="WWNum51111"/>
    <w:rsid w:val="005877F1"/>
  </w:style>
  <w:style w:type="numbering" w:customStyle="1" w:styleId="WWNum52112">
    <w:name w:val="WWNum52112"/>
    <w:rsid w:val="005877F1"/>
    <w:pPr>
      <w:numPr>
        <w:numId w:val="1"/>
      </w:numPr>
    </w:pPr>
  </w:style>
  <w:style w:type="numbering" w:customStyle="1" w:styleId="WWNum5113">
    <w:name w:val="WWNum5113"/>
    <w:rsid w:val="005877F1"/>
    <w:pPr>
      <w:numPr>
        <w:numId w:val="8"/>
      </w:numPr>
    </w:pPr>
  </w:style>
  <w:style w:type="numbering" w:customStyle="1" w:styleId="WWNum5213">
    <w:name w:val="WWNum5213"/>
    <w:rsid w:val="005877F1"/>
    <w:pPr>
      <w:numPr>
        <w:numId w:val="11"/>
      </w:numPr>
    </w:pPr>
  </w:style>
  <w:style w:type="numbering" w:customStyle="1" w:styleId="WWNum5313">
    <w:name w:val="WWNum5313"/>
    <w:rsid w:val="005877F1"/>
    <w:pPr>
      <w:numPr>
        <w:numId w:val="12"/>
      </w:numPr>
    </w:pPr>
  </w:style>
  <w:style w:type="numbering" w:customStyle="1" w:styleId="WWNum51112">
    <w:name w:val="WWNum51112"/>
    <w:rsid w:val="005877F1"/>
    <w:pPr>
      <w:numPr>
        <w:numId w:val="100"/>
      </w:numPr>
    </w:pPr>
  </w:style>
  <w:style w:type="paragraph" w:styleId="Tekstpodstawowywcity">
    <w:name w:val="Body Text Indent"/>
    <w:basedOn w:val="Normalny"/>
    <w:link w:val="TekstpodstawowywcityZnak"/>
    <w:unhideWhenUsed/>
    <w:rsid w:val="005877F1"/>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5877F1"/>
    <w:rPr>
      <w:rFonts w:ascii="Times New Roman" w:eastAsia="Calibri" w:hAnsi="Times New Roman" w:cs="Times New Roman"/>
      <w:sz w:val="24"/>
    </w:rPr>
  </w:style>
  <w:style w:type="character" w:styleId="Wyrnieniedelikatne">
    <w:name w:val="Subtle Emphasis"/>
    <w:basedOn w:val="Domylnaczcionkaakapitu"/>
    <w:qFormat/>
    <w:rsid w:val="005877F1"/>
    <w:rPr>
      <w:i/>
      <w:iCs/>
      <w:color w:val="808080" w:themeColor="text1" w:themeTint="7F"/>
    </w:rPr>
  </w:style>
  <w:style w:type="paragraph" w:styleId="Podtytu">
    <w:name w:val="Subtitle"/>
    <w:basedOn w:val="Normalny"/>
    <w:next w:val="Normalny"/>
    <w:link w:val="PodtytuZnak"/>
    <w:qFormat/>
    <w:rsid w:val="005877F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5877F1"/>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5877F1"/>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5877F1"/>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5877F1"/>
  </w:style>
  <w:style w:type="character" w:customStyle="1" w:styleId="WW8Num3z0">
    <w:name w:val="WW8Num3z0"/>
    <w:rsid w:val="005877F1"/>
    <w:rPr>
      <w:b w:val="0"/>
      <w:i w:val="0"/>
    </w:rPr>
  </w:style>
  <w:style w:type="character" w:customStyle="1" w:styleId="WW8Num4z0">
    <w:name w:val="WW8Num4z0"/>
    <w:rsid w:val="005877F1"/>
    <w:rPr>
      <w:rFonts w:ascii="Wingdings" w:hAnsi="Wingdings"/>
    </w:rPr>
  </w:style>
  <w:style w:type="character" w:customStyle="1" w:styleId="WW8Num5z2">
    <w:name w:val="WW8Num5z2"/>
    <w:rsid w:val="005877F1"/>
    <w:rPr>
      <w:rFonts w:ascii="Wingdings" w:hAnsi="Wingdings"/>
    </w:rPr>
  </w:style>
  <w:style w:type="character" w:customStyle="1" w:styleId="WW8Num7z0">
    <w:name w:val="WW8Num7z0"/>
    <w:rsid w:val="005877F1"/>
    <w:rPr>
      <w:rFonts w:ascii="Times New Roman" w:hAnsi="Times New Roman"/>
    </w:rPr>
  </w:style>
  <w:style w:type="character" w:customStyle="1" w:styleId="WW8Num8z0">
    <w:name w:val="WW8Num8z0"/>
    <w:rsid w:val="005877F1"/>
    <w:rPr>
      <w:rFonts w:ascii="StarSymbol" w:hAnsi="StarSymbol"/>
    </w:rPr>
  </w:style>
  <w:style w:type="character" w:customStyle="1" w:styleId="WW8Num11z0">
    <w:name w:val="WW8Num11z0"/>
    <w:rsid w:val="005877F1"/>
    <w:rPr>
      <w:color w:val="auto"/>
    </w:rPr>
  </w:style>
  <w:style w:type="character" w:customStyle="1" w:styleId="WW8Num12z0">
    <w:name w:val="WW8Num12z0"/>
    <w:rsid w:val="005877F1"/>
    <w:rPr>
      <w:b w:val="0"/>
      <w:i w:val="0"/>
      <w:color w:val="auto"/>
    </w:rPr>
  </w:style>
  <w:style w:type="character" w:customStyle="1" w:styleId="WW8Num16z0">
    <w:name w:val="WW8Num16z0"/>
    <w:rsid w:val="005877F1"/>
    <w:rPr>
      <w:sz w:val="20"/>
      <w:u w:val="none"/>
    </w:rPr>
  </w:style>
  <w:style w:type="character" w:customStyle="1" w:styleId="WW8Num18z1">
    <w:name w:val="WW8Num18z1"/>
    <w:rsid w:val="005877F1"/>
    <w:rPr>
      <w:b w:val="0"/>
      <w:i w:val="0"/>
    </w:rPr>
  </w:style>
  <w:style w:type="character" w:customStyle="1" w:styleId="WW-Absatz-Standardschriftart">
    <w:name w:val="WW-Absatz-Standardschriftart"/>
    <w:rsid w:val="005877F1"/>
  </w:style>
  <w:style w:type="character" w:customStyle="1" w:styleId="WW8Num6z0">
    <w:name w:val="WW8Num6z0"/>
    <w:rsid w:val="005877F1"/>
    <w:rPr>
      <w:rFonts w:ascii="Times New Roman" w:hAnsi="Times New Roman"/>
      <w:b/>
      <w:sz w:val="24"/>
    </w:rPr>
  </w:style>
  <w:style w:type="character" w:customStyle="1" w:styleId="WW-WW8Num7z0">
    <w:name w:val="WW-WW8Num7z0"/>
    <w:rsid w:val="005877F1"/>
    <w:rPr>
      <w:b w:val="0"/>
      <w:i w:val="0"/>
    </w:rPr>
  </w:style>
  <w:style w:type="character" w:customStyle="1" w:styleId="WW8Num9z0">
    <w:name w:val="WW8Num9z0"/>
    <w:rsid w:val="005877F1"/>
    <w:rPr>
      <w:rFonts w:ascii="Times New Roman" w:hAnsi="Times New Roman"/>
      <w:b w:val="0"/>
      <w:i w:val="0"/>
    </w:rPr>
  </w:style>
  <w:style w:type="character" w:customStyle="1" w:styleId="WW-WW8Num11z0">
    <w:name w:val="WW-WW8Num11z0"/>
    <w:rsid w:val="005877F1"/>
    <w:rPr>
      <w:rFonts w:ascii="Wingdings" w:hAnsi="Wingdings"/>
    </w:rPr>
  </w:style>
  <w:style w:type="character" w:customStyle="1" w:styleId="WW8Num11z1">
    <w:name w:val="WW8Num11z1"/>
    <w:rsid w:val="005877F1"/>
    <w:rPr>
      <w:rFonts w:ascii="Courier New" w:hAnsi="Courier New" w:cs="StarSymbol"/>
    </w:rPr>
  </w:style>
  <w:style w:type="character" w:customStyle="1" w:styleId="WW8Num11z3">
    <w:name w:val="WW8Num11z3"/>
    <w:rsid w:val="005877F1"/>
    <w:rPr>
      <w:rFonts w:ascii="Symbol" w:hAnsi="Symbol"/>
    </w:rPr>
  </w:style>
  <w:style w:type="character" w:customStyle="1" w:styleId="WW8Num12z2">
    <w:name w:val="WW8Num12z2"/>
    <w:rsid w:val="005877F1"/>
    <w:rPr>
      <w:rFonts w:ascii="Wingdings" w:hAnsi="Wingdings"/>
    </w:rPr>
  </w:style>
  <w:style w:type="character" w:customStyle="1" w:styleId="WW8Num15z2">
    <w:name w:val="WW8Num15z2"/>
    <w:rsid w:val="005877F1"/>
    <w:rPr>
      <w:rFonts w:ascii="Times New Roman" w:eastAsia="Times New Roman" w:hAnsi="Times New Roman" w:cs="Times New Roman"/>
      <w:b w:val="0"/>
      <w:i w:val="0"/>
    </w:rPr>
  </w:style>
  <w:style w:type="character" w:customStyle="1" w:styleId="WW-WW8Num16z0">
    <w:name w:val="WW-WW8Num16z0"/>
    <w:rsid w:val="005877F1"/>
    <w:rPr>
      <w:rFonts w:ascii="Times New Roman" w:hAnsi="Times New Roman"/>
    </w:rPr>
  </w:style>
  <w:style w:type="character" w:customStyle="1" w:styleId="WW8Num19z1">
    <w:name w:val="WW8Num19z1"/>
    <w:rsid w:val="005877F1"/>
    <w:rPr>
      <w:color w:val="auto"/>
      <w:sz w:val="24"/>
    </w:rPr>
  </w:style>
  <w:style w:type="character" w:customStyle="1" w:styleId="WW8Num19z2">
    <w:name w:val="WW8Num19z2"/>
    <w:rsid w:val="005877F1"/>
    <w:rPr>
      <w:sz w:val="24"/>
    </w:rPr>
  </w:style>
  <w:style w:type="character" w:customStyle="1" w:styleId="WW8Num21z0">
    <w:name w:val="WW8Num21z0"/>
    <w:rsid w:val="005877F1"/>
    <w:rPr>
      <w:b w:val="0"/>
      <w:i w:val="0"/>
      <w:color w:val="auto"/>
    </w:rPr>
  </w:style>
  <w:style w:type="character" w:customStyle="1" w:styleId="WW8Num24z0">
    <w:name w:val="WW8Num24z0"/>
    <w:rsid w:val="005877F1"/>
    <w:rPr>
      <w:color w:val="auto"/>
    </w:rPr>
  </w:style>
  <w:style w:type="character" w:customStyle="1" w:styleId="WW8Num26z0">
    <w:name w:val="WW8Num26z0"/>
    <w:rsid w:val="005877F1"/>
    <w:rPr>
      <w:color w:val="000000"/>
    </w:rPr>
  </w:style>
  <w:style w:type="character" w:customStyle="1" w:styleId="WW8Num29z0">
    <w:name w:val="WW8Num29z0"/>
    <w:rsid w:val="005877F1"/>
    <w:rPr>
      <w:color w:val="auto"/>
    </w:rPr>
  </w:style>
  <w:style w:type="character" w:customStyle="1" w:styleId="WW8Num30z1">
    <w:name w:val="WW8Num30z1"/>
    <w:rsid w:val="005877F1"/>
    <w:rPr>
      <w:b w:val="0"/>
      <w:i w:val="0"/>
    </w:rPr>
  </w:style>
  <w:style w:type="character" w:customStyle="1" w:styleId="WW8Num32z0">
    <w:name w:val="WW8Num32z0"/>
    <w:rsid w:val="005877F1"/>
    <w:rPr>
      <w:color w:val="auto"/>
    </w:rPr>
  </w:style>
  <w:style w:type="character" w:customStyle="1" w:styleId="WW8Num33z0">
    <w:name w:val="WW8Num33z0"/>
    <w:rsid w:val="005877F1"/>
    <w:rPr>
      <w:b w:val="0"/>
      <w:i w:val="0"/>
      <w:color w:val="auto"/>
    </w:rPr>
  </w:style>
  <w:style w:type="character" w:customStyle="1" w:styleId="WW8Num34z0">
    <w:name w:val="WW8Num34z0"/>
    <w:rsid w:val="005877F1"/>
    <w:rPr>
      <w:color w:val="auto"/>
    </w:rPr>
  </w:style>
  <w:style w:type="character" w:customStyle="1" w:styleId="WW8Num38z0">
    <w:name w:val="WW8Num38z0"/>
    <w:rsid w:val="005877F1"/>
    <w:rPr>
      <w:sz w:val="20"/>
      <w:u w:val="none"/>
    </w:rPr>
  </w:style>
  <w:style w:type="character" w:customStyle="1" w:styleId="WW8Num40z0">
    <w:name w:val="WW8Num40z0"/>
    <w:rsid w:val="005877F1"/>
    <w:rPr>
      <w:color w:val="000000"/>
    </w:rPr>
  </w:style>
  <w:style w:type="character" w:customStyle="1" w:styleId="WW8Num41z0">
    <w:name w:val="WW8Num41z0"/>
    <w:rsid w:val="005877F1"/>
    <w:rPr>
      <w:rFonts w:ascii="Wingdings" w:hAnsi="Wingdings"/>
      <w:color w:val="000000"/>
    </w:rPr>
  </w:style>
  <w:style w:type="character" w:customStyle="1" w:styleId="WW-Domylnaczcionkaakapitu">
    <w:name w:val="WW-Domyślna czcionka akapitu"/>
    <w:rsid w:val="005877F1"/>
  </w:style>
  <w:style w:type="character" w:styleId="Numerstrony">
    <w:name w:val="page number"/>
    <w:basedOn w:val="WW-Domylnaczcionkaakapitu"/>
    <w:rsid w:val="005877F1"/>
  </w:style>
  <w:style w:type="character" w:customStyle="1" w:styleId="Znakiprzypiswdolnych">
    <w:name w:val="Znaki przypisów dolnych"/>
    <w:rsid w:val="005877F1"/>
  </w:style>
  <w:style w:type="character" w:customStyle="1" w:styleId="WW-Znakiprzypiswdolnych">
    <w:name w:val="WW-Znaki przypisów dolnych"/>
    <w:rsid w:val="005877F1"/>
    <w:rPr>
      <w:vertAlign w:val="superscript"/>
    </w:rPr>
  </w:style>
  <w:style w:type="paragraph" w:styleId="Lista">
    <w:name w:val="List"/>
    <w:basedOn w:val="Tekstpodstawowy"/>
    <w:rsid w:val="005877F1"/>
    <w:pPr>
      <w:widowControl w:val="0"/>
      <w:spacing w:before="120" w:after="0"/>
      <w:jc w:val="both"/>
    </w:pPr>
    <w:rPr>
      <w:rFonts w:ascii="Arial" w:hAnsi="Arial" w:cs="Courier New"/>
      <w:szCs w:val="20"/>
    </w:rPr>
  </w:style>
  <w:style w:type="paragraph" w:styleId="Podpis">
    <w:name w:val="Signature"/>
    <w:basedOn w:val="Normalny"/>
    <w:link w:val="PodpisZnak"/>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5877F1"/>
    <w:rPr>
      <w:rFonts w:ascii="Times New Roman" w:eastAsia="Times New Roman" w:hAnsi="Times New Roman" w:cs="Courier New"/>
      <w:i/>
      <w:iCs/>
      <w:sz w:val="20"/>
      <w:szCs w:val="20"/>
      <w:lang w:eastAsia="ar-SA"/>
    </w:rPr>
  </w:style>
  <w:style w:type="paragraph" w:customStyle="1" w:styleId="Indeks">
    <w:name w:val="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5877F1"/>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5877F1"/>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5877F1"/>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5877F1"/>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5877F1"/>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5877F1"/>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5877F1"/>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5877F1"/>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5877F1"/>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5877F1"/>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5877F1"/>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5877F1"/>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5877F1"/>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5877F1"/>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5877F1"/>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5877F1"/>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5877F1"/>
    <w:pPr>
      <w:widowControl w:val="0"/>
      <w:suppressLineNumbers/>
      <w:spacing w:before="120" w:after="0"/>
      <w:jc w:val="both"/>
    </w:pPr>
    <w:rPr>
      <w:rFonts w:ascii="Arial" w:hAnsi="Arial"/>
      <w:szCs w:val="20"/>
    </w:rPr>
  </w:style>
  <w:style w:type="paragraph" w:customStyle="1" w:styleId="Nagwektabeli">
    <w:name w:val="Nagłówek tabeli"/>
    <w:basedOn w:val="Zawartotabeli"/>
    <w:rsid w:val="005877F1"/>
    <w:pPr>
      <w:jc w:val="center"/>
    </w:pPr>
    <w:rPr>
      <w:b/>
      <w:bCs/>
      <w:i/>
      <w:iCs/>
    </w:rPr>
  </w:style>
  <w:style w:type="paragraph" w:customStyle="1" w:styleId="WW-Nagwektabeli">
    <w:name w:val="WW-Nagłówek tabeli"/>
    <w:basedOn w:val="WW-Zawartotabeli"/>
    <w:rsid w:val="005877F1"/>
    <w:pPr>
      <w:jc w:val="center"/>
    </w:pPr>
    <w:rPr>
      <w:b/>
      <w:bCs/>
      <w:i/>
      <w:iCs/>
    </w:rPr>
  </w:style>
  <w:style w:type="paragraph" w:styleId="Tekstpodstawowy2">
    <w:name w:val="Body Text 2"/>
    <w:basedOn w:val="Normalny"/>
    <w:link w:val="Tekstpodstawowy2Znak"/>
    <w:rsid w:val="005877F1"/>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5877F1"/>
    <w:rPr>
      <w:rFonts w:ascii="Arial" w:eastAsia="Times New Roman" w:hAnsi="Arial" w:cs="Times New Roman"/>
      <w:szCs w:val="20"/>
      <w:lang w:eastAsia="ar-SA"/>
    </w:rPr>
  </w:style>
  <w:style w:type="paragraph" w:styleId="Tekstpodstawowywcity2">
    <w:name w:val="Body Text Indent 2"/>
    <w:basedOn w:val="Normalny"/>
    <w:link w:val="Tekstpodstawowywcity2Znak"/>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5877F1"/>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5877F1"/>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5877F1"/>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5877F1"/>
    <w:rPr>
      <w:rFonts w:ascii="Arial" w:eastAsia="Times New Roman" w:hAnsi="Arial" w:cs="Times New Roman"/>
      <w:szCs w:val="20"/>
      <w:lang w:eastAsia="ar-SA"/>
    </w:rPr>
  </w:style>
  <w:style w:type="paragraph" w:customStyle="1" w:styleId="StandardowyNormalny1">
    <w:name w:val="Standardowy.Normalny1"/>
    <w:rsid w:val="005877F1"/>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5877F1"/>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5877F1"/>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5877F1"/>
    <w:rPr>
      <w:vertAlign w:val="superscript"/>
    </w:rPr>
  </w:style>
  <w:style w:type="character" w:customStyle="1" w:styleId="WW8Num46z0">
    <w:name w:val="WW8Num46z0"/>
    <w:rsid w:val="005877F1"/>
    <w:rPr>
      <w:rFonts w:ascii="Symbol" w:hAnsi="Symbol"/>
    </w:rPr>
  </w:style>
  <w:style w:type="paragraph" w:customStyle="1" w:styleId="FR2">
    <w:name w:val="FR2"/>
    <w:rsid w:val="005877F1"/>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5877F1"/>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5877F1"/>
    <w:pPr>
      <w:widowControl w:val="0"/>
      <w:numPr>
        <w:numId w:val="90"/>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5877F1"/>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5877F1"/>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5877F1"/>
    <w:rPr>
      <w:sz w:val="16"/>
      <w:szCs w:val="16"/>
    </w:rPr>
  </w:style>
  <w:style w:type="paragraph" w:styleId="Tekstkomentarza">
    <w:name w:val="annotation text"/>
    <w:basedOn w:val="Normalny"/>
    <w:link w:val="TekstkomentarzaZnak"/>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5877F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5877F1"/>
    <w:rPr>
      <w:b/>
      <w:bCs/>
    </w:rPr>
  </w:style>
  <w:style w:type="character" w:customStyle="1" w:styleId="TematkomentarzaZnak">
    <w:name w:val="Temat komentarza Znak"/>
    <w:basedOn w:val="TekstkomentarzaZnak"/>
    <w:link w:val="Tematkomentarza"/>
    <w:uiPriority w:val="99"/>
    <w:rsid w:val="005877F1"/>
    <w:rPr>
      <w:rFonts w:ascii="Times New Roman" w:eastAsia="Times New Roman" w:hAnsi="Times New Roman" w:cs="Times New Roman"/>
      <w:b/>
      <w:bCs/>
      <w:sz w:val="20"/>
      <w:szCs w:val="20"/>
      <w:lang w:eastAsia="ar-SA"/>
    </w:rPr>
  </w:style>
  <w:style w:type="paragraph" w:customStyle="1" w:styleId="Kropki">
    <w:name w:val="Kropki"/>
    <w:basedOn w:val="Normalny"/>
    <w:rsid w:val="005877F1"/>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3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5877F1"/>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5877F1"/>
    <w:rPr>
      <w:i/>
      <w:iCs/>
    </w:rPr>
  </w:style>
  <w:style w:type="paragraph" w:styleId="Zwykytekst">
    <w:name w:val="Plain Text"/>
    <w:basedOn w:val="Normalny"/>
    <w:link w:val="ZwykytekstZnak"/>
    <w:rsid w:val="005877F1"/>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5877F1"/>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5877F1"/>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5877F1"/>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5877F1"/>
    <w:rPr>
      <w:strike w:val="0"/>
      <w:dstrike w:val="0"/>
    </w:rPr>
  </w:style>
  <w:style w:type="character" w:customStyle="1" w:styleId="WW8Num5z0">
    <w:name w:val="WW8Num5z0"/>
    <w:rsid w:val="005877F1"/>
    <w:rPr>
      <w:rFonts w:ascii="Wingdings" w:hAnsi="Wingdings"/>
    </w:rPr>
  </w:style>
  <w:style w:type="character" w:customStyle="1" w:styleId="WW8Num9z2">
    <w:name w:val="WW8Num9z2"/>
    <w:rsid w:val="005877F1"/>
    <w:rPr>
      <w:rFonts w:ascii="Symbol" w:hAnsi="Symbol"/>
      <w:b w:val="0"/>
      <w:i w:val="0"/>
    </w:rPr>
  </w:style>
  <w:style w:type="character" w:customStyle="1" w:styleId="WW8Num9z3">
    <w:name w:val="WW8Num9z3"/>
    <w:rsid w:val="005877F1"/>
    <w:rPr>
      <w:b w:val="0"/>
      <w:i w:val="0"/>
    </w:rPr>
  </w:style>
  <w:style w:type="character" w:customStyle="1" w:styleId="WW8Num12z1">
    <w:name w:val="WW8Num12z1"/>
    <w:rsid w:val="005877F1"/>
    <w:rPr>
      <w:rFonts w:ascii="Symbol" w:hAnsi="Symbol" w:cs="StarSymbol"/>
      <w:sz w:val="18"/>
      <w:szCs w:val="18"/>
    </w:rPr>
  </w:style>
  <w:style w:type="character" w:customStyle="1" w:styleId="WW8Num13z0">
    <w:name w:val="WW8Num13z0"/>
    <w:rsid w:val="005877F1"/>
    <w:rPr>
      <w:b w:val="0"/>
      <w:i w:val="0"/>
    </w:rPr>
  </w:style>
  <w:style w:type="character" w:customStyle="1" w:styleId="WW8Num14z0">
    <w:name w:val="WW8Num14z0"/>
    <w:rsid w:val="005877F1"/>
    <w:rPr>
      <w:sz w:val="22"/>
      <w:szCs w:val="22"/>
    </w:rPr>
  </w:style>
  <w:style w:type="character" w:customStyle="1" w:styleId="WW8Num15z0">
    <w:name w:val="WW8Num15z0"/>
    <w:rsid w:val="005877F1"/>
    <w:rPr>
      <w:rFonts w:ascii="Times New Roman" w:eastAsia="Times New Roman" w:hAnsi="Times New Roman" w:cs="Times New Roman"/>
      <w:b w:val="0"/>
    </w:rPr>
  </w:style>
  <w:style w:type="character" w:customStyle="1" w:styleId="WW8Num18z0">
    <w:name w:val="WW8Num18z0"/>
    <w:rsid w:val="005877F1"/>
    <w:rPr>
      <w:b w:val="0"/>
      <w:i w:val="0"/>
    </w:rPr>
  </w:style>
  <w:style w:type="character" w:customStyle="1" w:styleId="WW8Num22z0">
    <w:name w:val="WW8Num22z0"/>
    <w:rsid w:val="005877F1"/>
    <w:rPr>
      <w:b w:val="0"/>
      <w:i w:val="0"/>
      <w:sz w:val="24"/>
      <w:szCs w:val="22"/>
    </w:rPr>
  </w:style>
  <w:style w:type="character" w:customStyle="1" w:styleId="WW8Num25z0">
    <w:name w:val="WW8Num25z0"/>
    <w:rsid w:val="005877F1"/>
    <w:rPr>
      <w:b w:val="0"/>
      <w:sz w:val="24"/>
      <w:szCs w:val="24"/>
      <w:u w:val="none"/>
    </w:rPr>
  </w:style>
  <w:style w:type="character" w:customStyle="1" w:styleId="WW8Num27z0">
    <w:name w:val="WW8Num27z0"/>
    <w:rsid w:val="005877F1"/>
    <w:rPr>
      <w:b w:val="0"/>
      <w:sz w:val="22"/>
      <w:szCs w:val="22"/>
    </w:rPr>
  </w:style>
  <w:style w:type="character" w:customStyle="1" w:styleId="WW8Num30z0">
    <w:name w:val="WW8Num30z0"/>
    <w:rsid w:val="005877F1"/>
    <w:rPr>
      <w:b w:val="0"/>
      <w:i w:val="0"/>
      <w:sz w:val="24"/>
      <w:szCs w:val="24"/>
    </w:rPr>
  </w:style>
  <w:style w:type="character" w:customStyle="1" w:styleId="WW8Num35z1">
    <w:name w:val="WW8Num35z1"/>
    <w:rsid w:val="005877F1"/>
    <w:rPr>
      <w:rFonts w:ascii="Times New Roman" w:hAnsi="Times New Roman" w:cs="Times New Roman"/>
    </w:rPr>
  </w:style>
  <w:style w:type="character" w:customStyle="1" w:styleId="WW8Num42z0">
    <w:name w:val="WW8Num42z0"/>
    <w:rsid w:val="005877F1"/>
    <w:rPr>
      <w:b w:val="0"/>
      <w:i w:val="0"/>
    </w:rPr>
  </w:style>
  <w:style w:type="character" w:customStyle="1" w:styleId="WW8Num43z0">
    <w:name w:val="WW8Num43z0"/>
    <w:rsid w:val="005877F1"/>
    <w:rPr>
      <w:b w:val="0"/>
      <w:i w:val="0"/>
      <w:sz w:val="24"/>
    </w:rPr>
  </w:style>
  <w:style w:type="character" w:customStyle="1" w:styleId="WW8Num44z0">
    <w:name w:val="WW8Num44z0"/>
    <w:rsid w:val="005877F1"/>
    <w:rPr>
      <w:b w:val="0"/>
      <w:sz w:val="24"/>
      <w:szCs w:val="24"/>
      <w:u w:val="none"/>
    </w:rPr>
  </w:style>
  <w:style w:type="character" w:customStyle="1" w:styleId="Absatz-Standardschriftart">
    <w:name w:val="Absatz-Standardschriftart"/>
    <w:rsid w:val="005877F1"/>
  </w:style>
  <w:style w:type="character" w:customStyle="1" w:styleId="WW8Num6z2">
    <w:name w:val="WW8Num6z2"/>
    <w:rsid w:val="005877F1"/>
    <w:rPr>
      <w:rFonts w:ascii="Wingdings" w:hAnsi="Wingdings"/>
    </w:rPr>
  </w:style>
  <w:style w:type="character" w:customStyle="1" w:styleId="WW8Num17z0">
    <w:name w:val="WW8Num17z0"/>
    <w:rsid w:val="005877F1"/>
    <w:rPr>
      <w:b w:val="0"/>
      <w:sz w:val="24"/>
      <w:szCs w:val="24"/>
      <w:u w:val="none"/>
    </w:rPr>
  </w:style>
  <w:style w:type="character" w:customStyle="1" w:styleId="WW8Num23z0">
    <w:name w:val="WW8Num23z0"/>
    <w:rsid w:val="005877F1"/>
    <w:rPr>
      <w:sz w:val="22"/>
      <w:szCs w:val="22"/>
    </w:rPr>
  </w:style>
  <w:style w:type="character" w:customStyle="1" w:styleId="WW8Num28z0">
    <w:name w:val="WW8Num28z0"/>
    <w:rsid w:val="005877F1"/>
    <w:rPr>
      <w:rFonts w:ascii="Times New Roman" w:hAnsi="Times New Roman"/>
      <w:sz w:val="22"/>
      <w:szCs w:val="22"/>
    </w:rPr>
  </w:style>
  <w:style w:type="character" w:customStyle="1" w:styleId="WW8Num31z0">
    <w:name w:val="WW8Num31z0"/>
    <w:rsid w:val="005877F1"/>
    <w:rPr>
      <w:b w:val="0"/>
      <w:i w:val="0"/>
      <w:sz w:val="24"/>
      <w:szCs w:val="24"/>
    </w:rPr>
  </w:style>
  <w:style w:type="character" w:customStyle="1" w:styleId="WW8Num31z2">
    <w:name w:val="WW8Num31z2"/>
    <w:rsid w:val="005877F1"/>
    <w:rPr>
      <w:rFonts w:ascii="Symbol" w:hAnsi="Symbol"/>
      <w:b w:val="0"/>
      <w:i w:val="0"/>
    </w:rPr>
  </w:style>
  <w:style w:type="character" w:customStyle="1" w:styleId="WW8Num31z3">
    <w:name w:val="WW8Num31z3"/>
    <w:rsid w:val="005877F1"/>
    <w:rPr>
      <w:b w:val="0"/>
      <w:i w:val="0"/>
    </w:rPr>
  </w:style>
  <w:style w:type="character" w:customStyle="1" w:styleId="WW8Num34z1">
    <w:name w:val="WW8Num34z1"/>
    <w:rsid w:val="005877F1"/>
    <w:rPr>
      <w:rFonts w:ascii="Symbol" w:hAnsi="Symbol" w:cs="StarSymbol"/>
      <w:sz w:val="18"/>
      <w:szCs w:val="18"/>
    </w:rPr>
  </w:style>
  <w:style w:type="character" w:customStyle="1" w:styleId="WW8Num35z0">
    <w:name w:val="WW8Num35z0"/>
    <w:rsid w:val="005877F1"/>
    <w:rPr>
      <w:sz w:val="22"/>
      <w:szCs w:val="22"/>
    </w:rPr>
  </w:style>
  <w:style w:type="character" w:customStyle="1" w:styleId="WW8Num37z0">
    <w:name w:val="WW8Num37z0"/>
    <w:rsid w:val="005877F1"/>
    <w:rPr>
      <w:rFonts w:ascii="Arial" w:hAnsi="Arial" w:cs="Arial"/>
      <w:b w:val="0"/>
      <w:i w:val="0"/>
      <w:sz w:val="24"/>
      <w:szCs w:val="24"/>
      <w:u w:val="none"/>
    </w:rPr>
  </w:style>
  <w:style w:type="character" w:customStyle="1" w:styleId="WW8Num37z7">
    <w:name w:val="WW8Num37z7"/>
    <w:rsid w:val="005877F1"/>
    <w:rPr>
      <w:b w:val="0"/>
      <w:i w:val="0"/>
      <w:sz w:val="24"/>
      <w:szCs w:val="24"/>
      <w:u w:val="none"/>
    </w:rPr>
  </w:style>
  <w:style w:type="character" w:customStyle="1" w:styleId="WW8Num39z0">
    <w:name w:val="WW8Num39z0"/>
    <w:rsid w:val="005877F1"/>
    <w:rPr>
      <w:b w:val="0"/>
      <w:bCs w:val="0"/>
      <w:i w:val="0"/>
      <w:color w:val="000000"/>
    </w:rPr>
  </w:style>
  <w:style w:type="character" w:customStyle="1" w:styleId="WW8Num41z1">
    <w:name w:val="WW8Num41z1"/>
    <w:rsid w:val="005877F1"/>
    <w:rPr>
      <w:rFonts w:ascii="Courier New" w:hAnsi="Courier New" w:cs="Courier New"/>
    </w:rPr>
  </w:style>
  <w:style w:type="character" w:customStyle="1" w:styleId="WW8Num41z2">
    <w:name w:val="WW8Num41z2"/>
    <w:rsid w:val="005877F1"/>
    <w:rPr>
      <w:rFonts w:ascii="Wingdings" w:hAnsi="Wingdings"/>
    </w:rPr>
  </w:style>
  <w:style w:type="character" w:customStyle="1" w:styleId="WW8Num43z1">
    <w:name w:val="WW8Num43z1"/>
    <w:rsid w:val="005877F1"/>
    <w:rPr>
      <w:rFonts w:ascii="Courier New" w:hAnsi="Courier New"/>
    </w:rPr>
  </w:style>
  <w:style w:type="character" w:customStyle="1" w:styleId="WW8Num43z2">
    <w:name w:val="WW8Num43z2"/>
    <w:rsid w:val="005877F1"/>
    <w:rPr>
      <w:rFonts w:ascii="Wingdings" w:hAnsi="Wingdings"/>
    </w:rPr>
  </w:style>
  <w:style w:type="character" w:customStyle="1" w:styleId="WW8Num43z3">
    <w:name w:val="WW8Num43z3"/>
    <w:rsid w:val="005877F1"/>
    <w:rPr>
      <w:rFonts w:ascii="Symbol" w:hAnsi="Symbol"/>
    </w:rPr>
  </w:style>
  <w:style w:type="character" w:customStyle="1" w:styleId="WW8Num45z0">
    <w:name w:val="WW8Num45z0"/>
    <w:rsid w:val="005877F1"/>
    <w:rPr>
      <w:rFonts w:ascii="Symbol" w:hAnsi="Symbol"/>
    </w:rPr>
  </w:style>
  <w:style w:type="character" w:customStyle="1" w:styleId="WW8Num45z1">
    <w:name w:val="WW8Num45z1"/>
    <w:rsid w:val="005877F1"/>
    <w:rPr>
      <w:rFonts w:ascii="Courier New" w:hAnsi="Courier New" w:cs="Courier New"/>
    </w:rPr>
  </w:style>
  <w:style w:type="character" w:customStyle="1" w:styleId="WW8Num45z2">
    <w:name w:val="WW8Num45z2"/>
    <w:rsid w:val="005877F1"/>
    <w:rPr>
      <w:rFonts w:ascii="Wingdings" w:hAnsi="Wingdings"/>
    </w:rPr>
  </w:style>
  <w:style w:type="character" w:customStyle="1" w:styleId="WW8Num47z0">
    <w:name w:val="WW8Num47z0"/>
    <w:rsid w:val="005877F1"/>
    <w:rPr>
      <w:sz w:val="22"/>
      <w:szCs w:val="22"/>
    </w:rPr>
  </w:style>
  <w:style w:type="character" w:customStyle="1" w:styleId="WW8Num47z1">
    <w:name w:val="WW8Num47z1"/>
    <w:rsid w:val="005877F1"/>
    <w:rPr>
      <w:rFonts w:ascii="Symbol" w:hAnsi="Symbol" w:cs="StarSymbol"/>
      <w:sz w:val="18"/>
      <w:szCs w:val="18"/>
    </w:rPr>
  </w:style>
  <w:style w:type="character" w:customStyle="1" w:styleId="WW8Num48z0">
    <w:name w:val="WW8Num48z0"/>
    <w:rsid w:val="005877F1"/>
    <w:rPr>
      <w:rFonts w:ascii="Wingdings" w:hAnsi="Wingdings"/>
    </w:rPr>
  </w:style>
  <w:style w:type="character" w:customStyle="1" w:styleId="WW8Num48z2">
    <w:name w:val="WW8Num48z2"/>
    <w:rsid w:val="005877F1"/>
    <w:rPr>
      <w:rFonts w:ascii="Symbol" w:hAnsi="Symbol"/>
    </w:rPr>
  </w:style>
  <w:style w:type="character" w:customStyle="1" w:styleId="WW8Num52z0">
    <w:name w:val="WW8Num52z0"/>
    <w:rsid w:val="005877F1"/>
    <w:rPr>
      <w:sz w:val="22"/>
      <w:szCs w:val="22"/>
    </w:rPr>
  </w:style>
  <w:style w:type="character" w:customStyle="1" w:styleId="WW8Num54z0">
    <w:name w:val="WW8Num54z0"/>
    <w:rsid w:val="005877F1"/>
    <w:rPr>
      <w:rFonts w:ascii="Arial" w:hAnsi="Arial"/>
      <w:b w:val="0"/>
      <w:sz w:val="24"/>
      <w:szCs w:val="24"/>
    </w:rPr>
  </w:style>
  <w:style w:type="character" w:customStyle="1" w:styleId="WW8Num58z0">
    <w:name w:val="WW8Num58z0"/>
    <w:rsid w:val="005877F1"/>
    <w:rPr>
      <w:b w:val="0"/>
      <w:i w:val="0"/>
    </w:rPr>
  </w:style>
  <w:style w:type="character" w:customStyle="1" w:styleId="WW8Num60z0">
    <w:name w:val="WW8Num60z0"/>
    <w:rsid w:val="005877F1"/>
    <w:rPr>
      <w:rFonts w:ascii="Symbol" w:hAnsi="Symbol"/>
    </w:rPr>
  </w:style>
  <w:style w:type="character" w:customStyle="1" w:styleId="WW8Num62z0">
    <w:name w:val="WW8Num62z0"/>
    <w:rsid w:val="005877F1"/>
    <w:rPr>
      <w:b w:val="0"/>
      <w:i w:val="0"/>
    </w:rPr>
  </w:style>
  <w:style w:type="character" w:customStyle="1" w:styleId="WW8Num63z0">
    <w:name w:val="WW8Num63z0"/>
    <w:rsid w:val="005877F1"/>
    <w:rPr>
      <w:rFonts w:ascii="Symbol" w:hAnsi="Symbol"/>
    </w:rPr>
  </w:style>
  <w:style w:type="character" w:customStyle="1" w:styleId="WW8Num63z1">
    <w:name w:val="WW8Num63z1"/>
    <w:rsid w:val="005877F1"/>
    <w:rPr>
      <w:rFonts w:ascii="Courier New" w:hAnsi="Courier New" w:cs="Courier New"/>
    </w:rPr>
  </w:style>
  <w:style w:type="character" w:customStyle="1" w:styleId="WW8Num63z2">
    <w:name w:val="WW8Num63z2"/>
    <w:rsid w:val="005877F1"/>
    <w:rPr>
      <w:rFonts w:ascii="Wingdings" w:hAnsi="Wingdings"/>
    </w:rPr>
  </w:style>
  <w:style w:type="character" w:customStyle="1" w:styleId="WW8Num65z0">
    <w:name w:val="WW8Num65z0"/>
    <w:rsid w:val="005877F1"/>
    <w:rPr>
      <w:rFonts w:ascii="Symbol" w:hAnsi="Symbol"/>
    </w:rPr>
  </w:style>
  <w:style w:type="character" w:customStyle="1" w:styleId="WW8Num65z1">
    <w:name w:val="WW8Num65z1"/>
    <w:rsid w:val="005877F1"/>
    <w:rPr>
      <w:rFonts w:ascii="Courier New" w:hAnsi="Courier New" w:cs="Courier New"/>
    </w:rPr>
  </w:style>
  <w:style w:type="character" w:customStyle="1" w:styleId="WW8Num65z2">
    <w:name w:val="WW8Num65z2"/>
    <w:rsid w:val="005877F1"/>
    <w:rPr>
      <w:rFonts w:ascii="Wingdings" w:hAnsi="Wingdings"/>
    </w:rPr>
  </w:style>
  <w:style w:type="character" w:customStyle="1" w:styleId="WW8Num66z0">
    <w:name w:val="WW8Num66z0"/>
    <w:rsid w:val="005877F1"/>
    <w:rPr>
      <w:rFonts w:ascii="Symbol" w:hAnsi="Symbol"/>
    </w:rPr>
  </w:style>
  <w:style w:type="character" w:customStyle="1" w:styleId="WW8Num67z0">
    <w:name w:val="WW8Num67z0"/>
    <w:rsid w:val="005877F1"/>
    <w:rPr>
      <w:b w:val="0"/>
      <w:bCs/>
      <w:sz w:val="22"/>
      <w:szCs w:val="22"/>
    </w:rPr>
  </w:style>
  <w:style w:type="character" w:customStyle="1" w:styleId="WW8Num67z1">
    <w:name w:val="WW8Num67z1"/>
    <w:rsid w:val="005877F1"/>
    <w:rPr>
      <w:rFonts w:ascii="Symbol" w:hAnsi="Symbol" w:cs="StarSymbol"/>
      <w:sz w:val="18"/>
      <w:szCs w:val="18"/>
    </w:rPr>
  </w:style>
  <w:style w:type="character" w:customStyle="1" w:styleId="WW8Num69z0">
    <w:name w:val="WW8Num69z0"/>
    <w:rsid w:val="005877F1"/>
    <w:rPr>
      <w:rFonts w:ascii="Times New Roman" w:hAnsi="Times New Roman" w:cs="Times New Roman"/>
    </w:rPr>
  </w:style>
  <w:style w:type="character" w:customStyle="1" w:styleId="WW8Num69z1">
    <w:name w:val="WW8Num69z1"/>
    <w:rsid w:val="005877F1"/>
    <w:rPr>
      <w:rFonts w:ascii="Courier New" w:hAnsi="Courier New" w:cs="Courier New"/>
    </w:rPr>
  </w:style>
  <w:style w:type="character" w:customStyle="1" w:styleId="WW8Num69z2">
    <w:name w:val="WW8Num69z2"/>
    <w:rsid w:val="005877F1"/>
    <w:rPr>
      <w:rFonts w:ascii="Wingdings" w:hAnsi="Wingdings"/>
    </w:rPr>
  </w:style>
  <w:style w:type="character" w:customStyle="1" w:styleId="WW8Num69z3">
    <w:name w:val="WW8Num69z3"/>
    <w:rsid w:val="005877F1"/>
    <w:rPr>
      <w:rFonts w:ascii="Symbol" w:hAnsi="Symbol"/>
    </w:rPr>
  </w:style>
  <w:style w:type="character" w:customStyle="1" w:styleId="WW8Num70z0">
    <w:name w:val="WW8Num70z0"/>
    <w:rsid w:val="005877F1"/>
    <w:rPr>
      <w:b w:val="0"/>
      <w:i w:val="0"/>
    </w:rPr>
  </w:style>
  <w:style w:type="character" w:customStyle="1" w:styleId="WW8Num71z0">
    <w:name w:val="WW8Num71z0"/>
    <w:rsid w:val="005877F1"/>
    <w:rPr>
      <w:rFonts w:ascii="Arial" w:hAnsi="Arial"/>
      <w:b w:val="0"/>
      <w:sz w:val="24"/>
      <w:szCs w:val="24"/>
    </w:rPr>
  </w:style>
  <w:style w:type="character" w:customStyle="1" w:styleId="WW8Num72z0">
    <w:name w:val="WW8Num72z0"/>
    <w:rsid w:val="005877F1"/>
    <w:rPr>
      <w:b w:val="0"/>
      <w:bCs w:val="0"/>
      <w:i w:val="0"/>
      <w:color w:val="000000"/>
    </w:rPr>
  </w:style>
  <w:style w:type="character" w:customStyle="1" w:styleId="WW8Num73z0">
    <w:name w:val="WW8Num73z0"/>
    <w:rsid w:val="005877F1"/>
    <w:rPr>
      <w:sz w:val="22"/>
      <w:szCs w:val="22"/>
    </w:rPr>
  </w:style>
  <w:style w:type="character" w:customStyle="1" w:styleId="WW8Num73z1">
    <w:name w:val="WW8Num73z1"/>
    <w:rsid w:val="005877F1"/>
    <w:rPr>
      <w:rFonts w:ascii="Symbol" w:hAnsi="Symbol" w:cs="StarSymbol"/>
      <w:sz w:val="18"/>
      <w:szCs w:val="18"/>
    </w:rPr>
  </w:style>
  <w:style w:type="character" w:customStyle="1" w:styleId="WW8Num74z0">
    <w:name w:val="WW8Num74z0"/>
    <w:rsid w:val="005877F1"/>
    <w:rPr>
      <w:rFonts w:ascii="Arial" w:hAnsi="Arial"/>
      <w:b w:val="0"/>
      <w:strike w:val="0"/>
      <w:dstrike w:val="0"/>
      <w:sz w:val="24"/>
      <w:szCs w:val="24"/>
    </w:rPr>
  </w:style>
  <w:style w:type="character" w:customStyle="1" w:styleId="WW8Num76z0">
    <w:name w:val="WW8Num76z0"/>
    <w:rsid w:val="005877F1"/>
    <w:rPr>
      <w:rFonts w:ascii="Symbol" w:hAnsi="Symbol"/>
      <w:color w:val="000000"/>
    </w:rPr>
  </w:style>
  <w:style w:type="character" w:customStyle="1" w:styleId="WW8Num76z1">
    <w:name w:val="WW8Num76z1"/>
    <w:rsid w:val="005877F1"/>
    <w:rPr>
      <w:rFonts w:ascii="Courier New" w:hAnsi="Courier New" w:cs="Courier New"/>
    </w:rPr>
  </w:style>
  <w:style w:type="character" w:customStyle="1" w:styleId="WW8Num76z2">
    <w:name w:val="WW8Num76z2"/>
    <w:rsid w:val="005877F1"/>
    <w:rPr>
      <w:rFonts w:ascii="Wingdings" w:hAnsi="Wingdings"/>
    </w:rPr>
  </w:style>
  <w:style w:type="character" w:customStyle="1" w:styleId="WW8Num76z3">
    <w:name w:val="WW8Num76z3"/>
    <w:rsid w:val="005877F1"/>
    <w:rPr>
      <w:rFonts w:ascii="Symbol" w:hAnsi="Symbol"/>
    </w:rPr>
  </w:style>
  <w:style w:type="character" w:customStyle="1" w:styleId="WW8Num77z1">
    <w:name w:val="WW8Num77z1"/>
    <w:rsid w:val="005877F1"/>
    <w:rPr>
      <w:b w:val="0"/>
      <w:i w:val="0"/>
    </w:rPr>
  </w:style>
  <w:style w:type="character" w:customStyle="1" w:styleId="WW8Num80z0">
    <w:name w:val="WW8Num80z0"/>
    <w:rsid w:val="005877F1"/>
    <w:rPr>
      <w:b w:val="0"/>
      <w:i w:val="0"/>
    </w:rPr>
  </w:style>
  <w:style w:type="character" w:customStyle="1" w:styleId="WW8Num81z0">
    <w:name w:val="WW8Num81z0"/>
    <w:rsid w:val="005877F1"/>
    <w:rPr>
      <w:b w:val="0"/>
      <w:i w:val="0"/>
    </w:rPr>
  </w:style>
  <w:style w:type="character" w:customStyle="1" w:styleId="WW8Num82z0">
    <w:name w:val="WW8Num82z0"/>
    <w:rsid w:val="005877F1"/>
    <w:rPr>
      <w:b w:val="0"/>
      <w:i w:val="0"/>
    </w:rPr>
  </w:style>
  <w:style w:type="character" w:customStyle="1" w:styleId="WW8Num83z0">
    <w:name w:val="WW8Num83z0"/>
    <w:rsid w:val="005877F1"/>
    <w:rPr>
      <w:rFonts w:ascii="Times New Roman" w:eastAsia="Times New Roman" w:hAnsi="Times New Roman" w:cs="Times New Roman"/>
    </w:rPr>
  </w:style>
  <w:style w:type="character" w:customStyle="1" w:styleId="WW8Num84z0">
    <w:name w:val="WW8Num84z0"/>
    <w:rsid w:val="005877F1"/>
    <w:rPr>
      <w:rFonts w:ascii="Symbol" w:hAnsi="Symbol"/>
      <w:b w:val="0"/>
      <w:i w:val="0"/>
    </w:rPr>
  </w:style>
  <w:style w:type="character" w:customStyle="1" w:styleId="WW8Num85z0">
    <w:name w:val="WW8Num85z0"/>
    <w:rsid w:val="005877F1"/>
    <w:rPr>
      <w:rFonts w:ascii="Arial" w:hAnsi="Arial"/>
      <w:b w:val="0"/>
      <w:i w:val="0"/>
      <w:sz w:val="24"/>
      <w:szCs w:val="24"/>
    </w:rPr>
  </w:style>
  <w:style w:type="character" w:customStyle="1" w:styleId="WW8Num85z1">
    <w:name w:val="WW8Num85z1"/>
    <w:rsid w:val="005877F1"/>
    <w:rPr>
      <w:rFonts w:ascii="Symbol" w:hAnsi="Symbol"/>
      <w:b w:val="0"/>
      <w:i w:val="0"/>
      <w:color w:val="000000"/>
      <w:sz w:val="22"/>
      <w:szCs w:val="22"/>
    </w:rPr>
  </w:style>
  <w:style w:type="character" w:customStyle="1" w:styleId="WW8Num85z2">
    <w:name w:val="WW8Num85z2"/>
    <w:rsid w:val="005877F1"/>
    <w:rPr>
      <w:rFonts w:ascii="Arial" w:hAnsi="Arial"/>
      <w:b w:val="0"/>
      <w:i w:val="0"/>
      <w:sz w:val="22"/>
      <w:szCs w:val="22"/>
    </w:rPr>
  </w:style>
  <w:style w:type="character" w:customStyle="1" w:styleId="WW8Num86z3">
    <w:name w:val="WW8Num86z3"/>
    <w:rsid w:val="005877F1"/>
    <w:rPr>
      <w:rFonts w:ascii="Symbol" w:eastAsia="Times New Roman" w:hAnsi="Symbol" w:cs="Arial"/>
      <w:color w:val="000000"/>
    </w:rPr>
  </w:style>
  <w:style w:type="character" w:customStyle="1" w:styleId="WW8Num87z0">
    <w:name w:val="WW8Num87z0"/>
    <w:rsid w:val="005877F1"/>
    <w:rPr>
      <w:b w:val="0"/>
      <w:i w:val="0"/>
    </w:rPr>
  </w:style>
  <w:style w:type="character" w:customStyle="1" w:styleId="WW8Num88z0">
    <w:name w:val="WW8Num88z0"/>
    <w:rsid w:val="005877F1"/>
    <w:rPr>
      <w:b w:val="0"/>
      <w:i w:val="0"/>
    </w:rPr>
  </w:style>
  <w:style w:type="character" w:customStyle="1" w:styleId="WW8Num89z0">
    <w:name w:val="WW8Num89z0"/>
    <w:rsid w:val="005877F1"/>
    <w:rPr>
      <w:b w:val="0"/>
    </w:rPr>
  </w:style>
  <w:style w:type="character" w:customStyle="1" w:styleId="WW8Num90z0">
    <w:name w:val="WW8Num90z0"/>
    <w:rsid w:val="005877F1"/>
    <w:rPr>
      <w:rFonts w:ascii="Symbol" w:hAnsi="Symbol"/>
    </w:rPr>
  </w:style>
  <w:style w:type="character" w:customStyle="1" w:styleId="WW8Num90z1">
    <w:name w:val="WW8Num90z1"/>
    <w:rsid w:val="005877F1"/>
    <w:rPr>
      <w:rFonts w:ascii="Courier New" w:hAnsi="Courier New" w:cs="Courier New"/>
    </w:rPr>
  </w:style>
  <w:style w:type="character" w:customStyle="1" w:styleId="WW8Num90z2">
    <w:name w:val="WW8Num90z2"/>
    <w:rsid w:val="005877F1"/>
    <w:rPr>
      <w:rFonts w:ascii="Wingdings" w:hAnsi="Wingdings"/>
    </w:rPr>
  </w:style>
  <w:style w:type="character" w:customStyle="1" w:styleId="WW8Num93z0">
    <w:name w:val="WW8Num93z0"/>
    <w:rsid w:val="005877F1"/>
    <w:rPr>
      <w:b w:val="0"/>
      <w:i w:val="0"/>
    </w:rPr>
  </w:style>
  <w:style w:type="character" w:customStyle="1" w:styleId="WW8Num94z0">
    <w:name w:val="WW8Num94z0"/>
    <w:rsid w:val="005877F1"/>
    <w:rPr>
      <w:b w:val="0"/>
      <w:i w:val="0"/>
      <w:sz w:val="24"/>
      <w:szCs w:val="24"/>
    </w:rPr>
  </w:style>
  <w:style w:type="character" w:customStyle="1" w:styleId="WW8Num96z0">
    <w:name w:val="WW8Num96z0"/>
    <w:rsid w:val="005877F1"/>
    <w:rPr>
      <w:rFonts w:ascii="Symbol" w:hAnsi="Symbol"/>
    </w:rPr>
  </w:style>
  <w:style w:type="character" w:customStyle="1" w:styleId="WW8Num96z1">
    <w:name w:val="WW8Num96z1"/>
    <w:rsid w:val="005877F1"/>
    <w:rPr>
      <w:rFonts w:ascii="Courier New" w:hAnsi="Courier New" w:cs="Courier New"/>
    </w:rPr>
  </w:style>
  <w:style w:type="character" w:customStyle="1" w:styleId="WW8Num96z2">
    <w:name w:val="WW8Num96z2"/>
    <w:rsid w:val="005877F1"/>
    <w:rPr>
      <w:rFonts w:ascii="Wingdings" w:hAnsi="Wingdings"/>
    </w:rPr>
  </w:style>
  <w:style w:type="character" w:customStyle="1" w:styleId="WW8Num102z0">
    <w:name w:val="WW8Num102z0"/>
    <w:rsid w:val="005877F1"/>
    <w:rPr>
      <w:rFonts w:ascii="Symbol" w:hAnsi="Symbol"/>
    </w:rPr>
  </w:style>
  <w:style w:type="character" w:customStyle="1" w:styleId="WW8Num102z1">
    <w:name w:val="WW8Num102z1"/>
    <w:rsid w:val="005877F1"/>
    <w:rPr>
      <w:rFonts w:ascii="Courier New" w:hAnsi="Courier New" w:cs="Courier New"/>
    </w:rPr>
  </w:style>
  <w:style w:type="character" w:customStyle="1" w:styleId="WW8Num102z2">
    <w:name w:val="WW8Num102z2"/>
    <w:rsid w:val="005877F1"/>
    <w:rPr>
      <w:rFonts w:ascii="Wingdings" w:hAnsi="Wingdings"/>
    </w:rPr>
  </w:style>
  <w:style w:type="character" w:customStyle="1" w:styleId="WW8Num104z0">
    <w:name w:val="WW8Num104z0"/>
    <w:rsid w:val="005877F1"/>
    <w:rPr>
      <w:b w:val="0"/>
      <w:i w:val="0"/>
      <w:sz w:val="22"/>
      <w:szCs w:val="22"/>
    </w:rPr>
  </w:style>
  <w:style w:type="character" w:customStyle="1" w:styleId="WW8Num105z0">
    <w:name w:val="WW8Num105z0"/>
    <w:rsid w:val="005877F1"/>
    <w:rPr>
      <w:sz w:val="24"/>
      <w:szCs w:val="24"/>
    </w:rPr>
  </w:style>
  <w:style w:type="character" w:customStyle="1" w:styleId="WW8Num105z1">
    <w:name w:val="WW8Num105z1"/>
    <w:rsid w:val="005877F1"/>
    <w:rPr>
      <w:rFonts w:ascii="Symbol" w:hAnsi="Symbol" w:cs="StarSymbol"/>
      <w:sz w:val="18"/>
      <w:szCs w:val="18"/>
    </w:rPr>
  </w:style>
  <w:style w:type="character" w:customStyle="1" w:styleId="WW8Num107z1">
    <w:name w:val="WW8Num107z1"/>
    <w:rsid w:val="005877F1"/>
    <w:rPr>
      <w:rFonts w:ascii="Times New Roman" w:hAnsi="Times New Roman" w:cs="Times New Roman"/>
    </w:rPr>
  </w:style>
  <w:style w:type="character" w:customStyle="1" w:styleId="WW8Num110z0">
    <w:name w:val="WW8Num110z0"/>
    <w:rsid w:val="005877F1"/>
    <w:rPr>
      <w:b w:val="0"/>
      <w:i w:val="0"/>
      <w:strike w:val="0"/>
      <w:dstrike w:val="0"/>
      <w:color w:val="000000"/>
      <w:sz w:val="24"/>
    </w:rPr>
  </w:style>
  <w:style w:type="character" w:customStyle="1" w:styleId="WW8Num112z0">
    <w:name w:val="WW8Num112z0"/>
    <w:rsid w:val="005877F1"/>
    <w:rPr>
      <w:b w:val="0"/>
      <w:i w:val="0"/>
    </w:rPr>
  </w:style>
  <w:style w:type="character" w:customStyle="1" w:styleId="WW8Num113z0">
    <w:name w:val="WW8Num113z0"/>
    <w:rsid w:val="005877F1"/>
    <w:rPr>
      <w:rFonts w:ascii="Symbol" w:hAnsi="Symbol"/>
      <w:color w:val="000000"/>
    </w:rPr>
  </w:style>
  <w:style w:type="character" w:customStyle="1" w:styleId="WW8Num114z0">
    <w:name w:val="WW8Num114z0"/>
    <w:rsid w:val="005877F1"/>
    <w:rPr>
      <w:b w:val="0"/>
      <w:bCs w:val="0"/>
      <w:i w:val="0"/>
      <w:color w:val="000000"/>
    </w:rPr>
  </w:style>
  <w:style w:type="character" w:customStyle="1" w:styleId="WW8Num115z0">
    <w:name w:val="WW8Num115z0"/>
    <w:rsid w:val="005877F1"/>
    <w:rPr>
      <w:b w:val="0"/>
      <w:i w:val="0"/>
    </w:rPr>
  </w:style>
  <w:style w:type="character" w:customStyle="1" w:styleId="WW8Num115z1">
    <w:name w:val="WW8Num115z1"/>
    <w:rsid w:val="005877F1"/>
    <w:rPr>
      <w:rFonts w:ascii="Symbol" w:hAnsi="Symbol"/>
      <w:b w:val="0"/>
      <w:i w:val="0"/>
    </w:rPr>
  </w:style>
  <w:style w:type="character" w:customStyle="1" w:styleId="WW8Num118z0">
    <w:name w:val="WW8Num118z0"/>
    <w:rsid w:val="005877F1"/>
    <w:rPr>
      <w:rFonts w:ascii="Symbol" w:hAnsi="Symbol"/>
    </w:rPr>
  </w:style>
  <w:style w:type="character" w:customStyle="1" w:styleId="WW8Num118z1">
    <w:name w:val="WW8Num118z1"/>
    <w:rsid w:val="005877F1"/>
    <w:rPr>
      <w:rFonts w:ascii="Courier New" w:hAnsi="Courier New" w:cs="Courier New"/>
    </w:rPr>
  </w:style>
  <w:style w:type="character" w:customStyle="1" w:styleId="WW8Num118z2">
    <w:name w:val="WW8Num118z2"/>
    <w:rsid w:val="005877F1"/>
    <w:rPr>
      <w:rFonts w:ascii="Wingdings" w:hAnsi="Wingdings"/>
    </w:rPr>
  </w:style>
  <w:style w:type="character" w:customStyle="1" w:styleId="WW8Num121z0">
    <w:name w:val="WW8Num121z0"/>
    <w:rsid w:val="005877F1"/>
    <w:rPr>
      <w:b w:val="0"/>
      <w:i w:val="0"/>
      <w:sz w:val="24"/>
      <w:szCs w:val="24"/>
    </w:rPr>
  </w:style>
  <w:style w:type="character" w:customStyle="1" w:styleId="WW8Num122z0">
    <w:name w:val="WW8Num122z0"/>
    <w:rsid w:val="005877F1"/>
    <w:rPr>
      <w:b w:val="0"/>
      <w:i w:val="0"/>
    </w:rPr>
  </w:style>
  <w:style w:type="character" w:customStyle="1" w:styleId="WW8Num122z1">
    <w:name w:val="WW8Num122z1"/>
    <w:rsid w:val="005877F1"/>
    <w:rPr>
      <w:rFonts w:ascii="Symbol" w:hAnsi="Symbol"/>
      <w:b w:val="0"/>
      <w:i w:val="0"/>
    </w:rPr>
  </w:style>
  <w:style w:type="character" w:customStyle="1" w:styleId="WW8Num123z0">
    <w:name w:val="WW8Num123z0"/>
    <w:rsid w:val="005877F1"/>
    <w:rPr>
      <w:b w:val="0"/>
      <w:i w:val="0"/>
    </w:rPr>
  </w:style>
  <w:style w:type="character" w:customStyle="1" w:styleId="WW8Num124z0">
    <w:name w:val="WW8Num124z0"/>
    <w:rsid w:val="005877F1"/>
    <w:rPr>
      <w:rFonts w:ascii="Times New Roman" w:hAnsi="Times New Roman" w:cs="Times New Roman"/>
      <w:b w:val="0"/>
    </w:rPr>
  </w:style>
  <w:style w:type="character" w:customStyle="1" w:styleId="WW8Num128z0">
    <w:name w:val="WW8Num128z0"/>
    <w:rsid w:val="005877F1"/>
    <w:rPr>
      <w:b w:val="0"/>
      <w:sz w:val="24"/>
      <w:szCs w:val="24"/>
      <w:u w:val="none"/>
    </w:rPr>
  </w:style>
  <w:style w:type="character" w:customStyle="1" w:styleId="Domylnaczcionkaakapitu1">
    <w:name w:val="Domyślna czcionka akapitu1"/>
    <w:rsid w:val="005877F1"/>
  </w:style>
  <w:style w:type="character" w:customStyle="1" w:styleId="Odwoanieprzypisudolnego1">
    <w:name w:val="Odwołanie przypisu dolnego1"/>
    <w:rsid w:val="005877F1"/>
    <w:rPr>
      <w:vertAlign w:val="superscript"/>
    </w:rPr>
  </w:style>
  <w:style w:type="character" w:customStyle="1" w:styleId="Odwoaniedokomentarza1">
    <w:name w:val="Odwołanie do komentarza1"/>
    <w:rsid w:val="005877F1"/>
    <w:rPr>
      <w:sz w:val="16"/>
    </w:rPr>
  </w:style>
  <w:style w:type="character" w:customStyle="1" w:styleId="akapitustep1">
    <w:name w:val="akapitustep1"/>
    <w:basedOn w:val="Domylnaczcionkaakapitu1"/>
    <w:rsid w:val="005877F1"/>
  </w:style>
  <w:style w:type="character" w:customStyle="1" w:styleId="Znakiprzypiswkocowych">
    <w:name w:val="Znaki przypisów końcowych"/>
    <w:rsid w:val="005877F1"/>
    <w:rPr>
      <w:vertAlign w:val="superscript"/>
    </w:rPr>
  </w:style>
  <w:style w:type="character" w:customStyle="1" w:styleId="paraintropara">
    <w:name w:val="para_intropara"/>
    <w:basedOn w:val="Domylnaczcionkaakapitu1"/>
    <w:rsid w:val="005877F1"/>
  </w:style>
  <w:style w:type="character" w:customStyle="1" w:styleId="HTML-wstpniesformatowanyZnak">
    <w:name w:val="HTML - wstępnie sformatowany Znak"/>
    <w:rsid w:val="005877F1"/>
    <w:rPr>
      <w:rFonts w:ascii="Courier New" w:hAnsi="Courier New" w:cs="Courier New"/>
      <w:lang w:val="en-US" w:eastAsia="en-US" w:bidi="en-US"/>
    </w:rPr>
  </w:style>
  <w:style w:type="character" w:styleId="Pogrubienie">
    <w:name w:val="Strong"/>
    <w:qFormat/>
    <w:rsid w:val="005877F1"/>
    <w:rPr>
      <w:b/>
      <w:bCs/>
    </w:rPr>
  </w:style>
  <w:style w:type="character" w:customStyle="1" w:styleId="cechykoment">
    <w:name w:val="cechy_koment"/>
    <w:basedOn w:val="Domylnaczcionkaakapitu1"/>
    <w:rsid w:val="005877F1"/>
  </w:style>
  <w:style w:type="character" w:customStyle="1" w:styleId="CytatZnak">
    <w:name w:val="Cytat Znak"/>
    <w:rsid w:val="005877F1"/>
    <w:rPr>
      <w:rFonts w:ascii="Cambria" w:hAnsi="Cambria"/>
      <w:i/>
      <w:iCs/>
      <w:sz w:val="22"/>
      <w:szCs w:val="22"/>
      <w:lang w:val="en-US" w:eastAsia="en-US" w:bidi="en-US"/>
    </w:rPr>
  </w:style>
  <w:style w:type="character" w:customStyle="1" w:styleId="CytatintensywnyZnak">
    <w:name w:val="Cytat intensywny Znak"/>
    <w:rsid w:val="005877F1"/>
    <w:rPr>
      <w:rFonts w:ascii="Cambria" w:hAnsi="Cambria"/>
      <w:i/>
      <w:iCs/>
      <w:sz w:val="22"/>
      <w:szCs w:val="22"/>
      <w:lang w:val="en-US" w:eastAsia="en-US" w:bidi="en-US"/>
    </w:rPr>
  </w:style>
  <w:style w:type="character" w:styleId="Wyrnienieintensywne">
    <w:name w:val="Intense Emphasis"/>
    <w:qFormat/>
    <w:rsid w:val="005877F1"/>
    <w:rPr>
      <w:b/>
      <w:bCs/>
      <w:i/>
      <w:iCs/>
    </w:rPr>
  </w:style>
  <w:style w:type="character" w:styleId="Odwoaniedelikatne">
    <w:name w:val="Subtle Reference"/>
    <w:qFormat/>
    <w:rsid w:val="005877F1"/>
    <w:rPr>
      <w:smallCaps/>
    </w:rPr>
  </w:style>
  <w:style w:type="character" w:styleId="Odwoanieintensywne">
    <w:name w:val="Intense Reference"/>
    <w:qFormat/>
    <w:rsid w:val="005877F1"/>
    <w:rPr>
      <w:b/>
      <w:bCs/>
      <w:smallCaps/>
    </w:rPr>
  </w:style>
  <w:style w:type="character" w:styleId="Tytuksiki">
    <w:name w:val="Book Title"/>
    <w:qFormat/>
    <w:rsid w:val="005877F1"/>
    <w:rPr>
      <w:i/>
      <w:iCs/>
      <w:smallCaps/>
      <w:spacing w:val="5"/>
    </w:rPr>
  </w:style>
  <w:style w:type="character" w:styleId="UyteHipercze">
    <w:name w:val="FollowedHyperlink"/>
    <w:rsid w:val="005877F1"/>
    <w:rPr>
      <w:color w:val="800080"/>
      <w:u w:val="single"/>
    </w:rPr>
  </w:style>
  <w:style w:type="character" w:customStyle="1" w:styleId="FontStyle105">
    <w:name w:val="Font Style105"/>
    <w:rsid w:val="005877F1"/>
    <w:rPr>
      <w:rFonts w:ascii="Book Antiqua" w:hAnsi="Book Antiqua" w:cs="Book Antiqua"/>
      <w:b/>
      <w:bCs/>
      <w:sz w:val="18"/>
      <w:szCs w:val="18"/>
    </w:rPr>
  </w:style>
  <w:style w:type="character" w:customStyle="1" w:styleId="Znakinumeracji">
    <w:name w:val="Znaki numeracji"/>
    <w:rsid w:val="005877F1"/>
  </w:style>
  <w:style w:type="paragraph" w:customStyle="1" w:styleId="Podpis1">
    <w:name w:val="Podpis1"/>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5877F1"/>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5877F1"/>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5877F1"/>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5877F1"/>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5877F1"/>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5877F1"/>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5877F1"/>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5877F1"/>
    <w:rPr>
      <w:rFonts w:ascii="Cambria" w:eastAsia="Times New Roman" w:hAnsi="Cambria" w:cs="Times New Roman"/>
      <w:sz w:val="20"/>
      <w:szCs w:val="20"/>
      <w:lang w:val="en-US" w:bidi="en-US"/>
    </w:rPr>
  </w:style>
  <w:style w:type="paragraph" w:styleId="Spistreci1">
    <w:name w:val="toc 1"/>
    <w:basedOn w:val="Normalny"/>
    <w:next w:val="Normalny"/>
    <w:rsid w:val="005877F1"/>
    <w:rPr>
      <w:rFonts w:ascii="Arial" w:eastAsia="Times New Roman" w:hAnsi="Arial" w:cs="Times New Roman"/>
      <w:lang w:val="en-US" w:bidi="en-US"/>
    </w:rPr>
  </w:style>
  <w:style w:type="paragraph" w:styleId="HTML-wstpniesformatowany">
    <w:name w:val="HTML Preformatted"/>
    <w:basedOn w:val="Normalny"/>
    <w:link w:val="HTML-wstpniesformatowanyZnak1"/>
    <w:rsid w:val="005877F1"/>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5877F1"/>
    <w:rPr>
      <w:rFonts w:ascii="Courier New" w:eastAsia="Times New Roman" w:hAnsi="Courier New" w:cs="Courier New"/>
      <w:sz w:val="20"/>
      <w:szCs w:val="20"/>
      <w:lang w:val="en-US" w:bidi="en-US"/>
    </w:rPr>
  </w:style>
  <w:style w:type="paragraph" w:customStyle="1" w:styleId="Lista21">
    <w:name w:val="Lista 21"/>
    <w:basedOn w:val="Normalny"/>
    <w:rsid w:val="005877F1"/>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5877F1"/>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5877F1"/>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5877F1"/>
    <w:rPr>
      <w:rFonts w:ascii="Cambria" w:eastAsia="Times New Roman" w:hAnsi="Cambria" w:cs="Times New Roman"/>
      <w:i/>
      <w:iCs/>
      <w:lang w:val="en-US" w:bidi="en-US"/>
    </w:rPr>
  </w:style>
  <w:style w:type="character" w:customStyle="1" w:styleId="CytatZnak1">
    <w:name w:val="Cytat Znak1"/>
    <w:basedOn w:val="Domylnaczcionkaakapitu"/>
    <w:link w:val="Cytat"/>
    <w:rsid w:val="005877F1"/>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5877F1"/>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5877F1"/>
    <w:rPr>
      <w:rFonts w:ascii="Cambria" w:eastAsia="Times New Roman" w:hAnsi="Cambria" w:cs="Times New Roman"/>
      <w:i/>
      <w:iCs/>
      <w:lang w:val="en-US" w:bidi="en-US"/>
    </w:rPr>
  </w:style>
  <w:style w:type="paragraph" w:styleId="Nagwekspisutreci">
    <w:name w:val="TOC Heading"/>
    <w:basedOn w:val="Nagwek1"/>
    <w:next w:val="Normalny"/>
    <w:qFormat/>
    <w:rsid w:val="005877F1"/>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5877F1"/>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5877F1"/>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5877F1"/>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5877F1"/>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5877F1"/>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5877F1"/>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5877F1"/>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5877F1"/>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5877F1"/>
    <w:pPr>
      <w:widowControl w:val="0"/>
      <w:spacing w:before="120" w:after="0"/>
      <w:jc w:val="both"/>
    </w:pPr>
    <w:rPr>
      <w:rFonts w:ascii="Arial" w:hAnsi="Arial"/>
      <w:szCs w:val="20"/>
    </w:rPr>
  </w:style>
  <w:style w:type="paragraph" w:customStyle="1" w:styleId="Styl3">
    <w:name w:val="Styl3"/>
    <w:basedOn w:val="Normalny"/>
    <w:qFormat/>
    <w:rsid w:val="005877F1"/>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5877F1"/>
    <w:rPr>
      <w:sz w:val="16"/>
      <w:szCs w:val="16"/>
      <w:lang w:eastAsia="ar-SA"/>
    </w:rPr>
  </w:style>
  <w:style w:type="character" w:customStyle="1" w:styleId="ZwykytekstZnak1">
    <w:name w:val="Zwykły tekst Znak1"/>
    <w:rsid w:val="005877F1"/>
    <w:rPr>
      <w:rFonts w:ascii="Courier New" w:hAnsi="Courier New"/>
    </w:rPr>
  </w:style>
  <w:style w:type="character" w:customStyle="1" w:styleId="WW8Num9z1">
    <w:name w:val="WW8Num9z1"/>
    <w:rsid w:val="005877F1"/>
    <w:rPr>
      <w:rFonts w:ascii="Symbol" w:hAnsi="Symbol" w:cs="StarSymbol"/>
      <w:sz w:val="18"/>
      <w:szCs w:val="18"/>
    </w:rPr>
  </w:style>
  <w:style w:type="character" w:customStyle="1" w:styleId="WW8Num10z0">
    <w:name w:val="WW8Num10z0"/>
    <w:rsid w:val="005877F1"/>
    <w:rPr>
      <w:b w:val="0"/>
      <w:i w:val="0"/>
    </w:rPr>
  </w:style>
  <w:style w:type="character" w:customStyle="1" w:styleId="WW8Num36z0">
    <w:name w:val="WW8Num36z0"/>
    <w:rsid w:val="005877F1"/>
    <w:rPr>
      <w:rFonts w:ascii="OpenSymbol" w:hAnsi="OpenSymbol"/>
      <w:color w:val="000000"/>
    </w:rPr>
  </w:style>
  <w:style w:type="character" w:customStyle="1" w:styleId="WW8Num48z1">
    <w:name w:val="WW8Num48z1"/>
    <w:rsid w:val="005877F1"/>
    <w:rPr>
      <w:rFonts w:ascii="Courier New" w:hAnsi="Courier New" w:cs="Courier New"/>
    </w:rPr>
  </w:style>
  <w:style w:type="character" w:customStyle="1" w:styleId="WW8Num49z1">
    <w:name w:val="WW8Num49z1"/>
    <w:rsid w:val="005877F1"/>
    <w:rPr>
      <w:rFonts w:ascii="Courier New" w:hAnsi="Courier New" w:cs="Courier New"/>
    </w:rPr>
  </w:style>
  <w:style w:type="character" w:customStyle="1" w:styleId="WW8Num49z2">
    <w:name w:val="WW8Num49z2"/>
    <w:rsid w:val="005877F1"/>
    <w:rPr>
      <w:rFonts w:ascii="Wingdings" w:hAnsi="Wingdings"/>
    </w:rPr>
  </w:style>
  <w:style w:type="character" w:customStyle="1" w:styleId="WW8Num49z3">
    <w:name w:val="WW8Num49z3"/>
    <w:rsid w:val="005877F1"/>
    <w:rPr>
      <w:rFonts w:ascii="Symbol" w:hAnsi="Symbol"/>
    </w:rPr>
  </w:style>
  <w:style w:type="character" w:customStyle="1" w:styleId="WW8Num52z1">
    <w:name w:val="WW8Num52z1"/>
    <w:rsid w:val="005877F1"/>
    <w:rPr>
      <w:rFonts w:ascii="Courier New" w:hAnsi="Courier New" w:cs="Courier New"/>
    </w:rPr>
  </w:style>
  <w:style w:type="character" w:customStyle="1" w:styleId="WW8Num52z2">
    <w:name w:val="WW8Num52z2"/>
    <w:rsid w:val="005877F1"/>
    <w:rPr>
      <w:rFonts w:ascii="Wingdings" w:hAnsi="Wingdings"/>
    </w:rPr>
  </w:style>
  <w:style w:type="character" w:customStyle="1" w:styleId="WW8Num52z3">
    <w:name w:val="WW8Num52z3"/>
    <w:rsid w:val="005877F1"/>
    <w:rPr>
      <w:rFonts w:ascii="Symbol" w:hAnsi="Symbol"/>
    </w:rPr>
  </w:style>
  <w:style w:type="character" w:customStyle="1" w:styleId="WW8Num53z0">
    <w:name w:val="WW8Num53z0"/>
    <w:rsid w:val="005877F1"/>
    <w:rPr>
      <w:rFonts w:ascii="Symbol" w:hAnsi="Symbol"/>
    </w:rPr>
  </w:style>
  <w:style w:type="character" w:customStyle="1" w:styleId="WW8Num53z1">
    <w:name w:val="WW8Num53z1"/>
    <w:rsid w:val="005877F1"/>
    <w:rPr>
      <w:rFonts w:ascii="Courier New" w:hAnsi="Courier New" w:cs="Courier New"/>
    </w:rPr>
  </w:style>
  <w:style w:type="character" w:customStyle="1" w:styleId="WW8Num53z2">
    <w:name w:val="WW8Num53z2"/>
    <w:rsid w:val="005877F1"/>
    <w:rPr>
      <w:rFonts w:ascii="Wingdings" w:hAnsi="Wingdings"/>
    </w:rPr>
  </w:style>
  <w:style w:type="character" w:customStyle="1" w:styleId="WW8Num55z0">
    <w:name w:val="WW8Num55z0"/>
    <w:rsid w:val="005877F1"/>
    <w:rPr>
      <w:rFonts w:ascii="Symbol" w:hAnsi="Symbol"/>
    </w:rPr>
  </w:style>
  <w:style w:type="character" w:customStyle="1" w:styleId="WW8Num55z1">
    <w:name w:val="WW8Num55z1"/>
    <w:rsid w:val="005877F1"/>
    <w:rPr>
      <w:rFonts w:ascii="Courier New" w:hAnsi="Courier New" w:cs="Courier New"/>
    </w:rPr>
  </w:style>
  <w:style w:type="character" w:customStyle="1" w:styleId="WW8Num55z2">
    <w:name w:val="WW8Num55z2"/>
    <w:rsid w:val="005877F1"/>
    <w:rPr>
      <w:rFonts w:ascii="Wingdings" w:hAnsi="Wingdings"/>
    </w:rPr>
  </w:style>
  <w:style w:type="character" w:customStyle="1" w:styleId="WW8Num57z0">
    <w:name w:val="WW8Num57z0"/>
    <w:rsid w:val="005877F1"/>
    <w:rPr>
      <w:b w:val="0"/>
    </w:rPr>
  </w:style>
  <w:style w:type="character" w:customStyle="1" w:styleId="WW8Num64z0">
    <w:name w:val="WW8Num64z0"/>
    <w:rsid w:val="005877F1"/>
    <w:rPr>
      <w:rFonts w:ascii="Symbol" w:hAnsi="Symbol"/>
    </w:rPr>
  </w:style>
  <w:style w:type="character" w:customStyle="1" w:styleId="WW8Num64z1">
    <w:name w:val="WW8Num64z1"/>
    <w:rsid w:val="005877F1"/>
    <w:rPr>
      <w:rFonts w:ascii="Courier New" w:hAnsi="Courier New" w:cs="Courier New"/>
    </w:rPr>
  </w:style>
  <w:style w:type="character" w:customStyle="1" w:styleId="WW8Num64z2">
    <w:name w:val="WW8Num64z2"/>
    <w:rsid w:val="005877F1"/>
    <w:rPr>
      <w:rFonts w:ascii="Wingdings" w:hAnsi="Wingdings"/>
    </w:rPr>
  </w:style>
  <w:style w:type="character" w:customStyle="1" w:styleId="WW8Num70z1">
    <w:name w:val="WW8Num70z1"/>
    <w:rsid w:val="005877F1"/>
    <w:rPr>
      <w:rFonts w:ascii="Symbol" w:hAnsi="Symbol"/>
      <w:caps w:val="0"/>
      <w:smallCaps w:val="0"/>
      <w:strike w:val="0"/>
      <w:dstrike w:val="0"/>
      <w:vanish w:val="0"/>
      <w:position w:val="0"/>
      <w:sz w:val="24"/>
      <w:vertAlign w:val="baseline"/>
    </w:rPr>
  </w:style>
  <w:style w:type="character" w:customStyle="1" w:styleId="WW8Num72z1">
    <w:name w:val="WW8Num72z1"/>
    <w:rsid w:val="005877F1"/>
    <w:rPr>
      <w:rFonts w:ascii="Symbol" w:hAnsi="Symbol"/>
      <w:caps w:val="0"/>
      <w:smallCaps w:val="0"/>
      <w:strike w:val="0"/>
      <w:dstrike w:val="0"/>
      <w:vanish w:val="0"/>
      <w:position w:val="0"/>
      <w:sz w:val="24"/>
      <w:vertAlign w:val="baseline"/>
    </w:rPr>
  </w:style>
  <w:style w:type="character" w:customStyle="1" w:styleId="WW8Num86z0">
    <w:name w:val="WW8Num86z0"/>
    <w:rsid w:val="005877F1"/>
    <w:rPr>
      <w:rFonts w:ascii="Symbol" w:hAnsi="Symbol"/>
    </w:rPr>
  </w:style>
  <w:style w:type="character" w:customStyle="1" w:styleId="WW8Num86z1">
    <w:name w:val="WW8Num86z1"/>
    <w:rsid w:val="005877F1"/>
    <w:rPr>
      <w:rFonts w:ascii="Courier New" w:hAnsi="Courier New" w:cs="Courier New"/>
    </w:rPr>
  </w:style>
  <w:style w:type="character" w:customStyle="1" w:styleId="WW8Num86z2">
    <w:name w:val="WW8Num86z2"/>
    <w:rsid w:val="005877F1"/>
    <w:rPr>
      <w:rFonts w:ascii="Wingdings" w:hAnsi="Wingdings"/>
    </w:rPr>
  </w:style>
  <w:style w:type="character" w:customStyle="1" w:styleId="WW8Num91z0">
    <w:name w:val="WW8Num91z0"/>
    <w:rsid w:val="005877F1"/>
    <w:rPr>
      <w:sz w:val="24"/>
    </w:rPr>
  </w:style>
  <w:style w:type="character" w:customStyle="1" w:styleId="WW8Num92z0">
    <w:name w:val="WW8Num92z0"/>
    <w:rsid w:val="005877F1"/>
    <w:rPr>
      <w:strike w:val="0"/>
      <w:dstrike w:val="0"/>
    </w:rPr>
  </w:style>
  <w:style w:type="character" w:customStyle="1" w:styleId="WW8Num93z1">
    <w:name w:val="WW8Num93z1"/>
    <w:rsid w:val="005877F1"/>
    <w:rPr>
      <w:rFonts w:ascii="Courier New" w:hAnsi="Courier New" w:cs="Courier New"/>
    </w:rPr>
  </w:style>
  <w:style w:type="character" w:customStyle="1" w:styleId="WW8Num93z2">
    <w:name w:val="WW8Num93z2"/>
    <w:rsid w:val="005877F1"/>
    <w:rPr>
      <w:rFonts w:ascii="Wingdings" w:hAnsi="Wingdings"/>
    </w:rPr>
  </w:style>
  <w:style w:type="character" w:customStyle="1" w:styleId="Domylnaczcionkaakapitu2">
    <w:name w:val="Domyślna czcionka akapitu2"/>
    <w:rsid w:val="005877F1"/>
  </w:style>
  <w:style w:type="paragraph" w:customStyle="1" w:styleId="Nagwek20">
    <w:name w:val="Nagłówek2"/>
    <w:basedOn w:val="Normalny"/>
    <w:next w:val="Tekstpodstawowy"/>
    <w:rsid w:val="005877F1"/>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5877F1"/>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5877F1"/>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5877F1"/>
    <w:rPr>
      <w:rFonts w:ascii="Times New Roman" w:hAnsi="Times New Roman" w:cs="Times New Roman"/>
      <w:color w:val="000000"/>
      <w:sz w:val="22"/>
      <w:szCs w:val="22"/>
    </w:rPr>
  </w:style>
  <w:style w:type="paragraph" w:customStyle="1" w:styleId="a">
    <w:name w:val="a)"/>
    <w:basedOn w:val="Tekstpodstawowywcity"/>
    <w:rsid w:val="005877F1"/>
    <w:pPr>
      <w:spacing w:after="0"/>
      <w:ind w:left="0"/>
      <w:jc w:val="both"/>
    </w:pPr>
    <w:rPr>
      <w:rFonts w:ascii="Arial" w:eastAsia="Times New Roman" w:hAnsi="Arial"/>
      <w:sz w:val="22"/>
      <w:szCs w:val="20"/>
      <w:lang w:eastAsia="pl-PL"/>
    </w:rPr>
  </w:style>
  <w:style w:type="paragraph" w:customStyle="1" w:styleId="Bezodstpw1">
    <w:name w:val="Bez odstępów1"/>
    <w:rsid w:val="005877F1"/>
    <w:pPr>
      <w:spacing w:after="0" w:line="240" w:lineRule="auto"/>
    </w:pPr>
    <w:rPr>
      <w:rFonts w:ascii="Calibri" w:eastAsia="Times New Roman" w:hAnsi="Calibri" w:cs="Times New Roman"/>
    </w:rPr>
  </w:style>
  <w:style w:type="paragraph" w:customStyle="1" w:styleId="BMKBodyText">
    <w:name w:val="BMK Body Text"/>
    <w:link w:val="BMKBodyTextChar"/>
    <w:rsid w:val="005877F1"/>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5877F1"/>
    <w:rPr>
      <w:rFonts w:ascii="Times New Roman" w:eastAsia="Times New Roman" w:hAnsi="Times New Roman" w:cs="Times New Roman"/>
      <w:szCs w:val="20"/>
      <w:lang w:val="en-GB"/>
    </w:rPr>
  </w:style>
  <w:style w:type="paragraph" w:customStyle="1" w:styleId="wt-listawielopoziomowa">
    <w:name w:val="wt-lista_wielopoziomowa"/>
    <w:basedOn w:val="Normalny"/>
    <w:rsid w:val="005877F1"/>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5877F1"/>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5877F1"/>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5877F1"/>
    <w:rPr>
      <w:rFonts w:ascii="Times New Roman" w:hAnsi="Times New Roman" w:cs="Times New Roman"/>
      <w:b/>
      <w:bCs/>
      <w:color w:val="000000"/>
      <w:sz w:val="22"/>
      <w:szCs w:val="22"/>
    </w:rPr>
  </w:style>
  <w:style w:type="paragraph" w:customStyle="1" w:styleId="Style36">
    <w:name w:val="Style36"/>
    <w:basedOn w:val="Normalny"/>
    <w:rsid w:val="005877F1"/>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5877F1"/>
    <w:rPr>
      <w:rFonts w:ascii="Arial" w:hAnsi="Arial" w:cs="Arial"/>
      <w:b/>
      <w:bCs/>
      <w:color w:val="000000"/>
      <w:sz w:val="30"/>
      <w:szCs w:val="30"/>
    </w:rPr>
  </w:style>
  <w:style w:type="paragraph" w:styleId="Lista2">
    <w:name w:val="List 2"/>
    <w:basedOn w:val="Normalny"/>
    <w:rsid w:val="005877F1"/>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5877F1"/>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5877F1"/>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5877F1"/>
    <w:pPr>
      <w:widowControl w:val="0"/>
      <w:numPr>
        <w:numId w:val="91"/>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5877F1"/>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5877F1"/>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5877F1"/>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5877F1"/>
    <w:rPr>
      <w:rFonts w:ascii="Arial" w:eastAsia="Times New Roman" w:hAnsi="Arial" w:cs="Times New Roman"/>
      <w:sz w:val="24"/>
      <w:szCs w:val="20"/>
      <w:lang w:eastAsia="ar-SA"/>
    </w:rPr>
  </w:style>
  <w:style w:type="character" w:customStyle="1" w:styleId="AkapitzlistZnak">
    <w:name w:val="Akapit z listą Znak"/>
    <w:aliases w:val="CW_Lista Znak,Preambuła Znak,Numerowanie Znak,Akapit z listą BS Znak,Numeracja 1 poziom Znak"/>
    <w:link w:val="Akapitzlist"/>
    <w:uiPriority w:val="34"/>
    <w:qFormat/>
    <w:locked/>
    <w:rsid w:val="005877F1"/>
    <w:rPr>
      <w:rFonts w:ascii="Times New Roman" w:eastAsia="Calibri" w:hAnsi="Times New Roman" w:cs="Times New Roman"/>
      <w:sz w:val="24"/>
      <w:szCs w:val="24"/>
    </w:rPr>
  </w:style>
  <w:style w:type="numbering" w:customStyle="1" w:styleId="WWNum511121">
    <w:name w:val="WWNum511121"/>
    <w:rsid w:val="005877F1"/>
    <w:pPr>
      <w:numPr>
        <w:numId w:val="9"/>
      </w:numPr>
    </w:pPr>
  </w:style>
  <w:style w:type="numbering" w:customStyle="1" w:styleId="Bezlisty2">
    <w:name w:val="Bez listy2"/>
    <w:next w:val="Bezlisty"/>
    <w:uiPriority w:val="99"/>
    <w:semiHidden/>
    <w:rsid w:val="005877F1"/>
  </w:style>
  <w:style w:type="paragraph" w:customStyle="1" w:styleId="Nagwek30">
    <w:name w:val="Nagłówek3"/>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table" w:customStyle="1" w:styleId="Tabela-Siatka2">
    <w:name w:val="Tabela - Siatka2"/>
    <w:basedOn w:val="Standardowy"/>
    <w:next w:val="Tabela-Siatka"/>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5877F1"/>
    <w:pPr>
      <w:spacing w:after="0" w:line="240" w:lineRule="auto"/>
      <w:ind w:left="720"/>
    </w:pPr>
    <w:rPr>
      <w:rFonts w:ascii="Calibri" w:eastAsia="Calibri" w:hAnsi="Calibri" w:cs="Calibri"/>
      <w:lang w:eastAsia="pl-PL"/>
    </w:rPr>
  </w:style>
  <w:style w:type="paragraph" w:customStyle="1" w:styleId="Bezodstpw2">
    <w:name w:val="Bez odstępów2"/>
    <w:rsid w:val="005877F1"/>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587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5877F1"/>
    <w:pPr>
      <w:spacing w:after="0" w:line="240" w:lineRule="auto"/>
      <w:ind w:left="720"/>
    </w:pPr>
    <w:rPr>
      <w:rFonts w:ascii="Calibri" w:eastAsia="Calibri" w:hAnsi="Calibri" w:cs="Calibri"/>
      <w:lang w:eastAsia="pl-PL"/>
    </w:rPr>
  </w:style>
  <w:style w:type="paragraph" w:customStyle="1" w:styleId="Bezodstpw3">
    <w:name w:val="Bez odstępów3"/>
    <w:rsid w:val="005877F1"/>
    <w:pPr>
      <w:spacing w:after="0" w:line="240" w:lineRule="auto"/>
    </w:pPr>
    <w:rPr>
      <w:rFonts w:ascii="Calibri" w:eastAsia="Times New Roman" w:hAnsi="Calibri" w:cs="Times New Roman"/>
    </w:rPr>
  </w:style>
  <w:style w:type="numbering" w:customStyle="1" w:styleId="11111113">
    <w:name w:val="1 / 1.1 / 1.1.113"/>
    <w:basedOn w:val="Bezlisty"/>
    <w:next w:val="111111"/>
    <w:rsid w:val="005877F1"/>
    <w:pPr>
      <w:numPr>
        <w:numId w:val="10"/>
      </w:numPr>
    </w:pPr>
  </w:style>
  <w:style w:type="numbering" w:styleId="111111">
    <w:name w:val="Outline List 2"/>
    <w:basedOn w:val="Bezlisty"/>
    <w:uiPriority w:val="99"/>
    <w:semiHidden/>
    <w:unhideWhenUsed/>
    <w:rsid w:val="005877F1"/>
  </w:style>
  <w:style w:type="numbering" w:customStyle="1" w:styleId="WWNum5314">
    <w:name w:val="WWNum5314"/>
    <w:rsid w:val="005877F1"/>
  </w:style>
  <w:style w:type="numbering" w:customStyle="1" w:styleId="WWNum382">
    <w:name w:val="WWNum382"/>
    <w:rsid w:val="005877F1"/>
  </w:style>
  <w:style w:type="numbering" w:customStyle="1" w:styleId="WWNum383">
    <w:name w:val="WWNum383"/>
    <w:rsid w:val="005877F1"/>
    <w:pPr>
      <w:numPr>
        <w:numId w:val="99"/>
      </w:numPr>
    </w:pPr>
  </w:style>
  <w:style w:type="table" w:customStyle="1" w:styleId="Tabela-Siatka3">
    <w:name w:val="Tabela - Siatka3"/>
    <w:basedOn w:val="Standardowy"/>
    <w:next w:val="Tabela-Siatka"/>
    <w:uiPriority w:val="39"/>
    <w:rsid w:val="005877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011">
    <w:name w:val="WW8Num4011"/>
    <w:basedOn w:val="Bezlisty"/>
    <w:rsid w:val="00F058DD"/>
    <w:pPr>
      <w:numPr>
        <w:numId w:val="2"/>
      </w:numPr>
    </w:pPr>
  </w:style>
  <w:style w:type="numbering" w:customStyle="1" w:styleId="111111131">
    <w:name w:val="1 / 1.1 / 1.1.1131"/>
    <w:basedOn w:val="Bezlisty"/>
    <w:next w:val="111111"/>
    <w:rsid w:val="00EB295E"/>
    <w:pPr>
      <w:numPr>
        <w:numId w:val="10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kwp_bialystok"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mailto:motor@lenarciak.com" TargetMode="Externa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7E7E-F2CF-41BB-B2F2-7992266F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29</Pages>
  <Words>13288</Words>
  <Characters>79733</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870039</dc:creator>
  <cp:keywords/>
  <dc:description/>
  <cp:lastModifiedBy>870039</cp:lastModifiedBy>
  <cp:revision>17</cp:revision>
  <cp:lastPrinted>2024-10-01T07:27:00Z</cp:lastPrinted>
  <dcterms:created xsi:type="dcterms:W3CDTF">2024-09-11T07:45:00Z</dcterms:created>
  <dcterms:modified xsi:type="dcterms:W3CDTF">2024-10-01T07:34:00Z</dcterms:modified>
</cp:coreProperties>
</file>