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4B2240B7" w:rsidR="00D72436" w:rsidRDefault="0031489F">
      <w:pPr>
        <w:rPr>
          <w:rFonts w:ascii="Arial" w:hAnsi="Arial" w:cs="Arial"/>
        </w:rPr>
      </w:pPr>
      <w:r w:rsidRPr="002F67BB">
        <w:rPr>
          <w:rFonts w:ascii="Arial" w:hAnsi="Arial" w:cs="Arial"/>
        </w:rPr>
        <w:t>ZP-271.</w:t>
      </w:r>
      <w:r w:rsidR="00844768">
        <w:rPr>
          <w:rFonts w:ascii="Arial" w:hAnsi="Arial" w:cs="Arial"/>
        </w:rPr>
        <w:t>18</w:t>
      </w:r>
      <w:r w:rsidR="006455E8" w:rsidRPr="002F67BB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155CB25B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31489F">
        <w:rPr>
          <w:rFonts w:ascii="Arial" w:hAnsi="Arial" w:cs="Arial"/>
          <w:b/>
        </w:rPr>
        <w:t>„</w:t>
      </w:r>
      <w:r w:rsidR="00844768" w:rsidRPr="00844768">
        <w:rPr>
          <w:rFonts w:ascii="Arial" w:eastAsia="Times New Roman" w:hAnsi="Arial" w:cs="Arial"/>
          <w:b/>
          <w:bCs/>
        </w:rPr>
        <w:t>Wykonanie i montaż stacjonarnej ściany wspinaczkowej w Hali Sportowej w Ustrzykach Dolnych</w:t>
      </w:r>
      <w:r w:rsidR="0031489F">
        <w:rPr>
          <w:rFonts w:ascii="Arial" w:hAnsi="Arial" w:cs="Arial"/>
          <w:b/>
        </w:rPr>
        <w:t>”</w:t>
      </w:r>
      <w:r w:rsidR="00C27A33">
        <w:rPr>
          <w:rFonts w:ascii="Arial" w:hAnsi="Arial" w:cs="Arial"/>
          <w:b/>
        </w:rPr>
        <w:t>.</w:t>
      </w:r>
    </w:p>
    <w:p w14:paraId="054C57F4" w14:textId="3F31F1AA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</w:t>
      </w:r>
      <w:r w:rsidR="00844768" w:rsidRPr="00844768">
        <w:rPr>
          <w:rFonts w:ascii="Arial" w:hAnsi="Arial" w:cs="Arial"/>
        </w:rPr>
        <w:t>Dz. U. z 2021 poz. 1129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67BB"/>
    <w:rsid w:val="0031489F"/>
    <w:rsid w:val="00384853"/>
    <w:rsid w:val="006455E8"/>
    <w:rsid w:val="007C04E4"/>
    <w:rsid w:val="00844768"/>
    <w:rsid w:val="008A312F"/>
    <w:rsid w:val="008C54A1"/>
    <w:rsid w:val="00B82AD3"/>
    <w:rsid w:val="00C27A33"/>
    <w:rsid w:val="00C81638"/>
    <w:rsid w:val="00D72436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2021-02-04T10:47:00Z</cp:lastPrinted>
  <dcterms:created xsi:type="dcterms:W3CDTF">2021-02-04T10:32:00Z</dcterms:created>
  <dcterms:modified xsi:type="dcterms:W3CDTF">2021-08-24T07:10:00Z</dcterms:modified>
</cp:coreProperties>
</file>