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3FB96" w14:textId="757CE88C" w:rsidR="00A91A12" w:rsidRPr="00A91A12" w:rsidRDefault="00A91A12" w:rsidP="00A91A12">
      <w:pPr>
        <w:widowControl w:val="0"/>
        <w:ind w:left="-284"/>
        <w:jc w:val="right"/>
        <w:rPr>
          <w:rFonts w:ascii="Calibri" w:hAnsi="Calibri" w:cs="Calibri"/>
          <w:sz w:val="20"/>
          <w:szCs w:val="20"/>
        </w:rPr>
      </w:pPr>
      <w:r w:rsidRPr="00A91A12">
        <w:rPr>
          <w:rFonts w:ascii="Calibri" w:hAnsi="Calibri" w:cs="Calibri"/>
          <w:sz w:val="20"/>
          <w:szCs w:val="20"/>
        </w:rPr>
        <w:t>Nowe Brzesko,</w:t>
      </w:r>
      <w:r w:rsidRPr="00A91A12">
        <w:rPr>
          <w:rFonts w:ascii="Calibri" w:hAnsi="Calibri" w:cs="Calibri"/>
          <w:snapToGrid w:val="0"/>
          <w:sz w:val="20"/>
          <w:szCs w:val="20"/>
        </w:rPr>
        <w:t xml:space="preserve"> dn. </w:t>
      </w:r>
      <w:r>
        <w:rPr>
          <w:rFonts w:ascii="Calibri" w:hAnsi="Calibri" w:cs="Calibri"/>
          <w:snapToGrid w:val="0"/>
          <w:sz w:val="20"/>
          <w:szCs w:val="20"/>
        </w:rPr>
        <w:t>25</w:t>
      </w:r>
      <w:r w:rsidRPr="00A91A12">
        <w:rPr>
          <w:rFonts w:ascii="Calibri" w:hAnsi="Calibri" w:cs="Calibri"/>
          <w:snapToGrid w:val="0"/>
          <w:sz w:val="20"/>
          <w:szCs w:val="20"/>
        </w:rPr>
        <w:t>.10.2024 r.</w:t>
      </w:r>
    </w:p>
    <w:p w14:paraId="11475BFF" w14:textId="77777777" w:rsidR="00A91A12" w:rsidRPr="00A91A12" w:rsidRDefault="00A91A12" w:rsidP="00A91A12">
      <w:pPr>
        <w:rPr>
          <w:rFonts w:ascii="Calibri" w:hAnsi="Calibri" w:cs="Calibri"/>
          <w:b/>
          <w:snapToGrid w:val="0"/>
          <w:sz w:val="20"/>
          <w:szCs w:val="20"/>
        </w:rPr>
      </w:pPr>
      <w:r w:rsidRPr="00A91A12">
        <w:rPr>
          <w:rFonts w:ascii="Calibri" w:hAnsi="Calibri" w:cs="Calibri"/>
          <w:b/>
          <w:snapToGrid w:val="0"/>
          <w:sz w:val="20"/>
          <w:szCs w:val="20"/>
        </w:rPr>
        <w:t>Zamawiający:</w:t>
      </w:r>
    </w:p>
    <w:p w14:paraId="31F44304" w14:textId="019106D0" w:rsidR="00A91A12" w:rsidRPr="00A91A12" w:rsidRDefault="00A91A12" w:rsidP="00A91A12">
      <w:pPr>
        <w:rPr>
          <w:rFonts w:ascii="Calibri" w:hAnsi="Calibri" w:cs="Calibri"/>
          <w:b/>
          <w:snapToGrid w:val="0"/>
          <w:sz w:val="20"/>
          <w:szCs w:val="20"/>
        </w:rPr>
      </w:pPr>
      <w:r w:rsidRPr="00A91A12">
        <w:rPr>
          <w:rFonts w:ascii="Calibri" w:hAnsi="Calibri" w:cs="Calibri"/>
          <w:b/>
          <w:snapToGrid w:val="0"/>
          <w:sz w:val="20"/>
          <w:szCs w:val="20"/>
        </w:rPr>
        <w:t>Gmina Nowe Brzesko</w:t>
      </w:r>
      <w:r w:rsidRPr="00A91A12">
        <w:rPr>
          <w:rFonts w:ascii="Calibri" w:hAnsi="Calibri" w:cs="Calibri"/>
          <w:b/>
          <w:snapToGrid w:val="0"/>
          <w:sz w:val="20"/>
          <w:szCs w:val="20"/>
        </w:rPr>
        <w:br/>
        <w:t xml:space="preserve">ul. Krakowska 44 </w:t>
      </w:r>
      <w:r w:rsidRPr="00A91A12">
        <w:rPr>
          <w:rFonts w:ascii="Calibri" w:hAnsi="Calibri" w:cs="Calibri"/>
          <w:b/>
          <w:snapToGrid w:val="0"/>
          <w:sz w:val="20"/>
          <w:szCs w:val="20"/>
        </w:rPr>
        <w:br/>
        <w:t>32-120 Nowe Brzesko</w:t>
      </w:r>
    </w:p>
    <w:p w14:paraId="02BBB9D0" w14:textId="77777777" w:rsidR="00A91A12" w:rsidRPr="00A91A12" w:rsidRDefault="00A91A12" w:rsidP="00A91A12">
      <w:pPr>
        <w:autoSpaceDE w:val="0"/>
        <w:autoSpaceDN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6D40D5E" w14:textId="099F7235" w:rsidR="00A91A12" w:rsidRPr="00A91A12" w:rsidRDefault="00A91A12" w:rsidP="00A91A12">
      <w:pPr>
        <w:autoSpaceDE w:val="0"/>
        <w:autoSpaceDN w:val="0"/>
        <w:jc w:val="center"/>
        <w:rPr>
          <w:rFonts w:ascii="Calibri" w:hAnsi="Calibri" w:cs="Calibri"/>
          <w:b/>
          <w:sz w:val="20"/>
          <w:szCs w:val="20"/>
        </w:rPr>
      </w:pPr>
      <w:r w:rsidRPr="00A91A12">
        <w:rPr>
          <w:rFonts w:ascii="Calibri" w:hAnsi="Calibri" w:cs="Calibri"/>
          <w:b/>
          <w:bCs/>
          <w:sz w:val="20"/>
          <w:szCs w:val="20"/>
        </w:rPr>
        <w:t xml:space="preserve">Odpowiedzi na zapytania wykonawców – zestaw </w:t>
      </w:r>
      <w:r>
        <w:rPr>
          <w:rFonts w:ascii="Calibri" w:hAnsi="Calibri" w:cs="Calibri"/>
          <w:b/>
          <w:bCs/>
          <w:sz w:val="20"/>
          <w:szCs w:val="20"/>
        </w:rPr>
        <w:t>2</w:t>
      </w:r>
    </w:p>
    <w:p w14:paraId="4011C0D1" w14:textId="77777777" w:rsidR="00A91A12" w:rsidRPr="00A91A12" w:rsidRDefault="00A91A12" w:rsidP="00A91A12">
      <w:pPr>
        <w:jc w:val="both"/>
        <w:rPr>
          <w:rFonts w:ascii="Calibri" w:eastAsia="Calibri" w:hAnsi="Calibri" w:cs="Calibri"/>
          <w:b/>
          <w:color w:val="002060"/>
          <w:sz w:val="20"/>
          <w:szCs w:val="20"/>
        </w:rPr>
      </w:pPr>
      <w:r w:rsidRPr="00A91A12">
        <w:rPr>
          <w:rFonts w:ascii="Calibri" w:eastAsia="Calibri" w:hAnsi="Calibri" w:cs="Calibri"/>
          <w:b/>
          <w:sz w:val="20"/>
          <w:szCs w:val="20"/>
        </w:rPr>
        <w:t>Dotyczy:</w:t>
      </w:r>
      <w:r w:rsidRPr="00A91A12">
        <w:rPr>
          <w:rFonts w:ascii="Calibri" w:eastAsia="Calibri" w:hAnsi="Calibri" w:cs="Calibri"/>
          <w:sz w:val="20"/>
          <w:szCs w:val="20"/>
        </w:rPr>
        <w:t xml:space="preserve"> </w:t>
      </w:r>
      <w:r w:rsidRPr="00A91A12">
        <w:rPr>
          <w:rFonts w:ascii="Calibri" w:eastAsia="Calibri" w:hAnsi="Calibri" w:cs="Calibri"/>
          <w:b/>
          <w:sz w:val="20"/>
          <w:szCs w:val="20"/>
        </w:rPr>
        <w:t>postępowania o udzielenie zamówienia na Kompleksowe Ubezpieczenie Gminy Nowe Brzesko</w:t>
      </w:r>
    </w:p>
    <w:p w14:paraId="041EF177" w14:textId="77777777" w:rsidR="00A91A12" w:rsidRPr="00A91A12" w:rsidRDefault="00A91A12" w:rsidP="00A91A12">
      <w:pPr>
        <w:widowControl w:val="0"/>
        <w:jc w:val="both"/>
        <w:rPr>
          <w:rFonts w:ascii="Calibri" w:hAnsi="Calibri" w:cs="Calibri"/>
          <w:sz w:val="20"/>
          <w:szCs w:val="20"/>
        </w:rPr>
      </w:pPr>
      <w:r w:rsidRPr="00A91A12">
        <w:rPr>
          <w:rFonts w:ascii="Calibri" w:hAnsi="Calibri" w:cs="Calibri"/>
          <w:sz w:val="20"/>
          <w:szCs w:val="20"/>
        </w:rPr>
        <w:t>Zamawiający informuje, że w terminie określonym zgodnie z art. 284 ust. 2 ustawy z 11 września 2019 r. Prawo zamówień publicznych (</w:t>
      </w:r>
      <w:bookmarkStart w:id="0" w:name="_Hlk81808913"/>
      <w:r w:rsidRPr="00A91A12">
        <w:rPr>
          <w:rFonts w:ascii="Calibri" w:hAnsi="Calibri" w:cs="Calibri"/>
          <w:sz w:val="20"/>
          <w:szCs w:val="20"/>
        </w:rPr>
        <w:t xml:space="preserve">Dz.U. </w:t>
      </w:r>
      <w:bookmarkEnd w:id="0"/>
      <w:r w:rsidRPr="00A91A12">
        <w:rPr>
          <w:rFonts w:ascii="Calibri" w:hAnsi="Calibri" w:cs="Calibri"/>
          <w:sz w:val="20"/>
          <w:szCs w:val="20"/>
        </w:rPr>
        <w:t xml:space="preserve">z 2024 r. poz. 1320)  zwaną dalej ustawą </w:t>
      </w:r>
      <w:proofErr w:type="spellStart"/>
      <w:r w:rsidRPr="00A91A12">
        <w:rPr>
          <w:rFonts w:ascii="Calibri" w:hAnsi="Calibri" w:cs="Calibri"/>
          <w:sz w:val="20"/>
          <w:szCs w:val="20"/>
        </w:rPr>
        <w:t>Pzp</w:t>
      </w:r>
      <w:proofErr w:type="spellEnd"/>
      <w:r w:rsidRPr="00A91A12">
        <w:rPr>
          <w:rFonts w:ascii="Calibri" w:hAnsi="Calibri" w:cs="Calibri"/>
          <w:sz w:val="20"/>
          <w:szCs w:val="20"/>
        </w:rPr>
        <w:t xml:space="preserve">, wykonawcy zwrócili się do zamawiającego z wnioskiem o wyjaśnienie treści SWZ. W związku z powyższym na podstawie art. 284 ust. 6 ustawy </w:t>
      </w:r>
      <w:proofErr w:type="spellStart"/>
      <w:r w:rsidRPr="00A91A12">
        <w:rPr>
          <w:rFonts w:ascii="Calibri" w:hAnsi="Calibri" w:cs="Calibri"/>
          <w:sz w:val="20"/>
          <w:szCs w:val="20"/>
        </w:rPr>
        <w:t>Pzp</w:t>
      </w:r>
      <w:proofErr w:type="spellEnd"/>
      <w:r w:rsidRPr="00A91A12">
        <w:rPr>
          <w:rFonts w:ascii="Calibri" w:hAnsi="Calibri" w:cs="Calibri"/>
          <w:sz w:val="20"/>
          <w:szCs w:val="20"/>
        </w:rPr>
        <w:t xml:space="preserve">, zamawiający przekazuje wykonawcom treść pytań wraz z odpowiedziami: </w:t>
      </w:r>
    </w:p>
    <w:p w14:paraId="3222060C" w14:textId="77777777" w:rsidR="00A91A12" w:rsidRDefault="00A91A12" w:rsidP="00A91A12">
      <w:pPr>
        <w:jc w:val="both"/>
        <w:rPr>
          <w:rFonts w:ascii="Calibri" w:hAnsi="Calibri" w:cs="Calibri"/>
          <w:b/>
          <w:bCs/>
          <w:color w:val="FF0000"/>
          <w:sz w:val="20"/>
          <w:szCs w:val="20"/>
        </w:rPr>
      </w:pPr>
    </w:p>
    <w:p w14:paraId="43E5A872" w14:textId="33BF028D" w:rsidR="00A91A12" w:rsidRPr="00A91A12" w:rsidRDefault="00A91A12" w:rsidP="00A91A12">
      <w:pPr>
        <w:rPr>
          <w:rFonts w:ascii="Calibri" w:hAnsi="Calibri" w:cs="Calibri"/>
          <w:b/>
          <w:bCs/>
          <w:sz w:val="20"/>
          <w:szCs w:val="20"/>
        </w:rPr>
      </w:pPr>
      <w:r w:rsidRPr="00A91A12">
        <w:rPr>
          <w:rFonts w:ascii="Calibri" w:hAnsi="Calibri" w:cs="Calibri"/>
          <w:b/>
          <w:bCs/>
          <w:sz w:val="20"/>
          <w:szCs w:val="20"/>
        </w:rPr>
        <w:t>Część III Zamówienia:</w:t>
      </w:r>
    </w:p>
    <w:p w14:paraId="2AA02706" w14:textId="77777777" w:rsidR="00A91A12" w:rsidRDefault="00A91A12" w:rsidP="00A91A12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A91A12">
        <w:rPr>
          <w:rFonts w:ascii="Calibri" w:hAnsi="Calibri" w:cs="Calibri"/>
          <w:b/>
          <w:bCs/>
          <w:sz w:val="20"/>
          <w:szCs w:val="20"/>
        </w:rPr>
        <w:t>PYTANIE 1.</w:t>
      </w:r>
    </w:p>
    <w:p w14:paraId="05A4A03C" w14:textId="673BC6A6" w:rsidR="00A91A12" w:rsidRPr="00A91A12" w:rsidRDefault="00A91A12" w:rsidP="00A91A12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A91A12">
        <w:rPr>
          <w:rFonts w:ascii="Calibri" w:hAnsi="Calibri" w:cs="Calibri"/>
          <w:sz w:val="20"/>
          <w:szCs w:val="20"/>
        </w:rPr>
        <w:t xml:space="preserve"> Prosimy o potwierdzenie iż w sprawach nieuregulowanych w SWZ zastosowanie będą miały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91A12">
        <w:rPr>
          <w:rFonts w:ascii="Calibri" w:hAnsi="Calibri" w:cs="Calibri"/>
          <w:sz w:val="20"/>
          <w:szCs w:val="20"/>
        </w:rPr>
        <w:t>zapisy OWU wykonującego zamówienie, a w szczególności ograniczenia oraz wyłączenia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91A12">
        <w:rPr>
          <w:rFonts w:ascii="Calibri" w:hAnsi="Calibri" w:cs="Calibri"/>
          <w:sz w:val="20"/>
          <w:szCs w:val="20"/>
        </w:rPr>
        <w:t>o</w:t>
      </w:r>
      <w:r w:rsidRPr="00A91A12">
        <w:rPr>
          <w:rFonts w:ascii="Calibri" w:hAnsi="Calibri" w:cs="Calibri"/>
          <w:sz w:val="20"/>
          <w:szCs w:val="20"/>
        </w:rPr>
        <w:t>dpowiedzialności.</w:t>
      </w:r>
    </w:p>
    <w:p w14:paraId="54F1DF66" w14:textId="77777777" w:rsidR="00A91A12" w:rsidRDefault="00A91A12" w:rsidP="00A91A12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2C34247" w14:textId="41594EED" w:rsidR="00A91A12" w:rsidRDefault="00A91A12" w:rsidP="00A91A12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A91A12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7E3F79EA" w14:textId="6F5F6D45" w:rsidR="00A91A12" w:rsidRDefault="00A91A12" w:rsidP="00A91A12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 potwierdza</w:t>
      </w:r>
    </w:p>
    <w:p w14:paraId="1E01A582" w14:textId="77777777" w:rsidR="00A91A12" w:rsidRPr="00A91A12" w:rsidRDefault="00A91A12" w:rsidP="00A91A12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8227CED" w14:textId="77777777" w:rsidR="00A91A12" w:rsidRPr="00A91A12" w:rsidRDefault="00A91A12" w:rsidP="00A91A12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2281F82" w14:textId="190B1996" w:rsidR="00A91A12" w:rsidRDefault="00A91A12" w:rsidP="00A91A12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A91A12">
        <w:rPr>
          <w:rFonts w:ascii="Calibri" w:hAnsi="Calibri" w:cs="Calibri"/>
          <w:b/>
          <w:bCs/>
          <w:sz w:val="20"/>
          <w:szCs w:val="20"/>
        </w:rPr>
        <w:t xml:space="preserve">PYTANIE </w:t>
      </w:r>
      <w:r>
        <w:rPr>
          <w:rFonts w:ascii="Calibri" w:hAnsi="Calibri" w:cs="Calibri"/>
          <w:b/>
          <w:bCs/>
          <w:sz w:val="20"/>
          <w:szCs w:val="20"/>
        </w:rPr>
        <w:t>2</w:t>
      </w:r>
      <w:r w:rsidRPr="00A91A12">
        <w:rPr>
          <w:rFonts w:ascii="Calibri" w:hAnsi="Calibri" w:cs="Calibri"/>
          <w:b/>
          <w:bCs/>
          <w:sz w:val="20"/>
          <w:szCs w:val="20"/>
        </w:rPr>
        <w:t>.</w:t>
      </w:r>
    </w:p>
    <w:p w14:paraId="17A3D7B8" w14:textId="714794E6" w:rsidR="00A91A12" w:rsidRDefault="00A91A12" w:rsidP="00A91A12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A91A12">
        <w:rPr>
          <w:rFonts w:ascii="Calibri" w:hAnsi="Calibri" w:cs="Calibri"/>
          <w:sz w:val="20"/>
          <w:szCs w:val="20"/>
        </w:rPr>
        <w:t>Prosimy o wyłączenie ryzyka zawału serca i udaru mózgu dla osób powyżej 67 roku życia.</w:t>
      </w:r>
    </w:p>
    <w:p w14:paraId="316B7A6C" w14:textId="77777777" w:rsidR="00A91A12" w:rsidRDefault="00A91A12" w:rsidP="00A91A12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89B8534" w14:textId="77777777" w:rsidR="00A91A12" w:rsidRDefault="00A91A12" w:rsidP="00A91A12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A91A12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6F920324" w14:textId="664AF662" w:rsidR="00A91A12" w:rsidRDefault="00A91A12" w:rsidP="00A91A12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</w:t>
      </w:r>
      <w:r>
        <w:rPr>
          <w:rFonts w:ascii="Calibri" w:hAnsi="Calibri" w:cs="Calibri"/>
          <w:sz w:val="20"/>
          <w:szCs w:val="20"/>
        </w:rPr>
        <w:t xml:space="preserve"> wyraża zgodę na wyłączenie </w:t>
      </w:r>
      <w:r w:rsidRPr="00A91A12">
        <w:rPr>
          <w:rFonts w:ascii="Calibri" w:hAnsi="Calibri" w:cs="Calibri"/>
          <w:sz w:val="20"/>
          <w:szCs w:val="20"/>
        </w:rPr>
        <w:t>ryzyka zawału serca i udaru mózgu dla osób powyżej 67 roku życia.</w:t>
      </w:r>
    </w:p>
    <w:p w14:paraId="40B66024" w14:textId="77777777" w:rsidR="00A91A12" w:rsidRDefault="00A91A12" w:rsidP="00A91A12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8D09781" w14:textId="77777777" w:rsidR="00A91A12" w:rsidRPr="00A91A12" w:rsidRDefault="00A91A12" w:rsidP="00A91A12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E73C2C3" w14:textId="48F52BE2" w:rsidR="00A91A12" w:rsidRDefault="00A91A12" w:rsidP="00A91A12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A91A12">
        <w:rPr>
          <w:rFonts w:ascii="Calibri" w:hAnsi="Calibri" w:cs="Calibri"/>
          <w:b/>
          <w:bCs/>
          <w:sz w:val="20"/>
          <w:szCs w:val="20"/>
        </w:rPr>
        <w:t xml:space="preserve">PYTANIE </w:t>
      </w:r>
      <w:r>
        <w:rPr>
          <w:rFonts w:ascii="Calibri" w:hAnsi="Calibri" w:cs="Calibri"/>
          <w:b/>
          <w:bCs/>
          <w:sz w:val="20"/>
          <w:szCs w:val="20"/>
        </w:rPr>
        <w:t>3</w:t>
      </w:r>
      <w:r w:rsidRPr="00A91A12">
        <w:rPr>
          <w:rFonts w:ascii="Calibri" w:hAnsi="Calibri" w:cs="Calibri"/>
          <w:b/>
          <w:bCs/>
          <w:sz w:val="20"/>
          <w:szCs w:val="20"/>
        </w:rPr>
        <w:t>.</w:t>
      </w:r>
    </w:p>
    <w:p w14:paraId="039770FC" w14:textId="31456656" w:rsidR="00A91A12" w:rsidRPr="00A91A12" w:rsidRDefault="00A91A12" w:rsidP="00A91A12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A91A12">
        <w:rPr>
          <w:rFonts w:ascii="Calibri" w:hAnsi="Calibri" w:cs="Calibri"/>
          <w:sz w:val="20"/>
          <w:szCs w:val="20"/>
        </w:rPr>
        <w:t>Prosimy o podanie ilości osób, które maja zostać objęte ubezpieczeniem (jaka liczba strażaków</w:t>
      </w:r>
    </w:p>
    <w:p w14:paraId="7BFBA1A2" w14:textId="63D61D6E" w:rsidR="00A91A12" w:rsidRDefault="00A91A12" w:rsidP="00A91A12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A91A12">
        <w:rPr>
          <w:rFonts w:ascii="Calibri" w:hAnsi="Calibri" w:cs="Calibri"/>
          <w:sz w:val="20"/>
          <w:szCs w:val="20"/>
        </w:rPr>
        <w:t>OSP, jaka liczba strażaków MDP)</w:t>
      </w:r>
    </w:p>
    <w:p w14:paraId="4A0C9C27" w14:textId="77777777" w:rsidR="00A91A12" w:rsidRDefault="00A91A12" w:rsidP="00A91A12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8BC5930" w14:textId="77777777" w:rsidR="00A91A12" w:rsidRDefault="00A91A12" w:rsidP="00A91A12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A91A12">
        <w:rPr>
          <w:rFonts w:ascii="Calibri" w:hAnsi="Calibri" w:cs="Calibri"/>
          <w:b/>
          <w:bCs/>
          <w:sz w:val="20"/>
          <w:szCs w:val="20"/>
        </w:rPr>
        <w:t>ODPOWIEDŹ:</w:t>
      </w:r>
    </w:p>
    <w:p w14:paraId="74303709" w14:textId="1843041E" w:rsidR="00A91A12" w:rsidRDefault="00A91A12" w:rsidP="00A91A12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Zamawiający</w:t>
      </w:r>
      <w:r>
        <w:rPr>
          <w:rFonts w:ascii="Calibri" w:hAnsi="Calibri" w:cs="Calibri"/>
          <w:sz w:val="20"/>
          <w:szCs w:val="20"/>
        </w:rPr>
        <w:t xml:space="preserve"> informuje, że dokładne liczby dla każdej jednostki osób zostały podane  w wykazie mienia (tabela NNW OSP)</w:t>
      </w:r>
    </w:p>
    <w:p w14:paraId="7199F6E3" w14:textId="77777777" w:rsidR="00A91A12" w:rsidRDefault="00A91A12" w:rsidP="00A91A12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DE62F3C" w14:textId="77777777" w:rsidR="00A91A12" w:rsidRPr="00A91A12" w:rsidRDefault="00A91A12" w:rsidP="00A91A12">
      <w:pPr>
        <w:spacing w:after="0" w:line="240" w:lineRule="auto"/>
        <w:rPr>
          <w:rFonts w:ascii="Calibri" w:hAnsi="Calibri" w:cs="Calibri"/>
          <w:b/>
          <w:bCs/>
          <w:iCs/>
          <w:sz w:val="20"/>
          <w:szCs w:val="20"/>
        </w:rPr>
      </w:pPr>
      <w:bookmarkStart w:id="1" w:name="_Hlk178504230"/>
      <w:r w:rsidRPr="00A91A12">
        <w:rPr>
          <w:rFonts w:ascii="Calibri" w:hAnsi="Calibri" w:cs="Calibri"/>
          <w:b/>
          <w:bCs/>
          <w:iCs/>
          <w:sz w:val="20"/>
          <w:szCs w:val="20"/>
        </w:rPr>
        <w:t>Odpowiedzi na pytania stanowią integralną część Specyfikacji Warunków Zamówienia.</w:t>
      </w:r>
    </w:p>
    <w:p w14:paraId="42AED3EF" w14:textId="77777777" w:rsidR="00A91A12" w:rsidRPr="00A91A12" w:rsidRDefault="00A91A12" w:rsidP="00A91A12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</w:p>
    <w:p w14:paraId="48054812" w14:textId="77777777" w:rsidR="00A91A12" w:rsidRPr="00A91A12" w:rsidRDefault="00A91A12" w:rsidP="00A91A12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</w:p>
    <w:p w14:paraId="0DAAC8FD" w14:textId="77777777" w:rsidR="00A91A12" w:rsidRPr="00A91A12" w:rsidRDefault="00A91A12" w:rsidP="00A91A12">
      <w:pPr>
        <w:spacing w:after="0" w:line="240" w:lineRule="auto"/>
        <w:rPr>
          <w:rFonts w:ascii="Calibri" w:hAnsi="Calibri" w:cs="Calibri"/>
          <w:b/>
          <w:bCs/>
          <w:iCs/>
          <w:sz w:val="20"/>
          <w:szCs w:val="20"/>
        </w:rPr>
      </w:pPr>
      <w:r w:rsidRPr="00A91A12">
        <w:rPr>
          <w:rFonts w:ascii="Calibri" w:hAnsi="Calibri" w:cs="Calibri"/>
          <w:b/>
          <w:bCs/>
          <w:iCs/>
          <w:sz w:val="20"/>
          <w:szCs w:val="20"/>
        </w:rPr>
        <w:t>Sporządziła:</w:t>
      </w:r>
    </w:p>
    <w:p w14:paraId="6BED3B58" w14:textId="77777777" w:rsidR="00A91A12" w:rsidRPr="00A91A12" w:rsidRDefault="00A91A12" w:rsidP="00A91A12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A91A12">
        <w:rPr>
          <w:rFonts w:ascii="Calibri" w:hAnsi="Calibri" w:cs="Calibri"/>
          <w:iCs/>
          <w:sz w:val="20"/>
          <w:szCs w:val="20"/>
        </w:rPr>
        <w:t>Joanna Beyger</w:t>
      </w:r>
    </w:p>
    <w:p w14:paraId="070A89F8" w14:textId="77777777" w:rsidR="00A91A12" w:rsidRPr="00A91A12" w:rsidRDefault="00A91A12" w:rsidP="00A91A12">
      <w:pPr>
        <w:spacing w:after="0" w:line="240" w:lineRule="auto"/>
        <w:rPr>
          <w:rFonts w:ascii="Calibri" w:hAnsi="Calibri" w:cs="Calibri"/>
          <w:iCs/>
          <w:sz w:val="20"/>
          <w:szCs w:val="20"/>
        </w:rPr>
      </w:pPr>
      <w:r w:rsidRPr="00A91A12">
        <w:rPr>
          <w:rFonts w:ascii="Calibri" w:hAnsi="Calibri" w:cs="Calibri"/>
          <w:iCs/>
          <w:sz w:val="20"/>
          <w:szCs w:val="20"/>
        </w:rPr>
        <w:t>Broker ubezpieczeniowy</w:t>
      </w:r>
    </w:p>
    <w:p w14:paraId="3A5BB142" w14:textId="77777777" w:rsidR="00A91A12" w:rsidRPr="00A91A12" w:rsidRDefault="00A91A12" w:rsidP="00A91A12">
      <w:pPr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A91A12">
        <w:rPr>
          <w:rFonts w:ascii="Calibri" w:hAnsi="Calibri" w:cs="Calibri"/>
          <w:i/>
          <w:sz w:val="20"/>
          <w:szCs w:val="20"/>
        </w:rPr>
        <w:t>---------------------------------------------------</w:t>
      </w:r>
    </w:p>
    <w:p w14:paraId="6AABF35C" w14:textId="5377EB1E" w:rsidR="00A91A12" w:rsidRPr="00A91A12" w:rsidRDefault="00A91A12" w:rsidP="00A91A12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A91A12">
        <w:rPr>
          <w:rFonts w:ascii="Calibri" w:hAnsi="Calibri" w:cs="Calibri"/>
          <w:b/>
          <w:sz w:val="20"/>
          <w:szCs w:val="20"/>
        </w:rPr>
        <w:drawing>
          <wp:inline distT="0" distB="0" distL="0" distR="0" wp14:anchorId="1FB35590" wp14:editId="7BE67733">
            <wp:extent cx="1059180" cy="259080"/>
            <wp:effectExtent l="0" t="0" r="7620" b="7620"/>
            <wp:docPr id="136548475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40E13" w14:textId="77777777" w:rsidR="00A91A12" w:rsidRPr="00A91A12" w:rsidRDefault="00A91A12" w:rsidP="00A91A12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A91A12">
        <w:rPr>
          <w:rFonts w:ascii="Calibri" w:hAnsi="Calibri" w:cs="Calibri"/>
          <w:b/>
          <w:bCs/>
          <w:sz w:val="20"/>
          <w:szCs w:val="20"/>
        </w:rPr>
        <w:t>Maximus Broker Sp. z o.o.</w:t>
      </w:r>
    </w:p>
    <w:p w14:paraId="6DBCE031" w14:textId="77777777" w:rsidR="00A91A12" w:rsidRPr="00A91A12" w:rsidRDefault="00A91A12" w:rsidP="00A91A12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A91A12">
        <w:rPr>
          <w:rFonts w:ascii="Calibri" w:hAnsi="Calibri" w:cs="Calibri"/>
          <w:sz w:val="20"/>
          <w:szCs w:val="20"/>
        </w:rPr>
        <w:t>u. Szosa Chełmińska 164, 87-10 Toruń</w:t>
      </w:r>
      <w:bookmarkEnd w:id="1"/>
    </w:p>
    <w:p w14:paraId="57CC9FE9" w14:textId="77777777" w:rsidR="00A91A12" w:rsidRPr="00A91A12" w:rsidRDefault="00A91A12" w:rsidP="00A91A12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sectPr w:rsidR="00A91A12" w:rsidRPr="00A91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12"/>
    <w:rsid w:val="00923F09"/>
    <w:rsid w:val="00A9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CC33"/>
  <w15:chartTrackingRefBased/>
  <w15:docId w15:val="{3317AA25-94CA-4E0B-A33B-7808E2B5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1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1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1A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1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1A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1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1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1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1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1A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1A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1A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1A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1A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1A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1A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1A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1A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1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1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1A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1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1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1A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1A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1A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1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1A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1A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Beyger</dc:creator>
  <cp:keywords/>
  <dc:description/>
  <cp:lastModifiedBy>Joanna Beyger</cp:lastModifiedBy>
  <cp:revision>1</cp:revision>
  <cp:lastPrinted>2024-10-25T11:01:00Z</cp:lastPrinted>
  <dcterms:created xsi:type="dcterms:W3CDTF">2024-10-25T10:53:00Z</dcterms:created>
  <dcterms:modified xsi:type="dcterms:W3CDTF">2024-10-25T11:02:00Z</dcterms:modified>
</cp:coreProperties>
</file>