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07394" w14:textId="77777777" w:rsidR="00B10092" w:rsidRPr="006F663B" w:rsidRDefault="00B10092" w:rsidP="00A55B95">
      <w:pPr>
        <w:spacing w:line="276" w:lineRule="auto"/>
        <w:jc w:val="right"/>
        <w:rPr>
          <w:rFonts w:ascii="Garamond" w:hAnsi="Garamond"/>
          <w:b/>
          <w:i/>
          <w:sz w:val="20"/>
        </w:rPr>
      </w:pPr>
      <w:bookmarkStart w:id="0" w:name="_Hlk30682439"/>
      <w:r w:rsidRPr="006F663B">
        <w:rPr>
          <w:rFonts w:ascii="Garamond" w:hAnsi="Garamond"/>
          <w:b/>
          <w:i/>
          <w:sz w:val="20"/>
        </w:rPr>
        <w:t>Załącznik nr 4 do SIWZ</w:t>
      </w:r>
    </w:p>
    <w:bookmarkEnd w:id="0"/>
    <w:p w14:paraId="46CEDFEA" w14:textId="77777777" w:rsidR="00B10092" w:rsidRPr="006F663B" w:rsidRDefault="00B10092" w:rsidP="00B10092">
      <w:pPr>
        <w:spacing w:line="276" w:lineRule="auto"/>
        <w:ind w:right="-82"/>
        <w:jc w:val="center"/>
        <w:rPr>
          <w:rFonts w:ascii="Garamond" w:hAnsi="Garamond"/>
          <w:b/>
          <w:bCs/>
          <w:sz w:val="22"/>
          <w:szCs w:val="22"/>
        </w:rPr>
      </w:pPr>
    </w:p>
    <w:p w14:paraId="0970E442" w14:textId="33828C2A" w:rsidR="00B10092" w:rsidRPr="006F663B" w:rsidRDefault="00B10092" w:rsidP="00B10092">
      <w:pPr>
        <w:spacing w:line="276" w:lineRule="auto"/>
        <w:ind w:right="-82"/>
        <w:jc w:val="center"/>
        <w:rPr>
          <w:rFonts w:ascii="Garamond" w:hAnsi="Garamond"/>
          <w:b/>
          <w:bCs/>
          <w:szCs w:val="24"/>
        </w:rPr>
      </w:pPr>
      <w:r w:rsidRPr="006F663B">
        <w:rPr>
          <w:rFonts w:ascii="Garamond" w:hAnsi="Garamond"/>
          <w:b/>
          <w:bCs/>
          <w:szCs w:val="24"/>
        </w:rPr>
        <w:t>PROJEKT UMOWY</w:t>
      </w:r>
      <w:r w:rsidR="006F663B" w:rsidRPr="006F663B">
        <w:rPr>
          <w:rFonts w:ascii="Garamond" w:hAnsi="Garamond"/>
          <w:b/>
          <w:bCs/>
          <w:szCs w:val="24"/>
        </w:rPr>
        <w:t xml:space="preserve"> LICENCYJNEJ</w:t>
      </w:r>
      <w:r w:rsidRPr="006F663B">
        <w:rPr>
          <w:rFonts w:ascii="Garamond" w:hAnsi="Garamond"/>
          <w:b/>
          <w:bCs/>
          <w:szCs w:val="24"/>
        </w:rPr>
        <w:t xml:space="preserve"> N</w:t>
      </w:r>
      <w:r w:rsidR="006F663B" w:rsidRPr="006F663B">
        <w:rPr>
          <w:rFonts w:ascii="Garamond" w:hAnsi="Garamond"/>
          <w:b/>
          <w:bCs/>
          <w:szCs w:val="24"/>
        </w:rPr>
        <w:t>R</w:t>
      </w:r>
      <w:r w:rsidRPr="006F663B">
        <w:rPr>
          <w:rFonts w:ascii="Garamond" w:hAnsi="Garamond"/>
          <w:b/>
          <w:bCs/>
          <w:szCs w:val="24"/>
        </w:rPr>
        <w:t xml:space="preserve"> ……….</w:t>
      </w:r>
    </w:p>
    <w:p w14:paraId="0B1471D2" w14:textId="2A5F4A13" w:rsidR="006115DB" w:rsidRPr="00B10092" w:rsidRDefault="006115DB" w:rsidP="00B10092">
      <w:pPr>
        <w:spacing w:line="276" w:lineRule="auto"/>
        <w:jc w:val="both"/>
        <w:rPr>
          <w:rFonts w:ascii="Garamond" w:hAnsi="Garamond" w:cstheme="minorHAnsi"/>
          <w:sz w:val="22"/>
          <w:szCs w:val="22"/>
        </w:rPr>
      </w:pPr>
    </w:p>
    <w:p w14:paraId="6AEA2556" w14:textId="49870E7F" w:rsidR="00B10092" w:rsidRPr="00B10092" w:rsidRDefault="00B10092" w:rsidP="00871F39">
      <w:pPr>
        <w:pStyle w:val="Tekstpodstawowywcity"/>
        <w:ind w:left="0"/>
        <w:jc w:val="both"/>
        <w:rPr>
          <w:rFonts w:ascii="Garamond" w:hAnsi="Garamond"/>
          <w:sz w:val="22"/>
          <w:szCs w:val="22"/>
        </w:rPr>
      </w:pPr>
      <w:r w:rsidRPr="00B10092">
        <w:rPr>
          <w:rFonts w:ascii="Garamond" w:hAnsi="Garamond"/>
          <w:sz w:val="22"/>
          <w:szCs w:val="22"/>
        </w:rPr>
        <w:t>Zawarta w dniu …………………….. r. w Krakowie, w trybie art. 39 ustawy z dnia 29 stycznia 2004 r. – Prawo zamówień publicznych (tj. Dz. U. z 201</w:t>
      </w:r>
      <w:r>
        <w:rPr>
          <w:rFonts w:ascii="Garamond" w:hAnsi="Garamond"/>
          <w:sz w:val="22"/>
          <w:szCs w:val="22"/>
        </w:rPr>
        <w:t xml:space="preserve">9 </w:t>
      </w:r>
      <w:r w:rsidRPr="00B10092">
        <w:rPr>
          <w:rFonts w:ascii="Garamond" w:hAnsi="Garamond"/>
          <w:sz w:val="22"/>
          <w:szCs w:val="22"/>
        </w:rPr>
        <w:t>r. poz. 1</w:t>
      </w:r>
      <w:r>
        <w:rPr>
          <w:rFonts w:ascii="Garamond" w:hAnsi="Garamond"/>
          <w:sz w:val="22"/>
          <w:szCs w:val="22"/>
        </w:rPr>
        <w:t xml:space="preserve">843 </w:t>
      </w:r>
      <w:r w:rsidRPr="00B10092">
        <w:rPr>
          <w:rFonts w:ascii="Garamond" w:hAnsi="Garamond"/>
          <w:sz w:val="22"/>
          <w:szCs w:val="22"/>
        </w:rPr>
        <w:t xml:space="preserve">z późń. zm.) zwanej dalej ustawą, </w:t>
      </w:r>
    </w:p>
    <w:p w14:paraId="3F79399E" w14:textId="28A42BAE" w:rsidR="00B10092" w:rsidRPr="00B10092" w:rsidRDefault="00B10092" w:rsidP="00B10092">
      <w:pPr>
        <w:pStyle w:val="Tekstpodstawowywcity"/>
        <w:ind w:left="0"/>
        <w:rPr>
          <w:rFonts w:ascii="Garamond" w:hAnsi="Garamond"/>
          <w:sz w:val="22"/>
          <w:szCs w:val="22"/>
        </w:rPr>
      </w:pPr>
    </w:p>
    <w:p w14:paraId="3D2C7E6A" w14:textId="296341D4" w:rsidR="00B10092" w:rsidRPr="00B10092" w:rsidRDefault="00B10092" w:rsidP="00B10092">
      <w:pPr>
        <w:pStyle w:val="Tekstpodstawowywcity"/>
        <w:ind w:left="0"/>
        <w:rPr>
          <w:rFonts w:ascii="Garamond" w:hAnsi="Garamond"/>
          <w:sz w:val="22"/>
          <w:szCs w:val="22"/>
        </w:rPr>
      </w:pPr>
      <w:r w:rsidRPr="00B10092">
        <w:rPr>
          <w:rFonts w:ascii="Garamond" w:hAnsi="Garamond"/>
          <w:sz w:val="22"/>
          <w:szCs w:val="22"/>
        </w:rPr>
        <w:t>pomiędzy:</w:t>
      </w:r>
    </w:p>
    <w:p w14:paraId="41B91A73" w14:textId="75387B66" w:rsidR="00B10092" w:rsidRDefault="00B10092" w:rsidP="00B10092">
      <w:pPr>
        <w:pStyle w:val="Tekstpodstawowywcity"/>
        <w:ind w:left="0"/>
        <w:rPr>
          <w:rFonts w:ascii="Garamond" w:hAnsi="Garamond"/>
          <w:sz w:val="20"/>
          <w:szCs w:val="24"/>
        </w:rPr>
      </w:pPr>
      <w:r>
        <w:rPr>
          <w:rFonts w:ascii="Garamond" w:hAnsi="Garamond"/>
          <w:sz w:val="20"/>
        </w:rPr>
        <w:t xml:space="preserve"> </w:t>
      </w:r>
    </w:p>
    <w:p w14:paraId="3B9D9BAD" w14:textId="39A883A5" w:rsidR="00A42007" w:rsidRPr="00A330F1" w:rsidRDefault="00217592" w:rsidP="00A42007">
      <w:pPr>
        <w:spacing w:after="120" w:line="276" w:lineRule="auto"/>
        <w:jc w:val="both"/>
        <w:rPr>
          <w:rFonts w:ascii="Garamond" w:hAnsi="Garamond" w:cstheme="minorHAnsi"/>
          <w:bCs/>
          <w:sz w:val="22"/>
          <w:szCs w:val="22"/>
        </w:rPr>
      </w:pPr>
      <w:r w:rsidRPr="00A330F1">
        <w:rPr>
          <w:rFonts w:ascii="Garamond" w:hAnsi="Garamond" w:cstheme="minorHAnsi"/>
          <w:b/>
          <w:bCs/>
          <w:sz w:val="22"/>
          <w:szCs w:val="22"/>
        </w:rPr>
        <w:t xml:space="preserve">Samodzielny Publiczny Zakład Opieki Zdrowotnej Ministerstwa Spraw Wewnętrznych i Administracji </w:t>
      </w:r>
      <w:r w:rsidR="00C46F07" w:rsidRPr="00A330F1">
        <w:rPr>
          <w:rFonts w:ascii="Garamond" w:hAnsi="Garamond" w:cstheme="minorHAnsi"/>
          <w:b/>
          <w:bCs/>
          <w:sz w:val="22"/>
          <w:szCs w:val="22"/>
        </w:rPr>
        <w:br/>
      </w:r>
      <w:r w:rsidRPr="00A330F1">
        <w:rPr>
          <w:rFonts w:ascii="Garamond" w:hAnsi="Garamond" w:cstheme="minorHAnsi"/>
          <w:b/>
          <w:bCs/>
          <w:sz w:val="22"/>
          <w:szCs w:val="22"/>
        </w:rPr>
        <w:t>w Krakowie, ul. Kronikarza Galla 25, 30-053 Kraków</w:t>
      </w:r>
      <w:r w:rsidR="002F43F4" w:rsidRPr="00A330F1">
        <w:rPr>
          <w:rFonts w:ascii="Garamond" w:hAnsi="Garamond" w:cstheme="minorHAnsi"/>
          <w:b/>
          <w:bCs/>
          <w:sz w:val="22"/>
          <w:szCs w:val="22"/>
        </w:rPr>
        <w:t xml:space="preserve"> </w:t>
      </w:r>
      <w:r w:rsidR="006115DB" w:rsidRPr="00A330F1">
        <w:rPr>
          <w:rFonts w:ascii="Garamond" w:hAnsi="Garamond" w:cstheme="minorHAnsi"/>
          <w:bCs/>
          <w:sz w:val="22"/>
          <w:szCs w:val="22"/>
        </w:rPr>
        <w:t xml:space="preserve">wpisany do </w:t>
      </w:r>
      <w:r w:rsidR="00A42007" w:rsidRPr="00A330F1">
        <w:rPr>
          <w:rFonts w:ascii="Garamond" w:hAnsi="Garamond" w:cstheme="minorHAnsi"/>
          <w:bCs/>
          <w:sz w:val="22"/>
          <w:szCs w:val="22"/>
        </w:rPr>
        <w:t xml:space="preserve">rejestru stowarzyszeń, innych organizacji społecznych i zawodowych, fundacji i samodzielnych publicznych zakładów opieki zdrowotnej </w:t>
      </w:r>
      <w:r w:rsidR="006115DB" w:rsidRPr="00A330F1">
        <w:rPr>
          <w:rFonts w:ascii="Garamond" w:hAnsi="Garamond" w:cstheme="minorHAnsi"/>
          <w:bCs/>
          <w:sz w:val="22"/>
          <w:szCs w:val="22"/>
        </w:rPr>
        <w:t xml:space="preserve">Krajowego Rejestru Sądowego przez Sąd Rejonowy w </w:t>
      </w:r>
      <w:r w:rsidR="002F43F4" w:rsidRPr="00A330F1">
        <w:rPr>
          <w:rFonts w:ascii="Garamond" w:hAnsi="Garamond" w:cstheme="minorHAnsi"/>
          <w:bCs/>
          <w:sz w:val="22"/>
          <w:szCs w:val="22"/>
        </w:rPr>
        <w:t>Krakowie</w:t>
      </w:r>
      <w:r w:rsidR="006115DB" w:rsidRPr="00A330F1">
        <w:rPr>
          <w:rFonts w:ascii="Garamond" w:hAnsi="Garamond" w:cstheme="minorHAnsi"/>
          <w:bCs/>
          <w:sz w:val="22"/>
          <w:szCs w:val="22"/>
        </w:rPr>
        <w:t xml:space="preserve">, </w:t>
      </w:r>
      <w:r w:rsidR="002F43F4" w:rsidRPr="00A330F1">
        <w:rPr>
          <w:rFonts w:ascii="Garamond" w:hAnsi="Garamond" w:cstheme="minorHAnsi"/>
          <w:bCs/>
          <w:sz w:val="22"/>
          <w:szCs w:val="22"/>
        </w:rPr>
        <w:t>IX</w:t>
      </w:r>
      <w:r w:rsidR="006115DB" w:rsidRPr="00A330F1">
        <w:rPr>
          <w:rFonts w:ascii="Garamond" w:hAnsi="Garamond" w:cstheme="minorHAnsi"/>
          <w:bCs/>
          <w:sz w:val="22"/>
          <w:szCs w:val="22"/>
        </w:rPr>
        <w:t xml:space="preserve"> Wydział Gospodarczy Krajowego Rejestru Sądowego pod numerem KRS 00000</w:t>
      </w:r>
      <w:r w:rsidR="002F43F4" w:rsidRPr="00A330F1">
        <w:rPr>
          <w:rFonts w:ascii="Garamond" w:hAnsi="Garamond" w:cstheme="minorHAnsi"/>
          <w:bCs/>
          <w:sz w:val="22"/>
          <w:szCs w:val="22"/>
        </w:rPr>
        <w:t>06396</w:t>
      </w:r>
      <w:r w:rsidR="00C46F07" w:rsidRPr="00A330F1">
        <w:rPr>
          <w:rFonts w:ascii="Garamond" w:hAnsi="Garamond" w:cstheme="minorHAnsi"/>
          <w:bCs/>
          <w:sz w:val="22"/>
          <w:szCs w:val="22"/>
        </w:rPr>
        <w:t xml:space="preserve">, </w:t>
      </w:r>
      <w:r w:rsidR="002F43F4" w:rsidRPr="00A330F1">
        <w:rPr>
          <w:rFonts w:ascii="Garamond" w:hAnsi="Garamond" w:cstheme="minorHAnsi"/>
          <w:bCs/>
          <w:sz w:val="22"/>
          <w:szCs w:val="22"/>
        </w:rPr>
        <w:t>NIP: 677-20-75-248;</w:t>
      </w:r>
      <w:r w:rsidR="006115DB" w:rsidRPr="00A330F1">
        <w:rPr>
          <w:rFonts w:ascii="Garamond" w:hAnsi="Garamond" w:cstheme="minorHAnsi"/>
          <w:bCs/>
          <w:sz w:val="22"/>
          <w:szCs w:val="22"/>
        </w:rPr>
        <w:t xml:space="preserve"> REGON: </w:t>
      </w:r>
      <w:r w:rsidR="002F43F4" w:rsidRPr="00A330F1">
        <w:rPr>
          <w:rFonts w:ascii="Garamond" w:hAnsi="Garamond" w:cstheme="minorHAnsi"/>
          <w:bCs/>
          <w:sz w:val="22"/>
          <w:szCs w:val="22"/>
        </w:rPr>
        <w:t>35</w:t>
      </w:r>
      <w:r w:rsidR="00794CC4" w:rsidRPr="00A330F1">
        <w:rPr>
          <w:rFonts w:ascii="Garamond" w:hAnsi="Garamond" w:cstheme="minorHAnsi"/>
          <w:bCs/>
          <w:sz w:val="22"/>
          <w:szCs w:val="22"/>
        </w:rPr>
        <w:t>0995109</w:t>
      </w:r>
      <w:r w:rsidR="00A42007" w:rsidRPr="00A330F1">
        <w:rPr>
          <w:rFonts w:ascii="Garamond" w:hAnsi="Garamond" w:cstheme="minorHAnsi"/>
          <w:bCs/>
          <w:sz w:val="22"/>
          <w:szCs w:val="22"/>
        </w:rPr>
        <w:t>,</w:t>
      </w:r>
    </w:p>
    <w:p w14:paraId="5D4BA291" w14:textId="77777777" w:rsidR="00A42007" w:rsidRPr="00A330F1" w:rsidRDefault="00A42007" w:rsidP="00A42007">
      <w:pPr>
        <w:spacing w:after="120" w:line="276" w:lineRule="auto"/>
        <w:jc w:val="both"/>
        <w:rPr>
          <w:rFonts w:ascii="Garamond" w:hAnsi="Garamond" w:cstheme="minorHAnsi"/>
          <w:bCs/>
          <w:sz w:val="22"/>
          <w:szCs w:val="22"/>
        </w:rPr>
      </w:pPr>
      <w:r w:rsidRPr="00A330F1">
        <w:rPr>
          <w:rFonts w:ascii="Garamond" w:hAnsi="Garamond" w:cstheme="minorHAnsi"/>
          <w:bCs/>
          <w:sz w:val="22"/>
          <w:szCs w:val="22"/>
        </w:rPr>
        <w:t xml:space="preserve">zwanym dalej </w:t>
      </w:r>
      <w:r w:rsidRPr="00A330F1">
        <w:rPr>
          <w:rFonts w:ascii="Garamond" w:hAnsi="Garamond" w:cstheme="minorHAnsi"/>
          <w:b/>
          <w:bCs/>
          <w:sz w:val="22"/>
          <w:szCs w:val="22"/>
        </w:rPr>
        <w:t>Zamawiającym</w:t>
      </w:r>
      <w:r w:rsidRPr="00A330F1">
        <w:rPr>
          <w:rFonts w:ascii="Garamond" w:hAnsi="Garamond" w:cstheme="minorHAnsi"/>
          <w:bCs/>
          <w:sz w:val="22"/>
          <w:szCs w:val="22"/>
        </w:rPr>
        <w:t xml:space="preserve"> lub </w:t>
      </w:r>
      <w:r w:rsidRPr="00A330F1">
        <w:rPr>
          <w:rFonts w:ascii="Garamond" w:hAnsi="Garamond" w:cstheme="minorHAnsi"/>
          <w:b/>
          <w:bCs/>
          <w:sz w:val="22"/>
          <w:szCs w:val="22"/>
        </w:rPr>
        <w:t>Licencjobiorcą</w:t>
      </w:r>
    </w:p>
    <w:p w14:paraId="1B2C860D" w14:textId="77777777" w:rsidR="00A42007" w:rsidRPr="00A330F1" w:rsidRDefault="00794CC4" w:rsidP="00B10092">
      <w:pPr>
        <w:spacing w:line="276" w:lineRule="auto"/>
        <w:jc w:val="both"/>
        <w:rPr>
          <w:rFonts w:ascii="Garamond" w:hAnsi="Garamond" w:cstheme="minorHAnsi"/>
          <w:bCs/>
          <w:sz w:val="22"/>
          <w:szCs w:val="22"/>
        </w:rPr>
      </w:pPr>
      <w:r w:rsidRPr="00A330F1">
        <w:rPr>
          <w:rFonts w:ascii="Garamond" w:hAnsi="Garamond" w:cstheme="minorHAnsi"/>
          <w:bCs/>
          <w:sz w:val="22"/>
          <w:szCs w:val="22"/>
        </w:rPr>
        <w:t>reprezentowany</w:t>
      </w:r>
      <w:r w:rsidR="00F9589A" w:rsidRPr="00A330F1">
        <w:rPr>
          <w:rFonts w:ascii="Garamond" w:hAnsi="Garamond" w:cstheme="minorHAnsi"/>
          <w:bCs/>
          <w:sz w:val="22"/>
          <w:szCs w:val="22"/>
        </w:rPr>
        <w:t>m</w:t>
      </w:r>
      <w:r w:rsidRPr="00A330F1">
        <w:rPr>
          <w:rFonts w:ascii="Garamond" w:hAnsi="Garamond" w:cstheme="minorHAnsi"/>
          <w:bCs/>
          <w:sz w:val="22"/>
          <w:szCs w:val="22"/>
        </w:rPr>
        <w:t xml:space="preserve"> przez</w:t>
      </w:r>
      <w:r w:rsidR="00A42007" w:rsidRPr="00A330F1">
        <w:rPr>
          <w:rFonts w:ascii="Garamond" w:hAnsi="Garamond" w:cstheme="minorHAnsi"/>
          <w:bCs/>
          <w:sz w:val="22"/>
          <w:szCs w:val="22"/>
        </w:rPr>
        <w:t>:</w:t>
      </w:r>
    </w:p>
    <w:p w14:paraId="157E52E2" w14:textId="5CE26C61" w:rsidR="001256E2" w:rsidRPr="0003357F" w:rsidRDefault="00E579B5" w:rsidP="00B10092">
      <w:pPr>
        <w:spacing w:line="276" w:lineRule="auto"/>
        <w:jc w:val="both"/>
        <w:rPr>
          <w:rFonts w:ascii="Garamond" w:hAnsi="Garamond" w:cstheme="minorHAnsi"/>
          <w:bCs/>
          <w:sz w:val="22"/>
          <w:szCs w:val="22"/>
        </w:rPr>
      </w:pPr>
      <w:r>
        <w:rPr>
          <w:rFonts w:ascii="Garamond" w:hAnsi="Garamond" w:cstheme="minorHAnsi"/>
          <w:b/>
          <w:sz w:val="22"/>
          <w:szCs w:val="22"/>
        </w:rPr>
        <w:t>Dyrektora</w:t>
      </w:r>
      <w:r w:rsidR="00794CC4" w:rsidRPr="00A330F1">
        <w:rPr>
          <w:rFonts w:ascii="Garamond" w:hAnsi="Garamond" w:cstheme="minorHAnsi"/>
          <w:b/>
          <w:sz w:val="22"/>
          <w:szCs w:val="22"/>
        </w:rPr>
        <w:t xml:space="preserve"> Brunon</w:t>
      </w:r>
      <w:r w:rsidR="00A330F1" w:rsidRPr="00A330F1">
        <w:rPr>
          <w:rFonts w:ascii="Garamond" w:hAnsi="Garamond" w:cstheme="minorHAnsi"/>
          <w:b/>
          <w:sz w:val="22"/>
          <w:szCs w:val="22"/>
        </w:rPr>
        <w:t>a</w:t>
      </w:r>
      <w:r w:rsidR="00794CC4" w:rsidRPr="00A330F1">
        <w:rPr>
          <w:rFonts w:ascii="Garamond" w:hAnsi="Garamond" w:cstheme="minorHAnsi"/>
          <w:b/>
          <w:sz w:val="22"/>
          <w:szCs w:val="22"/>
        </w:rPr>
        <w:t xml:space="preserve"> Lalik</w:t>
      </w:r>
      <w:r w:rsidR="00A330F1" w:rsidRPr="00A330F1">
        <w:rPr>
          <w:rFonts w:ascii="Garamond" w:hAnsi="Garamond" w:cstheme="minorHAnsi"/>
          <w:b/>
          <w:sz w:val="22"/>
          <w:szCs w:val="22"/>
        </w:rPr>
        <w:t>a</w:t>
      </w:r>
      <w:r w:rsidR="006115DB" w:rsidRPr="00A330F1">
        <w:rPr>
          <w:rFonts w:ascii="Garamond" w:hAnsi="Garamond" w:cstheme="minorHAnsi"/>
          <w:bCs/>
          <w:sz w:val="22"/>
          <w:szCs w:val="22"/>
        </w:rPr>
        <w:t xml:space="preserve"> </w:t>
      </w:r>
      <w:r w:rsidR="00794CC4" w:rsidRPr="00A330F1">
        <w:rPr>
          <w:rFonts w:ascii="Garamond" w:hAnsi="Garamond" w:cstheme="minorHAnsi"/>
          <w:bCs/>
          <w:sz w:val="22"/>
          <w:szCs w:val="22"/>
        </w:rPr>
        <w:t xml:space="preserve">– </w:t>
      </w:r>
      <w:r>
        <w:rPr>
          <w:rFonts w:ascii="Garamond" w:hAnsi="Garamond" w:cstheme="minorHAnsi"/>
          <w:bCs/>
          <w:sz w:val="22"/>
          <w:szCs w:val="22"/>
        </w:rPr>
        <w:t>„k</w:t>
      </w:r>
      <w:r w:rsidR="00A42007" w:rsidRPr="00A330F1">
        <w:rPr>
          <w:rFonts w:ascii="Garamond" w:hAnsi="Garamond" w:cstheme="minorHAnsi"/>
          <w:b/>
          <w:sz w:val="22"/>
          <w:szCs w:val="22"/>
        </w:rPr>
        <w:t>ierownika publicznego zakładu opieki zdrowotnej</w:t>
      </w:r>
      <w:r>
        <w:rPr>
          <w:rFonts w:ascii="Garamond" w:hAnsi="Garamond" w:cstheme="minorHAnsi"/>
          <w:b/>
          <w:sz w:val="22"/>
          <w:szCs w:val="22"/>
        </w:rPr>
        <w:t>”</w:t>
      </w:r>
      <w:r w:rsidR="00A42007" w:rsidRPr="00A330F1">
        <w:rPr>
          <w:rFonts w:ascii="Garamond" w:hAnsi="Garamond" w:cstheme="minorHAnsi"/>
          <w:b/>
          <w:sz w:val="22"/>
          <w:szCs w:val="22"/>
        </w:rPr>
        <w:t xml:space="preserve"> uprawnionego do reprezentacji Zamawiającego zgodnie z informacją odpowiadającą odpisowi aktualnemu z KRS </w:t>
      </w:r>
      <w:r w:rsidR="00A330F1">
        <w:rPr>
          <w:rFonts w:ascii="Garamond" w:hAnsi="Garamond" w:cstheme="minorHAnsi"/>
          <w:b/>
          <w:sz w:val="22"/>
          <w:szCs w:val="22"/>
        </w:rPr>
        <w:br/>
      </w:r>
      <w:r w:rsidR="00A42007" w:rsidRPr="00A330F1">
        <w:rPr>
          <w:rFonts w:ascii="Garamond" w:hAnsi="Garamond" w:cstheme="minorHAnsi"/>
          <w:b/>
          <w:sz w:val="22"/>
          <w:szCs w:val="22"/>
        </w:rPr>
        <w:t>z ……2020 r., która stanowi załącznik do umowy.</w:t>
      </w:r>
    </w:p>
    <w:p w14:paraId="2A3E5549" w14:textId="77777777" w:rsidR="001256E2" w:rsidRPr="00EA1F1E" w:rsidRDefault="001256E2" w:rsidP="00B10092">
      <w:pPr>
        <w:spacing w:line="276" w:lineRule="auto"/>
        <w:jc w:val="both"/>
        <w:rPr>
          <w:rFonts w:ascii="Garamond" w:hAnsi="Garamond" w:cstheme="minorHAnsi"/>
          <w:bCs/>
          <w:sz w:val="22"/>
          <w:szCs w:val="22"/>
        </w:rPr>
      </w:pPr>
    </w:p>
    <w:p w14:paraId="12B7F944" w14:textId="77777777" w:rsidR="001256E2" w:rsidRPr="00EA1F1E" w:rsidRDefault="001256E2" w:rsidP="00B10092">
      <w:pPr>
        <w:spacing w:line="276" w:lineRule="auto"/>
        <w:jc w:val="both"/>
        <w:rPr>
          <w:rFonts w:ascii="Garamond" w:hAnsi="Garamond" w:cstheme="minorHAnsi"/>
          <w:bCs/>
          <w:sz w:val="22"/>
          <w:szCs w:val="22"/>
        </w:rPr>
      </w:pPr>
    </w:p>
    <w:p w14:paraId="23CEF388" w14:textId="3444CBF7" w:rsidR="0045639F" w:rsidRPr="00EA1F1E" w:rsidRDefault="0045639F" w:rsidP="00B10092">
      <w:pPr>
        <w:spacing w:line="276" w:lineRule="auto"/>
        <w:jc w:val="both"/>
        <w:rPr>
          <w:rFonts w:ascii="Garamond" w:hAnsi="Garamond" w:cstheme="minorHAnsi"/>
          <w:bCs/>
          <w:sz w:val="22"/>
          <w:szCs w:val="22"/>
        </w:rPr>
      </w:pPr>
      <w:r w:rsidRPr="00EA1F1E">
        <w:rPr>
          <w:rFonts w:ascii="Garamond" w:hAnsi="Garamond" w:cstheme="minorHAnsi"/>
          <w:bCs/>
          <w:sz w:val="22"/>
          <w:szCs w:val="22"/>
        </w:rPr>
        <w:t xml:space="preserve">oraz </w:t>
      </w:r>
    </w:p>
    <w:p w14:paraId="7D528098" w14:textId="77777777" w:rsidR="00266A16" w:rsidRDefault="00266A16" w:rsidP="00B10092">
      <w:pPr>
        <w:spacing w:line="276" w:lineRule="auto"/>
        <w:jc w:val="both"/>
        <w:rPr>
          <w:rFonts w:ascii="Garamond" w:hAnsi="Garamond" w:cstheme="minorHAnsi"/>
          <w:sz w:val="22"/>
          <w:szCs w:val="22"/>
        </w:rPr>
      </w:pPr>
      <w:r>
        <w:rPr>
          <w:rFonts w:ascii="Garamond" w:hAnsi="Garamond" w:cstheme="minorHAnsi"/>
          <w:bCs/>
          <w:sz w:val="22"/>
          <w:szCs w:val="22"/>
        </w:rPr>
        <w:t>…………………………………………………………………………………………………………………</w:t>
      </w:r>
      <w:r w:rsidR="00D622C6">
        <w:rPr>
          <w:rFonts w:ascii="Garamond" w:hAnsi="Garamond" w:cstheme="minorHAnsi"/>
          <w:sz w:val="22"/>
          <w:szCs w:val="22"/>
        </w:rPr>
        <w:t xml:space="preserve"> </w:t>
      </w:r>
    </w:p>
    <w:p w14:paraId="7CDC7A5A" w14:textId="77777777" w:rsidR="00A42007" w:rsidRPr="00EA1F1E" w:rsidRDefault="00266A16" w:rsidP="00A42007">
      <w:pPr>
        <w:spacing w:line="276" w:lineRule="auto"/>
        <w:jc w:val="both"/>
        <w:rPr>
          <w:rFonts w:ascii="Garamond" w:hAnsi="Garamond" w:cstheme="minorHAnsi"/>
          <w:sz w:val="22"/>
          <w:szCs w:val="22"/>
        </w:rPr>
      </w:pPr>
      <w:r>
        <w:rPr>
          <w:rFonts w:ascii="Garamond" w:hAnsi="Garamond" w:cstheme="minorHAnsi"/>
          <w:bCs/>
          <w:sz w:val="22"/>
          <w:szCs w:val="22"/>
        </w:rPr>
        <w:t>…………………………………………………………………………………………………………………</w:t>
      </w:r>
      <w:r>
        <w:rPr>
          <w:rFonts w:ascii="Garamond" w:hAnsi="Garamond" w:cstheme="minorHAnsi"/>
          <w:sz w:val="22"/>
          <w:szCs w:val="22"/>
        </w:rPr>
        <w:t xml:space="preserve"> </w:t>
      </w:r>
      <w:r>
        <w:rPr>
          <w:rFonts w:ascii="Garamond" w:hAnsi="Garamond" w:cstheme="minorHAnsi"/>
          <w:bCs/>
          <w:sz w:val="22"/>
          <w:szCs w:val="22"/>
        </w:rPr>
        <w:t>…………………………………………………………………………………………………………………</w:t>
      </w:r>
      <w:r>
        <w:rPr>
          <w:rFonts w:ascii="Garamond" w:hAnsi="Garamond" w:cstheme="minorHAnsi"/>
          <w:sz w:val="22"/>
          <w:szCs w:val="22"/>
        </w:rPr>
        <w:t xml:space="preserve"> </w:t>
      </w:r>
    </w:p>
    <w:p w14:paraId="314EBE6A" w14:textId="469E7360" w:rsidR="00A42007" w:rsidRPr="00EA1F1E" w:rsidRDefault="00A42007" w:rsidP="00A42007">
      <w:pPr>
        <w:spacing w:after="120" w:line="276" w:lineRule="auto"/>
        <w:jc w:val="both"/>
        <w:rPr>
          <w:rFonts w:ascii="Garamond" w:hAnsi="Garamond" w:cstheme="minorHAnsi"/>
          <w:bCs/>
          <w:sz w:val="22"/>
          <w:szCs w:val="22"/>
        </w:rPr>
      </w:pPr>
      <w:r>
        <w:rPr>
          <w:rFonts w:ascii="Garamond" w:hAnsi="Garamond" w:cstheme="minorHAnsi"/>
          <w:sz w:val="22"/>
          <w:szCs w:val="22"/>
        </w:rPr>
        <w:t>z</w:t>
      </w:r>
      <w:r w:rsidRPr="00EA1F1E">
        <w:rPr>
          <w:rFonts w:ascii="Garamond" w:hAnsi="Garamond" w:cstheme="minorHAnsi"/>
          <w:sz w:val="22"/>
          <w:szCs w:val="22"/>
        </w:rPr>
        <w:t>wan</w:t>
      </w:r>
      <w:r>
        <w:rPr>
          <w:rFonts w:ascii="Garamond" w:hAnsi="Garamond" w:cstheme="minorHAnsi"/>
          <w:sz w:val="22"/>
          <w:szCs w:val="22"/>
        </w:rPr>
        <w:t xml:space="preserve">ym dalej </w:t>
      </w:r>
      <w:r w:rsidRPr="00EA1F1E">
        <w:rPr>
          <w:rFonts w:ascii="Garamond" w:hAnsi="Garamond" w:cstheme="minorHAnsi"/>
          <w:b/>
          <w:bCs/>
          <w:sz w:val="22"/>
          <w:szCs w:val="22"/>
        </w:rPr>
        <w:t>Wykonawcą</w:t>
      </w:r>
      <w:r w:rsidRPr="00EA1F1E">
        <w:rPr>
          <w:rFonts w:ascii="Garamond" w:hAnsi="Garamond" w:cstheme="minorHAnsi"/>
          <w:bCs/>
          <w:sz w:val="22"/>
          <w:szCs w:val="22"/>
        </w:rPr>
        <w:t xml:space="preserve"> lub </w:t>
      </w:r>
      <w:r w:rsidRPr="00EA1F1E">
        <w:rPr>
          <w:rFonts w:ascii="Garamond" w:hAnsi="Garamond" w:cstheme="minorHAnsi"/>
          <w:b/>
          <w:bCs/>
          <w:sz w:val="22"/>
          <w:szCs w:val="22"/>
        </w:rPr>
        <w:t>Licencjodawcą</w:t>
      </w:r>
      <w:r w:rsidRPr="00EA1F1E">
        <w:rPr>
          <w:rFonts w:ascii="Garamond" w:hAnsi="Garamond" w:cstheme="minorHAnsi"/>
          <w:bCs/>
          <w:sz w:val="22"/>
          <w:szCs w:val="22"/>
        </w:rPr>
        <w:t>,</w:t>
      </w:r>
    </w:p>
    <w:p w14:paraId="700B86FB" w14:textId="34EBBBC1" w:rsidR="0045639F" w:rsidRPr="00EA1F1E" w:rsidRDefault="001F3EF4" w:rsidP="00B10092">
      <w:pPr>
        <w:spacing w:line="276" w:lineRule="auto"/>
        <w:jc w:val="both"/>
        <w:rPr>
          <w:rFonts w:ascii="Garamond" w:hAnsi="Garamond" w:cstheme="minorHAnsi"/>
          <w:sz w:val="22"/>
          <w:szCs w:val="22"/>
        </w:rPr>
      </w:pPr>
      <w:r w:rsidRPr="00EA1F1E">
        <w:rPr>
          <w:rFonts w:ascii="Garamond" w:hAnsi="Garamond" w:cstheme="minorHAnsi"/>
          <w:sz w:val="22"/>
          <w:szCs w:val="22"/>
        </w:rPr>
        <w:t>reprezentowan</w:t>
      </w:r>
      <w:r w:rsidR="00D622C6">
        <w:rPr>
          <w:rFonts w:ascii="Garamond" w:hAnsi="Garamond" w:cstheme="minorHAnsi"/>
          <w:sz w:val="22"/>
          <w:szCs w:val="22"/>
        </w:rPr>
        <w:t>ym</w:t>
      </w:r>
      <w:r w:rsidRPr="00EA1F1E">
        <w:rPr>
          <w:rFonts w:ascii="Garamond" w:hAnsi="Garamond" w:cstheme="minorHAnsi"/>
          <w:sz w:val="22"/>
          <w:szCs w:val="22"/>
        </w:rPr>
        <w:t xml:space="preserve"> </w:t>
      </w:r>
      <w:r w:rsidR="0045639F" w:rsidRPr="00EA1F1E">
        <w:rPr>
          <w:rFonts w:ascii="Garamond" w:hAnsi="Garamond" w:cstheme="minorHAnsi"/>
          <w:sz w:val="22"/>
          <w:szCs w:val="22"/>
        </w:rPr>
        <w:t>przez:</w:t>
      </w:r>
    </w:p>
    <w:p w14:paraId="706E78AF" w14:textId="77777777" w:rsidR="0045639F" w:rsidRPr="00EA1F1E" w:rsidRDefault="0045639F" w:rsidP="00B10092">
      <w:pPr>
        <w:tabs>
          <w:tab w:val="left" w:pos="-4"/>
        </w:tabs>
        <w:autoSpaceDE w:val="0"/>
        <w:autoSpaceDN w:val="0"/>
        <w:adjustRightInd w:val="0"/>
        <w:spacing w:after="120" w:line="276" w:lineRule="auto"/>
        <w:ind w:left="-4"/>
        <w:jc w:val="both"/>
        <w:rPr>
          <w:rFonts w:ascii="Garamond" w:hAnsi="Garamond" w:cstheme="minorHAnsi"/>
          <w:sz w:val="22"/>
          <w:szCs w:val="22"/>
        </w:rPr>
      </w:pPr>
    </w:p>
    <w:p w14:paraId="17CCDB77" w14:textId="34FE6287" w:rsidR="0045639F" w:rsidRPr="00EA1F1E" w:rsidRDefault="0045639F" w:rsidP="00266A16">
      <w:pPr>
        <w:spacing w:after="120" w:line="276" w:lineRule="auto"/>
        <w:jc w:val="both"/>
        <w:rPr>
          <w:rFonts w:ascii="Garamond" w:hAnsi="Garamond" w:cstheme="minorHAnsi"/>
          <w:sz w:val="22"/>
          <w:szCs w:val="22"/>
        </w:rPr>
      </w:pPr>
      <w:r w:rsidRPr="00EA1F1E">
        <w:rPr>
          <w:rFonts w:ascii="Garamond" w:hAnsi="Garamond" w:cstheme="minorHAnsi"/>
          <w:sz w:val="22"/>
          <w:szCs w:val="22"/>
        </w:rPr>
        <w:t>…………………….…………………………</w:t>
      </w:r>
      <w:r w:rsidRPr="00EA1F1E">
        <w:rPr>
          <w:rFonts w:ascii="Garamond" w:hAnsi="Garamond" w:cstheme="minorHAnsi"/>
          <w:sz w:val="22"/>
          <w:szCs w:val="22"/>
        </w:rPr>
        <w:tab/>
        <w:t xml:space="preserve">- </w:t>
      </w:r>
      <w:r w:rsidRPr="00EA1F1E">
        <w:rPr>
          <w:rFonts w:ascii="Garamond" w:hAnsi="Garamond" w:cstheme="minorHAnsi"/>
          <w:sz w:val="22"/>
          <w:szCs w:val="22"/>
        </w:rPr>
        <w:tab/>
        <w:t>…………………………………….</w:t>
      </w:r>
    </w:p>
    <w:p w14:paraId="7DA3D7BC" w14:textId="7ACDFCA4" w:rsidR="0045639F" w:rsidRPr="00EA1F1E" w:rsidRDefault="00CD76FF" w:rsidP="00B10092">
      <w:pPr>
        <w:spacing w:line="276" w:lineRule="auto"/>
        <w:jc w:val="both"/>
        <w:rPr>
          <w:rFonts w:ascii="Garamond" w:hAnsi="Garamond" w:cstheme="minorHAnsi"/>
          <w:bCs/>
          <w:sz w:val="22"/>
          <w:szCs w:val="22"/>
        </w:rPr>
      </w:pPr>
      <w:r w:rsidRPr="00EA1F1E">
        <w:rPr>
          <w:rFonts w:ascii="Garamond" w:hAnsi="Garamond" w:cstheme="minorHAnsi"/>
          <w:bCs/>
          <w:sz w:val="22"/>
          <w:szCs w:val="22"/>
        </w:rPr>
        <w:t xml:space="preserve">każda z osobna zwana </w:t>
      </w:r>
      <w:r w:rsidRPr="00EA1F1E">
        <w:rPr>
          <w:rFonts w:ascii="Garamond" w:hAnsi="Garamond" w:cstheme="minorHAnsi"/>
          <w:b/>
          <w:bCs/>
          <w:sz w:val="22"/>
          <w:szCs w:val="22"/>
        </w:rPr>
        <w:t>Stroną</w:t>
      </w:r>
      <w:r w:rsidRPr="00EA1F1E">
        <w:rPr>
          <w:rFonts w:ascii="Garamond" w:hAnsi="Garamond" w:cstheme="minorHAnsi"/>
          <w:bCs/>
          <w:sz w:val="22"/>
          <w:szCs w:val="22"/>
        </w:rPr>
        <w:t xml:space="preserve">, łącznie zwane dalej </w:t>
      </w:r>
      <w:r w:rsidRPr="00EA1F1E">
        <w:rPr>
          <w:rFonts w:ascii="Garamond" w:hAnsi="Garamond" w:cstheme="minorHAnsi"/>
          <w:b/>
          <w:bCs/>
          <w:sz w:val="22"/>
          <w:szCs w:val="22"/>
        </w:rPr>
        <w:t>Stronami</w:t>
      </w:r>
      <w:r w:rsidR="00B10092">
        <w:rPr>
          <w:rFonts w:ascii="Garamond" w:hAnsi="Garamond" w:cstheme="minorHAnsi"/>
          <w:bCs/>
          <w:sz w:val="22"/>
          <w:szCs w:val="22"/>
        </w:rPr>
        <w:t>.</w:t>
      </w:r>
    </w:p>
    <w:p w14:paraId="11985058" w14:textId="77777777" w:rsidR="0045639F" w:rsidRPr="00EA1F1E" w:rsidRDefault="0045639F" w:rsidP="00B10092">
      <w:pPr>
        <w:spacing w:line="276" w:lineRule="auto"/>
        <w:jc w:val="both"/>
        <w:rPr>
          <w:rFonts w:ascii="Garamond" w:hAnsi="Garamond" w:cstheme="minorHAnsi"/>
          <w:bCs/>
          <w:sz w:val="22"/>
          <w:szCs w:val="22"/>
        </w:rPr>
      </w:pPr>
    </w:p>
    <w:p w14:paraId="77224F1D" w14:textId="1F5B2C27" w:rsidR="003D3472" w:rsidRPr="00EA1F1E" w:rsidRDefault="003D3472" w:rsidP="00B10092">
      <w:pPr>
        <w:pStyle w:val="Akapitzlist"/>
        <w:spacing w:before="60" w:after="60" w:line="276" w:lineRule="auto"/>
        <w:ind w:left="0"/>
        <w:jc w:val="center"/>
        <w:rPr>
          <w:rFonts w:ascii="Garamond" w:hAnsi="Garamond" w:cstheme="minorHAnsi"/>
          <w:b/>
          <w:sz w:val="22"/>
          <w:szCs w:val="22"/>
        </w:rPr>
      </w:pPr>
      <w:bookmarkStart w:id="1" w:name="_Ref1793711"/>
      <w:r w:rsidRPr="00EA1F1E">
        <w:rPr>
          <w:rFonts w:ascii="Garamond" w:hAnsi="Garamond" w:cstheme="minorHAnsi"/>
          <w:b/>
          <w:sz w:val="22"/>
          <w:szCs w:val="22"/>
        </w:rPr>
        <w:t>§ 1.</w:t>
      </w:r>
    </w:p>
    <w:p w14:paraId="03DAC3F2" w14:textId="07B99655" w:rsidR="00894047" w:rsidRPr="00EA1F1E" w:rsidRDefault="00894047" w:rsidP="00B10092">
      <w:pPr>
        <w:pStyle w:val="Akapitzlist"/>
        <w:spacing w:before="60" w:after="60" w:line="276" w:lineRule="auto"/>
        <w:ind w:left="357"/>
        <w:jc w:val="center"/>
        <w:rPr>
          <w:rFonts w:ascii="Garamond" w:hAnsi="Garamond" w:cstheme="minorHAnsi"/>
          <w:b/>
          <w:sz w:val="22"/>
          <w:szCs w:val="22"/>
        </w:rPr>
      </w:pPr>
      <w:r w:rsidRPr="00EA1F1E">
        <w:rPr>
          <w:rFonts w:ascii="Garamond" w:hAnsi="Garamond" w:cstheme="minorHAnsi"/>
          <w:b/>
          <w:sz w:val="22"/>
          <w:szCs w:val="22"/>
        </w:rPr>
        <w:t>Przedmiot umowy</w:t>
      </w:r>
      <w:bookmarkEnd w:id="1"/>
    </w:p>
    <w:p w14:paraId="2FE2FC7C" w14:textId="49D94314" w:rsidR="00091E3C" w:rsidRPr="00D53B7B" w:rsidRDefault="00894047" w:rsidP="00B10092">
      <w:pPr>
        <w:pStyle w:val="Akapitzlist"/>
        <w:numPr>
          <w:ilvl w:val="1"/>
          <w:numId w:val="1"/>
        </w:numPr>
        <w:tabs>
          <w:tab w:val="clear" w:pos="680"/>
        </w:tabs>
        <w:spacing w:before="60" w:line="276" w:lineRule="auto"/>
        <w:ind w:left="453" w:hanging="340"/>
        <w:jc w:val="both"/>
        <w:rPr>
          <w:rFonts w:ascii="Garamond" w:hAnsi="Garamond" w:cstheme="minorHAnsi"/>
          <w:snapToGrid w:val="0"/>
          <w:sz w:val="22"/>
          <w:szCs w:val="22"/>
        </w:rPr>
      </w:pPr>
      <w:r w:rsidRPr="000F0710">
        <w:rPr>
          <w:rFonts w:ascii="Garamond" w:hAnsi="Garamond" w:cstheme="minorHAnsi"/>
          <w:snapToGrid w:val="0"/>
          <w:sz w:val="22"/>
          <w:szCs w:val="22"/>
        </w:rPr>
        <w:t>Przedmiotem niniejszej umowy</w:t>
      </w:r>
      <w:r w:rsidR="00AB09EE" w:rsidRPr="000F0710">
        <w:rPr>
          <w:rFonts w:ascii="Garamond" w:hAnsi="Garamond" w:cstheme="minorHAnsi"/>
          <w:snapToGrid w:val="0"/>
          <w:sz w:val="22"/>
          <w:szCs w:val="22"/>
        </w:rPr>
        <w:t xml:space="preserve"> (dalej „Umowa”)</w:t>
      </w:r>
      <w:r w:rsidRPr="000F0710">
        <w:rPr>
          <w:rFonts w:ascii="Garamond" w:hAnsi="Garamond" w:cstheme="minorHAnsi"/>
          <w:snapToGrid w:val="0"/>
          <w:sz w:val="22"/>
          <w:szCs w:val="22"/>
        </w:rPr>
        <w:t xml:space="preserve"> jest</w:t>
      </w:r>
      <w:r w:rsidR="0086639F" w:rsidRPr="000F0710">
        <w:rPr>
          <w:rFonts w:ascii="Garamond" w:hAnsi="Garamond" w:cstheme="minorHAnsi"/>
          <w:snapToGrid w:val="0"/>
          <w:sz w:val="22"/>
          <w:szCs w:val="22"/>
        </w:rPr>
        <w:t xml:space="preserve"> kompleksowa usługa informatyczna w skład które</w:t>
      </w:r>
      <w:r w:rsidR="00476072" w:rsidRPr="000F0710">
        <w:rPr>
          <w:rFonts w:ascii="Garamond" w:hAnsi="Garamond" w:cstheme="minorHAnsi"/>
          <w:snapToGrid w:val="0"/>
          <w:sz w:val="22"/>
          <w:szCs w:val="22"/>
        </w:rPr>
        <w:t>j</w:t>
      </w:r>
      <w:r w:rsidR="0086639F" w:rsidRPr="000F0710">
        <w:rPr>
          <w:rFonts w:ascii="Garamond" w:hAnsi="Garamond" w:cstheme="minorHAnsi"/>
          <w:snapToGrid w:val="0"/>
          <w:sz w:val="22"/>
          <w:szCs w:val="22"/>
        </w:rPr>
        <w:t xml:space="preserve"> wchodzi</w:t>
      </w:r>
      <w:r w:rsidR="00671161" w:rsidRPr="000F0710">
        <w:rPr>
          <w:rFonts w:ascii="Garamond" w:hAnsi="Garamond" w:cstheme="minorHAnsi"/>
          <w:snapToGrid w:val="0"/>
          <w:sz w:val="22"/>
          <w:szCs w:val="22"/>
        </w:rPr>
        <w:t xml:space="preserve"> realizacja zapisów opisu przedmiotu zamówienia </w:t>
      </w:r>
      <w:r w:rsidR="00D83801" w:rsidRPr="000F0710">
        <w:rPr>
          <w:rFonts w:ascii="Garamond" w:hAnsi="Garamond" w:cstheme="minorHAnsi"/>
          <w:snapToGrid w:val="0"/>
          <w:sz w:val="22"/>
          <w:szCs w:val="22"/>
        </w:rPr>
        <w:t>pn</w:t>
      </w:r>
      <w:r w:rsidR="00D83801" w:rsidRPr="00E9631F">
        <w:rPr>
          <w:rFonts w:ascii="Garamond" w:hAnsi="Garamond" w:cstheme="minorHAnsi"/>
          <w:snapToGrid w:val="0"/>
          <w:sz w:val="22"/>
          <w:szCs w:val="22"/>
        </w:rPr>
        <w:t xml:space="preserve">. </w:t>
      </w:r>
      <w:r w:rsidR="00E9631F" w:rsidRPr="005C14B4">
        <w:rPr>
          <w:rFonts w:ascii="Garamond" w:hAnsi="Garamond" w:cs="Calibri"/>
          <w:b/>
          <w:bCs/>
          <w:sz w:val="22"/>
          <w:szCs w:val="22"/>
        </w:rPr>
        <w:t>„</w:t>
      </w:r>
      <w:r w:rsidR="005C14B4" w:rsidRPr="005C14B4">
        <w:rPr>
          <w:rFonts w:ascii="Garamond" w:hAnsi="Garamond"/>
          <w:b/>
          <w:bCs/>
          <w:sz w:val="22"/>
          <w:szCs w:val="22"/>
          <w:lang w:eastAsia="ar-SA"/>
        </w:rPr>
        <w:t>Aktualizacja i rozbudowa oprogramowania klasy HIS dla potrzeb EDM wraz z usługami: instalacji, wdrożenia, szkolenia, konfiguracji, nadzoru autorskiego i opieki serwisowej dla SP ZOZ MSWiA w Krakowie”</w:t>
      </w:r>
      <w:r w:rsidR="00E9631F">
        <w:rPr>
          <w:rFonts w:ascii="Garamond" w:hAnsi="Garamond" w:cs="Calibri"/>
          <w:b/>
          <w:bCs/>
          <w:sz w:val="20"/>
          <w:lang w:eastAsia="ar-SA"/>
        </w:rPr>
        <w:t xml:space="preserve"> </w:t>
      </w:r>
      <w:r w:rsidR="004556EE" w:rsidRPr="000F0710">
        <w:rPr>
          <w:rFonts w:ascii="Garamond" w:hAnsi="Garamond" w:cstheme="minorHAnsi"/>
          <w:snapToGrid w:val="0"/>
          <w:sz w:val="22"/>
          <w:szCs w:val="22"/>
        </w:rPr>
        <w:t xml:space="preserve">realizowanego w ramach programu </w:t>
      </w:r>
      <w:r w:rsidR="004556EE" w:rsidRPr="00D53B7B">
        <w:rPr>
          <w:rFonts w:ascii="Garamond" w:hAnsi="Garamond" w:cstheme="minorHAnsi"/>
          <w:snapToGrid w:val="0"/>
          <w:sz w:val="22"/>
          <w:szCs w:val="22"/>
        </w:rPr>
        <w:t xml:space="preserve">pn. </w:t>
      </w:r>
      <w:r w:rsidR="004556EE" w:rsidRPr="00E9631F">
        <w:rPr>
          <w:rFonts w:ascii="Garamond" w:hAnsi="Garamond" w:cstheme="minorHAnsi"/>
          <w:b/>
          <w:bCs/>
          <w:snapToGrid w:val="0"/>
          <w:sz w:val="22"/>
          <w:szCs w:val="22"/>
        </w:rPr>
        <w:t>Małopolski System Informacji Medycznej (MSIM).</w:t>
      </w:r>
    </w:p>
    <w:p w14:paraId="1F28135B" w14:textId="0E6D5F68" w:rsidR="006F663B" w:rsidRPr="00A55B95" w:rsidRDefault="000F0710" w:rsidP="00A55B95">
      <w:pPr>
        <w:pStyle w:val="Akapitzlist"/>
        <w:numPr>
          <w:ilvl w:val="1"/>
          <w:numId w:val="1"/>
        </w:numPr>
        <w:tabs>
          <w:tab w:val="clear" w:pos="680"/>
        </w:tabs>
        <w:spacing w:before="60" w:line="276" w:lineRule="auto"/>
        <w:ind w:left="453" w:hanging="340"/>
        <w:jc w:val="both"/>
        <w:rPr>
          <w:rFonts w:ascii="Garamond" w:hAnsi="Garamond"/>
          <w:snapToGrid w:val="0"/>
          <w:sz w:val="22"/>
          <w:szCs w:val="22"/>
        </w:rPr>
      </w:pPr>
      <w:r w:rsidRPr="00D53B7B">
        <w:rPr>
          <w:rFonts w:ascii="Garamond" w:hAnsi="Garamond" w:cstheme="minorHAnsi"/>
          <w:snapToGrid w:val="0"/>
          <w:sz w:val="22"/>
          <w:szCs w:val="22"/>
        </w:rPr>
        <w:t>Ilekroć zapisy niniejszej Umowy mówią o:</w:t>
      </w:r>
    </w:p>
    <w:p w14:paraId="42DF3750" w14:textId="0A12B458" w:rsidR="006E2AEF" w:rsidRPr="00D53B7B" w:rsidRDefault="000F0710" w:rsidP="00B10092">
      <w:pPr>
        <w:pStyle w:val="SPINnagwek2"/>
        <w:tabs>
          <w:tab w:val="clear" w:pos="1191"/>
        </w:tabs>
        <w:spacing w:before="0" w:after="0" w:line="276" w:lineRule="auto"/>
        <w:ind w:left="794" w:hanging="340"/>
        <w:rPr>
          <w:rFonts w:ascii="Garamond" w:hAnsi="Garamond"/>
          <w:color w:val="auto"/>
          <w:sz w:val="22"/>
          <w:szCs w:val="22"/>
          <w:u w:val="none"/>
        </w:rPr>
      </w:pPr>
      <w:r w:rsidRPr="00D53B7B">
        <w:rPr>
          <w:rFonts w:ascii="Garamond" w:hAnsi="Garamond"/>
          <w:snapToGrid w:val="0"/>
          <w:color w:val="auto"/>
          <w:sz w:val="22"/>
          <w:szCs w:val="22"/>
          <w:u w:val="none"/>
        </w:rPr>
        <w:lastRenderedPageBreak/>
        <w:t>Oprogramowaniu Aplikacyjnym</w:t>
      </w:r>
      <w:r w:rsidR="00104B51" w:rsidRPr="00D53B7B">
        <w:rPr>
          <w:rFonts w:ascii="Garamond" w:hAnsi="Garamond"/>
          <w:snapToGrid w:val="0"/>
          <w:color w:val="auto"/>
          <w:sz w:val="22"/>
          <w:szCs w:val="22"/>
          <w:u w:val="none"/>
        </w:rPr>
        <w:t xml:space="preserve"> –</w:t>
      </w:r>
      <w:r w:rsidRPr="00D53B7B">
        <w:rPr>
          <w:rFonts w:ascii="Garamond" w:hAnsi="Garamond"/>
          <w:snapToGrid w:val="0"/>
          <w:color w:val="auto"/>
          <w:sz w:val="22"/>
          <w:szCs w:val="22"/>
          <w:u w:val="none"/>
        </w:rPr>
        <w:t xml:space="preserve"> rozumie się przez to </w:t>
      </w:r>
      <w:r w:rsidR="005E0352" w:rsidRPr="00D53B7B">
        <w:rPr>
          <w:rFonts w:ascii="Garamond" w:hAnsi="Garamond"/>
          <w:snapToGrid w:val="0"/>
          <w:color w:val="auto"/>
          <w:sz w:val="22"/>
          <w:szCs w:val="22"/>
          <w:u w:val="none"/>
        </w:rPr>
        <w:t>oprogramowanie klasy HIS dostarczane przez Wykonawcę</w:t>
      </w:r>
      <w:r w:rsidR="00181CFA" w:rsidRPr="00D53B7B">
        <w:rPr>
          <w:rFonts w:ascii="Garamond" w:hAnsi="Garamond"/>
          <w:snapToGrid w:val="0"/>
          <w:color w:val="auto"/>
          <w:sz w:val="22"/>
          <w:szCs w:val="22"/>
          <w:u w:val="none"/>
        </w:rPr>
        <w:t>;</w:t>
      </w:r>
    </w:p>
    <w:p w14:paraId="2BF2020D" w14:textId="149AC0A8" w:rsidR="006E2AEF" w:rsidRPr="00D53B7B" w:rsidRDefault="000F0710" w:rsidP="00B10092">
      <w:pPr>
        <w:pStyle w:val="SPINnagwek2"/>
        <w:spacing w:before="0" w:after="0" w:line="276" w:lineRule="auto"/>
        <w:ind w:left="794" w:hanging="340"/>
        <w:rPr>
          <w:rFonts w:ascii="Garamond" w:hAnsi="Garamond"/>
          <w:color w:val="auto"/>
          <w:sz w:val="22"/>
          <w:szCs w:val="22"/>
          <w:u w:val="none"/>
        </w:rPr>
      </w:pPr>
      <w:r w:rsidRPr="00D53B7B">
        <w:rPr>
          <w:rFonts w:ascii="Garamond" w:hAnsi="Garamond"/>
          <w:color w:val="auto"/>
          <w:sz w:val="22"/>
          <w:szCs w:val="22"/>
          <w:u w:val="none"/>
        </w:rPr>
        <w:t>Kluczu licencyjnym</w:t>
      </w:r>
      <w:r w:rsidR="00104B51" w:rsidRPr="00D53B7B">
        <w:rPr>
          <w:rFonts w:ascii="Garamond" w:hAnsi="Garamond"/>
          <w:color w:val="auto"/>
          <w:sz w:val="22"/>
          <w:szCs w:val="22"/>
          <w:u w:val="none"/>
        </w:rPr>
        <w:t xml:space="preserve"> –</w:t>
      </w:r>
      <w:r w:rsidRPr="00D53B7B">
        <w:rPr>
          <w:rFonts w:ascii="Garamond" w:hAnsi="Garamond"/>
          <w:color w:val="auto"/>
          <w:sz w:val="22"/>
          <w:szCs w:val="22"/>
          <w:u w:val="none"/>
        </w:rPr>
        <w:t xml:space="preserve"> rozumie się przez to </w:t>
      </w:r>
      <w:r w:rsidR="002036B3" w:rsidRPr="00D53B7B">
        <w:rPr>
          <w:rFonts w:ascii="Garamond" w:hAnsi="Garamond"/>
          <w:color w:val="auto"/>
          <w:sz w:val="22"/>
          <w:szCs w:val="22"/>
          <w:u w:val="none"/>
        </w:rPr>
        <w:t xml:space="preserve">plik zawierający </w:t>
      </w:r>
      <w:r w:rsidR="00181CFA" w:rsidRPr="00D53B7B">
        <w:rPr>
          <w:rFonts w:ascii="Garamond" w:hAnsi="Garamond"/>
          <w:color w:val="auto"/>
          <w:sz w:val="22"/>
          <w:szCs w:val="22"/>
          <w:u w:val="none"/>
        </w:rPr>
        <w:t>informację o wdrażanych modułach zgodnych ze specyfikacją SI</w:t>
      </w:r>
      <w:r w:rsidR="00242B28">
        <w:rPr>
          <w:rFonts w:ascii="Garamond" w:hAnsi="Garamond"/>
          <w:color w:val="auto"/>
          <w:sz w:val="22"/>
          <w:szCs w:val="22"/>
          <w:u w:val="none"/>
        </w:rPr>
        <w:t>WZ</w:t>
      </w:r>
      <w:r w:rsidR="00181CFA" w:rsidRPr="00D53B7B">
        <w:rPr>
          <w:rFonts w:ascii="Garamond" w:hAnsi="Garamond"/>
          <w:color w:val="auto"/>
          <w:sz w:val="22"/>
          <w:szCs w:val="22"/>
          <w:u w:val="none"/>
        </w:rPr>
        <w:t>;</w:t>
      </w:r>
    </w:p>
    <w:p w14:paraId="455B1278" w14:textId="3C6399EC" w:rsidR="00DE568F" w:rsidRPr="00D53B7B" w:rsidRDefault="000F0710" w:rsidP="00B10092">
      <w:pPr>
        <w:pStyle w:val="SPINnagwek2"/>
        <w:spacing w:before="0" w:line="276" w:lineRule="auto"/>
        <w:ind w:left="794" w:hanging="340"/>
        <w:rPr>
          <w:rFonts w:ascii="Garamond" w:hAnsi="Garamond" w:cstheme="minorHAnsi"/>
          <w:color w:val="auto"/>
          <w:sz w:val="22"/>
          <w:szCs w:val="22"/>
          <w:u w:val="none"/>
        </w:rPr>
      </w:pPr>
      <w:r w:rsidRPr="00D53B7B">
        <w:rPr>
          <w:rFonts w:ascii="Garamond" w:hAnsi="Garamond"/>
          <w:color w:val="auto"/>
          <w:sz w:val="22"/>
          <w:szCs w:val="22"/>
          <w:u w:val="none"/>
        </w:rPr>
        <w:t>Kierowniku Projektu</w:t>
      </w:r>
      <w:r w:rsidR="00FA415F" w:rsidRPr="00D53B7B">
        <w:rPr>
          <w:rFonts w:ascii="Garamond" w:hAnsi="Garamond"/>
          <w:color w:val="auto"/>
          <w:sz w:val="22"/>
          <w:szCs w:val="22"/>
          <w:u w:val="none"/>
        </w:rPr>
        <w:t xml:space="preserve"> –</w:t>
      </w:r>
      <w:r w:rsidRPr="00D53B7B">
        <w:rPr>
          <w:rFonts w:ascii="Garamond" w:hAnsi="Garamond"/>
          <w:color w:val="auto"/>
          <w:sz w:val="22"/>
          <w:szCs w:val="22"/>
          <w:u w:val="none"/>
        </w:rPr>
        <w:t xml:space="preserve"> rozumie się przez to osoby wskazane w </w:t>
      </w:r>
      <w:r w:rsidRPr="00D53B7B">
        <w:rPr>
          <w:rFonts w:ascii="Garamond" w:hAnsi="Garamond" w:cstheme="minorHAnsi"/>
          <w:color w:val="auto"/>
          <w:sz w:val="22"/>
          <w:szCs w:val="22"/>
          <w:u w:val="none"/>
        </w:rPr>
        <w:t>§ 3 ust. 8 i 9 Umowy</w:t>
      </w:r>
      <w:r w:rsidR="00181CFA" w:rsidRPr="00D53B7B">
        <w:rPr>
          <w:rFonts w:ascii="Garamond" w:hAnsi="Garamond" w:cstheme="minorHAnsi"/>
          <w:color w:val="auto"/>
          <w:sz w:val="22"/>
          <w:szCs w:val="22"/>
          <w:u w:val="none"/>
        </w:rPr>
        <w:t>.</w:t>
      </w:r>
    </w:p>
    <w:p w14:paraId="50943E4C" w14:textId="36172751" w:rsidR="0045550A" w:rsidRPr="00EA1F1E" w:rsidRDefault="0045550A" w:rsidP="00B10092">
      <w:pPr>
        <w:pStyle w:val="Akapitzlist"/>
        <w:spacing w:before="60" w:after="60" w:line="276" w:lineRule="auto"/>
        <w:ind w:left="357"/>
        <w:jc w:val="center"/>
        <w:rPr>
          <w:rFonts w:ascii="Garamond" w:hAnsi="Garamond" w:cstheme="minorHAnsi"/>
          <w:b/>
          <w:sz w:val="22"/>
          <w:szCs w:val="22"/>
        </w:rPr>
      </w:pPr>
      <w:bookmarkStart w:id="2" w:name="_Ref1797790"/>
      <w:r w:rsidRPr="00EA1F1E">
        <w:rPr>
          <w:rFonts w:ascii="Garamond" w:hAnsi="Garamond" w:cstheme="minorHAnsi"/>
          <w:b/>
          <w:sz w:val="22"/>
          <w:szCs w:val="22"/>
        </w:rPr>
        <w:t>§ 2.</w:t>
      </w:r>
    </w:p>
    <w:p w14:paraId="7FA7FD4B" w14:textId="314C2951" w:rsidR="00894047" w:rsidRPr="00EA1F1E" w:rsidRDefault="00894047" w:rsidP="00B10092">
      <w:pPr>
        <w:pStyle w:val="Akapitzlist"/>
        <w:spacing w:before="60" w:after="60" w:line="276" w:lineRule="auto"/>
        <w:ind w:left="357"/>
        <w:jc w:val="center"/>
        <w:rPr>
          <w:rFonts w:ascii="Garamond" w:hAnsi="Garamond" w:cstheme="minorHAnsi"/>
          <w:b/>
          <w:sz w:val="22"/>
          <w:szCs w:val="22"/>
        </w:rPr>
      </w:pPr>
      <w:r w:rsidRPr="00EA1F1E">
        <w:rPr>
          <w:rFonts w:ascii="Garamond" w:hAnsi="Garamond" w:cstheme="minorHAnsi"/>
          <w:b/>
          <w:sz w:val="22"/>
          <w:szCs w:val="22"/>
        </w:rPr>
        <w:t>Terminy realizacji umowy</w:t>
      </w:r>
      <w:bookmarkEnd w:id="2"/>
    </w:p>
    <w:p w14:paraId="6AAD25FF" w14:textId="369B9A83" w:rsidR="0002010E" w:rsidRPr="00EA1F1E" w:rsidRDefault="00AF60A5" w:rsidP="0073646C">
      <w:pPr>
        <w:numPr>
          <w:ilvl w:val="0"/>
          <w:numId w:val="25"/>
        </w:numPr>
        <w:spacing w:before="60" w:line="276" w:lineRule="auto"/>
        <w:jc w:val="both"/>
        <w:rPr>
          <w:rFonts w:ascii="Garamond" w:hAnsi="Garamond" w:cstheme="minorHAnsi"/>
          <w:snapToGrid w:val="0"/>
          <w:sz w:val="22"/>
          <w:szCs w:val="22"/>
        </w:rPr>
      </w:pPr>
      <w:r w:rsidRPr="00EA1F1E">
        <w:rPr>
          <w:rFonts w:ascii="Garamond" w:hAnsi="Garamond" w:cstheme="minorHAnsi"/>
          <w:snapToGrid w:val="0"/>
          <w:sz w:val="22"/>
          <w:szCs w:val="22"/>
        </w:rPr>
        <w:t>Udzielenie licencji</w:t>
      </w:r>
      <w:r w:rsidR="004D795B" w:rsidRPr="00EA1F1E">
        <w:rPr>
          <w:rFonts w:ascii="Garamond" w:hAnsi="Garamond" w:cstheme="minorHAnsi"/>
          <w:snapToGrid w:val="0"/>
          <w:sz w:val="22"/>
          <w:szCs w:val="22"/>
        </w:rPr>
        <w:t xml:space="preserve"> następuje z dniem zawarcia umowy</w:t>
      </w:r>
      <w:r w:rsidR="00442B71" w:rsidRPr="00EA1F1E">
        <w:rPr>
          <w:rFonts w:ascii="Garamond" w:hAnsi="Garamond" w:cstheme="minorHAnsi"/>
          <w:snapToGrid w:val="0"/>
          <w:sz w:val="22"/>
          <w:szCs w:val="22"/>
        </w:rPr>
        <w:t>.</w:t>
      </w:r>
    </w:p>
    <w:p w14:paraId="0F979C4E" w14:textId="46F358F7" w:rsidR="00C600C7" w:rsidRPr="00EA1F1E" w:rsidRDefault="00C600C7" w:rsidP="0073646C">
      <w:pPr>
        <w:numPr>
          <w:ilvl w:val="0"/>
          <w:numId w:val="25"/>
        </w:numPr>
        <w:spacing w:before="60" w:line="276" w:lineRule="auto"/>
        <w:jc w:val="both"/>
        <w:rPr>
          <w:rFonts w:ascii="Garamond" w:hAnsi="Garamond" w:cstheme="minorHAnsi"/>
          <w:snapToGrid w:val="0"/>
          <w:sz w:val="22"/>
          <w:szCs w:val="22"/>
        </w:rPr>
      </w:pPr>
      <w:r w:rsidRPr="00EA1F1E" w:rsidDel="0002010E">
        <w:rPr>
          <w:rFonts w:ascii="Garamond" w:hAnsi="Garamond" w:cstheme="minorHAnsi"/>
          <w:snapToGrid w:val="0"/>
          <w:sz w:val="22"/>
          <w:szCs w:val="22"/>
        </w:rPr>
        <w:t xml:space="preserve">Instalacja i </w:t>
      </w:r>
      <w:r w:rsidRPr="000F0710" w:rsidDel="0002010E">
        <w:rPr>
          <w:rFonts w:ascii="Garamond" w:hAnsi="Garamond" w:cstheme="minorHAnsi"/>
          <w:snapToGrid w:val="0"/>
          <w:sz w:val="22"/>
          <w:szCs w:val="22"/>
        </w:rPr>
        <w:t xml:space="preserve">konfiguracja Oprogramowania Aplikacyjnego </w:t>
      </w:r>
      <w:r w:rsidRPr="00EA1F1E" w:rsidDel="0002010E">
        <w:rPr>
          <w:rFonts w:ascii="Garamond" w:hAnsi="Garamond" w:cstheme="minorHAnsi"/>
          <w:snapToGrid w:val="0"/>
          <w:sz w:val="22"/>
          <w:szCs w:val="22"/>
        </w:rPr>
        <w:t xml:space="preserve">zrealizowane zostaną w ciągu </w:t>
      </w:r>
      <w:r w:rsidR="00BA2FDE" w:rsidRPr="00266A16">
        <w:rPr>
          <w:rFonts w:ascii="Garamond" w:hAnsi="Garamond" w:cstheme="minorHAnsi"/>
          <w:b/>
          <w:bCs/>
          <w:snapToGrid w:val="0"/>
          <w:sz w:val="22"/>
          <w:szCs w:val="22"/>
        </w:rPr>
        <w:t>8</w:t>
      </w:r>
      <w:r w:rsidR="000F12D9" w:rsidRPr="00266A16">
        <w:rPr>
          <w:rFonts w:ascii="Garamond" w:hAnsi="Garamond" w:cstheme="minorHAnsi"/>
          <w:b/>
          <w:bCs/>
          <w:snapToGrid w:val="0"/>
          <w:sz w:val="22"/>
          <w:szCs w:val="22"/>
        </w:rPr>
        <w:t>0</w:t>
      </w:r>
      <w:r w:rsidRPr="00266A16" w:rsidDel="0002010E">
        <w:rPr>
          <w:rFonts w:ascii="Garamond" w:hAnsi="Garamond" w:cstheme="minorHAnsi"/>
          <w:b/>
          <w:bCs/>
          <w:snapToGrid w:val="0"/>
          <w:sz w:val="22"/>
          <w:szCs w:val="22"/>
        </w:rPr>
        <w:t xml:space="preserve"> dni</w:t>
      </w:r>
      <w:r w:rsidR="00BA2FDE" w:rsidRPr="00266A16">
        <w:rPr>
          <w:rFonts w:ascii="Garamond" w:hAnsi="Garamond" w:cstheme="minorHAnsi"/>
          <w:b/>
          <w:bCs/>
          <w:snapToGrid w:val="0"/>
          <w:sz w:val="22"/>
          <w:szCs w:val="22"/>
        </w:rPr>
        <w:t xml:space="preserve"> roboczych</w:t>
      </w:r>
      <w:r w:rsidRPr="00266A16" w:rsidDel="0002010E">
        <w:rPr>
          <w:rFonts w:ascii="Garamond" w:hAnsi="Garamond" w:cstheme="minorHAnsi"/>
          <w:snapToGrid w:val="0"/>
          <w:sz w:val="22"/>
          <w:szCs w:val="22"/>
        </w:rPr>
        <w:t xml:space="preserve"> </w:t>
      </w:r>
      <w:r w:rsidRPr="00EA1F1E" w:rsidDel="0002010E">
        <w:rPr>
          <w:rFonts w:ascii="Garamond" w:hAnsi="Garamond" w:cstheme="minorHAnsi"/>
          <w:snapToGrid w:val="0"/>
          <w:sz w:val="22"/>
          <w:szCs w:val="22"/>
        </w:rPr>
        <w:t xml:space="preserve">od daty </w:t>
      </w:r>
      <w:r w:rsidRPr="00EA1F1E">
        <w:rPr>
          <w:rFonts w:ascii="Garamond" w:hAnsi="Garamond" w:cstheme="minorHAnsi"/>
          <w:snapToGrid w:val="0"/>
          <w:sz w:val="22"/>
          <w:szCs w:val="22"/>
        </w:rPr>
        <w:t>podpisania Umowy.</w:t>
      </w:r>
    </w:p>
    <w:p w14:paraId="465408B2" w14:textId="5813F856" w:rsidR="00BB1940" w:rsidRDefault="00BB1940" w:rsidP="0073646C">
      <w:pPr>
        <w:numPr>
          <w:ilvl w:val="0"/>
          <w:numId w:val="25"/>
        </w:numPr>
        <w:spacing w:before="60" w:line="276" w:lineRule="auto"/>
        <w:jc w:val="both"/>
        <w:rPr>
          <w:rFonts w:ascii="Garamond" w:hAnsi="Garamond" w:cstheme="minorHAnsi"/>
          <w:snapToGrid w:val="0"/>
          <w:sz w:val="22"/>
          <w:szCs w:val="22"/>
        </w:rPr>
      </w:pPr>
      <w:r w:rsidRPr="00EA1F1E">
        <w:rPr>
          <w:rFonts w:ascii="Garamond" w:hAnsi="Garamond" w:cstheme="minorHAnsi"/>
          <w:snapToGrid w:val="0"/>
          <w:sz w:val="22"/>
          <w:szCs w:val="22"/>
        </w:rPr>
        <w:t>Szkolenia zostaną zrealizowane w ciągu</w:t>
      </w:r>
      <w:r w:rsidR="006D3226" w:rsidRPr="00EA1F1E">
        <w:rPr>
          <w:rFonts w:ascii="Garamond" w:hAnsi="Garamond" w:cstheme="minorHAnsi"/>
          <w:snapToGrid w:val="0"/>
          <w:sz w:val="22"/>
          <w:szCs w:val="22"/>
        </w:rPr>
        <w:t xml:space="preserve"> </w:t>
      </w:r>
      <w:r w:rsidR="00BA2FDE" w:rsidRPr="00266A16">
        <w:rPr>
          <w:rFonts w:ascii="Garamond" w:hAnsi="Garamond" w:cstheme="minorHAnsi"/>
          <w:b/>
          <w:bCs/>
          <w:snapToGrid w:val="0"/>
          <w:sz w:val="22"/>
          <w:szCs w:val="22"/>
        </w:rPr>
        <w:t>80</w:t>
      </w:r>
      <w:r w:rsidR="006D3226" w:rsidRPr="00266A16" w:rsidDel="0002010E">
        <w:rPr>
          <w:rFonts w:ascii="Garamond" w:hAnsi="Garamond" w:cstheme="minorHAnsi"/>
          <w:b/>
          <w:bCs/>
          <w:snapToGrid w:val="0"/>
          <w:sz w:val="22"/>
          <w:szCs w:val="22"/>
        </w:rPr>
        <w:t xml:space="preserve"> dni</w:t>
      </w:r>
      <w:r w:rsidR="00BA2FDE" w:rsidRPr="00266A16">
        <w:rPr>
          <w:rFonts w:ascii="Garamond" w:hAnsi="Garamond" w:cstheme="minorHAnsi"/>
          <w:b/>
          <w:bCs/>
          <w:snapToGrid w:val="0"/>
          <w:sz w:val="22"/>
          <w:szCs w:val="22"/>
        </w:rPr>
        <w:t xml:space="preserve"> roboczych</w:t>
      </w:r>
      <w:r w:rsidR="006D3226" w:rsidRPr="00266A16" w:rsidDel="0002010E">
        <w:rPr>
          <w:rFonts w:ascii="Garamond" w:hAnsi="Garamond" w:cstheme="minorHAnsi"/>
          <w:b/>
          <w:bCs/>
          <w:snapToGrid w:val="0"/>
          <w:sz w:val="22"/>
          <w:szCs w:val="22"/>
        </w:rPr>
        <w:t xml:space="preserve"> </w:t>
      </w:r>
      <w:r w:rsidR="006D3226" w:rsidRPr="00EA1F1E" w:rsidDel="0002010E">
        <w:rPr>
          <w:rFonts w:ascii="Garamond" w:hAnsi="Garamond" w:cstheme="minorHAnsi"/>
          <w:snapToGrid w:val="0"/>
          <w:sz w:val="22"/>
          <w:szCs w:val="22"/>
        </w:rPr>
        <w:t xml:space="preserve">od daty </w:t>
      </w:r>
      <w:r w:rsidR="006D3226" w:rsidRPr="00EA1F1E">
        <w:rPr>
          <w:rFonts w:ascii="Garamond" w:hAnsi="Garamond" w:cstheme="minorHAnsi"/>
          <w:snapToGrid w:val="0"/>
          <w:sz w:val="22"/>
          <w:szCs w:val="22"/>
        </w:rPr>
        <w:t>podpisania Umowy.</w:t>
      </w:r>
    </w:p>
    <w:p w14:paraId="5D174FB0" w14:textId="77777777" w:rsidR="005A288E" w:rsidRDefault="005A288E" w:rsidP="00B10092">
      <w:pPr>
        <w:pStyle w:val="Akapitzlist"/>
        <w:spacing w:before="60" w:after="60" w:line="276" w:lineRule="auto"/>
        <w:ind w:left="357"/>
        <w:jc w:val="center"/>
        <w:rPr>
          <w:rFonts w:ascii="Garamond" w:hAnsi="Garamond" w:cstheme="minorHAnsi"/>
          <w:b/>
          <w:sz w:val="22"/>
          <w:szCs w:val="22"/>
        </w:rPr>
      </w:pPr>
    </w:p>
    <w:p w14:paraId="063ED4A7" w14:textId="58C01CA2" w:rsidR="0045550A" w:rsidRPr="00EA1F1E" w:rsidRDefault="0045550A" w:rsidP="00B10092">
      <w:pPr>
        <w:pStyle w:val="Akapitzlist"/>
        <w:spacing w:before="60" w:after="60" w:line="276" w:lineRule="auto"/>
        <w:ind w:left="357"/>
        <w:jc w:val="center"/>
        <w:rPr>
          <w:rFonts w:ascii="Garamond" w:hAnsi="Garamond" w:cstheme="minorHAnsi"/>
          <w:b/>
          <w:sz w:val="22"/>
          <w:szCs w:val="22"/>
        </w:rPr>
      </w:pPr>
      <w:r w:rsidRPr="00EA1F1E">
        <w:rPr>
          <w:rFonts w:ascii="Garamond" w:hAnsi="Garamond" w:cstheme="minorHAnsi"/>
          <w:b/>
          <w:sz w:val="22"/>
          <w:szCs w:val="22"/>
        </w:rPr>
        <w:t>§ 3.</w:t>
      </w:r>
    </w:p>
    <w:p w14:paraId="20DE5C86" w14:textId="2F5B63A0" w:rsidR="00C600C7" w:rsidRPr="00EA1F1E" w:rsidRDefault="00C600C7" w:rsidP="00B10092">
      <w:pPr>
        <w:pStyle w:val="Akapitzlist"/>
        <w:spacing w:before="60" w:after="60" w:line="276" w:lineRule="auto"/>
        <w:ind w:left="357"/>
        <w:jc w:val="center"/>
        <w:rPr>
          <w:rFonts w:ascii="Garamond" w:hAnsi="Garamond" w:cstheme="minorHAnsi"/>
          <w:b/>
          <w:sz w:val="22"/>
          <w:szCs w:val="22"/>
        </w:rPr>
      </w:pPr>
      <w:r w:rsidRPr="00EA1F1E">
        <w:rPr>
          <w:rFonts w:ascii="Garamond" w:hAnsi="Garamond" w:cstheme="minorHAnsi"/>
          <w:b/>
          <w:sz w:val="22"/>
          <w:szCs w:val="22"/>
        </w:rPr>
        <w:t>Realizacja Usług Wdrożeniowych</w:t>
      </w:r>
    </w:p>
    <w:p w14:paraId="0D903B94" w14:textId="321678E8" w:rsidR="00C600C7" w:rsidRPr="00EA1F1E" w:rsidDel="00FF2B60" w:rsidRDefault="00C600C7" w:rsidP="0073646C">
      <w:pPr>
        <w:numPr>
          <w:ilvl w:val="0"/>
          <w:numId w:val="26"/>
        </w:numPr>
        <w:spacing w:before="60" w:line="276" w:lineRule="auto"/>
        <w:jc w:val="both"/>
        <w:rPr>
          <w:rFonts w:ascii="Garamond" w:hAnsi="Garamond" w:cstheme="minorHAnsi"/>
          <w:snapToGrid w:val="0"/>
          <w:sz w:val="22"/>
          <w:szCs w:val="22"/>
        </w:rPr>
      </w:pPr>
      <w:r w:rsidRPr="00EA1F1E" w:rsidDel="00FF2B60">
        <w:rPr>
          <w:rFonts w:ascii="Garamond" w:hAnsi="Garamond" w:cstheme="minorHAnsi"/>
          <w:snapToGrid w:val="0"/>
          <w:sz w:val="22"/>
          <w:szCs w:val="22"/>
        </w:rPr>
        <w:t>Dostawa certyfikatów licencji Oprogramowania Aplikacyjnego nastąpi do siedziby Zamawiaj</w:t>
      </w:r>
      <w:r w:rsidR="00476072" w:rsidRPr="00EA1F1E">
        <w:rPr>
          <w:rFonts w:ascii="Garamond" w:hAnsi="Garamond" w:cstheme="minorHAnsi"/>
          <w:snapToGrid w:val="0"/>
          <w:sz w:val="22"/>
          <w:szCs w:val="22"/>
        </w:rPr>
        <w:t>ą</w:t>
      </w:r>
      <w:r w:rsidRPr="00EA1F1E" w:rsidDel="00FF2B60">
        <w:rPr>
          <w:rFonts w:ascii="Garamond" w:hAnsi="Garamond" w:cstheme="minorHAnsi"/>
          <w:snapToGrid w:val="0"/>
          <w:sz w:val="22"/>
          <w:szCs w:val="22"/>
        </w:rPr>
        <w:t>cego.</w:t>
      </w:r>
    </w:p>
    <w:p w14:paraId="714A4766" w14:textId="77777777" w:rsidR="00C600C7" w:rsidRPr="000F0710" w:rsidDel="00FF2B60" w:rsidRDefault="00C600C7" w:rsidP="0073646C">
      <w:pPr>
        <w:numPr>
          <w:ilvl w:val="0"/>
          <w:numId w:val="26"/>
        </w:numPr>
        <w:spacing w:before="60" w:line="276" w:lineRule="auto"/>
        <w:jc w:val="both"/>
        <w:rPr>
          <w:rFonts w:ascii="Garamond" w:hAnsi="Garamond" w:cstheme="minorHAnsi"/>
          <w:snapToGrid w:val="0"/>
          <w:sz w:val="22"/>
          <w:szCs w:val="22"/>
        </w:rPr>
      </w:pPr>
      <w:r w:rsidRPr="000F0710" w:rsidDel="00FF2B60">
        <w:rPr>
          <w:rFonts w:ascii="Garamond" w:hAnsi="Garamond" w:cstheme="minorHAnsi"/>
          <w:snapToGrid w:val="0"/>
          <w:sz w:val="22"/>
          <w:szCs w:val="22"/>
        </w:rPr>
        <w:t>Klucz licencyjny zostanie udostępniony Zamawiającemu poprzez witrynę internetową Wykonawcy, na koncie Zamawiającego.</w:t>
      </w:r>
    </w:p>
    <w:p w14:paraId="49A1FB75" w14:textId="48EE0E7B" w:rsidR="00C600C7" w:rsidRPr="000F0710" w:rsidDel="00FF2B60" w:rsidRDefault="00C600C7" w:rsidP="0073646C">
      <w:pPr>
        <w:numPr>
          <w:ilvl w:val="0"/>
          <w:numId w:val="26"/>
        </w:numPr>
        <w:spacing w:before="60" w:line="276" w:lineRule="auto"/>
        <w:jc w:val="both"/>
        <w:rPr>
          <w:rFonts w:ascii="Garamond" w:hAnsi="Garamond" w:cstheme="minorHAnsi"/>
          <w:snapToGrid w:val="0"/>
          <w:sz w:val="22"/>
          <w:szCs w:val="22"/>
        </w:rPr>
      </w:pPr>
      <w:r w:rsidRPr="000F0710" w:rsidDel="00FF2B60">
        <w:rPr>
          <w:rFonts w:ascii="Garamond" w:hAnsi="Garamond" w:cstheme="minorHAnsi"/>
          <w:snapToGrid w:val="0"/>
          <w:sz w:val="22"/>
          <w:szCs w:val="22"/>
        </w:rPr>
        <w:t>Instalacja i konfiguracja Oprogramowania Aplikacyjnego przeprowadzona zostanie na wskazanym przez Zamawiającego i</w:t>
      </w:r>
      <w:r w:rsidR="00284F79" w:rsidRPr="000F0710">
        <w:rPr>
          <w:rFonts w:ascii="Garamond" w:hAnsi="Garamond" w:cstheme="minorHAnsi"/>
          <w:snapToGrid w:val="0"/>
          <w:sz w:val="22"/>
          <w:szCs w:val="22"/>
        </w:rPr>
        <w:t xml:space="preserve"> </w:t>
      </w:r>
      <w:r w:rsidRPr="000F0710" w:rsidDel="00FF2B60">
        <w:rPr>
          <w:rFonts w:ascii="Garamond" w:hAnsi="Garamond" w:cstheme="minorHAnsi"/>
          <w:snapToGrid w:val="0"/>
          <w:sz w:val="22"/>
          <w:szCs w:val="22"/>
        </w:rPr>
        <w:t>skonfigurowanym według wskazań Wykonawcy sprzęcie komputerowym.</w:t>
      </w:r>
    </w:p>
    <w:p w14:paraId="66388474" w14:textId="7A0EDD56" w:rsidR="00C600C7" w:rsidRPr="000F0710" w:rsidRDefault="00C600C7" w:rsidP="0073646C">
      <w:pPr>
        <w:numPr>
          <w:ilvl w:val="0"/>
          <w:numId w:val="26"/>
        </w:numPr>
        <w:spacing w:before="60" w:line="276" w:lineRule="auto"/>
        <w:jc w:val="both"/>
        <w:rPr>
          <w:rFonts w:ascii="Garamond" w:hAnsi="Garamond" w:cstheme="minorHAnsi"/>
          <w:snapToGrid w:val="0"/>
          <w:sz w:val="22"/>
          <w:szCs w:val="22"/>
        </w:rPr>
      </w:pPr>
      <w:r w:rsidRPr="000F0710">
        <w:rPr>
          <w:rFonts w:ascii="Garamond" w:hAnsi="Garamond" w:cstheme="minorHAnsi"/>
          <w:snapToGrid w:val="0"/>
          <w:sz w:val="22"/>
          <w:szCs w:val="22"/>
        </w:rPr>
        <w:t>Prace instalacyjne i konfiguracyjne</w:t>
      </w:r>
      <w:r w:rsidR="0040106B" w:rsidRPr="000F0710">
        <w:rPr>
          <w:rFonts w:ascii="Garamond" w:hAnsi="Garamond" w:cstheme="minorHAnsi"/>
          <w:snapToGrid w:val="0"/>
          <w:sz w:val="22"/>
          <w:szCs w:val="22"/>
        </w:rPr>
        <w:t xml:space="preserve"> będą się</w:t>
      </w:r>
      <w:r w:rsidRPr="000F0710">
        <w:rPr>
          <w:rFonts w:ascii="Garamond" w:hAnsi="Garamond" w:cstheme="minorHAnsi"/>
          <w:snapToGrid w:val="0"/>
          <w:sz w:val="22"/>
          <w:szCs w:val="22"/>
        </w:rPr>
        <w:t xml:space="preserve"> odbywały w pomieszczeniach Zamawiającego. W</w:t>
      </w:r>
      <w:r w:rsidR="00284F79" w:rsidRPr="000F0710">
        <w:rPr>
          <w:rFonts w:ascii="Garamond" w:hAnsi="Garamond" w:cstheme="minorHAnsi"/>
          <w:snapToGrid w:val="0"/>
          <w:sz w:val="22"/>
          <w:szCs w:val="22"/>
        </w:rPr>
        <w:t xml:space="preserve"> </w:t>
      </w:r>
      <w:r w:rsidRPr="000F0710">
        <w:rPr>
          <w:rFonts w:ascii="Garamond" w:hAnsi="Garamond" w:cstheme="minorHAnsi"/>
          <w:snapToGrid w:val="0"/>
          <w:sz w:val="22"/>
          <w:szCs w:val="22"/>
        </w:rPr>
        <w:t>przypadku nie przyjęcia przez Zamawiającego przedstawionych przez Wykonawcę propozycji terminów realizacji prac, terminy określone w</w:t>
      </w:r>
      <w:r w:rsidR="0003357F" w:rsidRPr="000F0710">
        <w:rPr>
          <w:rFonts w:ascii="Garamond" w:hAnsi="Garamond" w:cstheme="minorHAnsi"/>
          <w:snapToGrid w:val="0"/>
          <w:sz w:val="22"/>
          <w:szCs w:val="22"/>
        </w:rPr>
        <w:t xml:space="preserve"> § 2.</w:t>
      </w:r>
      <w:r w:rsidRPr="000F0710">
        <w:rPr>
          <w:rFonts w:ascii="Garamond" w:hAnsi="Garamond" w:cstheme="minorHAnsi"/>
          <w:snapToGrid w:val="0"/>
          <w:sz w:val="22"/>
          <w:szCs w:val="22"/>
        </w:rPr>
        <w:t xml:space="preserve"> ulegają przedłużeniu, a strony uzgodnią </w:t>
      </w:r>
      <w:r w:rsidR="00065F32" w:rsidRPr="000F0710">
        <w:rPr>
          <w:rFonts w:ascii="Garamond" w:hAnsi="Garamond" w:cstheme="minorHAnsi"/>
          <w:snapToGrid w:val="0"/>
          <w:sz w:val="22"/>
          <w:szCs w:val="22"/>
        </w:rPr>
        <w:t>nowy termin</w:t>
      </w:r>
      <w:r w:rsidRPr="000F0710">
        <w:rPr>
          <w:rFonts w:ascii="Garamond" w:hAnsi="Garamond" w:cstheme="minorHAnsi"/>
          <w:snapToGrid w:val="0"/>
          <w:sz w:val="22"/>
          <w:szCs w:val="22"/>
        </w:rPr>
        <w:t xml:space="preserve"> realizacji Umowy.</w:t>
      </w:r>
    </w:p>
    <w:p w14:paraId="213E44E3" w14:textId="28C39756" w:rsidR="00C600C7" w:rsidRPr="000F0710" w:rsidRDefault="00C600C7" w:rsidP="0073646C">
      <w:pPr>
        <w:numPr>
          <w:ilvl w:val="0"/>
          <w:numId w:val="26"/>
        </w:numPr>
        <w:spacing w:before="60" w:line="276" w:lineRule="auto"/>
        <w:jc w:val="both"/>
        <w:rPr>
          <w:rFonts w:ascii="Garamond" w:hAnsi="Garamond" w:cstheme="minorHAnsi"/>
          <w:snapToGrid w:val="0"/>
          <w:sz w:val="22"/>
          <w:szCs w:val="22"/>
        </w:rPr>
      </w:pPr>
      <w:r w:rsidRPr="000F0710">
        <w:rPr>
          <w:rFonts w:ascii="Garamond" w:hAnsi="Garamond" w:cstheme="minorHAnsi"/>
          <w:snapToGrid w:val="0"/>
          <w:sz w:val="22"/>
          <w:szCs w:val="22"/>
        </w:rPr>
        <w:t>Każda wizyta Wykonawcy w pomieszczeniach Zamawiającego oraz wykonane w czasie tej wizyty zadania, zostanie potwierdzona stosownym protokołem podpisywanym przez osoby wymienione w</w:t>
      </w:r>
      <w:r w:rsidR="00284F79" w:rsidRPr="000F0710">
        <w:rPr>
          <w:rFonts w:ascii="Garamond" w:hAnsi="Garamond" w:cstheme="minorHAnsi"/>
          <w:snapToGrid w:val="0"/>
          <w:sz w:val="22"/>
          <w:szCs w:val="22"/>
        </w:rPr>
        <w:t xml:space="preserve"> </w:t>
      </w:r>
      <w:r w:rsidRPr="000F0710">
        <w:rPr>
          <w:rFonts w:ascii="Garamond" w:hAnsi="Garamond" w:cstheme="minorHAnsi"/>
          <w:snapToGrid w:val="0"/>
          <w:sz w:val="22"/>
          <w:szCs w:val="22"/>
        </w:rPr>
        <w:t>ust. 8</w:t>
      </w:r>
      <w:r w:rsidR="00284F79" w:rsidRPr="000F0710">
        <w:rPr>
          <w:rFonts w:ascii="Garamond" w:hAnsi="Garamond" w:cstheme="minorHAnsi"/>
          <w:snapToGrid w:val="0"/>
          <w:sz w:val="22"/>
          <w:szCs w:val="22"/>
        </w:rPr>
        <w:t xml:space="preserve"> </w:t>
      </w:r>
      <w:r w:rsidRPr="000F0710">
        <w:rPr>
          <w:rFonts w:ascii="Garamond" w:hAnsi="Garamond" w:cstheme="minorHAnsi"/>
          <w:snapToGrid w:val="0"/>
          <w:sz w:val="22"/>
          <w:szCs w:val="22"/>
        </w:rPr>
        <w:t>i</w:t>
      </w:r>
      <w:r w:rsidR="00284F79" w:rsidRPr="000F0710">
        <w:rPr>
          <w:rFonts w:ascii="Garamond" w:hAnsi="Garamond" w:cstheme="minorHAnsi"/>
          <w:snapToGrid w:val="0"/>
          <w:sz w:val="22"/>
          <w:szCs w:val="22"/>
        </w:rPr>
        <w:t xml:space="preserve"> </w:t>
      </w:r>
      <w:r w:rsidRPr="000F0710">
        <w:rPr>
          <w:rFonts w:ascii="Garamond" w:hAnsi="Garamond" w:cstheme="minorHAnsi"/>
          <w:snapToGrid w:val="0"/>
          <w:sz w:val="22"/>
          <w:szCs w:val="22"/>
        </w:rPr>
        <w:t xml:space="preserve">9 niniejszego paragrafu lub osoby przez nie upoważnione. </w:t>
      </w:r>
    </w:p>
    <w:p w14:paraId="6CE57DC5" w14:textId="3A721900" w:rsidR="00C600C7" w:rsidRPr="00EA1F1E" w:rsidRDefault="00C600C7" w:rsidP="0073646C">
      <w:pPr>
        <w:numPr>
          <w:ilvl w:val="0"/>
          <w:numId w:val="26"/>
        </w:numPr>
        <w:spacing w:before="60" w:line="276" w:lineRule="auto"/>
        <w:jc w:val="both"/>
        <w:rPr>
          <w:rFonts w:ascii="Garamond" w:hAnsi="Garamond" w:cstheme="minorHAnsi"/>
          <w:snapToGrid w:val="0"/>
          <w:sz w:val="22"/>
          <w:szCs w:val="22"/>
        </w:rPr>
      </w:pPr>
      <w:bookmarkStart w:id="3" w:name="_Ref1798099"/>
      <w:r w:rsidRPr="000F0710">
        <w:rPr>
          <w:rFonts w:ascii="Garamond" w:hAnsi="Garamond" w:cstheme="minorHAnsi"/>
          <w:snapToGrid w:val="0"/>
          <w:sz w:val="22"/>
          <w:szCs w:val="22"/>
        </w:rPr>
        <w:t xml:space="preserve">W przypadku braku gotowości Zamawiającego do wykonania zaplanowanych do realizacji w trakcie wizyty prac, Zamawiający zobowiązany jest do pisemnego poinformowania o tym Kierownika Projektu </w:t>
      </w:r>
      <w:r w:rsidRPr="00EA1F1E">
        <w:rPr>
          <w:rFonts w:ascii="Garamond" w:hAnsi="Garamond" w:cstheme="minorHAnsi"/>
          <w:snapToGrid w:val="0"/>
          <w:sz w:val="22"/>
          <w:szCs w:val="22"/>
        </w:rPr>
        <w:t xml:space="preserve">po stronie Wykonawcy z co najmniej z </w:t>
      </w:r>
      <w:r w:rsidRPr="0003357F">
        <w:rPr>
          <w:rFonts w:ascii="Garamond" w:hAnsi="Garamond" w:cstheme="minorHAnsi"/>
          <w:b/>
          <w:bCs/>
          <w:snapToGrid w:val="0"/>
          <w:sz w:val="22"/>
          <w:szCs w:val="22"/>
        </w:rPr>
        <w:t>1 dniowym</w:t>
      </w:r>
      <w:r w:rsidRPr="00EA1F1E">
        <w:rPr>
          <w:rFonts w:ascii="Garamond" w:hAnsi="Garamond" w:cstheme="minorHAnsi"/>
          <w:snapToGrid w:val="0"/>
          <w:sz w:val="22"/>
          <w:szCs w:val="22"/>
        </w:rPr>
        <w:t xml:space="preserve"> wyprzedzeniem. Strony uzgodnią w takim przypadku nowy termin wizyty.</w:t>
      </w:r>
    </w:p>
    <w:p w14:paraId="3B16EF72" w14:textId="35E114B6" w:rsidR="00FF2B60" w:rsidRPr="00EA1F1E" w:rsidRDefault="00C600C7" w:rsidP="0073646C">
      <w:pPr>
        <w:numPr>
          <w:ilvl w:val="0"/>
          <w:numId w:val="26"/>
        </w:numPr>
        <w:spacing w:before="60" w:line="276" w:lineRule="auto"/>
        <w:jc w:val="both"/>
        <w:rPr>
          <w:rFonts w:ascii="Garamond" w:hAnsi="Garamond" w:cstheme="minorHAnsi"/>
          <w:snapToGrid w:val="0"/>
          <w:sz w:val="22"/>
          <w:szCs w:val="22"/>
        </w:rPr>
      </w:pPr>
      <w:r w:rsidRPr="00EA1F1E">
        <w:rPr>
          <w:rFonts w:ascii="Garamond" w:hAnsi="Garamond" w:cstheme="minorHAnsi"/>
          <w:snapToGrid w:val="0"/>
          <w:sz w:val="22"/>
          <w:szCs w:val="22"/>
        </w:rPr>
        <w:t xml:space="preserve">W przypadku gdy Zamawiający nie odwoła wizyty w trybie określonym w ust. 6 </w:t>
      </w:r>
      <w:r w:rsidR="00DA752B" w:rsidRPr="00EA1F1E">
        <w:rPr>
          <w:rFonts w:ascii="Garamond" w:hAnsi="Garamond" w:cstheme="minorHAnsi"/>
          <w:snapToGrid w:val="0"/>
          <w:sz w:val="22"/>
          <w:szCs w:val="22"/>
        </w:rPr>
        <w:t>niniejszego paragrafu</w:t>
      </w:r>
      <w:r w:rsidRPr="00EA1F1E">
        <w:rPr>
          <w:rFonts w:ascii="Garamond" w:hAnsi="Garamond" w:cstheme="minorHAnsi"/>
          <w:snapToGrid w:val="0"/>
          <w:sz w:val="22"/>
          <w:szCs w:val="22"/>
        </w:rPr>
        <w:t>, a</w:t>
      </w:r>
      <w:r w:rsidR="00575DE2">
        <w:rPr>
          <w:rFonts w:ascii="Garamond" w:hAnsi="Garamond" w:cstheme="minorHAnsi"/>
          <w:snapToGrid w:val="0"/>
          <w:sz w:val="22"/>
          <w:szCs w:val="22"/>
        </w:rPr>
        <w:t xml:space="preserve"> </w:t>
      </w:r>
      <w:r w:rsidRPr="00EA1F1E">
        <w:rPr>
          <w:rFonts w:ascii="Garamond" w:hAnsi="Garamond" w:cstheme="minorHAnsi"/>
          <w:snapToGrid w:val="0"/>
          <w:sz w:val="22"/>
          <w:szCs w:val="22"/>
        </w:rPr>
        <w:t>prace zaplanowane do wykonania na wizycie nie będą mogły być zrealizowane z przyczyn, za które odpowiedzialności nie ponosi Wykonawca, w szczególności z powodu nieprzygotowania Zamawiającego,</w:t>
      </w:r>
      <w:r w:rsidR="00F73410" w:rsidRPr="00EA1F1E">
        <w:rPr>
          <w:rFonts w:ascii="Garamond" w:hAnsi="Garamond" w:cstheme="minorHAnsi"/>
          <w:snapToGrid w:val="0"/>
          <w:sz w:val="22"/>
          <w:szCs w:val="22"/>
        </w:rPr>
        <w:t xml:space="preserve"> Wykonawca może obciążyć </w:t>
      </w:r>
      <w:r w:rsidRPr="00EA1F1E">
        <w:rPr>
          <w:rFonts w:ascii="Garamond" w:hAnsi="Garamond" w:cstheme="minorHAnsi"/>
          <w:snapToGrid w:val="0"/>
          <w:sz w:val="22"/>
          <w:szCs w:val="22"/>
        </w:rPr>
        <w:t>Zamawiając</w:t>
      </w:r>
      <w:r w:rsidR="00F73410" w:rsidRPr="00EA1F1E">
        <w:rPr>
          <w:rFonts w:ascii="Garamond" w:hAnsi="Garamond" w:cstheme="minorHAnsi"/>
          <w:snapToGrid w:val="0"/>
          <w:sz w:val="22"/>
          <w:szCs w:val="22"/>
        </w:rPr>
        <w:t xml:space="preserve">ego </w:t>
      </w:r>
      <w:r w:rsidRPr="00EA1F1E">
        <w:rPr>
          <w:rFonts w:ascii="Garamond" w:hAnsi="Garamond" w:cstheme="minorHAnsi"/>
          <w:snapToGrid w:val="0"/>
          <w:sz w:val="22"/>
          <w:szCs w:val="22"/>
        </w:rPr>
        <w:t>koszt</w:t>
      </w:r>
      <w:r w:rsidR="00F73410" w:rsidRPr="00EA1F1E">
        <w:rPr>
          <w:rFonts w:ascii="Garamond" w:hAnsi="Garamond" w:cstheme="minorHAnsi"/>
          <w:snapToGrid w:val="0"/>
          <w:sz w:val="22"/>
          <w:szCs w:val="22"/>
        </w:rPr>
        <w:t>ami</w:t>
      </w:r>
      <w:r w:rsidRPr="00EA1F1E">
        <w:rPr>
          <w:rFonts w:ascii="Garamond" w:hAnsi="Garamond" w:cstheme="minorHAnsi"/>
          <w:snapToGrid w:val="0"/>
          <w:sz w:val="22"/>
          <w:szCs w:val="22"/>
        </w:rPr>
        <w:t xml:space="preserve"> przyjazdu Wykonawcy w wysokości</w:t>
      </w:r>
      <w:r w:rsidR="005F2FED" w:rsidRPr="00EA1F1E">
        <w:rPr>
          <w:rFonts w:ascii="Garamond" w:hAnsi="Garamond" w:cstheme="minorHAnsi"/>
          <w:snapToGrid w:val="0"/>
          <w:sz w:val="22"/>
          <w:szCs w:val="22"/>
        </w:rPr>
        <w:t xml:space="preserve"> nie wyższej niż</w:t>
      </w:r>
      <w:r w:rsidRPr="00EA1F1E">
        <w:rPr>
          <w:rFonts w:ascii="Garamond" w:hAnsi="Garamond" w:cstheme="minorHAnsi"/>
          <w:snapToGrid w:val="0"/>
          <w:sz w:val="22"/>
          <w:szCs w:val="22"/>
        </w:rPr>
        <w:t xml:space="preserve"> </w:t>
      </w:r>
      <w:r w:rsidR="00DF0076" w:rsidRPr="00EA1F1E">
        <w:rPr>
          <w:rFonts w:ascii="Garamond" w:hAnsi="Garamond" w:cstheme="minorHAnsi"/>
          <w:snapToGrid w:val="0"/>
          <w:sz w:val="22"/>
          <w:szCs w:val="22"/>
        </w:rPr>
        <w:t>określonej w</w:t>
      </w:r>
      <w:r w:rsidR="006A1193" w:rsidRPr="00EA1F1E">
        <w:rPr>
          <w:rFonts w:ascii="Garamond" w:hAnsi="Garamond" w:cstheme="minorHAnsi"/>
          <w:snapToGrid w:val="0"/>
          <w:sz w:val="22"/>
          <w:szCs w:val="22"/>
        </w:rPr>
        <w:t xml:space="preserve"> </w:t>
      </w:r>
      <w:r w:rsidR="00197105" w:rsidRPr="00EA1F1E">
        <w:rPr>
          <w:rFonts w:ascii="Garamond" w:hAnsi="Garamond" w:cstheme="minorHAnsi"/>
          <w:snapToGrid w:val="0"/>
          <w:sz w:val="22"/>
          <w:szCs w:val="22"/>
        </w:rPr>
        <w:t xml:space="preserve">Rozporządzeniu </w:t>
      </w:r>
      <w:r w:rsidR="005F2FED" w:rsidRPr="00EA1F1E">
        <w:rPr>
          <w:rFonts w:ascii="Garamond" w:hAnsi="Garamond" w:cstheme="minorHAnsi"/>
          <w:snapToGrid w:val="0"/>
          <w:sz w:val="22"/>
          <w:szCs w:val="22"/>
        </w:rPr>
        <w:t>Ministra Infrastruktury z dnia 25 marca 2002 r. w sprawie warunków ustalania oraz sposobu dokonywania zwrotu kosztów używania do celów służbowych samochodów osobowych, motocykli i motorowerów niebędących własnością pracodawcy (Dz. U. 2002 nr 27 poz. 271 z późn. zmianami)</w:t>
      </w:r>
      <w:r w:rsidR="00CB1A19" w:rsidRPr="00EA1F1E">
        <w:rPr>
          <w:rFonts w:ascii="Garamond" w:hAnsi="Garamond" w:cstheme="minorHAnsi"/>
          <w:snapToGrid w:val="0"/>
          <w:sz w:val="22"/>
          <w:szCs w:val="22"/>
        </w:rPr>
        <w:t xml:space="preserve"> i</w:t>
      </w:r>
      <w:r w:rsidR="00854ACB" w:rsidRPr="00EA1F1E">
        <w:rPr>
          <w:rFonts w:ascii="Garamond" w:hAnsi="Garamond" w:cstheme="minorHAnsi"/>
          <w:snapToGrid w:val="0"/>
          <w:sz w:val="22"/>
          <w:szCs w:val="22"/>
        </w:rPr>
        <w:t xml:space="preserve"> kosztami</w:t>
      </w:r>
      <w:r w:rsidR="00575DE2">
        <w:rPr>
          <w:rFonts w:ascii="Garamond" w:hAnsi="Garamond" w:cstheme="minorHAnsi"/>
          <w:snapToGrid w:val="0"/>
          <w:sz w:val="22"/>
          <w:szCs w:val="22"/>
        </w:rPr>
        <w:t xml:space="preserve"> </w:t>
      </w:r>
      <w:r w:rsidR="00CB1A19" w:rsidRPr="00EA1F1E">
        <w:rPr>
          <w:rFonts w:ascii="Garamond" w:hAnsi="Garamond" w:cstheme="minorHAnsi"/>
          <w:snapToGrid w:val="0"/>
          <w:sz w:val="22"/>
          <w:szCs w:val="22"/>
        </w:rPr>
        <w:t xml:space="preserve">oddelegowania pracowników </w:t>
      </w:r>
      <w:r w:rsidR="00854ACB" w:rsidRPr="00EA1F1E">
        <w:rPr>
          <w:rFonts w:ascii="Garamond" w:hAnsi="Garamond" w:cstheme="minorHAnsi"/>
          <w:snapToGrid w:val="0"/>
          <w:sz w:val="22"/>
          <w:szCs w:val="22"/>
        </w:rPr>
        <w:t>ustalanymi na zasadach ogólnych</w:t>
      </w:r>
      <w:r w:rsidRPr="00EA1F1E">
        <w:rPr>
          <w:rFonts w:ascii="Garamond" w:hAnsi="Garamond" w:cstheme="minorHAnsi"/>
          <w:snapToGrid w:val="0"/>
          <w:sz w:val="22"/>
          <w:szCs w:val="22"/>
        </w:rPr>
        <w:t>, a terminy realizacji Umowy, określone w</w:t>
      </w:r>
      <w:r w:rsidR="0003357F">
        <w:rPr>
          <w:rFonts w:ascii="Garamond" w:hAnsi="Garamond" w:cstheme="minorHAnsi"/>
          <w:snapToGrid w:val="0"/>
          <w:sz w:val="22"/>
          <w:szCs w:val="22"/>
        </w:rPr>
        <w:t xml:space="preserve"> § 2</w:t>
      </w:r>
      <w:r w:rsidRPr="00EA1F1E">
        <w:rPr>
          <w:rFonts w:ascii="Garamond" w:hAnsi="Garamond" w:cstheme="minorHAnsi"/>
          <w:snapToGrid w:val="0"/>
          <w:sz w:val="22"/>
          <w:szCs w:val="22"/>
        </w:rPr>
        <w:t>, ulegają automatycznemu przedłużeniu.</w:t>
      </w:r>
    </w:p>
    <w:p w14:paraId="37ABFDD9" w14:textId="61D73948" w:rsidR="006F663B" w:rsidRPr="00A55B95" w:rsidRDefault="00C600C7" w:rsidP="0073646C">
      <w:pPr>
        <w:numPr>
          <w:ilvl w:val="0"/>
          <w:numId w:val="26"/>
        </w:numPr>
        <w:spacing w:before="60" w:line="276" w:lineRule="auto"/>
        <w:jc w:val="both"/>
        <w:rPr>
          <w:rFonts w:ascii="Garamond" w:hAnsi="Garamond" w:cstheme="minorHAnsi"/>
          <w:snapToGrid w:val="0"/>
          <w:sz w:val="22"/>
          <w:szCs w:val="22"/>
        </w:rPr>
      </w:pPr>
      <w:r w:rsidRPr="00EA1F1E">
        <w:rPr>
          <w:rFonts w:ascii="Garamond" w:hAnsi="Garamond" w:cstheme="minorHAnsi"/>
          <w:snapToGrid w:val="0"/>
          <w:sz w:val="22"/>
          <w:szCs w:val="22"/>
        </w:rPr>
        <w:t>Osobą odpowiedzialną za realizację niniejszej umowy po stronie Zamawiającego jest</w:t>
      </w:r>
      <w:bookmarkEnd w:id="3"/>
      <w:r w:rsidRPr="00EA1F1E">
        <w:rPr>
          <w:rFonts w:ascii="Garamond" w:hAnsi="Garamond" w:cstheme="minorHAnsi"/>
          <w:snapToGrid w:val="0"/>
          <w:sz w:val="22"/>
          <w:szCs w:val="22"/>
        </w:rPr>
        <w:t xml:space="preserve"> Kierownik Projektu: </w:t>
      </w:r>
      <w:r w:rsidR="004854EE" w:rsidRPr="00EA1F1E">
        <w:rPr>
          <w:rFonts w:ascii="Garamond" w:hAnsi="Garamond" w:cstheme="minorHAnsi"/>
          <w:snapToGrid w:val="0"/>
          <w:sz w:val="22"/>
          <w:szCs w:val="22"/>
        </w:rPr>
        <w:t>…………………………………….</w:t>
      </w:r>
      <w:r w:rsidRPr="00EA1F1E">
        <w:rPr>
          <w:rFonts w:ascii="Garamond" w:hAnsi="Garamond" w:cstheme="minorHAnsi"/>
          <w:snapToGrid w:val="0"/>
          <w:sz w:val="22"/>
          <w:szCs w:val="22"/>
        </w:rPr>
        <w:t xml:space="preserve"> tel.: </w:t>
      </w:r>
      <w:r w:rsidR="004854EE" w:rsidRPr="00EA1F1E">
        <w:rPr>
          <w:rFonts w:ascii="Garamond" w:hAnsi="Garamond" w:cstheme="minorHAnsi"/>
          <w:snapToGrid w:val="0"/>
          <w:sz w:val="22"/>
          <w:szCs w:val="22"/>
        </w:rPr>
        <w:t>………………………….,</w:t>
      </w:r>
      <w:r w:rsidRPr="00EA1F1E">
        <w:rPr>
          <w:rFonts w:ascii="Garamond" w:hAnsi="Garamond" w:cstheme="minorHAnsi"/>
          <w:snapToGrid w:val="0"/>
          <w:sz w:val="22"/>
          <w:szCs w:val="22"/>
        </w:rPr>
        <w:t xml:space="preserve"> e-mail: </w:t>
      </w:r>
      <w:r w:rsidR="004854EE" w:rsidRPr="00EA1F1E">
        <w:rPr>
          <w:rFonts w:ascii="Garamond" w:hAnsi="Garamond" w:cstheme="minorHAnsi"/>
          <w:sz w:val="22"/>
          <w:szCs w:val="22"/>
        </w:rPr>
        <w:t>………………………………</w:t>
      </w:r>
    </w:p>
    <w:p w14:paraId="2A674FFB" w14:textId="33BEC339" w:rsidR="006F663B" w:rsidRPr="006F663B" w:rsidRDefault="006F663B" w:rsidP="006F663B">
      <w:pPr>
        <w:pStyle w:val="Stopka"/>
        <w:tabs>
          <w:tab w:val="left" w:pos="2664"/>
        </w:tabs>
        <w:spacing w:line="276" w:lineRule="auto"/>
        <w:rPr>
          <w:rFonts w:ascii="Garamond" w:hAnsi="Garamond" w:cstheme="minorHAnsi"/>
          <w:sz w:val="40"/>
          <w:szCs w:val="40"/>
        </w:rPr>
      </w:pPr>
      <w:r>
        <w:rPr>
          <w:sz w:val="44"/>
        </w:rPr>
        <w:tab/>
      </w:r>
    </w:p>
    <w:p w14:paraId="07922F92" w14:textId="4D8BBACA" w:rsidR="00C600C7" w:rsidRPr="00EA1F1E" w:rsidRDefault="00C600C7" w:rsidP="0073646C">
      <w:pPr>
        <w:numPr>
          <w:ilvl w:val="0"/>
          <w:numId w:val="26"/>
        </w:numPr>
        <w:spacing w:before="60" w:line="276" w:lineRule="auto"/>
        <w:jc w:val="both"/>
        <w:rPr>
          <w:rFonts w:ascii="Garamond" w:hAnsi="Garamond" w:cstheme="minorHAnsi"/>
          <w:snapToGrid w:val="0"/>
          <w:sz w:val="22"/>
          <w:szCs w:val="22"/>
        </w:rPr>
      </w:pPr>
      <w:bookmarkStart w:id="4" w:name="_Ref1798103"/>
      <w:r w:rsidRPr="00EA1F1E">
        <w:rPr>
          <w:rFonts w:ascii="Garamond" w:hAnsi="Garamond" w:cstheme="minorHAnsi"/>
          <w:snapToGrid w:val="0"/>
          <w:sz w:val="22"/>
          <w:szCs w:val="22"/>
        </w:rPr>
        <w:lastRenderedPageBreak/>
        <w:t xml:space="preserve">Osobą odpowiedzialną za realizację niniejszej umowy po stronie Wykonawcy </w:t>
      </w:r>
      <w:bookmarkEnd w:id="4"/>
      <w:r w:rsidRPr="00EA1F1E">
        <w:rPr>
          <w:rFonts w:ascii="Garamond" w:hAnsi="Garamond" w:cstheme="minorHAnsi"/>
          <w:snapToGrid w:val="0"/>
          <w:sz w:val="22"/>
          <w:szCs w:val="22"/>
        </w:rPr>
        <w:t xml:space="preserve">jest Kierownik Projektu: </w:t>
      </w:r>
      <w:r w:rsidR="004854EE" w:rsidRPr="00EA1F1E">
        <w:rPr>
          <w:rFonts w:ascii="Garamond" w:hAnsi="Garamond" w:cstheme="minorHAnsi"/>
          <w:snapToGrid w:val="0"/>
          <w:sz w:val="22"/>
          <w:szCs w:val="22"/>
        </w:rPr>
        <w:t xml:space="preserve">……………………………………. tel.: …………………………., e-mail: </w:t>
      </w:r>
      <w:r w:rsidR="004854EE" w:rsidRPr="00EA1F1E">
        <w:rPr>
          <w:rFonts w:ascii="Garamond" w:hAnsi="Garamond" w:cstheme="minorHAnsi"/>
          <w:sz w:val="22"/>
          <w:szCs w:val="22"/>
        </w:rPr>
        <w:t>………………………………</w:t>
      </w:r>
    </w:p>
    <w:p w14:paraId="710A40EE" w14:textId="667636DA" w:rsidR="00C600C7" w:rsidRDefault="00C600C7" w:rsidP="0073646C">
      <w:pPr>
        <w:numPr>
          <w:ilvl w:val="0"/>
          <w:numId w:val="26"/>
        </w:numPr>
        <w:spacing w:before="60" w:line="276" w:lineRule="auto"/>
        <w:jc w:val="both"/>
        <w:rPr>
          <w:rFonts w:ascii="Garamond" w:hAnsi="Garamond" w:cstheme="minorHAnsi"/>
          <w:snapToGrid w:val="0"/>
          <w:sz w:val="22"/>
          <w:szCs w:val="22"/>
        </w:rPr>
      </w:pPr>
      <w:r w:rsidRPr="00575DE2">
        <w:rPr>
          <w:rFonts w:ascii="Garamond" w:hAnsi="Garamond" w:cstheme="minorHAnsi"/>
          <w:snapToGrid w:val="0"/>
          <w:sz w:val="22"/>
          <w:szCs w:val="22"/>
        </w:rPr>
        <w:t>Osoby wskazane w ust. 8 i 9</w:t>
      </w:r>
      <w:r w:rsidR="00475188" w:rsidRPr="00575DE2">
        <w:rPr>
          <w:rFonts w:ascii="Garamond" w:hAnsi="Garamond" w:cstheme="minorHAnsi"/>
          <w:snapToGrid w:val="0"/>
          <w:sz w:val="22"/>
          <w:szCs w:val="22"/>
        </w:rPr>
        <w:t xml:space="preserve"> niniejszego paragrafu</w:t>
      </w:r>
      <w:r w:rsidRPr="00575DE2">
        <w:rPr>
          <w:rFonts w:ascii="Garamond" w:hAnsi="Garamond" w:cstheme="minorHAnsi"/>
          <w:snapToGrid w:val="0"/>
          <w:sz w:val="22"/>
          <w:szCs w:val="22"/>
        </w:rPr>
        <w:t xml:space="preserve"> upoważnione są do dokonywania wiążących ustaleń </w:t>
      </w:r>
      <w:r w:rsidR="00575DE2" w:rsidRPr="00575DE2">
        <w:rPr>
          <w:rFonts w:ascii="Garamond" w:hAnsi="Garamond" w:cstheme="minorHAnsi"/>
          <w:snapToGrid w:val="0"/>
          <w:sz w:val="22"/>
          <w:szCs w:val="22"/>
        </w:rPr>
        <w:br/>
      </w:r>
      <w:r w:rsidRPr="00575DE2">
        <w:rPr>
          <w:rFonts w:ascii="Garamond" w:hAnsi="Garamond" w:cstheme="minorHAnsi"/>
          <w:snapToGrid w:val="0"/>
          <w:sz w:val="22"/>
          <w:szCs w:val="22"/>
        </w:rPr>
        <w:t>w zakresie realizacji przedmiotu Umowy, podpisywania protokołów odbiorów oraz do zmiany harmonogramu realizacji przedmiotu Umowy.</w:t>
      </w:r>
    </w:p>
    <w:p w14:paraId="2C98813C" w14:textId="219AD259" w:rsidR="0045550A" w:rsidRPr="00EA1F1E" w:rsidRDefault="00266A16" w:rsidP="00B10092">
      <w:pPr>
        <w:pStyle w:val="Akapitzlist"/>
        <w:spacing w:before="60" w:after="60" w:line="276" w:lineRule="auto"/>
        <w:ind w:left="357"/>
        <w:jc w:val="center"/>
        <w:rPr>
          <w:rFonts w:ascii="Garamond" w:hAnsi="Garamond" w:cstheme="minorHAnsi"/>
          <w:b/>
          <w:sz w:val="22"/>
          <w:szCs w:val="22"/>
        </w:rPr>
      </w:pPr>
      <w:r>
        <w:rPr>
          <w:rFonts w:ascii="Garamond" w:hAnsi="Garamond" w:cstheme="minorHAnsi"/>
          <w:b/>
          <w:sz w:val="22"/>
          <w:szCs w:val="22"/>
        </w:rPr>
        <w:br/>
      </w:r>
      <w:r>
        <w:rPr>
          <w:rFonts w:ascii="Garamond" w:hAnsi="Garamond" w:cstheme="minorHAnsi"/>
          <w:b/>
          <w:sz w:val="22"/>
          <w:szCs w:val="22"/>
        </w:rPr>
        <w:br/>
      </w:r>
      <w:r>
        <w:rPr>
          <w:rFonts w:ascii="Garamond" w:hAnsi="Garamond" w:cstheme="minorHAnsi"/>
          <w:b/>
          <w:sz w:val="22"/>
          <w:szCs w:val="22"/>
        </w:rPr>
        <w:br/>
      </w:r>
      <w:r>
        <w:rPr>
          <w:rFonts w:ascii="Garamond" w:hAnsi="Garamond" w:cstheme="minorHAnsi"/>
          <w:b/>
          <w:sz w:val="22"/>
          <w:szCs w:val="22"/>
        </w:rPr>
        <w:br/>
      </w:r>
      <w:r w:rsidR="0045550A" w:rsidRPr="00EA1F1E">
        <w:rPr>
          <w:rFonts w:ascii="Garamond" w:hAnsi="Garamond" w:cstheme="minorHAnsi"/>
          <w:b/>
          <w:sz w:val="22"/>
          <w:szCs w:val="22"/>
        </w:rPr>
        <w:t>§ 4.</w:t>
      </w:r>
    </w:p>
    <w:p w14:paraId="75BCCB47" w14:textId="031BBA0D" w:rsidR="00C600C7" w:rsidRPr="00EA1F1E" w:rsidRDefault="00C600C7" w:rsidP="00B10092">
      <w:pPr>
        <w:pStyle w:val="Akapitzlist"/>
        <w:spacing w:before="60" w:after="60" w:line="276" w:lineRule="auto"/>
        <w:ind w:left="357"/>
        <w:jc w:val="center"/>
        <w:rPr>
          <w:rFonts w:ascii="Garamond" w:hAnsi="Garamond" w:cstheme="minorHAnsi"/>
          <w:b/>
          <w:sz w:val="22"/>
          <w:szCs w:val="22"/>
        </w:rPr>
      </w:pPr>
      <w:r w:rsidRPr="00EA1F1E">
        <w:rPr>
          <w:rFonts w:ascii="Garamond" w:hAnsi="Garamond" w:cstheme="minorHAnsi"/>
          <w:b/>
          <w:sz w:val="22"/>
          <w:szCs w:val="22"/>
        </w:rPr>
        <w:t>Procedura odbioru prac</w:t>
      </w:r>
    </w:p>
    <w:p w14:paraId="66CF519C" w14:textId="3471E4EC" w:rsidR="00C600C7" w:rsidRPr="00EA1F1E" w:rsidRDefault="00C600C7" w:rsidP="0073646C">
      <w:pPr>
        <w:numPr>
          <w:ilvl w:val="0"/>
          <w:numId w:val="27"/>
        </w:numPr>
        <w:spacing w:before="60" w:line="276" w:lineRule="auto"/>
        <w:jc w:val="both"/>
        <w:rPr>
          <w:rFonts w:ascii="Garamond" w:hAnsi="Garamond" w:cstheme="minorHAnsi"/>
          <w:sz w:val="22"/>
          <w:szCs w:val="22"/>
        </w:rPr>
      </w:pPr>
      <w:r w:rsidRPr="00EA1F1E">
        <w:rPr>
          <w:rFonts w:ascii="Garamond" w:hAnsi="Garamond" w:cstheme="minorHAnsi"/>
          <w:sz w:val="22"/>
          <w:szCs w:val="22"/>
        </w:rPr>
        <w:t>Wraz z wykonaniem przedmiotu Umowy</w:t>
      </w:r>
      <w:r w:rsidR="0086639F" w:rsidRPr="00EA1F1E">
        <w:rPr>
          <w:rFonts w:ascii="Garamond" w:hAnsi="Garamond" w:cstheme="minorHAnsi"/>
          <w:sz w:val="22"/>
          <w:szCs w:val="22"/>
        </w:rPr>
        <w:t>, o którym mowa w §1</w:t>
      </w:r>
      <w:r w:rsidR="006F663B">
        <w:rPr>
          <w:rFonts w:ascii="Garamond" w:hAnsi="Garamond" w:cstheme="minorHAnsi"/>
          <w:sz w:val="22"/>
          <w:szCs w:val="22"/>
        </w:rPr>
        <w:t>,</w:t>
      </w:r>
      <w:r w:rsidRPr="00EA1F1E">
        <w:rPr>
          <w:rFonts w:ascii="Garamond" w:hAnsi="Garamond" w:cstheme="minorHAnsi"/>
          <w:sz w:val="22"/>
          <w:szCs w:val="22"/>
        </w:rPr>
        <w:t xml:space="preserve"> Wykonawca przedstawi </w:t>
      </w:r>
      <w:r w:rsidR="0086639F" w:rsidRPr="00EA1F1E">
        <w:rPr>
          <w:rFonts w:ascii="Garamond" w:hAnsi="Garamond" w:cstheme="minorHAnsi"/>
          <w:sz w:val="22"/>
          <w:szCs w:val="22"/>
        </w:rPr>
        <w:t>protok</w:t>
      </w:r>
      <w:r w:rsidR="00442B71" w:rsidRPr="00EA1F1E">
        <w:rPr>
          <w:rFonts w:ascii="Garamond" w:hAnsi="Garamond" w:cstheme="minorHAnsi"/>
          <w:sz w:val="22"/>
          <w:szCs w:val="22"/>
        </w:rPr>
        <w:t>ół</w:t>
      </w:r>
      <w:r w:rsidR="0086639F" w:rsidRPr="00EA1F1E">
        <w:rPr>
          <w:rFonts w:ascii="Garamond" w:hAnsi="Garamond" w:cstheme="minorHAnsi"/>
          <w:sz w:val="22"/>
          <w:szCs w:val="22"/>
        </w:rPr>
        <w:t xml:space="preserve"> odbioru </w:t>
      </w:r>
      <w:r w:rsidRPr="00EA1F1E">
        <w:rPr>
          <w:rFonts w:ascii="Garamond" w:hAnsi="Garamond" w:cstheme="minorHAnsi"/>
          <w:sz w:val="22"/>
          <w:szCs w:val="22"/>
        </w:rPr>
        <w:t xml:space="preserve">do podpisania przez przedstawiciela Zamawiającego. Wzór protokołu odbioru stanowi Załącznik </w:t>
      </w:r>
      <w:r w:rsidR="00575DE2">
        <w:rPr>
          <w:rFonts w:ascii="Garamond" w:hAnsi="Garamond" w:cstheme="minorHAnsi"/>
          <w:sz w:val="22"/>
          <w:szCs w:val="22"/>
        </w:rPr>
        <w:br/>
      </w:r>
      <w:r w:rsidRPr="00EA1F1E">
        <w:rPr>
          <w:rFonts w:ascii="Garamond" w:hAnsi="Garamond" w:cstheme="minorHAnsi"/>
          <w:sz w:val="22"/>
          <w:szCs w:val="22"/>
        </w:rPr>
        <w:t xml:space="preserve">nr </w:t>
      </w:r>
      <w:r w:rsidR="000C26DD" w:rsidRPr="00EA1F1E">
        <w:rPr>
          <w:rFonts w:ascii="Garamond" w:hAnsi="Garamond" w:cstheme="minorHAnsi"/>
          <w:sz w:val="22"/>
          <w:szCs w:val="22"/>
        </w:rPr>
        <w:t>7</w:t>
      </w:r>
      <w:r w:rsidRPr="00EA1F1E">
        <w:rPr>
          <w:rFonts w:ascii="Garamond" w:hAnsi="Garamond" w:cstheme="minorHAnsi"/>
          <w:sz w:val="22"/>
          <w:szCs w:val="22"/>
        </w:rPr>
        <w:t xml:space="preserve"> do Umowy.</w:t>
      </w:r>
    </w:p>
    <w:p w14:paraId="3A7AC063" w14:textId="31CB7EE6" w:rsidR="00C600C7" w:rsidRPr="00EA1F1E" w:rsidRDefault="00C600C7" w:rsidP="0073646C">
      <w:pPr>
        <w:numPr>
          <w:ilvl w:val="0"/>
          <w:numId w:val="27"/>
        </w:numPr>
        <w:spacing w:before="60" w:line="276" w:lineRule="auto"/>
        <w:jc w:val="both"/>
        <w:rPr>
          <w:rFonts w:ascii="Garamond" w:hAnsi="Garamond" w:cstheme="minorHAnsi"/>
          <w:sz w:val="22"/>
          <w:szCs w:val="22"/>
        </w:rPr>
      </w:pPr>
      <w:r w:rsidRPr="00EA1F1E">
        <w:rPr>
          <w:rFonts w:ascii="Garamond" w:hAnsi="Garamond" w:cstheme="minorHAnsi"/>
          <w:sz w:val="22"/>
          <w:szCs w:val="22"/>
        </w:rPr>
        <w:t xml:space="preserve">Zamawiający zobowiązany jest do przeprowadzenia odbioru w ciągu </w:t>
      </w:r>
      <w:r w:rsidR="00AB14E5" w:rsidRPr="00852F2B">
        <w:rPr>
          <w:rFonts w:ascii="Garamond" w:hAnsi="Garamond" w:cstheme="minorHAnsi"/>
          <w:b/>
          <w:bCs/>
          <w:sz w:val="22"/>
          <w:szCs w:val="22"/>
        </w:rPr>
        <w:t>10</w:t>
      </w:r>
      <w:r w:rsidRPr="00852F2B">
        <w:rPr>
          <w:rFonts w:ascii="Garamond" w:hAnsi="Garamond" w:cstheme="minorHAnsi"/>
          <w:b/>
          <w:bCs/>
          <w:sz w:val="22"/>
          <w:szCs w:val="22"/>
        </w:rPr>
        <w:t xml:space="preserve"> dni</w:t>
      </w:r>
      <w:r w:rsidR="00AB14E5" w:rsidRPr="00EA1F1E">
        <w:rPr>
          <w:rFonts w:ascii="Garamond" w:hAnsi="Garamond" w:cstheme="minorHAnsi"/>
          <w:sz w:val="22"/>
          <w:szCs w:val="22"/>
        </w:rPr>
        <w:t xml:space="preserve"> roboczych</w:t>
      </w:r>
      <w:r w:rsidRPr="00EA1F1E">
        <w:rPr>
          <w:rFonts w:ascii="Garamond" w:hAnsi="Garamond" w:cstheme="minorHAnsi"/>
          <w:sz w:val="22"/>
          <w:szCs w:val="22"/>
        </w:rPr>
        <w:t xml:space="preserve"> od daty zgłoszenia gotowości do obioru przez Wykonawcę, tj. od daty przedstawienia protokołu odbioru.</w:t>
      </w:r>
    </w:p>
    <w:p w14:paraId="12337354" w14:textId="010CAF44" w:rsidR="00C600C7" w:rsidRPr="00EA1F1E" w:rsidRDefault="00C600C7" w:rsidP="0073646C">
      <w:pPr>
        <w:numPr>
          <w:ilvl w:val="0"/>
          <w:numId w:val="27"/>
        </w:numPr>
        <w:spacing w:before="60" w:line="276" w:lineRule="auto"/>
        <w:jc w:val="both"/>
        <w:rPr>
          <w:rFonts w:ascii="Garamond" w:hAnsi="Garamond" w:cstheme="minorHAnsi"/>
          <w:sz w:val="22"/>
          <w:szCs w:val="22"/>
        </w:rPr>
      </w:pPr>
      <w:r w:rsidRPr="00EA1F1E">
        <w:rPr>
          <w:rFonts w:ascii="Garamond" w:hAnsi="Garamond" w:cstheme="minorHAnsi"/>
          <w:sz w:val="22"/>
          <w:szCs w:val="22"/>
        </w:rPr>
        <w:t xml:space="preserve">Jeżeli w ciągu </w:t>
      </w:r>
      <w:r w:rsidR="00AB14E5" w:rsidRPr="00852F2B">
        <w:rPr>
          <w:rFonts w:ascii="Garamond" w:hAnsi="Garamond" w:cstheme="minorHAnsi"/>
          <w:b/>
          <w:bCs/>
          <w:sz w:val="22"/>
          <w:szCs w:val="22"/>
        </w:rPr>
        <w:t>10</w:t>
      </w:r>
      <w:r w:rsidRPr="00852F2B">
        <w:rPr>
          <w:rFonts w:ascii="Garamond" w:hAnsi="Garamond" w:cstheme="minorHAnsi"/>
          <w:b/>
          <w:bCs/>
          <w:sz w:val="22"/>
          <w:szCs w:val="22"/>
        </w:rPr>
        <w:t xml:space="preserve"> dni</w:t>
      </w:r>
      <w:r w:rsidR="00AB14E5" w:rsidRPr="00EA1F1E">
        <w:rPr>
          <w:rFonts w:ascii="Garamond" w:hAnsi="Garamond" w:cstheme="minorHAnsi"/>
          <w:sz w:val="22"/>
          <w:szCs w:val="22"/>
        </w:rPr>
        <w:t xml:space="preserve"> roboczych</w:t>
      </w:r>
      <w:r w:rsidRPr="00EA1F1E">
        <w:rPr>
          <w:rFonts w:ascii="Garamond" w:hAnsi="Garamond" w:cstheme="minorHAnsi"/>
          <w:sz w:val="22"/>
          <w:szCs w:val="22"/>
        </w:rPr>
        <w:t xml:space="preserve"> od daty przedstawienia protokołu odbioru, bez uzasadnionej przyczyny, Zamawiający nie przeprowadzi procedury odbioru lub bez uzasadnionej przyczyny odmówi podpisania jakiegokolwiek protokołu, Wykonawca zastrzega sobie prawo dokonania odbioru jednostronnego oraz jednostronnego sporządzenia i podpisania protokołu, z zaznaczeniem przyczyny odmowy złożenia podpisu przez Zamawiającego.</w:t>
      </w:r>
    </w:p>
    <w:p w14:paraId="5ADC1D6E" w14:textId="120FD98F" w:rsidR="00C600C7" w:rsidRPr="00EA1F1E" w:rsidRDefault="00C600C7" w:rsidP="0073646C">
      <w:pPr>
        <w:numPr>
          <w:ilvl w:val="0"/>
          <w:numId w:val="27"/>
        </w:numPr>
        <w:spacing w:before="60" w:line="276" w:lineRule="auto"/>
        <w:jc w:val="both"/>
        <w:rPr>
          <w:rFonts w:ascii="Garamond" w:hAnsi="Garamond" w:cstheme="minorHAnsi"/>
          <w:sz w:val="22"/>
          <w:szCs w:val="22"/>
        </w:rPr>
      </w:pPr>
      <w:r w:rsidRPr="00EA1F1E">
        <w:rPr>
          <w:rFonts w:ascii="Garamond" w:hAnsi="Garamond" w:cstheme="minorHAnsi"/>
          <w:sz w:val="22"/>
          <w:szCs w:val="22"/>
        </w:rPr>
        <w:t xml:space="preserve">Za termin wykonania przedmiotu umowy uważa się datę obustronnego podpisania protokołu odbioru </w:t>
      </w:r>
      <w:r w:rsidR="00575DE2">
        <w:rPr>
          <w:rFonts w:ascii="Garamond" w:hAnsi="Garamond" w:cstheme="minorHAnsi"/>
          <w:sz w:val="22"/>
          <w:szCs w:val="22"/>
        </w:rPr>
        <w:br/>
      </w:r>
      <w:r w:rsidRPr="00EA1F1E">
        <w:rPr>
          <w:rFonts w:ascii="Garamond" w:hAnsi="Garamond" w:cstheme="minorHAnsi"/>
          <w:sz w:val="22"/>
          <w:szCs w:val="22"/>
        </w:rPr>
        <w:t>z</w:t>
      </w:r>
      <w:r w:rsidR="00575DE2">
        <w:rPr>
          <w:rFonts w:ascii="Garamond" w:hAnsi="Garamond" w:cstheme="minorHAnsi"/>
          <w:sz w:val="22"/>
          <w:szCs w:val="22"/>
        </w:rPr>
        <w:t xml:space="preserve"> </w:t>
      </w:r>
      <w:r w:rsidRPr="00EA1F1E">
        <w:rPr>
          <w:rFonts w:ascii="Garamond" w:hAnsi="Garamond" w:cstheme="minorHAnsi"/>
          <w:sz w:val="22"/>
          <w:szCs w:val="22"/>
        </w:rPr>
        <w:t>zastrzeżeniem ust. 3 in fine niniejszego paragrafu.</w:t>
      </w:r>
    </w:p>
    <w:p w14:paraId="2DCF9058" w14:textId="2BCB4475" w:rsidR="00FA4DDD" w:rsidRDefault="00C600C7" w:rsidP="0073646C">
      <w:pPr>
        <w:numPr>
          <w:ilvl w:val="0"/>
          <w:numId w:val="27"/>
        </w:numPr>
        <w:spacing w:before="60" w:line="276" w:lineRule="auto"/>
        <w:jc w:val="both"/>
        <w:rPr>
          <w:rFonts w:ascii="Garamond" w:hAnsi="Garamond" w:cstheme="minorHAnsi"/>
          <w:sz w:val="22"/>
          <w:szCs w:val="22"/>
        </w:rPr>
      </w:pPr>
      <w:r w:rsidRPr="008654F0">
        <w:rPr>
          <w:rFonts w:ascii="Garamond" w:hAnsi="Garamond" w:cstheme="minorHAnsi"/>
          <w:sz w:val="22"/>
          <w:szCs w:val="22"/>
        </w:rPr>
        <w:t>Ciężary i ryzyka związane ze stanowiącym przedmiot odbioru elementem przedmiotu Umowy przechodzą na Zamawiającego z chwilą podpisania protokołu odbioru. Udzielenie licencji następuje z</w:t>
      </w:r>
      <w:r w:rsidR="008654F0">
        <w:rPr>
          <w:rFonts w:ascii="Garamond" w:hAnsi="Garamond" w:cstheme="minorHAnsi"/>
          <w:sz w:val="22"/>
          <w:szCs w:val="22"/>
        </w:rPr>
        <w:t xml:space="preserve"> </w:t>
      </w:r>
      <w:r w:rsidRPr="008654F0">
        <w:rPr>
          <w:rFonts w:ascii="Garamond" w:hAnsi="Garamond" w:cstheme="minorHAnsi"/>
          <w:sz w:val="22"/>
          <w:szCs w:val="22"/>
        </w:rPr>
        <w:t xml:space="preserve">chwilą określoną </w:t>
      </w:r>
      <w:r w:rsidR="00575DE2" w:rsidRPr="008654F0">
        <w:rPr>
          <w:rFonts w:ascii="Garamond" w:hAnsi="Garamond" w:cstheme="minorHAnsi"/>
          <w:sz w:val="22"/>
          <w:szCs w:val="22"/>
        </w:rPr>
        <w:br/>
      </w:r>
      <w:r w:rsidRPr="008654F0">
        <w:rPr>
          <w:rFonts w:ascii="Garamond" w:hAnsi="Garamond" w:cstheme="minorHAnsi"/>
          <w:sz w:val="22"/>
          <w:szCs w:val="22"/>
        </w:rPr>
        <w:t>w Załączniku nr 2.</w:t>
      </w:r>
    </w:p>
    <w:p w14:paraId="118AAD79" w14:textId="4DFE0ACF" w:rsidR="00FF5C3C" w:rsidRPr="00EA1F1E" w:rsidRDefault="00FF5C3C" w:rsidP="00B10092">
      <w:pPr>
        <w:pStyle w:val="Akapitzlist"/>
        <w:spacing w:before="60" w:after="60" w:line="276" w:lineRule="auto"/>
        <w:ind w:left="357"/>
        <w:jc w:val="center"/>
        <w:rPr>
          <w:rFonts w:ascii="Garamond" w:hAnsi="Garamond" w:cstheme="minorHAnsi"/>
          <w:b/>
          <w:sz w:val="22"/>
          <w:szCs w:val="22"/>
        </w:rPr>
      </w:pPr>
      <w:r w:rsidRPr="00EA1F1E">
        <w:rPr>
          <w:rFonts w:ascii="Garamond" w:hAnsi="Garamond" w:cstheme="minorHAnsi"/>
          <w:b/>
          <w:sz w:val="22"/>
          <w:szCs w:val="22"/>
        </w:rPr>
        <w:t>§ 5.</w:t>
      </w:r>
    </w:p>
    <w:p w14:paraId="16960239" w14:textId="25F18DEE" w:rsidR="00C600C7" w:rsidRPr="00EA1F1E" w:rsidRDefault="00C600C7" w:rsidP="00B10092">
      <w:pPr>
        <w:pStyle w:val="Akapitzlist"/>
        <w:spacing w:before="60" w:after="60" w:line="276" w:lineRule="auto"/>
        <w:ind w:left="357"/>
        <w:jc w:val="center"/>
        <w:rPr>
          <w:rFonts w:ascii="Garamond" w:hAnsi="Garamond" w:cstheme="minorHAnsi"/>
          <w:b/>
          <w:sz w:val="22"/>
          <w:szCs w:val="22"/>
        </w:rPr>
      </w:pPr>
      <w:r w:rsidRPr="00EA1F1E">
        <w:rPr>
          <w:rFonts w:ascii="Garamond" w:hAnsi="Garamond" w:cstheme="minorHAnsi"/>
          <w:b/>
          <w:sz w:val="22"/>
          <w:szCs w:val="22"/>
        </w:rPr>
        <w:t>Zobowiązania Zamawiającego</w:t>
      </w:r>
    </w:p>
    <w:p w14:paraId="13E00752" w14:textId="77777777" w:rsidR="00C600C7" w:rsidRPr="00EA1F1E" w:rsidRDefault="00C600C7" w:rsidP="0073646C">
      <w:pPr>
        <w:numPr>
          <w:ilvl w:val="0"/>
          <w:numId w:val="28"/>
        </w:numPr>
        <w:spacing w:before="60" w:line="276" w:lineRule="auto"/>
        <w:jc w:val="both"/>
        <w:rPr>
          <w:rFonts w:ascii="Garamond" w:hAnsi="Garamond" w:cstheme="minorHAnsi"/>
          <w:sz w:val="22"/>
          <w:szCs w:val="22"/>
        </w:rPr>
      </w:pPr>
      <w:r w:rsidRPr="00EA1F1E">
        <w:rPr>
          <w:rFonts w:ascii="Garamond" w:hAnsi="Garamond" w:cstheme="minorHAnsi"/>
          <w:sz w:val="22"/>
          <w:szCs w:val="22"/>
        </w:rPr>
        <w:t>Zamawiający zobowiązuje się dołożyć niezbędnych starań zmierzających do umożliwienia Wykonawcy sprawnego wykonywania postanowień niniejszej umowy, w szczególności poprzez udzielenie wszelkich niezbędnych informacji.</w:t>
      </w:r>
    </w:p>
    <w:p w14:paraId="14859AA0" w14:textId="145EDD86" w:rsidR="00C600C7" w:rsidRPr="00EA1F1E" w:rsidRDefault="00C600C7" w:rsidP="0073646C">
      <w:pPr>
        <w:numPr>
          <w:ilvl w:val="0"/>
          <w:numId w:val="28"/>
        </w:numPr>
        <w:spacing w:before="60" w:line="276" w:lineRule="auto"/>
        <w:jc w:val="both"/>
        <w:rPr>
          <w:rFonts w:ascii="Garamond" w:hAnsi="Garamond" w:cstheme="minorHAnsi"/>
          <w:sz w:val="22"/>
          <w:szCs w:val="22"/>
        </w:rPr>
      </w:pPr>
      <w:r w:rsidRPr="00EA1F1E">
        <w:rPr>
          <w:rFonts w:ascii="Garamond" w:hAnsi="Garamond" w:cstheme="minorHAnsi"/>
          <w:sz w:val="22"/>
          <w:szCs w:val="22"/>
        </w:rPr>
        <w:t>Zamawiający potwierdza, że dostarczone</w:t>
      </w:r>
      <w:r w:rsidR="00CB1BB0" w:rsidRPr="00EA1F1E">
        <w:rPr>
          <w:rFonts w:ascii="Garamond" w:hAnsi="Garamond" w:cstheme="minorHAnsi"/>
          <w:sz w:val="22"/>
          <w:szCs w:val="22"/>
        </w:rPr>
        <w:t xml:space="preserve"> </w:t>
      </w:r>
      <w:r w:rsidRPr="00EA1F1E">
        <w:rPr>
          <w:rFonts w:ascii="Garamond" w:hAnsi="Garamond" w:cstheme="minorHAnsi"/>
          <w:sz w:val="22"/>
          <w:szCs w:val="22"/>
        </w:rPr>
        <w:t>Oprogramowani</w:t>
      </w:r>
      <w:r w:rsidR="00852F2B">
        <w:rPr>
          <w:rFonts w:ascii="Garamond" w:hAnsi="Garamond" w:cstheme="minorHAnsi"/>
          <w:sz w:val="22"/>
          <w:szCs w:val="22"/>
        </w:rPr>
        <w:t>e</w:t>
      </w:r>
      <w:r w:rsidRPr="00EA1F1E">
        <w:rPr>
          <w:rFonts w:ascii="Garamond" w:hAnsi="Garamond" w:cstheme="minorHAnsi"/>
          <w:sz w:val="22"/>
          <w:szCs w:val="22"/>
        </w:rPr>
        <w:t xml:space="preserve"> Aplikacyjne, którego odbiór będzie potwierdzony protokołem odbioru zgodnie z warunkami niniejszej umowy, spełnia wszystkie wymagania, w tym wymagania funkcjonalno-użytkowe określone przez Zamawiającego.</w:t>
      </w:r>
    </w:p>
    <w:p w14:paraId="6489AAB0" w14:textId="77777777" w:rsidR="00C600C7" w:rsidRPr="00EA1F1E" w:rsidRDefault="00C600C7" w:rsidP="0073646C">
      <w:pPr>
        <w:numPr>
          <w:ilvl w:val="0"/>
          <w:numId w:val="28"/>
        </w:numPr>
        <w:spacing w:before="60" w:line="276" w:lineRule="auto"/>
        <w:jc w:val="both"/>
        <w:rPr>
          <w:rFonts w:ascii="Garamond" w:hAnsi="Garamond" w:cstheme="minorHAnsi"/>
          <w:sz w:val="22"/>
          <w:szCs w:val="22"/>
        </w:rPr>
      </w:pPr>
      <w:r w:rsidRPr="00EA1F1E">
        <w:rPr>
          <w:rFonts w:ascii="Garamond" w:hAnsi="Garamond" w:cstheme="minorHAnsi"/>
          <w:sz w:val="22"/>
          <w:szCs w:val="22"/>
        </w:rPr>
        <w:t>Zamawiający zobowiązuje się zapewnić minimalne, określone przez Wykonawcę, wymagania sprzętowe niezbędne do prawidłowej pracy Oprogramowania Aplikacyjnego.</w:t>
      </w:r>
    </w:p>
    <w:p w14:paraId="1066157B" w14:textId="36AF6C4C" w:rsidR="00C600C7" w:rsidRPr="002B0C5A" w:rsidRDefault="00C600C7" w:rsidP="0073646C">
      <w:pPr>
        <w:numPr>
          <w:ilvl w:val="0"/>
          <w:numId w:val="28"/>
        </w:numPr>
        <w:spacing w:before="60" w:line="276" w:lineRule="auto"/>
        <w:jc w:val="both"/>
        <w:rPr>
          <w:rFonts w:ascii="Garamond" w:hAnsi="Garamond" w:cstheme="minorHAnsi"/>
          <w:sz w:val="22"/>
          <w:szCs w:val="22"/>
        </w:rPr>
      </w:pPr>
      <w:r w:rsidRPr="002B0C5A">
        <w:rPr>
          <w:rFonts w:ascii="Garamond" w:hAnsi="Garamond" w:cstheme="minorHAnsi"/>
          <w:sz w:val="22"/>
          <w:szCs w:val="22"/>
        </w:rPr>
        <w:t>Modyfikacje Oprogramowania Aplikacyjne</w:t>
      </w:r>
      <w:r w:rsidR="00407320" w:rsidRPr="002B0C5A">
        <w:rPr>
          <w:rFonts w:ascii="Garamond" w:hAnsi="Garamond" w:cstheme="minorHAnsi"/>
          <w:sz w:val="22"/>
          <w:szCs w:val="22"/>
        </w:rPr>
        <w:t>go</w:t>
      </w:r>
      <w:r w:rsidRPr="002B0C5A">
        <w:rPr>
          <w:rFonts w:ascii="Garamond" w:hAnsi="Garamond" w:cstheme="minorHAnsi"/>
          <w:sz w:val="22"/>
          <w:szCs w:val="22"/>
        </w:rPr>
        <w:t xml:space="preserve"> zgłaszane przez Zamawiającego pod kątem indywidualnych wymagań Zamawiającego odbiegających od wynikających z</w:t>
      </w:r>
      <w:r w:rsidR="00781B98" w:rsidRPr="002B0C5A">
        <w:rPr>
          <w:rFonts w:ascii="Garamond" w:hAnsi="Garamond" w:cstheme="minorHAnsi"/>
          <w:sz w:val="22"/>
          <w:szCs w:val="22"/>
        </w:rPr>
        <w:t xml:space="preserve"> opisu przedmiotu zamówienia</w:t>
      </w:r>
      <w:r w:rsidR="00FF064B">
        <w:rPr>
          <w:rFonts w:ascii="Garamond" w:hAnsi="Garamond" w:cstheme="minorHAnsi"/>
          <w:sz w:val="22"/>
          <w:szCs w:val="22"/>
        </w:rPr>
        <w:t>, aktualnie obowiązujących przepisów prawa</w:t>
      </w:r>
      <w:r w:rsidR="00781B98" w:rsidRPr="002B0C5A">
        <w:rPr>
          <w:rFonts w:ascii="Garamond" w:hAnsi="Garamond" w:cstheme="minorHAnsi"/>
          <w:sz w:val="22"/>
          <w:szCs w:val="22"/>
        </w:rPr>
        <w:t xml:space="preserve"> oraz</w:t>
      </w:r>
      <w:r w:rsidRPr="002B0C5A">
        <w:rPr>
          <w:rFonts w:ascii="Garamond" w:hAnsi="Garamond" w:cstheme="minorHAnsi"/>
          <w:sz w:val="22"/>
          <w:szCs w:val="22"/>
        </w:rPr>
        <w:t xml:space="preserve"> niniejszej Umowy będą realizowane przez Wykonawcę na podstawie odrębnych umów.</w:t>
      </w:r>
    </w:p>
    <w:p w14:paraId="3FA9F39B" w14:textId="5863D98A" w:rsidR="006F663B" w:rsidRPr="00A55B95" w:rsidRDefault="00C600C7" w:rsidP="0073646C">
      <w:pPr>
        <w:numPr>
          <w:ilvl w:val="0"/>
          <w:numId w:val="28"/>
        </w:numPr>
        <w:spacing w:before="60" w:line="276" w:lineRule="auto"/>
        <w:jc w:val="both"/>
        <w:rPr>
          <w:rFonts w:ascii="Garamond" w:hAnsi="Garamond" w:cstheme="minorHAnsi"/>
          <w:sz w:val="22"/>
          <w:szCs w:val="22"/>
        </w:rPr>
      </w:pPr>
      <w:r w:rsidRPr="00EA1F1E">
        <w:rPr>
          <w:rFonts w:ascii="Garamond" w:hAnsi="Garamond" w:cstheme="minorHAnsi"/>
          <w:sz w:val="22"/>
          <w:szCs w:val="22"/>
        </w:rPr>
        <w:t xml:space="preserve">Zamawiający obowiązany jest zabezpieczyć dane oraz oprogramowanie, znajdujące się bądź zainstalowane </w:t>
      </w:r>
      <w:r w:rsidR="008654F0">
        <w:rPr>
          <w:rFonts w:ascii="Garamond" w:hAnsi="Garamond" w:cstheme="minorHAnsi"/>
          <w:sz w:val="22"/>
          <w:szCs w:val="22"/>
        </w:rPr>
        <w:br/>
      </w:r>
      <w:r w:rsidRPr="00EA1F1E">
        <w:rPr>
          <w:rFonts w:ascii="Garamond" w:hAnsi="Garamond" w:cstheme="minorHAnsi"/>
          <w:sz w:val="22"/>
          <w:szCs w:val="22"/>
        </w:rPr>
        <w:t>w systemie informatycznym</w:t>
      </w:r>
      <w:r w:rsidR="002D4C90" w:rsidRPr="00EA1F1E">
        <w:rPr>
          <w:rFonts w:ascii="Garamond" w:hAnsi="Garamond" w:cstheme="minorHAnsi"/>
          <w:sz w:val="22"/>
          <w:szCs w:val="22"/>
        </w:rPr>
        <w:t xml:space="preserve"> Zama</w:t>
      </w:r>
      <w:r w:rsidR="00CB1BB0" w:rsidRPr="00EA1F1E">
        <w:rPr>
          <w:rFonts w:ascii="Garamond" w:hAnsi="Garamond" w:cstheme="minorHAnsi"/>
          <w:sz w:val="22"/>
          <w:szCs w:val="22"/>
        </w:rPr>
        <w:t>w</w:t>
      </w:r>
      <w:r w:rsidR="002D4C90" w:rsidRPr="00EA1F1E">
        <w:rPr>
          <w:rFonts w:ascii="Garamond" w:hAnsi="Garamond" w:cstheme="minorHAnsi"/>
          <w:sz w:val="22"/>
          <w:szCs w:val="22"/>
        </w:rPr>
        <w:t>iającego</w:t>
      </w:r>
      <w:r w:rsidRPr="00EA1F1E">
        <w:rPr>
          <w:rFonts w:ascii="Garamond" w:hAnsi="Garamond" w:cstheme="minorHAnsi"/>
          <w:sz w:val="22"/>
          <w:szCs w:val="22"/>
        </w:rPr>
        <w:t>, w którym instalowan</w:t>
      </w:r>
      <w:r w:rsidR="00407320" w:rsidRPr="00EA1F1E">
        <w:rPr>
          <w:rFonts w:ascii="Garamond" w:hAnsi="Garamond" w:cstheme="minorHAnsi"/>
          <w:sz w:val="22"/>
          <w:szCs w:val="22"/>
        </w:rPr>
        <w:t>e</w:t>
      </w:r>
      <w:r w:rsidRPr="00EA1F1E">
        <w:rPr>
          <w:rFonts w:ascii="Garamond" w:hAnsi="Garamond" w:cstheme="minorHAnsi"/>
          <w:sz w:val="22"/>
          <w:szCs w:val="22"/>
        </w:rPr>
        <w:t xml:space="preserve"> jest </w:t>
      </w:r>
      <w:r w:rsidR="00407320" w:rsidRPr="00EA1F1E">
        <w:rPr>
          <w:rFonts w:ascii="Garamond" w:hAnsi="Garamond" w:cstheme="minorHAnsi"/>
          <w:sz w:val="22"/>
          <w:szCs w:val="22"/>
        </w:rPr>
        <w:t>Oprogramowania Aplikacyjne</w:t>
      </w:r>
      <w:r w:rsidRPr="00EA1F1E">
        <w:rPr>
          <w:rFonts w:ascii="Garamond" w:hAnsi="Garamond" w:cstheme="minorHAnsi"/>
          <w:sz w:val="22"/>
          <w:szCs w:val="22"/>
        </w:rPr>
        <w:t xml:space="preserve">, </w:t>
      </w:r>
    </w:p>
    <w:p w14:paraId="3752C69B" w14:textId="7DEE7275" w:rsidR="00CB1BB0" w:rsidRPr="00EA1F1E" w:rsidRDefault="00C600C7" w:rsidP="006F663B">
      <w:pPr>
        <w:spacing w:before="60" w:line="276" w:lineRule="auto"/>
        <w:ind w:left="454"/>
        <w:jc w:val="both"/>
        <w:rPr>
          <w:rFonts w:ascii="Garamond" w:hAnsi="Garamond" w:cstheme="minorHAnsi"/>
          <w:sz w:val="22"/>
          <w:szCs w:val="22"/>
        </w:rPr>
      </w:pPr>
      <w:r w:rsidRPr="00EA1F1E">
        <w:rPr>
          <w:rFonts w:ascii="Garamond" w:hAnsi="Garamond" w:cstheme="minorHAnsi"/>
          <w:sz w:val="22"/>
          <w:szCs w:val="22"/>
        </w:rPr>
        <w:lastRenderedPageBreak/>
        <w:t>w</w:t>
      </w:r>
      <w:r w:rsidR="00407320" w:rsidRPr="00EA1F1E">
        <w:rPr>
          <w:rFonts w:ascii="Garamond" w:hAnsi="Garamond" w:cstheme="minorHAnsi"/>
          <w:sz w:val="22"/>
          <w:szCs w:val="22"/>
        </w:rPr>
        <w:t> </w:t>
      </w:r>
      <w:r w:rsidRPr="00EA1F1E">
        <w:rPr>
          <w:rFonts w:ascii="Garamond" w:hAnsi="Garamond" w:cstheme="minorHAnsi"/>
          <w:sz w:val="22"/>
          <w:szCs w:val="22"/>
        </w:rPr>
        <w:t>szczególności poprzez sporządzenie kopii zapasowych wszelkich danych oraz oprogramowania, znajdujących się bądź zainstalowanych w systemie informatycznym (backup).</w:t>
      </w:r>
    </w:p>
    <w:p w14:paraId="385CB81D" w14:textId="77777777" w:rsidR="00145B3C" w:rsidRPr="00EA1F1E" w:rsidRDefault="00CB1BB0" w:rsidP="0073646C">
      <w:pPr>
        <w:numPr>
          <w:ilvl w:val="0"/>
          <w:numId w:val="28"/>
        </w:numPr>
        <w:spacing w:before="60" w:line="276" w:lineRule="auto"/>
        <w:jc w:val="both"/>
        <w:rPr>
          <w:rFonts w:ascii="Garamond" w:hAnsi="Garamond" w:cstheme="minorHAnsi"/>
          <w:sz w:val="22"/>
          <w:szCs w:val="22"/>
        </w:rPr>
      </w:pPr>
      <w:r w:rsidRPr="00EA1F1E">
        <w:rPr>
          <w:rFonts w:ascii="Garamond" w:hAnsi="Garamond" w:cstheme="minorHAnsi"/>
          <w:sz w:val="22"/>
          <w:szCs w:val="22"/>
        </w:rPr>
        <w:t xml:space="preserve">Ponadto Zamawiający zobowiązuje się do: </w:t>
      </w:r>
    </w:p>
    <w:p w14:paraId="1C6AA487" w14:textId="77777777" w:rsidR="00145B3C" w:rsidRPr="00EA1F1E" w:rsidRDefault="00CB1BB0" w:rsidP="0073646C">
      <w:pPr>
        <w:numPr>
          <w:ilvl w:val="1"/>
          <w:numId w:val="28"/>
        </w:numPr>
        <w:spacing w:before="60" w:line="276" w:lineRule="auto"/>
        <w:ind w:left="794" w:hanging="340"/>
        <w:jc w:val="both"/>
        <w:rPr>
          <w:rFonts w:ascii="Garamond" w:hAnsi="Garamond" w:cstheme="minorHAnsi"/>
          <w:sz w:val="22"/>
          <w:szCs w:val="22"/>
        </w:rPr>
      </w:pPr>
      <w:r w:rsidRPr="00EA1F1E">
        <w:rPr>
          <w:rFonts w:ascii="Garamond" w:hAnsi="Garamond" w:cstheme="minorHAnsi"/>
          <w:sz w:val="22"/>
          <w:szCs w:val="22"/>
        </w:rPr>
        <w:t xml:space="preserve">współpracy z Wykonawcą na każdym </w:t>
      </w:r>
      <w:r w:rsidR="001B5BBC" w:rsidRPr="00EA1F1E">
        <w:rPr>
          <w:rFonts w:ascii="Garamond" w:hAnsi="Garamond" w:cstheme="minorHAnsi"/>
          <w:sz w:val="22"/>
          <w:szCs w:val="22"/>
        </w:rPr>
        <w:t>etapie</w:t>
      </w:r>
      <w:r w:rsidRPr="00EA1F1E">
        <w:rPr>
          <w:rFonts w:ascii="Garamond" w:hAnsi="Garamond" w:cstheme="minorHAnsi"/>
          <w:sz w:val="22"/>
          <w:szCs w:val="22"/>
        </w:rPr>
        <w:t xml:space="preserve"> realizacji Umowy, w szczególności przygotowania warunków technicznych do instalacji oprogramowania, udostępnienia niezbędnego sprzętu oraz oprogramowania umożliwiającego terminowe rozpoczęcie i przeprowadzenie prac przewidzianych harmonogramem;</w:t>
      </w:r>
    </w:p>
    <w:p w14:paraId="71C47CCD" w14:textId="044ED7A9" w:rsidR="00CB1BB0" w:rsidRPr="00EA1F1E" w:rsidRDefault="00CB1BB0" w:rsidP="0073646C">
      <w:pPr>
        <w:numPr>
          <w:ilvl w:val="1"/>
          <w:numId w:val="28"/>
        </w:numPr>
        <w:spacing w:before="60" w:line="276" w:lineRule="auto"/>
        <w:ind w:left="794" w:hanging="340"/>
        <w:jc w:val="both"/>
        <w:rPr>
          <w:rFonts w:ascii="Garamond" w:hAnsi="Garamond" w:cstheme="minorHAnsi"/>
          <w:sz w:val="22"/>
          <w:szCs w:val="22"/>
        </w:rPr>
      </w:pPr>
      <w:r w:rsidRPr="00EA1F1E">
        <w:rPr>
          <w:rFonts w:ascii="Garamond" w:hAnsi="Garamond" w:cstheme="minorHAnsi"/>
          <w:sz w:val="22"/>
          <w:szCs w:val="22"/>
        </w:rPr>
        <w:t xml:space="preserve">zapewnienia dostępu do pomieszczeń, danych, dokumentacji i informacji niezbędnych do należytego </w:t>
      </w:r>
      <w:r w:rsidR="008654F0">
        <w:rPr>
          <w:rFonts w:ascii="Garamond" w:hAnsi="Garamond" w:cstheme="minorHAnsi"/>
          <w:sz w:val="22"/>
          <w:szCs w:val="22"/>
        </w:rPr>
        <w:br/>
      </w:r>
      <w:r w:rsidRPr="00EA1F1E">
        <w:rPr>
          <w:rFonts w:ascii="Garamond" w:hAnsi="Garamond" w:cstheme="minorHAnsi"/>
          <w:sz w:val="22"/>
          <w:szCs w:val="22"/>
        </w:rPr>
        <w:t>i terminowego realizowania przez Wykonawcę obowiązków wynikających z Umowy, w tym zdalnego dostępu</w:t>
      </w:r>
      <w:r w:rsidR="00085417" w:rsidRPr="00EA1F1E">
        <w:rPr>
          <w:rFonts w:ascii="Garamond" w:hAnsi="Garamond" w:cstheme="minorHAnsi"/>
          <w:sz w:val="22"/>
          <w:szCs w:val="22"/>
        </w:rPr>
        <w:t>.</w:t>
      </w:r>
    </w:p>
    <w:p w14:paraId="09A9701C" w14:textId="5AFEA7B2" w:rsidR="00FF5C3C" w:rsidRPr="00EA1F1E" w:rsidRDefault="00FF5C3C" w:rsidP="00B10092">
      <w:pPr>
        <w:pStyle w:val="Akapitzlist"/>
        <w:spacing w:before="60" w:after="60" w:line="276" w:lineRule="auto"/>
        <w:ind w:left="357"/>
        <w:jc w:val="center"/>
        <w:rPr>
          <w:rFonts w:ascii="Garamond" w:hAnsi="Garamond" w:cstheme="minorHAnsi"/>
          <w:b/>
          <w:sz w:val="22"/>
          <w:szCs w:val="22"/>
        </w:rPr>
      </w:pPr>
      <w:r w:rsidRPr="00EA1F1E">
        <w:rPr>
          <w:rFonts w:ascii="Garamond" w:hAnsi="Garamond" w:cstheme="minorHAnsi"/>
          <w:b/>
          <w:sz w:val="22"/>
          <w:szCs w:val="22"/>
        </w:rPr>
        <w:t>§ 6.</w:t>
      </w:r>
    </w:p>
    <w:p w14:paraId="73729461" w14:textId="0B1EF7B5" w:rsidR="00C600C7" w:rsidRPr="00EA1F1E" w:rsidRDefault="00C600C7" w:rsidP="00B10092">
      <w:pPr>
        <w:pStyle w:val="Akapitzlist"/>
        <w:spacing w:before="60" w:after="60" w:line="276" w:lineRule="auto"/>
        <w:ind w:left="357"/>
        <w:jc w:val="center"/>
        <w:rPr>
          <w:rFonts w:ascii="Garamond" w:hAnsi="Garamond" w:cstheme="minorHAnsi"/>
          <w:b/>
          <w:sz w:val="22"/>
          <w:szCs w:val="22"/>
        </w:rPr>
      </w:pPr>
      <w:r w:rsidRPr="00EA1F1E">
        <w:rPr>
          <w:rFonts w:ascii="Garamond" w:hAnsi="Garamond" w:cstheme="minorHAnsi"/>
          <w:b/>
          <w:sz w:val="22"/>
          <w:szCs w:val="22"/>
        </w:rPr>
        <w:t>Siła Wyższa</w:t>
      </w:r>
    </w:p>
    <w:p w14:paraId="0DB3473A" w14:textId="77777777" w:rsidR="00C600C7" w:rsidRPr="00EA1F1E" w:rsidRDefault="00C600C7" w:rsidP="0073646C">
      <w:pPr>
        <w:numPr>
          <w:ilvl w:val="0"/>
          <w:numId w:val="29"/>
        </w:numPr>
        <w:spacing w:before="60" w:line="276" w:lineRule="auto"/>
        <w:jc w:val="both"/>
        <w:rPr>
          <w:rFonts w:ascii="Garamond" w:hAnsi="Garamond" w:cstheme="minorHAnsi"/>
          <w:sz w:val="22"/>
          <w:szCs w:val="22"/>
        </w:rPr>
      </w:pPr>
      <w:r w:rsidRPr="00EA1F1E">
        <w:rPr>
          <w:rFonts w:ascii="Garamond" w:hAnsi="Garamond" w:cstheme="minorHAnsi"/>
          <w:sz w:val="22"/>
          <w:szCs w:val="22"/>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w:t>
      </w:r>
    </w:p>
    <w:p w14:paraId="31C03B89" w14:textId="77777777" w:rsidR="00C600C7" w:rsidRPr="00EA1F1E" w:rsidRDefault="00C600C7" w:rsidP="0073646C">
      <w:pPr>
        <w:numPr>
          <w:ilvl w:val="0"/>
          <w:numId w:val="29"/>
        </w:numPr>
        <w:spacing w:before="60" w:line="276" w:lineRule="auto"/>
        <w:jc w:val="both"/>
        <w:rPr>
          <w:rFonts w:ascii="Garamond" w:hAnsi="Garamond" w:cstheme="minorHAnsi"/>
          <w:sz w:val="22"/>
          <w:szCs w:val="22"/>
        </w:rPr>
      </w:pPr>
      <w:r w:rsidRPr="00EA1F1E">
        <w:rPr>
          <w:rFonts w:ascii="Garamond" w:hAnsi="Garamond" w:cstheme="minorHAnsi"/>
          <w:sz w:val="22"/>
          <w:szCs w:val="22"/>
        </w:rPr>
        <w:t>W przypadku zaistnienia Siły Wyższej, Strona, której taka okoliczność uniemożliwia prawidłowe wywiązanie się z jej zobowiązań niezwłocznie, powiadomi drugą Stronę o takich okolicznościach i ich przyczynie.</w:t>
      </w:r>
    </w:p>
    <w:p w14:paraId="36B8CAD7" w14:textId="5FB41595" w:rsidR="00C600C7" w:rsidRPr="00EA1F1E" w:rsidRDefault="00C600C7" w:rsidP="0073646C">
      <w:pPr>
        <w:numPr>
          <w:ilvl w:val="0"/>
          <w:numId w:val="29"/>
        </w:numPr>
        <w:spacing w:before="60" w:line="276" w:lineRule="auto"/>
        <w:jc w:val="both"/>
        <w:rPr>
          <w:rFonts w:ascii="Garamond" w:hAnsi="Garamond" w:cstheme="minorHAnsi"/>
          <w:sz w:val="22"/>
          <w:szCs w:val="22"/>
        </w:rPr>
      </w:pPr>
      <w:r w:rsidRPr="00EA1F1E">
        <w:rPr>
          <w:rFonts w:ascii="Garamond" w:hAnsi="Garamond" w:cstheme="minorHAnsi"/>
          <w:sz w:val="22"/>
          <w:szCs w:val="22"/>
        </w:rPr>
        <w:t xml:space="preserve">Jeżeli Siła Wyższa, będzie trwała nieprzerwanie przez okres </w:t>
      </w:r>
      <w:r w:rsidRPr="0057010E">
        <w:rPr>
          <w:rFonts w:ascii="Garamond" w:hAnsi="Garamond" w:cstheme="minorHAnsi"/>
          <w:b/>
          <w:bCs/>
          <w:sz w:val="22"/>
          <w:szCs w:val="22"/>
        </w:rPr>
        <w:t>180 dni</w:t>
      </w:r>
      <w:r w:rsidRPr="00EA1F1E">
        <w:rPr>
          <w:rFonts w:ascii="Garamond" w:hAnsi="Garamond" w:cstheme="minorHAnsi"/>
          <w:sz w:val="22"/>
          <w:szCs w:val="22"/>
        </w:rPr>
        <w:t xml:space="preserve"> lub dłużej, Strony mogą w drodze wzajemnego uzgodnienia rozwiązać Umowę, bez nakładania na żadną ze Stron dalszych zobowiązań, oprócz płatności należnych z tytułu wykonanych usług.</w:t>
      </w:r>
    </w:p>
    <w:p w14:paraId="52F55085" w14:textId="1B995019" w:rsidR="00C600C7" w:rsidRDefault="00C600C7" w:rsidP="0073646C">
      <w:pPr>
        <w:numPr>
          <w:ilvl w:val="0"/>
          <w:numId w:val="29"/>
        </w:numPr>
        <w:spacing w:before="60" w:line="276" w:lineRule="auto"/>
        <w:jc w:val="both"/>
        <w:rPr>
          <w:rFonts w:ascii="Garamond" w:hAnsi="Garamond" w:cstheme="minorHAnsi"/>
          <w:sz w:val="22"/>
          <w:szCs w:val="22"/>
        </w:rPr>
      </w:pPr>
      <w:r w:rsidRPr="000D7536">
        <w:rPr>
          <w:rFonts w:ascii="Garamond" w:hAnsi="Garamond" w:cstheme="minorHAnsi"/>
          <w:sz w:val="22"/>
          <w:szCs w:val="22"/>
        </w:rPr>
        <w:t>Okres występowania Siły Wyższej powoduje odpowiednie przesunięcie terminów realizacji usług określonych w Umowie.</w:t>
      </w:r>
    </w:p>
    <w:p w14:paraId="375AA42D" w14:textId="4475FCF6" w:rsidR="00FF5C3C" w:rsidRPr="00EA1F1E" w:rsidRDefault="00FF5C3C" w:rsidP="00B10092">
      <w:pPr>
        <w:pStyle w:val="Akapitzlist"/>
        <w:spacing w:before="60" w:line="276" w:lineRule="auto"/>
        <w:ind w:left="357"/>
        <w:jc w:val="center"/>
        <w:rPr>
          <w:rFonts w:ascii="Garamond" w:hAnsi="Garamond" w:cstheme="minorHAnsi"/>
          <w:b/>
          <w:sz w:val="22"/>
          <w:szCs w:val="22"/>
        </w:rPr>
      </w:pPr>
      <w:r w:rsidRPr="00EA1F1E">
        <w:rPr>
          <w:rFonts w:ascii="Garamond" w:hAnsi="Garamond" w:cstheme="minorHAnsi"/>
          <w:b/>
          <w:sz w:val="22"/>
          <w:szCs w:val="22"/>
        </w:rPr>
        <w:t>§ 7.</w:t>
      </w:r>
    </w:p>
    <w:p w14:paraId="10586493" w14:textId="34CDB991" w:rsidR="00CD71C6" w:rsidRPr="00EA1F1E" w:rsidRDefault="00C600C7" w:rsidP="00B10092">
      <w:pPr>
        <w:pStyle w:val="Akapitzlist"/>
        <w:spacing w:line="276" w:lineRule="auto"/>
        <w:ind w:left="357"/>
        <w:jc w:val="center"/>
        <w:rPr>
          <w:rFonts w:ascii="Garamond" w:hAnsi="Garamond" w:cstheme="minorHAnsi"/>
          <w:b/>
          <w:sz w:val="22"/>
          <w:szCs w:val="22"/>
        </w:rPr>
      </w:pPr>
      <w:r w:rsidRPr="00EA1F1E">
        <w:rPr>
          <w:rFonts w:ascii="Garamond" w:hAnsi="Garamond" w:cstheme="minorHAnsi"/>
          <w:b/>
          <w:sz w:val="22"/>
          <w:szCs w:val="22"/>
        </w:rPr>
        <w:t>Płatności</w:t>
      </w:r>
    </w:p>
    <w:p w14:paraId="2C449AA5" w14:textId="2438A118" w:rsidR="00C600C7" w:rsidRPr="00EA1F1E" w:rsidRDefault="00C600C7" w:rsidP="0073646C">
      <w:pPr>
        <w:numPr>
          <w:ilvl w:val="0"/>
          <w:numId w:val="30"/>
        </w:numPr>
        <w:spacing w:before="60" w:line="276" w:lineRule="auto"/>
        <w:jc w:val="both"/>
        <w:rPr>
          <w:rFonts w:ascii="Garamond" w:hAnsi="Garamond" w:cstheme="minorHAnsi"/>
          <w:sz w:val="22"/>
          <w:szCs w:val="22"/>
        </w:rPr>
      </w:pPr>
      <w:bookmarkStart w:id="5" w:name="_Ref1798782"/>
      <w:r w:rsidRPr="00EA1F1E">
        <w:rPr>
          <w:rFonts w:ascii="Garamond" w:hAnsi="Garamond" w:cstheme="minorHAnsi"/>
          <w:sz w:val="22"/>
          <w:szCs w:val="22"/>
        </w:rPr>
        <w:t>Za realizację przedmiotu niniejszej Umowy Zamawiający zapłaci Wykonawcy wynagrodzenie w</w:t>
      </w:r>
      <w:r w:rsidR="000D7536">
        <w:rPr>
          <w:rFonts w:ascii="Garamond" w:hAnsi="Garamond" w:cstheme="minorHAnsi"/>
          <w:sz w:val="22"/>
          <w:szCs w:val="22"/>
        </w:rPr>
        <w:t xml:space="preserve"> w</w:t>
      </w:r>
      <w:r w:rsidRPr="00EA1F1E">
        <w:rPr>
          <w:rFonts w:ascii="Garamond" w:hAnsi="Garamond" w:cstheme="minorHAnsi"/>
          <w:sz w:val="22"/>
          <w:szCs w:val="22"/>
        </w:rPr>
        <w:t xml:space="preserve">ysokości </w:t>
      </w:r>
      <w:bookmarkEnd w:id="5"/>
      <w:r w:rsidR="00BB2A02" w:rsidRPr="00EA1F1E">
        <w:rPr>
          <w:rFonts w:ascii="Garamond" w:hAnsi="Garamond" w:cstheme="minorHAnsi"/>
          <w:sz w:val="22"/>
          <w:szCs w:val="22"/>
        </w:rPr>
        <w:t>………………………………</w:t>
      </w:r>
      <w:r w:rsidRPr="00EA1F1E">
        <w:rPr>
          <w:rFonts w:ascii="Garamond" w:hAnsi="Garamond" w:cstheme="minorHAnsi"/>
          <w:sz w:val="22"/>
          <w:szCs w:val="22"/>
        </w:rPr>
        <w:t xml:space="preserve"> zł netto (słownie: </w:t>
      </w:r>
      <w:r w:rsidR="00BB2A02" w:rsidRPr="00EA1F1E">
        <w:rPr>
          <w:rFonts w:ascii="Garamond" w:hAnsi="Garamond" w:cstheme="minorHAnsi"/>
          <w:sz w:val="22"/>
          <w:szCs w:val="22"/>
        </w:rPr>
        <w:t>………………………………</w:t>
      </w:r>
      <w:r w:rsidRPr="00EA1F1E">
        <w:rPr>
          <w:rFonts w:ascii="Garamond" w:hAnsi="Garamond" w:cstheme="minorHAnsi"/>
          <w:sz w:val="22"/>
          <w:szCs w:val="22"/>
        </w:rPr>
        <w:t xml:space="preserve">), powiększone </w:t>
      </w:r>
      <w:r w:rsidR="005B0F84">
        <w:rPr>
          <w:rFonts w:ascii="Garamond" w:hAnsi="Garamond" w:cstheme="minorHAnsi"/>
          <w:sz w:val="22"/>
          <w:szCs w:val="22"/>
        </w:rPr>
        <w:br/>
      </w:r>
      <w:r w:rsidRPr="00EA1F1E">
        <w:rPr>
          <w:rFonts w:ascii="Garamond" w:hAnsi="Garamond" w:cstheme="minorHAnsi"/>
          <w:sz w:val="22"/>
          <w:szCs w:val="22"/>
        </w:rPr>
        <w:t>o obowiązujący podatek od towarów i</w:t>
      </w:r>
      <w:r w:rsidR="006B6331">
        <w:rPr>
          <w:rFonts w:ascii="Garamond" w:hAnsi="Garamond" w:cstheme="minorHAnsi"/>
          <w:sz w:val="22"/>
          <w:szCs w:val="22"/>
        </w:rPr>
        <w:t xml:space="preserve"> </w:t>
      </w:r>
      <w:r w:rsidRPr="00EA1F1E">
        <w:rPr>
          <w:rFonts w:ascii="Garamond" w:hAnsi="Garamond" w:cstheme="minorHAnsi"/>
          <w:sz w:val="22"/>
          <w:szCs w:val="22"/>
        </w:rPr>
        <w:t>usług, czy</w:t>
      </w:r>
      <w:r w:rsidR="00587025">
        <w:rPr>
          <w:rFonts w:ascii="Garamond" w:hAnsi="Garamond" w:cstheme="minorHAnsi"/>
          <w:sz w:val="22"/>
          <w:szCs w:val="22"/>
        </w:rPr>
        <w:t>li łącznie na dzień podpisania U</w:t>
      </w:r>
      <w:r w:rsidRPr="00EA1F1E">
        <w:rPr>
          <w:rFonts w:ascii="Garamond" w:hAnsi="Garamond" w:cstheme="minorHAnsi"/>
          <w:sz w:val="22"/>
          <w:szCs w:val="22"/>
        </w:rPr>
        <w:t xml:space="preserve">mowy: </w:t>
      </w:r>
      <w:r w:rsidR="00944A21" w:rsidRPr="00EA1F1E">
        <w:rPr>
          <w:rFonts w:ascii="Garamond" w:hAnsi="Garamond" w:cstheme="minorHAnsi"/>
          <w:sz w:val="22"/>
          <w:szCs w:val="22"/>
        </w:rPr>
        <w:t>………………………………</w:t>
      </w:r>
      <w:r w:rsidRPr="00EA1F1E">
        <w:rPr>
          <w:rFonts w:ascii="Garamond" w:hAnsi="Garamond" w:cstheme="minorHAnsi"/>
          <w:sz w:val="22"/>
          <w:szCs w:val="22"/>
        </w:rPr>
        <w:t xml:space="preserve"> zł brutto (słownie: </w:t>
      </w:r>
      <w:r w:rsidR="00944A21" w:rsidRPr="00EA1F1E">
        <w:rPr>
          <w:rFonts w:ascii="Garamond" w:hAnsi="Garamond" w:cstheme="minorHAnsi"/>
          <w:sz w:val="22"/>
          <w:szCs w:val="22"/>
        </w:rPr>
        <w:t>………………………………</w:t>
      </w:r>
      <w:r w:rsidRPr="00EA1F1E">
        <w:rPr>
          <w:rFonts w:ascii="Garamond" w:hAnsi="Garamond" w:cstheme="minorHAnsi"/>
          <w:sz w:val="22"/>
          <w:szCs w:val="22"/>
        </w:rPr>
        <w:t xml:space="preserve">), zgodnie z </w:t>
      </w:r>
      <w:r w:rsidR="00781B98" w:rsidRPr="00EA1F1E">
        <w:rPr>
          <w:rFonts w:ascii="Garamond" w:hAnsi="Garamond" w:cstheme="minorHAnsi"/>
          <w:sz w:val="22"/>
          <w:szCs w:val="22"/>
        </w:rPr>
        <w:t>ofertą przedstawioną w przetargu</w:t>
      </w:r>
      <w:r w:rsidRPr="00EA1F1E">
        <w:rPr>
          <w:rFonts w:ascii="Garamond" w:hAnsi="Garamond" w:cstheme="minorHAnsi"/>
          <w:sz w:val="22"/>
          <w:szCs w:val="22"/>
        </w:rPr>
        <w:t>, stanowiącą Załącznik nr 1 do niniejszej Umowy.</w:t>
      </w:r>
      <w:r w:rsidR="00AE498A" w:rsidRPr="00EA1F1E">
        <w:rPr>
          <w:rFonts w:ascii="Garamond" w:hAnsi="Garamond" w:cstheme="minorHAnsi"/>
          <w:sz w:val="22"/>
          <w:szCs w:val="22"/>
        </w:rPr>
        <w:t xml:space="preserve"> </w:t>
      </w:r>
    </w:p>
    <w:p w14:paraId="5EED85A1" w14:textId="458E24AF" w:rsidR="00C600C7" w:rsidRPr="00EA1F1E" w:rsidRDefault="00C600C7" w:rsidP="0073646C">
      <w:pPr>
        <w:numPr>
          <w:ilvl w:val="0"/>
          <w:numId w:val="30"/>
        </w:numPr>
        <w:spacing w:before="60" w:line="276" w:lineRule="auto"/>
        <w:jc w:val="both"/>
        <w:rPr>
          <w:rFonts w:ascii="Garamond" w:hAnsi="Garamond" w:cstheme="minorHAnsi"/>
          <w:sz w:val="22"/>
          <w:szCs w:val="22"/>
        </w:rPr>
      </w:pPr>
      <w:r w:rsidRPr="00EA1F1E">
        <w:rPr>
          <w:rFonts w:ascii="Garamond" w:hAnsi="Garamond" w:cstheme="minorHAnsi"/>
          <w:sz w:val="22"/>
          <w:szCs w:val="22"/>
        </w:rPr>
        <w:t>Płatność nastąpi na podstawie faktury, wystawionej</w:t>
      </w:r>
      <w:r w:rsidR="00944A21" w:rsidRPr="00EA1F1E">
        <w:rPr>
          <w:rFonts w:ascii="Garamond" w:hAnsi="Garamond" w:cstheme="minorHAnsi"/>
          <w:sz w:val="22"/>
          <w:szCs w:val="22"/>
        </w:rPr>
        <w:t xml:space="preserve"> </w:t>
      </w:r>
      <w:r w:rsidRPr="00EA1F1E">
        <w:rPr>
          <w:rFonts w:ascii="Garamond" w:hAnsi="Garamond" w:cstheme="minorHAnsi"/>
          <w:sz w:val="22"/>
          <w:szCs w:val="22"/>
        </w:rPr>
        <w:t>zgodnie z terminami i na zasadach określonych w</w:t>
      </w:r>
      <w:r w:rsidR="003E5CE4" w:rsidRPr="00EA1F1E">
        <w:rPr>
          <w:rFonts w:ascii="Garamond" w:hAnsi="Garamond" w:cstheme="minorHAnsi"/>
          <w:sz w:val="22"/>
          <w:szCs w:val="22"/>
        </w:rPr>
        <w:t> </w:t>
      </w:r>
      <w:r w:rsidR="00065F32" w:rsidRPr="00EA1F1E">
        <w:rPr>
          <w:rFonts w:ascii="Garamond" w:hAnsi="Garamond" w:cstheme="minorHAnsi"/>
          <w:sz w:val="22"/>
          <w:szCs w:val="22"/>
        </w:rPr>
        <w:t>obowiązujących przepisach</w:t>
      </w:r>
      <w:r w:rsidRPr="00EA1F1E">
        <w:rPr>
          <w:rFonts w:ascii="Garamond" w:hAnsi="Garamond" w:cstheme="minorHAnsi"/>
          <w:sz w:val="22"/>
          <w:szCs w:val="22"/>
        </w:rPr>
        <w:t xml:space="preserve"> o VAT.</w:t>
      </w:r>
      <w:r w:rsidR="00A84646" w:rsidRPr="00EA1F1E">
        <w:rPr>
          <w:rFonts w:ascii="Garamond" w:hAnsi="Garamond" w:cstheme="minorHAnsi"/>
          <w:sz w:val="22"/>
          <w:szCs w:val="22"/>
        </w:rPr>
        <w:t xml:space="preserve"> </w:t>
      </w:r>
    </w:p>
    <w:p w14:paraId="3E42A917" w14:textId="77777777" w:rsidR="00D35B62" w:rsidRDefault="00C600C7" w:rsidP="0073646C">
      <w:pPr>
        <w:numPr>
          <w:ilvl w:val="0"/>
          <w:numId w:val="30"/>
        </w:numPr>
        <w:spacing w:before="60" w:line="276" w:lineRule="auto"/>
        <w:jc w:val="both"/>
        <w:rPr>
          <w:rFonts w:ascii="Garamond" w:hAnsi="Garamond" w:cstheme="minorHAnsi"/>
          <w:sz w:val="22"/>
          <w:szCs w:val="22"/>
        </w:rPr>
      </w:pPr>
      <w:r w:rsidRPr="00EA1F1E">
        <w:rPr>
          <w:rFonts w:ascii="Garamond" w:hAnsi="Garamond" w:cstheme="minorHAnsi"/>
          <w:sz w:val="22"/>
          <w:szCs w:val="22"/>
        </w:rPr>
        <w:t xml:space="preserve">Wynagrodzenie będzie płatne na podstawie faktury VAT, w terminie </w:t>
      </w:r>
      <w:r w:rsidR="003E2F35" w:rsidRPr="006B6331">
        <w:rPr>
          <w:rFonts w:ascii="Garamond" w:hAnsi="Garamond" w:cstheme="minorHAnsi"/>
          <w:b/>
          <w:bCs/>
          <w:sz w:val="22"/>
          <w:szCs w:val="22"/>
        </w:rPr>
        <w:t>6</w:t>
      </w:r>
      <w:r w:rsidRPr="006B6331">
        <w:rPr>
          <w:rFonts w:ascii="Garamond" w:hAnsi="Garamond" w:cstheme="minorHAnsi"/>
          <w:b/>
          <w:bCs/>
          <w:sz w:val="22"/>
          <w:szCs w:val="22"/>
        </w:rPr>
        <w:t>0 dni</w:t>
      </w:r>
      <w:r w:rsidRPr="00EA1F1E">
        <w:rPr>
          <w:rFonts w:ascii="Garamond" w:hAnsi="Garamond" w:cstheme="minorHAnsi"/>
          <w:sz w:val="22"/>
          <w:szCs w:val="22"/>
        </w:rPr>
        <w:t xml:space="preserve"> od daty wystawienia </w:t>
      </w:r>
      <w:r w:rsidR="00D35B62">
        <w:rPr>
          <w:rFonts w:ascii="Garamond" w:hAnsi="Garamond" w:cstheme="minorHAnsi"/>
          <w:sz w:val="22"/>
          <w:szCs w:val="22"/>
        </w:rPr>
        <w:br/>
        <w:t>p</w:t>
      </w:r>
      <w:r w:rsidR="00587025">
        <w:rPr>
          <w:rFonts w:ascii="Garamond" w:hAnsi="Garamond" w:cstheme="minorHAnsi"/>
          <w:sz w:val="22"/>
          <w:szCs w:val="22"/>
        </w:rPr>
        <w:t xml:space="preserve">rawidłowej </w:t>
      </w:r>
      <w:r w:rsidRPr="00EA1F1E">
        <w:rPr>
          <w:rFonts w:ascii="Garamond" w:hAnsi="Garamond" w:cstheme="minorHAnsi"/>
          <w:sz w:val="22"/>
          <w:szCs w:val="22"/>
        </w:rPr>
        <w:t xml:space="preserve">faktury, na rachunek bankowy </w:t>
      </w:r>
      <w:r w:rsidR="00726F91" w:rsidRPr="00EA1F1E">
        <w:rPr>
          <w:rFonts w:ascii="Garamond" w:hAnsi="Garamond" w:cstheme="minorHAnsi"/>
          <w:sz w:val="22"/>
          <w:szCs w:val="22"/>
        </w:rPr>
        <w:t>nr</w:t>
      </w:r>
    </w:p>
    <w:p w14:paraId="7362D693" w14:textId="41D25CE6" w:rsidR="006F663B" w:rsidRDefault="00726F91" w:rsidP="00D35B62">
      <w:pPr>
        <w:spacing w:before="60" w:line="276" w:lineRule="auto"/>
        <w:ind w:left="454"/>
        <w:jc w:val="both"/>
        <w:rPr>
          <w:rFonts w:ascii="Garamond" w:hAnsi="Garamond" w:cstheme="minorHAnsi"/>
          <w:sz w:val="22"/>
          <w:szCs w:val="22"/>
        </w:rPr>
      </w:pPr>
      <w:r w:rsidRPr="00EA1F1E">
        <w:rPr>
          <w:rFonts w:ascii="Garamond" w:hAnsi="Garamond" w:cstheme="minorHAnsi"/>
          <w:sz w:val="22"/>
          <w:szCs w:val="22"/>
        </w:rPr>
        <w:t>………………………………………………………………………….</w:t>
      </w:r>
      <w:r w:rsidR="00C600C7" w:rsidRPr="00EA1F1E">
        <w:rPr>
          <w:rFonts w:ascii="Garamond" w:hAnsi="Garamond" w:cstheme="minorHAnsi"/>
          <w:sz w:val="22"/>
          <w:szCs w:val="22"/>
        </w:rPr>
        <w:t>.</w:t>
      </w:r>
    </w:p>
    <w:p w14:paraId="1D93DB8A" w14:textId="77777777" w:rsidR="006F663B" w:rsidRPr="00146F02" w:rsidRDefault="006F663B" w:rsidP="0073646C">
      <w:pPr>
        <w:numPr>
          <w:ilvl w:val="0"/>
          <w:numId w:val="30"/>
        </w:numPr>
        <w:spacing w:line="276" w:lineRule="auto"/>
        <w:jc w:val="both"/>
        <w:rPr>
          <w:rFonts w:ascii="Garamond" w:hAnsi="Garamond"/>
          <w:sz w:val="22"/>
          <w:szCs w:val="22"/>
        </w:rPr>
      </w:pPr>
      <w:r w:rsidRPr="00146F02">
        <w:rPr>
          <w:rFonts w:ascii="Garamond" w:hAnsi="Garamond"/>
          <w:sz w:val="22"/>
          <w:szCs w:val="22"/>
        </w:rPr>
        <w:t>Wykonawca zgodnie z treścią złożonej oferty oświadcza, że doręczy fakturę/y w formie:</w:t>
      </w:r>
    </w:p>
    <w:p w14:paraId="592C5B96" w14:textId="58C91414" w:rsidR="00C600C7" w:rsidRPr="00146F02" w:rsidRDefault="006F663B" w:rsidP="006F663B">
      <w:pPr>
        <w:spacing w:line="276" w:lineRule="auto"/>
        <w:ind w:left="709"/>
        <w:jc w:val="both"/>
        <w:rPr>
          <w:rFonts w:ascii="Garamond" w:hAnsi="Garamond"/>
          <w:iCs/>
          <w:sz w:val="22"/>
          <w:szCs w:val="22"/>
        </w:rPr>
      </w:pPr>
      <w:r w:rsidRPr="00146F02">
        <w:rPr>
          <w:rFonts w:ascii="Garamond" w:hAnsi="Garamond"/>
          <w:iCs/>
          <w:sz w:val="22"/>
          <w:szCs w:val="22"/>
        </w:rPr>
        <w:t>…………………………………………………………………………………………..</w:t>
      </w:r>
      <w:r w:rsidR="00C600C7" w:rsidRPr="00146F02">
        <w:rPr>
          <w:rFonts w:ascii="Garamond" w:hAnsi="Garamond" w:cstheme="minorHAnsi"/>
          <w:sz w:val="22"/>
          <w:szCs w:val="22"/>
        </w:rPr>
        <w:t xml:space="preserve"> </w:t>
      </w:r>
    </w:p>
    <w:p w14:paraId="15C26B20" w14:textId="77777777" w:rsidR="00C600C7" w:rsidRPr="00EA1F1E" w:rsidRDefault="00C600C7" w:rsidP="0073646C">
      <w:pPr>
        <w:numPr>
          <w:ilvl w:val="0"/>
          <w:numId w:val="30"/>
        </w:numPr>
        <w:spacing w:before="60" w:line="276" w:lineRule="auto"/>
        <w:jc w:val="both"/>
        <w:rPr>
          <w:rFonts w:ascii="Garamond" w:hAnsi="Garamond" w:cstheme="minorHAnsi"/>
          <w:sz w:val="22"/>
          <w:szCs w:val="22"/>
        </w:rPr>
      </w:pPr>
      <w:r w:rsidRPr="00EA1F1E">
        <w:rPr>
          <w:rFonts w:ascii="Garamond" w:hAnsi="Garamond" w:cstheme="minorHAnsi"/>
          <w:sz w:val="22"/>
          <w:szCs w:val="22"/>
        </w:rPr>
        <w:t>Za dzień zapłaty uznaje się dzień uznania rachunku bankowego Wykonawcy.</w:t>
      </w:r>
    </w:p>
    <w:p w14:paraId="5E947819" w14:textId="38B2C9BE" w:rsidR="00C600C7" w:rsidRPr="00A36C72" w:rsidRDefault="00C600C7" w:rsidP="0073646C">
      <w:pPr>
        <w:numPr>
          <w:ilvl w:val="0"/>
          <w:numId w:val="30"/>
        </w:numPr>
        <w:spacing w:before="60" w:line="276" w:lineRule="auto"/>
        <w:jc w:val="both"/>
        <w:rPr>
          <w:rFonts w:ascii="Garamond" w:hAnsi="Garamond" w:cstheme="minorHAnsi"/>
          <w:sz w:val="22"/>
          <w:szCs w:val="22"/>
        </w:rPr>
      </w:pPr>
      <w:r w:rsidRPr="00A36C72">
        <w:rPr>
          <w:rFonts w:ascii="Garamond" w:hAnsi="Garamond" w:cstheme="minorHAnsi"/>
          <w:sz w:val="22"/>
          <w:szCs w:val="22"/>
        </w:rPr>
        <w:t xml:space="preserve">Brak zapłaty wynagrodzenia w terminie, upoważnia Wykonawcę </w:t>
      </w:r>
      <w:r w:rsidR="00065F32" w:rsidRPr="00A36C72">
        <w:rPr>
          <w:rFonts w:ascii="Garamond" w:hAnsi="Garamond" w:cstheme="minorHAnsi"/>
          <w:sz w:val="22"/>
          <w:szCs w:val="22"/>
        </w:rPr>
        <w:t>do rozwiązania</w:t>
      </w:r>
      <w:r w:rsidR="00587025" w:rsidRPr="00A36C72">
        <w:rPr>
          <w:rFonts w:ascii="Garamond" w:hAnsi="Garamond" w:cstheme="minorHAnsi"/>
          <w:sz w:val="22"/>
          <w:szCs w:val="22"/>
        </w:rPr>
        <w:t xml:space="preserve"> U</w:t>
      </w:r>
      <w:r w:rsidRPr="00A36C72">
        <w:rPr>
          <w:rFonts w:ascii="Garamond" w:hAnsi="Garamond" w:cstheme="minorHAnsi"/>
          <w:sz w:val="22"/>
          <w:szCs w:val="22"/>
        </w:rPr>
        <w:t xml:space="preserve">mowy i </w:t>
      </w:r>
      <w:r w:rsidR="00A83A22" w:rsidRPr="00A36C72">
        <w:rPr>
          <w:rFonts w:ascii="Garamond" w:hAnsi="Garamond" w:cstheme="minorHAnsi"/>
          <w:sz w:val="22"/>
          <w:szCs w:val="22"/>
        </w:rPr>
        <w:t>odwołania licencji</w:t>
      </w:r>
      <w:r w:rsidRPr="00A36C72">
        <w:rPr>
          <w:rFonts w:ascii="Garamond" w:hAnsi="Garamond" w:cstheme="minorHAnsi"/>
          <w:sz w:val="22"/>
          <w:szCs w:val="22"/>
        </w:rPr>
        <w:t>.</w:t>
      </w:r>
    </w:p>
    <w:p w14:paraId="00D0503F" w14:textId="293943E4" w:rsidR="00C600C7" w:rsidRDefault="00C600C7" w:rsidP="0073646C">
      <w:pPr>
        <w:numPr>
          <w:ilvl w:val="0"/>
          <w:numId w:val="30"/>
        </w:numPr>
        <w:spacing w:before="60" w:line="276" w:lineRule="auto"/>
        <w:jc w:val="both"/>
        <w:rPr>
          <w:rFonts w:ascii="Garamond" w:hAnsi="Garamond" w:cstheme="minorHAnsi"/>
          <w:sz w:val="22"/>
          <w:szCs w:val="22"/>
        </w:rPr>
      </w:pPr>
      <w:r w:rsidRPr="00EA1F1E">
        <w:rPr>
          <w:rFonts w:ascii="Garamond" w:hAnsi="Garamond" w:cstheme="minorHAnsi"/>
          <w:sz w:val="22"/>
          <w:szCs w:val="22"/>
        </w:rPr>
        <w:t>W przypadku opóźnienia w płatności wynagrodzenia, Wykonawca może naliczyć odsetki w wysokości ustawowej.</w:t>
      </w:r>
    </w:p>
    <w:p w14:paraId="635A1907" w14:textId="70F682FD" w:rsidR="00FF5C3C" w:rsidRPr="00EA1F1E" w:rsidRDefault="0071545A" w:rsidP="00B10092">
      <w:pPr>
        <w:spacing w:before="120" w:line="276" w:lineRule="auto"/>
        <w:ind w:left="714"/>
        <w:jc w:val="center"/>
        <w:rPr>
          <w:rFonts w:ascii="Garamond" w:hAnsi="Garamond" w:cstheme="minorHAnsi"/>
          <w:b/>
          <w:sz w:val="22"/>
          <w:szCs w:val="22"/>
        </w:rPr>
      </w:pPr>
      <w:r w:rsidRPr="00EA1F1E">
        <w:rPr>
          <w:rFonts w:ascii="Garamond" w:hAnsi="Garamond" w:cstheme="minorHAnsi"/>
          <w:b/>
          <w:sz w:val="22"/>
          <w:szCs w:val="22"/>
        </w:rPr>
        <w:t>§ 8.</w:t>
      </w:r>
    </w:p>
    <w:p w14:paraId="76F7A764" w14:textId="42D7668D" w:rsidR="00FA4DDD" w:rsidRDefault="00777964" w:rsidP="00B10092">
      <w:pPr>
        <w:spacing w:line="276" w:lineRule="auto"/>
        <w:ind w:left="714"/>
        <w:jc w:val="center"/>
        <w:rPr>
          <w:rFonts w:ascii="Garamond" w:hAnsi="Garamond" w:cstheme="minorHAnsi"/>
          <w:b/>
          <w:sz w:val="22"/>
          <w:szCs w:val="22"/>
        </w:rPr>
      </w:pPr>
      <w:r w:rsidRPr="00EA1F1E">
        <w:rPr>
          <w:rFonts w:ascii="Garamond" w:hAnsi="Garamond" w:cstheme="minorHAnsi"/>
          <w:b/>
          <w:sz w:val="22"/>
          <w:szCs w:val="22"/>
        </w:rPr>
        <w:t>Odpowiedzialność Wykonawc</w:t>
      </w:r>
      <w:r w:rsidR="009038BA">
        <w:rPr>
          <w:rFonts w:ascii="Garamond" w:hAnsi="Garamond" w:cstheme="minorHAnsi"/>
          <w:b/>
          <w:sz w:val="22"/>
          <w:szCs w:val="22"/>
        </w:rPr>
        <w:t>y</w:t>
      </w:r>
    </w:p>
    <w:p w14:paraId="15D2A7D3" w14:textId="77777777" w:rsidR="00777964" w:rsidRPr="00EA1F1E" w:rsidRDefault="00777964" w:rsidP="0073646C">
      <w:pPr>
        <w:numPr>
          <w:ilvl w:val="0"/>
          <w:numId w:val="24"/>
        </w:numPr>
        <w:spacing w:before="60" w:line="276" w:lineRule="auto"/>
        <w:jc w:val="both"/>
        <w:rPr>
          <w:rFonts w:ascii="Garamond" w:hAnsi="Garamond" w:cstheme="minorHAnsi"/>
          <w:sz w:val="22"/>
          <w:szCs w:val="22"/>
        </w:rPr>
      </w:pPr>
      <w:r w:rsidRPr="00EA1F1E">
        <w:rPr>
          <w:rFonts w:ascii="Garamond" w:hAnsi="Garamond" w:cstheme="minorHAnsi"/>
          <w:sz w:val="22"/>
          <w:szCs w:val="22"/>
        </w:rPr>
        <w:lastRenderedPageBreak/>
        <w:t>Wykonawca nie ponosi odpowiedzialności za:</w:t>
      </w:r>
    </w:p>
    <w:p w14:paraId="4D7D17A7" w14:textId="77777777" w:rsidR="00777964" w:rsidRPr="00EA1F1E" w:rsidRDefault="00777964" w:rsidP="0073646C">
      <w:pPr>
        <w:numPr>
          <w:ilvl w:val="1"/>
          <w:numId w:val="24"/>
        </w:numPr>
        <w:spacing w:before="60" w:line="276" w:lineRule="auto"/>
        <w:ind w:left="794" w:hanging="340"/>
        <w:jc w:val="both"/>
        <w:rPr>
          <w:rFonts w:ascii="Garamond" w:hAnsi="Garamond" w:cstheme="minorHAnsi"/>
          <w:sz w:val="22"/>
          <w:szCs w:val="22"/>
        </w:rPr>
      </w:pPr>
      <w:r w:rsidRPr="00EA1F1E">
        <w:rPr>
          <w:rFonts w:ascii="Garamond" w:hAnsi="Garamond" w:cstheme="minorHAnsi"/>
          <w:sz w:val="22"/>
          <w:szCs w:val="22"/>
        </w:rPr>
        <w:t>treść i integralność (zawartość) danych, otrzymywanych i przechowywanych przez Zamawiającego;</w:t>
      </w:r>
    </w:p>
    <w:p w14:paraId="53013EE1" w14:textId="77777777" w:rsidR="00777964" w:rsidRPr="00EA1F1E" w:rsidRDefault="00777964" w:rsidP="0073646C">
      <w:pPr>
        <w:numPr>
          <w:ilvl w:val="1"/>
          <w:numId w:val="24"/>
        </w:numPr>
        <w:spacing w:before="60" w:line="276" w:lineRule="auto"/>
        <w:ind w:left="794" w:hanging="340"/>
        <w:jc w:val="both"/>
        <w:rPr>
          <w:rFonts w:ascii="Garamond" w:hAnsi="Garamond" w:cstheme="minorHAnsi"/>
          <w:sz w:val="22"/>
          <w:szCs w:val="22"/>
        </w:rPr>
      </w:pPr>
      <w:r w:rsidRPr="00EA1F1E">
        <w:rPr>
          <w:rFonts w:ascii="Garamond" w:hAnsi="Garamond" w:cstheme="minorHAnsi"/>
          <w:sz w:val="22"/>
          <w:szCs w:val="22"/>
        </w:rPr>
        <w:t>jakiekolwiek szkody wynikłe z nieprawidłowego działania lub zaprzestania funkcjonowania Oprogramowania Aplikacyjnego związane z nieprawidłowym korzystaniem z Oprogramowania Aplikacyjnego;</w:t>
      </w:r>
    </w:p>
    <w:p w14:paraId="71D61613" w14:textId="77777777" w:rsidR="00777964" w:rsidRPr="00EA1F1E" w:rsidRDefault="00777964" w:rsidP="0073646C">
      <w:pPr>
        <w:numPr>
          <w:ilvl w:val="1"/>
          <w:numId w:val="24"/>
        </w:numPr>
        <w:spacing w:before="60" w:line="276" w:lineRule="auto"/>
        <w:ind w:left="794" w:hanging="340"/>
        <w:jc w:val="both"/>
        <w:rPr>
          <w:rFonts w:ascii="Garamond" w:hAnsi="Garamond" w:cstheme="minorHAnsi"/>
          <w:sz w:val="22"/>
          <w:szCs w:val="22"/>
        </w:rPr>
      </w:pPr>
      <w:r w:rsidRPr="00EA1F1E">
        <w:rPr>
          <w:rFonts w:ascii="Garamond" w:hAnsi="Garamond" w:cstheme="minorHAnsi"/>
          <w:sz w:val="22"/>
          <w:szCs w:val="22"/>
        </w:rPr>
        <w:t>korzystanie z Oprogramowania Aplikacyjnego przez osoby nieupoważnione;</w:t>
      </w:r>
    </w:p>
    <w:p w14:paraId="3D19DD06" w14:textId="77777777" w:rsidR="00777964" w:rsidRPr="00EA1F1E" w:rsidRDefault="00777964" w:rsidP="0073646C">
      <w:pPr>
        <w:numPr>
          <w:ilvl w:val="1"/>
          <w:numId w:val="24"/>
        </w:numPr>
        <w:spacing w:before="60" w:line="276" w:lineRule="auto"/>
        <w:ind w:left="794" w:hanging="340"/>
        <w:jc w:val="both"/>
        <w:rPr>
          <w:rFonts w:ascii="Garamond" w:hAnsi="Garamond" w:cstheme="minorHAnsi"/>
          <w:sz w:val="22"/>
          <w:szCs w:val="22"/>
        </w:rPr>
      </w:pPr>
      <w:r w:rsidRPr="00EA1F1E">
        <w:rPr>
          <w:rFonts w:ascii="Garamond" w:hAnsi="Garamond" w:cstheme="minorHAnsi"/>
          <w:sz w:val="22"/>
          <w:szCs w:val="22"/>
        </w:rPr>
        <w:t>dokonywanie modyfikacji Oprogramowania Aplikacyjnego przez osoby inne niż upoważnione przez Wykonawcę;</w:t>
      </w:r>
    </w:p>
    <w:p w14:paraId="24410E6A" w14:textId="77777777" w:rsidR="00777964" w:rsidRPr="00EA1F1E" w:rsidRDefault="00777964" w:rsidP="0073646C">
      <w:pPr>
        <w:numPr>
          <w:ilvl w:val="1"/>
          <w:numId w:val="24"/>
        </w:numPr>
        <w:spacing w:before="60" w:line="276" w:lineRule="auto"/>
        <w:ind w:left="794" w:hanging="340"/>
        <w:jc w:val="both"/>
        <w:rPr>
          <w:rFonts w:ascii="Garamond" w:hAnsi="Garamond" w:cstheme="minorHAnsi"/>
          <w:sz w:val="22"/>
          <w:szCs w:val="22"/>
        </w:rPr>
      </w:pPr>
      <w:r w:rsidRPr="00EA1F1E">
        <w:rPr>
          <w:rFonts w:ascii="Garamond" w:hAnsi="Garamond" w:cstheme="minorHAnsi"/>
          <w:sz w:val="22"/>
          <w:szCs w:val="22"/>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14:paraId="6ED2CD2D" w14:textId="77777777" w:rsidR="00777964" w:rsidRPr="00EA1F1E" w:rsidRDefault="00777964" w:rsidP="0073646C">
      <w:pPr>
        <w:numPr>
          <w:ilvl w:val="1"/>
          <w:numId w:val="24"/>
        </w:numPr>
        <w:spacing w:before="60" w:line="276" w:lineRule="auto"/>
        <w:ind w:left="794" w:hanging="340"/>
        <w:jc w:val="both"/>
        <w:rPr>
          <w:rFonts w:ascii="Garamond" w:hAnsi="Garamond" w:cstheme="minorHAnsi"/>
          <w:sz w:val="22"/>
          <w:szCs w:val="22"/>
        </w:rPr>
      </w:pPr>
      <w:r w:rsidRPr="00EA1F1E">
        <w:rPr>
          <w:rFonts w:ascii="Garamond" w:hAnsi="Garamond" w:cstheme="minorHAnsi"/>
          <w:sz w:val="22"/>
          <w:szCs w:val="22"/>
        </w:rPr>
        <w:t>wadliwe działanie sieci telekomunikacyjnej;</w:t>
      </w:r>
    </w:p>
    <w:p w14:paraId="28161AEE" w14:textId="77777777" w:rsidR="00777964" w:rsidRPr="00EA1F1E" w:rsidRDefault="00777964" w:rsidP="0073646C">
      <w:pPr>
        <w:numPr>
          <w:ilvl w:val="1"/>
          <w:numId w:val="24"/>
        </w:numPr>
        <w:spacing w:before="60" w:line="276" w:lineRule="auto"/>
        <w:ind w:left="794" w:hanging="340"/>
        <w:jc w:val="both"/>
        <w:rPr>
          <w:rFonts w:ascii="Garamond" w:hAnsi="Garamond" w:cstheme="minorHAnsi"/>
          <w:sz w:val="22"/>
          <w:szCs w:val="22"/>
        </w:rPr>
      </w:pPr>
      <w:r w:rsidRPr="00EA1F1E">
        <w:rPr>
          <w:rFonts w:ascii="Garamond" w:hAnsi="Garamond" w:cstheme="minorHAnsi"/>
          <w:sz w:val="22"/>
          <w:szCs w:val="22"/>
        </w:rPr>
        <w:t>nieprawidłowe działanie lub brak działania Oprogramowania Aplikacyjnego spowodowane nieprawidłowym działaniem lub brakiem działania oprogramowania osób trzecich;</w:t>
      </w:r>
    </w:p>
    <w:p w14:paraId="7313DF5E" w14:textId="7FD882D4" w:rsidR="00777964" w:rsidRPr="00EA1F1E" w:rsidRDefault="00777964" w:rsidP="0073646C">
      <w:pPr>
        <w:numPr>
          <w:ilvl w:val="1"/>
          <w:numId w:val="24"/>
        </w:numPr>
        <w:spacing w:before="60" w:line="276" w:lineRule="auto"/>
        <w:ind w:left="794" w:hanging="340"/>
        <w:jc w:val="both"/>
        <w:rPr>
          <w:rFonts w:ascii="Garamond" w:hAnsi="Garamond" w:cstheme="minorHAnsi"/>
          <w:sz w:val="22"/>
          <w:szCs w:val="22"/>
        </w:rPr>
      </w:pPr>
      <w:r w:rsidRPr="00EA1F1E">
        <w:rPr>
          <w:rFonts w:ascii="Garamond" w:hAnsi="Garamond" w:cstheme="minorHAnsi"/>
          <w:sz w:val="22"/>
          <w:szCs w:val="22"/>
        </w:rPr>
        <w:t xml:space="preserve">nieprawidłowe działanie lub brak działania oprogramowania osób trzecich, komunikującego się </w:t>
      </w:r>
      <w:r w:rsidR="00D9196C">
        <w:rPr>
          <w:rFonts w:ascii="Garamond" w:hAnsi="Garamond" w:cstheme="minorHAnsi"/>
          <w:sz w:val="22"/>
          <w:szCs w:val="22"/>
        </w:rPr>
        <w:br/>
      </w:r>
      <w:r w:rsidRPr="00EA1F1E">
        <w:rPr>
          <w:rFonts w:ascii="Garamond" w:hAnsi="Garamond" w:cstheme="minorHAnsi"/>
          <w:sz w:val="22"/>
          <w:szCs w:val="22"/>
        </w:rPr>
        <w:t>z</w:t>
      </w:r>
      <w:r w:rsidR="00D9196C">
        <w:rPr>
          <w:rFonts w:ascii="Garamond" w:hAnsi="Garamond" w:cstheme="minorHAnsi"/>
          <w:sz w:val="22"/>
          <w:szCs w:val="22"/>
        </w:rPr>
        <w:t xml:space="preserve"> </w:t>
      </w:r>
      <w:r w:rsidRPr="00EA1F1E">
        <w:rPr>
          <w:rFonts w:ascii="Garamond" w:hAnsi="Garamond" w:cstheme="minorHAnsi"/>
          <w:sz w:val="22"/>
          <w:szCs w:val="22"/>
        </w:rPr>
        <w:t>Oprogramowaniem Aplikacyjnym;</w:t>
      </w:r>
    </w:p>
    <w:p w14:paraId="5C6D2138" w14:textId="77777777" w:rsidR="00777964" w:rsidRPr="00EA1F1E" w:rsidRDefault="00777964" w:rsidP="0073646C">
      <w:pPr>
        <w:numPr>
          <w:ilvl w:val="1"/>
          <w:numId w:val="24"/>
        </w:numPr>
        <w:spacing w:before="60" w:line="276" w:lineRule="auto"/>
        <w:ind w:left="794" w:hanging="340"/>
        <w:jc w:val="both"/>
        <w:rPr>
          <w:rFonts w:ascii="Garamond" w:hAnsi="Garamond" w:cstheme="minorHAnsi"/>
          <w:sz w:val="22"/>
          <w:szCs w:val="22"/>
        </w:rPr>
      </w:pPr>
      <w:r w:rsidRPr="00EA1F1E">
        <w:rPr>
          <w:rFonts w:ascii="Garamond" w:hAnsi="Garamond" w:cstheme="minorHAnsi"/>
          <w:sz w:val="22"/>
          <w:szCs w:val="22"/>
        </w:rPr>
        <w:t>nieautoryzowaną ingerencję Zamawiającego lub osób trzecich w struktury baz danych Oprogramowania Aplikacyjnego;</w:t>
      </w:r>
    </w:p>
    <w:p w14:paraId="61A035C9" w14:textId="77777777" w:rsidR="00777964" w:rsidRPr="00EA1F1E" w:rsidRDefault="00777964" w:rsidP="0073646C">
      <w:pPr>
        <w:numPr>
          <w:ilvl w:val="1"/>
          <w:numId w:val="24"/>
        </w:numPr>
        <w:spacing w:before="60" w:line="276" w:lineRule="auto"/>
        <w:ind w:left="794" w:hanging="340"/>
        <w:jc w:val="both"/>
        <w:rPr>
          <w:rFonts w:ascii="Garamond" w:hAnsi="Garamond" w:cstheme="minorHAnsi"/>
          <w:sz w:val="22"/>
          <w:szCs w:val="22"/>
        </w:rPr>
      </w:pPr>
      <w:r w:rsidRPr="00EA1F1E">
        <w:rPr>
          <w:rFonts w:ascii="Garamond" w:hAnsi="Garamond" w:cstheme="minorHAnsi"/>
          <w:sz w:val="22"/>
          <w:szCs w:val="22"/>
        </w:rPr>
        <w:t>wadliwe działanie Oprogramowania Aplikacyjnego wynikające z niewystarczających właściwości i konfiguracji serwerów sieciowych i stacji roboczych;</w:t>
      </w:r>
    </w:p>
    <w:p w14:paraId="5A3C550E" w14:textId="77777777" w:rsidR="00777964" w:rsidRPr="00EA1F1E" w:rsidRDefault="00777964" w:rsidP="0073646C">
      <w:pPr>
        <w:numPr>
          <w:ilvl w:val="1"/>
          <w:numId w:val="24"/>
        </w:numPr>
        <w:spacing w:before="60" w:line="276" w:lineRule="auto"/>
        <w:ind w:left="794" w:hanging="340"/>
        <w:jc w:val="both"/>
        <w:rPr>
          <w:rFonts w:ascii="Garamond" w:hAnsi="Garamond" w:cstheme="minorHAnsi"/>
          <w:sz w:val="22"/>
          <w:szCs w:val="22"/>
        </w:rPr>
      </w:pPr>
      <w:r w:rsidRPr="00EA1F1E">
        <w:rPr>
          <w:rFonts w:ascii="Garamond" w:hAnsi="Garamond" w:cstheme="minorHAnsi"/>
          <w:sz w:val="22"/>
          <w:szCs w:val="22"/>
        </w:rPr>
        <w:t>siłę wyższą.</w:t>
      </w:r>
    </w:p>
    <w:p w14:paraId="5797EFA6" w14:textId="55C1AF8E" w:rsidR="00777964" w:rsidRPr="00A83EB2" w:rsidRDefault="00777964" w:rsidP="0073646C">
      <w:pPr>
        <w:numPr>
          <w:ilvl w:val="0"/>
          <w:numId w:val="24"/>
        </w:numPr>
        <w:spacing w:before="60" w:line="276" w:lineRule="auto"/>
        <w:jc w:val="both"/>
        <w:rPr>
          <w:rFonts w:ascii="Garamond" w:hAnsi="Garamond" w:cstheme="minorHAnsi"/>
          <w:sz w:val="22"/>
          <w:szCs w:val="22"/>
        </w:rPr>
      </w:pPr>
      <w:r w:rsidRPr="00A83EB2">
        <w:rPr>
          <w:rFonts w:ascii="Garamond" w:hAnsi="Garamond" w:cstheme="minorHAnsi"/>
          <w:sz w:val="22"/>
          <w:szCs w:val="22"/>
        </w:rPr>
        <w:t>Odpowiedzialność odszkodowawcza Wykonawcy, wynikająca z niewykonania lub nienależytego wykonania przedmiotu Umowy, ogranicza się do rzeczywistej straty Zamawiającego</w:t>
      </w:r>
      <w:r w:rsidR="00A83EB2" w:rsidRPr="00A83EB2">
        <w:rPr>
          <w:rFonts w:ascii="Garamond" w:hAnsi="Garamond" w:cstheme="minorHAnsi"/>
          <w:sz w:val="22"/>
          <w:szCs w:val="22"/>
        </w:rPr>
        <w:t>.</w:t>
      </w:r>
    </w:p>
    <w:p w14:paraId="35B0424A" w14:textId="6061C4F4" w:rsidR="0071545A" w:rsidRPr="00EA1F1E" w:rsidRDefault="0071545A" w:rsidP="00B10092">
      <w:pPr>
        <w:spacing w:before="240" w:line="276" w:lineRule="auto"/>
        <w:ind w:left="714"/>
        <w:jc w:val="center"/>
        <w:rPr>
          <w:rFonts w:ascii="Garamond" w:hAnsi="Garamond" w:cstheme="minorHAnsi"/>
          <w:b/>
          <w:sz w:val="22"/>
          <w:szCs w:val="22"/>
        </w:rPr>
      </w:pPr>
      <w:r w:rsidRPr="00EA1F1E">
        <w:rPr>
          <w:rFonts w:ascii="Garamond" w:hAnsi="Garamond" w:cstheme="minorHAnsi"/>
          <w:b/>
          <w:sz w:val="22"/>
          <w:szCs w:val="22"/>
        </w:rPr>
        <w:t>§ 9.</w:t>
      </w:r>
    </w:p>
    <w:p w14:paraId="36587254" w14:textId="21CDB3FC" w:rsidR="00777964" w:rsidRPr="00EA1F1E" w:rsidRDefault="00777964" w:rsidP="00B10092">
      <w:pPr>
        <w:spacing w:line="276" w:lineRule="auto"/>
        <w:ind w:left="714"/>
        <w:jc w:val="center"/>
        <w:rPr>
          <w:rFonts w:ascii="Garamond" w:hAnsi="Garamond" w:cstheme="minorHAnsi"/>
          <w:b/>
          <w:sz w:val="22"/>
          <w:szCs w:val="22"/>
        </w:rPr>
      </w:pPr>
      <w:r w:rsidRPr="00EA1F1E">
        <w:rPr>
          <w:rFonts w:ascii="Garamond" w:hAnsi="Garamond" w:cstheme="minorHAnsi"/>
          <w:b/>
          <w:sz w:val="22"/>
          <w:szCs w:val="22"/>
        </w:rPr>
        <w:t>Ochrona Danych Osobowych</w:t>
      </w:r>
    </w:p>
    <w:p w14:paraId="7A26D495" w14:textId="3BA8DC17" w:rsidR="00777964" w:rsidRPr="00EA1F1E" w:rsidRDefault="00777964" w:rsidP="0073646C">
      <w:pPr>
        <w:numPr>
          <w:ilvl w:val="0"/>
          <w:numId w:val="31"/>
        </w:numPr>
        <w:spacing w:before="60" w:line="276" w:lineRule="auto"/>
        <w:jc w:val="both"/>
        <w:rPr>
          <w:rFonts w:ascii="Garamond" w:hAnsi="Garamond" w:cstheme="minorHAnsi"/>
          <w:sz w:val="22"/>
          <w:szCs w:val="22"/>
        </w:rPr>
      </w:pPr>
      <w:r w:rsidRPr="00EA1F1E">
        <w:rPr>
          <w:rFonts w:ascii="Garamond" w:hAnsi="Garamond" w:cstheme="minorHAnsi"/>
          <w:sz w:val="22"/>
          <w:szCs w:val="22"/>
        </w:rPr>
        <w:t xml:space="preserve">Zamawiający oświadcza, że jest administratorem w rozumieniu art. 4 pkt 7 RODO lub jest uprawniony, na mocy art. 28 ust. 2 RODO tj. rozporządzenia Parlamentu Europejskiego i Rady (UE) 2016/679 </w:t>
      </w:r>
      <w:r w:rsidR="00D9196C">
        <w:rPr>
          <w:rFonts w:ascii="Garamond" w:hAnsi="Garamond" w:cstheme="minorHAnsi"/>
          <w:sz w:val="22"/>
          <w:szCs w:val="22"/>
        </w:rPr>
        <w:br/>
      </w:r>
      <w:r w:rsidRPr="00EA1F1E">
        <w:rPr>
          <w:rFonts w:ascii="Garamond" w:hAnsi="Garamond" w:cstheme="minorHAnsi"/>
          <w:sz w:val="22"/>
          <w:szCs w:val="22"/>
        </w:rPr>
        <w:t>z</w:t>
      </w:r>
      <w:r w:rsidR="00D9196C">
        <w:rPr>
          <w:rFonts w:ascii="Garamond" w:hAnsi="Garamond" w:cstheme="minorHAnsi"/>
          <w:sz w:val="22"/>
          <w:szCs w:val="22"/>
        </w:rPr>
        <w:t xml:space="preserve"> </w:t>
      </w:r>
      <w:r w:rsidRPr="00EA1F1E">
        <w:rPr>
          <w:rFonts w:ascii="Garamond" w:hAnsi="Garamond" w:cstheme="minorHAnsi"/>
          <w:sz w:val="22"/>
          <w:szCs w:val="22"/>
        </w:rPr>
        <w:t xml:space="preserve">27.04.2016 r. w sprawie ochrony osób fizycznych w związku z przetwarzaniem danych osobowych </w:t>
      </w:r>
      <w:r w:rsidR="00D96ABD">
        <w:rPr>
          <w:rFonts w:ascii="Garamond" w:hAnsi="Garamond" w:cstheme="minorHAnsi"/>
          <w:sz w:val="22"/>
          <w:szCs w:val="22"/>
        </w:rPr>
        <w:br/>
      </w:r>
      <w:r w:rsidRPr="00EA1F1E">
        <w:rPr>
          <w:rFonts w:ascii="Garamond" w:hAnsi="Garamond" w:cstheme="minorHAnsi"/>
          <w:sz w:val="22"/>
          <w:szCs w:val="22"/>
        </w:rPr>
        <w:t>i</w:t>
      </w:r>
      <w:r w:rsidR="00D96ABD">
        <w:rPr>
          <w:rFonts w:ascii="Garamond" w:hAnsi="Garamond" w:cstheme="minorHAnsi"/>
          <w:sz w:val="22"/>
          <w:szCs w:val="22"/>
        </w:rPr>
        <w:t xml:space="preserve"> </w:t>
      </w:r>
      <w:r w:rsidRPr="00EA1F1E">
        <w:rPr>
          <w:rFonts w:ascii="Garamond" w:hAnsi="Garamond" w:cstheme="minorHAnsi"/>
          <w:sz w:val="22"/>
          <w:szCs w:val="22"/>
        </w:rPr>
        <w:t>w</w:t>
      </w:r>
      <w:r w:rsidR="00D96ABD">
        <w:rPr>
          <w:rFonts w:ascii="Garamond" w:hAnsi="Garamond" w:cstheme="minorHAnsi"/>
          <w:sz w:val="22"/>
          <w:szCs w:val="22"/>
        </w:rPr>
        <w:t xml:space="preserve"> </w:t>
      </w:r>
      <w:r w:rsidRPr="00EA1F1E">
        <w:rPr>
          <w:rFonts w:ascii="Garamond" w:hAnsi="Garamond" w:cstheme="minorHAnsi"/>
          <w:sz w:val="22"/>
          <w:szCs w:val="22"/>
        </w:rPr>
        <w:t>sprawie swobodnego przepływu takich danych oraz uchylenia dyrektywy 95/46/WE (ogólne rozporządzenie o</w:t>
      </w:r>
      <w:r w:rsidR="00D96ABD">
        <w:rPr>
          <w:rFonts w:ascii="Garamond" w:hAnsi="Garamond" w:cstheme="minorHAnsi"/>
          <w:sz w:val="22"/>
          <w:szCs w:val="22"/>
        </w:rPr>
        <w:t xml:space="preserve"> </w:t>
      </w:r>
      <w:r w:rsidRPr="00EA1F1E">
        <w:rPr>
          <w:rFonts w:ascii="Garamond" w:hAnsi="Garamond" w:cstheme="minorHAnsi"/>
          <w:sz w:val="22"/>
          <w:szCs w:val="22"/>
        </w:rPr>
        <w:t>ochronie danych) (Dz.</w:t>
      </w:r>
      <w:r w:rsidR="00C12D20" w:rsidRPr="00EA1F1E">
        <w:rPr>
          <w:rFonts w:ascii="Garamond" w:hAnsi="Garamond" w:cstheme="minorHAnsi"/>
          <w:sz w:val="22"/>
          <w:szCs w:val="22"/>
        </w:rPr>
        <w:t xml:space="preserve"> </w:t>
      </w:r>
      <w:r w:rsidRPr="00EA1F1E">
        <w:rPr>
          <w:rFonts w:ascii="Garamond" w:hAnsi="Garamond" w:cstheme="minorHAnsi"/>
          <w:sz w:val="22"/>
          <w:szCs w:val="22"/>
        </w:rPr>
        <w:t>Urz. UE L 119, s. 1), do dalszego powierzenia Wykonawcy przetwarzania danych osobowych.</w:t>
      </w:r>
    </w:p>
    <w:p w14:paraId="3CF00589" w14:textId="1E190D65" w:rsidR="006F663B" w:rsidRPr="00A55B95" w:rsidRDefault="00777964" w:rsidP="0073646C">
      <w:pPr>
        <w:numPr>
          <w:ilvl w:val="0"/>
          <w:numId w:val="31"/>
        </w:numPr>
        <w:spacing w:before="60" w:line="276" w:lineRule="auto"/>
        <w:jc w:val="both"/>
        <w:rPr>
          <w:rFonts w:ascii="Garamond" w:hAnsi="Garamond" w:cstheme="minorHAnsi"/>
          <w:sz w:val="22"/>
          <w:szCs w:val="22"/>
        </w:rPr>
      </w:pPr>
      <w:r w:rsidRPr="00EA1F1E">
        <w:rPr>
          <w:rFonts w:ascii="Garamond" w:hAnsi="Garamond" w:cstheme="minorHAnsi"/>
          <w:sz w:val="22"/>
          <w:szCs w:val="22"/>
        </w:rPr>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r w:rsidR="006F663B" w:rsidRPr="00A55B95">
        <w:rPr>
          <w:sz w:val="44"/>
        </w:rPr>
        <w:tab/>
      </w:r>
      <w:r w:rsidR="006F663B" w:rsidRPr="00A55B95">
        <w:rPr>
          <w:sz w:val="44"/>
        </w:rPr>
        <w:tab/>
      </w:r>
    </w:p>
    <w:p w14:paraId="734253D0" w14:textId="4BC71E4D" w:rsidR="00777964" w:rsidRPr="00EA1F1E" w:rsidRDefault="00777964" w:rsidP="0073646C">
      <w:pPr>
        <w:numPr>
          <w:ilvl w:val="0"/>
          <w:numId w:val="31"/>
        </w:numPr>
        <w:spacing w:before="60" w:line="276" w:lineRule="auto"/>
        <w:jc w:val="both"/>
        <w:rPr>
          <w:rFonts w:ascii="Garamond" w:hAnsi="Garamond" w:cstheme="minorHAnsi"/>
          <w:sz w:val="22"/>
          <w:szCs w:val="22"/>
        </w:rPr>
      </w:pPr>
      <w:r w:rsidRPr="00EA1F1E">
        <w:rPr>
          <w:rFonts w:ascii="Garamond" w:hAnsi="Garamond" w:cstheme="minorHAnsi"/>
          <w:sz w:val="22"/>
          <w:szCs w:val="22"/>
        </w:rPr>
        <w:t xml:space="preserve">Na warunkach określonych w niniejszym paragrafie Zamawiający powierza Wykonawcy przetwarzanie </w:t>
      </w:r>
      <w:r w:rsidR="00D96ABD">
        <w:rPr>
          <w:rFonts w:ascii="Garamond" w:hAnsi="Garamond" w:cstheme="minorHAnsi"/>
          <w:sz w:val="22"/>
          <w:szCs w:val="22"/>
        </w:rPr>
        <w:br/>
      </w:r>
      <w:r w:rsidRPr="00EA1F1E">
        <w:rPr>
          <w:rFonts w:ascii="Garamond" w:hAnsi="Garamond" w:cstheme="minorHAnsi"/>
          <w:sz w:val="22"/>
          <w:szCs w:val="22"/>
        </w:rPr>
        <w:t>(w</w:t>
      </w:r>
      <w:r w:rsidR="00D96ABD">
        <w:rPr>
          <w:rFonts w:ascii="Garamond" w:hAnsi="Garamond" w:cstheme="minorHAnsi"/>
          <w:sz w:val="22"/>
          <w:szCs w:val="22"/>
        </w:rPr>
        <w:t xml:space="preserve"> </w:t>
      </w:r>
      <w:r w:rsidRPr="00EA1F1E">
        <w:rPr>
          <w:rFonts w:ascii="Garamond" w:hAnsi="Garamond" w:cstheme="minorHAnsi"/>
          <w:sz w:val="22"/>
          <w:szCs w:val="22"/>
        </w:rPr>
        <w:t>rozumieniu, jakie nadaje przetwarzaniu art. 4 pkt 2 RODO) danych osobowych, których przetwarzanie jest niezbędne do należytego zrealizowania Umowy.</w:t>
      </w:r>
    </w:p>
    <w:p w14:paraId="529657A2" w14:textId="77777777" w:rsidR="00777964" w:rsidRPr="00EA1F1E" w:rsidRDefault="00777964" w:rsidP="0073646C">
      <w:pPr>
        <w:numPr>
          <w:ilvl w:val="0"/>
          <w:numId w:val="31"/>
        </w:numPr>
        <w:spacing w:before="60" w:line="276" w:lineRule="auto"/>
        <w:jc w:val="both"/>
        <w:rPr>
          <w:rFonts w:ascii="Garamond" w:hAnsi="Garamond" w:cstheme="minorHAnsi"/>
          <w:sz w:val="22"/>
          <w:szCs w:val="22"/>
        </w:rPr>
      </w:pPr>
      <w:r w:rsidRPr="00EA1F1E">
        <w:rPr>
          <w:rFonts w:ascii="Garamond" w:hAnsi="Garamond" w:cstheme="minorHAnsi"/>
          <w:sz w:val="22"/>
          <w:szCs w:val="22"/>
        </w:rPr>
        <w:t>Pod pojęciami „dane osobowe” lub „dane” użytymi w niniejszej Umowie, Strony rozumieją dane osobowe zdefiniowane w art. 4 pkt 1 RODO, których rodzaj i zakres zostały wskazane w niniejszej Umowie.</w:t>
      </w:r>
    </w:p>
    <w:p w14:paraId="6CACD277" w14:textId="30E241B9" w:rsidR="00777964" w:rsidRPr="00EA1F1E" w:rsidRDefault="00777964" w:rsidP="0073646C">
      <w:pPr>
        <w:numPr>
          <w:ilvl w:val="0"/>
          <w:numId w:val="31"/>
        </w:numPr>
        <w:spacing w:before="60" w:line="276" w:lineRule="auto"/>
        <w:jc w:val="both"/>
        <w:rPr>
          <w:rFonts w:ascii="Garamond" w:hAnsi="Garamond" w:cstheme="minorHAnsi"/>
          <w:sz w:val="22"/>
          <w:szCs w:val="22"/>
        </w:rPr>
      </w:pPr>
      <w:r w:rsidRPr="00EA1F1E">
        <w:rPr>
          <w:rFonts w:ascii="Garamond" w:hAnsi="Garamond" w:cstheme="minorHAnsi"/>
          <w:sz w:val="22"/>
          <w:szCs w:val="22"/>
        </w:rPr>
        <w:lastRenderedPageBreak/>
        <w:t xml:space="preserve">Dostęp do danych osobowych przydzielany jest w oparciu o zasadę minimalnych koniecznych uprawnień </w:t>
      </w:r>
      <w:r w:rsidR="00D96ABD">
        <w:rPr>
          <w:rFonts w:ascii="Garamond" w:hAnsi="Garamond" w:cstheme="minorHAnsi"/>
          <w:sz w:val="22"/>
          <w:szCs w:val="22"/>
        </w:rPr>
        <w:br/>
      </w:r>
      <w:r w:rsidRPr="00EA1F1E">
        <w:rPr>
          <w:rFonts w:ascii="Garamond" w:hAnsi="Garamond" w:cstheme="minorHAnsi"/>
          <w:sz w:val="22"/>
          <w:szCs w:val="22"/>
        </w:rPr>
        <w:t>tj. tylko uprawnień niezbędnych do wykonania czynności określonych w Umowie.</w:t>
      </w:r>
    </w:p>
    <w:p w14:paraId="3D131FA8" w14:textId="77777777" w:rsidR="00777964" w:rsidRPr="00EA1F1E" w:rsidRDefault="00777964" w:rsidP="0073646C">
      <w:pPr>
        <w:numPr>
          <w:ilvl w:val="0"/>
          <w:numId w:val="31"/>
        </w:numPr>
        <w:spacing w:before="60" w:line="276" w:lineRule="auto"/>
        <w:jc w:val="both"/>
        <w:rPr>
          <w:rFonts w:ascii="Garamond" w:hAnsi="Garamond" w:cstheme="minorHAnsi"/>
          <w:sz w:val="22"/>
          <w:szCs w:val="22"/>
        </w:rPr>
      </w:pPr>
      <w:r w:rsidRPr="00EA1F1E">
        <w:rPr>
          <w:rFonts w:ascii="Garamond" w:hAnsi="Garamond" w:cstheme="minorHAnsi"/>
          <w:sz w:val="22"/>
          <w:szCs w:val="22"/>
        </w:rPr>
        <w:t>Przetwarzanie będzie wykonywane w okresie realizacji przedmiotu niniejszej Umowy, z uwzględnieniem pozostałych postanowień niniejszego paragrafu dotyczących obowiązków i uprawnień Stron.</w:t>
      </w:r>
    </w:p>
    <w:p w14:paraId="21B256C3" w14:textId="77777777" w:rsidR="00777964" w:rsidRPr="00EA1F1E" w:rsidRDefault="00777964" w:rsidP="0073646C">
      <w:pPr>
        <w:numPr>
          <w:ilvl w:val="0"/>
          <w:numId w:val="31"/>
        </w:numPr>
        <w:spacing w:before="60" w:line="276" w:lineRule="auto"/>
        <w:jc w:val="both"/>
        <w:rPr>
          <w:rFonts w:ascii="Garamond" w:hAnsi="Garamond" w:cstheme="minorHAnsi"/>
          <w:sz w:val="22"/>
          <w:szCs w:val="22"/>
        </w:rPr>
      </w:pPr>
      <w:r w:rsidRPr="00EA1F1E">
        <w:rPr>
          <w:rFonts w:ascii="Garamond" w:hAnsi="Garamond" w:cstheme="minorHAnsi"/>
          <w:sz w:val="22"/>
          <w:szCs w:val="22"/>
        </w:rPr>
        <w:t>Charakter i cel przetwarzania wynikają z przedmiotu Umowy w szczególności celem przetwarzania jest świadczenie usług nadzoru autorskiego o którym mowa w Umowie.</w:t>
      </w:r>
    </w:p>
    <w:p w14:paraId="51B72B70" w14:textId="66A24C2A" w:rsidR="00777964" w:rsidRPr="00EA1F1E" w:rsidRDefault="00777964" w:rsidP="0073646C">
      <w:pPr>
        <w:numPr>
          <w:ilvl w:val="0"/>
          <w:numId w:val="31"/>
        </w:numPr>
        <w:spacing w:before="60" w:line="276" w:lineRule="auto"/>
        <w:jc w:val="both"/>
        <w:rPr>
          <w:rFonts w:ascii="Garamond" w:hAnsi="Garamond" w:cstheme="minorHAnsi"/>
          <w:sz w:val="22"/>
          <w:szCs w:val="22"/>
        </w:rPr>
      </w:pPr>
      <w:r w:rsidRPr="00EA1F1E">
        <w:rPr>
          <w:rFonts w:ascii="Garamond" w:hAnsi="Garamond" w:cstheme="minorHAnsi"/>
          <w:sz w:val="22"/>
          <w:szCs w:val="22"/>
        </w:rPr>
        <w:t>Wykonawca przetwarza dane wyłącznie zgodnie z udokumentowanymi poleceniami lub instrukcjami Zamawiającego, przy czym Strony uzgadniają, że za udokumentowane polecenia uznaje się zadania i</w:t>
      </w:r>
      <w:r w:rsidR="00D96ABD">
        <w:rPr>
          <w:rFonts w:ascii="Garamond" w:hAnsi="Garamond" w:cstheme="minorHAnsi"/>
          <w:sz w:val="22"/>
          <w:szCs w:val="22"/>
        </w:rPr>
        <w:t xml:space="preserve"> </w:t>
      </w:r>
      <w:r w:rsidRPr="00EA1F1E">
        <w:rPr>
          <w:rFonts w:ascii="Garamond" w:hAnsi="Garamond" w:cstheme="minorHAnsi"/>
          <w:sz w:val="22"/>
          <w:szCs w:val="22"/>
        </w:rPr>
        <w:t>czynności zlecane do wykonania Wykonawcy na potrzeby realizacji Umowy.</w:t>
      </w:r>
    </w:p>
    <w:p w14:paraId="7B0A5528" w14:textId="77777777" w:rsidR="00777964" w:rsidRPr="00EA1F1E" w:rsidRDefault="00777964" w:rsidP="0073646C">
      <w:pPr>
        <w:numPr>
          <w:ilvl w:val="0"/>
          <w:numId w:val="31"/>
        </w:numPr>
        <w:spacing w:before="60" w:line="276" w:lineRule="auto"/>
        <w:jc w:val="both"/>
        <w:rPr>
          <w:rFonts w:ascii="Garamond" w:hAnsi="Garamond" w:cstheme="minorHAnsi"/>
          <w:sz w:val="22"/>
          <w:szCs w:val="22"/>
        </w:rPr>
      </w:pPr>
      <w:r w:rsidRPr="00EA1F1E">
        <w:rPr>
          <w:rFonts w:ascii="Garamond" w:hAnsi="Garamond" w:cstheme="minorHAnsi"/>
          <w:sz w:val="22"/>
          <w:szCs w:val="22"/>
        </w:rPr>
        <w:t>Przetwarzanie obejmować będzie rodzaje danych osobowych wskazane poniżej:</w:t>
      </w:r>
    </w:p>
    <w:p w14:paraId="5671C7D5" w14:textId="64296C75" w:rsidR="00777964" w:rsidRPr="00EA1F1E" w:rsidRDefault="00D96ABD" w:rsidP="0073646C">
      <w:pPr>
        <w:numPr>
          <w:ilvl w:val="1"/>
          <w:numId w:val="31"/>
        </w:numPr>
        <w:spacing w:before="60" w:line="276" w:lineRule="auto"/>
        <w:ind w:left="794" w:hanging="340"/>
        <w:jc w:val="both"/>
        <w:rPr>
          <w:rFonts w:ascii="Garamond" w:hAnsi="Garamond" w:cstheme="minorHAnsi"/>
          <w:sz w:val="22"/>
          <w:szCs w:val="22"/>
        </w:rPr>
      </w:pPr>
      <w:r>
        <w:rPr>
          <w:rFonts w:ascii="Garamond" w:hAnsi="Garamond" w:cstheme="minorHAnsi"/>
          <w:sz w:val="22"/>
          <w:szCs w:val="22"/>
        </w:rPr>
        <w:t>d</w:t>
      </w:r>
      <w:r w:rsidR="00777964" w:rsidRPr="00EA1F1E">
        <w:rPr>
          <w:rFonts w:ascii="Garamond" w:hAnsi="Garamond" w:cstheme="minorHAnsi"/>
          <w:sz w:val="22"/>
          <w:szCs w:val="22"/>
        </w:rPr>
        <w:t>ane identyfikacyjne,</w:t>
      </w:r>
    </w:p>
    <w:p w14:paraId="660C0A39" w14:textId="4A32AB1E" w:rsidR="00777964" w:rsidRPr="00EA1F1E" w:rsidRDefault="00D96ABD" w:rsidP="0073646C">
      <w:pPr>
        <w:numPr>
          <w:ilvl w:val="1"/>
          <w:numId w:val="31"/>
        </w:numPr>
        <w:spacing w:before="60" w:line="276" w:lineRule="auto"/>
        <w:ind w:left="794" w:hanging="340"/>
        <w:jc w:val="both"/>
        <w:rPr>
          <w:rFonts w:ascii="Garamond" w:hAnsi="Garamond" w:cstheme="minorHAnsi"/>
          <w:sz w:val="22"/>
          <w:szCs w:val="22"/>
        </w:rPr>
      </w:pPr>
      <w:r>
        <w:rPr>
          <w:rFonts w:ascii="Garamond" w:hAnsi="Garamond" w:cstheme="minorHAnsi"/>
          <w:sz w:val="22"/>
          <w:szCs w:val="22"/>
        </w:rPr>
        <w:t>d</w:t>
      </w:r>
      <w:r w:rsidR="00777964" w:rsidRPr="00EA1F1E">
        <w:rPr>
          <w:rFonts w:ascii="Garamond" w:hAnsi="Garamond" w:cstheme="minorHAnsi"/>
          <w:sz w:val="22"/>
          <w:szCs w:val="22"/>
        </w:rPr>
        <w:t>ane adresowe,</w:t>
      </w:r>
    </w:p>
    <w:p w14:paraId="76F1105C" w14:textId="0BB2D25C" w:rsidR="00777964" w:rsidRPr="00EA1F1E" w:rsidRDefault="00D96ABD" w:rsidP="0073646C">
      <w:pPr>
        <w:numPr>
          <w:ilvl w:val="1"/>
          <w:numId w:val="31"/>
        </w:numPr>
        <w:spacing w:before="60" w:line="276" w:lineRule="auto"/>
        <w:ind w:left="794" w:hanging="340"/>
        <w:jc w:val="both"/>
        <w:rPr>
          <w:rFonts w:ascii="Garamond" w:hAnsi="Garamond" w:cstheme="minorHAnsi"/>
          <w:sz w:val="22"/>
          <w:szCs w:val="22"/>
        </w:rPr>
      </w:pPr>
      <w:r>
        <w:rPr>
          <w:rFonts w:ascii="Garamond" w:hAnsi="Garamond" w:cstheme="minorHAnsi"/>
          <w:sz w:val="22"/>
          <w:szCs w:val="22"/>
        </w:rPr>
        <w:t>d</w:t>
      </w:r>
      <w:r w:rsidR="00777964" w:rsidRPr="00EA1F1E">
        <w:rPr>
          <w:rFonts w:ascii="Garamond" w:hAnsi="Garamond" w:cstheme="minorHAnsi"/>
          <w:sz w:val="22"/>
          <w:szCs w:val="22"/>
        </w:rPr>
        <w:t>ane dot</w:t>
      </w:r>
      <w:r w:rsidR="00A404C0">
        <w:rPr>
          <w:rFonts w:ascii="Garamond" w:hAnsi="Garamond" w:cstheme="minorHAnsi"/>
          <w:sz w:val="22"/>
          <w:szCs w:val="22"/>
        </w:rPr>
        <w:t>yczące</w:t>
      </w:r>
      <w:r w:rsidR="00777964" w:rsidRPr="00EA1F1E">
        <w:rPr>
          <w:rFonts w:ascii="Garamond" w:hAnsi="Garamond" w:cstheme="minorHAnsi"/>
          <w:sz w:val="22"/>
          <w:szCs w:val="22"/>
        </w:rPr>
        <w:t xml:space="preserve"> stanu zdrowia,</w:t>
      </w:r>
    </w:p>
    <w:p w14:paraId="190D8998" w14:textId="5F437CB0" w:rsidR="00777964" w:rsidRPr="00EA1F1E" w:rsidRDefault="00D96ABD" w:rsidP="0073646C">
      <w:pPr>
        <w:numPr>
          <w:ilvl w:val="1"/>
          <w:numId w:val="31"/>
        </w:numPr>
        <w:spacing w:before="60" w:line="276" w:lineRule="auto"/>
        <w:ind w:left="794" w:hanging="340"/>
        <w:jc w:val="both"/>
        <w:rPr>
          <w:rFonts w:ascii="Garamond" w:hAnsi="Garamond" w:cstheme="minorHAnsi"/>
          <w:sz w:val="22"/>
          <w:szCs w:val="22"/>
        </w:rPr>
      </w:pPr>
      <w:r>
        <w:rPr>
          <w:rFonts w:ascii="Garamond" w:hAnsi="Garamond" w:cstheme="minorHAnsi"/>
          <w:sz w:val="22"/>
          <w:szCs w:val="22"/>
        </w:rPr>
        <w:t>d</w:t>
      </w:r>
      <w:r w:rsidR="00777964" w:rsidRPr="00EA1F1E">
        <w:rPr>
          <w:rFonts w:ascii="Garamond" w:hAnsi="Garamond" w:cstheme="minorHAnsi"/>
          <w:sz w:val="22"/>
          <w:szCs w:val="22"/>
        </w:rPr>
        <w:t>ane kontaktowe,</w:t>
      </w:r>
    </w:p>
    <w:p w14:paraId="37643C8C" w14:textId="6D9C72A2" w:rsidR="00777964" w:rsidRPr="00EA1F1E" w:rsidRDefault="00D96ABD" w:rsidP="0073646C">
      <w:pPr>
        <w:numPr>
          <w:ilvl w:val="1"/>
          <w:numId w:val="31"/>
        </w:numPr>
        <w:spacing w:before="60" w:line="276" w:lineRule="auto"/>
        <w:ind w:left="794" w:hanging="340"/>
        <w:jc w:val="both"/>
        <w:rPr>
          <w:rFonts w:ascii="Garamond" w:hAnsi="Garamond" w:cstheme="minorHAnsi"/>
          <w:sz w:val="22"/>
          <w:szCs w:val="22"/>
        </w:rPr>
      </w:pPr>
      <w:r>
        <w:rPr>
          <w:rFonts w:ascii="Garamond" w:hAnsi="Garamond" w:cstheme="minorHAnsi"/>
          <w:sz w:val="22"/>
          <w:szCs w:val="22"/>
        </w:rPr>
        <w:t>n</w:t>
      </w:r>
      <w:r w:rsidR="00777964" w:rsidRPr="00EA1F1E">
        <w:rPr>
          <w:rFonts w:ascii="Garamond" w:hAnsi="Garamond" w:cstheme="minorHAnsi"/>
          <w:sz w:val="22"/>
          <w:szCs w:val="22"/>
        </w:rPr>
        <w:t>umery identyfikacyjne,</w:t>
      </w:r>
    </w:p>
    <w:p w14:paraId="1B73A6C5" w14:textId="1E73B437" w:rsidR="00777964" w:rsidRPr="00EA1F1E" w:rsidRDefault="00D96ABD" w:rsidP="0073646C">
      <w:pPr>
        <w:numPr>
          <w:ilvl w:val="1"/>
          <w:numId w:val="31"/>
        </w:numPr>
        <w:spacing w:before="60" w:line="276" w:lineRule="auto"/>
        <w:ind w:left="794" w:hanging="340"/>
        <w:jc w:val="both"/>
        <w:rPr>
          <w:rFonts w:ascii="Garamond" w:hAnsi="Garamond" w:cstheme="minorHAnsi"/>
          <w:sz w:val="22"/>
          <w:szCs w:val="22"/>
        </w:rPr>
      </w:pPr>
      <w:r>
        <w:rPr>
          <w:rFonts w:ascii="Garamond" w:hAnsi="Garamond" w:cstheme="minorHAnsi"/>
          <w:sz w:val="22"/>
          <w:szCs w:val="22"/>
        </w:rPr>
        <w:t>i</w:t>
      </w:r>
      <w:r w:rsidR="00777964" w:rsidRPr="00EA1F1E">
        <w:rPr>
          <w:rFonts w:ascii="Garamond" w:hAnsi="Garamond" w:cstheme="minorHAnsi"/>
          <w:sz w:val="22"/>
          <w:szCs w:val="22"/>
        </w:rPr>
        <w:t>nformacje związane z realizowanymi zadaniami Zamawiającego w szczególności informacje opisujące relacje Zamawiającego z Pacjentami; Pracownikiem Zamawiającego.</w:t>
      </w:r>
    </w:p>
    <w:p w14:paraId="3ED19A39" w14:textId="77777777" w:rsidR="00777964" w:rsidRPr="00EA1F1E" w:rsidRDefault="00777964" w:rsidP="0073646C">
      <w:pPr>
        <w:numPr>
          <w:ilvl w:val="0"/>
          <w:numId w:val="31"/>
        </w:numPr>
        <w:spacing w:before="60" w:line="276" w:lineRule="auto"/>
        <w:jc w:val="both"/>
        <w:rPr>
          <w:rFonts w:ascii="Garamond" w:hAnsi="Garamond" w:cstheme="minorHAnsi"/>
          <w:sz w:val="22"/>
          <w:szCs w:val="22"/>
        </w:rPr>
      </w:pPr>
      <w:r w:rsidRPr="00EA1F1E">
        <w:rPr>
          <w:rFonts w:ascii="Garamond" w:hAnsi="Garamond" w:cstheme="minorHAnsi"/>
          <w:sz w:val="22"/>
          <w:szCs w:val="22"/>
        </w:rPr>
        <w:t>Przetwarzanie danych będzie dotyczyć następujących kategorii osób:</w:t>
      </w:r>
    </w:p>
    <w:p w14:paraId="0A166190" w14:textId="3348ABCD" w:rsidR="00777964" w:rsidRPr="00EA1F1E" w:rsidRDefault="00777964" w:rsidP="0073646C">
      <w:pPr>
        <w:numPr>
          <w:ilvl w:val="1"/>
          <w:numId w:val="31"/>
        </w:numPr>
        <w:spacing w:before="60" w:line="276" w:lineRule="auto"/>
        <w:ind w:left="794" w:hanging="340"/>
        <w:jc w:val="both"/>
        <w:rPr>
          <w:rFonts w:ascii="Garamond" w:hAnsi="Garamond" w:cstheme="minorHAnsi"/>
          <w:sz w:val="22"/>
          <w:szCs w:val="22"/>
        </w:rPr>
      </w:pPr>
      <w:r w:rsidRPr="00EA1F1E">
        <w:rPr>
          <w:rFonts w:ascii="Garamond" w:hAnsi="Garamond" w:cstheme="minorHAnsi"/>
          <w:sz w:val="22"/>
          <w:szCs w:val="22"/>
        </w:rPr>
        <w:t>Pracownicy personel medyczny świadczący usługi dla Zamawiającego,</w:t>
      </w:r>
    </w:p>
    <w:p w14:paraId="17A99786" w14:textId="07360B55" w:rsidR="00777964" w:rsidRPr="00EA1F1E" w:rsidRDefault="00065F32" w:rsidP="0073646C">
      <w:pPr>
        <w:numPr>
          <w:ilvl w:val="1"/>
          <w:numId w:val="31"/>
        </w:numPr>
        <w:spacing w:before="60" w:line="276" w:lineRule="auto"/>
        <w:ind w:left="794" w:hanging="340"/>
        <w:jc w:val="both"/>
        <w:rPr>
          <w:rFonts w:ascii="Garamond" w:hAnsi="Garamond" w:cstheme="minorHAnsi"/>
          <w:sz w:val="22"/>
          <w:szCs w:val="22"/>
        </w:rPr>
      </w:pPr>
      <w:r w:rsidRPr="00EA1F1E">
        <w:rPr>
          <w:rFonts w:ascii="Garamond" w:hAnsi="Garamond" w:cstheme="minorHAnsi"/>
          <w:sz w:val="22"/>
          <w:szCs w:val="22"/>
        </w:rPr>
        <w:t>Pacjenci Zamawiającego</w:t>
      </w:r>
      <w:r w:rsidR="00777964" w:rsidRPr="00EA1F1E">
        <w:rPr>
          <w:rFonts w:ascii="Garamond" w:hAnsi="Garamond" w:cstheme="minorHAnsi"/>
          <w:sz w:val="22"/>
          <w:szCs w:val="22"/>
        </w:rPr>
        <w:t>,</w:t>
      </w:r>
    </w:p>
    <w:p w14:paraId="6026AAB9" w14:textId="7CA3EFC7" w:rsidR="00777964" w:rsidRPr="00EA1F1E" w:rsidRDefault="00777964" w:rsidP="0073646C">
      <w:pPr>
        <w:numPr>
          <w:ilvl w:val="0"/>
          <w:numId w:val="31"/>
        </w:numPr>
        <w:spacing w:before="60" w:line="276" w:lineRule="auto"/>
        <w:jc w:val="both"/>
        <w:rPr>
          <w:rFonts w:ascii="Garamond" w:hAnsi="Garamond" w:cstheme="minorHAnsi"/>
          <w:sz w:val="22"/>
          <w:szCs w:val="22"/>
        </w:rPr>
      </w:pPr>
      <w:r w:rsidRPr="00EA1F1E">
        <w:rPr>
          <w:rFonts w:ascii="Garamond" w:hAnsi="Garamond" w:cstheme="minorHAnsi"/>
          <w:sz w:val="22"/>
          <w:szCs w:val="22"/>
        </w:rPr>
        <w:t xml:space="preserve">Wykonawca może powierzyć konkretne operacje przetwarzania danych („podpowierzenie”) w drodze pisemnej umowy dalszego przetwarzania („Umowa podpowierzenia”) w imieniu Zamawiającego innemu przetwarzającemu („Podwykonawca”), pod warunkiem uprzedniej akceptacji Podwykonawcy przez Zamawiającego lub braku sprzeciwu Zamawiającego, który to sprzeciw Zamawiający może wyrazić w terminie </w:t>
      </w:r>
      <w:r w:rsidRPr="00365CE5">
        <w:rPr>
          <w:rFonts w:ascii="Garamond" w:hAnsi="Garamond" w:cstheme="minorHAnsi"/>
          <w:b/>
          <w:bCs/>
          <w:sz w:val="22"/>
          <w:szCs w:val="22"/>
        </w:rPr>
        <w:t>7 dni</w:t>
      </w:r>
      <w:r w:rsidRPr="00EA1F1E">
        <w:rPr>
          <w:rFonts w:ascii="Garamond" w:hAnsi="Garamond" w:cstheme="minorHAnsi"/>
          <w:sz w:val="22"/>
          <w:szCs w:val="22"/>
        </w:rPr>
        <w:t xml:space="preserve"> od dnia otrzymania stosownej informacji </w:t>
      </w:r>
      <w:r w:rsidR="00CD34E3">
        <w:rPr>
          <w:rFonts w:ascii="Garamond" w:hAnsi="Garamond" w:cstheme="minorHAnsi"/>
          <w:sz w:val="22"/>
          <w:szCs w:val="22"/>
        </w:rPr>
        <w:t>od</w:t>
      </w:r>
      <w:r w:rsidRPr="00EA1F1E">
        <w:rPr>
          <w:rFonts w:ascii="Garamond" w:hAnsi="Garamond" w:cstheme="minorHAnsi"/>
          <w:sz w:val="22"/>
          <w:szCs w:val="22"/>
        </w:rPr>
        <w:t xml:space="preserve"> Wykonawcy. Strony zgodnie postanawiają, że osoby fizyczne współpracujące z Wykonawcą na podstawie umów cywilno-prawnych są traktowane jak personel Wykonawcy i nie stanowią Dalszych Przetwarzających w rozumieniu Umowy. Zamawiający zastrzega, że nie ma możliwości podpowierzenia przetwarzania danych osobowych podmiotowi z</w:t>
      </w:r>
      <w:r w:rsidR="002B3460" w:rsidRPr="00EA1F1E">
        <w:rPr>
          <w:rFonts w:ascii="Garamond" w:hAnsi="Garamond" w:cstheme="minorHAnsi"/>
          <w:sz w:val="22"/>
          <w:szCs w:val="22"/>
        </w:rPr>
        <w:t> </w:t>
      </w:r>
      <w:r w:rsidRPr="00EA1F1E">
        <w:rPr>
          <w:rFonts w:ascii="Garamond" w:hAnsi="Garamond" w:cstheme="minorHAnsi"/>
          <w:sz w:val="22"/>
          <w:szCs w:val="22"/>
        </w:rPr>
        <w:t>siedzibą poza Europejskim Obszarem Gospodarczym.</w:t>
      </w:r>
    </w:p>
    <w:p w14:paraId="25D3FA0A" w14:textId="77777777" w:rsidR="00FF3102" w:rsidRPr="00EA1F1E" w:rsidRDefault="00FF3102" w:rsidP="0073646C">
      <w:pPr>
        <w:numPr>
          <w:ilvl w:val="0"/>
          <w:numId w:val="31"/>
        </w:numPr>
        <w:spacing w:before="60" w:line="276" w:lineRule="auto"/>
        <w:jc w:val="both"/>
        <w:rPr>
          <w:rFonts w:ascii="Garamond" w:hAnsi="Garamond" w:cstheme="minorHAnsi"/>
          <w:sz w:val="22"/>
          <w:szCs w:val="22"/>
        </w:rPr>
      </w:pPr>
      <w:r w:rsidRPr="00EA1F1E">
        <w:rPr>
          <w:rFonts w:ascii="Garamond" w:hAnsi="Garamond" w:cstheme="minorHAnsi"/>
          <w:sz w:val="22"/>
          <w:szCs w:val="22"/>
        </w:rPr>
        <w:t>Lista Podwykonawców zaakceptowanych przez Zamawiającego:</w:t>
      </w:r>
    </w:p>
    <w:p w14:paraId="471CCEB1" w14:textId="0D820E55" w:rsidR="00FF3102" w:rsidRPr="00EA1F1E" w:rsidRDefault="00770BEF" w:rsidP="0073646C">
      <w:pPr>
        <w:numPr>
          <w:ilvl w:val="1"/>
          <w:numId w:val="31"/>
        </w:numPr>
        <w:spacing w:before="60" w:line="276" w:lineRule="auto"/>
        <w:ind w:left="794" w:hanging="340"/>
        <w:jc w:val="both"/>
        <w:rPr>
          <w:rFonts w:ascii="Garamond" w:hAnsi="Garamond" w:cstheme="minorHAnsi"/>
          <w:sz w:val="22"/>
          <w:szCs w:val="22"/>
        </w:rPr>
      </w:pPr>
      <w:r w:rsidRPr="00EA1F1E">
        <w:rPr>
          <w:rFonts w:ascii="Garamond" w:hAnsi="Garamond" w:cstheme="minorHAnsi"/>
          <w:sz w:val="22"/>
          <w:szCs w:val="22"/>
        </w:rPr>
        <w:t>…………………</w:t>
      </w:r>
      <w:r w:rsidR="00FF3102" w:rsidRPr="00EA1F1E">
        <w:rPr>
          <w:rFonts w:ascii="Garamond" w:hAnsi="Garamond" w:cstheme="minorHAnsi"/>
          <w:sz w:val="22"/>
          <w:szCs w:val="22"/>
        </w:rPr>
        <w:t xml:space="preserve">… realizując zadania wynikające z niniejszej Umowy uwzględniając stan wiedzy technicznej, koszty, charakter, zakres oraz cel przetwarzania w miarę możliwości udzieli pomocy Zamawiającemu w zakresie:  </w:t>
      </w:r>
    </w:p>
    <w:p w14:paraId="7224CAB6" w14:textId="418D5D07" w:rsidR="006F663B" w:rsidRPr="00A55B95" w:rsidRDefault="00065F32" w:rsidP="0073646C">
      <w:pPr>
        <w:numPr>
          <w:ilvl w:val="2"/>
          <w:numId w:val="32"/>
        </w:numPr>
        <w:spacing w:before="60" w:line="276" w:lineRule="auto"/>
        <w:ind w:left="1134" w:hanging="340"/>
        <w:jc w:val="both"/>
        <w:rPr>
          <w:rFonts w:ascii="Garamond" w:hAnsi="Garamond" w:cstheme="minorHAnsi"/>
          <w:sz w:val="22"/>
          <w:szCs w:val="22"/>
        </w:rPr>
      </w:pPr>
      <w:r w:rsidRPr="00EA1F1E">
        <w:rPr>
          <w:rFonts w:ascii="Garamond" w:hAnsi="Garamond" w:cstheme="minorHAnsi"/>
          <w:sz w:val="22"/>
          <w:szCs w:val="22"/>
        </w:rPr>
        <w:t xml:space="preserve">realizacji </w:t>
      </w:r>
      <w:r w:rsidR="00A83A22" w:rsidRPr="00EA1F1E">
        <w:rPr>
          <w:rFonts w:ascii="Garamond" w:hAnsi="Garamond" w:cstheme="minorHAnsi"/>
          <w:sz w:val="22"/>
          <w:szCs w:val="22"/>
        </w:rPr>
        <w:t>obowiązku odpowiadania na żądania osoby, której dane dotyczą, w zakresie</w:t>
      </w:r>
      <w:r w:rsidR="00FF3102" w:rsidRPr="00EA1F1E">
        <w:rPr>
          <w:rFonts w:ascii="Garamond" w:hAnsi="Garamond" w:cstheme="minorHAnsi"/>
          <w:sz w:val="22"/>
          <w:szCs w:val="22"/>
        </w:rPr>
        <w:t xml:space="preserve"> </w:t>
      </w:r>
      <w:r w:rsidR="00A83A22" w:rsidRPr="00EA1F1E">
        <w:rPr>
          <w:rFonts w:ascii="Garamond" w:hAnsi="Garamond" w:cstheme="minorHAnsi"/>
          <w:sz w:val="22"/>
          <w:szCs w:val="22"/>
        </w:rPr>
        <w:t>wykonywania jej</w:t>
      </w:r>
      <w:r w:rsidR="00FF3102" w:rsidRPr="00EA1F1E">
        <w:rPr>
          <w:rFonts w:ascii="Garamond" w:hAnsi="Garamond" w:cstheme="minorHAnsi"/>
          <w:sz w:val="22"/>
          <w:szCs w:val="22"/>
        </w:rPr>
        <w:t xml:space="preserve"> </w:t>
      </w:r>
      <w:r w:rsidR="00A83A22" w:rsidRPr="00EA1F1E">
        <w:rPr>
          <w:rFonts w:ascii="Garamond" w:hAnsi="Garamond" w:cstheme="minorHAnsi"/>
          <w:sz w:val="22"/>
          <w:szCs w:val="22"/>
        </w:rPr>
        <w:t>praw określonych</w:t>
      </w:r>
      <w:r w:rsidR="00FF3102" w:rsidRPr="00EA1F1E">
        <w:rPr>
          <w:rFonts w:ascii="Garamond" w:hAnsi="Garamond" w:cstheme="minorHAnsi"/>
          <w:sz w:val="22"/>
          <w:szCs w:val="22"/>
        </w:rPr>
        <w:t xml:space="preserve"> w rozdziale </w:t>
      </w:r>
      <w:r w:rsidR="00A83A22" w:rsidRPr="00EA1F1E">
        <w:rPr>
          <w:rFonts w:ascii="Garamond" w:hAnsi="Garamond" w:cstheme="minorHAnsi"/>
          <w:sz w:val="22"/>
          <w:szCs w:val="22"/>
        </w:rPr>
        <w:t>III RODO</w:t>
      </w:r>
      <w:r w:rsidR="00FF3102" w:rsidRPr="00EA1F1E">
        <w:rPr>
          <w:rFonts w:ascii="Garamond" w:hAnsi="Garamond" w:cstheme="minorHAnsi"/>
          <w:sz w:val="22"/>
          <w:szCs w:val="22"/>
        </w:rPr>
        <w:t>,</w:t>
      </w:r>
    </w:p>
    <w:p w14:paraId="6E410790" w14:textId="011A342D" w:rsidR="00FF3102" w:rsidRPr="00EA1F1E" w:rsidRDefault="00065F32" w:rsidP="0073646C">
      <w:pPr>
        <w:numPr>
          <w:ilvl w:val="2"/>
          <w:numId w:val="32"/>
        </w:numPr>
        <w:spacing w:before="60" w:line="276" w:lineRule="auto"/>
        <w:ind w:left="1134" w:hanging="340"/>
        <w:jc w:val="both"/>
        <w:rPr>
          <w:rFonts w:ascii="Garamond" w:hAnsi="Garamond" w:cstheme="minorHAnsi"/>
          <w:sz w:val="22"/>
          <w:szCs w:val="22"/>
        </w:rPr>
      </w:pPr>
      <w:r w:rsidRPr="00EA1F1E">
        <w:rPr>
          <w:rFonts w:ascii="Garamond" w:hAnsi="Garamond" w:cstheme="minorHAnsi"/>
          <w:sz w:val="22"/>
          <w:szCs w:val="22"/>
        </w:rPr>
        <w:t>zapewnienia realizacji</w:t>
      </w:r>
      <w:r w:rsidR="00FF3102" w:rsidRPr="00EA1F1E">
        <w:rPr>
          <w:rFonts w:ascii="Garamond" w:hAnsi="Garamond" w:cstheme="minorHAnsi"/>
          <w:sz w:val="22"/>
          <w:szCs w:val="22"/>
        </w:rPr>
        <w:t xml:space="preserve"> </w:t>
      </w:r>
      <w:r w:rsidR="00A83A22" w:rsidRPr="00EA1F1E">
        <w:rPr>
          <w:rFonts w:ascii="Garamond" w:hAnsi="Garamond" w:cstheme="minorHAnsi"/>
          <w:sz w:val="22"/>
          <w:szCs w:val="22"/>
        </w:rPr>
        <w:t>obowiązków wynikających</w:t>
      </w:r>
      <w:r w:rsidR="00FF3102" w:rsidRPr="00EA1F1E">
        <w:rPr>
          <w:rFonts w:ascii="Garamond" w:hAnsi="Garamond" w:cstheme="minorHAnsi"/>
          <w:sz w:val="22"/>
          <w:szCs w:val="22"/>
        </w:rPr>
        <w:t xml:space="preserve"> z art. 32–36 RODO.</w:t>
      </w:r>
    </w:p>
    <w:p w14:paraId="292A7146" w14:textId="5383CDA6" w:rsidR="00770BEF" w:rsidRPr="00EA1F1E" w:rsidRDefault="00770BEF" w:rsidP="0073646C">
      <w:pPr>
        <w:numPr>
          <w:ilvl w:val="1"/>
          <w:numId w:val="31"/>
        </w:numPr>
        <w:spacing w:before="60" w:line="276" w:lineRule="auto"/>
        <w:ind w:left="794" w:hanging="340"/>
        <w:jc w:val="both"/>
        <w:rPr>
          <w:rFonts w:ascii="Garamond" w:hAnsi="Garamond" w:cstheme="minorHAnsi"/>
          <w:sz w:val="22"/>
          <w:szCs w:val="22"/>
        </w:rPr>
      </w:pPr>
      <w:r w:rsidRPr="00EA1F1E">
        <w:rPr>
          <w:rFonts w:ascii="Garamond" w:hAnsi="Garamond" w:cstheme="minorHAnsi"/>
          <w:sz w:val="22"/>
          <w:szCs w:val="22"/>
        </w:rPr>
        <w:t>…………………… realizując zadania wynikające z niniejszej Umowy uwzględniając stan wiedzy technicznej, koszty, charakter, zakres oraz cel przetwarzania w miarę możliwości udzieli pomocy Zamawiającemu w zakresie:</w:t>
      </w:r>
    </w:p>
    <w:p w14:paraId="5C485D00" w14:textId="51CF506C" w:rsidR="00770BEF" w:rsidRPr="00EA1F1E" w:rsidRDefault="00065F32" w:rsidP="0073646C">
      <w:pPr>
        <w:numPr>
          <w:ilvl w:val="2"/>
          <w:numId w:val="32"/>
        </w:numPr>
        <w:spacing w:before="60" w:line="276" w:lineRule="auto"/>
        <w:ind w:left="1134" w:hanging="340"/>
        <w:jc w:val="both"/>
        <w:rPr>
          <w:rFonts w:ascii="Garamond" w:hAnsi="Garamond" w:cstheme="minorHAnsi"/>
          <w:sz w:val="22"/>
          <w:szCs w:val="22"/>
        </w:rPr>
      </w:pPr>
      <w:r w:rsidRPr="00EA1F1E">
        <w:rPr>
          <w:rFonts w:ascii="Garamond" w:hAnsi="Garamond" w:cstheme="minorHAnsi"/>
          <w:sz w:val="22"/>
          <w:szCs w:val="22"/>
        </w:rPr>
        <w:t xml:space="preserve">realizacji </w:t>
      </w:r>
      <w:r w:rsidR="00A83A22" w:rsidRPr="00EA1F1E">
        <w:rPr>
          <w:rFonts w:ascii="Garamond" w:hAnsi="Garamond" w:cstheme="minorHAnsi"/>
          <w:sz w:val="22"/>
          <w:szCs w:val="22"/>
        </w:rPr>
        <w:t>obowiązku odpowiadania na żądania osoby, której dane dotyczą, w zakresie</w:t>
      </w:r>
      <w:r w:rsidR="00770BEF" w:rsidRPr="00EA1F1E">
        <w:rPr>
          <w:rFonts w:ascii="Garamond" w:hAnsi="Garamond" w:cstheme="minorHAnsi"/>
          <w:sz w:val="22"/>
          <w:szCs w:val="22"/>
        </w:rPr>
        <w:t xml:space="preserve"> </w:t>
      </w:r>
      <w:r w:rsidR="00A83A22" w:rsidRPr="00EA1F1E">
        <w:rPr>
          <w:rFonts w:ascii="Garamond" w:hAnsi="Garamond" w:cstheme="minorHAnsi"/>
          <w:sz w:val="22"/>
          <w:szCs w:val="22"/>
        </w:rPr>
        <w:t>wykonywania jej</w:t>
      </w:r>
      <w:r w:rsidR="00770BEF" w:rsidRPr="00EA1F1E">
        <w:rPr>
          <w:rFonts w:ascii="Garamond" w:hAnsi="Garamond" w:cstheme="minorHAnsi"/>
          <w:sz w:val="22"/>
          <w:szCs w:val="22"/>
        </w:rPr>
        <w:t xml:space="preserve"> </w:t>
      </w:r>
      <w:r w:rsidR="00A83A22" w:rsidRPr="00EA1F1E">
        <w:rPr>
          <w:rFonts w:ascii="Garamond" w:hAnsi="Garamond" w:cstheme="minorHAnsi"/>
          <w:sz w:val="22"/>
          <w:szCs w:val="22"/>
        </w:rPr>
        <w:t>praw określonych</w:t>
      </w:r>
      <w:r w:rsidR="00770BEF" w:rsidRPr="00EA1F1E">
        <w:rPr>
          <w:rFonts w:ascii="Garamond" w:hAnsi="Garamond" w:cstheme="minorHAnsi"/>
          <w:sz w:val="22"/>
          <w:szCs w:val="22"/>
        </w:rPr>
        <w:t xml:space="preserve"> w rozdziale </w:t>
      </w:r>
      <w:r w:rsidR="00A83A22" w:rsidRPr="00EA1F1E">
        <w:rPr>
          <w:rFonts w:ascii="Garamond" w:hAnsi="Garamond" w:cstheme="minorHAnsi"/>
          <w:sz w:val="22"/>
          <w:szCs w:val="22"/>
        </w:rPr>
        <w:t>III RODO</w:t>
      </w:r>
      <w:r w:rsidR="00770BEF" w:rsidRPr="00EA1F1E">
        <w:rPr>
          <w:rFonts w:ascii="Garamond" w:hAnsi="Garamond" w:cstheme="minorHAnsi"/>
          <w:sz w:val="22"/>
          <w:szCs w:val="22"/>
        </w:rPr>
        <w:t>,</w:t>
      </w:r>
    </w:p>
    <w:p w14:paraId="5F24A948" w14:textId="75A95FAC" w:rsidR="00770BEF" w:rsidRPr="00EA1F1E" w:rsidRDefault="00065F32" w:rsidP="0073646C">
      <w:pPr>
        <w:numPr>
          <w:ilvl w:val="2"/>
          <w:numId w:val="32"/>
        </w:numPr>
        <w:spacing w:before="60" w:line="276" w:lineRule="auto"/>
        <w:ind w:left="1134" w:hanging="340"/>
        <w:jc w:val="both"/>
        <w:rPr>
          <w:rFonts w:ascii="Garamond" w:hAnsi="Garamond" w:cstheme="minorHAnsi"/>
          <w:sz w:val="22"/>
          <w:szCs w:val="22"/>
        </w:rPr>
      </w:pPr>
      <w:r w:rsidRPr="00EA1F1E">
        <w:rPr>
          <w:rFonts w:ascii="Garamond" w:hAnsi="Garamond" w:cstheme="minorHAnsi"/>
          <w:sz w:val="22"/>
          <w:szCs w:val="22"/>
        </w:rPr>
        <w:lastRenderedPageBreak/>
        <w:t>zapewnienia realizacji</w:t>
      </w:r>
      <w:r w:rsidR="00770BEF" w:rsidRPr="00EA1F1E">
        <w:rPr>
          <w:rFonts w:ascii="Garamond" w:hAnsi="Garamond" w:cstheme="minorHAnsi"/>
          <w:sz w:val="22"/>
          <w:szCs w:val="22"/>
        </w:rPr>
        <w:t xml:space="preserve"> </w:t>
      </w:r>
      <w:r w:rsidR="00A83A22" w:rsidRPr="00EA1F1E">
        <w:rPr>
          <w:rFonts w:ascii="Garamond" w:hAnsi="Garamond" w:cstheme="minorHAnsi"/>
          <w:sz w:val="22"/>
          <w:szCs w:val="22"/>
        </w:rPr>
        <w:t>obowiązków wynikających</w:t>
      </w:r>
      <w:r w:rsidR="00770BEF" w:rsidRPr="00EA1F1E">
        <w:rPr>
          <w:rFonts w:ascii="Garamond" w:hAnsi="Garamond" w:cstheme="minorHAnsi"/>
          <w:sz w:val="22"/>
          <w:szCs w:val="22"/>
        </w:rPr>
        <w:t xml:space="preserve"> z art. 32–36 RODO.</w:t>
      </w:r>
    </w:p>
    <w:p w14:paraId="46705A24" w14:textId="5C8831F8" w:rsidR="00777964" w:rsidRPr="00EA1F1E" w:rsidRDefault="00065F32" w:rsidP="0073646C">
      <w:pPr>
        <w:numPr>
          <w:ilvl w:val="0"/>
          <w:numId w:val="31"/>
        </w:numPr>
        <w:spacing w:before="60" w:line="276" w:lineRule="auto"/>
        <w:jc w:val="both"/>
        <w:rPr>
          <w:rFonts w:ascii="Garamond" w:hAnsi="Garamond" w:cstheme="minorHAnsi"/>
          <w:sz w:val="22"/>
          <w:szCs w:val="22"/>
        </w:rPr>
      </w:pPr>
      <w:r w:rsidRPr="00EA1F1E">
        <w:rPr>
          <w:rFonts w:ascii="Garamond" w:hAnsi="Garamond" w:cstheme="minorHAnsi"/>
          <w:sz w:val="22"/>
          <w:szCs w:val="22"/>
        </w:rPr>
        <w:t>Wykonawca bezzwłocznie</w:t>
      </w:r>
      <w:r w:rsidR="00777964" w:rsidRPr="00EA1F1E">
        <w:rPr>
          <w:rFonts w:ascii="Garamond" w:hAnsi="Garamond" w:cstheme="minorHAnsi"/>
          <w:sz w:val="22"/>
          <w:szCs w:val="22"/>
        </w:rPr>
        <w:t xml:space="preserve"> – nie później jednak niż w ciągu </w:t>
      </w:r>
      <w:r w:rsidR="00777964" w:rsidRPr="00EA1F1E">
        <w:rPr>
          <w:rFonts w:ascii="Garamond" w:hAnsi="Garamond" w:cstheme="minorHAnsi"/>
          <w:b/>
          <w:bCs/>
          <w:sz w:val="22"/>
          <w:szCs w:val="22"/>
        </w:rPr>
        <w:t>48 godzin</w:t>
      </w:r>
      <w:r w:rsidR="00777964" w:rsidRPr="00EA1F1E">
        <w:rPr>
          <w:rFonts w:ascii="Garamond" w:hAnsi="Garamond" w:cstheme="minorHAnsi"/>
          <w:sz w:val="22"/>
          <w:szCs w:val="22"/>
        </w:rPr>
        <w:t xml:space="preserve"> od jego wystąpienia – zgłosi na adres e-mail:</w:t>
      </w:r>
      <w:r w:rsidR="00E11E80" w:rsidRPr="00EA1F1E">
        <w:rPr>
          <w:rFonts w:ascii="Garamond" w:hAnsi="Garamond" w:cstheme="minorHAnsi"/>
          <w:sz w:val="22"/>
          <w:szCs w:val="22"/>
        </w:rPr>
        <w:t xml:space="preserve"> </w:t>
      </w:r>
      <w:r w:rsidR="00E11E80" w:rsidRPr="00EA1F1E">
        <w:rPr>
          <w:rFonts w:ascii="Garamond" w:hAnsi="Garamond" w:cstheme="minorHAnsi"/>
          <w:b/>
          <w:bCs/>
          <w:sz w:val="22"/>
          <w:szCs w:val="22"/>
        </w:rPr>
        <w:t>iod@zozmswiakrakow.pl</w:t>
      </w:r>
      <w:r w:rsidR="00777964" w:rsidRPr="00EA1F1E">
        <w:rPr>
          <w:rFonts w:ascii="Garamond" w:hAnsi="Garamond" w:cstheme="minorHAnsi"/>
          <w:sz w:val="22"/>
          <w:szCs w:val="22"/>
        </w:rPr>
        <w:t xml:space="preserve"> Zamawiającemu każde naruszenie danych osobowych powierzonych niniejszą Umową </w:t>
      </w:r>
      <w:r w:rsidRPr="00EA1F1E">
        <w:rPr>
          <w:rFonts w:ascii="Garamond" w:hAnsi="Garamond" w:cstheme="minorHAnsi"/>
          <w:sz w:val="22"/>
          <w:szCs w:val="22"/>
        </w:rPr>
        <w:t>którego będzie</w:t>
      </w:r>
      <w:r w:rsidR="00777964" w:rsidRPr="00EA1F1E">
        <w:rPr>
          <w:rFonts w:ascii="Garamond" w:hAnsi="Garamond" w:cstheme="minorHAnsi"/>
          <w:sz w:val="22"/>
          <w:szCs w:val="22"/>
        </w:rPr>
        <w:t xml:space="preserve"> uczestnikiem.</w:t>
      </w:r>
    </w:p>
    <w:p w14:paraId="5F3EF63C" w14:textId="07637394" w:rsidR="00777964" w:rsidRPr="00EA1F1E" w:rsidRDefault="00777964" w:rsidP="0073646C">
      <w:pPr>
        <w:numPr>
          <w:ilvl w:val="0"/>
          <w:numId w:val="31"/>
        </w:numPr>
        <w:spacing w:before="60" w:line="276" w:lineRule="auto"/>
        <w:jc w:val="both"/>
        <w:rPr>
          <w:rFonts w:ascii="Garamond" w:hAnsi="Garamond" w:cstheme="minorHAnsi"/>
          <w:sz w:val="22"/>
          <w:szCs w:val="22"/>
        </w:rPr>
      </w:pPr>
      <w:r w:rsidRPr="00EA1F1E">
        <w:rPr>
          <w:rFonts w:ascii="Garamond" w:hAnsi="Garamond" w:cstheme="minorHAnsi"/>
          <w:sz w:val="22"/>
          <w:szCs w:val="22"/>
        </w:rPr>
        <w:t xml:space="preserve">Wykonawca po zakończeniu </w:t>
      </w:r>
      <w:r w:rsidR="00065F32" w:rsidRPr="00EA1F1E">
        <w:rPr>
          <w:rFonts w:ascii="Garamond" w:hAnsi="Garamond" w:cstheme="minorHAnsi"/>
          <w:sz w:val="22"/>
          <w:szCs w:val="22"/>
        </w:rPr>
        <w:t xml:space="preserve">przetwarzania </w:t>
      </w:r>
      <w:r w:rsidR="00A83A22" w:rsidRPr="00EA1F1E">
        <w:rPr>
          <w:rFonts w:ascii="Garamond" w:hAnsi="Garamond" w:cstheme="minorHAnsi"/>
          <w:sz w:val="22"/>
          <w:szCs w:val="22"/>
        </w:rPr>
        <w:t>danych osobowych niezwłocznie zwróci powierzone mu dane lub</w:t>
      </w:r>
      <w:r w:rsidRPr="00EA1F1E">
        <w:rPr>
          <w:rFonts w:ascii="Garamond" w:hAnsi="Garamond" w:cstheme="minorHAnsi"/>
          <w:sz w:val="22"/>
          <w:szCs w:val="22"/>
        </w:rPr>
        <w:t xml:space="preserve"> dokona ich zniszczenia – </w:t>
      </w:r>
      <w:r w:rsidR="00A83A22" w:rsidRPr="00EA1F1E">
        <w:rPr>
          <w:rFonts w:ascii="Garamond" w:hAnsi="Garamond" w:cstheme="minorHAnsi"/>
          <w:sz w:val="22"/>
          <w:szCs w:val="22"/>
        </w:rPr>
        <w:t>adekwatnie do</w:t>
      </w:r>
      <w:r w:rsidRPr="00EA1F1E">
        <w:rPr>
          <w:rFonts w:ascii="Garamond" w:hAnsi="Garamond" w:cstheme="minorHAnsi"/>
          <w:sz w:val="22"/>
          <w:szCs w:val="22"/>
        </w:rPr>
        <w:t xml:space="preserve"> ustaleń z Zamawiającym. Czynności zwrotu, zniszczenia każdorazowo winny zostać potwierdzane odpowiednio przez Strony.</w:t>
      </w:r>
    </w:p>
    <w:p w14:paraId="0D794FDD" w14:textId="4F903674" w:rsidR="00777964" w:rsidRPr="00EA1F1E" w:rsidRDefault="00777964" w:rsidP="0073646C">
      <w:pPr>
        <w:numPr>
          <w:ilvl w:val="0"/>
          <w:numId w:val="31"/>
        </w:numPr>
        <w:spacing w:before="60" w:line="276" w:lineRule="auto"/>
        <w:jc w:val="both"/>
        <w:rPr>
          <w:rFonts w:ascii="Garamond" w:hAnsi="Garamond" w:cstheme="minorHAnsi"/>
          <w:sz w:val="22"/>
          <w:szCs w:val="22"/>
        </w:rPr>
      </w:pPr>
      <w:r w:rsidRPr="00EA1F1E">
        <w:rPr>
          <w:rFonts w:ascii="Garamond" w:hAnsi="Garamond" w:cstheme="minorHAnsi"/>
          <w:sz w:val="22"/>
          <w:szCs w:val="22"/>
        </w:rPr>
        <w:t>Wykonawca udostępni Zamawiającemu informacje niezbędne do wykazania spełnienia obowiązków określonych w artykule 28 RODO oraz umożliwia Zamawiającemu przeprowadzenie audytów w</w:t>
      </w:r>
      <w:r w:rsidR="00832D00">
        <w:rPr>
          <w:rFonts w:ascii="Garamond" w:hAnsi="Garamond" w:cstheme="minorHAnsi"/>
          <w:sz w:val="22"/>
          <w:szCs w:val="22"/>
        </w:rPr>
        <w:t xml:space="preserve"> </w:t>
      </w:r>
      <w:r w:rsidRPr="00EA1F1E">
        <w:rPr>
          <w:rFonts w:ascii="Garamond" w:hAnsi="Garamond" w:cstheme="minorHAnsi"/>
          <w:sz w:val="22"/>
          <w:szCs w:val="22"/>
        </w:rPr>
        <w:t>odniesieniu do danych przetwarzanych przez Wykonawcę w związku z realizacją przedmiotu Umowy.</w:t>
      </w:r>
    </w:p>
    <w:p w14:paraId="01F992A0" w14:textId="77777777" w:rsidR="00777964" w:rsidRPr="00EA1F1E" w:rsidRDefault="00777964" w:rsidP="00B10092">
      <w:pPr>
        <w:spacing w:after="120" w:line="276" w:lineRule="auto"/>
        <w:jc w:val="both"/>
        <w:rPr>
          <w:rFonts w:ascii="Garamond" w:hAnsi="Garamond" w:cstheme="minorHAnsi"/>
          <w:sz w:val="22"/>
          <w:szCs w:val="22"/>
        </w:rPr>
      </w:pPr>
    </w:p>
    <w:p w14:paraId="531D9D73" w14:textId="7E18B6CF" w:rsidR="00CD71C6" w:rsidRPr="00EA1F1E" w:rsidRDefault="00CD71C6" w:rsidP="00B10092">
      <w:pPr>
        <w:pStyle w:val="Akapitzlist"/>
        <w:spacing w:before="60" w:after="60" w:line="276" w:lineRule="auto"/>
        <w:ind w:left="357"/>
        <w:jc w:val="center"/>
        <w:rPr>
          <w:rFonts w:ascii="Garamond" w:hAnsi="Garamond" w:cstheme="minorHAnsi"/>
          <w:b/>
          <w:sz w:val="22"/>
          <w:szCs w:val="22"/>
        </w:rPr>
      </w:pPr>
      <w:r w:rsidRPr="00EA1F1E">
        <w:rPr>
          <w:rFonts w:ascii="Garamond" w:hAnsi="Garamond" w:cstheme="minorHAnsi"/>
          <w:b/>
          <w:sz w:val="22"/>
          <w:szCs w:val="22"/>
        </w:rPr>
        <w:t>§ 10.</w:t>
      </w:r>
    </w:p>
    <w:p w14:paraId="5E7AC696" w14:textId="152A2C95" w:rsidR="002A5425" w:rsidRPr="00EA1F1E" w:rsidRDefault="002A5425" w:rsidP="00B10092">
      <w:pPr>
        <w:pStyle w:val="Akapitzlist"/>
        <w:spacing w:before="60" w:after="60" w:line="276" w:lineRule="auto"/>
        <w:ind w:left="357"/>
        <w:jc w:val="center"/>
        <w:rPr>
          <w:rFonts w:ascii="Garamond" w:hAnsi="Garamond" w:cstheme="minorHAnsi"/>
          <w:b/>
          <w:sz w:val="22"/>
          <w:szCs w:val="22"/>
        </w:rPr>
      </w:pPr>
      <w:r w:rsidRPr="00EA1F1E">
        <w:rPr>
          <w:rFonts w:ascii="Garamond" w:hAnsi="Garamond" w:cstheme="minorHAnsi"/>
          <w:b/>
          <w:sz w:val="22"/>
          <w:szCs w:val="22"/>
        </w:rPr>
        <w:t>Poufność</w:t>
      </w:r>
    </w:p>
    <w:p w14:paraId="272146C2" w14:textId="6A85E764" w:rsidR="003869A0" w:rsidRPr="00EA1F1E" w:rsidRDefault="003869A0" w:rsidP="0073646C">
      <w:pPr>
        <w:numPr>
          <w:ilvl w:val="0"/>
          <w:numId w:val="33"/>
        </w:numPr>
        <w:spacing w:before="60" w:line="276" w:lineRule="auto"/>
        <w:jc w:val="both"/>
        <w:rPr>
          <w:rFonts w:ascii="Garamond" w:hAnsi="Garamond" w:cstheme="minorHAnsi"/>
          <w:sz w:val="22"/>
          <w:szCs w:val="22"/>
        </w:rPr>
      </w:pPr>
      <w:r w:rsidRPr="00EA1F1E">
        <w:rPr>
          <w:rFonts w:ascii="Garamond" w:hAnsi="Garamond" w:cstheme="minorHAnsi"/>
          <w:sz w:val="22"/>
          <w:szCs w:val="22"/>
        </w:rPr>
        <w:t xml:space="preserve">Strony zobowiązują się do utrzymania w tajemnicy i </w:t>
      </w:r>
      <w:r w:rsidR="00065F32" w:rsidRPr="00EA1F1E">
        <w:rPr>
          <w:rFonts w:ascii="Garamond" w:hAnsi="Garamond" w:cstheme="minorHAnsi"/>
          <w:sz w:val="22"/>
          <w:szCs w:val="22"/>
        </w:rPr>
        <w:t>nieujawniania</w:t>
      </w:r>
      <w:r w:rsidRPr="00EA1F1E">
        <w:rPr>
          <w:rFonts w:ascii="Garamond" w:hAnsi="Garamond" w:cstheme="minorHAnsi"/>
          <w:sz w:val="22"/>
          <w:szCs w:val="22"/>
        </w:rPr>
        <w:t xml:space="preserve">, </w:t>
      </w:r>
      <w:r w:rsidR="00A83A22" w:rsidRPr="00EA1F1E">
        <w:rPr>
          <w:rFonts w:ascii="Garamond" w:hAnsi="Garamond" w:cstheme="minorHAnsi"/>
          <w:sz w:val="22"/>
          <w:szCs w:val="22"/>
        </w:rPr>
        <w:t>niepublikowania</w:t>
      </w:r>
      <w:r w:rsidRPr="00EA1F1E">
        <w:rPr>
          <w:rFonts w:ascii="Garamond" w:hAnsi="Garamond" w:cstheme="minorHAnsi"/>
          <w:sz w:val="22"/>
          <w:szCs w:val="22"/>
        </w:rPr>
        <w:t xml:space="preserve">, </w:t>
      </w:r>
      <w:r w:rsidR="00A83A22" w:rsidRPr="00EA1F1E">
        <w:rPr>
          <w:rFonts w:ascii="Garamond" w:hAnsi="Garamond" w:cstheme="minorHAnsi"/>
          <w:sz w:val="22"/>
          <w:szCs w:val="22"/>
        </w:rPr>
        <w:t>nieprzekazywania</w:t>
      </w:r>
      <w:r w:rsidRPr="00EA1F1E">
        <w:rPr>
          <w:rFonts w:ascii="Garamond" w:hAnsi="Garamond" w:cstheme="minorHAnsi"/>
          <w:sz w:val="22"/>
          <w:szCs w:val="22"/>
        </w:rPr>
        <w:t xml:space="preserve"> </w:t>
      </w:r>
      <w:r w:rsidR="00E11E80" w:rsidRPr="00EA1F1E">
        <w:rPr>
          <w:rFonts w:ascii="Garamond" w:hAnsi="Garamond" w:cstheme="minorHAnsi"/>
          <w:sz w:val="22"/>
          <w:szCs w:val="22"/>
        </w:rPr>
        <w:br/>
      </w:r>
      <w:r w:rsidRPr="00EA1F1E">
        <w:rPr>
          <w:rFonts w:ascii="Garamond" w:hAnsi="Garamond" w:cstheme="minorHAnsi"/>
          <w:sz w:val="22"/>
          <w:szCs w:val="22"/>
        </w:rPr>
        <w:t xml:space="preserve">i </w:t>
      </w:r>
      <w:r w:rsidR="00A83A22" w:rsidRPr="00EA1F1E">
        <w:rPr>
          <w:rFonts w:ascii="Garamond" w:hAnsi="Garamond" w:cstheme="minorHAnsi"/>
          <w:sz w:val="22"/>
          <w:szCs w:val="22"/>
        </w:rPr>
        <w:t>nieudostępniania</w:t>
      </w:r>
      <w:r w:rsidRPr="00EA1F1E">
        <w:rPr>
          <w:rFonts w:ascii="Garamond" w:hAnsi="Garamond" w:cstheme="minorHAnsi"/>
          <w:sz w:val="22"/>
          <w:szCs w:val="22"/>
        </w:rPr>
        <w:t xml:space="preserve"> w żaden inny sposób osobom trzecim, jakichkolwiek danych o przedsiębiorstwach, transakcjach i klientach Stron, jak również:</w:t>
      </w:r>
    </w:p>
    <w:p w14:paraId="42A437EC" w14:textId="77777777" w:rsidR="003869A0" w:rsidRPr="00EA1F1E" w:rsidRDefault="003869A0" w:rsidP="0073646C">
      <w:pPr>
        <w:numPr>
          <w:ilvl w:val="1"/>
          <w:numId w:val="23"/>
        </w:numPr>
        <w:spacing w:before="60" w:line="276" w:lineRule="auto"/>
        <w:ind w:left="794" w:hanging="340"/>
        <w:jc w:val="both"/>
        <w:rPr>
          <w:rFonts w:ascii="Garamond" w:hAnsi="Garamond" w:cstheme="minorHAnsi"/>
          <w:sz w:val="22"/>
          <w:szCs w:val="22"/>
        </w:rPr>
      </w:pPr>
      <w:r w:rsidRPr="00EA1F1E">
        <w:rPr>
          <w:rFonts w:ascii="Garamond" w:hAnsi="Garamond" w:cstheme="minorHAnsi"/>
          <w:sz w:val="22"/>
          <w:szCs w:val="22"/>
        </w:rPr>
        <w:t>informacji i danych dotyczących podejmowanych przez jedną ze Stron czynności w toku realizacji niniejszej Umowy;</w:t>
      </w:r>
    </w:p>
    <w:p w14:paraId="31024276" w14:textId="77777777" w:rsidR="003869A0" w:rsidRPr="00957EA7" w:rsidRDefault="003869A0" w:rsidP="0073646C">
      <w:pPr>
        <w:numPr>
          <w:ilvl w:val="1"/>
          <w:numId w:val="23"/>
        </w:numPr>
        <w:spacing w:before="60" w:line="276" w:lineRule="auto"/>
        <w:ind w:left="794" w:hanging="340"/>
        <w:jc w:val="both"/>
        <w:rPr>
          <w:rFonts w:ascii="Garamond" w:hAnsi="Garamond" w:cstheme="minorHAnsi"/>
          <w:sz w:val="22"/>
          <w:szCs w:val="22"/>
        </w:rPr>
      </w:pPr>
      <w:r w:rsidRPr="00957EA7">
        <w:rPr>
          <w:rFonts w:ascii="Garamond" w:hAnsi="Garamond" w:cstheme="minorHAnsi"/>
          <w:sz w:val="22"/>
          <w:szCs w:val="22"/>
        </w:rPr>
        <w:t>oferowanych cen, stosowanych marż, posiadanych upustów lub warunków handlowych;</w:t>
      </w:r>
    </w:p>
    <w:p w14:paraId="3EBC67A8" w14:textId="6673D95C" w:rsidR="003869A0" w:rsidRPr="00EA1F1E" w:rsidRDefault="003869A0" w:rsidP="0073646C">
      <w:pPr>
        <w:numPr>
          <w:ilvl w:val="1"/>
          <w:numId w:val="23"/>
        </w:numPr>
        <w:spacing w:before="60" w:line="276" w:lineRule="auto"/>
        <w:ind w:left="794" w:hanging="340"/>
        <w:jc w:val="both"/>
        <w:rPr>
          <w:rFonts w:ascii="Garamond" w:hAnsi="Garamond" w:cstheme="minorHAnsi"/>
          <w:sz w:val="22"/>
          <w:szCs w:val="22"/>
        </w:rPr>
      </w:pPr>
      <w:r w:rsidRPr="00EA1F1E">
        <w:rPr>
          <w:rFonts w:ascii="Garamond" w:hAnsi="Garamond" w:cstheme="minorHAnsi"/>
          <w:sz w:val="22"/>
          <w:szCs w:val="22"/>
        </w:rPr>
        <w:t>informacji i danych stanowiących tajemnicę Stron w rozumieniu przepisów ustawy o zwalczaniu nieuczciwej konkurencji (t. jed</w:t>
      </w:r>
      <w:r w:rsidR="00D9550E" w:rsidRPr="00EA1F1E">
        <w:rPr>
          <w:rFonts w:ascii="Garamond" w:hAnsi="Garamond" w:cstheme="minorHAnsi"/>
          <w:sz w:val="22"/>
          <w:szCs w:val="22"/>
        </w:rPr>
        <w:t>n</w:t>
      </w:r>
      <w:r w:rsidRPr="00EA1F1E">
        <w:rPr>
          <w:rFonts w:ascii="Garamond" w:hAnsi="Garamond" w:cstheme="minorHAnsi"/>
          <w:sz w:val="22"/>
          <w:szCs w:val="22"/>
        </w:rPr>
        <w:t>. z 20</w:t>
      </w:r>
      <w:r w:rsidR="00333653">
        <w:rPr>
          <w:rFonts w:ascii="Garamond" w:hAnsi="Garamond" w:cstheme="minorHAnsi"/>
          <w:sz w:val="22"/>
          <w:szCs w:val="22"/>
        </w:rPr>
        <w:t>19</w:t>
      </w:r>
      <w:r w:rsidRPr="00EA1F1E">
        <w:rPr>
          <w:rFonts w:ascii="Garamond" w:hAnsi="Garamond" w:cstheme="minorHAnsi"/>
          <w:sz w:val="22"/>
          <w:szCs w:val="22"/>
        </w:rPr>
        <w:t xml:space="preserve"> r. </w:t>
      </w:r>
      <w:r w:rsidR="00333653" w:rsidRPr="00333653">
        <w:rPr>
          <w:rFonts w:ascii="Garamond" w:hAnsi="Garamond" w:cstheme="minorHAnsi"/>
          <w:sz w:val="22"/>
          <w:szCs w:val="22"/>
        </w:rPr>
        <w:t>Dz.U. 2019 poz. 1010</w:t>
      </w:r>
      <w:r w:rsidRPr="00EA1F1E">
        <w:rPr>
          <w:rFonts w:ascii="Garamond" w:hAnsi="Garamond" w:cstheme="minorHAnsi"/>
          <w:sz w:val="22"/>
          <w:szCs w:val="22"/>
        </w:rPr>
        <w:t>);</w:t>
      </w:r>
    </w:p>
    <w:p w14:paraId="51167B75" w14:textId="2043C2C4" w:rsidR="003869A0" w:rsidRPr="00EA1F1E" w:rsidRDefault="00324876" w:rsidP="0073646C">
      <w:pPr>
        <w:numPr>
          <w:ilvl w:val="1"/>
          <w:numId w:val="23"/>
        </w:numPr>
        <w:spacing w:before="60" w:line="276" w:lineRule="auto"/>
        <w:ind w:left="794" w:hanging="340"/>
        <w:jc w:val="both"/>
        <w:rPr>
          <w:rFonts w:ascii="Garamond" w:hAnsi="Garamond" w:cstheme="minorHAnsi"/>
          <w:sz w:val="22"/>
          <w:szCs w:val="22"/>
        </w:rPr>
      </w:pPr>
      <w:r w:rsidRPr="00EA1F1E">
        <w:rPr>
          <w:rFonts w:ascii="Garamond" w:hAnsi="Garamond" w:cstheme="minorHAnsi"/>
          <w:sz w:val="22"/>
          <w:szCs w:val="22"/>
        </w:rPr>
        <w:t>i</w:t>
      </w:r>
      <w:r w:rsidR="003869A0" w:rsidRPr="00EA1F1E">
        <w:rPr>
          <w:rFonts w:ascii="Garamond" w:hAnsi="Garamond" w:cstheme="minorHAnsi"/>
          <w:sz w:val="22"/>
          <w:szCs w:val="22"/>
        </w:rPr>
        <w:t>nnych informacji prawnie chronionych</w:t>
      </w:r>
      <w:r w:rsidR="004E0CE6">
        <w:rPr>
          <w:rFonts w:ascii="Garamond" w:hAnsi="Garamond" w:cstheme="minorHAnsi"/>
          <w:sz w:val="22"/>
          <w:szCs w:val="22"/>
        </w:rPr>
        <w:t>,</w:t>
      </w:r>
      <w:r w:rsidR="003161BC" w:rsidRPr="00EA1F1E">
        <w:rPr>
          <w:rFonts w:ascii="Garamond" w:hAnsi="Garamond" w:cstheme="minorHAnsi"/>
          <w:sz w:val="22"/>
          <w:szCs w:val="22"/>
        </w:rPr>
        <w:t xml:space="preserve"> </w:t>
      </w:r>
      <w:r w:rsidR="003869A0" w:rsidRPr="00EA1F1E">
        <w:rPr>
          <w:rFonts w:ascii="Garamond" w:hAnsi="Garamond" w:cstheme="minorHAnsi"/>
          <w:sz w:val="22"/>
          <w:szCs w:val="22"/>
        </w:rPr>
        <w:t>które to informacje uzyskają w trakcie lub w związku z realizacją niniejszej Umowy, bez względu na sposób i formę ich utrwalenia lub przekazania, w szczególności</w:t>
      </w:r>
      <w:r w:rsidR="00AD546F" w:rsidRPr="00EA1F1E">
        <w:rPr>
          <w:rFonts w:ascii="Garamond" w:hAnsi="Garamond" w:cstheme="minorHAnsi"/>
          <w:sz w:val="22"/>
          <w:szCs w:val="22"/>
        </w:rPr>
        <w:t xml:space="preserve"> </w:t>
      </w:r>
      <w:r w:rsidR="00203ADD">
        <w:rPr>
          <w:rFonts w:ascii="Garamond" w:hAnsi="Garamond" w:cstheme="minorHAnsi"/>
          <w:sz w:val="22"/>
          <w:szCs w:val="22"/>
        </w:rPr>
        <w:br/>
      </w:r>
      <w:r w:rsidR="003869A0" w:rsidRPr="00EA1F1E">
        <w:rPr>
          <w:rFonts w:ascii="Garamond" w:hAnsi="Garamond" w:cstheme="minorHAnsi"/>
          <w:sz w:val="22"/>
          <w:szCs w:val="22"/>
        </w:rPr>
        <w:t>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w:t>
      </w:r>
      <w:r w:rsidR="009038BA">
        <w:rPr>
          <w:rFonts w:ascii="Garamond" w:hAnsi="Garamond" w:cstheme="minorHAnsi"/>
          <w:sz w:val="22"/>
          <w:szCs w:val="22"/>
        </w:rPr>
        <w:t xml:space="preserve"> </w:t>
      </w:r>
      <w:r w:rsidR="003869A0" w:rsidRPr="00EA1F1E">
        <w:rPr>
          <w:rFonts w:ascii="Garamond" w:hAnsi="Garamond" w:cstheme="minorHAnsi"/>
          <w:sz w:val="22"/>
          <w:szCs w:val="22"/>
        </w:rPr>
        <w:t>zakresie określonym obowiązującymi przepisami prawa.</w:t>
      </w:r>
    </w:p>
    <w:p w14:paraId="668B17EF" w14:textId="2770B248" w:rsidR="003869A0" w:rsidRDefault="003869A0" w:rsidP="0073646C">
      <w:pPr>
        <w:numPr>
          <w:ilvl w:val="0"/>
          <w:numId w:val="23"/>
        </w:numPr>
        <w:spacing w:before="60" w:line="276" w:lineRule="auto"/>
        <w:jc w:val="both"/>
        <w:rPr>
          <w:rFonts w:ascii="Garamond" w:hAnsi="Garamond" w:cstheme="minorHAnsi"/>
          <w:sz w:val="22"/>
          <w:szCs w:val="22"/>
        </w:rPr>
      </w:pPr>
      <w:r w:rsidRPr="00EA1F1E">
        <w:rPr>
          <w:rFonts w:ascii="Garamond" w:hAnsi="Garamond" w:cstheme="minorHAnsi"/>
          <w:sz w:val="22"/>
          <w:szCs w:val="22"/>
        </w:rPr>
        <w:t>Każdej ze Stron wolno ujawnić informacje poufne z ograniczeniami wynikającymi z przepisów prawa, o których mowa w niniejszym paragrafie</w:t>
      </w:r>
      <w:r w:rsidR="00AF60A5" w:rsidRPr="00EA1F1E">
        <w:rPr>
          <w:rFonts w:ascii="Garamond" w:hAnsi="Garamond" w:cstheme="minorHAnsi"/>
          <w:sz w:val="22"/>
          <w:szCs w:val="22"/>
        </w:rPr>
        <w:t>,</w:t>
      </w:r>
      <w:r w:rsidRPr="00EA1F1E">
        <w:rPr>
          <w:rFonts w:ascii="Garamond" w:hAnsi="Garamond" w:cstheme="minorHAnsi"/>
          <w:sz w:val="22"/>
          <w:szCs w:val="22"/>
        </w:rPr>
        <w:t xml:space="preserv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14:paraId="01222344" w14:textId="77777777" w:rsidR="003869A0" w:rsidRPr="00EA1F1E" w:rsidRDefault="003869A0" w:rsidP="0073646C">
      <w:pPr>
        <w:numPr>
          <w:ilvl w:val="0"/>
          <w:numId w:val="23"/>
        </w:numPr>
        <w:spacing w:before="60" w:line="276" w:lineRule="auto"/>
        <w:jc w:val="both"/>
        <w:rPr>
          <w:rFonts w:ascii="Garamond" w:hAnsi="Garamond" w:cstheme="minorHAnsi"/>
          <w:sz w:val="22"/>
          <w:szCs w:val="22"/>
        </w:rPr>
      </w:pPr>
      <w:r w:rsidRPr="00EA1F1E">
        <w:rPr>
          <w:rFonts w:ascii="Garamond" w:hAnsi="Garamond" w:cstheme="minorHAnsi"/>
          <w:sz w:val="22"/>
          <w:szCs w:val="22"/>
        </w:rPr>
        <w:t>Zamawiający zobowiązuje się do zapewnienia poufności udostępnionej dokumentacji technicznej Oprogramowania Aplikacyjnego, z wyłączeniem dokumentacji zewnętrznych interfejsów wymiany danych.</w:t>
      </w:r>
    </w:p>
    <w:p w14:paraId="1C8B436A" w14:textId="4BB56722" w:rsidR="00D44664" w:rsidRPr="005A288E" w:rsidRDefault="003869A0" w:rsidP="0073646C">
      <w:pPr>
        <w:numPr>
          <w:ilvl w:val="0"/>
          <w:numId w:val="23"/>
        </w:numPr>
        <w:spacing w:before="60" w:line="276" w:lineRule="auto"/>
        <w:jc w:val="both"/>
        <w:rPr>
          <w:rFonts w:ascii="Garamond" w:hAnsi="Garamond" w:cstheme="minorHAnsi"/>
          <w:sz w:val="22"/>
          <w:szCs w:val="22"/>
        </w:rPr>
      </w:pPr>
      <w:r w:rsidRPr="005A288E">
        <w:rPr>
          <w:rFonts w:ascii="Garamond" w:hAnsi="Garamond" w:cstheme="minorHAnsi"/>
          <w:sz w:val="22"/>
          <w:szCs w:val="22"/>
        </w:rPr>
        <w:t xml:space="preserve">Strony Umowy mają prawo do wykorzystania informacji o fakcie zawarcia i realizacji Umowy oraz wskazania ogólnego przedmiotu i Stron Umowy, dla celów referencyjnych i marketingowych, w tym podania tych informacji do wiadomości publicznej, pod warunkiem </w:t>
      </w:r>
      <w:r w:rsidR="00065F32" w:rsidRPr="005A288E">
        <w:rPr>
          <w:rFonts w:ascii="Garamond" w:hAnsi="Garamond" w:cstheme="minorHAnsi"/>
          <w:sz w:val="22"/>
          <w:szCs w:val="22"/>
        </w:rPr>
        <w:t>nieujawniania</w:t>
      </w:r>
      <w:r w:rsidRPr="005A288E">
        <w:rPr>
          <w:rFonts w:ascii="Garamond" w:hAnsi="Garamond" w:cstheme="minorHAnsi"/>
          <w:sz w:val="22"/>
          <w:szCs w:val="22"/>
        </w:rPr>
        <w:t xml:space="preserve"> szczegółów handlowych oraz technicznych.</w:t>
      </w:r>
    </w:p>
    <w:p w14:paraId="430ED79A" w14:textId="3247E1D4" w:rsidR="00A86BD3" w:rsidRPr="00821137" w:rsidRDefault="008B1F87" w:rsidP="00A86BD3">
      <w:pPr>
        <w:pStyle w:val="Akapitzlist"/>
        <w:spacing w:before="60" w:after="60" w:line="276" w:lineRule="auto"/>
        <w:ind w:left="454"/>
        <w:jc w:val="center"/>
        <w:rPr>
          <w:rFonts w:ascii="Garamond" w:hAnsi="Garamond" w:cstheme="minorHAnsi"/>
          <w:b/>
          <w:sz w:val="22"/>
          <w:szCs w:val="22"/>
        </w:rPr>
      </w:pPr>
      <w:r>
        <w:rPr>
          <w:rFonts w:ascii="Garamond" w:hAnsi="Garamond" w:cstheme="minorHAnsi"/>
          <w:b/>
          <w:sz w:val="22"/>
          <w:szCs w:val="22"/>
        </w:rPr>
        <w:br/>
      </w:r>
      <w:r w:rsidR="00A86BD3" w:rsidRPr="00821137">
        <w:rPr>
          <w:rFonts w:ascii="Garamond" w:hAnsi="Garamond" w:cstheme="minorHAnsi"/>
          <w:b/>
          <w:sz w:val="22"/>
          <w:szCs w:val="22"/>
        </w:rPr>
        <w:t>§ 11.</w:t>
      </w:r>
    </w:p>
    <w:p w14:paraId="5E3CF424" w14:textId="53A862CA" w:rsidR="0073646C" w:rsidRPr="00821137" w:rsidRDefault="0073646C" w:rsidP="00A86BD3">
      <w:pPr>
        <w:pStyle w:val="Akapitzlist"/>
        <w:spacing w:before="60" w:after="60" w:line="276" w:lineRule="auto"/>
        <w:ind w:left="454"/>
        <w:jc w:val="center"/>
        <w:rPr>
          <w:rFonts w:ascii="Garamond" w:hAnsi="Garamond" w:cstheme="minorHAnsi"/>
          <w:b/>
          <w:sz w:val="22"/>
          <w:szCs w:val="22"/>
        </w:rPr>
      </w:pPr>
      <w:r w:rsidRPr="00821137">
        <w:rPr>
          <w:rFonts w:ascii="Garamond" w:hAnsi="Garamond" w:cstheme="minorHAnsi"/>
          <w:b/>
          <w:sz w:val="22"/>
          <w:szCs w:val="22"/>
        </w:rPr>
        <w:lastRenderedPageBreak/>
        <w:t>Zobowiązania Wykonawcy</w:t>
      </w:r>
    </w:p>
    <w:p w14:paraId="14FECAF8" w14:textId="16F5077A" w:rsidR="00821137" w:rsidRPr="00821137" w:rsidRDefault="00821137" w:rsidP="00821137">
      <w:pPr>
        <w:pStyle w:val="Default"/>
        <w:numPr>
          <w:ilvl w:val="0"/>
          <w:numId w:val="37"/>
        </w:numPr>
        <w:spacing w:after="120" w:line="276" w:lineRule="auto"/>
        <w:ind w:left="357" w:hanging="357"/>
        <w:jc w:val="both"/>
        <w:rPr>
          <w:rFonts w:ascii="Garamond" w:hAnsi="Garamond"/>
          <w:sz w:val="22"/>
          <w:szCs w:val="22"/>
        </w:rPr>
      </w:pPr>
      <w:r w:rsidRPr="00821137">
        <w:rPr>
          <w:rFonts w:ascii="Garamond" w:hAnsi="Garamond"/>
          <w:spacing w:val="-10"/>
          <w:sz w:val="22"/>
          <w:szCs w:val="22"/>
          <w:lang w:eastAsia="en-US"/>
        </w:rPr>
        <w:t>W</w:t>
      </w:r>
      <w:r w:rsidRPr="00821137">
        <w:rPr>
          <w:rFonts w:ascii="Garamond" w:hAnsi="Garamond"/>
          <w:spacing w:val="-7"/>
          <w:sz w:val="22"/>
          <w:szCs w:val="22"/>
          <w:lang w:eastAsia="en-US"/>
        </w:rPr>
        <w:t>y</w:t>
      </w:r>
      <w:r w:rsidRPr="00821137">
        <w:rPr>
          <w:rFonts w:ascii="Garamond" w:hAnsi="Garamond"/>
          <w:sz w:val="22"/>
          <w:szCs w:val="22"/>
          <w:lang w:eastAsia="en-US"/>
        </w:rPr>
        <w:t>ko</w:t>
      </w:r>
      <w:r w:rsidRPr="00821137">
        <w:rPr>
          <w:rFonts w:ascii="Garamond" w:hAnsi="Garamond"/>
          <w:spacing w:val="2"/>
          <w:sz w:val="22"/>
          <w:szCs w:val="22"/>
          <w:lang w:eastAsia="en-US"/>
        </w:rPr>
        <w:t>n</w:t>
      </w:r>
      <w:r w:rsidRPr="00821137">
        <w:rPr>
          <w:rFonts w:ascii="Garamond" w:hAnsi="Garamond"/>
          <w:spacing w:val="-1"/>
          <w:sz w:val="22"/>
          <w:szCs w:val="22"/>
          <w:lang w:eastAsia="en-US"/>
        </w:rPr>
        <w:t>a</w:t>
      </w:r>
      <w:r w:rsidRPr="00821137">
        <w:rPr>
          <w:rFonts w:ascii="Garamond" w:hAnsi="Garamond"/>
          <w:sz w:val="22"/>
          <w:szCs w:val="22"/>
          <w:lang w:eastAsia="en-US"/>
        </w:rPr>
        <w:t>w</w:t>
      </w:r>
      <w:r w:rsidRPr="00821137">
        <w:rPr>
          <w:rFonts w:ascii="Garamond" w:hAnsi="Garamond"/>
          <w:spacing w:val="2"/>
          <w:sz w:val="22"/>
          <w:szCs w:val="22"/>
          <w:lang w:eastAsia="en-US"/>
        </w:rPr>
        <w:t>c</w:t>
      </w:r>
      <w:r w:rsidRPr="00821137">
        <w:rPr>
          <w:rFonts w:ascii="Garamond" w:hAnsi="Garamond"/>
          <w:sz w:val="22"/>
          <w:szCs w:val="22"/>
          <w:lang w:eastAsia="en-US"/>
        </w:rPr>
        <w:t>a</w:t>
      </w:r>
      <w:r w:rsidRPr="00821137">
        <w:rPr>
          <w:rFonts w:ascii="Garamond" w:hAnsi="Garamond"/>
          <w:spacing w:val="21"/>
          <w:sz w:val="22"/>
          <w:szCs w:val="22"/>
          <w:lang w:eastAsia="en-US"/>
        </w:rPr>
        <w:t xml:space="preserve"> </w:t>
      </w:r>
      <w:r w:rsidRPr="00821137">
        <w:rPr>
          <w:rFonts w:ascii="Garamond" w:hAnsi="Garamond"/>
          <w:sz w:val="22"/>
          <w:szCs w:val="22"/>
          <w:lang w:eastAsia="en-US"/>
        </w:rPr>
        <w:t>ośw</w:t>
      </w:r>
      <w:r w:rsidRPr="00821137">
        <w:rPr>
          <w:rFonts w:ascii="Garamond" w:hAnsi="Garamond"/>
          <w:spacing w:val="1"/>
          <w:sz w:val="22"/>
          <w:szCs w:val="22"/>
          <w:lang w:eastAsia="en-US"/>
        </w:rPr>
        <w:t>i</w:t>
      </w:r>
      <w:r w:rsidRPr="00821137">
        <w:rPr>
          <w:rFonts w:ascii="Garamond" w:hAnsi="Garamond"/>
          <w:spacing w:val="-1"/>
          <w:sz w:val="22"/>
          <w:szCs w:val="22"/>
          <w:lang w:eastAsia="en-US"/>
        </w:rPr>
        <w:t>a</w:t>
      </w:r>
      <w:r w:rsidRPr="00821137">
        <w:rPr>
          <w:rFonts w:ascii="Garamond" w:hAnsi="Garamond"/>
          <w:spacing w:val="2"/>
          <w:sz w:val="22"/>
          <w:szCs w:val="22"/>
          <w:lang w:eastAsia="en-US"/>
        </w:rPr>
        <w:t>d</w:t>
      </w:r>
      <w:r w:rsidRPr="00821137">
        <w:rPr>
          <w:rFonts w:ascii="Garamond" w:hAnsi="Garamond"/>
          <w:spacing w:val="-1"/>
          <w:sz w:val="22"/>
          <w:szCs w:val="22"/>
          <w:lang w:eastAsia="en-US"/>
        </w:rPr>
        <w:t>c</w:t>
      </w:r>
      <w:r w:rsidRPr="00821137">
        <w:rPr>
          <w:rFonts w:ascii="Garamond" w:hAnsi="Garamond"/>
          <w:spacing w:val="2"/>
          <w:sz w:val="22"/>
          <w:szCs w:val="22"/>
          <w:lang w:eastAsia="en-US"/>
        </w:rPr>
        <w:t>z</w:t>
      </w:r>
      <w:r w:rsidRPr="00821137">
        <w:rPr>
          <w:rFonts w:ascii="Garamond" w:hAnsi="Garamond"/>
          <w:spacing w:val="-1"/>
          <w:sz w:val="22"/>
          <w:szCs w:val="22"/>
          <w:lang w:eastAsia="en-US"/>
        </w:rPr>
        <w:t>a</w:t>
      </w:r>
      <w:r w:rsidRPr="00821137">
        <w:rPr>
          <w:rFonts w:ascii="Garamond" w:hAnsi="Garamond"/>
          <w:sz w:val="22"/>
          <w:szCs w:val="22"/>
          <w:lang w:eastAsia="en-US"/>
        </w:rPr>
        <w:t>,</w:t>
      </w:r>
      <w:r w:rsidRPr="00821137">
        <w:rPr>
          <w:rFonts w:ascii="Garamond" w:hAnsi="Garamond"/>
          <w:spacing w:val="25"/>
          <w:sz w:val="22"/>
          <w:szCs w:val="22"/>
          <w:lang w:eastAsia="en-US"/>
        </w:rPr>
        <w:t xml:space="preserve"> </w:t>
      </w:r>
      <w:r w:rsidRPr="00821137">
        <w:rPr>
          <w:rFonts w:ascii="Garamond" w:hAnsi="Garamond"/>
          <w:spacing w:val="1"/>
          <w:sz w:val="22"/>
          <w:szCs w:val="22"/>
          <w:lang w:eastAsia="en-US"/>
        </w:rPr>
        <w:t>i</w:t>
      </w:r>
      <w:r w:rsidRPr="00821137">
        <w:rPr>
          <w:rFonts w:ascii="Garamond" w:hAnsi="Garamond"/>
          <w:sz w:val="22"/>
          <w:szCs w:val="22"/>
          <w:lang w:eastAsia="en-US"/>
        </w:rPr>
        <w:t>ż</w:t>
      </w:r>
      <w:r w:rsidRPr="00821137">
        <w:rPr>
          <w:rFonts w:ascii="Garamond" w:hAnsi="Garamond"/>
          <w:spacing w:val="33"/>
          <w:sz w:val="22"/>
          <w:szCs w:val="22"/>
          <w:lang w:eastAsia="en-US"/>
        </w:rPr>
        <w:t xml:space="preserve"> </w:t>
      </w:r>
      <w:r w:rsidRPr="00821137">
        <w:rPr>
          <w:rFonts w:ascii="Garamond" w:hAnsi="Garamond"/>
          <w:sz w:val="22"/>
          <w:szCs w:val="22"/>
          <w:lang w:eastAsia="en-US"/>
        </w:rPr>
        <w:t>oso</w:t>
      </w:r>
      <w:r w:rsidRPr="00821137">
        <w:rPr>
          <w:rFonts w:ascii="Garamond" w:hAnsi="Garamond"/>
          <w:spacing w:val="2"/>
          <w:sz w:val="22"/>
          <w:szCs w:val="22"/>
          <w:lang w:eastAsia="en-US"/>
        </w:rPr>
        <w:t>b</w:t>
      </w:r>
      <w:r w:rsidRPr="00821137">
        <w:rPr>
          <w:rFonts w:ascii="Garamond" w:hAnsi="Garamond"/>
          <w:spacing w:val="-22"/>
          <w:sz w:val="22"/>
          <w:szCs w:val="22"/>
          <w:lang w:eastAsia="en-US"/>
        </w:rPr>
        <w:t xml:space="preserve">a/-y </w:t>
      </w:r>
      <w:r w:rsidRPr="00821137">
        <w:rPr>
          <w:rFonts w:ascii="Garamond" w:hAnsi="Garamond"/>
          <w:sz w:val="22"/>
          <w:szCs w:val="22"/>
          <w:lang w:eastAsia="en-US"/>
        </w:rPr>
        <w:t>,</w:t>
      </w:r>
      <w:r w:rsidRPr="00821137">
        <w:rPr>
          <w:rFonts w:ascii="Garamond" w:hAnsi="Garamond"/>
          <w:spacing w:val="28"/>
          <w:sz w:val="22"/>
          <w:szCs w:val="22"/>
          <w:lang w:eastAsia="en-US"/>
        </w:rPr>
        <w:t xml:space="preserve"> </w:t>
      </w:r>
      <w:r w:rsidRPr="00821137">
        <w:rPr>
          <w:rFonts w:ascii="Garamond" w:hAnsi="Garamond"/>
          <w:sz w:val="22"/>
          <w:szCs w:val="22"/>
          <w:lang w:eastAsia="en-US"/>
        </w:rPr>
        <w:t>k</w:t>
      </w:r>
      <w:r w:rsidRPr="00821137">
        <w:rPr>
          <w:rFonts w:ascii="Garamond" w:hAnsi="Garamond"/>
          <w:spacing w:val="1"/>
          <w:sz w:val="22"/>
          <w:szCs w:val="22"/>
          <w:lang w:eastAsia="en-US"/>
        </w:rPr>
        <w:t>t</w:t>
      </w:r>
      <w:r w:rsidRPr="00821137">
        <w:rPr>
          <w:rFonts w:ascii="Garamond" w:hAnsi="Garamond"/>
          <w:sz w:val="22"/>
          <w:szCs w:val="22"/>
          <w:lang w:eastAsia="en-US"/>
        </w:rPr>
        <w:t>ó</w:t>
      </w:r>
      <w:r w:rsidRPr="00821137">
        <w:rPr>
          <w:rFonts w:ascii="Garamond" w:hAnsi="Garamond"/>
          <w:spacing w:val="2"/>
          <w:sz w:val="22"/>
          <w:szCs w:val="22"/>
          <w:lang w:eastAsia="en-US"/>
        </w:rPr>
        <w:t>r</w:t>
      </w:r>
      <w:r w:rsidRPr="00821137">
        <w:rPr>
          <w:rFonts w:ascii="Garamond" w:hAnsi="Garamond"/>
          <w:sz w:val="22"/>
          <w:szCs w:val="22"/>
          <w:lang w:eastAsia="en-US"/>
        </w:rPr>
        <w:t>e</w:t>
      </w:r>
      <w:r w:rsidRPr="00821137">
        <w:rPr>
          <w:rFonts w:ascii="Garamond" w:hAnsi="Garamond"/>
          <w:spacing w:val="28"/>
          <w:sz w:val="22"/>
          <w:szCs w:val="22"/>
          <w:lang w:eastAsia="en-US"/>
        </w:rPr>
        <w:t xml:space="preserve"> </w:t>
      </w:r>
      <w:r w:rsidRPr="00821137">
        <w:rPr>
          <w:rFonts w:ascii="Garamond" w:hAnsi="Garamond"/>
          <w:sz w:val="22"/>
          <w:szCs w:val="22"/>
          <w:lang w:eastAsia="en-US"/>
        </w:rPr>
        <w:t>b</w:t>
      </w:r>
      <w:r w:rsidRPr="00821137">
        <w:rPr>
          <w:rFonts w:ascii="Garamond" w:hAnsi="Garamond"/>
          <w:spacing w:val="-1"/>
          <w:sz w:val="22"/>
          <w:szCs w:val="22"/>
          <w:lang w:eastAsia="en-US"/>
        </w:rPr>
        <w:t>ę</w:t>
      </w:r>
      <w:r w:rsidRPr="00821137">
        <w:rPr>
          <w:rFonts w:ascii="Garamond" w:hAnsi="Garamond"/>
          <w:spacing w:val="2"/>
          <w:sz w:val="22"/>
          <w:szCs w:val="22"/>
          <w:lang w:eastAsia="en-US"/>
        </w:rPr>
        <w:t>d</w:t>
      </w:r>
      <w:r w:rsidRPr="00821137">
        <w:rPr>
          <w:rFonts w:ascii="Garamond" w:hAnsi="Garamond"/>
          <w:sz w:val="22"/>
          <w:szCs w:val="22"/>
          <w:lang w:eastAsia="en-US"/>
        </w:rPr>
        <w:t>ą</w:t>
      </w:r>
      <w:r w:rsidRPr="00821137">
        <w:rPr>
          <w:rFonts w:ascii="Garamond" w:hAnsi="Garamond"/>
          <w:spacing w:val="28"/>
          <w:sz w:val="22"/>
          <w:szCs w:val="22"/>
          <w:lang w:eastAsia="en-US"/>
        </w:rPr>
        <w:t xml:space="preserve"> </w:t>
      </w:r>
      <w:r w:rsidRPr="00821137">
        <w:rPr>
          <w:rFonts w:ascii="Garamond" w:hAnsi="Garamond"/>
          <w:spacing w:val="4"/>
          <w:sz w:val="22"/>
          <w:szCs w:val="22"/>
          <w:lang w:eastAsia="en-US"/>
        </w:rPr>
        <w:t>w</w:t>
      </w:r>
      <w:r w:rsidRPr="00821137">
        <w:rPr>
          <w:rFonts w:ascii="Garamond" w:hAnsi="Garamond"/>
          <w:spacing w:val="-2"/>
          <w:sz w:val="22"/>
          <w:szCs w:val="22"/>
          <w:lang w:eastAsia="en-US"/>
        </w:rPr>
        <w:t>y</w:t>
      </w:r>
      <w:r w:rsidRPr="00821137">
        <w:rPr>
          <w:rFonts w:ascii="Garamond" w:hAnsi="Garamond"/>
          <w:sz w:val="22"/>
          <w:szCs w:val="22"/>
          <w:lang w:eastAsia="en-US"/>
        </w:rPr>
        <w:t>ko</w:t>
      </w:r>
      <w:r w:rsidRPr="00821137">
        <w:rPr>
          <w:rFonts w:ascii="Garamond" w:hAnsi="Garamond"/>
          <w:spacing w:val="2"/>
          <w:sz w:val="22"/>
          <w:szCs w:val="22"/>
          <w:lang w:eastAsia="en-US"/>
        </w:rPr>
        <w:t>n</w:t>
      </w:r>
      <w:r w:rsidRPr="00821137">
        <w:rPr>
          <w:rFonts w:ascii="Garamond" w:hAnsi="Garamond"/>
          <w:spacing w:val="-5"/>
          <w:sz w:val="22"/>
          <w:szCs w:val="22"/>
          <w:lang w:eastAsia="en-US"/>
        </w:rPr>
        <w:t>y</w:t>
      </w:r>
      <w:r w:rsidRPr="00821137">
        <w:rPr>
          <w:rFonts w:ascii="Garamond" w:hAnsi="Garamond"/>
          <w:spacing w:val="2"/>
          <w:sz w:val="22"/>
          <w:szCs w:val="22"/>
          <w:lang w:eastAsia="en-US"/>
        </w:rPr>
        <w:t>w</w:t>
      </w:r>
      <w:r w:rsidRPr="00821137">
        <w:rPr>
          <w:rFonts w:ascii="Garamond" w:hAnsi="Garamond"/>
          <w:spacing w:val="-1"/>
          <w:sz w:val="22"/>
          <w:szCs w:val="22"/>
          <w:lang w:eastAsia="en-US"/>
        </w:rPr>
        <w:t>a</w:t>
      </w:r>
      <w:r w:rsidRPr="00821137">
        <w:rPr>
          <w:rFonts w:ascii="Garamond" w:hAnsi="Garamond"/>
          <w:spacing w:val="3"/>
          <w:sz w:val="22"/>
          <w:szCs w:val="22"/>
          <w:lang w:eastAsia="en-US"/>
        </w:rPr>
        <w:t>ł</w:t>
      </w:r>
      <w:r w:rsidRPr="00821137">
        <w:rPr>
          <w:rFonts w:ascii="Garamond" w:hAnsi="Garamond"/>
          <w:sz w:val="22"/>
          <w:szCs w:val="22"/>
          <w:lang w:eastAsia="en-US"/>
        </w:rPr>
        <w:t>y</w:t>
      </w:r>
      <w:r w:rsidRPr="00821137">
        <w:rPr>
          <w:rFonts w:ascii="Garamond" w:hAnsi="Garamond"/>
          <w:spacing w:val="19"/>
          <w:sz w:val="22"/>
          <w:szCs w:val="22"/>
          <w:lang w:eastAsia="en-US"/>
        </w:rPr>
        <w:t xml:space="preserve"> </w:t>
      </w:r>
      <w:r w:rsidRPr="00821137">
        <w:rPr>
          <w:rFonts w:ascii="Garamond" w:hAnsi="Garamond"/>
          <w:sz w:val="22"/>
          <w:szCs w:val="22"/>
          <w:lang w:eastAsia="en-US"/>
        </w:rPr>
        <w:t>w</w:t>
      </w:r>
      <w:r w:rsidRPr="00821137">
        <w:rPr>
          <w:rFonts w:ascii="Garamond" w:hAnsi="Garamond"/>
          <w:spacing w:val="31"/>
          <w:sz w:val="22"/>
          <w:szCs w:val="22"/>
          <w:lang w:eastAsia="en-US"/>
        </w:rPr>
        <w:t xml:space="preserve"> </w:t>
      </w:r>
      <w:r w:rsidRPr="00821137">
        <w:rPr>
          <w:rFonts w:ascii="Garamond" w:hAnsi="Garamond"/>
          <w:spacing w:val="1"/>
          <w:sz w:val="22"/>
          <w:szCs w:val="22"/>
          <w:lang w:eastAsia="en-US"/>
        </w:rPr>
        <w:t>t</w:t>
      </w:r>
      <w:r w:rsidRPr="00821137">
        <w:rPr>
          <w:rFonts w:ascii="Garamond" w:hAnsi="Garamond"/>
          <w:spacing w:val="2"/>
          <w:sz w:val="22"/>
          <w:szCs w:val="22"/>
          <w:lang w:eastAsia="en-US"/>
        </w:rPr>
        <w:t>r</w:t>
      </w:r>
      <w:r w:rsidRPr="00821137">
        <w:rPr>
          <w:rFonts w:ascii="Garamond" w:hAnsi="Garamond"/>
          <w:spacing w:val="-1"/>
          <w:sz w:val="22"/>
          <w:szCs w:val="22"/>
          <w:lang w:eastAsia="en-US"/>
        </w:rPr>
        <w:t>a</w:t>
      </w:r>
      <w:r w:rsidRPr="00821137">
        <w:rPr>
          <w:rFonts w:ascii="Garamond" w:hAnsi="Garamond"/>
          <w:sz w:val="22"/>
          <w:szCs w:val="22"/>
          <w:lang w:eastAsia="en-US"/>
        </w:rPr>
        <w:t>k</w:t>
      </w:r>
      <w:r w:rsidRPr="00821137">
        <w:rPr>
          <w:rFonts w:ascii="Garamond" w:hAnsi="Garamond"/>
          <w:spacing w:val="-1"/>
          <w:sz w:val="22"/>
          <w:szCs w:val="22"/>
          <w:lang w:eastAsia="en-US"/>
        </w:rPr>
        <w:t>c</w:t>
      </w:r>
      <w:r w:rsidRPr="00821137">
        <w:rPr>
          <w:rFonts w:ascii="Garamond" w:hAnsi="Garamond"/>
          <w:spacing w:val="1"/>
          <w:sz w:val="22"/>
          <w:szCs w:val="22"/>
          <w:lang w:eastAsia="en-US"/>
        </w:rPr>
        <w:t>i</w:t>
      </w:r>
      <w:r w:rsidRPr="00821137">
        <w:rPr>
          <w:rFonts w:ascii="Garamond" w:hAnsi="Garamond"/>
          <w:sz w:val="22"/>
          <w:szCs w:val="22"/>
          <w:lang w:eastAsia="en-US"/>
        </w:rPr>
        <w:t>e</w:t>
      </w:r>
      <w:r w:rsidRPr="00821137">
        <w:rPr>
          <w:rFonts w:ascii="Garamond" w:hAnsi="Garamond"/>
          <w:spacing w:val="28"/>
          <w:sz w:val="22"/>
          <w:szCs w:val="22"/>
          <w:lang w:eastAsia="en-US"/>
        </w:rPr>
        <w:t xml:space="preserve"> </w:t>
      </w:r>
      <w:r w:rsidRPr="00821137">
        <w:rPr>
          <w:rFonts w:ascii="Garamond" w:hAnsi="Garamond"/>
          <w:spacing w:val="-1"/>
          <w:sz w:val="22"/>
          <w:szCs w:val="22"/>
          <w:lang w:eastAsia="en-US"/>
        </w:rPr>
        <w:t>rea</w:t>
      </w:r>
      <w:r w:rsidRPr="00821137">
        <w:rPr>
          <w:rFonts w:ascii="Garamond" w:hAnsi="Garamond"/>
          <w:spacing w:val="3"/>
          <w:sz w:val="22"/>
          <w:szCs w:val="22"/>
          <w:lang w:eastAsia="en-US"/>
        </w:rPr>
        <w:t>l</w:t>
      </w:r>
      <w:r w:rsidRPr="00821137">
        <w:rPr>
          <w:rFonts w:ascii="Garamond" w:hAnsi="Garamond"/>
          <w:spacing w:val="1"/>
          <w:sz w:val="22"/>
          <w:szCs w:val="22"/>
          <w:lang w:eastAsia="en-US"/>
        </w:rPr>
        <w:t>i</w:t>
      </w:r>
      <w:r w:rsidRPr="00821137">
        <w:rPr>
          <w:rFonts w:ascii="Garamond" w:hAnsi="Garamond"/>
          <w:spacing w:val="2"/>
          <w:sz w:val="22"/>
          <w:szCs w:val="22"/>
          <w:lang w:eastAsia="en-US"/>
        </w:rPr>
        <w:t>z</w:t>
      </w:r>
      <w:r w:rsidRPr="00821137">
        <w:rPr>
          <w:rFonts w:ascii="Garamond" w:hAnsi="Garamond"/>
          <w:spacing w:val="-1"/>
          <w:sz w:val="22"/>
          <w:szCs w:val="22"/>
          <w:lang w:eastAsia="en-US"/>
        </w:rPr>
        <w:t>ac</w:t>
      </w:r>
      <w:r w:rsidRPr="00821137">
        <w:rPr>
          <w:rFonts w:ascii="Garamond" w:hAnsi="Garamond"/>
          <w:spacing w:val="1"/>
          <w:sz w:val="22"/>
          <w:szCs w:val="22"/>
          <w:lang w:eastAsia="en-US"/>
        </w:rPr>
        <w:t>j</w:t>
      </w:r>
      <w:r w:rsidRPr="00821137">
        <w:rPr>
          <w:rFonts w:ascii="Garamond" w:hAnsi="Garamond"/>
          <w:sz w:val="22"/>
          <w:szCs w:val="22"/>
          <w:lang w:eastAsia="en-US"/>
        </w:rPr>
        <w:t>i</w:t>
      </w:r>
      <w:r w:rsidRPr="00821137">
        <w:rPr>
          <w:rFonts w:ascii="Garamond" w:hAnsi="Garamond"/>
          <w:spacing w:val="25"/>
          <w:sz w:val="22"/>
          <w:szCs w:val="22"/>
          <w:lang w:eastAsia="en-US"/>
        </w:rPr>
        <w:t xml:space="preserve"> </w:t>
      </w:r>
      <w:r w:rsidRPr="00821137">
        <w:rPr>
          <w:rFonts w:ascii="Garamond" w:hAnsi="Garamond"/>
          <w:sz w:val="22"/>
          <w:szCs w:val="22"/>
          <w:lang w:eastAsia="en-US"/>
        </w:rPr>
        <w:t>n</w:t>
      </w:r>
      <w:r w:rsidRPr="00821137">
        <w:rPr>
          <w:rFonts w:ascii="Garamond" w:hAnsi="Garamond"/>
          <w:spacing w:val="1"/>
          <w:sz w:val="22"/>
          <w:szCs w:val="22"/>
          <w:lang w:eastAsia="en-US"/>
        </w:rPr>
        <w:t>i</w:t>
      </w:r>
      <w:r w:rsidRPr="00821137">
        <w:rPr>
          <w:rFonts w:ascii="Garamond" w:hAnsi="Garamond"/>
          <w:sz w:val="22"/>
          <w:szCs w:val="22"/>
          <w:lang w:eastAsia="en-US"/>
        </w:rPr>
        <w:t>n</w:t>
      </w:r>
      <w:r w:rsidRPr="00821137">
        <w:rPr>
          <w:rFonts w:ascii="Garamond" w:hAnsi="Garamond"/>
          <w:spacing w:val="1"/>
          <w:sz w:val="22"/>
          <w:szCs w:val="22"/>
          <w:lang w:eastAsia="en-US"/>
        </w:rPr>
        <w:t>i</w:t>
      </w:r>
      <w:r w:rsidRPr="00821137">
        <w:rPr>
          <w:rFonts w:ascii="Garamond" w:hAnsi="Garamond"/>
          <w:spacing w:val="-1"/>
          <w:sz w:val="22"/>
          <w:szCs w:val="22"/>
          <w:lang w:eastAsia="en-US"/>
        </w:rPr>
        <w:t>e</w:t>
      </w:r>
      <w:r w:rsidRPr="00821137">
        <w:rPr>
          <w:rFonts w:ascii="Garamond" w:hAnsi="Garamond"/>
          <w:spacing w:val="1"/>
          <w:sz w:val="22"/>
          <w:szCs w:val="22"/>
          <w:lang w:eastAsia="en-US"/>
        </w:rPr>
        <w:t>j</w:t>
      </w:r>
      <w:r w:rsidRPr="00821137">
        <w:rPr>
          <w:rFonts w:ascii="Garamond" w:hAnsi="Garamond"/>
          <w:sz w:val="22"/>
          <w:szCs w:val="22"/>
          <w:lang w:eastAsia="en-US"/>
        </w:rPr>
        <w:t>s</w:t>
      </w:r>
      <w:r w:rsidRPr="00821137">
        <w:rPr>
          <w:rFonts w:ascii="Garamond" w:hAnsi="Garamond"/>
          <w:spacing w:val="2"/>
          <w:sz w:val="22"/>
          <w:szCs w:val="22"/>
          <w:lang w:eastAsia="en-US"/>
        </w:rPr>
        <w:t>z</w:t>
      </w:r>
      <w:r w:rsidRPr="00821137">
        <w:rPr>
          <w:rFonts w:ascii="Garamond" w:hAnsi="Garamond"/>
          <w:spacing w:val="-1"/>
          <w:sz w:val="22"/>
          <w:szCs w:val="22"/>
          <w:lang w:eastAsia="en-US"/>
        </w:rPr>
        <w:t>e</w:t>
      </w:r>
      <w:r w:rsidRPr="00821137">
        <w:rPr>
          <w:rFonts w:ascii="Garamond" w:hAnsi="Garamond"/>
          <w:sz w:val="22"/>
          <w:szCs w:val="22"/>
          <w:lang w:eastAsia="en-US"/>
        </w:rPr>
        <w:t>j u</w:t>
      </w:r>
      <w:r w:rsidRPr="00821137">
        <w:rPr>
          <w:rFonts w:ascii="Garamond" w:hAnsi="Garamond"/>
          <w:spacing w:val="1"/>
          <w:sz w:val="22"/>
          <w:szCs w:val="22"/>
          <w:lang w:eastAsia="en-US"/>
        </w:rPr>
        <w:t>m</w:t>
      </w:r>
      <w:r w:rsidRPr="00821137">
        <w:rPr>
          <w:rFonts w:ascii="Garamond" w:hAnsi="Garamond"/>
          <w:sz w:val="22"/>
          <w:szCs w:val="22"/>
          <w:lang w:eastAsia="en-US"/>
        </w:rPr>
        <w:t>o</w:t>
      </w:r>
      <w:r w:rsidRPr="00821137">
        <w:rPr>
          <w:rFonts w:ascii="Garamond" w:hAnsi="Garamond"/>
          <w:spacing w:val="2"/>
          <w:sz w:val="22"/>
          <w:szCs w:val="22"/>
          <w:lang w:eastAsia="en-US"/>
        </w:rPr>
        <w:t>w</w:t>
      </w:r>
      <w:r w:rsidRPr="00821137">
        <w:rPr>
          <w:rFonts w:ascii="Garamond" w:hAnsi="Garamond"/>
          <w:sz w:val="22"/>
          <w:szCs w:val="22"/>
          <w:lang w:eastAsia="en-US"/>
        </w:rPr>
        <w:t>y</w:t>
      </w:r>
      <w:r w:rsidRPr="00821137">
        <w:rPr>
          <w:rFonts w:ascii="Garamond" w:hAnsi="Garamond"/>
          <w:spacing w:val="-5"/>
          <w:sz w:val="22"/>
          <w:szCs w:val="22"/>
          <w:lang w:eastAsia="en-US"/>
        </w:rPr>
        <w:t xml:space="preserve"> </w:t>
      </w:r>
      <w:r w:rsidRPr="00821137">
        <w:rPr>
          <w:rFonts w:ascii="Garamond" w:hAnsi="Garamond"/>
          <w:sz w:val="22"/>
          <w:szCs w:val="22"/>
          <w:lang w:eastAsia="en-US"/>
        </w:rPr>
        <w:t>n</w:t>
      </w:r>
      <w:r w:rsidRPr="00821137">
        <w:rPr>
          <w:rFonts w:ascii="Garamond" w:hAnsi="Garamond"/>
          <w:spacing w:val="-1"/>
          <w:sz w:val="22"/>
          <w:szCs w:val="22"/>
          <w:lang w:eastAsia="en-US"/>
        </w:rPr>
        <w:t>a</w:t>
      </w:r>
      <w:r w:rsidRPr="00821137">
        <w:rPr>
          <w:rFonts w:ascii="Garamond" w:hAnsi="Garamond"/>
          <w:sz w:val="22"/>
          <w:szCs w:val="22"/>
          <w:lang w:eastAsia="en-US"/>
        </w:rPr>
        <w:t>s</w:t>
      </w:r>
      <w:r w:rsidRPr="00821137">
        <w:rPr>
          <w:rFonts w:ascii="Garamond" w:hAnsi="Garamond"/>
          <w:spacing w:val="1"/>
          <w:sz w:val="22"/>
          <w:szCs w:val="22"/>
          <w:lang w:eastAsia="en-US"/>
        </w:rPr>
        <w:t>t</w:t>
      </w:r>
      <w:r w:rsidRPr="00821137">
        <w:rPr>
          <w:rFonts w:ascii="Garamond" w:hAnsi="Garamond"/>
          <w:spacing w:val="-1"/>
          <w:sz w:val="22"/>
          <w:szCs w:val="22"/>
          <w:lang w:eastAsia="en-US"/>
        </w:rPr>
        <w:t>ę</w:t>
      </w:r>
      <w:r w:rsidRPr="00821137">
        <w:rPr>
          <w:rFonts w:ascii="Garamond" w:hAnsi="Garamond"/>
          <w:sz w:val="22"/>
          <w:szCs w:val="22"/>
          <w:lang w:eastAsia="en-US"/>
        </w:rPr>
        <w:t>pu</w:t>
      </w:r>
      <w:r w:rsidRPr="00821137">
        <w:rPr>
          <w:rFonts w:ascii="Garamond" w:hAnsi="Garamond"/>
          <w:spacing w:val="1"/>
          <w:sz w:val="22"/>
          <w:szCs w:val="22"/>
          <w:lang w:eastAsia="en-US"/>
        </w:rPr>
        <w:t>j</w:t>
      </w:r>
      <w:r w:rsidRPr="00821137">
        <w:rPr>
          <w:rFonts w:ascii="Garamond" w:hAnsi="Garamond"/>
          <w:spacing w:val="2"/>
          <w:sz w:val="22"/>
          <w:szCs w:val="22"/>
          <w:lang w:eastAsia="en-US"/>
        </w:rPr>
        <w:t>ą</w:t>
      </w:r>
      <w:r w:rsidRPr="00821137">
        <w:rPr>
          <w:rFonts w:ascii="Garamond" w:hAnsi="Garamond"/>
          <w:spacing w:val="-1"/>
          <w:sz w:val="22"/>
          <w:szCs w:val="22"/>
          <w:lang w:eastAsia="en-US"/>
        </w:rPr>
        <w:t>c</w:t>
      </w:r>
      <w:r w:rsidRPr="00821137">
        <w:rPr>
          <w:rFonts w:ascii="Garamond" w:hAnsi="Garamond"/>
          <w:sz w:val="22"/>
          <w:szCs w:val="22"/>
          <w:lang w:eastAsia="en-US"/>
        </w:rPr>
        <w:t>e</w:t>
      </w:r>
      <w:r w:rsidRPr="00821137">
        <w:rPr>
          <w:rFonts w:ascii="Garamond" w:hAnsi="Garamond"/>
          <w:spacing w:val="-5"/>
          <w:sz w:val="22"/>
          <w:szCs w:val="22"/>
          <w:lang w:eastAsia="en-US"/>
        </w:rPr>
        <w:t xml:space="preserve"> </w:t>
      </w:r>
      <w:r w:rsidRPr="00821137">
        <w:rPr>
          <w:rFonts w:ascii="Garamond" w:hAnsi="Garamond"/>
          <w:spacing w:val="-1"/>
          <w:sz w:val="22"/>
          <w:szCs w:val="22"/>
          <w:lang w:eastAsia="en-US"/>
        </w:rPr>
        <w:t>c</w:t>
      </w:r>
      <w:r w:rsidRPr="00821137">
        <w:rPr>
          <w:rFonts w:ascii="Garamond" w:hAnsi="Garamond"/>
          <w:spacing w:val="6"/>
          <w:sz w:val="22"/>
          <w:szCs w:val="22"/>
          <w:lang w:eastAsia="en-US"/>
        </w:rPr>
        <w:t>z</w:t>
      </w:r>
      <w:r w:rsidRPr="00821137">
        <w:rPr>
          <w:rFonts w:ascii="Garamond" w:hAnsi="Garamond"/>
          <w:spacing w:val="-5"/>
          <w:sz w:val="22"/>
          <w:szCs w:val="22"/>
          <w:lang w:eastAsia="en-US"/>
        </w:rPr>
        <w:t>y</w:t>
      </w:r>
      <w:r w:rsidRPr="00821137">
        <w:rPr>
          <w:rFonts w:ascii="Garamond" w:hAnsi="Garamond"/>
          <w:spacing w:val="2"/>
          <w:sz w:val="22"/>
          <w:szCs w:val="22"/>
          <w:lang w:eastAsia="en-US"/>
        </w:rPr>
        <w:t>n</w:t>
      </w:r>
      <w:r w:rsidRPr="00821137">
        <w:rPr>
          <w:rFonts w:ascii="Garamond" w:hAnsi="Garamond"/>
          <w:sz w:val="22"/>
          <w:szCs w:val="22"/>
          <w:lang w:eastAsia="en-US"/>
        </w:rPr>
        <w:t>noś</w:t>
      </w:r>
      <w:r w:rsidRPr="00821137">
        <w:rPr>
          <w:rFonts w:ascii="Garamond" w:hAnsi="Garamond"/>
          <w:spacing w:val="-1"/>
          <w:sz w:val="22"/>
          <w:szCs w:val="22"/>
          <w:lang w:eastAsia="en-US"/>
        </w:rPr>
        <w:t>c</w:t>
      </w:r>
      <w:r w:rsidRPr="00821137">
        <w:rPr>
          <w:rFonts w:ascii="Garamond" w:hAnsi="Garamond"/>
          <w:sz w:val="22"/>
          <w:szCs w:val="22"/>
          <w:lang w:eastAsia="en-US"/>
        </w:rPr>
        <w:t>i</w:t>
      </w:r>
      <w:r w:rsidRPr="00821137">
        <w:rPr>
          <w:rFonts w:ascii="Garamond" w:hAnsi="Garamond"/>
          <w:spacing w:val="-2"/>
          <w:sz w:val="22"/>
          <w:szCs w:val="22"/>
          <w:lang w:eastAsia="en-US"/>
        </w:rPr>
        <w:t xml:space="preserve"> </w:t>
      </w:r>
      <w:r w:rsidRPr="00821137">
        <w:rPr>
          <w:rFonts w:ascii="Garamond" w:hAnsi="Garamond"/>
          <w:sz w:val="22"/>
          <w:szCs w:val="22"/>
          <w:lang w:eastAsia="en-US"/>
        </w:rPr>
        <w:t>w</w:t>
      </w:r>
      <w:r w:rsidRPr="00821137">
        <w:rPr>
          <w:rFonts w:ascii="Garamond" w:hAnsi="Garamond"/>
          <w:spacing w:val="5"/>
          <w:sz w:val="22"/>
          <w:szCs w:val="22"/>
          <w:lang w:eastAsia="en-US"/>
        </w:rPr>
        <w:t xml:space="preserve"> </w:t>
      </w:r>
      <w:r w:rsidRPr="00821137">
        <w:rPr>
          <w:rFonts w:ascii="Garamond" w:hAnsi="Garamond"/>
          <w:spacing w:val="2"/>
          <w:sz w:val="22"/>
          <w:szCs w:val="22"/>
          <w:lang w:eastAsia="en-US"/>
        </w:rPr>
        <w:t>z</w:t>
      </w:r>
      <w:r w:rsidRPr="00821137">
        <w:rPr>
          <w:rFonts w:ascii="Garamond" w:hAnsi="Garamond"/>
          <w:spacing w:val="-1"/>
          <w:sz w:val="22"/>
          <w:szCs w:val="22"/>
          <w:lang w:eastAsia="en-US"/>
        </w:rPr>
        <w:t>a</w:t>
      </w:r>
      <w:r w:rsidRPr="00821137">
        <w:rPr>
          <w:rFonts w:ascii="Garamond" w:hAnsi="Garamond"/>
          <w:sz w:val="22"/>
          <w:szCs w:val="22"/>
          <w:lang w:eastAsia="en-US"/>
        </w:rPr>
        <w:t>k</w:t>
      </w:r>
      <w:r w:rsidRPr="00821137">
        <w:rPr>
          <w:rFonts w:ascii="Garamond" w:hAnsi="Garamond"/>
          <w:spacing w:val="-1"/>
          <w:sz w:val="22"/>
          <w:szCs w:val="22"/>
          <w:lang w:eastAsia="en-US"/>
        </w:rPr>
        <w:t>re</w:t>
      </w:r>
      <w:r w:rsidRPr="00821137">
        <w:rPr>
          <w:rFonts w:ascii="Garamond" w:hAnsi="Garamond"/>
          <w:sz w:val="22"/>
          <w:szCs w:val="22"/>
          <w:lang w:eastAsia="en-US"/>
        </w:rPr>
        <w:t>s</w:t>
      </w:r>
      <w:r w:rsidRPr="00821137">
        <w:rPr>
          <w:rFonts w:ascii="Garamond" w:hAnsi="Garamond"/>
          <w:spacing w:val="1"/>
          <w:sz w:val="22"/>
          <w:szCs w:val="22"/>
          <w:lang w:eastAsia="en-US"/>
        </w:rPr>
        <w:t>i</w:t>
      </w:r>
      <w:r w:rsidRPr="00821137">
        <w:rPr>
          <w:rFonts w:ascii="Garamond" w:hAnsi="Garamond"/>
          <w:sz w:val="22"/>
          <w:szCs w:val="22"/>
          <w:lang w:eastAsia="en-US"/>
        </w:rPr>
        <w:t>e</w:t>
      </w:r>
      <w:r w:rsidRPr="00821137">
        <w:rPr>
          <w:rFonts w:ascii="Garamond" w:hAnsi="Garamond"/>
          <w:spacing w:val="-2"/>
          <w:sz w:val="22"/>
          <w:szCs w:val="22"/>
          <w:lang w:eastAsia="en-US"/>
        </w:rPr>
        <w:t xml:space="preserve"> </w:t>
      </w:r>
      <w:r w:rsidRPr="00821137">
        <w:rPr>
          <w:rFonts w:ascii="Garamond" w:hAnsi="Garamond"/>
          <w:spacing w:val="-1"/>
          <w:sz w:val="22"/>
          <w:szCs w:val="22"/>
          <w:lang w:eastAsia="en-US"/>
        </w:rPr>
        <w:t>rea</w:t>
      </w:r>
      <w:r w:rsidRPr="00821137">
        <w:rPr>
          <w:rFonts w:ascii="Garamond" w:hAnsi="Garamond"/>
          <w:spacing w:val="1"/>
          <w:sz w:val="22"/>
          <w:szCs w:val="22"/>
          <w:lang w:eastAsia="en-US"/>
        </w:rPr>
        <w:t>li</w:t>
      </w:r>
      <w:r w:rsidRPr="00821137">
        <w:rPr>
          <w:rFonts w:ascii="Garamond" w:hAnsi="Garamond"/>
          <w:spacing w:val="2"/>
          <w:sz w:val="22"/>
          <w:szCs w:val="22"/>
          <w:lang w:eastAsia="en-US"/>
        </w:rPr>
        <w:t>z</w:t>
      </w:r>
      <w:r w:rsidRPr="00821137">
        <w:rPr>
          <w:rFonts w:ascii="Garamond" w:hAnsi="Garamond"/>
          <w:spacing w:val="-1"/>
          <w:sz w:val="22"/>
          <w:szCs w:val="22"/>
          <w:lang w:eastAsia="en-US"/>
        </w:rPr>
        <w:t>a</w:t>
      </w:r>
      <w:r w:rsidRPr="00821137">
        <w:rPr>
          <w:rFonts w:ascii="Garamond" w:hAnsi="Garamond"/>
          <w:spacing w:val="2"/>
          <w:sz w:val="22"/>
          <w:szCs w:val="22"/>
          <w:lang w:eastAsia="en-US"/>
        </w:rPr>
        <w:t>c</w:t>
      </w:r>
      <w:r w:rsidRPr="00821137">
        <w:rPr>
          <w:rFonts w:ascii="Garamond" w:hAnsi="Garamond"/>
          <w:spacing w:val="1"/>
          <w:sz w:val="22"/>
          <w:szCs w:val="22"/>
          <w:lang w:eastAsia="en-US"/>
        </w:rPr>
        <w:t>j</w:t>
      </w:r>
      <w:r w:rsidRPr="00821137">
        <w:rPr>
          <w:rFonts w:ascii="Garamond" w:hAnsi="Garamond"/>
          <w:sz w:val="22"/>
          <w:szCs w:val="22"/>
          <w:lang w:eastAsia="en-US"/>
        </w:rPr>
        <w:t>i</w:t>
      </w:r>
      <w:r w:rsidRPr="00821137">
        <w:rPr>
          <w:rFonts w:ascii="Garamond" w:hAnsi="Garamond"/>
          <w:spacing w:val="-1"/>
          <w:sz w:val="22"/>
          <w:szCs w:val="22"/>
          <w:lang w:eastAsia="en-US"/>
        </w:rPr>
        <w:t xml:space="preserve"> </w:t>
      </w:r>
      <w:r w:rsidRPr="00821137">
        <w:rPr>
          <w:rFonts w:ascii="Garamond" w:hAnsi="Garamond"/>
          <w:spacing w:val="2"/>
          <w:sz w:val="22"/>
          <w:szCs w:val="22"/>
          <w:lang w:eastAsia="en-US"/>
        </w:rPr>
        <w:t>z</w:t>
      </w:r>
      <w:r w:rsidRPr="00821137">
        <w:rPr>
          <w:rFonts w:ascii="Garamond" w:hAnsi="Garamond"/>
          <w:spacing w:val="-1"/>
          <w:sz w:val="22"/>
          <w:szCs w:val="22"/>
          <w:lang w:eastAsia="en-US"/>
        </w:rPr>
        <w:t>a</w:t>
      </w:r>
      <w:r w:rsidRPr="00821137">
        <w:rPr>
          <w:rFonts w:ascii="Garamond" w:hAnsi="Garamond"/>
          <w:spacing w:val="1"/>
          <w:sz w:val="22"/>
          <w:szCs w:val="22"/>
          <w:lang w:eastAsia="en-US"/>
        </w:rPr>
        <w:t>m</w:t>
      </w:r>
      <w:r w:rsidRPr="00821137">
        <w:rPr>
          <w:rFonts w:ascii="Garamond" w:hAnsi="Garamond"/>
          <w:sz w:val="22"/>
          <w:szCs w:val="22"/>
          <w:lang w:eastAsia="en-US"/>
        </w:rPr>
        <w:t>ów</w:t>
      </w:r>
      <w:r w:rsidRPr="00821137">
        <w:rPr>
          <w:rFonts w:ascii="Garamond" w:hAnsi="Garamond"/>
          <w:spacing w:val="1"/>
          <w:sz w:val="22"/>
          <w:szCs w:val="22"/>
          <w:lang w:eastAsia="en-US"/>
        </w:rPr>
        <w:t>i</w:t>
      </w:r>
      <w:r w:rsidRPr="00821137">
        <w:rPr>
          <w:rFonts w:ascii="Garamond" w:hAnsi="Garamond"/>
          <w:spacing w:val="-1"/>
          <w:sz w:val="22"/>
          <w:szCs w:val="22"/>
          <w:lang w:eastAsia="en-US"/>
        </w:rPr>
        <w:t>e</w:t>
      </w:r>
      <w:r w:rsidRPr="00821137">
        <w:rPr>
          <w:rFonts w:ascii="Garamond" w:hAnsi="Garamond"/>
          <w:sz w:val="22"/>
          <w:szCs w:val="22"/>
          <w:lang w:eastAsia="en-US"/>
        </w:rPr>
        <w:t>n</w:t>
      </w:r>
      <w:r w:rsidRPr="00821137">
        <w:rPr>
          <w:rFonts w:ascii="Garamond" w:hAnsi="Garamond"/>
          <w:spacing w:val="1"/>
          <w:sz w:val="22"/>
          <w:szCs w:val="22"/>
          <w:lang w:eastAsia="en-US"/>
        </w:rPr>
        <w:t>i</w:t>
      </w:r>
      <w:r w:rsidRPr="00821137">
        <w:rPr>
          <w:rFonts w:ascii="Garamond" w:hAnsi="Garamond"/>
          <w:spacing w:val="-1"/>
          <w:sz w:val="22"/>
          <w:szCs w:val="22"/>
          <w:lang w:eastAsia="en-US"/>
        </w:rPr>
        <w:t>a</w:t>
      </w:r>
      <w:r w:rsidRPr="00821137">
        <w:rPr>
          <w:rFonts w:ascii="Garamond" w:hAnsi="Garamond"/>
          <w:sz w:val="22"/>
          <w:szCs w:val="22"/>
          <w:lang w:eastAsia="en-US"/>
        </w:rPr>
        <w:t xml:space="preserve">: </w:t>
      </w:r>
      <w:r w:rsidRPr="00821137">
        <w:rPr>
          <w:rFonts w:ascii="Garamond" w:hAnsi="Garamond"/>
          <w:spacing w:val="-4"/>
          <w:sz w:val="22"/>
          <w:szCs w:val="22"/>
          <w:u w:val="single"/>
          <w:lang w:eastAsia="en-US"/>
        </w:rPr>
        <w:t>Kierownik Projektu (</w:t>
      </w:r>
      <w:r w:rsidRPr="00821137">
        <w:rPr>
          <w:rFonts w:ascii="Garamond" w:hAnsi="Garamond"/>
          <w:sz w:val="22"/>
          <w:szCs w:val="22"/>
          <w:u w:val="single"/>
        </w:rPr>
        <w:t>osoba/y nadzorującą i koordynującą wykonywanie przedmiotu zamówienia oraz jego realizację – umowa przez okres realizacji przedmiotu zamówienia</w:t>
      </w:r>
      <w:r w:rsidRPr="00821137">
        <w:rPr>
          <w:rFonts w:ascii="Garamond" w:hAnsi="Garamond"/>
          <w:spacing w:val="1"/>
          <w:sz w:val="22"/>
          <w:szCs w:val="22"/>
          <w:lang w:eastAsia="en-US"/>
        </w:rPr>
        <w:t>)</w:t>
      </w:r>
      <w:r w:rsidRPr="00821137">
        <w:rPr>
          <w:rFonts w:ascii="Garamond" w:hAnsi="Garamond"/>
          <w:spacing w:val="-7"/>
          <w:sz w:val="22"/>
          <w:szCs w:val="22"/>
          <w:lang w:eastAsia="en-US"/>
        </w:rPr>
        <w:t xml:space="preserve"> </w:t>
      </w:r>
      <w:r w:rsidRPr="00821137">
        <w:rPr>
          <w:rFonts w:ascii="Garamond" w:hAnsi="Garamond"/>
          <w:sz w:val="22"/>
          <w:szCs w:val="22"/>
          <w:lang w:eastAsia="en-US"/>
        </w:rPr>
        <w:t>b</w:t>
      </w:r>
      <w:r w:rsidRPr="00821137">
        <w:rPr>
          <w:rFonts w:ascii="Garamond" w:hAnsi="Garamond"/>
          <w:spacing w:val="-1"/>
          <w:sz w:val="22"/>
          <w:szCs w:val="22"/>
          <w:lang w:eastAsia="en-US"/>
        </w:rPr>
        <w:t>ę</w:t>
      </w:r>
      <w:r w:rsidRPr="00821137">
        <w:rPr>
          <w:rFonts w:ascii="Garamond" w:hAnsi="Garamond"/>
          <w:sz w:val="22"/>
          <w:szCs w:val="22"/>
          <w:lang w:eastAsia="en-US"/>
        </w:rPr>
        <w:t>dą</w:t>
      </w:r>
      <w:r w:rsidRPr="00821137">
        <w:rPr>
          <w:rFonts w:ascii="Garamond" w:hAnsi="Garamond"/>
          <w:spacing w:val="-6"/>
          <w:sz w:val="22"/>
          <w:szCs w:val="22"/>
          <w:lang w:eastAsia="en-US"/>
        </w:rPr>
        <w:t xml:space="preserve"> </w:t>
      </w:r>
      <w:r w:rsidRPr="00821137">
        <w:rPr>
          <w:rFonts w:ascii="Garamond" w:hAnsi="Garamond"/>
          <w:spacing w:val="2"/>
          <w:sz w:val="22"/>
          <w:szCs w:val="22"/>
          <w:lang w:eastAsia="en-US"/>
        </w:rPr>
        <w:t>z</w:t>
      </w:r>
      <w:r w:rsidRPr="00821137">
        <w:rPr>
          <w:rFonts w:ascii="Garamond" w:hAnsi="Garamond"/>
          <w:spacing w:val="-1"/>
          <w:sz w:val="22"/>
          <w:szCs w:val="22"/>
          <w:lang w:eastAsia="en-US"/>
        </w:rPr>
        <w:t>a</w:t>
      </w:r>
      <w:r w:rsidRPr="00821137">
        <w:rPr>
          <w:rFonts w:ascii="Garamond" w:hAnsi="Garamond"/>
          <w:spacing w:val="1"/>
          <w:sz w:val="22"/>
          <w:szCs w:val="22"/>
          <w:lang w:eastAsia="en-US"/>
        </w:rPr>
        <w:t>t</w:t>
      </w:r>
      <w:r w:rsidRPr="00821137">
        <w:rPr>
          <w:rFonts w:ascii="Garamond" w:hAnsi="Garamond"/>
          <w:spacing w:val="-1"/>
          <w:sz w:val="22"/>
          <w:szCs w:val="22"/>
          <w:lang w:eastAsia="en-US"/>
        </w:rPr>
        <w:t>r</w:t>
      </w:r>
      <w:r w:rsidRPr="00821137">
        <w:rPr>
          <w:rFonts w:ascii="Garamond" w:hAnsi="Garamond"/>
          <w:sz w:val="22"/>
          <w:szCs w:val="22"/>
          <w:lang w:eastAsia="en-US"/>
        </w:rPr>
        <w:t>udn</w:t>
      </w:r>
      <w:r w:rsidRPr="00821137">
        <w:rPr>
          <w:rFonts w:ascii="Garamond" w:hAnsi="Garamond"/>
          <w:spacing w:val="1"/>
          <w:sz w:val="22"/>
          <w:szCs w:val="22"/>
          <w:lang w:eastAsia="en-US"/>
        </w:rPr>
        <w:t>i</w:t>
      </w:r>
      <w:r w:rsidRPr="00821137">
        <w:rPr>
          <w:rFonts w:ascii="Garamond" w:hAnsi="Garamond"/>
          <w:sz w:val="22"/>
          <w:szCs w:val="22"/>
          <w:lang w:eastAsia="en-US"/>
        </w:rPr>
        <w:t>one</w:t>
      </w:r>
      <w:r w:rsidRPr="00821137">
        <w:rPr>
          <w:rFonts w:ascii="Garamond" w:hAnsi="Garamond"/>
          <w:spacing w:val="-9"/>
          <w:sz w:val="22"/>
          <w:szCs w:val="22"/>
          <w:lang w:eastAsia="en-US"/>
        </w:rPr>
        <w:t xml:space="preserve"> </w:t>
      </w:r>
      <w:r w:rsidRPr="00821137">
        <w:rPr>
          <w:rFonts w:ascii="Garamond" w:hAnsi="Garamond"/>
          <w:sz w:val="22"/>
          <w:szCs w:val="22"/>
          <w:lang w:eastAsia="en-US"/>
        </w:rPr>
        <w:t>p</w:t>
      </w:r>
      <w:r w:rsidRPr="00821137">
        <w:rPr>
          <w:rFonts w:ascii="Garamond" w:hAnsi="Garamond"/>
          <w:spacing w:val="-1"/>
          <w:sz w:val="22"/>
          <w:szCs w:val="22"/>
          <w:lang w:eastAsia="en-US"/>
        </w:rPr>
        <w:t>r</w:t>
      </w:r>
      <w:r w:rsidRPr="00821137">
        <w:rPr>
          <w:rFonts w:ascii="Garamond" w:hAnsi="Garamond"/>
          <w:spacing w:val="2"/>
          <w:sz w:val="22"/>
          <w:szCs w:val="22"/>
          <w:lang w:eastAsia="en-US"/>
        </w:rPr>
        <w:t>z</w:t>
      </w:r>
      <w:r w:rsidRPr="00821137">
        <w:rPr>
          <w:rFonts w:ascii="Garamond" w:hAnsi="Garamond"/>
          <w:spacing w:val="-1"/>
          <w:sz w:val="22"/>
          <w:szCs w:val="22"/>
          <w:lang w:eastAsia="en-US"/>
        </w:rPr>
        <w:t>e</w:t>
      </w:r>
      <w:r w:rsidRPr="00821137">
        <w:rPr>
          <w:rFonts w:ascii="Garamond" w:hAnsi="Garamond"/>
          <w:sz w:val="22"/>
          <w:szCs w:val="22"/>
          <w:lang w:eastAsia="en-US"/>
        </w:rPr>
        <w:t>z</w:t>
      </w:r>
      <w:r w:rsidRPr="00821137">
        <w:rPr>
          <w:rFonts w:ascii="Garamond" w:hAnsi="Garamond"/>
          <w:spacing w:val="-8"/>
          <w:sz w:val="22"/>
          <w:szCs w:val="22"/>
          <w:lang w:eastAsia="en-US"/>
        </w:rPr>
        <w:t xml:space="preserve"> </w:t>
      </w:r>
      <w:r w:rsidRPr="00821137">
        <w:rPr>
          <w:rFonts w:ascii="Garamond" w:hAnsi="Garamond"/>
          <w:spacing w:val="-10"/>
          <w:sz w:val="22"/>
          <w:szCs w:val="22"/>
          <w:lang w:eastAsia="en-US"/>
        </w:rPr>
        <w:t>W</w:t>
      </w:r>
      <w:r w:rsidRPr="00821137">
        <w:rPr>
          <w:rFonts w:ascii="Garamond" w:hAnsi="Garamond"/>
          <w:spacing w:val="-7"/>
          <w:sz w:val="22"/>
          <w:szCs w:val="22"/>
          <w:lang w:eastAsia="en-US"/>
        </w:rPr>
        <w:t>y</w:t>
      </w:r>
      <w:r w:rsidRPr="00821137">
        <w:rPr>
          <w:rFonts w:ascii="Garamond" w:hAnsi="Garamond"/>
          <w:sz w:val="22"/>
          <w:szCs w:val="22"/>
          <w:lang w:eastAsia="en-US"/>
        </w:rPr>
        <w:t>kon</w:t>
      </w:r>
      <w:r w:rsidRPr="00821137">
        <w:rPr>
          <w:rFonts w:ascii="Garamond" w:hAnsi="Garamond"/>
          <w:spacing w:val="2"/>
          <w:sz w:val="22"/>
          <w:szCs w:val="22"/>
          <w:lang w:eastAsia="en-US"/>
        </w:rPr>
        <w:t>a</w:t>
      </w:r>
      <w:r w:rsidRPr="00821137">
        <w:rPr>
          <w:rFonts w:ascii="Garamond" w:hAnsi="Garamond"/>
          <w:sz w:val="22"/>
          <w:szCs w:val="22"/>
          <w:lang w:eastAsia="en-US"/>
        </w:rPr>
        <w:t>w</w:t>
      </w:r>
      <w:r w:rsidRPr="00821137">
        <w:rPr>
          <w:rFonts w:ascii="Garamond" w:hAnsi="Garamond"/>
          <w:spacing w:val="-1"/>
          <w:sz w:val="22"/>
          <w:szCs w:val="22"/>
          <w:lang w:eastAsia="en-US"/>
        </w:rPr>
        <w:t>c</w:t>
      </w:r>
      <w:r w:rsidRPr="00821137">
        <w:rPr>
          <w:rFonts w:ascii="Garamond" w:hAnsi="Garamond"/>
          <w:sz w:val="22"/>
          <w:szCs w:val="22"/>
          <w:lang w:eastAsia="en-US"/>
        </w:rPr>
        <w:t>ę</w:t>
      </w:r>
      <w:r w:rsidRPr="00821137">
        <w:rPr>
          <w:rFonts w:ascii="Garamond" w:hAnsi="Garamond"/>
          <w:spacing w:val="-13"/>
          <w:sz w:val="22"/>
          <w:szCs w:val="22"/>
          <w:lang w:eastAsia="en-US"/>
        </w:rPr>
        <w:t xml:space="preserve"> </w:t>
      </w:r>
      <w:r w:rsidRPr="00821137">
        <w:rPr>
          <w:rFonts w:ascii="Garamond" w:hAnsi="Garamond"/>
          <w:spacing w:val="2"/>
          <w:sz w:val="22"/>
          <w:szCs w:val="22"/>
          <w:lang w:eastAsia="en-US"/>
        </w:rPr>
        <w:t>n</w:t>
      </w:r>
      <w:r w:rsidRPr="00821137">
        <w:rPr>
          <w:rFonts w:ascii="Garamond" w:hAnsi="Garamond"/>
          <w:sz w:val="22"/>
          <w:szCs w:val="22"/>
          <w:lang w:eastAsia="en-US"/>
        </w:rPr>
        <w:t>a</w:t>
      </w:r>
      <w:r w:rsidRPr="00821137">
        <w:rPr>
          <w:rFonts w:ascii="Garamond" w:hAnsi="Garamond"/>
          <w:spacing w:val="-3"/>
          <w:sz w:val="22"/>
          <w:szCs w:val="22"/>
          <w:lang w:eastAsia="en-US"/>
        </w:rPr>
        <w:t xml:space="preserve"> </w:t>
      </w:r>
      <w:r w:rsidRPr="00821137">
        <w:rPr>
          <w:rFonts w:ascii="Garamond" w:hAnsi="Garamond"/>
          <w:sz w:val="22"/>
          <w:szCs w:val="22"/>
          <w:lang w:eastAsia="en-US"/>
        </w:rPr>
        <w:t>p</w:t>
      </w:r>
      <w:r w:rsidRPr="00821137">
        <w:rPr>
          <w:rFonts w:ascii="Garamond" w:hAnsi="Garamond"/>
          <w:spacing w:val="2"/>
          <w:sz w:val="22"/>
          <w:szCs w:val="22"/>
          <w:lang w:eastAsia="en-US"/>
        </w:rPr>
        <w:t>o</w:t>
      </w:r>
      <w:r w:rsidRPr="00821137">
        <w:rPr>
          <w:rFonts w:ascii="Garamond" w:hAnsi="Garamond"/>
          <w:sz w:val="22"/>
          <w:szCs w:val="22"/>
          <w:lang w:eastAsia="en-US"/>
        </w:rPr>
        <w:t>ds</w:t>
      </w:r>
      <w:r w:rsidRPr="00821137">
        <w:rPr>
          <w:rFonts w:ascii="Garamond" w:hAnsi="Garamond"/>
          <w:spacing w:val="1"/>
          <w:sz w:val="22"/>
          <w:szCs w:val="22"/>
          <w:lang w:eastAsia="en-US"/>
        </w:rPr>
        <w:t>t</w:t>
      </w:r>
      <w:r w:rsidRPr="00821137">
        <w:rPr>
          <w:rFonts w:ascii="Garamond" w:hAnsi="Garamond"/>
          <w:spacing w:val="-1"/>
          <w:sz w:val="22"/>
          <w:szCs w:val="22"/>
          <w:lang w:eastAsia="en-US"/>
        </w:rPr>
        <w:t>a</w:t>
      </w:r>
      <w:r w:rsidRPr="00821137">
        <w:rPr>
          <w:rFonts w:ascii="Garamond" w:hAnsi="Garamond"/>
          <w:sz w:val="22"/>
          <w:szCs w:val="22"/>
          <w:lang w:eastAsia="en-US"/>
        </w:rPr>
        <w:t>w</w:t>
      </w:r>
      <w:r w:rsidRPr="00821137">
        <w:rPr>
          <w:rFonts w:ascii="Garamond" w:hAnsi="Garamond"/>
          <w:spacing w:val="1"/>
          <w:sz w:val="22"/>
          <w:szCs w:val="22"/>
          <w:lang w:eastAsia="en-US"/>
        </w:rPr>
        <w:t>i</w:t>
      </w:r>
      <w:r w:rsidRPr="00821137">
        <w:rPr>
          <w:rFonts w:ascii="Garamond" w:hAnsi="Garamond"/>
          <w:sz w:val="22"/>
          <w:szCs w:val="22"/>
          <w:lang w:eastAsia="en-US"/>
        </w:rPr>
        <w:t>e</w:t>
      </w:r>
      <w:r w:rsidRPr="00821137">
        <w:rPr>
          <w:rFonts w:ascii="Garamond" w:hAnsi="Garamond"/>
          <w:spacing w:val="-11"/>
          <w:sz w:val="22"/>
          <w:szCs w:val="22"/>
          <w:lang w:eastAsia="en-US"/>
        </w:rPr>
        <w:t xml:space="preserve"> </w:t>
      </w:r>
      <w:r w:rsidRPr="00821137">
        <w:rPr>
          <w:rFonts w:ascii="Garamond" w:hAnsi="Garamond"/>
          <w:sz w:val="22"/>
          <w:szCs w:val="22"/>
          <w:lang w:eastAsia="en-US"/>
        </w:rPr>
        <w:t>u</w:t>
      </w:r>
      <w:r w:rsidRPr="00821137">
        <w:rPr>
          <w:rFonts w:ascii="Garamond" w:hAnsi="Garamond"/>
          <w:spacing w:val="1"/>
          <w:sz w:val="22"/>
          <w:szCs w:val="22"/>
          <w:lang w:eastAsia="en-US"/>
        </w:rPr>
        <w:t>m</w:t>
      </w:r>
      <w:r w:rsidRPr="00821137">
        <w:rPr>
          <w:rFonts w:ascii="Garamond" w:hAnsi="Garamond"/>
          <w:sz w:val="22"/>
          <w:szCs w:val="22"/>
          <w:lang w:eastAsia="en-US"/>
        </w:rPr>
        <w:t>o</w:t>
      </w:r>
      <w:r w:rsidRPr="00821137">
        <w:rPr>
          <w:rFonts w:ascii="Garamond" w:hAnsi="Garamond"/>
          <w:spacing w:val="4"/>
          <w:sz w:val="22"/>
          <w:szCs w:val="22"/>
          <w:lang w:eastAsia="en-US"/>
        </w:rPr>
        <w:t>w</w:t>
      </w:r>
      <w:r w:rsidRPr="00821137">
        <w:rPr>
          <w:rFonts w:ascii="Garamond" w:hAnsi="Garamond"/>
          <w:sz w:val="22"/>
          <w:szCs w:val="22"/>
          <w:lang w:eastAsia="en-US"/>
        </w:rPr>
        <w:t>y</w:t>
      </w:r>
      <w:r w:rsidRPr="00821137">
        <w:rPr>
          <w:rFonts w:ascii="Garamond" w:hAnsi="Garamond"/>
          <w:spacing w:val="-12"/>
          <w:sz w:val="22"/>
          <w:szCs w:val="22"/>
          <w:lang w:eastAsia="en-US"/>
        </w:rPr>
        <w:t xml:space="preserve"> </w:t>
      </w:r>
      <w:r w:rsidRPr="00821137">
        <w:rPr>
          <w:rFonts w:ascii="Garamond" w:hAnsi="Garamond"/>
          <w:sz w:val="22"/>
          <w:szCs w:val="22"/>
          <w:lang w:eastAsia="en-US"/>
        </w:rPr>
        <w:t>o</w:t>
      </w:r>
      <w:r w:rsidRPr="00821137">
        <w:rPr>
          <w:rFonts w:ascii="Garamond" w:hAnsi="Garamond"/>
          <w:spacing w:val="-1"/>
          <w:sz w:val="22"/>
          <w:szCs w:val="22"/>
          <w:lang w:eastAsia="en-US"/>
        </w:rPr>
        <w:t xml:space="preserve"> </w:t>
      </w:r>
      <w:r w:rsidRPr="00821137">
        <w:rPr>
          <w:rFonts w:ascii="Garamond" w:hAnsi="Garamond"/>
          <w:sz w:val="22"/>
          <w:szCs w:val="22"/>
          <w:lang w:eastAsia="en-US"/>
        </w:rPr>
        <w:t>p</w:t>
      </w:r>
      <w:r w:rsidRPr="00821137">
        <w:rPr>
          <w:rFonts w:ascii="Garamond" w:hAnsi="Garamond"/>
          <w:spacing w:val="-1"/>
          <w:sz w:val="22"/>
          <w:szCs w:val="22"/>
          <w:lang w:eastAsia="en-US"/>
        </w:rPr>
        <w:t>r</w:t>
      </w:r>
      <w:r w:rsidRPr="00821137">
        <w:rPr>
          <w:rFonts w:ascii="Garamond" w:hAnsi="Garamond"/>
          <w:spacing w:val="2"/>
          <w:sz w:val="22"/>
          <w:szCs w:val="22"/>
          <w:lang w:eastAsia="en-US"/>
        </w:rPr>
        <w:t>a</w:t>
      </w:r>
      <w:r w:rsidRPr="00821137">
        <w:rPr>
          <w:rFonts w:ascii="Garamond" w:hAnsi="Garamond"/>
          <w:spacing w:val="-1"/>
          <w:sz w:val="22"/>
          <w:szCs w:val="22"/>
          <w:lang w:eastAsia="en-US"/>
        </w:rPr>
        <w:t>cę</w:t>
      </w:r>
      <w:r w:rsidRPr="00821137">
        <w:rPr>
          <w:rFonts w:ascii="Garamond" w:hAnsi="Garamond"/>
          <w:sz w:val="22"/>
          <w:szCs w:val="22"/>
        </w:rPr>
        <w:t xml:space="preserve"> (zatrudnienie na podstawie umowy o pracę – dopuszczalny wymiar zatrudnienia: pełny etat lub nie mniejszy niż 1/2 etatu).</w:t>
      </w:r>
    </w:p>
    <w:p w14:paraId="30A9D0CC" w14:textId="163C6587" w:rsidR="00821137" w:rsidRPr="00821137" w:rsidRDefault="00821137" w:rsidP="00821137">
      <w:pPr>
        <w:pStyle w:val="Default"/>
        <w:numPr>
          <w:ilvl w:val="0"/>
          <w:numId w:val="37"/>
        </w:numPr>
        <w:spacing w:after="120" w:line="276" w:lineRule="auto"/>
        <w:ind w:left="357" w:hanging="357"/>
        <w:jc w:val="both"/>
        <w:rPr>
          <w:rFonts w:ascii="Garamond" w:hAnsi="Garamond"/>
          <w:sz w:val="22"/>
          <w:szCs w:val="22"/>
        </w:rPr>
      </w:pPr>
      <w:r w:rsidRPr="00821137">
        <w:rPr>
          <w:rFonts w:ascii="Garamond" w:hAnsi="Garamond"/>
          <w:sz w:val="22"/>
          <w:szCs w:val="22"/>
        </w:rPr>
        <w:t>Zamawiający wymaga, aby osoby, o których mowa w ust. 1, były zatrudnione przez cały okres realizacji umowy przez Wykonawcę lub Podwykonawcę za wynagrodzeniem w wysokości nie mniejszej niż minimalne wynagrodzenie za pracę – ustalone na podstawie art. 6 – 8 ustawy z 10 października 2002 r. o minimalnym wynagrodzeniu za pracę (tekst jedn.: Dz. U. 2018</w:t>
      </w:r>
      <w:r w:rsidR="00894A77">
        <w:rPr>
          <w:rFonts w:ascii="Garamond" w:hAnsi="Garamond"/>
          <w:sz w:val="22"/>
          <w:szCs w:val="22"/>
        </w:rPr>
        <w:t xml:space="preserve"> r.</w:t>
      </w:r>
      <w:r w:rsidRPr="00821137">
        <w:rPr>
          <w:rFonts w:ascii="Garamond" w:hAnsi="Garamond"/>
          <w:sz w:val="22"/>
          <w:szCs w:val="22"/>
        </w:rPr>
        <w:t xml:space="preserve">, poz. 2177). </w:t>
      </w:r>
    </w:p>
    <w:p w14:paraId="7DBBF859" w14:textId="24D68963" w:rsidR="00821137" w:rsidRPr="00821137" w:rsidRDefault="00821137" w:rsidP="00821137">
      <w:pPr>
        <w:pStyle w:val="Default"/>
        <w:numPr>
          <w:ilvl w:val="0"/>
          <w:numId w:val="37"/>
        </w:numPr>
        <w:spacing w:after="100" w:line="276" w:lineRule="auto"/>
        <w:jc w:val="both"/>
        <w:rPr>
          <w:rFonts w:ascii="Garamond" w:hAnsi="Garamond"/>
          <w:sz w:val="22"/>
          <w:szCs w:val="22"/>
        </w:rPr>
      </w:pPr>
      <w:r w:rsidRPr="00821137">
        <w:rPr>
          <w:rFonts w:ascii="Garamond" w:hAnsi="Garamond"/>
          <w:sz w:val="22"/>
          <w:szCs w:val="22"/>
        </w:rPr>
        <w:t xml:space="preserve">Wykonawca lub podwykonawca nie będzie podejmował żadnych działań w celu obchodzenia wymogów określonych w ust. 2, co oznacza że w szczególności: </w:t>
      </w:r>
    </w:p>
    <w:p w14:paraId="2F337128" w14:textId="3607AE3D" w:rsidR="00821137" w:rsidRPr="00821137" w:rsidRDefault="00821137" w:rsidP="00894A77">
      <w:pPr>
        <w:pStyle w:val="Default"/>
        <w:numPr>
          <w:ilvl w:val="2"/>
          <w:numId w:val="23"/>
        </w:numPr>
        <w:spacing w:after="100" w:line="276" w:lineRule="auto"/>
        <w:jc w:val="both"/>
        <w:rPr>
          <w:rFonts w:ascii="Garamond" w:hAnsi="Garamond"/>
          <w:sz w:val="22"/>
          <w:szCs w:val="22"/>
        </w:rPr>
      </w:pPr>
      <w:r w:rsidRPr="00821137">
        <w:rPr>
          <w:rFonts w:ascii="Garamond" w:hAnsi="Garamond"/>
          <w:sz w:val="22"/>
          <w:szCs w:val="22"/>
        </w:rPr>
        <w:t xml:space="preserve">będzie ponosił wszelkie koszty związane z realizacją umowy, w tym związane z zapewnieniem niezbędnych narzędzi do wykonywania czynności, o których mowa w ust. 1,  </w:t>
      </w:r>
    </w:p>
    <w:p w14:paraId="6388EB10" w14:textId="6BBAAC2C" w:rsidR="00821137" w:rsidRPr="00821137" w:rsidRDefault="00821137" w:rsidP="00821137">
      <w:pPr>
        <w:pStyle w:val="Default"/>
        <w:numPr>
          <w:ilvl w:val="2"/>
          <w:numId w:val="23"/>
        </w:numPr>
        <w:spacing w:after="100" w:line="276" w:lineRule="auto"/>
        <w:jc w:val="both"/>
        <w:rPr>
          <w:rFonts w:ascii="Garamond" w:hAnsi="Garamond"/>
          <w:sz w:val="22"/>
          <w:szCs w:val="22"/>
        </w:rPr>
      </w:pPr>
      <w:r w:rsidRPr="00821137">
        <w:rPr>
          <w:rFonts w:ascii="Garamond" w:hAnsi="Garamond"/>
          <w:sz w:val="22"/>
          <w:szCs w:val="22"/>
        </w:rPr>
        <w:t xml:space="preserve">w zakresie, o którym mowa powyżej, nie będzie dochodził żadnych należności od zatrudnionych, </w:t>
      </w:r>
      <w:r w:rsidRPr="00821137">
        <w:rPr>
          <w:rFonts w:ascii="Garamond" w:hAnsi="Garamond"/>
          <w:sz w:val="22"/>
          <w:szCs w:val="22"/>
        </w:rPr>
        <w:br/>
        <w:t>o których mowa w ust. 1</w:t>
      </w:r>
      <w:r>
        <w:rPr>
          <w:rFonts w:ascii="Garamond" w:hAnsi="Garamond"/>
          <w:sz w:val="22"/>
          <w:szCs w:val="22"/>
        </w:rPr>
        <w:t>.</w:t>
      </w:r>
    </w:p>
    <w:p w14:paraId="16AEB55C" w14:textId="228F5064" w:rsidR="00821137" w:rsidRPr="004F352D" w:rsidRDefault="00821137" w:rsidP="004F352D">
      <w:pPr>
        <w:pStyle w:val="Default"/>
        <w:numPr>
          <w:ilvl w:val="0"/>
          <w:numId w:val="37"/>
        </w:numPr>
        <w:spacing w:after="120" w:line="276" w:lineRule="auto"/>
        <w:ind w:left="357" w:hanging="357"/>
        <w:jc w:val="both"/>
        <w:rPr>
          <w:rFonts w:ascii="Garamond" w:hAnsi="Garamond"/>
          <w:sz w:val="22"/>
          <w:szCs w:val="22"/>
        </w:rPr>
      </w:pPr>
      <w:r w:rsidRPr="004F352D">
        <w:rPr>
          <w:rFonts w:ascii="Garamond" w:hAnsi="Garamond"/>
          <w:sz w:val="22"/>
          <w:szCs w:val="22"/>
        </w:rPr>
        <w:t xml:space="preserve">W trakcie realizacji umowy Zamawiający uprawniony jest do wykonywania czynności kontrolnych wobec Wykonawcy w zakresie spełniania przez Wykonawcę lub Podwykonawcę wymogu zatrudnienia na podstawie umowy o pracę osób wykonujących czynności wskazane w ust. 1, za wynagrodzeniem w wysokości nie mniejszej niż minimalne wynagrodzenie za pracę. Zamawiający uprawniony jest w szczególności do: </w:t>
      </w:r>
    </w:p>
    <w:p w14:paraId="4FB17A7F" w14:textId="0244C633" w:rsidR="004F352D" w:rsidRDefault="00894A77" w:rsidP="00894A77">
      <w:pPr>
        <w:pStyle w:val="Default"/>
        <w:spacing w:after="86" w:line="276" w:lineRule="auto"/>
        <w:ind w:left="360"/>
        <w:jc w:val="both"/>
        <w:rPr>
          <w:rFonts w:ascii="Garamond" w:hAnsi="Garamond"/>
          <w:sz w:val="22"/>
          <w:szCs w:val="22"/>
        </w:rPr>
      </w:pPr>
      <w:r>
        <w:rPr>
          <w:rFonts w:ascii="Garamond" w:hAnsi="Garamond"/>
          <w:sz w:val="22"/>
          <w:szCs w:val="22"/>
        </w:rPr>
        <w:t>1</w:t>
      </w:r>
      <w:r w:rsidR="00821137" w:rsidRPr="004F352D">
        <w:rPr>
          <w:rFonts w:ascii="Garamond" w:hAnsi="Garamond"/>
          <w:sz w:val="22"/>
          <w:szCs w:val="22"/>
        </w:rPr>
        <w:t xml:space="preserve">) żądania oświadczeń lub dokumentów w zakresie potwierdzenia spełniania w/w wymogów oraz dokonywania ich oceny, </w:t>
      </w:r>
    </w:p>
    <w:p w14:paraId="3280BA4D" w14:textId="3BF10598" w:rsidR="00821137" w:rsidRPr="004F352D" w:rsidRDefault="00894A77" w:rsidP="004F352D">
      <w:pPr>
        <w:pStyle w:val="Default"/>
        <w:spacing w:after="86" w:line="276" w:lineRule="auto"/>
        <w:ind w:left="360"/>
        <w:jc w:val="both"/>
        <w:rPr>
          <w:rFonts w:ascii="Garamond" w:hAnsi="Garamond"/>
          <w:sz w:val="22"/>
          <w:szCs w:val="22"/>
        </w:rPr>
      </w:pPr>
      <w:r>
        <w:rPr>
          <w:rFonts w:ascii="Garamond" w:hAnsi="Garamond"/>
          <w:sz w:val="22"/>
          <w:szCs w:val="22"/>
        </w:rPr>
        <w:t>2</w:t>
      </w:r>
      <w:r w:rsidR="00821137" w:rsidRPr="004F352D">
        <w:rPr>
          <w:rFonts w:ascii="Garamond" w:hAnsi="Garamond"/>
          <w:sz w:val="22"/>
          <w:szCs w:val="22"/>
        </w:rPr>
        <w:t xml:space="preserve">) żądania wyjaśnień w przypadku wątpliwości w zakresie potwierdzenia spełnienia w/w wymogów, </w:t>
      </w:r>
    </w:p>
    <w:p w14:paraId="0712AA44" w14:textId="7BAC6870" w:rsidR="00821137" w:rsidRPr="004F352D" w:rsidRDefault="00894A77" w:rsidP="004F352D">
      <w:pPr>
        <w:pStyle w:val="Default"/>
        <w:spacing w:after="86" w:line="276" w:lineRule="auto"/>
        <w:ind w:left="360"/>
        <w:jc w:val="both"/>
        <w:rPr>
          <w:rFonts w:ascii="Garamond" w:hAnsi="Garamond"/>
          <w:sz w:val="22"/>
          <w:szCs w:val="22"/>
        </w:rPr>
      </w:pPr>
      <w:r>
        <w:rPr>
          <w:rFonts w:ascii="Garamond" w:hAnsi="Garamond"/>
          <w:sz w:val="22"/>
          <w:szCs w:val="22"/>
        </w:rPr>
        <w:t>3</w:t>
      </w:r>
      <w:r w:rsidR="00821137" w:rsidRPr="004F352D">
        <w:rPr>
          <w:rFonts w:ascii="Garamond" w:hAnsi="Garamond"/>
          <w:sz w:val="22"/>
          <w:szCs w:val="22"/>
        </w:rPr>
        <w:t xml:space="preserve">) przeprowadzania kontroli na miejscu wykonywania świadczenia; </w:t>
      </w:r>
    </w:p>
    <w:p w14:paraId="721AA55A" w14:textId="2C5B11E6" w:rsidR="00821137" w:rsidRPr="004F352D" w:rsidRDefault="00821137" w:rsidP="00A90105">
      <w:pPr>
        <w:pStyle w:val="Default"/>
        <w:numPr>
          <w:ilvl w:val="0"/>
          <w:numId w:val="37"/>
        </w:numPr>
        <w:spacing w:after="86" w:line="276" w:lineRule="auto"/>
        <w:jc w:val="both"/>
        <w:rPr>
          <w:rFonts w:ascii="Garamond" w:hAnsi="Garamond"/>
          <w:sz w:val="22"/>
          <w:szCs w:val="22"/>
        </w:rPr>
      </w:pPr>
      <w:r w:rsidRPr="003728A9">
        <w:rPr>
          <w:rFonts w:ascii="Garamond" w:hAnsi="Garamond"/>
          <w:sz w:val="22"/>
          <w:szCs w:val="22"/>
        </w:rPr>
        <w:t xml:space="preserve">W trakcie realizacji umowy, na każde pisemne wezwanie Zamawiającego, w wyznaczonym w tym wezwaniu terminie nie krótszym niż 3 dni robocze, Wykonawca przedłoży Zamawiającemu dowody wymienione poniżej w celu potwierdzenia spełnienia przez Wykonawcę lub Podwykonawcę wymogu zatrudnienia na podstawie umowy o pracę osób wykonujących wskazane w </w:t>
      </w:r>
      <w:r w:rsidR="004F352D" w:rsidRPr="003728A9">
        <w:rPr>
          <w:rFonts w:ascii="Garamond" w:hAnsi="Garamond"/>
          <w:sz w:val="22"/>
          <w:szCs w:val="22"/>
        </w:rPr>
        <w:t>ust. 1</w:t>
      </w:r>
      <w:r w:rsidRPr="003728A9">
        <w:rPr>
          <w:rFonts w:ascii="Garamond" w:hAnsi="Garamond"/>
          <w:sz w:val="22"/>
          <w:szCs w:val="22"/>
        </w:rPr>
        <w:t xml:space="preserve"> czynności</w:t>
      </w:r>
      <w:r w:rsidRPr="004F352D">
        <w:rPr>
          <w:rFonts w:ascii="Garamond" w:hAnsi="Garamond"/>
          <w:sz w:val="22"/>
          <w:szCs w:val="22"/>
        </w:rPr>
        <w:t xml:space="preserve">: </w:t>
      </w:r>
    </w:p>
    <w:p w14:paraId="034665CF" w14:textId="5C23E928" w:rsidR="00821137" w:rsidRPr="004F352D" w:rsidRDefault="00894A77" w:rsidP="00894A77">
      <w:pPr>
        <w:pStyle w:val="Default"/>
        <w:spacing w:after="86"/>
        <w:ind w:left="567" w:hanging="141"/>
        <w:jc w:val="both"/>
        <w:rPr>
          <w:rFonts w:ascii="Garamond" w:hAnsi="Garamond"/>
          <w:sz w:val="22"/>
          <w:szCs w:val="22"/>
        </w:rPr>
      </w:pPr>
      <w:r>
        <w:rPr>
          <w:rFonts w:ascii="Garamond" w:hAnsi="Garamond"/>
          <w:sz w:val="22"/>
          <w:szCs w:val="22"/>
        </w:rPr>
        <w:t>1</w:t>
      </w:r>
      <w:r w:rsidR="00821137" w:rsidRPr="004F352D">
        <w:rPr>
          <w:rFonts w:ascii="Garamond" w:hAnsi="Garamond"/>
          <w:sz w:val="22"/>
          <w:szCs w:val="22"/>
        </w:rPr>
        <w:t xml:space="preserve">) oświadczenie Wykonawcy lub Podwykonawcy o zatrudnieniu osób wykonujących czynności, o których mowa w </w:t>
      </w:r>
      <w:r w:rsidR="004F352D" w:rsidRPr="004F352D">
        <w:rPr>
          <w:rFonts w:ascii="Garamond" w:hAnsi="Garamond"/>
          <w:sz w:val="22"/>
          <w:szCs w:val="22"/>
        </w:rPr>
        <w:t>ust. 1</w:t>
      </w:r>
      <w:r w:rsidR="00821137" w:rsidRPr="004F352D">
        <w:rPr>
          <w:rFonts w:ascii="Garamond" w:hAnsi="Garamond"/>
          <w:sz w:val="22"/>
          <w:szCs w:val="22"/>
        </w:rPr>
        <w:t xml:space="preserve">: </w:t>
      </w:r>
    </w:p>
    <w:p w14:paraId="3EBC7045" w14:textId="3284AC35" w:rsidR="00821137" w:rsidRPr="004F352D" w:rsidRDefault="00894A77" w:rsidP="00894A77">
      <w:pPr>
        <w:pStyle w:val="Default"/>
        <w:spacing w:after="86"/>
        <w:ind w:firstLine="567"/>
        <w:jc w:val="both"/>
        <w:rPr>
          <w:rFonts w:ascii="Garamond" w:hAnsi="Garamond"/>
          <w:sz w:val="22"/>
          <w:szCs w:val="22"/>
        </w:rPr>
      </w:pPr>
      <w:r>
        <w:rPr>
          <w:rFonts w:ascii="Garamond" w:hAnsi="Garamond"/>
          <w:sz w:val="22"/>
          <w:szCs w:val="22"/>
        </w:rPr>
        <w:t>a)</w:t>
      </w:r>
      <w:r w:rsidR="00821137" w:rsidRPr="004F352D">
        <w:rPr>
          <w:rFonts w:ascii="Garamond" w:hAnsi="Garamond"/>
          <w:sz w:val="22"/>
          <w:szCs w:val="22"/>
        </w:rPr>
        <w:t xml:space="preserve"> na podstawie umowy o pracę w rozumieniu przepisów Kodeksu </w:t>
      </w:r>
      <w:r w:rsidR="004F352D" w:rsidRPr="004F352D">
        <w:rPr>
          <w:rFonts w:ascii="Garamond" w:hAnsi="Garamond"/>
          <w:sz w:val="22"/>
          <w:szCs w:val="22"/>
        </w:rPr>
        <w:t>P</w:t>
      </w:r>
      <w:r w:rsidR="00821137" w:rsidRPr="004F352D">
        <w:rPr>
          <w:rFonts w:ascii="Garamond" w:hAnsi="Garamond"/>
          <w:sz w:val="22"/>
          <w:szCs w:val="22"/>
        </w:rPr>
        <w:t xml:space="preserve">racy, </w:t>
      </w:r>
    </w:p>
    <w:p w14:paraId="5E2BD824" w14:textId="025E2959" w:rsidR="00821137" w:rsidRPr="004F352D" w:rsidRDefault="00894A77" w:rsidP="00894A77">
      <w:pPr>
        <w:pStyle w:val="Default"/>
        <w:ind w:left="567"/>
        <w:jc w:val="both"/>
        <w:rPr>
          <w:rFonts w:ascii="Garamond" w:hAnsi="Garamond"/>
          <w:sz w:val="22"/>
          <w:szCs w:val="22"/>
        </w:rPr>
      </w:pPr>
      <w:r>
        <w:rPr>
          <w:rFonts w:ascii="Garamond" w:hAnsi="Garamond"/>
          <w:sz w:val="22"/>
          <w:szCs w:val="22"/>
        </w:rPr>
        <w:t>b)</w:t>
      </w:r>
      <w:r w:rsidR="00821137" w:rsidRPr="004F352D">
        <w:rPr>
          <w:rFonts w:ascii="Garamond" w:hAnsi="Garamond"/>
          <w:sz w:val="22"/>
          <w:szCs w:val="22"/>
        </w:rPr>
        <w:t xml:space="preserve"> za wynagrodzeniem w wysokości nie mniejszej niż minimalne wynagrodzenie za pracę, ustalone na podstawie art. 6 – 8 ustawy z 10 października 2002 r. o minimalnym wynagrodzeniu za pracę (Dz. U</w:t>
      </w:r>
      <w:r w:rsidR="004F352D" w:rsidRPr="004F352D">
        <w:rPr>
          <w:rFonts w:ascii="Garamond" w:hAnsi="Garamond"/>
          <w:sz w:val="22"/>
          <w:szCs w:val="22"/>
        </w:rPr>
        <w:t>. z 2018 r., 2177</w:t>
      </w:r>
      <w:r w:rsidR="00821137" w:rsidRPr="004F352D">
        <w:rPr>
          <w:rFonts w:ascii="Garamond" w:hAnsi="Garamond"/>
          <w:sz w:val="22"/>
          <w:szCs w:val="22"/>
        </w:rPr>
        <w:t xml:space="preserve">), </w:t>
      </w:r>
    </w:p>
    <w:p w14:paraId="530FBC16" w14:textId="77777777" w:rsidR="00821137" w:rsidRPr="004F352D" w:rsidRDefault="00821137" w:rsidP="004F352D">
      <w:pPr>
        <w:pStyle w:val="Default"/>
        <w:ind w:left="360"/>
        <w:jc w:val="both"/>
        <w:rPr>
          <w:rFonts w:ascii="Garamond" w:hAnsi="Garamond"/>
          <w:sz w:val="22"/>
          <w:szCs w:val="22"/>
        </w:rPr>
      </w:pPr>
      <w:r w:rsidRPr="004F352D">
        <w:rPr>
          <w:rFonts w:ascii="Garamond" w:hAnsi="Garamond"/>
          <w:sz w:val="22"/>
          <w:szCs w:val="22"/>
        </w:rPr>
        <w:t xml:space="preserve">oraz o </w:t>
      </w:r>
    </w:p>
    <w:p w14:paraId="1DAF7E1F" w14:textId="1276A171" w:rsidR="00821137" w:rsidRPr="004F352D" w:rsidRDefault="00894A77" w:rsidP="00894A77">
      <w:pPr>
        <w:pStyle w:val="Default"/>
        <w:spacing w:after="120"/>
        <w:ind w:left="567"/>
        <w:jc w:val="both"/>
        <w:rPr>
          <w:rFonts w:ascii="Garamond" w:hAnsi="Garamond"/>
          <w:sz w:val="22"/>
          <w:szCs w:val="22"/>
        </w:rPr>
      </w:pPr>
      <w:r>
        <w:rPr>
          <w:rFonts w:ascii="Garamond" w:hAnsi="Garamond"/>
          <w:sz w:val="22"/>
          <w:szCs w:val="22"/>
        </w:rPr>
        <w:t>c)</w:t>
      </w:r>
      <w:r w:rsidR="00821137" w:rsidRPr="004F352D">
        <w:rPr>
          <w:rFonts w:ascii="Garamond" w:hAnsi="Garamond"/>
          <w:sz w:val="22"/>
          <w:szCs w:val="22"/>
        </w:rPr>
        <w:t xml:space="preserve"> ponoszeniu wszelkich kosztów związanych z realizacją umowy, o których mowa w </w:t>
      </w:r>
      <w:r w:rsidR="004F352D">
        <w:rPr>
          <w:rFonts w:ascii="Garamond" w:hAnsi="Garamond"/>
          <w:sz w:val="22"/>
          <w:szCs w:val="22"/>
        </w:rPr>
        <w:t>ust. 3</w:t>
      </w:r>
      <w:r w:rsidR="00821137" w:rsidRPr="004F352D">
        <w:rPr>
          <w:rFonts w:ascii="Garamond" w:hAnsi="Garamond"/>
          <w:sz w:val="22"/>
          <w:szCs w:val="22"/>
        </w:rPr>
        <w:t xml:space="preserve"> oraz niedochodzeniu w tym zakresie żadnych należności od zatrudnionych. </w:t>
      </w:r>
    </w:p>
    <w:p w14:paraId="67A6042E" w14:textId="77777777" w:rsidR="00821137" w:rsidRPr="004F352D" w:rsidRDefault="00821137" w:rsidP="00894A77">
      <w:pPr>
        <w:pStyle w:val="Default"/>
        <w:spacing w:after="120"/>
        <w:ind w:left="567"/>
        <w:jc w:val="both"/>
        <w:rPr>
          <w:rFonts w:ascii="Garamond" w:hAnsi="Garamond"/>
          <w:sz w:val="22"/>
          <w:szCs w:val="22"/>
        </w:rPr>
      </w:pPr>
      <w:r w:rsidRPr="004F352D">
        <w:rPr>
          <w:rFonts w:ascii="Garamond" w:hAnsi="Garamond"/>
          <w:sz w:val="22"/>
          <w:szCs w:val="22"/>
        </w:rPr>
        <w:t xml:space="preserve">Oświadczenie powinno zawierać w szczególności: dokładne określenie podmiotu składającego oświadczenie, datę złożenia oświadczenia, wskazanie, że objęte wezwaniem czynności wykonują osoby zatrudnione na podstawie umowy o pracę z wynagrodzeniem w wysokości nie mniejszej niż minimalne wynagrodzenie za pracę wraz ze wskazaniem liczby tych osób, ich imion i nazwisk, rodzaju umowy o pracę i wymiaru etatu oraz podpis osoby uprawnionej do złożenia oświadczenia w imieniu Wykonawcy lub Podwykonawcy; </w:t>
      </w:r>
    </w:p>
    <w:p w14:paraId="66FB3E16" w14:textId="1BBAA9F2" w:rsidR="00821137" w:rsidRPr="004F352D" w:rsidRDefault="00894A77" w:rsidP="00894A77">
      <w:pPr>
        <w:pStyle w:val="Default"/>
        <w:spacing w:after="83"/>
        <w:ind w:left="567" w:hanging="141"/>
        <w:jc w:val="both"/>
        <w:rPr>
          <w:rFonts w:ascii="Garamond" w:hAnsi="Garamond"/>
          <w:sz w:val="22"/>
          <w:szCs w:val="22"/>
        </w:rPr>
      </w:pPr>
      <w:r>
        <w:rPr>
          <w:rFonts w:ascii="Garamond" w:hAnsi="Garamond"/>
          <w:sz w:val="22"/>
          <w:szCs w:val="22"/>
        </w:rPr>
        <w:lastRenderedPageBreak/>
        <w:t>2</w:t>
      </w:r>
      <w:r w:rsidR="00821137" w:rsidRPr="004F352D">
        <w:rPr>
          <w:rFonts w:ascii="Garamond" w:hAnsi="Garamond"/>
          <w:sz w:val="22"/>
          <w:szCs w:val="22"/>
        </w:rPr>
        <w:t xml:space="preserve">) poświadczone za zgodność z oryginałem odpowiednio przez Wykonawcę lub Podwykonawcę kopie umów o pracę osób wykonujących w trakcie realizacji umowy czynności, których dotyczy w/w oświadczenie Wykonawcy lub Podwykonawcy z zastrzeżeniem, że kopie umów będą zanonimizowane w sposób zapewniający ochronę danych osobowych pracowników </w:t>
      </w:r>
      <w:r w:rsidR="00821137" w:rsidRPr="004F352D">
        <w:rPr>
          <w:rFonts w:ascii="Garamond" w:hAnsi="Garamond"/>
          <w:sz w:val="22"/>
          <w:szCs w:val="22"/>
          <w:lang w:eastAsia="en-US"/>
        </w:rPr>
        <w:t xml:space="preserve">zgodnie z przepisami ustawy z dnia 10 maja 2018 r. o ochronie danych osobowych (Dz. U. 2018, poz. 1000) oraz </w:t>
      </w:r>
      <w:r w:rsidR="00821137" w:rsidRPr="004F352D">
        <w:rPr>
          <w:rFonts w:ascii="Garamond" w:hAnsi="Garamond"/>
          <w:sz w:val="22"/>
          <w:szCs w:val="22"/>
        </w:rPr>
        <w:t xml:space="preserve">Rozporządzenia Parlamentu Europejskiego Rady (UE) 2016/679 z dnia 27 kwietnia 2016 r.  w sprawie ochrony osób fizycznych w związku </w:t>
      </w:r>
      <w:r w:rsidR="0028354F">
        <w:rPr>
          <w:rFonts w:ascii="Garamond" w:hAnsi="Garamond"/>
          <w:sz w:val="22"/>
          <w:szCs w:val="22"/>
        </w:rPr>
        <w:br/>
      </w:r>
      <w:r w:rsidR="00821137" w:rsidRPr="004F352D">
        <w:rPr>
          <w:rFonts w:ascii="Garamond" w:hAnsi="Garamond"/>
          <w:sz w:val="22"/>
          <w:szCs w:val="22"/>
        </w:rPr>
        <w:t xml:space="preserve">z przetwarzaniem danych osobowych i w sprawie swobodnego przepływu takich danych oraz uchylenia dyrektywy 95/46/WE (ogólne rozporządzenie o ochronie danych), tj. w szczególności bez adresów, </w:t>
      </w:r>
      <w:r w:rsidR="000C1632">
        <w:rPr>
          <w:rFonts w:ascii="Garamond" w:hAnsi="Garamond"/>
          <w:sz w:val="22"/>
          <w:szCs w:val="22"/>
        </w:rPr>
        <w:br/>
      </w:r>
      <w:r w:rsidR="00821137" w:rsidRPr="004F352D">
        <w:rPr>
          <w:rFonts w:ascii="Garamond" w:hAnsi="Garamond"/>
          <w:sz w:val="22"/>
          <w:szCs w:val="22"/>
        </w:rPr>
        <w:t xml:space="preserve">nr PESEL pracowników. Informacje dotyczące: imion i nazwisk pracowników, daty zawarcia umowy, rodzaju umowy o pracę i wymiaru etatu będą możliwe do zidentyfikowania; </w:t>
      </w:r>
    </w:p>
    <w:p w14:paraId="4F89C8FA" w14:textId="745CAA32" w:rsidR="00821137" w:rsidRPr="004F352D" w:rsidRDefault="00894A77" w:rsidP="00894A77">
      <w:pPr>
        <w:pStyle w:val="Default"/>
        <w:spacing w:after="83"/>
        <w:ind w:left="567" w:hanging="141"/>
        <w:jc w:val="both"/>
        <w:rPr>
          <w:rFonts w:ascii="Garamond" w:hAnsi="Garamond"/>
          <w:sz w:val="22"/>
          <w:szCs w:val="22"/>
        </w:rPr>
      </w:pPr>
      <w:r>
        <w:rPr>
          <w:rFonts w:ascii="Garamond" w:hAnsi="Garamond"/>
          <w:sz w:val="22"/>
          <w:szCs w:val="22"/>
        </w:rPr>
        <w:t>3</w:t>
      </w:r>
      <w:r w:rsidR="004F352D" w:rsidRPr="004F352D">
        <w:rPr>
          <w:rFonts w:ascii="Garamond" w:hAnsi="Garamond"/>
          <w:sz w:val="22"/>
          <w:szCs w:val="22"/>
        </w:rPr>
        <w:t>)</w:t>
      </w:r>
      <w:r w:rsidR="00821137" w:rsidRPr="004F352D">
        <w:rPr>
          <w:rFonts w:ascii="Garamond" w:hAnsi="Garamond"/>
          <w:sz w:val="22"/>
          <w:szCs w:val="22"/>
        </w:rPr>
        <w:t xml:space="preserve"> zaświadczenie właściwego oddziału ZUS potwierdzające opłacanie przez Wykonawcę lub Podwykonawcę składek na ubezpieczenia społeczne i zdrowotne z tytułu zatrudnienia na podstawie umów o pracę za ostatni okres rozliczeniowy – dotyczy pracowników, którzy kontynuują zatrudnienie u Wykonawcy lub Podwykonawcy; </w:t>
      </w:r>
    </w:p>
    <w:p w14:paraId="73F009BD" w14:textId="50F05549" w:rsidR="00821137" w:rsidRPr="004F352D" w:rsidRDefault="00894A77" w:rsidP="00894A77">
      <w:pPr>
        <w:pStyle w:val="Default"/>
        <w:spacing w:after="83"/>
        <w:ind w:left="567" w:hanging="141"/>
        <w:jc w:val="both"/>
        <w:rPr>
          <w:rFonts w:ascii="Garamond" w:hAnsi="Garamond"/>
          <w:sz w:val="22"/>
          <w:szCs w:val="22"/>
        </w:rPr>
      </w:pPr>
      <w:r>
        <w:rPr>
          <w:rFonts w:ascii="Garamond" w:hAnsi="Garamond"/>
          <w:sz w:val="22"/>
          <w:szCs w:val="22"/>
        </w:rPr>
        <w:t>4</w:t>
      </w:r>
      <w:r w:rsidR="00821137" w:rsidRPr="004F352D">
        <w:rPr>
          <w:rFonts w:ascii="Garamond" w:hAnsi="Garamond"/>
          <w:sz w:val="22"/>
          <w:szCs w:val="22"/>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w sposób zapewniający ochronę danych osobowych pracowników </w:t>
      </w:r>
      <w:r w:rsidR="00821137" w:rsidRPr="004F352D">
        <w:rPr>
          <w:rFonts w:ascii="Garamond" w:hAnsi="Garamond"/>
          <w:sz w:val="22"/>
          <w:szCs w:val="22"/>
          <w:lang w:eastAsia="en-US"/>
        </w:rPr>
        <w:t xml:space="preserve">zgodnie z przepisami ustawy z dnia 10 maja 2018 r. o ochronie danych osobowych (Dz. U. 2018, poz. 1000) oraz </w:t>
      </w:r>
      <w:r w:rsidR="00821137" w:rsidRPr="004F352D">
        <w:rPr>
          <w:rFonts w:ascii="Garamond" w:hAnsi="Garamond"/>
          <w:sz w:val="22"/>
          <w:szCs w:val="22"/>
        </w:rPr>
        <w:t xml:space="preserve">Rozporządzenia Parlamentu Europejskiego Rady (UE) 2016/679 z dnia 27 kwietnia 2016 r.  w sprawie ochrony osób fizycznych w związku z przetwarzaniem danych osobowych i w sprawie swobodnego przepływu takich danych oraz uchylenia dyrektywy 95/46/WE (ogólne rozporządzenie </w:t>
      </w:r>
      <w:r w:rsidR="0028354F">
        <w:rPr>
          <w:rFonts w:ascii="Garamond" w:hAnsi="Garamond"/>
          <w:sz w:val="22"/>
          <w:szCs w:val="22"/>
        </w:rPr>
        <w:br/>
      </w:r>
      <w:r w:rsidR="00821137" w:rsidRPr="004F352D">
        <w:rPr>
          <w:rFonts w:ascii="Garamond" w:hAnsi="Garamond"/>
          <w:sz w:val="22"/>
          <w:szCs w:val="22"/>
        </w:rPr>
        <w:t xml:space="preserve">o ochronie danych), tj. w szczególności bez adresów, nr PESEL pracowników (dotyczy pracowników nowo zatrudnionych przez Wykonawcę lub Podwykonawcę. Imię i nazwisko pracownika nie podlega anonimizacji). </w:t>
      </w:r>
    </w:p>
    <w:p w14:paraId="5AB29F94" w14:textId="6E7853C7" w:rsidR="00821137" w:rsidRPr="004F352D" w:rsidRDefault="00894A77" w:rsidP="00894A77">
      <w:pPr>
        <w:pStyle w:val="Default"/>
        <w:spacing w:after="120"/>
        <w:ind w:left="567" w:hanging="142"/>
        <w:jc w:val="both"/>
        <w:rPr>
          <w:rFonts w:ascii="Garamond" w:hAnsi="Garamond"/>
          <w:sz w:val="22"/>
          <w:szCs w:val="22"/>
        </w:rPr>
      </w:pPr>
      <w:r>
        <w:rPr>
          <w:rFonts w:ascii="Garamond" w:hAnsi="Garamond"/>
          <w:sz w:val="22"/>
          <w:szCs w:val="22"/>
        </w:rPr>
        <w:t>5</w:t>
      </w:r>
      <w:r w:rsidR="00821137" w:rsidRPr="004F352D">
        <w:rPr>
          <w:rFonts w:ascii="Garamond" w:hAnsi="Garamond"/>
          <w:sz w:val="22"/>
          <w:szCs w:val="22"/>
        </w:rPr>
        <w:t xml:space="preserve">) </w:t>
      </w:r>
      <w:bookmarkStart w:id="6" w:name="_Hlk31360887"/>
      <w:r w:rsidR="00A90105">
        <w:rPr>
          <w:rFonts w:ascii="Garamond" w:hAnsi="Garamond"/>
          <w:sz w:val="22"/>
          <w:szCs w:val="22"/>
        </w:rPr>
        <w:t>n</w:t>
      </w:r>
      <w:r w:rsidR="00821137" w:rsidRPr="004F352D">
        <w:rPr>
          <w:rFonts w:ascii="Garamond" w:hAnsi="Garamond"/>
          <w:sz w:val="22"/>
          <w:szCs w:val="22"/>
        </w:rPr>
        <w:t xml:space="preserve">iezłożenie przez Wykonawcę w wyznaczonym przez Zamawiającego terminie dowodów, o których mowa w </w:t>
      </w:r>
      <w:r>
        <w:rPr>
          <w:rFonts w:ascii="Garamond" w:hAnsi="Garamond"/>
          <w:sz w:val="22"/>
          <w:szCs w:val="22"/>
        </w:rPr>
        <w:t>ust. 5</w:t>
      </w:r>
      <w:r w:rsidR="00821137" w:rsidRPr="004F352D">
        <w:rPr>
          <w:rFonts w:ascii="Garamond" w:hAnsi="Garamond"/>
          <w:sz w:val="22"/>
          <w:szCs w:val="22"/>
        </w:rPr>
        <w:t xml:space="preserve"> pozwalających potwierdzić spełnienie przez Wykonawcę lub Podwykonawcę wymogu zatrudnienia na podstawie umowy o pracę, traktowane będzie jako niespełnienie przez Wykonawcę lub Podwykonawcę wymogu</w:t>
      </w:r>
      <w:bookmarkEnd w:id="6"/>
      <w:r w:rsidR="00821137" w:rsidRPr="004F352D">
        <w:rPr>
          <w:rFonts w:ascii="Garamond" w:hAnsi="Garamond"/>
          <w:sz w:val="22"/>
          <w:szCs w:val="22"/>
        </w:rPr>
        <w:t>, o którym mowa w</w:t>
      </w:r>
      <w:r w:rsidR="004F352D" w:rsidRPr="004F352D">
        <w:rPr>
          <w:rFonts w:ascii="Garamond" w:hAnsi="Garamond"/>
          <w:sz w:val="22"/>
          <w:szCs w:val="22"/>
        </w:rPr>
        <w:t xml:space="preserve"> ust. 1. </w:t>
      </w:r>
    </w:p>
    <w:p w14:paraId="63694CDF" w14:textId="5A3FA52C" w:rsidR="00821137" w:rsidRPr="004F352D" w:rsidRDefault="00821137" w:rsidP="00821137">
      <w:pPr>
        <w:pStyle w:val="Default"/>
        <w:numPr>
          <w:ilvl w:val="0"/>
          <w:numId w:val="37"/>
        </w:numPr>
        <w:spacing w:after="86"/>
        <w:jc w:val="both"/>
        <w:rPr>
          <w:rFonts w:ascii="Garamond" w:hAnsi="Garamond"/>
          <w:sz w:val="22"/>
          <w:szCs w:val="22"/>
        </w:rPr>
      </w:pPr>
      <w:r w:rsidRPr="004F352D">
        <w:rPr>
          <w:rFonts w:ascii="Garamond" w:hAnsi="Garamond"/>
          <w:sz w:val="22"/>
          <w:szCs w:val="22"/>
        </w:rPr>
        <w:t xml:space="preserve">W przypadku uzasadnionych wątpliwości co do przestrzegania prawa pracy przez Wykonawcę lub Podwykonawcę, Zamawiający może zwrócić się o przeprowadzenie kontroli przez Państwową Inspekcję Pracy. </w:t>
      </w:r>
    </w:p>
    <w:p w14:paraId="59B6F395" w14:textId="37C4633F" w:rsidR="00821137" w:rsidRPr="004F352D" w:rsidRDefault="00821137" w:rsidP="00821137">
      <w:pPr>
        <w:pStyle w:val="Default"/>
        <w:numPr>
          <w:ilvl w:val="0"/>
          <w:numId w:val="37"/>
        </w:numPr>
        <w:spacing w:after="86"/>
        <w:jc w:val="both"/>
        <w:rPr>
          <w:rFonts w:ascii="Garamond" w:hAnsi="Garamond"/>
          <w:sz w:val="22"/>
          <w:szCs w:val="22"/>
        </w:rPr>
      </w:pPr>
      <w:r w:rsidRPr="004F352D">
        <w:rPr>
          <w:rFonts w:ascii="Garamond" w:hAnsi="Garamond"/>
          <w:sz w:val="22"/>
          <w:szCs w:val="22"/>
        </w:rPr>
        <w:t xml:space="preserve">W przypadku rozwiązania stosunku pracy (bez względu na stronę składającą oświadczenie w tym zakresie) </w:t>
      </w:r>
      <w:r w:rsidR="004F352D">
        <w:rPr>
          <w:rFonts w:ascii="Garamond" w:hAnsi="Garamond"/>
          <w:sz w:val="22"/>
          <w:szCs w:val="22"/>
        </w:rPr>
        <w:br/>
      </w:r>
      <w:r w:rsidRPr="004F352D">
        <w:rPr>
          <w:rFonts w:ascii="Garamond" w:hAnsi="Garamond"/>
          <w:sz w:val="22"/>
          <w:szCs w:val="22"/>
        </w:rPr>
        <w:t xml:space="preserve">z osobą zatrudnioną / osobami zatrudnionymi na podstawie umowy o pracę do wykonania czynności, o których mowa w </w:t>
      </w:r>
      <w:r w:rsidR="004F352D">
        <w:rPr>
          <w:rFonts w:ascii="Garamond" w:hAnsi="Garamond"/>
          <w:sz w:val="22"/>
          <w:szCs w:val="22"/>
        </w:rPr>
        <w:t>ust. 1,</w:t>
      </w:r>
      <w:r w:rsidRPr="004F352D">
        <w:rPr>
          <w:rFonts w:ascii="Garamond" w:hAnsi="Garamond"/>
          <w:sz w:val="22"/>
          <w:szCs w:val="22"/>
        </w:rPr>
        <w:t xml:space="preserve"> przed zakończeniem realizacji umowy, Wykonawca lub Podwykonawca zobowiązany jest do zatrudnienia na to miejsce innej osoby / innych osób zgodnie z postanowieniami umowy. </w:t>
      </w:r>
    </w:p>
    <w:p w14:paraId="5AAB7C89" w14:textId="5FBE5CF8" w:rsidR="00821137" w:rsidRPr="00894A77" w:rsidRDefault="00821137" w:rsidP="00821137">
      <w:pPr>
        <w:pStyle w:val="Default"/>
        <w:numPr>
          <w:ilvl w:val="0"/>
          <w:numId w:val="37"/>
        </w:numPr>
        <w:spacing w:after="86"/>
        <w:jc w:val="both"/>
        <w:rPr>
          <w:rFonts w:ascii="Garamond" w:hAnsi="Garamond"/>
          <w:sz w:val="22"/>
          <w:szCs w:val="22"/>
        </w:rPr>
      </w:pPr>
      <w:r w:rsidRPr="004F352D">
        <w:rPr>
          <w:rFonts w:ascii="Garamond" w:hAnsi="Garamond"/>
          <w:sz w:val="22"/>
          <w:szCs w:val="22"/>
        </w:rPr>
        <w:t xml:space="preserve">Wykonawca jest odpowiedzialny za działania lub zaniechania Podwykonawcy w takim samym stopniu, jak za </w:t>
      </w:r>
      <w:r w:rsidRPr="00894A77">
        <w:rPr>
          <w:rFonts w:ascii="Garamond" w:hAnsi="Garamond"/>
          <w:sz w:val="22"/>
          <w:szCs w:val="22"/>
        </w:rPr>
        <w:t xml:space="preserve">działania lub zaniechania własne. </w:t>
      </w:r>
    </w:p>
    <w:p w14:paraId="7FD572B3" w14:textId="47630FEA" w:rsidR="00821137" w:rsidRPr="00894A77" w:rsidRDefault="00821137" w:rsidP="00821137">
      <w:pPr>
        <w:pStyle w:val="Default"/>
        <w:numPr>
          <w:ilvl w:val="0"/>
          <w:numId w:val="37"/>
        </w:numPr>
        <w:spacing w:after="86"/>
        <w:jc w:val="both"/>
        <w:rPr>
          <w:rFonts w:ascii="Garamond" w:hAnsi="Garamond"/>
          <w:sz w:val="22"/>
          <w:szCs w:val="22"/>
        </w:rPr>
      </w:pPr>
      <w:r w:rsidRPr="00894A77">
        <w:rPr>
          <w:rFonts w:ascii="Garamond" w:hAnsi="Garamond"/>
          <w:sz w:val="22"/>
          <w:szCs w:val="22"/>
        </w:rPr>
        <w:t xml:space="preserve">Wykonawca zapłaci Zamawiającemu karę umowną: </w:t>
      </w:r>
    </w:p>
    <w:p w14:paraId="3A9E428D" w14:textId="493299C2" w:rsidR="00821137" w:rsidRPr="00894A77" w:rsidRDefault="00894A77" w:rsidP="00894A77">
      <w:pPr>
        <w:pStyle w:val="Default"/>
        <w:spacing w:after="86"/>
        <w:ind w:left="567" w:hanging="141"/>
        <w:jc w:val="both"/>
        <w:rPr>
          <w:rFonts w:ascii="Garamond" w:hAnsi="Garamond"/>
          <w:sz w:val="22"/>
          <w:szCs w:val="22"/>
        </w:rPr>
      </w:pPr>
      <w:r>
        <w:rPr>
          <w:rFonts w:ascii="Garamond" w:hAnsi="Garamond"/>
          <w:sz w:val="22"/>
          <w:szCs w:val="22"/>
        </w:rPr>
        <w:t>1</w:t>
      </w:r>
      <w:r w:rsidR="004F352D" w:rsidRPr="00894A77">
        <w:rPr>
          <w:rFonts w:ascii="Garamond" w:hAnsi="Garamond"/>
          <w:sz w:val="22"/>
          <w:szCs w:val="22"/>
        </w:rPr>
        <w:t xml:space="preserve">) </w:t>
      </w:r>
      <w:r w:rsidR="00821137" w:rsidRPr="00894A77">
        <w:rPr>
          <w:rFonts w:ascii="Garamond" w:hAnsi="Garamond"/>
          <w:sz w:val="22"/>
          <w:szCs w:val="22"/>
        </w:rPr>
        <w:t xml:space="preserve">w wysokości 100 złotych (słownie: sto zł): </w:t>
      </w:r>
    </w:p>
    <w:p w14:paraId="646BE912" w14:textId="2F1C8295" w:rsidR="00821137" w:rsidRPr="00894A77" w:rsidRDefault="00894A77" w:rsidP="00894A77">
      <w:pPr>
        <w:pStyle w:val="Default"/>
        <w:spacing w:after="86"/>
        <w:ind w:left="567"/>
        <w:jc w:val="both"/>
        <w:rPr>
          <w:rFonts w:ascii="Garamond" w:hAnsi="Garamond"/>
          <w:sz w:val="22"/>
          <w:szCs w:val="22"/>
        </w:rPr>
      </w:pPr>
      <w:r>
        <w:rPr>
          <w:rFonts w:ascii="Garamond" w:hAnsi="Garamond"/>
          <w:sz w:val="22"/>
          <w:szCs w:val="22"/>
        </w:rPr>
        <w:t>a)</w:t>
      </w:r>
      <w:r w:rsidR="00821137" w:rsidRPr="00894A77">
        <w:rPr>
          <w:rFonts w:ascii="Garamond" w:hAnsi="Garamond"/>
          <w:sz w:val="22"/>
          <w:szCs w:val="22"/>
        </w:rPr>
        <w:t xml:space="preserve"> za każdy dzień opóźnienia w przedłożeniu Zamawiającemu oświadczenia Wykonawcy lub Podwykonawcy, o którym mowa w </w:t>
      </w:r>
      <w:r w:rsidR="004F352D" w:rsidRPr="00894A77">
        <w:rPr>
          <w:rFonts w:ascii="Garamond" w:hAnsi="Garamond"/>
          <w:sz w:val="22"/>
          <w:szCs w:val="22"/>
        </w:rPr>
        <w:t>ust</w:t>
      </w:r>
      <w:r w:rsidR="00821137" w:rsidRPr="00894A77">
        <w:rPr>
          <w:rFonts w:ascii="Garamond" w:hAnsi="Garamond"/>
          <w:sz w:val="22"/>
          <w:szCs w:val="22"/>
        </w:rPr>
        <w:t xml:space="preserve"> </w:t>
      </w:r>
      <w:r w:rsidR="004F352D" w:rsidRPr="00894A77">
        <w:rPr>
          <w:rFonts w:ascii="Garamond" w:hAnsi="Garamond"/>
          <w:sz w:val="22"/>
          <w:szCs w:val="22"/>
        </w:rPr>
        <w:t>5</w:t>
      </w:r>
      <w:r w:rsidR="00821137" w:rsidRPr="00894A77">
        <w:rPr>
          <w:rFonts w:ascii="Garamond" w:hAnsi="Garamond"/>
          <w:sz w:val="22"/>
          <w:szCs w:val="22"/>
        </w:rPr>
        <w:t xml:space="preserve"> pkt </w:t>
      </w:r>
      <w:r>
        <w:rPr>
          <w:rFonts w:ascii="Garamond" w:hAnsi="Garamond"/>
          <w:sz w:val="22"/>
          <w:szCs w:val="22"/>
        </w:rPr>
        <w:t>1</w:t>
      </w:r>
      <w:r w:rsidR="004F352D" w:rsidRPr="00894A77">
        <w:rPr>
          <w:rFonts w:ascii="Garamond" w:hAnsi="Garamond"/>
          <w:sz w:val="22"/>
          <w:szCs w:val="22"/>
        </w:rPr>
        <w:t>)</w:t>
      </w:r>
      <w:r w:rsidR="00821137" w:rsidRPr="00894A77">
        <w:rPr>
          <w:rFonts w:ascii="Garamond" w:hAnsi="Garamond"/>
          <w:sz w:val="22"/>
          <w:szCs w:val="22"/>
        </w:rPr>
        <w:t xml:space="preserve"> umowy; </w:t>
      </w:r>
    </w:p>
    <w:p w14:paraId="1AD94D2E" w14:textId="2EBE2377" w:rsidR="00821137" w:rsidRPr="00894A77" w:rsidRDefault="00894A77" w:rsidP="00894A77">
      <w:pPr>
        <w:pStyle w:val="Default"/>
        <w:spacing w:after="86"/>
        <w:ind w:left="567"/>
        <w:jc w:val="both"/>
        <w:rPr>
          <w:rFonts w:ascii="Garamond" w:hAnsi="Garamond"/>
          <w:sz w:val="22"/>
          <w:szCs w:val="22"/>
        </w:rPr>
      </w:pPr>
      <w:r>
        <w:rPr>
          <w:rFonts w:ascii="Garamond" w:hAnsi="Garamond"/>
          <w:sz w:val="22"/>
          <w:szCs w:val="22"/>
        </w:rPr>
        <w:t>b)</w:t>
      </w:r>
      <w:r w:rsidR="00821137" w:rsidRPr="00894A77">
        <w:rPr>
          <w:rFonts w:ascii="Garamond" w:hAnsi="Garamond"/>
          <w:sz w:val="22"/>
          <w:szCs w:val="22"/>
        </w:rPr>
        <w:t xml:space="preserve"> za każdy dzień opóźnienia w przedłożeniu Zamawiającemu każdego z dokumentów, o których mowa w </w:t>
      </w:r>
      <w:r w:rsidRPr="00894A77">
        <w:rPr>
          <w:rFonts w:ascii="Garamond" w:hAnsi="Garamond"/>
          <w:sz w:val="22"/>
          <w:szCs w:val="22"/>
        </w:rPr>
        <w:t>ust. 5</w:t>
      </w:r>
      <w:r w:rsidR="00821137" w:rsidRPr="00894A77">
        <w:rPr>
          <w:rFonts w:ascii="Garamond" w:hAnsi="Garamond"/>
          <w:sz w:val="22"/>
          <w:szCs w:val="22"/>
        </w:rPr>
        <w:t xml:space="preserve"> pkt </w:t>
      </w:r>
      <w:r>
        <w:rPr>
          <w:rFonts w:ascii="Garamond" w:hAnsi="Garamond"/>
          <w:sz w:val="22"/>
          <w:szCs w:val="22"/>
        </w:rPr>
        <w:t>2</w:t>
      </w:r>
      <w:r w:rsidRPr="00894A77">
        <w:rPr>
          <w:rFonts w:ascii="Garamond" w:hAnsi="Garamond"/>
          <w:sz w:val="22"/>
          <w:szCs w:val="22"/>
        </w:rPr>
        <w:t>)</w:t>
      </w:r>
      <w:r w:rsidR="00821137" w:rsidRPr="00894A77">
        <w:rPr>
          <w:rFonts w:ascii="Garamond" w:hAnsi="Garamond"/>
          <w:sz w:val="22"/>
          <w:szCs w:val="22"/>
        </w:rPr>
        <w:t xml:space="preserve"> – </w:t>
      </w:r>
      <w:r>
        <w:rPr>
          <w:rFonts w:ascii="Garamond" w:hAnsi="Garamond"/>
          <w:sz w:val="22"/>
          <w:szCs w:val="22"/>
        </w:rPr>
        <w:t>4</w:t>
      </w:r>
      <w:r w:rsidRPr="00894A77">
        <w:rPr>
          <w:rFonts w:ascii="Garamond" w:hAnsi="Garamond"/>
          <w:sz w:val="22"/>
          <w:szCs w:val="22"/>
        </w:rPr>
        <w:t>)</w:t>
      </w:r>
      <w:r w:rsidR="00821137" w:rsidRPr="00894A77">
        <w:rPr>
          <w:rFonts w:ascii="Garamond" w:hAnsi="Garamond"/>
          <w:sz w:val="22"/>
          <w:szCs w:val="22"/>
        </w:rPr>
        <w:t xml:space="preserve"> umowy; </w:t>
      </w:r>
    </w:p>
    <w:p w14:paraId="1D7297EF" w14:textId="2FAE53B5" w:rsidR="00821137" w:rsidRPr="00894A77" w:rsidRDefault="00894A77" w:rsidP="00894A77">
      <w:pPr>
        <w:pStyle w:val="Default"/>
        <w:spacing w:after="86"/>
        <w:ind w:left="284" w:firstLine="141"/>
        <w:jc w:val="both"/>
        <w:rPr>
          <w:rFonts w:ascii="Garamond" w:hAnsi="Garamond"/>
          <w:sz w:val="22"/>
          <w:szCs w:val="22"/>
        </w:rPr>
      </w:pPr>
      <w:r>
        <w:rPr>
          <w:rFonts w:ascii="Garamond" w:hAnsi="Garamond"/>
          <w:sz w:val="22"/>
          <w:szCs w:val="22"/>
        </w:rPr>
        <w:t>2</w:t>
      </w:r>
      <w:r w:rsidR="00821137" w:rsidRPr="00894A77">
        <w:rPr>
          <w:rFonts w:ascii="Garamond" w:hAnsi="Garamond"/>
          <w:sz w:val="22"/>
          <w:szCs w:val="22"/>
        </w:rPr>
        <w:t xml:space="preserve">) w wysokości 200 złotych (słownie: dwieście zł): </w:t>
      </w:r>
    </w:p>
    <w:p w14:paraId="503B6478" w14:textId="5C78884C" w:rsidR="00821137" w:rsidRPr="00894A77" w:rsidRDefault="00894A77" w:rsidP="00894A77">
      <w:pPr>
        <w:pStyle w:val="Default"/>
        <w:spacing w:after="86"/>
        <w:ind w:left="567"/>
        <w:jc w:val="both"/>
        <w:rPr>
          <w:rFonts w:ascii="Garamond" w:hAnsi="Garamond"/>
          <w:sz w:val="22"/>
          <w:szCs w:val="22"/>
        </w:rPr>
      </w:pPr>
      <w:r>
        <w:rPr>
          <w:rFonts w:ascii="Garamond" w:hAnsi="Garamond"/>
          <w:sz w:val="22"/>
          <w:szCs w:val="22"/>
        </w:rPr>
        <w:t>a)</w:t>
      </w:r>
      <w:r w:rsidR="00821137" w:rsidRPr="00894A77">
        <w:rPr>
          <w:rFonts w:ascii="Garamond" w:hAnsi="Garamond"/>
          <w:sz w:val="22"/>
          <w:szCs w:val="22"/>
        </w:rPr>
        <w:t xml:space="preserve"> odrębnie za każdy stwierdzony przypadek niespełnienia wymogów określonych w </w:t>
      </w:r>
      <w:r w:rsidRPr="00894A77">
        <w:rPr>
          <w:rFonts w:ascii="Garamond" w:hAnsi="Garamond"/>
          <w:sz w:val="22"/>
          <w:szCs w:val="22"/>
        </w:rPr>
        <w:t>ust. 7;</w:t>
      </w:r>
      <w:r w:rsidR="00821137" w:rsidRPr="00894A77">
        <w:rPr>
          <w:rFonts w:ascii="Garamond" w:hAnsi="Garamond"/>
          <w:sz w:val="22"/>
          <w:szCs w:val="22"/>
        </w:rPr>
        <w:t xml:space="preserve"> </w:t>
      </w:r>
    </w:p>
    <w:p w14:paraId="118A35B9" w14:textId="61B2263B" w:rsidR="00821137" w:rsidRPr="00894A77" w:rsidRDefault="00894A77" w:rsidP="00894A77">
      <w:pPr>
        <w:pStyle w:val="Default"/>
        <w:spacing w:after="86"/>
        <w:ind w:left="567"/>
        <w:jc w:val="both"/>
        <w:rPr>
          <w:rFonts w:ascii="Garamond" w:hAnsi="Garamond"/>
          <w:sz w:val="22"/>
          <w:szCs w:val="22"/>
        </w:rPr>
      </w:pPr>
      <w:r>
        <w:rPr>
          <w:rFonts w:ascii="Garamond" w:hAnsi="Garamond"/>
          <w:sz w:val="22"/>
          <w:szCs w:val="22"/>
        </w:rPr>
        <w:t>b)</w:t>
      </w:r>
      <w:r w:rsidR="00821137" w:rsidRPr="00894A77">
        <w:rPr>
          <w:rFonts w:ascii="Garamond" w:hAnsi="Garamond"/>
          <w:sz w:val="22"/>
          <w:szCs w:val="22"/>
        </w:rPr>
        <w:t xml:space="preserve"> odrębnie za każdą osobę – za każdy dzień, w którym osoba wykonująca czynności, o których mowa w </w:t>
      </w:r>
      <w:r w:rsidRPr="00894A77">
        <w:rPr>
          <w:rFonts w:ascii="Garamond" w:hAnsi="Garamond"/>
          <w:sz w:val="22"/>
          <w:szCs w:val="22"/>
        </w:rPr>
        <w:t>ust. 1,</w:t>
      </w:r>
      <w:r w:rsidR="00821137" w:rsidRPr="00894A77">
        <w:rPr>
          <w:rFonts w:ascii="Garamond" w:hAnsi="Garamond"/>
          <w:sz w:val="22"/>
          <w:szCs w:val="22"/>
        </w:rPr>
        <w:t xml:space="preserve"> wykonywała przedmiot umowy na innej podstawie niż umowa o pracę lub świadczyła pracę na podstawie umowy o pracę w mniejszym wymiarze etatu pracy niż określony w </w:t>
      </w:r>
      <w:r w:rsidRPr="00894A77">
        <w:rPr>
          <w:rFonts w:ascii="Garamond" w:hAnsi="Garamond"/>
          <w:sz w:val="22"/>
          <w:szCs w:val="22"/>
        </w:rPr>
        <w:t>ust. 1</w:t>
      </w:r>
      <w:r w:rsidR="00821137" w:rsidRPr="00894A77">
        <w:rPr>
          <w:rFonts w:ascii="Garamond" w:hAnsi="Garamond"/>
          <w:sz w:val="22"/>
          <w:szCs w:val="22"/>
        </w:rPr>
        <w:t xml:space="preserve"> umowy; </w:t>
      </w:r>
    </w:p>
    <w:p w14:paraId="7E3BC3C8" w14:textId="7BAC24BA" w:rsidR="00821137" w:rsidRPr="00894A77" w:rsidRDefault="00894A77" w:rsidP="00894A77">
      <w:pPr>
        <w:pStyle w:val="Default"/>
        <w:spacing w:after="86"/>
        <w:ind w:left="567"/>
        <w:jc w:val="both"/>
        <w:rPr>
          <w:rFonts w:ascii="Garamond" w:hAnsi="Garamond"/>
          <w:sz w:val="22"/>
          <w:szCs w:val="22"/>
        </w:rPr>
      </w:pPr>
      <w:r>
        <w:rPr>
          <w:rFonts w:ascii="Garamond" w:hAnsi="Garamond"/>
          <w:sz w:val="22"/>
          <w:szCs w:val="22"/>
        </w:rPr>
        <w:t>c)</w:t>
      </w:r>
      <w:r w:rsidR="00821137" w:rsidRPr="00894A77">
        <w:rPr>
          <w:rFonts w:ascii="Garamond" w:hAnsi="Garamond"/>
          <w:sz w:val="22"/>
          <w:szCs w:val="22"/>
        </w:rPr>
        <w:t xml:space="preserve"> odrębnie za każdą osobę – za każdy dzień, w którym osoba wykonująca czynności, o których mowa w </w:t>
      </w:r>
      <w:r w:rsidRPr="00894A77">
        <w:rPr>
          <w:rFonts w:ascii="Garamond" w:hAnsi="Garamond"/>
          <w:sz w:val="22"/>
          <w:szCs w:val="22"/>
        </w:rPr>
        <w:t>ust. 1</w:t>
      </w:r>
      <w:r w:rsidR="00821137" w:rsidRPr="00894A77">
        <w:rPr>
          <w:rFonts w:ascii="Garamond" w:hAnsi="Garamond"/>
          <w:sz w:val="22"/>
          <w:szCs w:val="22"/>
        </w:rPr>
        <w:t xml:space="preserve">, wykonywała przedmiot umowy z wynagrodzeniem w wysokości mniejszej niż minimalne wynagrodzenie </w:t>
      </w:r>
      <w:r w:rsidR="00821137" w:rsidRPr="00894A77">
        <w:rPr>
          <w:rFonts w:ascii="Garamond" w:hAnsi="Garamond"/>
          <w:sz w:val="22"/>
          <w:szCs w:val="22"/>
        </w:rPr>
        <w:lastRenderedPageBreak/>
        <w:t xml:space="preserve">za pracę ustalone na podstawie art. 6 – 8 ustawy z 10 października 2002 r. o minimalnym wynagrodzeniu za pracę; </w:t>
      </w:r>
    </w:p>
    <w:p w14:paraId="55D2DE18" w14:textId="56F8671C" w:rsidR="00821137" w:rsidRPr="00894A77" w:rsidRDefault="00894A77" w:rsidP="00894A77">
      <w:pPr>
        <w:pStyle w:val="Default"/>
        <w:spacing w:after="120"/>
        <w:ind w:left="567"/>
        <w:jc w:val="both"/>
        <w:rPr>
          <w:rFonts w:ascii="Garamond" w:hAnsi="Garamond"/>
          <w:sz w:val="22"/>
          <w:szCs w:val="22"/>
        </w:rPr>
      </w:pPr>
      <w:r>
        <w:rPr>
          <w:rFonts w:ascii="Garamond" w:hAnsi="Garamond"/>
          <w:sz w:val="22"/>
          <w:szCs w:val="22"/>
        </w:rPr>
        <w:t>d)</w:t>
      </w:r>
      <w:r w:rsidR="00821137" w:rsidRPr="00894A77">
        <w:rPr>
          <w:rFonts w:ascii="Garamond" w:hAnsi="Garamond"/>
          <w:sz w:val="22"/>
          <w:szCs w:val="22"/>
        </w:rPr>
        <w:t xml:space="preserve"> odrębnie za każdą osobę – za każdy stwierdzony przypadek ponoszenia przez osobę wykonującą czynności, o których mowa w </w:t>
      </w:r>
      <w:r w:rsidRPr="00894A77">
        <w:rPr>
          <w:rFonts w:ascii="Garamond" w:hAnsi="Garamond"/>
          <w:sz w:val="22"/>
          <w:szCs w:val="22"/>
        </w:rPr>
        <w:t>ust.1</w:t>
      </w:r>
      <w:r w:rsidR="00821137" w:rsidRPr="00894A77">
        <w:rPr>
          <w:rFonts w:ascii="Garamond" w:hAnsi="Garamond"/>
          <w:sz w:val="22"/>
          <w:szCs w:val="22"/>
        </w:rPr>
        <w:t xml:space="preserve">, jakichkolwiek kosztów związanych z realizacją </w:t>
      </w:r>
      <w:r w:rsidRPr="00894A77">
        <w:rPr>
          <w:rFonts w:ascii="Garamond" w:hAnsi="Garamond"/>
          <w:sz w:val="22"/>
          <w:szCs w:val="22"/>
        </w:rPr>
        <w:t>u</w:t>
      </w:r>
      <w:r w:rsidR="00821137" w:rsidRPr="00894A77">
        <w:rPr>
          <w:rFonts w:ascii="Garamond" w:hAnsi="Garamond"/>
          <w:sz w:val="22"/>
          <w:szCs w:val="22"/>
        </w:rPr>
        <w:t xml:space="preserve">mowy, o których mowa w </w:t>
      </w:r>
      <w:r w:rsidRPr="00894A77">
        <w:rPr>
          <w:rFonts w:ascii="Garamond" w:hAnsi="Garamond"/>
          <w:sz w:val="22"/>
          <w:szCs w:val="22"/>
        </w:rPr>
        <w:t>ust. 3</w:t>
      </w:r>
      <w:r w:rsidR="00821137" w:rsidRPr="00894A77">
        <w:rPr>
          <w:rFonts w:ascii="Garamond" w:hAnsi="Garamond"/>
          <w:sz w:val="22"/>
          <w:szCs w:val="22"/>
        </w:rPr>
        <w:t xml:space="preserve">. </w:t>
      </w:r>
    </w:p>
    <w:p w14:paraId="1538A3B5" w14:textId="14FB29E9" w:rsidR="00821137" w:rsidRPr="00894A77" w:rsidRDefault="00821137" w:rsidP="00821137">
      <w:pPr>
        <w:pStyle w:val="Default"/>
        <w:numPr>
          <w:ilvl w:val="0"/>
          <w:numId w:val="37"/>
        </w:numPr>
        <w:spacing w:after="100"/>
        <w:jc w:val="both"/>
        <w:rPr>
          <w:rFonts w:ascii="Garamond" w:hAnsi="Garamond"/>
          <w:sz w:val="22"/>
          <w:szCs w:val="22"/>
        </w:rPr>
      </w:pPr>
      <w:r w:rsidRPr="00894A77">
        <w:rPr>
          <w:rFonts w:ascii="Garamond" w:hAnsi="Garamond"/>
          <w:sz w:val="22"/>
          <w:szCs w:val="22"/>
        </w:rPr>
        <w:t xml:space="preserve">Zamawiającemu przysługuje prawo odstąpienia od umowy w przypadku stwierdzenia naruszeń obowiązków Wykonawcy lub Podwykonawcy w zakresie wymogu zatrudnienia na umowę o pracę: </w:t>
      </w:r>
    </w:p>
    <w:p w14:paraId="38ED1B50" w14:textId="32351E1E" w:rsidR="00821137" w:rsidRPr="00894A77" w:rsidRDefault="00894A77" w:rsidP="00894A77">
      <w:pPr>
        <w:pStyle w:val="Default"/>
        <w:spacing w:after="100"/>
        <w:ind w:left="567" w:hanging="141"/>
        <w:jc w:val="both"/>
        <w:rPr>
          <w:rFonts w:ascii="Garamond" w:hAnsi="Garamond"/>
          <w:sz w:val="22"/>
          <w:szCs w:val="22"/>
        </w:rPr>
      </w:pPr>
      <w:r>
        <w:rPr>
          <w:rFonts w:ascii="Garamond" w:hAnsi="Garamond"/>
          <w:sz w:val="22"/>
          <w:szCs w:val="22"/>
        </w:rPr>
        <w:t>1</w:t>
      </w:r>
      <w:r w:rsidR="004F352D" w:rsidRPr="00894A77">
        <w:rPr>
          <w:rFonts w:ascii="Garamond" w:hAnsi="Garamond"/>
          <w:sz w:val="22"/>
          <w:szCs w:val="22"/>
        </w:rPr>
        <w:t>)</w:t>
      </w:r>
      <w:r w:rsidR="00821137" w:rsidRPr="00894A77">
        <w:rPr>
          <w:rFonts w:ascii="Garamond" w:hAnsi="Garamond"/>
          <w:sz w:val="22"/>
          <w:szCs w:val="22"/>
        </w:rPr>
        <w:t xml:space="preserve"> stwierdzenia przypadku zatrudnienia osób wykonujących czynności, o których mowa w </w:t>
      </w:r>
      <w:r w:rsidRPr="00894A77">
        <w:rPr>
          <w:rFonts w:ascii="Garamond" w:hAnsi="Garamond"/>
          <w:sz w:val="22"/>
          <w:szCs w:val="22"/>
        </w:rPr>
        <w:t>ust. 1</w:t>
      </w:r>
      <w:r w:rsidR="00821137" w:rsidRPr="00894A77">
        <w:rPr>
          <w:rFonts w:ascii="Garamond" w:hAnsi="Garamond"/>
          <w:sz w:val="22"/>
          <w:szCs w:val="22"/>
        </w:rPr>
        <w:t xml:space="preserve">, </w:t>
      </w:r>
      <w:r w:rsidRPr="00894A77">
        <w:rPr>
          <w:rFonts w:ascii="Garamond" w:hAnsi="Garamond"/>
          <w:sz w:val="22"/>
          <w:szCs w:val="22"/>
        </w:rPr>
        <w:br/>
      </w:r>
      <w:r w:rsidR="00821137" w:rsidRPr="00894A77">
        <w:rPr>
          <w:rFonts w:ascii="Garamond" w:hAnsi="Garamond"/>
          <w:sz w:val="22"/>
          <w:szCs w:val="22"/>
        </w:rPr>
        <w:t xml:space="preserve">z wynagrodzeniem w wysokości mniejszej niż minimalne wynagrodzenie za pracę ustalone na podstawie art. 6 – 8 ustawy z 10 października 2002 r. o minimalnym wynagrodzeniu za pracę; </w:t>
      </w:r>
    </w:p>
    <w:p w14:paraId="7B3DAD9E" w14:textId="676C85B9" w:rsidR="00821137" w:rsidRPr="00894A77" w:rsidRDefault="00894A77" w:rsidP="00894A77">
      <w:pPr>
        <w:pStyle w:val="Default"/>
        <w:spacing w:after="100"/>
        <w:ind w:left="567" w:hanging="141"/>
        <w:jc w:val="both"/>
        <w:rPr>
          <w:rFonts w:ascii="Garamond" w:hAnsi="Garamond"/>
          <w:sz w:val="22"/>
          <w:szCs w:val="22"/>
        </w:rPr>
      </w:pPr>
      <w:r>
        <w:rPr>
          <w:rFonts w:ascii="Garamond" w:hAnsi="Garamond"/>
          <w:sz w:val="22"/>
          <w:szCs w:val="22"/>
        </w:rPr>
        <w:t>2</w:t>
      </w:r>
      <w:r w:rsidR="004F352D" w:rsidRPr="00894A77">
        <w:rPr>
          <w:rFonts w:ascii="Garamond" w:hAnsi="Garamond"/>
          <w:sz w:val="22"/>
          <w:szCs w:val="22"/>
        </w:rPr>
        <w:t>)</w:t>
      </w:r>
      <w:r w:rsidR="00821137" w:rsidRPr="00894A77">
        <w:rPr>
          <w:rFonts w:ascii="Garamond" w:hAnsi="Garamond"/>
          <w:sz w:val="22"/>
          <w:szCs w:val="22"/>
        </w:rPr>
        <w:t xml:space="preserve"> stwierdzenia przypadku ponoszenia przez osoby wykonujące czynności, o których mowa w </w:t>
      </w:r>
      <w:r w:rsidRPr="00894A77">
        <w:rPr>
          <w:rFonts w:ascii="Garamond" w:hAnsi="Garamond"/>
          <w:sz w:val="22"/>
          <w:szCs w:val="22"/>
        </w:rPr>
        <w:t>ust. 1</w:t>
      </w:r>
      <w:r w:rsidR="00821137" w:rsidRPr="00894A77">
        <w:rPr>
          <w:rFonts w:ascii="Garamond" w:hAnsi="Garamond"/>
          <w:sz w:val="22"/>
          <w:szCs w:val="22"/>
        </w:rPr>
        <w:t xml:space="preserve">, jakichkolwiek kosztów związanych z realizacją umowy, o których mowa w </w:t>
      </w:r>
      <w:r w:rsidRPr="00894A77">
        <w:rPr>
          <w:rFonts w:ascii="Garamond" w:hAnsi="Garamond"/>
          <w:sz w:val="22"/>
          <w:szCs w:val="22"/>
        </w:rPr>
        <w:t>ust. 3</w:t>
      </w:r>
      <w:r w:rsidR="00821137" w:rsidRPr="00894A77">
        <w:rPr>
          <w:rFonts w:ascii="Garamond" w:hAnsi="Garamond"/>
          <w:sz w:val="22"/>
          <w:szCs w:val="22"/>
        </w:rPr>
        <w:t xml:space="preserve">; </w:t>
      </w:r>
    </w:p>
    <w:p w14:paraId="083A7346" w14:textId="0A47B658" w:rsidR="00821137" w:rsidRPr="00894A77" w:rsidRDefault="00894A77" w:rsidP="00894A77">
      <w:pPr>
        <w:pStyle w:val="Default"/>
        <w:spacing w:after="100"/>
        <w:ind w:left="567" w:hanging="141"/>
        <w:jc w:val="both"/>
        <w:rPr>
          <w:rFonts w:ascii="Garamond" w:hAnsi="Garamond"/>
          <w:sz w:val="22"/>
          <w:szCs w:val="22"/>
        </w:rPr>
      </w:pPr>
      <w:r>
        <w:rPr>
          <w:rFonts w:ascii="Garamond" w:hAnsi="Garamond"/>
          <w:sz w:val="22"/>
          <w:szCs w:val="22"/>
        </w:rPr>
        <w:t>3</w:t>
      </w:r>
      <w:r w:rsidR="004F352D" w:rsidRPr="00894A77">
        <w:rPr>
          <w:rFonts w:ascii="Garamond" w:hAnsi="Garamond"/>
          <w:sz w:val="22"/>
          <w:szCs w:val="22"/>
        </w:rPr>
        <w:t>)</w:t>
      </w:r>
      <w:r w:rsidR="00821137" w:rsidRPr="00894A77">
        <w:rPr>
          <w:rFonts w:ascii="Garamond" w:hAnsi="Garamond"/>
          <w:sz w:val="22"/>
          <w:szCs w:val="22"/>
        </w:rPr>
        <w:t xml:space="preserve"> nieprzedłożenia przez Wykonawcę w terminie wskazanym przez Zamawiającego, nie krótszym niż 3 dni robocze – żądanych w drugim i ostatecznym wezwaniu dowodów pozwalających potwierdzić spełnienie przez Wykonawcę lub Podwykonawcę wymogu zatrudnienia na podstawie umowy o pracę; </w:t>
      </w:r>
    </w:p>
    <w:p w14:paraId="61B3731D" w14:textId="1A19B61F" w:rsidR="00A86BD3" w:rsidRPr="00894A77" w:rsidRDefault="00894A77" w:rsidP="00894A77">
      <w:pPr>
        <w:spacing w:before="60" w:after="60" w:line="276" w:lineRule="auto"/>
        <w:ind w:left="567" w:hanging="141"/>
        <w:jc w:val="both"/>
        <w:rPr>
          <w:rFonts w:ascii="Garamond" w:hAnsi="Garamond" w:cstheme="minorHAnsi"/>
          <w:b/>
          <w:sz w:val="22"/>
          <w:szCs w:val="22"/>
          <w:highlight w:val="yellow"/>
        </w:rPr>
      </w:pPr>
      <w:r>
        <w:rPr>
          <w:rFonts w:ascii="Garamond" w:hAnsi="Garamond"/>
          <w:sz w:val="22"/>
          <w:szCs w:val="22"/>
        </w:rPr>
        <w:t>4</w:t>
      </w:r>
      <w:r w:rsidR="004F352D" w:rsidRPr="00894A77">
        <w:rPr>
          <w:rFonts w:ascii="Garamond" w:hAnsi="Garamond"/>
          <w:sz w:val="22"/>
          <w:szCs w:val="22"/>
        </w:rPr>
        <w:t>)</w:t>
      </w:r>
      <w:r w:rsidR="00821137" w:rsidRPr="00894A77">
        <w:rPr>
          <w:rFonts w:ascii="Garamond" w:hAnsi="Garamond"/>
          <w:sz w:val="22"/>
          <w:szCs w:val="22"/>
        </w:rPr>
        <w:t xml:space="preserve"> niewywiązania się przez Wykonawcę lub Podwykonawcę z obowiązku wskazanego w </w:t>
      </w:r>
      <w:r w:rsidR="004F352D" w:rsidRPr="00894A77">
        <w:rPr>
          <w:rFonts w:ascii="Garamond" w:hAnsi="Garamond"/>
          <w:sz w:val="22"/>
          <w:szCs w:val="22"/>
        </w:rPr>
        <w:t>ust. 7</w:t>
      </w:r>
      <w:r w:rsidR="00821137" w:rsidRPr="00894A77">
        <w:rPr>
          <w:rFonts w:ascii="Garamond" w:hAnsi="Garamond"/>
          <w:sz w:val="22"/>
          <w:szCs w:val="22"/>
        </w:rPr>
        <w:t>.</w:t>
      </w:r>
    </w:p>
    <w:p w14:paraId="2BB7403E" w14:textId="77777777" w:rsidR="00821137" w:rsidRDefault="00821137" w:rsidP="00114B86">
      <w:pPr>
        <w:pStyle w:val="Akapitzlist"/>
        <w:spacing w:before="60" w:after="60" w:line="276" w:lineRule="auto"/>
        <w:ind w:left="454"/>
        <w:jc w:val="center"/>
        <w:rPr>
          <w:rFonts w:ascii="Garamond" w:hAnsi="Garamond" w:cstheme="minorHAnsi"/>
          <w:b/>
          <w:sz w:val="22"/>
          <w:szCs w:val="22"/>
          <w:highlight w:val="cyan"/>
        </w:rPr>
      </w:pPr>
    </w:p>
    <w:p w14:paraId="39FCF925" w14:textId="01294DA2" w:rsidR="00114B86" w:rsidRPr="00E854A3" w:rsidRDefault="00114B86" w:rsidP="00114B86">
      <w:pPr>
        <w:pStyle w:val="Akapitzlist"/>
        <w:spacing w:before="60" w:after="60" w:line="276" w:lineRule="auto"/>
        <w:ind w:left="454"/>
        <w:jc w:val="center"/>
        <w:rPr>
          <w:rFonts w:ascii="Garamond" w:hAnsi="Garamond" w:cstheme="minorHAnsi"/>
          <w:b/>
          <w:sz w:val="22"/>
          <w:szCs w:val="22"/>
        </w:rPr>
      </w:pPr>
      <w:r w:rsidRPr="00E854A3">
        <w:rPr>
          <w:rFonts w:ascii="Garamond" w:hAnsi="Garamond" w:cstheme="minorHAnsi"/>
          <w:b/>
          <w:sz w:val="22"/>
          <w:szCs w:val="22"/>
        </w:rPr>
        <w:t xml:space="preserve">§ </w:t>
      </w:r>
      <w:r w:rsidR="00A86BD3" w:rsidRPr="00E854A3">
        <w:rPr>
          <w:rFonts w:ascii="Garamond" w:hAnsi="Garamond" w:cstheme="minorHAnsi"/>
          <w:b/>
          <w:sz w:val="22"/>
          <w:szCs w:val="22"/>
        </w:rPr>
        <w:t>12</w:t>
      </w:r>
      <w:r w:rsidRPr="00E854A3">
        <w:rPr>
          <w:rFonts w:ascii="Garamond" w:hAnsi="Garamond" w:cstheme="minorHAnsi"/>
          <w:b/>
          <w:sz w:val="22"/>
          <w:szCs w:val="22"/>
        </w:rPr>
        <w:t>.</w:t>
      </w:r>
    </w:p>
    <w:p w14:paraId="2A1671B4" w14:textId="47C5BB9A" w:rsidR="00FE3204" w:rsidRPr="00E854A3" w:rsidRDefault="003B7ED7" w:rsidP="00FE3204">
      <w:pPr>
        <w:pStyle w:val="Akapitzlist"/>
        <w:spacing w:before="60" w:after="60" w:line="276" w:lineRule="auto"/>
        <w:ind w:left="454"/>
        <w:jc w:val="center"/>
        <w:rPr>
          <w:rFonts w:ascii="Garamond" w:hAnsi="Garamond" w:cstheme="minorHAnsi"/>
          <w:sz w:val="22"/>
          <w:szCs w:val="22"/>
        </w:rPr>
      </w:pPr>
      <w:r w:rsidRPr="00E854A3">
        <w:rPr>
          <w:rFonts w:ascii="Garamond" w:hAnsi="Garamond" w:cstheme="minorHAnsi"/>
          <w:b/>
          <w:sz w:val="22"/>
          <w:szCs w:val="22"/>
        </w:rPr>
        <w:t>Podwykonawstwo</w:t>
      </w:r>
    </w:p>
    <w:p w14:paraId="620D24EE" w14:textId="56F80941" w:rsidR="00E118F5" w:rsidRPr="00E854A3" w:rsidRDefault="00E118F5" w:rsidP="00E118F5">
      <w:pPr>
        <w:pStyle w:val="Akapitzlist"/>
        <w:numPr>
          <w:ilvl w:val="6"/>
          <w:numId w:val="23"/>
        </w:numPr>
        <w:autoSpaceDE w:val="0"/>
        <w:autoSpaceDN w:val="0"/>
        <w:adjustRightInd w:val="0"/>
        <w:spacing w:after="60" w:line="276" w:lineRule="auto"/>
        <w:ind w:left="284" w:hanging="284"/>
        <w:jc w:val="both"/>
        <w:rPr>
          <w:rFonts w:ascii="Garamond" w:hAnsi="Garamond"/>
          <w:color w:val="000000"/>
          <w:sz w:val="22"/>
          <w:szCs w:val="22"/>
        </w:rPr>
      </w:pPr>
      <w:r w:rsidRPr="00E854A3">
        <w:rPr>
          <w:rFonts w:ascii="Garamond" w:hAnsi="Garamond"/>
          <w:color w:val="000000"/>
          <w:sz w:val="22"/>
          <w:szCs w:val="22"/>
        </w:rPr>
        <w:t xml:space="preserve">W celu sprawnego wykonania prac i zapewnienia dobrej jakości ich wykonania Wykonawca może zlecić ich część do wykonania </w:t>
      </w:r>
      <w:r w:rsidR="00BE62D7" w:rsidRPr="00E854A3">
        <w:rPr>
          <w:rFonts w:ascii="Garamond" w:hAnsi="Garamond"/>
          <w:color w:val="000000"/>
          <w:sz w:val="22"/>
          <w:szCs w:val="22"/>
        </w:rPr>
        <w:t>P</w:t>
      </w:r>
      <w:r w:rsidRPr="00E854A3">
        <w:rPr>
          <w:rFonts w:ascii="Garamond" w:hAnsi="Garamond"/>
          <w:color w:val="000000"/>
          <w:sz w:val="22"/>
          <w:szCs w:val="22"/>
        </w:rPr>
        <w:t xml:space="preserve">odwykonawcom, wskazując ich zakres. </w:t>
      </w:r>
    </w:p>
    <w:p w14:paraId="6454E93F" w14:textId="77777777" w:rsidR="00BE62D7" w:rsidRPr="00E854A3" w:rsidRDefault="00E118F5" w:rsidP="00BE62D7">
      <w:pPr>
        <w:pStyle w:val="Akapitzlist"/>
        <w:numPr>
          <w:ilvl w:val="6"/>
          <w:numId w:val="23"/>
        </w:numPr>
        <w:autoSpaceDE w:val="0"/>
        <w:autoSpaceDN w:val="0"/>
        <w:adjustRightInd w:val="0"/>
        <w:spacing w:after="60" w:line="276" w:lineRule="auto"/>
        <w:ind w:left="284" w:hanging="284"/>
        <w:jc w:val="both"/>
        <w:rPr>
          <w:rFonts w:ascii="Garamond" w:hAnsi="Garamond"/>
          <w:color w:val="000000"/>
          <w:sz w:val="22"/>
          <w:szCs w:val="22"/>
        </w:rPr>
      </w:pPr>
      <w:r w:rsidRPr="00E854A3">
        <w:rPr>
          <w:rFonts w:ascii="Garamond" w:hAnsi="Garamond"/>
          <w:color w:val="000000"/>
          <w:sz w:val="22"/>
          <w:szCs w:val="22"/>
        </w:rPr>
        <w:t xml:space="preserve"> </w:t>
      </w:r>
      <w:r w:rsidR="00BE62D7" w:rsidRPr="00E854A3">
        <w:rPr>
          <w:rFonts w:ascii="Garamond" w:hAnsi="Garamond"/>
          <w:sz w:val="22"/>
          <w:szCs w:val="22"/>
        </w:rPr>
        <w:t xml:space="preserve">Wykonawca jest zobowiązany do przedłożenia Zamawiającemu kopii poświadczonej za zgodność z oryginałem zawartej umowy o Podwykonawstwo w terminie 7 dni od dnia jej zawarcia. </w:t>
      </w:r>
    </w:p>
    <w:p w14:paraId="7DBBBC54" w14:textId="05B4AC59" w:rsidR="00BE62D7" w:rsidRPr="00E854A3" w:rsidRDefault="00BE62D7" w:rsidP="00BE62D7">
      <w:pPr>
        <w:pStyle w:val="Akapitzlist"/>
        <w:numPr>
          <w:ilvl w:val="6"/>
          <w:numId w:val="23"/>
        </w:numPr>
        <w:autoSpaceDE w:val="0"/>
        <w:autoSpaceDN w:val="0"/>
        <w:adjustRightInd w:val="0"/>
        <w:spacing w:after="60" w:line="276" w:lineRule="auto"/>
        <w:ind w:left="284" w:hanging="284"/>
        <w:jc w:val="both"/>
        <w:rPr>
          <w:rFonts w:ascii="Garamond" w:hAnsi="Garamond"/>
          <w:color w:val="000000"/>
          <w:sz w:val="22"/>
          <w:szCs w:val="22"/>
        </w:rPr>
      </w:pPr>
      <w:r w:rsidRPr="00E854A3">
        <w:rPr>
          <w:rFonts w:ascii="Garamond" w:hAnsi="Garamond"/>
          <w:sz w:val="22"/>
          <w:szCs w:val="22"/>
        </w:rPr>
        <w:t xml:space="preserve">W przypadku nie przedłożenia kopii umowy o podwykonawstwo w wymaganym terminie Wykonawca zapłaci </w:t>
      </w:r>
      <w:r w:rsidR="00FC0D61">
        <w:rPr>
          <w:rFonts w:ascii="Garamond" w:hAnsi="Garamond"/>
          <w:sz w:val="22"/>
          <w:szCs w:val="22"/>
        </w:rPr>
        <w:t>0,5</w:t>
      </w:r>
      <w:r w:rsidRPr="00E854A3">
        <w:rPr>
          <w:rFonts w:ascii="Garamond" w:hAnsi="Garamond"/>
          <w:sz w:val="22"/>
          <w:szCs w:val="22"/>
        </w:rPr>
        <w:t xml:space="preserve">% kary z wynagrodzenia umownego za każdy dzień opóźnienia w przedłożeniu kopii umowy </w:t>
      </w:r>
      <w:r w:rsidRPr="00E854A3">
        <w:rPr>
          <w:rFonts w:ascii="Garamond" w:hAnsi="Garamond"/>
          <w:sz w:val="22"/>
          <w:szCs w:val="22"/>
        </w:rPr>
        <w:br/>
        <w:t>o Podwykonawstwo.</w:t>
      </w:r>
    </w:p>
    <w:p w14:paraId="5912DAF3" w14:textId="509CA2BA" w:rsidR="00BE62D7" w:rsidRPr="00E854A3" w:rsidRDefault="00BE62D7" w:rsidP="00E118F5">
      <w:pPr>
        <w:pStyle w:val="Akapitzlist"/>
        <w:numPr>
          <w:ilvl w:val="6"/>
          <w:numId w:val="23"/>
        </w:numPr>
        <w:tabs>
          <w:tab w:val="left" w:pos="284"/>
        </w:tabs>
        <w:autoSpaceDE w:val="0"/>
        <w:autoSpaceDN w:val="0"/>
        <w:adjustRightInd w:val="0"/>
        <w:spacing w:after="60" w:line="276" w:lineRule="auto"/>
        <w:ind w:left="284" w:hanging="284"/>
        <w:jc w:val="both"/>
        <w:rPr>
          <w:rFonts w:ascii="Garamond" w:hAnsi="Garamond"/>
          <w:color w:val="000000"/>
          <w:sz w:val="22"/>
          <w:szCs w:val="22"/>
        </w:rPr>
      </w:pPr>
      <w:r w:rsidRPr="00E854A3">
        <w:rPr>
          <w:rFonts w:ascii="Garamond" w:hAnsi="Garamond"/>
          <w:color w:val="000000"/>
          <w:sz w:val="22"/>
          <w:szCs w:val="22"/>
        </w:rPr>
        <w:t>Umowa pomiędzy Wykonawcą a Podwykonawcą nie może zawierać postanowień sprzecznych z niniejszą Umową.</w:t>
      </w:r>
    </w:p>
    <w:p w14:paraId="0E760E3E" w14:textId="21B5DE03" w:rsidR="00E118F5" w:rsidRPr="00E854A3" w:rsidRDefault="00E118F5" w:rsidP="00E118F5">
      <w:pPr>
        <w:pStyle w:val="Akapitzlist"/>
        <w:numPr>
          <w:ilvl w:val="6"/>
          <w:numId w:val="23"/>
        </w:numPr>
        <w:tabs>
          <w:tab w:val="left" w:pos="284"/>
        </w:tabs>
        <w:autoSpaceDE w:val="0"/>
        <w:autoSpaceDN w:val="0"/>
        <w:adjustRightInd w:val="0"/>
        <w:spacing w:after="60" w:line="276" w:lineRule="auto"/>
        <w:ind w:left="284" w:hanging="284"/>
        <w:jc w:val="both"/>
        <w:rPr>
          <w:rFonts w:ascii="Garamond" w:hAnsi="Garamond"/>
          <w:color w:val="000000"/>
          <w:sz w:val="22"/>
          <w:szCs w:val="22"/>
        </w:rPr>
      </w:pPr>
      <w:r w:rsidRPr="00E854A3">
        <w:rPr>
          <w:rFonts w:ascii="Garamond" w:hAnsi="Garamond"/>
          <w:color w:val="000000"/>
          <w:sz w:val="22"/>
          <w:szCs w:val="22"/>
        </w:rPr>
        <w:t xml:space="preserve">Wykonanie prac przez </w:t>
      </w:r>
      <w:r w:rsidR="00BE62D7" w:rsidRPr="00E854A3">
        <w:rPr>
          <w:rFonts w:ascii="Garamond" w:hAnsi="Garamond"/>
          <w:color w:val="000000"/>
          <w:sz w:val="22"/>
          <w:szCs w:val="22"/>
        </w:rPr>
        <w:t>P</w:t>
      </w:r>
      <w:r w:rsidRPr="00E854A3">
        <w:rPr>
          <w:rFonts w:ascii="Garamond" w:hAnsi="Garamond"/>
          <w:color w:val="000000"/>
          <w:sz w:val="22"/>
          <w:szCs w:val="22"/>
        </w:rPr>
        <w:t>odwykonawców nie zwalnia Wykonawcy od odpowiedzialności i zobowiązań wynikających z warunków</w:t>
      </w:r>
      <w:r w:rsidR="00FB70D0" w:rsidRPr="00E854A3">
        <w:rPr>
          <w:rFonts w:ascii="Garamond" w:hAnsi="Garamond"/>
          <w:color w:val="000000"/>
          <w:sz w:val="22"/>
          <w:szCs w:val="22"/>
        </w:rPr>
        <w:t xml:space="preserve"> </w:t>
      </w:r>
      <w:r w:rsidRPr="00E854A3">
        <w:rPr>
          <w:rFonts w:ascii="Garamond" w:hAnsi="Garamond"/>
          <w:color w:val="000000"/>
          <w:sz w:val="22"/>
          <w:szCs w:val="22"/>
        </w:rPr>
        <w:t xml:space="preserve">niniejszej umowy. Zamawiającemu przysługuje prawo żądania od Wykonawcy zmiany </w:t>
      </w:r>
      <w:r w:rsidR="00631438" w:rsidRPr="00E854A3">
        <w:rPr>
          <w:rFonts w:ascii="Garamond" w:hAnsi="Garamond"/>
          <w:color w:val="000000"/>
          <w:sz w:val="22"/>
          <w:szCs w:val="22"/>
        </w:rPr>
        <w:t>P</w:t>
      </w:r>
      <w:r w:rsidRPr="00E854A3">
        <w:rPr>
          <w:rFonts w:ascii="Garamond" w:hAnsi="Garamond"/>
          <w:color w:val="000000"/>
          <w:sz w:val="22"/>
          <w:szCs w:val="22"/>
        </w:rPr>
        <w:t xml:space="preserve">odwykonawcy, jeżeli ten realizuje prace w sposób wadliwy, niezgodny z założeniami niniejszej umowy </w:t>
      </w:r>
      <w:r w:rsidRPr="00E854A3">
        <w:rPr>
          <w:rFonts w:ascii="Garamond" w:hAnsi="Garamond"/>
          <w:color w:val="000000"/>
          <w:sz w:val="22"/>
          <w:szCs w:val="22"/>
        </w:rPr>
        <w:br/>
        <w:t xml:space="preserve">i przepisami obowiązującego prawa. </w:t>
      </w:r>
    </w:p>
    <w:p w14:paraId="5CE33D2D" w14:textId="7D13D666" w:rsidR="00E118F5" w:rsidRPr="00E854A3" w:rsidRDefault="00E118F5" w:rsidP="00E118F5">
      <w:pPr>
        <w:pStyle w:val="Akapitzlist"/>
        <w:numPr>
          <w:ilvl w:val="6"/>
          <w:numId w:val="23"/>
        </w:numPr>
        <w:tabs>
          <w:tab w:val="left" w:pos="284"/>
        </w:tabs>
        <w:autoSpaceDE w:val="0"/>
        <w:autoSpaceDN w:val="0"/>
        <w:adjustRightInd w:val="0"/>
        <w:spacing w:after="60" w:line="276" w:lineRule="auto"/>
        <w:ind w:left="284" w:hanging="284"/>
        <w:jc w:val="both"/>
        <w:rPr>
          <w:rFonts w:ascii="Garamond" w:hAnsi="Garamond"/>
          <w:color w:val="000000"/>
          <w:sz w:val="22"/>
          <w:szCs w:val="22"/>
        </w:rPr>
      </w:pPr>
      <w:r w:rsidRPr="00E854A3">
        <w:rPr>
          <w:rFonts w:ascii="Garamond" w:hAnsi="Garamond"/>
          <w:color w:val="000000"/>
          <w:sz w:val="22"/>
          <w:szCs w:val="22"/>
        </w:rPr>
        <w:t>Wykonawca zobowiązany jest do koordynowania prac realizowanych przez Podwykonawców.</w:t>
      </w:r>
    </w:p>
    <w:p w14:paraId="5D279616" w14:textId="1213DF3C" w:rsidR="00E118F5" w:rsidRPr="008B1F87" w:rsidRDefault="00FE3204" w:rsidP="00E118F5">
      <w:pPr>
        <w:pStyle w:val="Akapitzlist"/>
        <w:numPr>
          <w:ilvl w:val="6"/>
          <w:numId w:val="23"/>
        </w:numPr>
        <w:autoSpaceDE w:val="0"/>
        <w:autoSpaceDN w:val="0"/>
        <w:adjustRightInd w:val="0"/>
        <w:spacing w:after="60" w:line="276" w:lineRule="auto"/>
        <w:ind w:left="284" w:hanging="284"/>
        <w:jc w:val="both"/>
        <w:rPr>
          <w:rFonts w:ascii="Garamond" w:hAnsi="Garamond"/>
          <w:color w:val="000000"/>
          <w:sz w:val="22"/>
          <w:szCs w:val="22"/>
        </w:rPr>
      </w:pPr>
      <w:r w:rsidRPr="008B1F87">
        <w:rPr>
          <w:rFonts w:ascii="Garamond" w:hAnsi="Garamond"/>
          <w:sz w:val="22"/>
          <w:szCs w:val="22"/>
        </w:rPr>
        <w:t xml:space="preserve">Zamawiający dokona bezpośredniej zapłaty wynagrodzenia przysługującego </w:t>
      </w:r>
      <w:r w:rsidR="00631438" w:rsidRPr="008B1F87">
        <w:rPr>
          <w:rFonts w:ascii="Garamond" w:hAnsi="Garamond"/>
          <w:sz w:val="22"/>
          <w:szCs w:val="22"/>
        </w:rPr>
        <w:t>P</w:t>
      </w:r>
      <w:r w:rsidRPr="008B1F87">
        <w:rPr>
          <w:rFonts w:ascii="Garamond" w:hAnsi="Garamond"/>
          <w:sz w:val="22"/>
          <w:szCs w:val="22"/>
        </w:rPr>
        <w:t xml:space="preserve">odwykonawcom w przypadku, gdy </w:t>
      </w:r>
      <w:r w:rsidR="008B1F87" w:rsidRPr="008B1F87">
        <w:rPr>
          <w:rFonts w:ascii="Garamond" w:hAnsi="Garamond"/>
          <w:sz w:val="22"/>
          <w:szCs w:val="22"/>
        </w:rPr>
        <w:t>W</w:t>
      </w:r>
      <w:r w:rsidRPr="008B1F87">
        <w:rPr>
          <w:rFonts w:ascii="Garamond" w:hAnsi="Garamond"/>
          <w:sz w:val="22"/>
          <w:szCs w:val="22"/>
        </w:rPr>
        <w:t xml:space="preserve">ykonawca uchyli się od obowiązku zapłaty wynagrodzenia </w:t>
      </w:r>
      <w:r w:rsidR="00E118F5" w:rsidRPr="008B1F87">
        <w:rPr>
          <w:rFonts w:ascii="Garamond" w:hAnsi="Garamond"/>
          <w:sz w:val="22"/>
          <w:szCs w:val="22"/>
        </w:rPr>
        <w:t>P</w:t>
      </w:r>
      <w:r w:rsidRPr="008B1F87">
        <w:rPr>
          <w:rFonts w:ascii="Garamond" w:hAnsi="Garamond"/>
          <w:sz w:val="22"/>
          <w:szCs w:val="22"/>
        </w:rPr>
        <w:t>odwykonawcom</w:t>
      </w:r>
      <w:r w:rsidR="00E118F5" w:rsidRPr="008B1F87">
        <w:rPr>
          <w:rFonts w:ascii="Garamond" w:hAnsi="Garamond"/>
          <w:sz w:val="22"/>
          <w:szCs w:val="22"/>
        </w:rPr>
        <w:t>.</w:t>
      </w:r>
    </w:p>
    <w:p w14:paraId="3D1B853A" w14:textId="66377BAD" w:rsidR="00E118F5" w:rsidRPr="008B1F87" w:rsidRDefault="00FE3204" w:rsidP="00E118F5">
      <w:pPr>
        <w:pStyle w:val="Akapitzlist"/>
        <w:numPr>
          <w:ilvl w:val="6"/>
          <w:numId w:val="23"/>
        </w:numPr>
        <w:autoSpaceDE w:val="0"/>
        <w:autoSpaceDN w:val="0"/>
        <w:adjustRightInd w:val="0"/>
        <w:spacing w:after="60" w:line="276" w:lineRule="auto"/>
        <w:ind w:left="284" w:hanging="284"/>
        <w:jc w:val="both"/>
        <w:rPr>
          <w:rFonts w:ascii="Garamond" w:hAnsi="Garamond"/>
          <w:color w:val="000000"/>
          <w:sz w:val="22"/>
          <w:szCs w:val="22"/>
        </w:rPr>
      </w:pPr>
      <w:r w:rsidRPr="008B1F87">
        <w:rPr>
          <w:rFonts w:ascii="Garamond" w:hAnsi="Garamond"/>
          <w:sz w:val="22"/>
          <w:szCs w:val="22"/>
        </w:rPr>
        <w:t xml:space="preserve">Jako uchylenie się od obowiązku zapłaty przez </w:t>
      </w:r>
      <w:r w:rsidR="00FC0D61">
        <w:rPr>
          <w:rFonts w:ascii="Garamond" w:hAnsi="Garamond"/>
          <w:sz w:val="22"/>
          <w:szCs w:val="22"/>
        </w:rPr>
        <w:t>W</w:t>
      </w:r>
      <w:r w:rsidRPr="008B1F87">
        <w:rPr>
          <w:rFonts w:ascii="Garamond" w:hAnsi="Garamond"/>
          <w:sz w:val="22"/>
          <w:szCs w:val="22"/>
        </w:rPr>
        <w:t xml:space="preserve">ykonawcę wynagrodzenia należnego </w:t>
      </w:r>
      <w:r w:rsidR="00FC0D61">
        <w:rPr>
          <w:rFonts w:ascii="Garamond" w:hAnsi="Garamond"/>
          <w:sz w:val="22"/>
          <w:szCs w:val="22"/>
        </w:rPr>
        <w:t>P</w:t>
      </w:r>
      <w:r w:rsidRPr="008B1F87">
        <w:rPr>
          <w:rFonts w:ascii="Garamond" w:hAnsi="Garamond"/>
          <w:sz w:val="22"/>
          <w:szCs w:val="22"/>
        </w:rPr>
        <w:t xml:space="preserve">odwykonawcom uznane </w:t>
      </w:r>
      <w:r w:rsidRPr="00FC0D61">
        <w:rPr>
          <w:rFonts w:ascii="Garamond" w:hAnsi="Garamond"/>
          <w:sz w:val="22"/>
          <w:szCs w:val="22"/>
        </w:rPr>
        <w:t>będzie brak przedłożenia dowodów zapłaty</w:t>
      </w:r>
      <w:r w:rsidR="00FC0D61">
        <w:rPr>
          <w:rFonts w:ascii="Garamond" w:hAnsi="Garamond"/>
          <w:sz w:val="22"/>
          <w:szCs w:val="22"/>
        </w:rPr>
        <w:t xml:space="preserve"> wynagrodzenia Podwykonawcom.</w:t>
      </w:r>
    </w:p>
    <w:p w14:paraId="44E6FAC4" w14:textId="28CAAEA3" w:rsidR="000B5FF2" w:rsidRPr="008B1F87" w:rsidRDefault="00FE3204" w:rsidP="00BE62D7">
      <w:pPr>
        <w:pStyle w:val="Akapitzlist"/>
        <w:numPr>
          <w:ilvl w:val="6"/>
          <w:numId w:val="23"/>
        </w:numPr>
        <w:autoSpaceDE w:val="0"/>
        <w:autoSpaceDN w:val="0"/>
        <w:adjustRightInd w:val="0"/>
        <w:spacing w:after="60" w:line="276" w:lineRule="auto"/>
        <w:ind w:left="284" w:hanging="284"/>
        <w:jc w:val="both"/>
        <w:rPr>
          <w:rFonts w:ascii="Garamond" w:hAnsi="Garamond"/>
          <w:color w:val="000000"/>
          <w:sz w:val="22"/>
          <w:szCs w:val="22"/>
        </w:rPr>
      </w:pPr>
      <w:r w:rsidRPr="008B1F87">
        <w:rPr>
          <w:rFonts w:ascii="Garamond" w:hAnsi="Garamond"/>
          <w:sz w:val="22"/>
          <w:szCs w:val="22"/>
        </w:rPr>
        <w:t xml:space="preserve">Kwota wynagrodzeń wypłaconych przez </w:t>
      </w:r>
      <w:r w:rsidR="00E118F5" w:rsidRPr="008B1F87">
        <w:rPr>
          <w:rFonts w:ascii="Garamond" w:hAnsi="Garamond"/>
          <w:sz w:val="22"/>
          <w:szCs w:val="22"/>
        </w:rPr>
        <w:t>Z</w:t>
      </w:r>
      <w:r w:rsidRPr="008B1F87">
        <w:rPr>
          <w:rFonts w:ascii="Garamond" w:hAnsi="Garamond"/>
          <w:sz w:val="22"/>
          <w:szCs w:val="22"/>
        </w:rPr>
        <w:t xml:space="preserve">amawiającego bezpośrednio </w:t>
      </w:r>
      <w:r w:rsidR="00E118F5" w:rsidRPr="008B1F87">
        <w:rPr>
          <w:rFonts w:ascii="Garamond" w:hAnsi="Garamond"/>
          <w:sz w:val="22"/>
          <w:szCs w:val="22"/>
        </w:rPr>
        <w:t>P</w:t>
      </w:r>
      <w:r w:rsidRPr="008B1F87">
        <w:rPr>
          <w:rFonts w:ascii="Garamond" w:hAnsi="Garamond"/>
          <w:sz w:val="22"/>
          <w:szCs w:val="22"/>
        </w:rPr>
        <w:t xml:space="preserve">odwykonawcom zostanie potrącona </w:t>
      </w:r>
      <w:r w:rsidR="00E118F5" w:rsidRPr="008B1F87">
        <w:rPr>
          <w:rFonts w:ascii="Garamond" w:hAnsi="Garamond"/>
          <w:sz w:val="22"/>
          <w:szCs w:val="22"/>
        </w:rPr>
        <w:br/>
      </w:r>
      <w:r w:rsidRPr="008B1F87">
        <w:rPr>
          <w:rFonts w:ascii="Garamond" w:hAnsi="Garamond"/>
          <w:sz w:val="22"/>
          <w:szCs w:val="22"/>
        </w:rPr>
        <w:t xml:space="preserve">z wynagrodzenia przysługującego </w:t>
      </w:r>
      <w:r w:rsidR="00E118F5" w:rsidRPr="008B1F87">
        <w:rPr>
          <w:rFonts w:ascii="Garamond" w:hAnsi="Garamond"/>
          <w:sz w:val="22"/>
          <w:szCs w:val="22"/>
        </w:rPr>
        <w:t>W</w:t>
      </w:r>
      <w:r w:rsidRPr="008B1F87">
        <w:rPr>
          <w:rFonts w:ascii="Garamond" w:hAnsi="Garamond"/>
          <w:sz w:val="22"/>
          <w:szCs w:val="22"/>
        </w:rPr>
        <w:t>ykonawcy</w:t>
      </w:r>
      <w:r w:rsidR="00E118F5" w:rsidRPr="008B1F87">
        <w:rPr>
          <w:rFonts w:ascii="Garamond" w:hAnsi="Garamond"/>
          <w:sz w:val="22"/>
          <w:szCs w:val="22"/>
        </w:rPr>
        <w:t>.</w:t>
      </w:r>
    </w:p>
    <w:p w14:paraId="682BBA82" w14:textId="6A34DF65" w:rsidR="003B7ED7" w:rsidRPr="008B1F87" w:rsidRDefault="003B7ED7" w:rsidP="00BE62D7">
      <w:pPr>
        <w:pStyle w:val="Akapitzlist"/>
        <w:numPr>
          <w:ilvl w:val="6"/>
          <w:numId w:val="23"/>
        </w:numPr>
        <w:tabs>
          <w:tab w:val="left" w:pos="284"/>
        </w:tabs>
        <w:spacing w:before="60" w:after="60" w:line="276" w:lineRule="auto"/>
        <w:ind w:left="284" w:hanging="284"/>
        <w:jc w:val="both"/>
        <w:rPr>
          <w:rFonts w:ascii="Garamond" w:hAnsi="Garamond"/>
          <w:sz w:val="22"/>
          <w:szCs w:val="22"/>
        </w:rPr>
      </w:pPr>
      <w:r w:rsidRPr="008B1F87">
        <w:rPr>
          <w:rFonts w:ascii="Garamond" w:hAnsi="Garamond"/>
          <w:color w:val="000000"/>
          <w:sz w:val="22"/>
          <w:szCs w:val="22"/>
        </w:rPr>
        <w:t xml:space="preserve">Zlecenie wykonania części prac </w:t>
      </w:r>
      <w:r w:rsidR="00631438" w:rsidRPr="008B1F87">
        <w:rPr>
          <w:rFonts w:ascii="Garamond" w:hAnsi="Garamond"/>
          <w:color w:val="000000"/>
          <w:sz w:val="22"/>
          <w:szCs w:val="22"/>
        </w:rPr>
        <w:t>P</w:t>
      </w:r>
      <w:r w:rsidRPr="008B1F87">
        <w:rPr>
          <w:rFonts w:ascii="Garamond" w:hAnsi="Garamond"/>
          <w:color w:val="000000"/>
          <w:sz w:val="22"/>
          <w:szCs w:val="22"/>
        </w:rPr>
        <w:t xml:space="preserve">odwykonawcom nie zmienia zobowiązań </w:t>
      </w:r>
      <w:r w:rsidR="00631438" w:rsidRPr="008B1F87">
        <w:rPr>
          <w:rFonts w:ascii="Garamond" w:hAnsi="Garamond"/>
          <w:color w:val="000000"/>
          <w:sz w:val="22"/>
          <w:szCs w:val="22"/>
        </w:rPr>
        <w:t>W</w:t>
      </w:r>
      <w:r w:rsidRPr="008B1F87">
        <w:rPr>
          <w:rFonts w:ascii="Garamond" w:hAnsi="Garamond"/>
          <w:color w:val="000000"/>
          <w:sz w:val="22"/>
          <w:szCs w:val="22"/>
        </w:rPr>
        <w:t xml:space="preserve">ykonawcy wobec Zamawiającego za wykonane prace. Wykonawca jest odpowiedzialny za działania, zaniechania, uchybienia i zaniedbania </w:t>
      </w:r>
      <w:r w:rsidR="00631438" w:rsidRPr="008B1F87">
        <w:rPr>
          <w:rFonts w:ascii="Garamond" w:hAnsi="Garamond"/>
          <w:color w:val="000000"/>
          <w:sz w:val="22"/>
          <w:szCs w:val="22"/>
        </w:rPr>
        <w:t>P</w:t>
      </w:r>
      <w:r w:rsidRPr="008B1F87">
        <w:rPr>
          <w:rFonts w:ascii="Garamond" w:hAnsi="Garamond"/>
          <w:color w:val="000000"/>
          <w:sz w:val="22"/>
          <w:szCs w:val="22"/>
        </w:rPr>
        <w:t xml:space="preserve">odwykonawców jak za własne działania, zaniechania, uchybienia i zaniedbania. </w:t>
      </w:r>
    </w:p>
    <w:p w14:paraId="709F081B" w14:textId="69A30D06" w:rsidR="003B7ED7" w:rsidRPr="008B1F87" w:rsidRDefault="003B7ED7" w:rsidP="00BE62D7">
      <w:pPr>
        <w:pStyle w:val="Akapitzlist"/>
        <w:numPr>
          <w:ilvl w:val="6"/>
          <w:numId w:val="23"/>
        </w:numPr>
        <w:tabs>
          <w:tab w:val="left" w:pos="284"/>
        </w:tabs>
        <w:spacing w:before="60" w:after="60" w:line="276" w:lineRule="auto"/>
        <w:ind w:left="142" w:hanging="142"/>
        <w:jc w:val="both"/>
        <w:rPr>
          <w:rFonts w:ascii="Garamond" w:hAnsi="Garamond"/>
          <w:sz w:val="22"/>
          <w:szCs w:val="22"/>
        </w:rPr>
      </w:pPr>
      <w:r w:rsidRPr="008B1F87">
        <w:rPr>
          <w:rFonts w:ascii="Garamond" w:hAnsi="Garamond"/>
          <w:color w:val="000000"/>
          <w:sz w:val="22"/>
          <w:szCs w:val="22"/>
        </w:rPr>
        <w:t xml:space="preserve">Zasady określone w niniejszym paragrafie stosuje się odpowiednio także do zmian umowy o </w:t>
      </w:r>
      <w:r w:rsidR="00631438" w:rsidRPr="008B1F87">
        <w:rPr>
          <w:rFonts w:ascii="Garamond" w:hAnsi="Garamond"/>
          <w:color w:val="000000"/>
          <w:sz w:val="22"/>
          <w:szCs w:val="22"/>
        </w:rPr>
        <w:t>P</w:t>
      </w:r>
      <w:r w:rsidRPr="008B1F87">
        <w:rPr>
          <w:rFonts w:ascii="Garamond" w:hAnsi="Garamond"/>
          <w:color w:val="000000"/>
          <w:sz w:val="22"/>
          <w:szCs w:val="22"/>
        </w:rPr>
        <w:t xml:space="preserve">odwykonawstwo. </w:t>
      </w:r>
    </w:p>
    <w:p w14:paraId="2006EFD1" w14:textId="352C763F" w:rsidR="003B7ED7" w:rsidRPr="008B1F87" w:rsidRDefault="003B7ED7" w:rsidP="00BE62D7">
      <w:pPr>
        <w:pStyle w:val="Akapitzlist"/>
        <w:numPr>
          <w:ilvl w:val="6"/>
          <w:numId w:val="23"/>
        </w:numPr>
        <w:tabs>
          <w:tab w:val="left" w:pos="284"/>
        </w:tabs>
        <w:spacing w:before="60" w:after="60" w:line="276" w:lineRule="auto"/>
        <w:ind w:left="284" w:hanging="284"/>
        <w:jc w:val="both"/>
        <w:rPr>
          <w:rFonts w:ascii="Garamond" w:hAnsi="Garamond"/>
          <w:sz w:val="22"/>
          <w:szCs w:val="22"/>
        </w:rPr>
      </w:pPr>
      <w:r w:rsidRPr="008B1F87">
        <w:rPr>
          <w:rFonts w:ascii="Garamond" w:hAnsi="Garamond"/>
          <w:sz w:val="22"/>
          <w:szCs w:val="22"/>
        </w:rPr>
        <w:t xml:space="preserve">Zasady określone w niniejszym paragrafie stosuje się odpowiednio także do umów o </w:t>
      </w:r>
      <w:r w:rsidR="00631438" w:rsidRPr="008B1F87">
        <w:rPr>
          <w:rFonts w:ascii="Garamond" w:hAnsi="Garamond"/>
          <w:sz w:val="22"/>
          <w:szCs w:val="22"/>
        </w:rPr>
        <w:t>P</w:t>
      </w:r>
      <w:r w:rsidRPr="008B1F87">
        <w:rPr>
          <w:rFonts w:ascii="Garamond" w:hAnsi="Garamond"/>
          <w:sz w:val="22"/>
          <w:szCs w:val="22"/>
        </w:rPr>
        <w:t xml:space="preserve">odwykonawstwo </w:t>
      </w:r>
      <w:r w:rsidR="00631438" w:rsidRPr="008B1F87">
        <w:rPr>
          <w:rFonts w:ascii="Garamond" w:hAnsi="Garamond"/>
          <w:sz w:val="22"/>
          <w:szCs w:val="22"/>
        </w:rPr>
        <w:br/>
      </w:r>
      <w:r w:rsidRPr="008B1F87">
        <w:rPr>
          <w:rFonts w:ascii="Garamond" w:hAnsi="Garamond"/>
          <w:sz w:val="22"/>
          <w:szCs w:val="22"/>
        </w:rPr>
        <w:t xml:space="preserve">z dalszymi </w:t>
      </w:r>
      <w:r w:rsidR="00631438" w:rsidRPr="008B1F87">
        <w:rPr>
          <w:rFonts w:ascii="Garamond" w:hAnsi="Garamond"/>
          <w:sz w:val="22"/>
          <w:szCs w:val="22"/>
        </w:rPr>
        <w:t>P</w:t>
      </w:r>
      <w:r w:rsidRPr="008B1F87">
        <w:rPr>
          <w:rFonts w:ascii="Garamond" w:hAnsi="Garamond"/>
          <w:sz w:val="22"/>
          <w:szCs w:val="22"/>
        </w:rPr>
        <w:t xml:space="preserve">odwykonawcami. </w:t>
      </w:r>
    </w:p>
    <w:p w14:paraId="452AF014" w14:textId="4E098541" w:rsidR="003B7ED7" w:rsidRPr="008B1F87" w:rsidRDefault="003B7ED7" w:rsidP="00BE62D7">
      <w:pPr>
        <w:pStyle w:val="Akapitzlist"/>
        <w:numPr>
          <w:ilvl w:val="6"/>
          <w:numId w:val="23"/>
        </w:numPr>
        <w:tabs>
          <w:tab w:val="left" w:pos="284"/>
        </w:tabs>
        <w:spacing w:before="60" w:after="60" w:line="276" w:lineRule="auto"/>
        <w:ind w:left="284" w:hanging="284"/>
        <w:jc w:val="both"/>
        <w:rPr>
          <w:rFonts w:ascii="Garamond" w:hAnsi="Garamond"/>
          <w:sz w:val="22"/>
          <w:szCs w:val="22"/>
        </w:rPr>
      </w:pPr>
      <w:r w:rsidRPr="008B1F87">
        <w:rPr>
          <w:rFonts w:ascii="Garamond" w:hAnsi="Garamond"/>
          <w:sz w:val="22"/>
          <w:szCs w:val="22"/>
        </w:rPr>
        <w:lastRenderedPageBreak/>
        <w:t xml:space="preserve">Wykonawca ponosi wobec </w:t>
      </w:r>
      <w:r w:rsidR="00134596" w:rsidRPr="008B1F87">
        <w:rPr>
          <w:rFonts w:ascii="Garamond" w:hAnsi="Garamond"/>
          <w:sz w:val="22"/>
          <w:szCs w:val="22"/>
        </w:rPr>
        <w:t>Z</w:t>
      </w:r>
      <w:r w:rsidRPr="008B1F87">
        <w:rPr>
          <w:rFonts w:ascii="Garamond" w:hAnsi="Garamond"/>
          <w:sz w:val="22"/>
          <w:szCs w:val="22"/>
        </w:rPr>
        <w:t xml:space="preserve">amawiającego pełną odpowiedzialność za prace wykonane przez </w:t>
      </w:r>
      <w:r w:rsidR="00134596" w:rsidRPr="008B1F87">
        <w:rPr>
          <w:rFonts w:ascii="Garamond" w:hAnsi="Garamond"/>
          <w:sz w:val="22"/>
          <w:szCs w:val="22"/>
        </w:rPr>
        <w:t>P</w:t>
      </w:r>
      <w:r w:rsidRPr="008B1F87">
        <w:rPr>
          <w:rFonts w:ascii="Garamond" w:hAnsi="Garamond"/>
          <w:sz w:val="22"/>
          <w:szCs w:val="22"/>
        </w:rPr>
        <w:t xml:space="preserve">odwykonawców, jak również za szkody powstałe w wyniku działań podwykonawców. </w:t>
      </w:r>
    </w:p>
    <w:p w14:paraId="1B49103A" w14:textId="1503DEA3" w:rsidR="003B7ED7" w:rsidRPr="008B1F87" w:rsidRDefault="003B7ED7" w:rsidP="00BE62D7">
      <w:pPr>
        <w:pStyle w:val="Akapitzlist"/>
        <w:numPr>
          <w:ilvl w:val="6"/>
          <w:numId w:val="23"/>
        </w:numPr>
        <w:tabs>
          <w:tab w:val="left" w:pos="284"/>
        </w:tabs>
        <w:spacing w:before="60" w:after="60" w:line="276" w:lineRule="auto"/>
        <w:ind w:left="284" w:hanging="284"/>
        <w:jc w:val="both"/>
        <w:rPr>
          <w:rFonts w:ascii="Garamond" w:hAnsi="Garamond"/>
          <w:sz w:val="22"/>
          <w:szCs w:val="22"/>
        </w:rPr>
      </w:pPr>
      <w:r w:rsidRPr="008B1F87">
        <w:rPr>
          <w:rFonts w:ascii="Garamond" w:hAnsi="Garamond"/>
          <w:sz w:val="22"/>
          <w:szCs w:val="22"/>
        </w:rPr>
        <w:t xml:space="preserve"> Wykonawca zapewni ustalenie w umowach z </w:t>
      </w:r>
      <w:r w:rsidR="00134596" w:rsidRPr="008B1F87">
        <w:rPr>
          <w:rFonts w:ascii="Garamond" w:hAnsi="Garamond"/>
          <w:sz w:val="22"/>
          <w:szCs w:val="22"/>
        </w:rPr>
        <w:t>P</w:t>
      </w:r>
      <w:r w:rsidRPr="008B1F87">
        <w:rPr>
          <w:rFonts w:ascii="Garamond" w:hAnsi="Garamond"/>
          <w:sz w:val="22"/>
          <w:szCs w:val="22"/>
        </w:rPr>
        <w:t xml:space="preserve">odwykonawcami takiego okresu odpowiedzialności za wady, aby nie był on krótszy od okresu odpowiedzialności za wady Wykonawcy wobec Zamawiającego. </w:t>
      </w:r>
    </w:p>
    <w:p w14:paraId="4E5B1A34" w14:textId="021E17F3" w:rsidR="003B7ED7" w:rsidRPr="008B1F87" w:rsidRDefault="003B7ED7" w:rsidP="00BE62D7">
      <w:pPr>
        <w:pStyle w:val="Akapitzlist"/>
        <w:numPr>
          <w:ilvl w:val="6"/>
          <w:numId w:val="23"/>
        </w:numPr>
        <w:tabs>
          <w:tab w:val="left" w:pos="284"/>
        </w:tabs>
        <w:spacing w:before="60" w:after="60" w:line="276" w:lineRule="auto"/>
        <w:ind w:left="142" w:hanging="142"/>
        <w:jc w:val="both"/>
        <w:rPr>
          <w:rFonts w:ascii="Garamond" w:hAnsi="Garamond"/>
          <w:sz w:val="22"/>
          <w:szCs w:val="22"/>
        </w:rPr>
      </w:pPr>
      <w:r w:rsidRPr="008B1F87">
        <w:rPr>
          <w:rFonts w:ascii="Garamond" w:hAnsi="Garamond"/>
          <w:sz w:val="22"/>
          <w:szCs w:val="22"/>
        </w:rPr>
        <w:t>Wykonawca przy wykonaniu umowy ponosi pełną odpowiedzialność za kompetentne, rzetelne i terminowe wykonanie zobowiązań umowy.</w:t>
      </w:r>
    </w:p>
    <w:p w14:paraId="2A3C2A6B" w14:textId="2F635952" w:rsidR="003B7ED7" w:rsidRDefault="003B7ED7" w:rsidP="00114B86">
      <w:pPr>
        <w:pStyle w:val="Akapitzlist"/>
        <w:spacing w:before="60" w:after="60" w:line="276" w:lineRule="auto"/>
        <w:ind w:left="454"/>
        <w:jc w:val="center"/>
        <w:rPr>
          <w:rFonts w:ascii="Garamond" w:hAnsi="Garamond" w:cstheme="minorHAnsi"/>
          <w:b/>
          <w:sz w:val="22"/>
          <w:szCs w:val="22"/>
        </w:rPr>
      </w:pPr>
    </w:p>
    <w:p w14:paraId="3BB4342F" w14:textId="77777777" w:rsidR="00E15B94" w:rsidRDefault="00E15B94" w:rsidP="00114B86">
      <w:pPr>
        <w:pStyle w:val="Akapitzlist"/>
        <w:spacing w:before="60" w:after="60" w:line="276" w:lineRule="auto"/>
        <w:ind w:left="454"/>
        <w:jc w:val="center"/>
        <w:rPr>
          <w:rFonts w:ascii="Garamond" w:hAnsi="Garamond" w:cstheme="minorHAnsi"/>
          <w:b/>
          <w:sz w:val="22"/>
          <w:szCs w:val="22"/>
        </w:rPr>
      </w:pPr>
    </w:p>
    <w:p w14:paraId="6E9F5A26" w14:textId="7B63B8C4" w:rsidR="003B7ED7" w:rsidRPr="0028354F" w:rsidRDefault="003B7ED7" w:rsidP="00114B86">
      <w:pPr>
        <w:pStyle w:val="Akapitzlist"/>
        <w:spacing w:before="60" w:after="60" w:line="276" w:lineRule="auto"/>
        <w:ind w:left="454"/>
        <w:jc w:val="center"/>
        <w:rPr>
          <w:rFonts w:ascii="Garamond" w:hAnsi="Garamond" w:cstheme="minorHAnsi"/>
          <w:b/>
          <w:sz w:val="22"/>
          <w:szCs w:val="22"/>
        </w:rPr>
      </w:pPr>
      <w:r w:rsidRPr="0028354F">
        <w:rPr>
          <w:rFonts w:ascii="Garamond" w:hAnsi="Garamond" w:cstheme="minorHAnsi"/>
          <w:b/>
          <w:sz w:val="22"/>
          <w:szCs w:val="22"/>
        </w:rPr>
        <w:t>§ 1</w:t>
      </w:r>
      <w:r w:rsidR="00906555">
        <w:rPr>
          <w:rFonts w:ascii="Garamond" w:hAnsi="Garamond" w:cstheme="minorHAnsi"/>
          <w:b/>
          <w:sz w:val="22"/>
          <w:szCs w:val="22"/>
        </w:rPr>
        <w:t>3</w:t>
      </w:r>
      <w:r>
        <w:rPr>
          <w:rFonts w:ascii="Garamond" w:hAnsi="Garamond" w:cstheme="minorHAnsi"/>
          <w:b/>
          <w:sz w:val="22"/>
          <w:szCs w:val="22"/>
        </w:rPr>
        <w:t>.</w:t>
      </w:r>
    </w:p>
    <w:p w14:paraId="5F5975D6" w14:textId="752BBF36" w:rsidR="00A86BD3" w:rsidRPr="0028354F" w:rsidRDefault="00A86BD3" w:rsidP="00114B86">
      <w:pPr>
        <w:pStyle w:val="Akapitzlist"/>
        <w:spacing w:before="60" w:after="60" w:line="276" w:lineRule="auto"/>
        <w:ind w:left="454"/>
        <w:jc w:val="center"/>
        <w:rPr>
          <w:rFonts w:ascii="Garamond" w:hAnsi="Garamond" w:cstheme="minorHAnsi"/>
          <w:sz w:val="22"/>
          <w:szCs w:val="22"/>
        </w:rPr>
      </w:pPr>
      <w:r w:rsidRPr="0028354F">
        <w:rPr>
          <w:rFonts w:ascii="Garamond" w:hAnsi="Garamond" w:cstheme="minorHAnsi"/>
          <w:b/>
          <w:sz w:val="22"/>
          <w:szCs w:val="22"/>
        </w:rPr>
        <w:t>Zmiany umowy</w:t>
      </w:r>
    </w:p>
    <w:p w14:paraId="57A212C6" w14:textId="14227736" w:rsidR="00114B86" w:rsidRPr="0028354F" w:rsidRDefault="00114B86" w:rsidP="00114B86">
      <w:pPr>
        <w:tabs>
          <w:tab w:val="left" w:pos="708"/>
        </w:tabs>
        <w:spacing w:line="276" w:lineRule="auto"/>
        <w:ind w:left="284" w:hanging="142"/>
        <w:jc w:val="both"/>
        <w:rPr>
          <w:rFonts w:ascii="Garamond" w:hAnsi="Garamond"/>
          <w:sz w:val="22"/>
          <w:szCs w:val="22"/>
        </w:rPr>
      </w:pPr>
      <w:bookmarkStart w:id="7" w:name="_Hlk30679363"/>
      <w:r w:rsidRPr="0028354F">
        <w:rPr>
          <w:rFonts w:ascii="Garamond" w:hAnsi="Garamond"/>
          <w:sz w:val="22"/>
          <w:szCs w:val="22"/>
        </w:rPr>
        <w:t xml:space="preserve">1. Zakazuje się zmian postanowień umowy w stosunku do treści oferty na podstawie, której dokonano wyboru dostawcy z zastrzeżeniem zapisów ust. 2 i 3 niniejszego paragrafu. </w:t>
      </w:r>
    </w:p>
    <w:p w14:paraId="7FB729EA" w14:textId="77777777" w:rsidR="00114B86" w:rsidRPr="0028354F" w:rsidRDefault="00114B86" w:rsidP="00114B86">
      <w:pPr>
        <w:tabs>
          <w:tab w:val="left" w:pos="708"/>
        </w:tabs>
        <w:spacing w:line="276" w:lineRule="auto"/>
        <w:ind w:left="142"/>
        <w:rPr>
          <w:rFonts w:ascii="Garamond" w:hAnsi="Garamond"/>
          <w:sz w:val="22"/>
          <w:szCs w:val="22"/>
        </w:rPr>
      </w:pPr>
      <w:r w:rsidRPr="0028354F">
        <w:rPr>
          <w:rFonts w:ascii="Garamond" w:hAnsi="Garamond"/>
          <w:sz w:val="22"/>
          <w:szCs w:val="22"/>
        </w:rPr>
        <w:t xml:space="preserve">2. Zmiany umowy są dopuszczalne bez ograniczeń w zakresie dozwolonym przez art. 144 ustawy Pzp. </w:t>
      </w:r>
    </w:p>
    <w:p w14:paraId="30CFFD1B" w14:textId="77777777" w:rsidR="00114B86" w:rsidRPr="0028354F" w:rsidRDefault="00114B86" w:rsidP="00114B86">
      <w:pPr>
        <w:tabs>
          <w:tab w:val="left" w:pos="708"/>
        </w:tabs>
        <w:spacing w:line="276" w:lineRule="auto"/>
        <w:ind w:left="284" w:hanging="142"/>
        <w:jc w:val="both"/>
        <w:rPr>
          <w:rFonts w:ascii="Garamond" w:hAnsi="Garamond"/>
          <w:sz w:val="22"/>
          <w:szCs w:val="22"/>
        </w:rPr>
      </w:pPr>
      <w:r w:rsidRPr="0028354F">
        <w:rPr>
          <w:rFonts w:ascii="Garamond" w:hAnsi="Garamond"/>
          <w:sz w:val="22"/>
          <w:szCs w:val="22"/>
        </w:rPr>
        <w:t>3. Zamawiający, zgodnie z art. 144 ust. 1 pkt. 1 ustawy Pzp przewiduje możliwość zmiany postanowień niniejszej umowy w stosunku do treści oferty, na podstawie której dokonano wyboru Wykonawcy w następującym zakresie:</w:t>
      </w:r>
    </w:p>
    <w:p w14:paraId="0F6599EF" w14:textId="4637A9B2" w:rsidR="00114B86" w:rsidRPr="0028354F" w:rsidRDefault="00114B86" w:rsidP="0073646C">
      <w:pPr>
        <w:pStyle w:val="Akapitzlist"/>
        <w:numPr>
          <w:ilvl w:val="2"/>
          <w:numId w:val="23"/>
        </w:numPr>
        <w:spacing w:before="60" w:line="276" w:lineRule="auto"/>
        <w:ind w:left="709" w:hanging="142"/>
        <w:jc w:val="both"/>
        <w:rPr>
          <w:rFonts w:ascii="Garamond" w:hAnsi="Garamond" w:cstheme="minorHAnsi"/>
          <w:snapToGrid w:val="0"/>
          <w:sz w:val="22"/>
          <w:szCs w:val="22"/>
        </w:rPr>
      </w:pPr>
      <w:r w:rsidRPr="0028354F">
        <w:rPr>
          <w:rFonts w:ascii="Garamond" w:hAnsi="Garamond" w:cstheme="minorHAnsi"/>
          <w:snapToGrid w:val="0"/>
          <w:sz w:val="22"/>
          <w:szCs w:val="22"/>
        </w:rPr>
        <w:t>terminu realizacji zamówienia w uzasadnionych przypadkach, którymi będą:</w:t>
      </w:r>
    </w:p>
    <w:p w14:paraId="362DBB78" w14:textId="405217C7" w:rsidR="00114B86" w:rsidRPr="0028354F" w:rsidRDefault="00114B86" w:rsidP="005A288E">
      <w:pPr>
        <w:spacing w:before="60" w:line="276" w:lineRule="auto"/>
        <w:ind w:left="709"/>
        <w:jc w:val="both"/>
        <w:rPr>
          <w:rFonts w:ascii="Garamond" w:hAnsi="Garamond" w:cstheme="minorHAnsi"/>
          <w:snapToGrid w:val="0"/>
          <w:sz w:val="22"/>
          <w:szCs w:val="22"/>
        </w:rPr>
      </w:pPr>
      <w:r w:rsidRPr="0028354F">
        <w:rPr>
          <w:rFonts w:ascii="Garamond" w:hAnsi="Garamond" w:cstheme="minorHAnsi"/>
          <w:snapToGrid w:val="0"/>
          <w:sz w:val="22"/>
          <w:szCs w:val="22"/>
        </w:rPr>
        <w:t xml:space="preserve">– wystąpienie okoliczności niezależnych od Wykonawcy, które wpływać będą na termin realizacji zamówienia w ten sposób, że będą uniemożliwiały zakończenie prac w terminie określonym umową - przy czym wydłużenie terminu realizacji zamówienia nastąpi o okres odpowiadający okresowi niezbędnemu na usunięcie ww. okoliczności – jednak okres wydłużenia terminu realizacji umowy nie może być dłuższy niż </w:t>
      </w:r>
      <w:r w:rsidR="00970501">
        <w:rPr>
          <w:rFonts w:ascii="Garamond" w:hAnsi="Garamond" w:cstheme="minorHAnsi"/>
          <w:b/>
          <w:bCs/>
          <w:snapToGrid w:val="0"/>
          <w:sz w:val="22"/>
          <w:szCs w:val="22"/>
        </w:rPr>
        <w:t xml:space="preserve">40 </w:t>
      </w:r>
      <w:r w:rsidR="008B1F87" w:rsidRPr="008B1F87">
        <w:rPr>
          <w:rFonts w:ascii="Garamond" w:hAnsi="Garamond" w:cstheme="minorHAnsi"/>
          <w:b/>
          <w:bCs/>
          <w:snapToGrid w:val="0"/>
          <w:sz w:val="22"/>
          <w:szCs w:val="22"/>
        </w:rPr>
        <w:t>dni.</w:t>
      </w:r>
      <w:r w:rsidRPr="0028354F">
        <w:rPr>
          <w:rFonts w:ascii="Garamond" w:hAnsi="Garamond" w:cstheme="minorHAnsi"/>
          <w:snapToGrid w:val="0"/>
          <w:sz w:val="22"/>
          <w:szCs w:val="22"/>
        </w:rPr>
        <w:t xml:space="preserve"> Okres, o jaki niezbędne stało się przedłużenie terminu realizacji umowy będzie uzasadniony przez Strony na piśmie.</w:t>
      </w:r>
    </w:p>
    <w:p w14:paraId="137DA916" w14:textId="7A719D18" w:rsidR="00114B86" w:rsidRPr="0028354F" w:rsidRDefault="00114B86" w:rsidP="0073646C">
      <w:pPr>
        <w:pStyle w:val="Akapitzlist"/>
        <w:numPr>
          <w:ilvl w:val="2"/>
          <w:numId w:val="23"/>
        </w:numPr>
        <w:spacing w:before="60" w:line="276" w:lineRule="auto"/>
        <w:ind w:left="709" w:hanging="142"/>
        <w:jc w:val="both"/>
        <w:rPr>
          <w:rFonts w:ascii="Garamond" w:hAnsi="Garamond" w:cstheme="minorHAnsi"/>
          <w:snapToGrid w:val="0"/>
          <w:sz w:val="22"/>
          <w:szCs w:val="22"/>
        </w:rPr>
      </w:pPr>
      <w:r w:rsidRPr="0028354F">
        <w:rPr>
          <w:rFonts w:ascii="Garamond" w:hAnsi="Garamond"/>
          <w:sz w:val="22"/>
          <w:szCs w:val="22"/>
        </w:rPr>
        <w:t xml:space="preserve">zakresu świadczonych </w:t>
      </w:r>
      <w:r w:rsidR="0031675A">
        <w:rPr>
          <w:rFonts w:ascii="Garamond" w:hAnsi="Garamond"/>
          <w:sz w:val="22"/>
          <w:szCs w:val="22"/>
        </w:rPr>
        <w:t>usług</w:t>
      </w:r>
      <w:r w:rsidRPr="0028354F">
        <w:rPr>
          <w:rFonts w:ascii="Garamond" w:hAnsi="Garamond"/>
          <w:sz w:val="22"/>
          <w:szCs w:val="22"/>
        </w:rPr>
        <w:t xml:space="preserve"> w związku ze zmianami organizacyjnymi leżącymi po stronie Zamawiającego;</w:t>
      </w:r>
    </w:p>
    <w:p w14:paraId="3610D89A" w14:textId="461F08BA" w:rsidR="00114B86" w:rsidRPr="0028354F" w:rsidRDefault="00114B86" w:rsidP="0073646C">
      <w:pPr>
        <w:pStyle w:val="Akapitzlist"/>
        <w:numPr>
          <w:ilvl w:val="2"/>
          <w:numId w:val="23"/>
        </w:numPr>
        <w:spacing w:before="60" w:line="276" w:lineRule="auto"/>
        <w:ind w:left="709" w:hanging="142"/>
        <w:jc w:val="both"/>
        <w:rPr>
          <w:rFonts w:ascii="Garamond" w:hAnsi="Garamond" w:cstheme="minorHAnsi"/>
          <w:snapToGrid w:val="0"/>
          <w:sz w:val="22"/>
          <w:szCs w:val="22"/>
        </w:rPr>
      </w:pPr>
      <w:r w:rsidRPr="0028354F">
        <w:rPr>
          <w:rFonts w:ascii="Garamond" w:hAnsi="Garamond"/>
          <w:sz w:val="22"/>
          <w:szCs w:val="22"/>
        </w:rPr>
        <w:t>osób kluczowych dla realizacji umowy oraz osób reprezentujących strony z uwagi na niezależne od stron okoliczności (tj. choroba, wypadki losowe, nieprzewidziane zmiany organizacyjne);</w:t>
      </w:r>
    </w:p>
    <w:p w14:paraId="3F524EC8" w14:textId="06E75D34" w:rsidR="00114B86" w:rsidRPr="0028354F" w:rsidRDefault="00114B86" w:rsidP="0073646C">
      <w:pPr>
        <w:pStyle w:val="Akapitzlist"/>
        <w:numPr>
          <w:ilvl w:val="2"/>
          <w:numId w:val="23"/>
        </w:numPr>
        <w:spacing w:before="60" w:line="276" w:lineRule="auto"/>
        <w:ind w:left="709" w:hanging="142"/>
        <w:jc w:val="both"/>
        <w:rPr>
          <w:rFonts w:ascii="Garamond" w:hAnsi="Garamond" w:cstheme="minorHAnsi"/>
          <w:snapToGrid w:val="0"/>
          <w:sz w:val="22"/>
          <w:szCs w:val="22"/>
        </w:rPr>
      </w:pPr>
      <w:r w:rsidRPr="0028354F">
        <w:rPr>
          <w:rFonts w:ascii="Garamond" w:hAnsi="Garamond"/>
          <w:sz w:val="22"/>
          <w:szCs w:val="22"/>
        </w:rPr>
        <w:t>danych teleadresowych stron zapisanych w umowie;</w:t>
      </w:r>
    </w:p>
    <w:p w14:paraId="53A52965" w14:textId="27DC28D5" w:rsidR="00114B86" w:rsidRPr="0028354F" w:rsidRDefault="00114B86" w:rsidP="0073646C">
      <w:pPr>
        <w:pStyle w:val="Akapitzlist"/>
        <w:numPr>
          <w:ilvl w:val="2"/>
          <w:numId w:val="23"/>
        </w:numPr>
        <w:spacing w:before="60" w:line="276" w:lineRule="auto"/>
        <w:ind w:left="709" w:hanging="142"/>
        <w:jc w:val="both"/>
        <w:rPr>
          <w:rFonts w:ascii="Garamond" w:hAnsi="Garamond" w:cstheme="minorHAnsi"/>
          <w:snapToGrid w:val="0"/>
          <w:sz w:val="22"/>
          <w:szCs w:val="22"/>
        </w:rPr>
      </w:pPr>
      <w:r w:rsidRPr="0028354F">
        <w:rPr>
          <w:rFonts w:ascii="Garamond" w:hAnsi="Garamond"/>
          <w:sz w:val="22"/>
          <w:szCs w:val="22"/>
        </w:rPr>
        <w:t>numeru rachunku bankowego Wykonawcy</w:t>
      </w:r>
      <w:r w:rsidR="005A288E" w:rsidRPr="0028354F">
        <w:rPr>
          <w:rFonts w:ascii="Garamond" w:hAnsi="Garamond"/>
          <w:sz w:val="22"/>
          <w:szCs w:val="22"/>
        </w:rPr>
        <w:t>;</w:t>
      </w:r>
    </w:p>
    <w:p w14:paraId="4417383D" w14:textId="136C1EA7" w:rsidR="00146F02" w:rsidRPr="0028354F" w:rsidRDefault="00146F02" w:rsidP="0073646C">
      <w:pPr>
        <w:pStyle w:val="Akapitzlist"/>
        <w:numPr>
          <w:ilvl w:val="2"/>
          <w:numId w:val="23"/>
        </w:numPr>
        <w:spacing w:before="60" w:line="276" w:lineRule="auto"/>
        <w:ind w:left="709" w:hanging="142"/>
        <w:jc w:val="both"/>
        <w:rPr>
          <w:rFonts w:ascii="Garamond" w:hAnsi="Garamond" w:cstheme="minorHAnsi"/>
          <w:snapToGrid w:val="0"/>
          <w:sz w:val="22"/>
          <w:szCs w:val="22"/>
        </w:rPr>
      </w:pPr>
      <w:r w:rsidRPr="0028354F">
        <w:rPr>
          <w:rFonts w:ascii="Garamond" w:hAnsi="Garamond"/>
          <w:sz w:val="22"/>
          <w:szCs w:val="22"/>
        </w:rPr>
        <w:t>zmiany formy dostarczania faktur;</w:t>
      </w:r>
    </w:p>
    <w:p w14:paraId="0231E043" w14:textId="65E03DBC" w:rsidR="00114B86" w:rsidRPr="0028354F" w:rsidRDefault="00114B86" w:rsidP="0073646C">
      <w:pPr>
        <w:pStyle w:val="Akapitzlist"/>
        <w:numPr>
          <w:ilvl w:val="2"/>
          <w:numId w:val="23"/>
        </w:numPr>
        <w:spacing w:before="60" w:line="276" w:lineRule="auto"/>
        <w:ind w:left="709" w:hanging="142"/>
        <w:jc w:val="both"/>
        <w:rPr>
          <w:rFonts w:ascii="Garamond" w:hAnsi="Garamond" w:cstheme="minorHAnsi"/>
          <w:snapToGrid w:val="0"/>
          <w:sz w:val="22"/>
          <w:szCs w:val="22"/>
        </w:rPr>
      </w:pPr>
      <w:r w:rsidRPr="0028354F">
        <w:rPr>
          <w:rFonts w:ascii="Garamond" w:hAnsi="Garamond"/>
          <w:sz w:val="22"/>
          <w:szCs w:val="22"/>
        </w:rPr>
        <w:t>postanowień umowy korzystnych dla Zamawiającego, a polegających m.in. na możliwości ograniczenia zakresu przedmiotowego umowy na skutek okoliczności niemożliwych wcześniej do przewidzenia (obniżenia wynagrodzenia umownego w przypadku ograniczenia przedmiotowego umowy);</w:t>
      </w:r>
    </w:p>
    <w:p w14:paraId="4E751247" w14:textId="05AD20E1" w:rsidR="00114B86" w:rsidRPr="0028354F" w:rsidRDefault="00114B86" w:rsidP="0073646C">
      <w:pPr>
        <w:pStyle w:val="Akapitzlist"/>
        <w:numPr>
          <w:ilvl w:val="2"/>
          <w:numId w:val="23"/>
        </w:numPr>
        <w:spacing w:before="60" w:line="276" w:lineRule="auto"/>
        <w:ind w:left="709" w:hanging="142"/>
        <w:jc w:val="both"/>
        <w:rPr>
          <w:rFonts w:ascii="Garamond" w:hAnsi="Garamond" w:cstheme="minorHAnsi"/>
          <w:snapToGrid w:val="0"/>
          <w:sz w:val="22"/>
          <w:szCs w:val="22"/>
        </w:rPr>
      </w:pPr>
      <w:r w:rsidRPr="0028354F">
        <w:rPr>
          <w:rFonts w:ascii="Garamond" w:hAnsi="Garamond"/>
          <w:sz w:val="22"/>
          <w:szCs w:val="22"/>
        </w:rPr>
        <w:t>postanowień umowy w przypadku zmiany przepisów prawnych istotnych dla realizacji przedmiotu umowy;</w:t>
      </w:r>
    </w:p>
    <w:p w14:paraId="7C4B0083" w14:textId="77777777" w:rsidR="00114B86" w:rsidRPr="0028354F" w:rsidRDefault="00114B86" w:rsidP="0073646C">
      <w:pPr>
        <w:pStyle w:val="Akapitzlist"/>
        <w:numPr>
          <w:ilvl w:val="2"/>
          <w:numId w:val="23"/>
        </w:numPr>
        <w:spacing w:before="60" w:line="276" w:lineRule="auto"/>
        <w:ind w:left="709" w:hanging="142"/>
        <w:jc w:val="both"/>
        <w:rPr>
          <w:rFonts w:ascii="Garamond" w:hAnsi="Garamond" w:cstheme="minorHAnsi"/>
          <w:snapToGrid w:val="0"/>
          <w:sz w:val="22"/>
          <w:szCs w:val="22"/>
        </w:rPr>
      </w:pPr>
      <w:r w:rsidRPr="0028354F">
        <w:rPr>
          <w:rFonts w:ascii="Garamond" w:hAnsi="Garamond"/>
          <w:sz w:val="22"/>
          <w:szCs w:val="22"/>
        </w:rPr>
        <w:t>postanowień umowy, związanych z zaistnieniem okoliczności, których nie można było przewidzieć w chwili zawarcia umowy.</w:t>
      </w:r>
    </w:p>
    <w:p w14:paraId="645FA6CF" w14:textId="77777777" w:rsidR="00114B86" w:rsidRPr="0028354F" w:rsidRDefault="00114B86" w:rsidP="00646421">
      <w:pPr>
        <w:spacing w:line="276" w:lineRule="auto"/>
        <w:ind w:left="426" w:hanging="284"/>
        <w:jc w:val="both"/>
        <w:rPr>
          <w:rFonts w:ascii="Garamond" w:hAnsi="Garamond"/>
          <w:sz w:val="22"/>
          <w:szCs w:val="22"/>
        </w:rPr>
      </w:pPr>
      <w:r w:rsidRPr="0028354F">
        <w:rPr>
          <w:rFonts w:ascii="Garamond" w:hAnsi="Garamond"/>
          <w:sz w:val="22"/>
          <w:szCs w:val="22"/>
        </w:rPr>
        <w:t>4. Zamawiający dopuszcza również możliwość zmiany zapisów umowy w przypadku zmiany obowiązujących przepisów prawa.</w:t>
      </w:r>
    </w:p>
    <w:p w14:paraId="448F51E7" w14:textId="69203873" w:rsidR="00114B86" w:rsidRPr="00114B86" w:rsidRDefault="00114B86" w:rsidP="005A288E">
      <w:pPr>
        <w:tabs>
          <w:tab w:val="num" w:pos="142"/>
        </w:tabs>
        <w:spacing w:line="276" w:lineRule="auto"/>
        <w:ind w:firstLine="142"/>
        <w:rPr>
          <w:rFonts w:ascii="Garamond" w:hAnsi="Garamond"/>
          <w:sz w:val="22"/>
          <w:szCs w:val="22"/>
        </w:rPr>
      </w:pPr>
      <w:r w:rsidRPr="0028354F">
        <w:rPr>
          <w:rFonts w:ascii="Garamond" w:hAnsi="Garamond"/>
          <w:sz w:val="22"/>
          <w:szCs w:val="22"/>
        </w:rPr>
        <w:t>5. Wszelkie zmiany niniejszej umowy wymagają formy pisemnej pod rygorem nieważności.</w:t>
      </w:r>
    </w:p>
    <w:bookmarkEnd w:id="7"/>
    <w:p w14:paraId="4925F8DF" w14:textId="77777777" w:rsidR="0028354F" w:rsidRDefault="0028354F" w:rsidP="00B10092">
      <w:pPr>
        <w:pStyle w:val="Akapitzlist"/>
        <w:spacing w:before="60" w:after="60" w:line="276" w:lineRule="auto"/>
        <w:ind w:left="357"/>
        <w:jc w:val="center"/>
        <w:rPr>
          <w:rFonts w:ascii="Garamond" w:hAnsi="Garamond" w:cstheme="minorHAnsi"/>
          <w:b/>
          <w:sz w:val="22"/>
          <w:szCs w:val="22"/>
        </w:rPr>
      </w:pPr>
    </w:p>
    <w:p w14:paraId="5F2589FA" w14:textId="03D1C6B8" w:rsidR="0028354F" w:rsidRPr="0028354F" w:rsidRDefault="0028354F" w:rsidP="0028354F">
      <w:pPr>
        <w:autoSpaceDE w:val="0"/>
        <w:autoSpaceDN w:val="0"/>
        <w:adjustRightInd w:val="0"/>
        <w:jc w:val="center"/>
        <w:rPr>
          <w:rFonts w:ascii="Garamond" w:hAnsi="Garamond" w:cstheme="minorHAnsi"/>
          <w:b/>
          <w:sz w:val="22"/>
          <w:szCs w:val="22"/>
        </w:rPr>
      </w:pPr>
      <w:r w:rsidRPr="0028354F">
        <w:rPr>
          <w:rFonts w:ascii="Garamond" w:hAnsi="Garamond" w:cstheme="minorHAnsi"/>
          <w:b/>
          <w:sz w:val="22"/>
          <w:szCs w:val="22"/>
        </w:rPr>
        <w:t>§ 1</w:t>
      </w:r>
      <w:r w:rsidR="00906555">
        <w:rPr>
          <w:rFonts w:ascii="Garamond" w:hAnsi="Garamond" w:cstheme="minorHAnsi"/>
          <w:b/>
          <w:sz w:val="22"/>
          <w:szCs w:val="22"/>
        </w:rPr>
        <w:t>4</w:t>
      </w:r>
      <w:r w:rsidRPr="0028354F">
        <w:rPr>
          <w:rFonts w:ascii="Garamond" w:hAnsi="Garamond" w:cstheme="minorHAnsi"/>
          <w:b/>
          <w:sz w:val="22"/>
          <w:szCs w:val="22"/>
        </w:rPr>
        <w:t>.</w:t>
      </w:r>
    </w:p>
    <w:p w14:paraId="7FA2C0C5" w14:textId="62BEA1C9" w:rsidR="0028354F" w:rsidRPr="0028354F" w:rsidRDefault="0028354F" w:rsidP="0028354F">
      <w:pPr>
        <w:autoSpaceDE w:val="0"/>
        <w:autoSpaceDN w:val="0"/>
        <w:adjustRightInd w:val="0"/>
        <w:jc w:val="center"/>
        <w:rPr>
          <w:rFonts w:ascii="Garamond" w:hAnsi="Garamond"/>
          <w:color w:val="000000"/>
          <w:szCs w:val="24"/>
        </w:rPr>
      </w:pPr>
      <w:r w:rsidRPr="0028354F">
        <w:rPr>
          <w:rFonts w:ascii="Garamond" w:hAnsi="Garamond" w:cstheme="minorHAnsi"/>
          <w:b/>
          <w:sz w:val="22"/>
          <w:szCs w:val="22"/>
        </w:rPr>
        <w:t>Kary umowne</w:t>
      </w:r>
    </w:p>
    <w:p w14:paraId="3B475C66" w14:textId="327B0DAC" w:rsidR="0028354F" w:rsidRPr="0028354F" w:rsidRDefault="0028354F" w:rsidP="003B7ED7">
      <w:pPr>
        <w:autoSpaceDE w:val="0"/>
        <w:autoSpaceDN w:val="0"/>
        <w:adjustRightInd w:val="0"/>
        <w:spacing w:after="62" w:line="276" w:lineRule="auto"/>
        <w:ind w:left="113"/>
        <w:jc w:val="both"/>
        <w:rPr>
          <w:rFonts w:ascii="Garamond" w:hAnsi="Garamond"/>
          <w:color w:val="000000"/>
          <w:sz w:val="22"/>
          <w:szCs w:val="22"/>
        </w:rPr>
      </w:pPr>
      <w:r>
        <w:rPr>
          <w:rFonts w:ascii="Garamond" w:hAnsi="Garamond"/>
          <w:color w:val="000000"/>
          <w:sz w:val="22"/>
          <w:szCs w:val="22"/>
        </w:rPr>
        <w:t xml:space="preserve">1. </w:t>
      </w:r>
      <w:r w:rsidRPr="0028354F">
        <w:rPr>
          <w:rFonts w:ascii="Garamond" w:hAnsi="Garamond"/>
          <w:color w:val="000000"/>
          <w:sz w:val="22"/>
          <w:szCs w:val="22"/>
        </w:rPr>
        <w:t xml:space="preserve">Zamawiający zastrzega sobie stosowanie kar umownych w następujących przypadkach i wysokościach: </w:t>
      </w:r>
    </w:p>
    <w:p w14:paraId="3E2B2B2A" w14:textId="18A637A8" w:rsidR="0028354F" w:rsidRPr="0028354F" w:rsidRDefault="0028354F" w:rsidP="003B7ED7">
      <w:pPr>
        <w:pStyle w:val="Akapitzlist"/>
        <w:numPr>
          <w:ilvl w:val="1"/>
          <w:numId w:val="33"/>
        </w:numPr>
        <w:tabs>
          <w:tab w:val="left" w:pos="567"/>
        </w:tabs>
        <w:autoSpaceDE w:val="0"/>
        <w:autoSpaceDN w:val="0"/>
        <w:adjustRightInd w:val="0"/>
        <w:spacing w:after="62" w:line="276" w:lineRule="auto"/>
        <w:jc w:val="both"/>
        <w:rPr>
          <w:rFonts w:ascii="Garamond" w:hAnsi="Garamond"/>
          <w:color w:val="000000"/>
          <w:sz w:val="22"/>
          <w:szCs w:val="22"/>
        </w:rPr>
      </w:pPr>
      <w:r w:rsidRPr="0028354F">
        <w:rPr>
          <w:rFonts w:ascii="Garamond" w:hAnsi="Garamond"/>
          <w:color w:val="000000"/>
          <w:sz w:val="22"/>
          <w:szCs w:val="22"/>
        </w:rPr>
        <w:t xml:space="preserve">w przypadku odstąpienia od umowy przez Zamawiającego, Wykonawcy przysługuje kara umowna </w:t>
      </w:r>
      <w:r>
        <w:rPr>
          <w:rFonts w:ascii="Garamond" w:hAnsi="Garamond"/>
          <w:color w:val="000000"/>
          <w:sz w:val="22"/>
          <w:szCs w:val="22"/>
        </w:rPr>
        <w:br/>
      </w:r>
      <w:r w:rsidRPr="0028354F">
        <w:rPr>
          <w:rFonts w:ascii="Garamond" w:hAnsi="Garamond"/>
          <w:color w:val="000000"/>
          <w:sz w:val="22"/>
          <w:szCs w:val="22"/>
        </w:rPr>
        <w:t xml:space="preserve">w wysokości 5% łącznej wartości umowy z podatkiem VAT oraz kwota wynikająca z zatwierdzonego postępu prac, </w:t>
      </w:r>
    </w:p>
    <w:p w14:paraId="1923C0F4" w14:textId="33BD9117" w:rsidR="0028354F" w:rsidRPr="0028354F" w:rsidRDefault="0028354F" w:rsidP="003B7ED7">
      <w:pPr>
        <w:pStyle w:val="Akapitzlist"/>
        <w:numPr>
          <w:ilvl w:val="1"/>
          <w:numId w:val="33"/>
        </w:numPr>
        <w:autoSpaceDE w:val="0"/>
        <w:autoSpaceDN w:val="0"/>
        <w:adjustRightInd w:val="0"/>
        <w:spacing w:after="62" w:line="276" w:lineRule="auto"/>
        <w:jc w:val="both"/>
        <w:rPr>
          <w:rFonts w:ascii="Garamond" w:hAnsi="Garamond"/>
          <w:color w:val="000000"/>
          <w:sz w:val="22"/>
          <w:szCs w:val="22"/>
        </w:rPr>
      </w:pPr>
      <w:r w:rsidRPr="0028354F">
        <w:rPr>
          <w:rFonts w:ascii="Garamond" w:hAnsi="Garamond"/>
          <w:color w:val="000000"/>
          <w:sz w:val="22"/>
          <w:szCs w:val="22"/>
        </w:rPr>
        <w:lastRenderedPageBreak/>
        <w:t xml:space="preserve">w przypadku odstąpienia od umowy przez Zamawiającego z winy Wykonawcy, Zamawiającemu przysługuje kara umowna w wysokości 5% łącznej wartości umowy z podatkiem VAT, </w:t>
      </w:r>
    </w:p>
    <w:p w14:paraId="0BAE0A30" w14:textId="3BB1E3C0" w:rsidR="0028354F" w:rsidRPr="0028354F" w:rsidRDefault="0028354F" w:rsidP="003B7ED7">
      <w:pPr>
        <w:pStyle w:val="Akapitzlist"/>
        <w:numPr>
          <w:ilvl w:val="1"/>
          <w:numId w:val="33"/>
        </w:numPr>
        <w:autoSpaceDE w:val="0"/>
        <w:autoSpaceDN w:val="0"/>
        <w:adjustRightInd w:val="0"/>
        <w:spacing w:after="62" w:line="276" w:lineRule="auto"/>
        <w:jc w:val="both"/>
        <w:rPr>
          <w:rFonts w:ascii="Garamond" w:hAnsi="Garamond"/>
          <w:color w:val="000000"/>
          <w:sz w:val="22"/>
          <w:szCs w:val="22"/>
        </w:rPr>
      </w:pPr>
      <w:r w:rsidRPr="0028354F">
        <w:rPr>
          <w:rFonts w:ascii="Garamond" w:hAnsi="Garamond"/>
          <w:color w:val="000000"/>
          <w:sz w:val="22"/>
          <w:szCs w:val="22"/>
        </w:rPr>
        <w:t xml:space="preserve">w przypadku odstąpienia od umowy przez Wykonawcę, Zamawiającemu przysługuje kara umowna </w:t>
      </w:r>
      <w:r>
        <w:rPr>
          <w:rFonts w:ascii="Garamond" w:hAnsi="Garamond"/>
          <w:color w:val="000000"/>
          <w:sz w:val="22"/>
          <w:szCs w:val="22"/>
        </w:rPr>
        <w:br/>
      </w:r>
      <w:r w:rsidRPr="0028354F">
        <w:rPr>
          <w:rFonts w:ascii="Garamond" w:hAnsi="Garamond"/>
          <w:color w:val="000000"/>
          <w:sz w:val="22"/>
          <w:szCs w:val="22"/>
        </w:rPr>
        <w:t xml:space="preserve">w wysokości 5% łącznej wartości umowy z podatkiem VAT, </w:t>
      </w:r>
    </w:p>
    <w:p w14:paraId="2EC99A19" w14:textId="70663420" w:rsidR="0028354F" w:rsidRPr="0028354F" w:rsidRDefault="0028354F" w:rsidP="003B7ED7">
      <w:pPr>
        <w:pStyle w:val="Akapitzlist"/>
        <w:numPr>
          <w:ilvl w:val="1"/>
          <w:numId w:val="33"/>
        </w:numPr>
        <w:autoSpaceDE w:val="0"/>
        <w:autoSpaceDN w:val="0"/>
        <w:adjustRightInd w:val="0"/>
        <w:spacing w:after="62" w:line="276" w:lineRule="auto"/>
        <w:jc w:val="both"/>
        <w:rPr>
          <w:rFonts w:ascii="Garamond" w:hAnsi="Garamond"/>
          <w:color w:val="000000"/>
          <w:sz w:val="22"/>
          <w:szCs w:val="22"/>
        </w:rPr>
      </w:pPr>
      <w:r w:rsidRPr="0028354F">
        <w:rPr>
          <w:rFonts w:ascii="Garamond" w:hAnsi="Garamond"/>
          <w:color w:val="000000"/>
          <w:sz w:val="22"/>
          <w:szCs w:val="22"/>
        </w:rPr>
        <w:t xml:space="preserve">w przypadku odstąpienia od umowy przez Wykonawcę, z winy Zamawiającego, Wykonawcy przysługuje kara umowna w wysokości 5% łącznej wartości umowy z podatkiem VAT, </w:t>
      </w:r>
    </w:p>
    <w:p w14:paraId="07296F93" w14:textId="6578EA78" w:rsidR="0028354F" w:rsidRPr="0028354F" w:rsidRDefault="0028354F" w:rsidP="003B7ED7">
      <w:pPr>
        <w:pStyle w:val="Akapitzlist"/>
        <w:numPr>
          <w:ilvl w:val="1"/>
          <w:numId w:val="33"/>
        </w:numPr>
        <w:autoSpaceDE w:val="0"/>
        <w:autoSpaceDN w:val="0"/>
        <w:adjustRightInd w:val="0"/>
        <w:spacing w:after="62" w:line="276" w:lineRule="auto"/>
        <w:jc w:val="both"/>
        <w:rPr>
          <w:rFonts w:ascii="Garamond" w:hAnsi="Garamond"/>
          <w:color w:val="000000"/>
          <w:sz w:val="22"/>
          <w:szCs w:val="22"/>
        </w:rPr>
      </w:pPr>
      <w:r w:rsidRPr="0028354F">
        <w:rPr>
          <w:rFonts w:ascii="Garamond" w:hAnsi="Garamond"/>
          <w:color w:val="000000"/>
          <w:sz w:val="22"/>
          <w:szCs w:val="22"/>
        </w:rPr>
        <w:t xml:space="preserve">za opóźnienie z tytułu nieterminowego wykonania poszczególnych etapów przedmiotu umowy Zamawiającemu przysługuje kara umowna w wysokości 0,1% wartości netto umowy, za każdy dzień zwłoki, </w:t>
      </w:r>
    </w:p>
    <w:p w14:paraId="5BAA209C" w14:textId="06853143" w:rsidR="0028354F" w:rsidRPr="0028354F" w:rsidRDefault="0028354F" w:rsidP="003B7ED7">
      <w:pPr>
        <w:pStyle w:val="Akapitzlist"/>
        <w:numPr>
          <w:ilvl w:val="1"/>
          <w:numId w:val="33"/>
        </w:numPr>
        <w:autoSpaceDE w:val="0"/>
        <w:autoSpaceDN w:val="0"/>
        <w:adjustRightInd w:val="0"/>
        <w:spacing w:after="62" w:line="276" w:lineRule="auto"/>
        <w:jc w:val="both"/>
        <w:rPr>
          <w:rFonts w:ascii="Garamond" w:hAnsi="Garamond"/>
          <w:color w:val="000000"/>
          <w:sz w:val="22"/>
          <w:szCs w:val="22"/>
        </w:rPr>
      </w:pPr>
      <w:r w:rsidRPr="0028354F">
        <w:rPr>
          <w:rFonts w:ascii="Garamond" w:hAnsi="Garamond"/>
          <w:color w:val="000000"/>
          <w:sz w:val="22"/>
          <w:szCs w:val="22"/>
        </w:rPr>
        <w:t>za nieterminowe wykonanie przedmiotu umowy za każdy dzień opóźnienia</w:t>
      </w:r>
      <w:r w:rsidRPr="0028354F">
        <w:rPr>
          <w:rFonts w:ascii="Garamond" w:hAnsi="Garamond"/>
          <w:color w:val="000000"/>
          <w:sz w:val="20"/>
        </w:rPr>
        <w:t xml:space="preserve"> </w:t>
      </w:r>
      <w:r w:rsidRPr="0028354F">
        <w:rPr>
          <w:rFonts w:ascii="Garamond" w:hAnsi="Garamond"/>
          <w:color w:val="000000"/>
          <w:sz w:val="22"/>
          <w:szCs w:val="22"/>
        </w:rPr>
        <w:t xml:space="preserve">w rozpoczęciu i zakończeniu przedmiotu umowy w wysokości 800,00 zł za każdy dzień opóźnienia, </w:t>
      </w:r>
    </w:p>
    <w:p w14:paraId="28B1E215" w14:textId="040B7DE1" w:rsidR="0028354F" w:rsidRPr="0028354F" w:rsidRDefault="0028354F" w:rsidP="003B7ED7">
      <w:pPr>
        <w:pStyle w:val="Akapitzlist"/>
        <w:numPr>
          <w:ilvl w:val="1"/>
          <w:numId w:val="33"/>
        </w:numPr>
        <w:autoSpaceDE w:val="0"/>
        <w:autoSpaceDN w:val="0"/>
        <w:adjustRightInd w:val="0"/>
        <w:spacing w:after="62" w:line="276" w:lineRule="auto"/>
        <w:jc w:val="both"/>
        <w:rPr>
          <w:rFonts w:ascii="Garamond" w:hAnsi="Garamond"/>
          <w:color w:val="000000"/>
          <w:sz w:val="22"/>
          <w:szCs w:val="22"/>
        </w:rPr>
      </w:pPr>
      <w:r w:rsidRPr="0028354F">
        <w:rPr>
          <w:rFonts w:ascii="Garamond" w:hAnsi="Garamond"/>
          <w:color w:val="000000"/>
          <w:sz w:val="22"/>
          <w:szCs w:val="22"/>
        </w:rPr>
        <w:t xml:space="preserve">za brak zapłaty lub nieterminowej zapłaty wynagrodzenia należnego podwykonawcom lub dalszym podwykonawcom w wysokości 2% wynagrodzenia umownego, </w:t>
      </w:r>
    </w:p>
    <w:p w14:paraId="4B3AF833" w14:textId="6F3503A7" w:rsidR="0028354F" w:rsidRPr="0028354F" w:rsidRDefault="0028354F" w:rsidP="003B7ED7">
      <w:pPr>
        <w:pStyle w:val="Akapitzlist"/>
        <w:numPr>
          <w:ilvl w:val="1"/>
          <w:numId w:val="33"/>
        </w:numPr>
        <w:autoSpaceDE w:val="0"/>
        <w:autoSpaceDN w:val="0"/>
        <w:adjustRightInd w:val="0"/>
        <w:spacing w:after="62" w:line="276" w:lineRule="auto"/>
        <w:jc w:val="both"/>
        <w:rPr>
          <w:rFonts w:ascii="Garamond" w:hAnsi="Garamond"/>
          <w:color w:val="000000"/>
          <w:sz w:val="22"/>
          <w:szCs w:val="22"/>
        </w:rPr>
      </w:pPr>
      <w:r w:rsidRPr="0028354F">
        <w:rPr>
          <w:rFonts w:ascii="Garamond" w:hAnsi="Garamond"/>
          <w:color w:val="000000"/>
          <w:sz w:val="22"/>
          <w:szCs w:val="22"/>
        </w:rPr>
        <w:t xml:space="preserve">w przypadku nieprzedłożenia do zaakceptowania projektu umowy o podwykonawstwo, której przedmiotem są roboty budowlane, lub projektu jej zmiany w wysokości 2% wynagrodzenia umownego, </w:t>
      </w:r>
    </w:p>
    <w:p w14:paraId="30509BB0" w14:textId="737A152D" w:rsidR="0028354F" w:rsidRPr="0028354F" w:rsidRDefault="0028354F" w:rsidP="003B7ED7">
      <w:pPr>
        <w:pStyle w:val="Akapitzlist"/>
        <w:numPr>
          <w:ilvl w:val="1"/>
          <w:numId w:val="33"/>
        </w:numPr>
        <w:autoSpaceDE w:val="0"/>
        <w:autoSpaceDN w:val="0"/>
        <w:adjustRightInd w:val="0"/>
        <w:spacing w:after="62" w:line="276" w:lineRule="auto"/>
        <w:jc w:val="both"/>
        <w:rPr>
          <w:rFonts w:ascii="Garamond" w:hAnsi="Garamond"/>
          <w:color w:val="000000"/>
          <w:sz w:val="22"/>
          <w:szCs w:val="22"/>
        </w:rPr>
      </w:pPr>
      <w:r w:rsidRPr="0028354F">
        <w:rPr>
          <w:rFonts w:ascii="Garamond" w:hAnsi="Garamond"/>
          <w:color w:val="000000"/>
          <w:sz w:val="22"/>
          <w:szCs w:val="22"/>
        </w:rPr>
        <w:t xml:space="preserve">w przypadku nieprzedłożenia poświadczonej za zgodność z oryginałem kopii umowy o podwykonawstwo lub jej zmiany w wysokości 2% wynagrodzenia umownego, </w:t>
      </w:r>
    </w:p>
    <w:p w14:paraId="1F717CA4" w14:textId="6185A1DD" w:rsidR="0028354F" w:rsidRDefault="0028354F" w:rsidP="003B7ED7">
      <w:pPr>
        <w:pStyle w:val="Akapitzlist"/>
        <w:numPr>
          <w:ilvl w:val="1"/>
          <w:numId w:val="33"/>
        </w:numPr>
        <w:autoSpaceDE w:val="0"/>
        <w:autoSpaceDN w:val="0"/>
        <w:adjustRightInd w:val="0"/>
        <w:spacing w:line="276" w:lineRule="auto"/>
        <w:jc w:val="both"/>
        <w:rPr>
          <w:rFonts w:ascii="Garamond" w:hAnsi="Garamond"/>
          <w:color w:val="000000"/>
          <w:sz w:val="22"/>
          <w:szCs w:val="22"/>
        </w:rPr>
      </w:pPr>
      <w:r w:rsidRPr="0028354F">
        <w:rPr>
          <w:rFonts w:ascii="Garamond" w:hAnsi="Garamond"/>
          <w:color w:val="000000"/>
          <w:sz w:val="22"/>
          <w:szCs w:val="22"/>
        </w:rPr>
        <w:t xml:space="preserve">w przypadku braku zmiany umowy o podwykonawstwo w zakresie terminu zapłaty na termin zgodny </w:t>
      </w:r>
      <w:r>
        <w:rPr>
          <w:rFonts w:ascii="Garamond" w:hAnsi="Garamond"/>
          <w:color w:val="000000"/>
          <w:sz w:val="22"/>
          <w:szCs w:val="22"/>
        </w:rPr>
        <w:br/>
      </w:r>
      <w:r w:rsidRPr="0028354F">
        <w:rPr>
          <w:rFonts w:ascii="Garamond" w:hAnsi="Garamond"/>
          <w:color w:val="000000"/>
          <w:sz w:val="22"/>
          <w:szCs w:val="22"/>
        </w:rPr>
        <w:t xml:space="preserve">z przepisem art. 143 b ust. 2 ustawy Prawo zamówień publicznych w wysokości 2% wynagrodzenia umownego, </w:t>
      </w:r>
    </w:p>
    <w:p w14:paraId="66736000" w14:textId="3066E269" w:rsidR="0028354F" w:rsidRPr="003B7ED7" w:rsidRDefault="0028354F" w:rsidP="003B7ED7">
      <w:pPr>
        <w:pStyle w:val="Akapitzlist"/>
        <w:numPr>
          <w:ilvl w:val="1"/>
          <w:numId w:val="33"/>
        </w:numPr>
        <w:autoSpaceDE w:val="0"/>
        <w:autoSpaceDN w:val="0"/>
        <w:adjustRightInd w:val="0"/>
        <w:spacing w:after="120" w:line="276" w:lineRule="auto"/>
        <w:ind w:left="681"/>
        <w:jc w:val="both"/>
        <w:rPr>
          <w:rFonts w:ascii="Garamond" w:hAnsi="Garamond"/>
          <w:color w:val="000000"/>
          <w:sz w:val="22"/>
          <w:szCs w:val="22"/>
        </w:rPr>
      </w:pPr>
      <w:r w:rsidRPr="003B7ED7">
        <w:rPr>
          <w:rFonts w:ascii="Garamond" w:hAnsi="Garamond"/>
          <w:color w:val="000000"/>
          <w:sz w:val="22"/>
          <w:szCs w:val="22"/>
        </w:rPr>
        <w:t xml:space="preserve">w przypadku opóźnienia/niezłożenia przez Wykonawcę odpowiednich oświadczeń, umów o pracę, dokumentów lub wyjaśnień (w odpowiednim terminie wyznaczonym przez Zamawiającego) w stosunku do osób odpowiedzialnych za koordynowanie/nadzór prac dotyczących przedmiotowego zamówienia – </w:t>
      </w:r>
      <w:r w:rsidR="003B7ED7">
        <w:rPr>
          <w:rFonts w:ascii="Garamond" w:hAnsi="Garamond"/>
          <w:color w:val="000000"/>
          <w:sz w:val="22"/>
          <w:szCs w:val="22"/>
        </w:rPr>
        <w:br/>
      </w:r>
      <w:r w:rsidRPr="003B7ED7">
        <w:rPr>
          <w:rFonts w:ascii="Garamond" w:hAnsi="Garamond"/>
          <w:color w:val="000000"/>
          <w:sz w:val="22"/>
          <w:szCs w:val="22"/>
        </w:rPr>
        <w:t>w wysokości 100 zł za każdy dzień opóźnienia/niezłożenia, liczony od upływu terminu wyznaczonego przez Zamawiającego</w:t>
      </w:r>
      <w:r w:rsidRPr="003B7ED7">
        <w:rPr>
          <w:color w:val="000000"/>
          <w:sz w:val="22"/>
          <w:szCs w:val="22"/>
        </w:rPr>
        <w:t xml:space="preserve">. </w:t>
      </w:r>
    </w:p>
    <w:p w14:paraId="18AEDA4F" w14:textId="17B52CD1" w:rsidR="0028354F" w:rsidRPr="00FC0D61" w:rsidRDefault="0028354F" w:rsidP="003B7ED7">
      <w:pPr>
        <w:pStyle w:val="Akapitzlist"/>
        <w:numPr>
          <w:ilvl w:val="0"/>
          <w:numId w:val="33"/>
        </w:numPr>
        <w:autoSpaceDE w:val="0"/>
        <w:autoSpaceDN w:val="0"/>
        <w:adjustRightInd w:val="0"/>
        <w:spacing w:line="276" w:lineRule="auto"/>
        <w:jc w:val="both"/>
        <w:rPr>
          <w:rFonts w:ascii="Garamond" w:hAnsi="Garamond"/>
          <w:color w:val="000000"/>
          <w:sz w:val="22"/>
          <w:szCs w:val="22"/>
        </w:rPr>
      </w:pPr>
      <w:r w:rsidRPr="003B7ED7">
        <w:rPr>
          <w:rFonts w:ascii="Garamond" w:hAnsi="Garamond"/>
          <w:color w:val="000000"/>
          <w:sz w:val="22"/>
          <w:szCs w:val="22"/>
        </w:rPr>
        <w:t xml:space="preserve">W razie wystąpienia zwłoki w </w:t>
      </w:r>
      <w:r w:rsidRPr="00FC0D61">
        <w:rPr>
          <w:rFonts w:ascii="Garamond" w:hAnsi="Garamond"/>
          <w:color w:val="000000"/>
          <w:sz w:val="22"/>
          <w:szCs w:val="22"/>
        </w:rPr>
        <w:t xml:space="preserve">płatności Zamawiający zapłaci Wykonawcy odsetki ustawowe. </w:t>
      </w:r>
    </w:p>
    <w:p w14:paraId="06F9D6DA" w14:textId="5BBF796D" w:rsidR="0028354F" w:rsidRPr="00FC0D61" w:rsidRDefault="0028354F" w:rsidP="003B7ED7">
      <w:pPr>
        <w:pStyle w:val="Akapitzlist"/>
        <w:numPr>
          <w:ilvl w:val="0"/>
          <w:numId w:val="33"/>
        </w:numPr>
        <w:autoSpaceDE w:val="0"/>
        <w:autoSpaceDN w:val="0"/>
        <w:adjustRightInd w:val="0"/>
        <w:spacing w:line="276" w:lineRule="auto"/>
        <w:jc w:val="both"/>
        <w:rPr>
          <w:rFonts w:ascii="Garamond" w:hAnsi="Garamond"/>
          <w:color w:val="000000"/>
          <w:sz w:val="22"/>
          <w:szCs w:val="22"/>
        </w:rPr>
      </w:pPr>
      <w:r w:rsidRPr="00FC0D61">
        <w:rPr>
          <w:rFonts w:ascii="Garamond" w:hAnsi="Garamond"/>
          <w:color w:val="000000"/>
          <w:sz w:val="22"/>
          <w:szCs w:val="22"/>
        </w:rPr>
        <w:t xml:space="preserve">Łączna wartość kar umownych, o których mowa w ust.1 nie może przekroczyć 30% wynagrodzenia netto, należnego Wykonawcy z tytułu realizacji umowy. </w:t>
      </w:r>
    </w:p>
    <w:p w14:paraId="39B42DFB" w14:textId="2F866E4C" w:rsidR="0028354F" w:rsidRPr="00FC0D61" w:rsidRDefault="0028354F" w:rsidP="003B7ED7">
      <w:pPr>
        <w:pStyle w:val="Akapitzlist"/>
        <w:numPr>
          <w:ilvl w:val="0"/>
          <w:numId w:val="33"/>
        </w:numPr>
        <w:autoSpaceDE w:val="0"/>
        <w:autoSpaceDN w:val="0"/>
        <w:adjustRightInd w:val="0"/>
        <w:spacing w:line="276" w:lineRule="auto"/>
        <w:jc w:val="both"/>
        <w:rPr>
          <w:rFonts w:ascii="Garamond" w:hAnsi="Garamond"/>
          <w:color w:val="000000"/>
          <w:sz w:val="22"/>
          <w:szCs w:val="22"/>
        </w:rPr>
      </w:pPr>
      <w:r w:rsidRPr="00FC0D61">
        <w:rPr>
          <w:rFonts w:ascii="Garamond" w:hAnsi="Garamond"/>
          <w:color w:val="000000"/>
          <w:sz w:val="22"/>
          <w:szCs w:val="22"/>
        </w:rPr>
        <w:t xml:space="preserve">W odniesieniu do czynności Wykonawcy związanych z analizą oprogramowania </w:t>
      </w:r>
      <w:r w:rsidR="003B7ED7" w:rsidRPr="00FC0D61">
        <w:rPr>
          <w:rFonts w:ascii="Garamond" w:hAnsi="Garamond"/>
          <w:color w:val="000000"/>
          <w:sz w:val="22"/>
          <w:szCs w:val="22"/>
        </w:rPr>
        <w:t>mMedica</w:t>
      </w:r>
      <w:r w:rsidRPr="00FC0D61">
        <w:rPr>
          <w:rFonts w:ascii="Garamond" w:hAnsi="Garamond"/>
          <w:color w:val="000000"/>
          <w:sz w:val="22"/>
          <w:szCs w:val="22"/>
        </w:rPr>
        <w:t xml:space="preserve">, </w:t>
      </w:r>
      <w:r w:rsidR="003B7ED7" w:rsidRPr="00FC0D61">
        <w:rPr>
          <w:rFonts w:ascii="Garamond" w:hAnsi="Garamond"/>
          <w:color w:val="000000"/>
          <w:sz w:val="22"/>
          <w:szCs w:val="22"/>
        </w:rPr>
        <w:br/>
      </w:r>
      <w:r w:rsidRPr="00FC0D61">
        <w:rPr>
          <w:rFonts w:ascii="Garamond" w:hAnsi="Garamond"/>
          <w:color w:val="000000"/>
          <w:sz w:val="22"/>
          <w:szCs w:val="22"/>
        </w:rPr>
        <w:t xml:space="preserve">o których mowa w niniejszej umowie dokonywanych na potrzeby integracji: </w:t>
      </w:r>
    </w:p>
    <w:p w14:paraId="06233609" w14:textId="2D640FEB" w:rsidR="003B7ED7" w:rsidRPr="0028354F" w:rsidRDefault="003B7ED7" w:rsidP="003B7ED7">
      <w:pPr>
        <w:pStyle w:val="Akapitzlist"/>
        <w:autoSpaceDE w:val="0"/>
        <w:autoSpaceDN w:val="0"/>
        <w:adjustRightInd w:val="0"/>
        <w:spacing w:line="276" w:lineRule="auto"/>
        <w:ind w:left="567" w:hanging="141"/>
        <w:jc w:val="both"/>
        <w:rPr>
          <w:rFonts w:ascii="Garamond" w:hAnsi="Garamond"/>
          <w:color w:val="000000"/>
          <w:sz w:val="22"/>
          <w:szCs w:val="22"/>
        </w:rPr>
      </w:pPr>
      <w:r w:rsidRPr="00FC0D61">
        <w:rPr>
          <w:rFonts w:ascii="Garamond" w:hAnsi="Garamond"/>
          <w:color w:val="000000"/>
          <w:sz w:val="22"/>
          <w:szCs w:val="22"/>
        </w:rPr>
        <w:t>a) za wykorzystanie informacji uzyskanych podczas powyższej analizy do celów innych niż osiągnięcie współdziałania oprogramowania mMedica z oprogramowaniem dostarczanym przez Wykonawcę – Wykonawca zapłaci karę umowną w wysokości 10.000 zł (słownie: dziesięciu tysięcy złotych) za każdy przypadek takiego wykorzystania,</w:t>
      </w:r>
      <w:r w:rsidRPr="0028354F">
        <w:rPr>
          <w:rFonts w:ascii="Garamond" w:hAnsi="Garamond"/>
          <w:color w:val="000000"/>
          <w:sz w:val="22"/>
          <w:szCs w:val="22"/>
        </w:rPr>
        <w:t xml:space="preserve"> </w:t>
      </w:r>
    </w:p>
    <w:p w14:paraId="0FDCB517" w14:textId="77777777" w:rsidR="003B7ED7" w:rsidRPr="0028354F" w:rsidRDefault="003B7ED7" w:rsidP="00595B61">
      <w:pPr>
        <w:autoSpaceDE w:val="0"/>
        <w:autoSpaceDN w:val="0"/>
        <w:adjustRightInd w:val="0"/>
        <w:spacing w:after="63" w:line="276" w:lineRule="auto"/>
        <w:ind w:left="567" w:hanging="141"/>
        <w:jc w:val="both"/>
        <w:rPr>
          <w:rFonts w:ascii="Garamond" w:hAnsi="Garamond"/>
          <w:color w:val="000000"/>
          <w:sz w:val="22"/>
          <w:szCs w:val="22"/>
        </w:rPr>
      </w:pPr>
      <w:r w:rsidRPr="0028354F">
        <w:rPr>
          <w:rFonts w:ascii="Garamond" w:hAnsi="Garamond"/>
          <w:color w:val="000000"/>
          <w:sz w:val="23"/>
          <w:szCs w:val="23"/>
        </w:rPr>
        <w:t xml:space="preserve">b) </w:t>
      </w:r>
      <w:r w:rsidRPr="0028354F">
        <w:rPr>
          <w:rFonts w:ascii="Garamond" w:hAnsi="Garamond"/>
          <w:color w:val="000000"/>
          <w:sz w:val="22"/>
          <w:szCs w:val="22"/>
        </w:rPr>
        <w:t xml:space="preserve">za przekazanie innym osobom informacji uzyskanych podczas powyższej analizy w przypadku, gdy nie było to niezbędne do osiągnięcia współdziałania niezależnie stworzonego programu komputerowego – Wykonawca zapłaci karę umowną w wysokości 20.000 zł (słownie: dwudziestu tysięcy złotych) za każdy przypadek takiego przekazania, </w:t>
      </w:r>
    </w:p>
    <w:p w14:paraId="211BE137" w14:textId="77777777" w:rsidR="003B7ED7" w:rsidRPr="0028354F" w:rsidRDefault="003B7ED7" w:rsidP="00595B61">
      <w:pPr>
        <w:autoSpaceDE w:val="0"/>
        <w:autoSpaceDN w:val="0"/>
        <w:adjustRightInd w:val="0"/>
        <w:spacing w:after="63" w:line="276" w:lineRule="auto"/>
        <w:ind w:left="567" w:hanging="141"/>
        <w:jc w:val="both"/>
        <w:rPr>
          <w:rFonts w:ascii="Garamond" w:hAnsi="Garamond"/>
          <w:color w:val="000000"/>
          <w:sz w:val="22"/>
          <w:szCs w:val="22"/>
        </w:rPr>
      </w:pPr>
      <w:r w:rsidRPr="0028354F">
        <w:rPr>
          <w:rFonts w:ascii="Garamond" w:hAnsi="Garamond"/>
          <w:color w:val="000000"/>
          <w:sz w:val="23"/>
          <w:szCs w:val="23"/>
        </w:rPr>
        <w:t xml:space="preserve">c) </w:t>
      </w:r>
      <w:r w:rsidRPr="0028354F">
        <w:rPr>
          <w:rFonts w:ascii="Garamond" w:hAnsi="Garamond"/>
          <w:color w:val="000000"/>
          <w:sz w:val="22"/>
          <w:szCs w:val="22"/>
        </w:rPr>
        <w:t xml:space="preserve">za wykorzystanie informacji uzyskanych podczas powyższej analizy do rozwijania, wytwarzania lub wprowadzania do obrotu programu komputerowego o istotnie podobnej formie wyrażenia lub innych czynności naruszających prawa autorskie – Wykonawca zapłaci karę umowną w wysokości 20.000 (słownie dwadzieścia tysięcy złotych) za każdy przypadek takiego wykorzystania, </w:t>
      </w:r>
    </w:p>
    <w:p w14:paraId="556238BE" w14:textId="0CFC86BE" w:rsidR="003B7ED7" w:rsidRPr="003B7ED7" w:rsidRDefault="003B7ED7" w:rsidP="003B7ED7">
      <w:pPr>
        <w:pStyle w:val="Akapitzlist"/>
        <w:autoSpaceDE w:val="0"/>
        <w:autoSpaceDN w:val="0"/>
        <w:adjustRightInd w:val="0"/>
        <w:spacing w:after="120" w:line="276" w:lineRule="auto"/>
        <w:ind w:left="567" w:hanging="113"/>
        <w:jc w:val="both"/>
        <w:rPr>
          <w:rFonts w:ascii="Garamond" w:hAnsi="Garamond"/>
          <w:color w:val="000000"/>
          <w:sz w:val="22"/>
          <w:szCs w:val="22"/>
        </w:rPr>
      </w:pPr>
      <w:r w:rsidRPr="0028354F">
        <w:rPr>
          <w:rFonts w:ascii="Garamond" w:hAnsi="Garamond"/>
          <w:color w:val="000000"/>
          <w:sz w:val="23"/>
          <w:szCs w:val="23"/>
        </w:rPr>
        <w:t xml:space="preserve">d) </w:t>
      </w:r>
      <w:r w:rsidRPr="0028354F">
        <w:rPr>
          <w:rFonts w:ascii="Garamond" w:hAnsi="Garamond"/>
          <w:color w:val="000000"/>
          <w:sz w:val="22"/>
          <w:szCs w:val="22"/>
        </w:rPr>
        <w:t>za przekazanie, ujawnienie, wykorzystanie informacji stanowiących tajemnicę Zamawiającego uzyskanych podczas powyższej analizy – Wykonawca zapłaci karę umowną w wysokości 30.000 zł (słownie: trzydzieści tysięcy złotych) za każdy przypadek takiego przekazania, ujawnienia lub wykorzystania</w:t>
      </w:r>
      <w:r>
        <w:rPr>
          <w:rFonts w:ascii="Garamond" w:hAnsi="Garamond"/>
          <w:color w:val="000000"/>
          <w:sz w:val="22"/>
          <w:szCs w:val="22"/>
        </w:rPr>
        <w:t>.</w:t>
      </w:r>
    </w:p>
    <w:p w14:paraId="5054C648" w14:textId="2B10733B" w:rsidR="0028354F" w:rsidRPr="003B7ED7" w:rsidRDefault="0028354F" w:rsidP="003B7ED7">
      <w:pPr>
        <w:pStyle w:val="Akapitzlist"/>
        <w:numPr>
          <w:ilvl w:val="0"/>
          <w:numId w:val="33"/>
        </w:numPr>
        <w:autoSpaceDE w:val="0"/>
        <w:autoSpaceDN w:val="0"/>
        <w:adjustRightInd w:val="0"/>
        <w:spacing w:after="120" w:line="276" w:lineRule="auto"/>
        <w:ind w:left="453" w:hanging="340"/>
        <w:contextualSpacing w:val="0"/>
        <w:jc w:val="both"/>
        <w:rPr>
          <w:rFonts w:ascii="Garamond" w:hAnsi="Garamond"/>
          <w:color w:val="000000"/>
          <w:sz w:val="22"/>
          <w:szCs w:val="22"/>
        </w:rPr>
      </w:pPr>
      <w:r w:rsidRPr="003B7ED7">
        <w:rPr>
          <w:rFonts w:ascii="Garamond" w:hAnsi="Garamond"/>
          <w:color w:val="000000"/>
          <w:sz w:val="22"/>
          <w:szCs w:val="22"/>
        </w:rPr>
        <w:lastRenderedPageBreak/>
        <w:t xml:space="preserve">Niezależnie od zapłaty kar umownych określonych w ust. 4 niniejszego paragrafu, w przypadku wystąpienia przez podmioty trzecie, którym przysługują autorskie prawa do </w:t>
      </w:r>
      <w:r w:rsidRPr="00FC0D61">
        <w:rPr>
          <w:rFonts w:ascii="Garamond" w:hAnsi="Garamond"/>
          <w:color w:val="000000"/>
          <w:sz w:val="22"/>
          <w:szCs w:val="22"/>
        </w:rPr>
        <w:t xml:space="preserve">oprogramowania </w:t>
      </w:r>
      <w:r w:rsidR="003B7ED7" w:rsidRPr="00FC0D61">
        <w:rPr>
          <w:rFonts w:ascii="Garamond" w:hAnsi="Garamond"/>
          <w:color w:val="000000"/>
          <w:sz w:val="22"/>
          <w:szCs w:val="22"/>
        </w:rPr>
        <w:t>mMedica</w:t>
      </w:r>
      <w:r w:rsidR="003B7ED7" w:rsidRPr="00FC0D61">
        <w:rPr>
          <w:rFonts w:ascii="Garamond" w:hAnsi="Garamond"/>
          <w:color w:val="000000"/>
          <w:sz w:val="22"/>
          <w:szCs w:val="22"/>
        </w:rPr>
        <w:br/>
      </w:r>
      <w:r w:rsidRPr="00FC0D61">
        <w:rPr>
          <w:rFonts w:ascii="Garamond" w:hAnsi="Garamond"/>
          <w:color w:val="000000"/>
          <w:sz w:val="22"/>
          <w:szCs w:val="22"/>
        </w:rPr>
        <w:t>z roszczeniami wobec Zamawiającego z tytułu wykorzystania lub przekazania informacji uzyskanych przez</w:t>
      </w:r>
      <w:r w:rsidRPr="003B7ED7">
        <w:rPr>
          <w:rFonts w:ascii="Garamond" w:hAnsi="Garamond"/>
          <w:color w:val="000000"/>
          <w:sz w:val="22"/>
          <w:szCs w:val="22"/>
        </w:rPr>
        <w:t xml:space="preserve"> Wykonawcę w wyniku dokonywania analizy wskazanej w tym ustępie, jak również przekazania</w:t>
      </w:r>
      <w:r w:rsidRPr="003B7ED7">
        <w:rPr>
          <w:color w:val="000000"/>
          <w:sz w:val="22"/>
          <w:szCs w:val="22"/>
        </w:rPr>
        <w:t xml:space="preserve">, </w:t>
      </w:r>
      <w:r w:rsidRPr="003B7ED7">
        <w:rPr>
          <w:rFonts w:ascii="Garamond" w:hAnsi="Garamond"/>
          <w:color w:val="000000"/>
          <w:sz w:val="22"/>
          <w:szCs w:val="22"/>
        </w:rPr>
        <w:t xml:space="preserve">ujawnienia bądź wykorzystania informacji stanowiących tajemnicę przedsiębiorstwa, a uzyskanych w wyniku dokonywania tej analizy, Wykonawca zobowiązuje się uwolnić Zamawiającego i przejąć wszelkie ewentualne roszczenia spowodowane działaniem (lub zaniechaniem) Wykonawcy oraz zobowiązuje się uwolnić Zamawiającego od roszczeń postępowań sądowych, szkód i wydatków, jakie mogą w związku z tym powstać pod warunkiem, że Zamawiający – bez zgody Wykonawcy – nie uzna takiego roszczenia wprost lub w sposób niewłaściwy ani nie zawrze ugody, jak też przekaże Wykonawcy – o ile posiada – niezbędne dla ochrony praw dokumenty </w:t>
      </w:r>
      <w:r w:rsidR="003B7ED7">
        <w:rPr>
          <w:rFonts w:ascii="Garamond" w:hAnsi="Garamond"/>
          <w:color w:val="000000"/>
          <w:sz w:val="22"/>
          <w:szCs w:val="22"/>
        </w:rPr>
        <w:br/>
      </w:r>
      <w:r w:rsidRPr="003B7ED7">
        <w:rPr>
          <w:rFonts w:ascii="Garamond" w:hAnsi="Garamond"/>
          <w:color w:val="000000"/>
          <w:sz w:val="22"/>
          <w:szCs w:val="22"/>
        </w:rPr>
        <w:t xml:space="preserve">i informacje. </w:t>
      </w:r>
    </w:p>
    <w:p w14:paraId="5F4798AA" w14:textId="6DB08AB9" w:rsidR="0028354F" w:rsidRPr="003B7ED7" w:rsidRDefault="0028354F" w:rsidP="003B7ED7">
      <w:pPr>
        <w:pStyle w:val="Akapitzlist"/>
        <w:numPr>
          <w:ilvl w:val="0"/>
          <w:numId w:val="33"/>
        </w:numPr>
        <w:autoSpaceDE w:val="0"/>
        <w:autoSpaceDN w:val="0"/>
        <w:adjustRightInd w:val="0"/>
        <w:spacing w:after="120" w:line="276" w:lineRule="auto"/>
        <w:ind w:left="453" w:hanging="340"/>
        <w:contextualSpacing w:val="0"/>
        <w:jc w:val="both"/>
        <w:rPr>
          <w:rFonts w:ascii="Garamond" w:hAnsi="Garamond"/>
          <w:color w:val="000000"/>
          <w:sz w:val="22"/>
          <w:szCs w:val="22"/>
        </w:rPr>
      </w:pPr>
      <w:r w:rsidRPr="003B7ED7">
        <w:rPr>
          <w:rFonts w:ascii="Garamond" w:hAnsi="Garamond"/>
          <w:color w:val="000000"/>
          <w:sz w:val="22"/>
          <w:szCs w:val="22"/>
        </w:rPr>
        <w:t xml:space="preserve">Naliczone przez Stronę kary umowne płatne są w terminie 14 dni od dnia doręczenia wezwania do ich zapłaty. </w:t>
      </w:r>
    </w:p>
    <w:p w14:paraId="4007C25C" w14:textId="77777777" w:rsidR="003B7ED7" w:rsidRPr="003B7ED7" w:rsidRDefault="0028354F" w:rsidP="003B7ED7">
      <w:pPr>
        <w:pStyle w:val="Akapitzlist"/>
        <w:numPr>
          <w:ilvl w:val="0"/>
          <w:numId w:val="33"/>
        </w:numPr>
        <w:autoSpaceDE w:val="0"/>
        <w:autoSpaceDN w:val="0"/>
        <w:adjustRightInd w:val="0"/>
        <w:spacing w:line="276" w:lineRule="auto"/>
        <w:jc w:val="both"/>
        <w:rPr>
          <w:rFonts w:ascii="Garamond" w:hAnsi="Garamond"/>
          <w:color w:val="000000"/>
          <w:sz w:val="22"/>
          <w:szCs w:val="22"/>
        </w:rPr>
      </w:pPr>
      <w:r w:rsidRPr="003B7ED7">
        <w:rPr>
          <w:rFonts w:ascii="Garamond" w:hAnsi="Garamond"/>
          <w:color w:val="000000"/>
          <w:sz w:val="20"/>
        </w:rPr>
        <w:t xml:space="preserve"> </w:t>
      </w:r>
      <w:r w:rsidRPr="003B7ED7">
        <w:rPr>
          <w:rFonts w:ascii="Garamond" w:hAnsi="Garamond"/>
          <w:color w:val="000000"/>
          <w:sz w:val="22"/>
          <w:szCs w:val="22"/>
        </w:rPr>
        <w:t>Jeżeli szkoda przekracza wysokość naliczonych kar umownych, strony mogą dochodzić odszkodowania uzupełniającego, w wysokości różnicy pomiędzy wysokością szkody a naliczonymi karami.</w:t>
      </w:r>
    </w:p>
    <w:p w14:paraId="38B4FA66" w14:textId="0C17FE6E" w:rsidR="00CD71C6" w:rsidRPr="00EA1F1E" w:rsidRDefault="005A288E" w:rsidP="0028354F">
      <w:pPr>
        <w:pStyle w:val="Akapitzlist"/>
        <w:spacing w:before="60" w:after="60" w:line="276" w:lineRule="auto"/>
        <w:ind w:left="357"/>
        <w:jc w:val="center"/>
        <w:rPr>
          <w:rFonts w:ascii="Garamond" w:hAnsi="Garamond" w:cstheme="minorHAnsi"/>
          <w:b/>
          <w:sz w:val="22"/>
          <w:szCs w:val="22"/>
        </w:rPr>
      </w:pPr>
      <w:r>
        <w:rPr>
          <w:rFonts w:ascii="Garamond" w:hAnsi="Garamond" w:cstheme="minorHAnsi"/>
          <w:b/>
          <w:sz w:val="22"/>
          <w:szCs w:val="22"/>
        </w:rPr>
        <w:br/>
      </w:r>
      <w:r w:rsidR="00CD71C6" w:rsidRPr="00EA1F1E">
        <w:rPr>
          <w:rFonts w:ascii="Garamond" w:hAnsi="Garamond" w:cstheme="minorHAnsi"/>
          <w:b/>
          <w:sz w:val="22"/>
          <w:szCs w:val="22"/>
        </w:rPr>
        <w:t>§ 1</w:t>
      </w:r>
      <w:r w:rsidR="00906555">
        <w:rPr>
          <w:rFonts w:ascii="Garamond" w:hAnsi="Garamond" w:cstheme="minorHAnsi"/>
          <w:b/>
          <w:sz w:val="22"/>
          <w:szCs w:val="22"/>
        </w:rPr>
        <w:t>5</w:t>
      </w:r>
      <w:r w:rsidR="00CD71C6" w:rsidRPr="00EA1F1E">
        <w:rPr>
          <w:rFonts w:ascii="Garamond" w:hAnsi="Garamond" w:cstheme="minorHAnsi"/>
          <w:b/>
          <w:sz w:val="22"/>
          <w:szCs w:val="22"/>
        </w:rPr>
        <w:t>.</w:t>
      </w:r>
    </w:p>
    <w:p w14:paraId="2A21F384" w14:textId="2CD8A935" w:rsidR="00894047" w:rsidRPr="00EA1F1E" w:rsidRDefault="00894047" w:rsidP="00B10092">
      <w:pPr>
        <w:pStyle w:val="Akapitzlist"/>
        <w:spacing w:before="60" w:after="60" w:line="276" w:lineRule="auto"/>
        <w:ind w:left="357"/>
        <w:jc w:val="center"/>
        <w:rPr>
          <w:rFonts w:ascii="Garamond" w:hAnsi="Garamond" w:cstheme="minorHAnsi"/>
          <w:b/>
          <w:sz w:val="22"/>
          <w:szCs w:val="22"/>
        </w:rPr>
      </w:pPr>
      <w:r w:rsidRPr="00EA1F1E">
        <w:rPr>
          <w:rFonts w:ascii="Garamond" w:hAnsi="Garamond" w:cstheme="minorHAnsi"/>
          <w:b/>
          <w:sz w:val="22"/>
          <w:szCs w:val="22"/>
        </w:rPr>
        <w:t>Postanowienia końcowe</w:t>
      </w:r>
    </w:p>
    <w:p w14:paraId="7387DF63" w14:textId="3A81B37C" w:rsidR="00BF0AD0" w:rsidRPr="00EA1F1E" w:rsidRDefault="00BF0AD0" w:rsidP="00B10092">
      <w:pPr>
        <w:widowControl w:val="0"/>
        <w:numPr>
          <w:ilvl w:val="1"/>
          <w:numId w:val="7"/>
        </w:numPr>
        <w:tabs>
          <w:tab w:val="clear" w:pos="680"/>
        </w:tabs>
        <w:spacing w:after="120" w:line="276" w:lineRule="auto"/>
        <w:ind w:left="453" w:hanging="340"/>
        <w:jc w:val="both"/>
        <w:rPr>
          <w:rFonts w:ascii="Garamond" w:hAnsi="Garamond" w:cstheme="minorHAnsi"/>
          <w:snapToGrid w:val="0"/>
          <w:sz w:val="22"/>
          <w:szCs w:val="22"/>
        </w:rPr>
      </w:pPr>
      <w:r w:rsidRPr="00EA1F1E">
        <w:rPr>
          <w:rFonts w:ascii="Garamond" w:hAnsi="Garamond" w:cstheme="minorHAnsi"/>
          <w:snapToGrid w:val="0"/>
          <w:sz w:val="22"/>
          <w:szCs w:val="22"/>
        </w:rPr>
        <w:t xml:space="preserve">W zakresie dopuszczalnym przez prawo gwarantowany nadzór autorski jest wyłączną gwarancją </w:t>
      </w:r>
      <w:r w:rsidR="006C675C" w:rsidRPr="00EA1F1E">
        <w:rPr>
          <w:rFonts w:ascii="Garamond" w:hAnsi="Garamond" w:cstheme="minorHAnsi"/>
          <w:snapToGrid w:val="0"/>
          <w:sz w:val="22"/>
          <w:szCs w:val="22"/>
        </w:rPr>
        <w:t>i</w:t>
      </w:r>
      <w:r w:rsidR="00203ADD">
        <w:rPr>
          <w:rFonts w:ascii="Garamond" w:hAnsi="Garamond" w:cstheme="minorHAnsi"/>
          <w:snapToGrid w:val="0"/>
          <w:sz w:val="22"/>
          <w:szCs w:val="22"/>
        </w:rPr>
        <w:t xml:space="preserve"> </w:t>
      </w:r>
      <w:r w:rsidRPr="00EA1F1E">
        <w:rPr>
          <w:rFonts w:ascii="Garamond" w:hAnsi="Garamond" w:cstheme="minorHAnsi"/>
          <w:snapToGrid w:val="0"/>
          <w:sz w:val="22"/>
          <w:szCs w:val="22"/>
        </w:rPr>
        <w:t>zastępuje jakiekolwiek inne, wyraźne lub dorozumiane gwarancje. W szczególności strony wyłączają zastosowanie przepisów kodeksu cywilnego regulujących odpowiedzialność strony z tytułu rękojmi do umowy i umów zawartych na jej podstawie.</w:t>
      </w:r>
    </w:p>
    <w:p w14:paraId="79584A17" w14:textId="5C270B70" w:rsidR="00894047" w:rsidRPr="00EA1F1E" w:rsidRDefault="00894047" w:rsidP="00B10092">
      <w:pPr>
        <w:widowControl w:val="0"/>
        <w:numPr>
          <w:ilvl w:val="1"/>
          <w:numId w:val="7"/>
        </w:numPr>
        <w:spacing w:after="120" w:line="276" w:lineRule="auto"/>
        <w:ind w:left="453" w:hanging="340"/>
        <w:jc w:val="both"/>
        <w:rPr>
          <w:rFonts w:ascii="Garamond" w:hAnsi="Garamond" w:cstheme="minorHAnsi"/>
          <w:snapToGrid w:val="0"/>
          <w:sz w:val="22"/>
          <w:szCs w:val="22"/>
        </w:rPr>
      </w:pPr>
      <w:r w:rsidRPr="00EA1F1E">
        <w:rPr>
          <w:rFonts w:ascii="Garamond" w:hAnsi="Garamond" w:cstheme="minorHAnsi"/>
          <w:sz w:val="22"/>
          <w:szCs w:val="22"/>
        </w:rPr>
        <w:t>Strony będą dążyć do polubownego rozstrzygnięcia wszelkich sporów, jakie mogą wyniknąć w</w:t>
      </w:r>
      <w:r w:rsidR="00203ADD">
        <w:rPr>
          <w:rFonts w:ascii="Garamond" w:hAnsi="Garamond" w:cstheme="minorHAnsi"/>
          <w:sz w:val="22"/>
          <w:szCs w:val="22"/>
        </w:rPr>
        <w:t xml:space="preserve"> </w:t>
      </w:r>
      <w:r w:rsidRPr="00EA1F1E">
        <w:rPr>
          <w:rFonts w:ascii="Garamond" w:hAnsi="Garamond" w:cstheme="minorHAnsi"/>
          <w:sz w:val="22"/>
          <w:szCs w:val="22"/>
        </w:rPr>
        <w:t xml:space="preserve">związku </w:t>
      </w:r>
      <w:r w:rsidR="0037023F" w:rsidRPr="00EA1F1E">
        <w:rPr>
          <w:rFonts w:ascii="Garamond" w:hAnsi="Garamond" w:cstheme="minorHAnsi"/>
          <w:sz w:val="22"/>
          <w:szCs w:val="22"/>
        </w:rPr>
        <w:br/>
      </w:r>
      <w:r w:rsidRPr="00EA1F1E">
        <w:rPr>
          <w:rFonts w:ascii="Garamond" w:hAnsi="Garamond" w:cstheme="minorHAnsi"/>
          <w:sz w:val="22"/>
          <w:szCs w:val="22"/>
        </w:rPr>
        <w:t xml:space="preserve">z interpretacją lub </w:t>
      </w:r>
      <w:r w:rsidR="00392988" w:rsidRPr="00EA1F1E">
        <w:rPr>
          <w:rFonts w:ascii="Garamond" w:hAnsi="Garamond" w:cstheme="minorHAnsi"/>
          <w:sz w:val="22"/>
          <w:szCs w:val="22"/>
        </w:rPr>
        <w:t xml:space="preserve">wykonywaniem niniejszej </w:t>
      </w:r>
      <w:r w:rsidR="00993D87" w:rsidRPr="00EA1F1E">
        <w:rPr>
          <w:rFonts w:ascii="Garamond" w:hAnsi="Garamond" w:cstheme="minorHAnsi"/>
          <w:sz w:val="22"/>
          <w:szCs w:val="22"/>
        </w:rPr>
        <w:t>umowy</w:t>
      </w:r>
      <w:r w:rsidR="00392988" w:rsidRPr="00EA1F1E">
        <w:rPr>
          <w:rFonts w:ascii="Garamond" w:hAnsi="Garamond" w:cstheme="minorHAnsi"/>
          <w:sz w:val="22"/>
          <w:szCs w:val="22"/>
        </w:rPr>
        <w:t>.</w:t>
      </w:r>
    </w:p>
    <w:p w14:paraId="4B1F5DEC" w14:textId="07F5F982" w:rsidR="00591927" w:rsidRPr="00EA1F1E" w:rsidRDefault="00F679A0" w:rsidP="00B10092">
      <w:pPr>
        <w:widowControl w:val="0"/>
        <w:numPr>
          <w:ilvl w:val="1"/>
          <w:numId w:val="7"/>
        </w:numPr>
        <w:spacing w:after="120" w:line="276" w:lineRule="auto"/>
        <w:ind w:left="453" w:hanging="340"/>
        <w:jc w:val="both"/>
        <w:rPr>
          <w:rFonts w:ascii="Garamond" w:hAnsi="Garamond" w:cstheme="minorHAnsi"/>
          <w:snapToGrid w:val="0"/>
          <w:sz w:val="22"/>
          <w:szCs w:val="22"/>
        </w:rPr>
      </w:pPr>
      <w:r w:rsidRPr="00EA1F1E">
        <w:rPr>
          <w:rFonts w:ascii="Garamond" w:hAnsi="Garamond" w:cstheme="minorHAnsi"/>
          <w:snapToGrid w:val="0"/>
          <w:sz w:val="22"/>
          <w:szCs w:val="22"/>
        </w:rPr>
        <w:t xml:space="preserve">Niniejsza </w:t>
      </w:r>
      <w:r w:rsidR="008210DD" w:rsidRPr="00EA1F1E">
        <w:rPr>
          <w:rFonts w:ascii="Garamond" w:hAnsi="Garamond" w:cstheme="minorHAnsi"/>
          <w:snapToGrid w:val="0"/>
          <w:sz w:val="22"/>
          <w:szCs w:val="22"/>
        </w:rPr>
        <w:t xml:space="preserve">Umowa </w:t>
      </w:r>
      <w:r w:rsidRPr="00EA1F1E">
        <w:rPr>
          <w:rFonts w:ascii="Garamond" w:hAnsi="Garamond" w:cstheme="minorHAnsi"/>
          <w:snapToGrid w:val="0"/>
          <w:sz w:val="22"/>
          <w:szCs w:val="22"/>
        </w:rPr>
        <w:t>jest poddana</w:t>
      </w:r>
      <w:r w:rsidR="00591927" w:rsidRPr="00EA1F1E">
        <w:rPr>
          <w:rFonts w:ascii="Garamond" w:hAnsi="Garamond" w:cstheme="minorHAnsi"/>
          <w:snapToGrid w:val="0"/>
          <w:sz w:val="22"/>
          <w:szCs w:val="22"/>
        </w:rPr>
        <w:t xml:space="preserve"> przepis</w:t>
      </w:r>
      <w:r w:rsidRPr="00EA1F1E">
        <w:rPr>
          <w:rFonts w:ascii="Garamond" w:hAnsi="Garamond" w:cstheme="minorHAnsi"/>
          <w:snapToGrid w:val="0"/>
          <w:sz w:val="22"/>
          <w:szCs w:val="22"/>
        </w:rPr>
        <w:t>om</w:t>
      </w:r>
      <w:r w:rsidR="00770BEF" w:rsidRPr="00EA1F1E">
        <w:rPr>
          <w:rFonts w:ascii="Garamond" w:hAnsi="Garamond" w:cstheme="minorHAnsi"/>
          <w:snapToGrid w:val="0"/>
          <w:sz w:val="22"/>
          <w:szCs w:val="22"/>
        </w:rPr>
        <w:t xml:space="preserve"> </w:t>
      </w:r>
      <w:r w:rsidR="00ED738D" w:rsidRPr="00EA1F1E">
        <w:rPr>
          <w:rFonts w:ascii="Garamond" w:hAnsi="Garamond" w:cstheme="minorHAnsi"/>
          <w:snapToGrid w:val="0"/>
          <w:sz w:val="22"/>
          <w:szCs w:val="22"/>
        </w:rPr>
        <w:t>prawa polskiego.</w:t>
      </w:r>
    </w:p>
    <w:p w14:paraId="0D631375" w14:textId="0271A821" w:rsidR="00894047" w:rsidRPr="00EA1F1E" w:rsidRDefault="00894047" w:rsidP="00B10092">
      <w:pPr>
        <w:widowControl w:val="0"/>
        <w:numPr>
          <w:ilvl w:val="1"/>
          <w:numId w:val="7"/>
        </w:numPr>
        <w:spacing w:after="120" w:line="276" w:lineRule="auto"/>
        <w:ind w:left="453" w:hanging="340"/>
        <w:jc w:val="both"/>
        <w:rPr>
          <w:rFonts w:ascii="Garamond" w:hAnsi="Garamond" w:cstheme="minorHAnsi"/>
          <w:snapToGrid w:val="0"/>
          <w:sz w:val="22"/>
          <w:szCs w:val="22"/>
        </w:rPr>
      </w:pPr>
      <w:r w:rsidRPr="00EA1F1E">
        <w:rPr>
          <w:rFonts w:ascii="Garamond" w:hAnsi="Garamond" w:cstheme="minorHAnsi"/>
          <w:snapToGrid w:val="0"/>
          <w:sz w:val="22"/>
          <w:szCs w:val="22"/>
        </w:rPr>
        <w:t>Sprawy mogące wyniknąć na tle niniejszej umowy będą rozstrzygane przez sądy powszechne właściwe ze względu na siedzibę</w:t>
      </w:r>
      <w:r w:rsidR="00770BEF" w:rsidRPr="00EA1F1E">
        <w:rPr>
          <w:rFonts w:ascii="Garamond" w:hAnsi="Garamond" w:cstheme="minorHAnsi"/>
          <w:snapToGrid w:val="0"/>
          <w:sz w:val="22"/>
          <w:szCs w:val="22"/>
        </w:rPr>
        <w:t xml:space="preserve"> </w:t>
      </w:r>
      <w:r w:rsidR="00120159" w:rsidRPr="00EA1F1E">
        <w:rPr>
          <w:rFonts w:ascii="Garamond" w:hAnsi="Garamond" w:cstheme="minorHAnsi"/>
          <w:snapToGrid w:val="0"/>
          <w:sz w:val="22"/>
          <w:szCs w:val="22"/>
        </w:rPr>
        <w:t>Wykonawcy</w:t>
      </w:r>
      <w:r w:rsidRPr="00EA1F1E">
        <w:rPr>
          <w:rFonts w:ascii="Garamond" w:hAnsi="Garamond" w:cstheme="minorHAnsi"/>
          <w:snapToGrid w:val="0"/>
          <w:sz w:val="22"/>
          <w:szCs w:val="22"/>
        </w:rPr>
        <w:t>.</w:t>
      </w:r>
    </w:p>
    <w:p w14:paraId="2CEE387C" w14:textId="429FB133" w:rsidR="00894047" w:rsidRPr="00EA1F1E" w:rsidRDefault="00894047" w:rsidP="00B10092">
      <w:pPr>
        <w:widowControl w:val="0"/>
        <w:numPr>
          <w:ilvl w:val="1"/>
          <w:numId w:val="7"/>
        </w:numPr>
        <w:spacing w:after="120" w:line="276" w:lineRule="auto"/>
        <w:ind w:left="453" w:hanging="340"/>
        <w:jc w:val="both"/>
        <w:rPr>
          <w:rFonts w:ascii="Garamond" w:hAnsi="Garamond" w:cstheme="minorHAnsi"/>
          <w:snapToGrid w:val="0"/>
          <w:sz w:val="22"/>
          <w:szCs w:val="22"/>
        </w:rPr>
      </w:pPr>
      <w:r w:rsidRPr="00EA1F1E">
        <w:rPr>
          <w:rFonts w:ascii="Garamond" w:hAnsi="Garamond" w:cstheme="minorHAnsi"/>
          <w:snapToGrid w:val="0"/>
          <w:sz w:val="22"/>
          <w:szCs w:val="22"/>
        </w:rPr>
        <w:t xml:space="preserve">Umowa została sporządzona w </w:t>
      </w:r>
      <w:r w:rsidR="00073B8C" w:rsidRPr="00EA1F1E">
        <w:rPr>
          <w:rFonts w:ascii="Garamond" w:hAnsi="Garamond" w:cstheme="minorHAnsi"/>
          <w:snapToGrid w:val="0"/>
          <w:sz w:val="22"/>
          <w:szCs w:val="22"/>
        </w:rPr>
        <w:t>dwóch</w:t>
      </w:r>
      <w:r w:rsidRPr="00EA1F1E">
        <w:rPr>
          <w:rFonts w:ascii="Garamond" w:hAnsi="Garamond" w:cstheme="minorHAnsi"/>
          <w:snapToGrid w:val="0"/>
          <w:sz w:val="22"/>
          <w:szCs w:val="22"/>
        </w:rPr>
        <w:t xml:space="preserve"> jednobrzmiących egzemplarzach, po </w:t>
      </w:r>
      <w:r w:rsidR="00DA2F5B" w:rsidRPr="00EA1F1E">
        <w:rPr>
          <w:rFonts w:ascii="Garamond" w:hAnsi="Garamond" w:cstheme="minorHAnsi"/>
          <w:snapToGrid w:val="0"/>
          <w:sz w:val="22"/>
          <w:szCs w:val="22"/>
        </w:rPr>
        <w:t>jednym egzemplarzu</w:t>
      </w:r>
      <w:r w:rsidRPr="00EA1F1E">
        <w:rPr>
          <w:rFonts w:ascii="Garamond" w:hAnsi="Garamond" w:cstheme="minorHAnsi"/>
          <w:snapToGrid w:val="0"/>
          <w:sz w:val="22"/>
          <w:szCs w:val="22"/>
        </w:rPr>
        <w:t xml:space="preserve"> dla każdej ze</w:t>
      </w:r>
      <w:r w:rsidR="00203ADD">
        <w:rPr>
          <w:rFonts w:ascii="Garamond" w:hAnsi="Garamond" w:cstheme="minorHAnsi"/>
          <w:snapToGrid w:val="0"/>
          <w:sz w:val="22"/>
          <w:szCs w:val="22"/>
        </w:rPr>
        <w:t xml:space="preserve"> </w:t>
      </w:r>
      <w:r w:rsidRPr="00EA1F1E">
        <w:rPr>
          <w:rFonts w:ascii="Garamond" w:hAnsi="Garamond" w:cstheme="minorHAnsi"/>
          <w:snapToGrid w:val="0"/>
          <w:sz w:val="22"/>
          <w:szCs w:val="22"/>
        </w:rPr>
        <w:t>Stron.</w:t>
      </w:r>
    </w:p>
    <w:p w14:paraId="0D96ECB3" w14:textId="0B9E7645" w:rsidR="0091160D" w:rsidRPr="00266F51" w:rsidRDefault="007E4647" w:rsidP="00FB70D0">
      <w:pPr>
        <w:widowControl w:val="0"/>
        <w:numPr>
          <w:ilvl w:val="1"/>
          <w:numId w:val="7"/>
        </w:numPr>
        <w:spacing w:after="120" w:line="276" w:lineRule="auto"/>
        <w:ind w:left="453" w:hanging="340"/>
        <w:jc w:val="both"/>
        <w:rPr>
          <w:rFonts w:ascii="Garamond" w:hAnsi="Garamond" w:cstheme="minorHAnsi"/>
          <w:snapToGrid w:val="0"/>
          <w:sz w:val="20"/>
        </w:rPr>
      </w:pPr>
      <w:r w:rsidRPr="00266F51">
        <w:rPr>
          <w:rFonts w:ascii="Garamond" w:hAnsi="Garamond" w:cstheme="minorHAnsi"/>
          <w:snapToGrid w:val="0"/>
          <w:sz w:val="22"/>
          <w:szCs w:val="22"/>
        </w:rPr>
        <w:t xml:space="preserve">Załączniki nr 1 </w:t>
      </w:r>
      <w:r w:rsidR="00C46C77" w:rsidRPr="00266F51">
        <w:rPr>
          <w:rFonts w:ascii="Garamond" w:hAnsi="Garamond" w:cstheme="minorHAnsi"/>
          <w:snapToGrid w:val="0"/>
          <w:sz w:val="22"/>
          <w:szCs w:val="22"/>
        </w:rPr>
        <w:t>do</w:t>
      </w:r>
      <w:r w:rsidR="0015628B" w:rsidRPr="00266F51">
        <w:rPr>
          <w:rFonts w:ascii="Garamond" w:hAnsi="Garamond" w:cstheme="minorHAnsi"/>
          <w:snapToGrid w:val="0"/>
          <w:sz w:val="22"/>
          <w:szCs w:val="22"/>
        </w:rPr>
        <w:t xml:space="preserve"> nr</w:t>
      </w:r>
      <w:r w:rsidR="00770BEF" w:rsidRPr="00266F51">
        <w:rPr>
          <w:rFonts w:ascii="Garamond" w:hAnsi="Garamond" w:cstheme="minorHAnsi"/>
          <w:snapToGrid w:val="0"/>
          <w:sz w:val="22"/>
          <w:szCs w:val="22"/>
        </w:rPr>
        <w:t xml:space="preserve"> </w:t>
      </w:r>
      <w:r w:rsidR="004E6111" w:rsidRPr="00266F51">
        <w:rPr>
          <w:rFonts w:ascii="Garamond" w:hAnsi="Garamond" w:cstheme="minorHAnsi"/>
          <w:snapToGrid w:val="0"/>
          <w:sz w:val="22"/>
          <w:szCs w:val="22"/>
        </w:rPr>
        <w:t>7</w:t>
      </w:r>
      <w:r w:rsidR="00770BEF" w:rsidRPr="00266F51">
        <w:rPr>
          <w:rFonts w:ascii="Garamond" w:hAnsi="Garamond" w:cstheme="minorHAnsi"/>
          <w:snapToGrid w:val="0"/>
          <w:sz w:val="22"/>
          <w:szCs w:val="22"/>
        </w:rPr>
        <w:t xml:space="preserve"> </w:t>
      </w:r>
      <w:r w:rsidR="003969C6" w:rsidRPr="00266F51">
        <w:rPr>
          <w:rFonts w:ascii="Garamond" w:hAnsi="Garamond" w:cstheme="minorHAnsi"/>
          <w:snapToGrid w:val="0"/>
          <w:sz w:val="22"/>
          <w:szCs w:val="22"/>
        </w:rPr>
        <w:t>s</w:t>
      </w:r>
      <w:r w:rsidR="00894047" w:rsidRPr="00266F51">
        <w:rPr>
          <w:rFonts w:ascii="Garamond" w:hAnsi="Garamond" w:cstheme="minorHAnsi"/>
          <w:snapToGrid w:val="0"/>
          <w:sz w:val="22"/>
          <w:szCs w:val="22"/>
        </w:rPr>
        <w:t xml:space="preserve">tanowią integralną cześć </w:t>
      </w:r>
      <w:r w:rsidR="008210DD" w:rsidRPr="00266F51">
        <w:rPr>
          <w:rFonts w:ascii="Garamond" w:hAnsi="Garamond" w:cstheme="minorHAnsi"/>
          <w:snapToGrid w:val="0"/>
          <w:sz w:val="22"/>
          <w:szCs w:val="22"/>
        </w:rPr>
        <w:t>Umowy</w:t>
      </w:r>
      <w:r w:rsidR="00894047" w:rsidRPr="00266F51">
        <w:rPr>
          <w:rFonts w:ascii="Garamond" w:hAnsi="Garamond" w:cstheme="minorHAnsi"/>
          <w:snapToGrid w:val="0"/>
          <w:sz w:val="22"/>
          <w:szCs w:val="22"/>
        </w:rPr>
        <w:t xml:space="preserve">. </w:t>
      </w:r>
    </w:p>
    <w:p w14:paraId="621DA4A4" w14:textId="77777777" w:rsidR="00EE130D" w:rsidRPr="00324C33" w:rsidRDefault="00EE130D" w:rsidP="00B10092">
      <w:pPr>
        <w:widowControl w:val="0"/>
        <w:spacing w:after="120" w:line="276" w:lineRule="auto"/>
        <w:jc w:val="both"/>
        <w:rPr>
          <w:rFonts w:ascii="Garamond" w:hAnsi="Garamond" w:cstheme="minorHAnsi"/>
          <w:snapToGrid w:val="0"/>
          <w:sz w:val="20"/>
        </w:rPr>
      </w:pPr>
    </w:p>
    <w:p w14:paraId="5D543907" w14:textId="031CB8C2" w:rsidR="00085417" w:rsidRPr="00324C33" w:rsidRDefault="00085417" w:rsidP="00B10092">
      <w:pPr>
        <w:widowControl w:val="0"/>
        <w:spacing w:after="120" w:line="276" w:lineRule="auto"/>
        <w:jc w:val="both"/>
        <w:rPr>
          <w:rFonts w:ascii="Garamond" w:hAnsi="Garamond" w:cstheme="minorHAnsi"/>
          <w:snapToGrid w:val="0"/>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085417" w:rsidRPr="00324C33" w14:paraId="3D50844E" w14:textId="77777777" w:rsidTr="00EE130D">
        <w:tc>
          <w:tcPr>
            <w:tcW w:w="4871" w:type="dxa"/>
          </w:tcPr>
          <w:p w14:paraId="3BCB0470" w14:textId="6088D594" w:rsidR="00EE130D" w:rsidRPr="00B10092" w:rsidRDefault="00EE130D" w:rsidP="00B10092">
            <w:pPr>
              <w:widowControl w:val="0"/>
              <w:spacing w:line="276" w:lineRule="auto"/>
              <w:jc w:val="center"/>
              <w:rPr>
                <w:rFonts w:ascii="Garamond" w:hAnsi="Garamond" w:cstheme="minorHAnsi"/>
                <w:bCs/>
                <w:snapToGrid w:val="0"/>
                <w:sz w:val="22"/>
                <w:szCs w:val="22"/>
              </w:rPr>
            </w:pPr>
            <w:r w:rsidRPr="00B10092">
              <w:rPr>
                <w:rFonts w:ascii="Garamond" w:hAnsi="Garamond" w:cstheme="minorHAnsi"/>
                <w:bCs/>
                <w:snapToGrid w:val="0"/>
                <w:sz w:val="22"/>
                <w:szCs w:val="22"/>
              </w:rPr>
              <w:t>…………………………………………………</w:t>
            </w:r>
          </w:p>
          <w:p w14:paraId="6179A478" w14:textId="309413DE" w:rsidR="00085417" w:rsidRPr="00B10092" w:rsidRDefault="00085417" w:rsidP="00B10092">
            <w:pPr>
              <w:widowControl w:val="0"/>
              <w:spacing w:line="276" w:lineRule="auto"/>
              <w:jc w:val="center"/>
              <w:rPr>
                <w:rFonts w:ascii="Garamond" w:hAnsi="Garamond" w:cstheme="minorHAnsi"/>
                <w:snapToGrid w:val="0"/>
                <w:sz w:val="22"/>
                <w:szCs w:val="22"/>
              </w:rPr>
            </w:pPr>
            <w:r w:rsidRPr="00B10092">
              <w:rPr>
                <w:rFonts w:ascii="Garamond" w:hAnsi="Garamond" w:cstheme="minorHAnsi"/>
                <w:b/>
                <w:snapToGrid w:val="0"/>
                <w:sz w:val="22"/>
                <w:szCs w:val="22"/>
              </w:rPr>
              <w:t>Zamawiający</w:t>
            </w:r>
          </w:p>
        </w:tc>
        <w:tc>
          <w:tcPr>
            <w:tcW w:w="4872" w:type="dxa"/>
          </w:tcPr>
          <w:p w14:paraId="2939FC62" w14:textId="7E62F86B" w:rsidR="00EE130D" w:rsidRPr="00B10092" w:rsidRDefault="00EE130D" w:rsidP="00B10092">
            <w:pPr>
              <w:widowControl w:val="0"/>
              <w:spacing w:line="276" w:lineRule="auto"/>
              <w:jc w:val="center"/>
              <w:rPr>
                <w:rFonts w:ascii="Garamond" w:hAnsi="Garamond" w:cstheme="minorHAnsi"/>
                <w:bCs/>
                <w:snapToGrid w:val="0"/>
                <w:sz w:val="22"/>
                <w:szCs w:val="22"/>
              </w:rPr>
            </w:pPr>
            <w:r w:rsidRPr="00B10092">
              <w:rPr>
                <w:rFonts w:ascii="Garamond" w:hAnsi="Garamond" w:cstheme="minorHAnsi"/>
                <w:bCs/>
                <w:snapToGrid w:val="0"/>
                <w:sz w:val="22"/>
                <w:szCs w:val="22"/>
              </w:rPr>
              <w:t>……………………………………………………</w:t>
            </w:r>
          </w:p>
          <w:p w14:paraId="12A7756D" w14:textId="0B99E02E" w:rsidR="00085417" w:rsidRPr="00B10092" w:rsidRDefault="00085417" w:rsidP="00B10092">
            <w:pPr>
              <w:widowControl w:val="0"/>
              <w:spacing w:line="276" w:lineRule="auto"/>
              <w:jc w:val="center"/>
              <w:rPr>
                <w:rFonts w:ascii="Garamond" w:hAnsi="Garamond" w:cstheme="minorHAnsi"/>
                <w:snapToGrid w:val="0"/>
                <w:sz w:val="22"/>
                <w:szCs w:val="22"/>
              </w:rPr>
            </w:pPr>
            <w:r w:rsidRPr="00B10092">
              <w:rPr>
                <w:rFonts w:ascii="Garamond" w:hAnsi="Garamond" w:cstheme="minorHAnsi"/>
                <w:b/>
                <w:snapToGrid w:val="0"/>
                <w:sz w:val="22"/>
                <w:szCs w:val="22"/>
              </w:rPr>
              <w:t>Wykonawca</w:t>
            </w:r>
          </w:p>
        </w:tc>
      </w:tr>
    </w:tbl>
    <w:p w14:paraId="7D17D217" w14:textId="77777777" w:rsidR="00E614D8" w:rsidRDefault="00E614D8" w:rsidP="00B10092">
      <w:pPr>
        <w:pStyle w:val="Tytu"/>
        <w:spacing w:line="276" w:lineRule="auto"/>
        <w:ind w:left="284"/>
        <w:rPr>
          <w:rFonts w:ascii="Garamond" w:hAnsi="Garamond" w:cstheme="minorHAnsi"/>
        </w:rPr>
      </w:pPr>
    </w:p>
    <w:p w14:paraId="5C04F449" w14:textId="77777777" w:rsidR="00E614D8" w:rsidRDefault="00E614D8" w:rsidP="00B10092">
      <w:pPr>
        <w:pStyle w:val="Tytu"/>
        <w:spacing w:line="276" w:lineRule="auto"/>
        <w:ind w:left="284"/>
        <w:rPr>
          <w:rFonts w:ascii="Garamond" w:hAnsi="Garamond" w:cstheme="minorHAnsi"/>
        </w:rPr>
      </w:pPr>
    </w:p>
    <w:p w14:paraId="6FD3A4CE" w14:textId="77777777" w:rsidR="00E614D8" w:rsidRDefault="00E614D8" w:rsidP="00B10092">
      <w:pPr>
        <w:pStyle w:val="Tytu"/>
        <w:spacing w:line="276" w:lineRule="auto"/>
        <w:ind w:left="284"/>
        <w:rPr>
          <w:rFonts w:ascii="Garamond" w:hAnsi="Garamond" w:cstheme="minorHAnsi"/>
        </w:rPr>
      </w:pPr>
    </w:p>
    <w:p w14:paraId="651906A8" w14:textId="77777777" w:rsidR="00E614D8" w:rsidRDefault="00E614D8" w:rsidP="00B10092">
      <w:pPr>
        <w:pStyle w:val="Tytu"/>
        <w:spacing w:line="276" w:lineRule="auto"/>
        <w:ind w:left="284"/>
        <w:rPr>
          <w:rFonts w:ascii="Garamond" w:hAnsi="Garamond" w:cstheme="minorHAnsi"/>
        </w:rPr>
      </w:pPr>
    </w:p>
    <w:p w14:paraId="76348449" w14:textId="77777777" w:rsidR="00E614D8" w:rsidRDefault="00E614D8" w:rsidP="00B10092">
      <w:pPr>
        <w:pStyle w:val="Tytu"/>
        <w:spacing w:line="276" w:lineRule="auto"/>
        <w:ind w:left="284"/>
        <w:rPr>
          <w:rFonts w:ascii="Garamond" w:hAnsi="Garamond" w:cstheme="minorHAnsi"/>
        </w:rPr>
      </w:pPr>
    </w:p>
    <w:p w14:paraId="1024CAA7" w14:textId="77777777" w:rsidR="00E614D8" w:rsidRDefault="00E614D8" w:rsidP="00B10092">
      <w:pPr>
        <w:pStyle w:val="Tytu"/>
        <w:spacing w:line="276" w:lineRule="auto"/>
        <w:ind w:left="284"/>
        <w:rPr>
          <w:rFonts w:ascii="Garamond" w:hAnsi="Garamond" w:cstheme="minorHAnsi"/>
        </w:rPr>
      </w:pPr>
    </w:p>
    <w:p w14:paraId="1C0BB8C4" w14:textId="77777777" w:rsidR="00E614D8" w:rsidRDefault="00E614D8" w:rsidP="00B10092">
      <w:pPr>
        <w:pStyle w:val="Tytu"/>
        <w:spacing w:line="276" w:lineRule="auto"/>
        <w:ind w:left="284"/>
        <w:rPr>
          <w:rFonts w:ascii="Garamond" w:hAnsi="Garamond" w:cstheme="minorHAnsi"/>
        </w:rPr>
      </w:pPr>
    </w:p>
    <w:p w14:paraId="1BDBE6B7" w14:textId="77777777" w:rsidR="0067083E" w:rsidRDefault="0067083E" w:rsidP="00B10092">
      <w:pPr>
        <w:pStyle w:val="Tytu"/>
        <w:spacing w:line="276" w:lineRule="auto"/>
        <w:ind w:left="284"/>
        <w:rPr>
          <w:rFonts w:ascii="Garamond" w:hAnsi="Garamond" w:cstheme="minorHAnsi"/>
        </w:rPr>
      </w:pPr>
    </w:p>
    <w:p w14:paraId="431E9BC9" w14:textId="0B42C805" w:rsidR="0067083E" w:rsidRDefault="0067083E" w:rsidP="00B10092">
      <w:pPr>
        <w:pStyle w:val="Tytu"/>
        <w:spacing w:line="276" w:lineRule="auto"/>
        <w:ind w:left="284"/>
        <w:rPr>
          <w:rFonts w:ascii="Garamond" w:hAnsi="Garamond" w:cstheme="minorHAnsi"/>
        </w:rPr>
      </w:pPr>
    </w:p>
    <w:p w14:paraId="1C000C3C" w14:textId="48E217EA" w:rsidR="00E15B94" w:rsidRDefault="00E15B94" w:rsidP="00B10092">
      <w:pPr>
        <w:pStyle w:val="Tytu"/>
        <w:spacing w:line="276" w:lineRule="auto"/>
        <w:ind w:left="284"/>
        <w:rPr>
          <w:rFonts w:ascii="Garamond" w:hAnsi="Garamond" w:cstheme="minorHAnsi"/>
        </w:rPr>
      </w:pPr>
    </w:p>
    <w:p w14:paraId="24BC35BD" w14:textId="6366634F" w:rsidR="00E15B94" w:rsidRDefault="00E15B94" w:rsidP="00B10092">
      <w:pPr>
        <w:pStyle w:val="Tytu"/>
        <w:spacing w:line="276" w:lineRule="auto"/>
        <w:ind w:left="284"/>
        <w:rPr>
          <w:rFonts w:ascii="Garamond" w:hAnsi="Garamond" w:cstheme="minorHAnsi"/>
        </w:rPr>
      </w:pPr>
    </w:p>
    <w:p w14:paraId="69FCAAC2" w14:textId="77777777" w:rsidR="00E15B94" w:rsidRDefault="00E15B94" w:rsidP="00B10092">
      <w:pPr>
        <w:pStyle w:val="Tytu"/>
        <w:spacing w:line="276" w:lineRule="auto"/>
        <w:ind w:left="284"/>
        <w:rPr>
          <w:rFonts w:ascii="Garamond" w:hAnsi="Garamond" w:cstheme="minorHAnsi"/>
        </w:rPr>
      </w:pPr>
    </w:p>
    <w:p w14:paraId="4844D4CC" w14:textId="77777777" w:rsidR="0067083E" w:rsidRDefault="0067083E" w:rsidP="00B10092">
      <w:pPr>
        <w:pStyle w:val="Tytu"/>
        <w:spacing w:line="276" w:lineRule="auto"/>
        <w:ind w:left="284"/>
        <w:rPr>
          <w:rFonts w:ascii="Garamond" w:hAnsi="Garamond" w:cstheme="minorHAnsi"/>
        </w:rPr>
      </w:pPr>
    </w:p>
    <w:p w14:paraId="4A72BC9C" w14:textId="084B3535" w:rsidR="00B361C5" w:rsidRPr="00324C33" w:rsidRDefault="00CE00E9" w:rsidP="00B10092">
      <w:pPr>
        <w:pStyle w:val="Tytu"/>
        <w:spacing w:line="276" w:lineRule="auto"/>
        <w:ind w:left="284"/>
        <w:rPr>
          <w:rFonts w:ascii="Garamond" w:hAnsi="Garamond" w:cstheme="minorHAnsi"/>
        </w:rPr>
      </w:pPr>
      <w:r w:rsidRPr="00324C33">
        <w:rPr>
          <w:rFonts w:ascii="Garamond" w:hAnsi="Garamond" w:cstheme="minorHAnsi"/>
        </w:rPr>
        <w:t>ZAŁĄCZNIK NR 2 DO UMOWY LICENCYJNEJ nr</w:t>
      </w:r>
      <w:r w:rsidR="00770BEF" w:rsidRPr="00324C33">
        <w:rPr>
          <w:rFonts w:ascii="Garamond" w:hAnsi="Garamond" w:cstheme="minorHAnsi"/>
        </w:rPr>
        <w:t xml:space="preserve"> </w:t>
      </w:r>
      <w:r w:rsidR="00BE679E" w:rsidRPr="00324C33">
        <w:rPr>
          <w:rFonts w:ascii="Garamond" w:hAnsi="Garamond" w:cstheme="minorHAnsi"/>
        </w:rPr>
        <w:t>………………………...</w:t>
      </w:r>
    </w:p>
    <w:p w14:paraId="2EBA8EC1" w14:textId="7C2686E4" w:rsidR="00621B11" w:rsidRPr="00324C33" w:rsidRDefault="00621B11" w:rsidP="00B10092">
      <w:pPr>
        <w:spacing w:after="120" w:line="276" w:lineRule="auto"/>
        <w:jc w:val="center"/>
        <w:rPr>
          <w:rFonts w:ascii="Garamond" w:hAnsi="Garamond" w:cstheme="minorHAnsi"/>
          <w:b/>
        </w:rPr>
      </w:pPr>
      <w:r w:rsidRPr="00324C33">
        <w:rPr>
          <w:rFonts w:ascii="Garamond" w:hAnsi="Garamond" w:cstheme="minorHAnsi"/>
          <w:b/>
        </w:rPr>
        <w:t>Warunki licencji</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
        <w:gridCol w:w="1844"/>
        <w:gridCol w:w="463"/>
        <w:gridCol w:w="1473"/>
        <w:gridCol w:w="2600"/>
        <w:gridCol w:w="1540"/>
        <w:gridCol w:w="526"/>
        <w:gridCol w:w="1080"/>
      </w:tblGrid>
      <w:tr w:rsidR="00F77812" w:rsidRPr="003157B4" w14:paraId="66CD6FFD" w14:textId="77777777" w:rsidTr="00C600C7">
        <w:trPr>
          <w:trHeight w:val="638"/>
          <w:jc w:val="center"/>
        </w:trPr>
        <w:tc>
          <w:tcPr>
            <w:tcW w:w="340" w:type="dxa"/>
            <w:shd w:val="pct10" w:color="000000" w:fill="FFFFFF"/>
            <w:vAlign w:val="center"/>
          </w:tcPr>
          <w:p w14:paraId="089560B5" w14:textId="77777777" w:rsidR="00F77812" w:rsidRPr="003157B4" w:rsidRDefault="00F77812" w:rsidP="0073646C">
            <w:pPr>
              <w:numPr>
                <w:ilvl w:val="0"/>
                <w:numId w:val="16"/>
              </w:numPr>
              <w:spacing w:line="276" w:lineRule="auto"/>
              <w:ind w:left="142" w:hanging="142"/>
              <w:rPr>
                <w:rFonts w:ascii="Garamond" w:hAnsi="Garamond" w:cstheme="minorHAnsi"/>
                <w:sz w:val="20"/>
              </w:rPr>
            </w:pPr>
          </w:p>
        </w:tc>
        <w:tc>
          <w:tcPr>
            <w:tcW w:w="1844" w:type="dxa"/>
            <w:shd w:val="pct10" w:color="000000" w:fill="FFFFFF"/>
            <w:vAlign w:val="center"/>
          </w:tcPr>
          <w:p w14:paraId="65ABAA76" w14:textId="77777777" w:rsidR="00F77812" w:rsidRPr="003157B4" w:rsidRDefault="00F77812" w:rsidP="00B10092">
            <w:pPr>
              <w:spacing w:line="276" w:lineRule="auto"/>
              <w:rPr>
                <w:rFonts w:ascii="Garamond" w:hAnsi="Garamond" w:cstheme="minorHAnsi"/>
                <w:sz w:val="20"/>
              </w:rPr>
            </w:pPr>
            <w:r w:rsidRPr="003157B4">
              <w:rPr>
                <w:rFonts w:ascii="Garamond" w:hAnsi="Garamond" w:cstheme="minorHAnsi"/>
                <w:sz w:val="20"/>
              </w:rPr>
              <w:t>Licencjodawca</w:t>
            </w:r>
          </w:p>
        </w:tc>
        <w:tc>
          <w:tcPr>
            <w:tcW w:w="7682" w:type="dxa"/>
            <w:gridSpan w:val="6"/>
            <w:shd w:val="pct12" w:color="000000" w:fill="FFFFFF"/>
            <w:vAlign w:val="center"/>
          </w:tcPr>
          <w:p w14:paraId="05B75F3E" w14:textId="726B196A" w:rsidR="00F77812" w:rsidRPr="003157B4" w:rsidDel="00116146" w:rsidRDefault="00C6048A" w:rsidP="00B10092">
            <w:pPr>
              <w:spacing w:after="60" w:line="276" w:lineRule="auto"/>
              <w:jc w:val="both"/>
              <w:rPr>
                <w:rFonts w:ascii="Garamond" w:hAnsi="Garamond" w:cstheme="minorHAnsi"/>
                <w:sz w:val="20"/>
              </w:rPr>
            </w:pPr>
            <w:r w:rsidRPr="003157B4">
              <w:rPr>
                <w:rFonts w:ascii="Garamond" w:hAnsi="Garamond" w:cstheme="minorHAnsi"/>
                <w:sz w:val="20"/>
                <w:highlight w:val="yellow"/>
              </w:rPr>
              <w:t>………….</w:t>
            </w:r>
            <w:r w:rsidR="00F77812" w:rsidRPr="003157B4">
              <w:rPr>
                <w:rFonts w:ascii="Garamond" w:hAnsi="Garamond" w:cstheme="minorHAnsi"/>
                <w:sz w:val="20"/>
              </w:rPr>
              <w:t xml:space="preserve"> z siedzibą w </w:t>
            </w:r>
            <w:r w:rsidRPr="003157B4">
              <w:rPr>
                <w:rFonts w:ascii="Garamond" w:hAnsi="Garamond" w:cstheme="minorHAnsi"/>
                <w:sz w:val="20"/>
                <w:highlight w:val="yellow"/>
              </w:rPr>
              <w:t>…………………..</w:t>
            </w:r>
            <w:r w:rsidR="00F77812" w:rsidRPr="003157B4">
              <w:rPr>
                <w:rFonts w:ascii="Garamond" w:hAnsi="Garamond" w:cstheme="minorHAnsi"/>
                <w:sz w:val="20"/>
              </w:rPr>
              <w:t xml:space="preserve">, przy ul. </w:t>
            </w:r>
            <w:r w:rsidRPr="003157B4">
              <w:rPr>
                <w:rFonts w:ascii="Garamond" w:hAnsi="Garamond" w:cstheme="minorHAnsi"/>
                <w:sz w:val="20"/>
                <w:highlight w:val="yellow"/>
              </w:rPr>
              <w:t>…………</w:t>
            </w:r>
            <w:r w:rsidR="00F77812" w:rsidRPr="003157B4">
              <w:rPr>
                <w:rFonts w:ascii="Garamond" w:hAnsi="Garamond" w:cstheme="minorHAnsi"/>
                <w:sz w:val="20"/>
              </w:rPr>
              <w:t xml:space="preserve">, </w:t>
            </w:r>
            <w:r w:rsidR="00F77812" w:rsidRPr="003157B4">
              <w:rPr>
                <w:rFonts w:ascii="Garamond" w:hAnsi="Garamond" w:cstheme="minorHAnsi"/>
                <w:sz w:val="20"/>
              </w:rPr>
              <w:br/>
            </w:r>
            <w:r w:rsidRPr="003157B4">
              <w:rPr>
                <w:rFonts w:ascii="Garamond" w:hAnsi="Garamond" w:cstheme="minorHAnsi"/>
                <w:sz w:val="20"/>
                <w:highlight w:val="yellow"/>
              </w:rPr>
              <w:t>…………………</w:t>
            </w:r>
            <w:r w:rsidR="00F77812" w:rsidRPr="003157B4">
              <w:rPr>
                <w:rFonts w:ascii="Garamond" w:hAnsi="Garamond" w:cstheme="minorHAnsi"/>
                <w:sz w:val="20"/>
              </w:rPr>
              <w:t xml:space="preserve">, wpisana do rejestru przedsiębiorców przez Sąd Rejonowy w </w:t>
            </w:r>
            <w:r w:rsidRPr="003157B4">
              <w:rPr>
                <w:rFonts w:ascii="Garamond" w:hAnsi="Garamond" w:cstheme="minorHAnsi"/>
                <w:sz w:val="20"/>
                <w:highlight w:val="yellow"/>
              </w:rPr>
              <w:t>…………….</w:t>
            </w:r>
            <w:r w:rsidR="00F77812" w:rsidRPr="003157B4">
              <w:rPr>
                <w:rFonts w:ascii="Garamond" w:hAnsi="Garamond" w:cstheme="minorHAnsi"/>
                <w:sz w:val="20"/>
              </w:rPr>
              <w:t xml:space="preserve">, Wydział </w:t>
            </w:r>
            <w:r w:rsidRPr="003157B4">
              <w:rPr>
                <w:rFonts w:ascii="Garamond" w:hAnsi="Garamond" w:cstheme="minorHAnsi"/>
                <w:sz w:val="20"/>
                <w:highlight w:val="yellow"/>
              </w:rPr>
              <w:t>…………</w:t>
            </w:r>
            <w:r w:rsidR="00F77812" w:rsidRPr="003157B4">
              <w:rPr>
                <w:rFonts w:ascii="Garamond" w:hAnsi="Garamond" w:cstheme="minorHAnsi"/>
                <w:sz w:val="20"/>
              </w:rPr>
              <w:t xml:space="preserve"> Gospodarczy Krajowego Rejestru Sądowego, pod numerem KRS </w:t>
            </w:r>
            <w:r w:rsidRPr="003157B4">
              <w:rPr>
                <w:rFonts w:ascii="Garamond" w:hAnsi="Garamond" w:cstheme="minorHAnsi"/>
                <w:sz w:val="20"/>
                <w:highlight w:val="yellow"/>
              </w:rPr>
              <w:t>……………….</w:t>
            </w:r>
            <w:r w:rsidR="00F77812" w:rsidRPr="003157B4">
              <w:rPr>
                <w:rFonts w:ascii="Garamond" w:hAnsi="Garamond" w:cstheme="minorHAnsi"/>
                <w:sz w:val="20"/>
              </w:rPr>
              <w:t xml:space="preserve">, o kapitale zakładowym, opłaconym w całości, w wysokości </w:t>
            </w:r>
            <w:r w:rsidRPr="003157B4">
              <w:rPr>
                <w:rFonts w:ascii="Garamond" w:hAnsi="Garamond" w:cstheme="minorHAnsi"/>
                <w:sz w:val="20"/>
                <w:highlight w:val="yellow"/>
              </w:rPr>
              <w:t>…………………</w:t>
            </w:r>
            <w:r w:rsidR="00F77812" w:rsidRPr="003157B4">
              <w:rPr>
                <w:rFonts w:ascii="Garamond" w:hAnsi="Garamond" w:cstheme="minorHAnsi"/>
                <w:sz w:val="20"/>
              </w:rPr>
              <w:t xml:space="preserve"> zł, NIP </w:t>
            </w:r>
            <w:r w:rsidRPr="003157B4">
              <w:rPr>
                <w:rFonts w:ascii="Garamond" w:hAnsi="Garamond" w:cstheme="minorHAnsi"/>
                <w:sz w:val="20"/>
                <w:highlight w:val="yellow"/>
              </w:rPr>
              <w:t>………………….</w:t>
            </w:r>
            <w:r w:rsidR="00F77812" w:rsidRPr="003157B4">
              <w:rPr>
                <w:rFonts w:ascii="Garamond" w:hAnsi="Garamond" w:cstheme="minorHAnsi"/>
                <w:sz w:val="20"/>
                <w:highlight w:val="yellow"/>
              </w:rPr>
              <w:t>,</w:t>
            </w:r>
            <w:r w:rsidR="00F77812" w:rsidRPr="003157B4">
              <w:rPr>
                <w:rFonts w:ascii="Garamond" w:hAnsi="Garamond" w:cstheme="minorHAnsi"/>
                <w:sz w:val="20"/>
              </w:rPr>
              <w:t xml:space="preserve"> REGON </w:t>
            </w:r>
            <w:r w:rsidRPr="003157B4">
              <w:rPr>
                <w:rFonts w:ascii="Garamond" w:hAnsi="Garamond" w:cstheme="minorHAnsi"/>
                <w:sz w:val="20"/>
                <w:highlight w:val="yellow"/>
              </w:rPr>
              <w:t>…………………….</w:t>
            </w:r>
            <w:r w:rsidR="00F77812" w:rsidRPr="003157B4">
              <w:rPr>
                <w:rFonts w:ascii="Garamond" w:hAnsi="Garamond" w:cstheme="minorHAnsi"/>
                <w:sz w:val="20"/>
                <w:highlight w:val="yellow"/>
              </w:rPr>
              <w:t>,</w:t>
            </w:r>
          </w:p>
        </w:tc>
      </w:tr>
      <w:tr w:rsidR="00F77812" w:rsidRPr="003157B4" w14:paraId="7C6866AC" w14:textId="77777777" w:rsidTr="00C600C7">
        <w:trPr>
          <w:trHeight w:val="638"/>
          <w:jc w:val="center"/>
        </w:trPr>
        <w:tc>
          <w:tcPr>
            <w:tcW w:w="340" w:type="dxa"/>
            <w:shd w:val="pct10" w:color="000000" w:fill="FFFFFF"/>
            <w:vAlign w:val="center"/>
          </w:tcPr>
          <w:p w14:paraId="724E2C07" w14:textId="77777777" w:rsidR="00F77812" w:rsidRPr="003157B4" w:rsidRDefault="00F77812" w:rsidP="0073646C">
            <w:pPr>
              <w:numPr>
                <w:ilvl w:val="0"/>
                <w:numId w:val="16"/>
              </w:numPr>
              <w:spacing w:line="276" w:lineRule="auto"/>
              <w:ind w:left="142" w:hanging="142"/>
              <w:rPr>
                <w:rFonts w:ascii="Garamond" w:hAnsi="Garamond" w:cstheme="minorHAnsi"/>
                <w:sz w:val="20"/>
              </w:rPr>
            </w:pPr>
          </w:p>
        </w:tc>
        <w:tc>
          <w:tcPr>
            <w:tcW w:w="1844" w:type="dxa"/>
            <w:shd w:val="pct10" w:color="000000" w:fill="FFFFFF"/>
            <w:vAlign w:val="center"/>
          </w:tcPr>
          <w:p w14:paraId="3BFBF0B2" w14:textId="77777777" w:rsidR="00F77812" w:rsidRPr="003157B4" w:rsidRDefault="00F77812" w:rsidP="00B10092">
            <w:pPr>
              <w:spacing w:line="276" w:lineRule="auto"/>
              <w:rPr>
                <w:rFonts w:ascii="Garamond" w:hAnsi="Garamond" w:cstheme="minorHAnsi"/>
                <w:sz w:val="20"/>
              </w:rPr>
            </w:pPr>
            <w:r w:rsidRPr="003157B4">
              <w:rPr>
                <w:rFonts w:ascii="Garamond" w:hAnsi="Garamond" w:cstheme="minorHAnsi"/>
                <w:sz w:val="20"/>
              </w:rPr>
              <w:t>Licencjobiorca</w:t>
            </w:r>
          </w:p>
        </w:tc>
        <w:tc>
          <w:tcPr>
            <w:tcW w:w="7682" w:type="dxa"/>
            <w:gridSpan w:val="6"/>
            <w:shd w:val="pct12" w:color="000000" w:fill="FFFFFF"/>
            <w:vAlign w:val="center"/>
          </w:tcPr>
          <w:p w14:paraId="4B4DA2B9" w14:textId="5B039E40" w:rsidR="00F77812" w:rsidRPr="003157B4" w:rsidRDefault="00F31A64" w:rsidP="00B10092">
            <w:pPr>
              <w:spacing w:after="60" w:line="276" w:lineRule="auto"/>
              <w:jc w:val="both"/>
              <w:rPr>
                <w:rFonts w:ascii="Garamond" w:hAnsi="Garamond" w:cstheme="minorHAnsi"/>
                <w:sz w:val="20"/>
              </w:rPr>
            </w:pPr>
            <w:r w:rsidRPr="003157B4">
              <w:rPr>
                <w:rFonts w:ascii="Garamond" w:hAnsi="Garamond" w:cstheme="minorHAnsi"/>
                <w:sz w:val="20"/>
              </w:rPr>
              <w:t xml:space="preserve">Samodzielny Publiczny Zakład Opieki Zdrowotnej Ministerstwa Spraw Wewnętrznych </w:t>
            </w:r>
            <w:r w:rsidR="00D35B62">
              <w:rPr>
                <w:rFonts w:ascii="Garamond" w:hAnsi="Garamond" w:cstheme="minorHAnsi"/>
                <w:sz w:val="20"/>
              </w:rPr>
              <w:br/>
            </w:r>
            <w:r w:rsidRPr="003157B4">
              <w:rPr>
                <w:rFonts w:ascii="Garamond" w:hAnsi="Garamond" w:cstheme="minorHAnsi"/>
                <w:sz w:val="20"/>
              </w:rPr>
              <w:t>i Administracji w Krakowie</w:t>
            </w:r>
            <w:r w:rsidR="00F77812" w:rsidRPr="003157B4">
              <w:rPr>
                <w:rFonts w:ascii="Garamond" w:hAnsi="Garamond" w:cstheme="minorHAnsi"/>
                <w:sz w:val="20"/>
              </w:rPr>
              <w:t xml:space="preserve"> z siedzibą przy ul. </w:t>
            </w:r>
            <w:r w:rsidRPr="003157B4">
              <w:rPr>
                <w:rFonts w:ascii="Garamond" w:hAnsi="Garamond" w:cstheme="minorHAnsi"/>
                <w:sz w:val="20"/>
              </w:rPr>
              <w:t>Kronikarza Galla 25,0 30-053 Kraków</w:t>
            </w:r>
            <w:r w:rsidR="00F77812" w:rsidRPr="003157B4">
              <w:rPr>
                <w:rFonts w:ascii="Garamond" w:hAnsi="Garamond" w:cstheme="minorHAnsi"/>
                <w:sz w:val="20"/>
              </w:rPr>
              <w:t xml:space="preserve">, wpisany do rejestru stowarzyszeń, innych organizacji społecznych i zawodowych, fundacji oraz publicznych zakładów opieki zdrowotnej przez Sąd Rejonowy w </w:t>
            </w:r>
            <w:r w:rsidR="00B10CA5" w:rsidRPr="003157B4">
              <w:rPr>
                <w:rFonts w:ascii="Garamond" w:hAnsi="Garamond" w:cstheme="minorHAnsi"/>
                <w:sz w:val="20"/>
              </w:rPr>
              <w:t>Krakowie</w:t>
            </w:r>
            <w:r w:rsidR="00F77812" w:rsidRPr="003157B4">
              <w:rPr>
                <w:rFonts w:ascii="Garamond" w:hAnsi="Garamond" w:cstheme="minorHAnsi"/>
                <w:sz w:val="20"/>
              </w:rPr>
              <w:t>,</w:t>
            </w:r>
            <w:r w:rsidR="00B10CA5" w:rsidRPr="003157B4">
              <w:rPr>
                <w:rFonts w:ascii="Garamond" w:hAnsi="Garamond" w:cstheme="minorHAnsi"/>
                <w:sz w:val="20"/>
              </w:rPr>
              <w:t xml:space="preserve"> IX</w:t>
            </w:r>
            <w:r w:rsidR="00F77812" w:rsidRPr="003157B4">
              <w:rPr>
                <w:rFonts w:ascii="Garamond" w:hAnsi="Garamond" w:cstheme="minorHAnsi"/>
                <w:sz w:val="20"/>
              </w:rPr>
              <w:t xml:space="preserve"> Wydział Gospodarczy Krajowego Rejestru Sądowego pod numerem KRS:</w:t>
            </w:r>
            <w:r w:rsidR="00B10CA5" w:rsidRPr="003157B4">
              <w:rPr>
                <w:rFonts w:ascii="Garamond" w:hAnsi="Garamond" w:cstheme="minorHAnsi"/>
                <w:sz w:val="20"/>
              </w:rPr>
              <w:t xml:space="preserve"> 000000</w:t>
            </w:r>
            <w:r w:rsidR="003A4DEA" w:rsidRPr="003157B4">
              <w:rPr>
                <w:rFonts w:ascii="Garamond" w:hAnsi="Garamond" w:cstheme="minorHAnsi"/>
                <w:sz w:val="20"/>
              </w:rPr>
              <w:t>6396</w:t>
            </w:r>
            <w:r w:rsidR="00F77812" w:rsidRPr="003157B4">
              <w:rPr>
                <w:rFonts w:ascii="Garamond" w:hAnsi="Garamond" w:cstheme="minorHAnsi"/>
                <w:sz w:val="20"/>
              </w:rPr>
              <w:t xml:space="preserve">; NIP: </w:t>
            </w:r>
            <w:r w:rsidR="003A4DEA" w:rsidRPr="003157B4">
              <w:rPr>
                <w:rFonts w:ascii="Garamond" w:hAnsi="Garamond" w:cstheme="minorHAnsi"/>
                <w:sz w:val="20"/>
              </w:rPr>
              <w:t xml:space="preserve">677-20-75-248, </w:t>
            </w:r>
            <w:r w:rsidR="00F77812" w:rsidRPr="003157B4">
              <w:rPr>
                <w:rFonts w:ascii="Garamond" w:hAnsi="Garamond" w:cstheme="minorHAnsi"/>
                <w:sz w:val="20"/>
              </w:rPr>
              <w:t>REGON</w:t>
            </w:r>
            <w:r w:rsidR="00E616B0" w:rsidRPr="003157B4">
              <w:rPr>
                <w:rFonts w:ascii="Garamond" w:hAnsi="Garamond" w:cstheme="minorHAnsi"/>
                <w:sz w:val="20"/>
              </w:rPr>
              <w:t xml:space="preserve">: </w:t>
            </w:r>
            <w:r w:rsidR="00E534D6" w:rsidRPr="003157B4">
              <w:rPr>
                <w:rFonts w:ascii="Garamond" w:hAnsi="Garamond" w:cstheme="minorHAnsi"/>
                <w:sz w:val="20"/>
              </w:rPr>
              <w:t>350995109</w:t>
            </w:r>
          </w:p>
        </w:tc>
      </w:tr>
      <w:tr w:rsidR="00F77812" w:rsidRPr="003157B4" w14:paraId="5D9DD245" w14:textId="77777777" w:rsidTr="00C600C7">
        <w:trPr>
          <w:trHeight w:val="638"/>
          <w:jc w:val="center"/>
        </w:trPr>
        <w:tc>
          <w:tcPr>
            <w:tcW w:w="340" w:type="dxa"/>
            <w:shd w:val="pct10" w:color="000000" w:fill="FFFFFF"/>
            <w:vAlign w:val="center"/>
          </w:tcPr>
          <w:p w14:paraId="4C37E206" w14:textId="77777777" w:rsidR="00F77812" w:rsidRPr="003157B4" w:rsidRDefault="00F77812" w:rsidP="0073646C">
            <w:pPr>
              <w:numPr>
                <w:ilvl w:val="0"/>
                <w:numId w:val="16"/>
              </w:numPr>
              <w:spacing w:line="276" w:lineRule="auto"/>
              <w:ind w:left="142" w:hanging="142"/>
              <w:rPr>
                <w:rFonts w:ascii="Garamond" w:hAnsi="Garamond" w:cstheme="minorHAnsi"/>
                <w:sz w:val="20"/>
              </w:rPr>
            </w:pPr>
          </w:p>
        </w:tc>
        <w:tc>
          <w:tcPr>
            <w:tcW w:w="1844" w:type="dxa"/>
            <w:shd w:val="pct10" w:color="000000" w:fill="FFFFFF"/>
            <w:vAlign w:val="center"/>
          </w:tcPr>
          <w:p w14:paraId="16E6DEAB" w14:textId="77777777" w:rsidR="00F77812" w:rsidRPr="003157B4" w:rsidRDefault="00F77812" w:rsidP="00B10092">
            <w:pPr>
              <w:spacing w:line="276" w:lineRule="auto"/>
              <w:rPr>
                <w:rFonts w:ascii="Garamond" w:hAnsi="Garamond" w:cstheme="minorHAnsi"/>
                <w:sz w:val="20"/>
              </w:rPr>
            </w:pPr>
            <w:r w:rsidRPr="003157B4">
              <w:rPr>
                <w:rFonts w:ascii="Garamond" w:hAnsi="Garamond" w:cstheme="minorHAnsi"/>
                <w:sz w:val="20"/>
              </w:rPr>
              <w:t>Przedmiot umowy</w:t>
            </w:r>
          </w:p>
        </w:tc>
        <w:tc>
          <w:tcPr>
            <w:tcW w:w="7682" w:type="dxa"/>
            <w:gridSpan w:val="6"/>
            <w:shd w:val="pct12" w:color="000000" w:fill="FFFFFF"/>
            <w:vAlign w:val="center"/>
          </w:tcPr>
          <w:p w14:paraId="31F8FB79" w14:textId="34DADBBC"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Licencjodawca udziela Licencjobiorcy niewyłącznej, nieograniczonej w czasie, odwołalnej, licencji na korzystanie z poszczególnych Modułów</w:t>
            </w:r>
            <w:r w:rsidR="000E24B1">
              <w:rPr>
                <w:rFonts w:ascii="Garamond" w:hAnsi="Garamond" w:cstheme="minorHAnsi"/>
                <w:sz w:val="20"/>
              </w:rPr>
              <w:t xml:space="preserve"> </w:t>
            </w:r>
            <w:r w:rsidRPr="003157B4">
              <w:rPr>
                <w:rFonts w:ascii="Garamond" w:hAnsi="Garamond" w:cstheme="minorHAnsi"/>
                <w:sz w:val="20"/>
                <w:vertAlign w:val="superscript"/>
              </w:rPr>
              <w:t>(1)</w:t>
            </w:r>
            <w:r w:rsidRPr="003157B4">
              <w:rPr>
                <w:rFonts w:ascii="Garamond" w:hAnsi="Garamond" w:cstheme="minorHAnsi"/>
                <w:sz w:val="20"/>
              </w:rPr>
              <w:t xml:space="preserve"> Oprogramowania Aplikacyjnego określonych w pkt. </w:t>
            </w:r>
            <w:r w:rsidRPr="003157B4">
              <w:rPr>
                <w:rFonts w:ascii="Garamond" w:hAnsi="Garamond" w:cstheme="minorHAnsi"/>
                <w:sz w:val="20"/>
                <w:highlight w:val="yellow"/>
              </w:rPr>
              <w:t>…</w:t>
            </w:r>
            <w:r w:rsidR="0021467B" w:rsidRPr="003157B4">
              <w:rPr>
                <w:rFonts w:ascii="Garamond" w:hAnsi="Garamond" w:cstheme="minorHAnsi"/>
                <w:sz w:val="20"/>
                <w:highlight w:val="yellow"/>
              </w:rPr>
              <w:t>E</w:t>
            </w:r>
            <w:r w:rsidRPr="003157B4">
              <w:rPr>
                <w:rFonts w:ascii="Garamond" w:hAnsi="Garamond" w:cstheme="minorHAnsi"/>
                <w:sz w:val="20"/>
                <w:highlight w:val="yellow"/>
              </w:rPr>
              <w:t>…</w:t>
            </w:r>
            <w:r w:rsidRPr="003157B4">
              <w:rPr>
                <w:rFonts w:ascii="Garamond" w:hAnsi="Garamond" w:cstheme="minorHAnsi"/>
                <w:sz w:val="20"/>
              </w:rPr>
              <w:t xml:space="preserve"> wyłącznie na terytorium Rzeczypospolitej Polskiej, na polach eksploatacji wymienionych </w:t>
            </w:r>
            <w:r w:rsidR="00D35B62">
              <w:rPr>
                <w:rFonts w:ascii="Garamond" w:hAnsi="Garamond" w:cstheme="minorHAnsi"/>
                <w:sz w:val="20"/>
              </w:rPr>
              <w:br/>
            </w:r>
            <w:r w:rsidRPr="003157B4">
              <w:rPr>
                <w:rFonts w:ascii="Garamond" w:hAnsi="Garamond" w:cstheme="minorHAnsi"/>
                <w:sz w:val="20"/>
              </w:rPr>
              <w:t xml:space="preserve">w pkt. </w:t>
            </w:r>
            <w:r w:rsidRPr="003157B4">
              <w:rPr>
                <w:rFonts w:ascii="Garamond" w:hAnsi="Garamond" w:cstheme="minorHAnsi"/>
                <w:sz w:val="20"/>
                <w:highlight w:val="yellow"/>
              </w:rPr>
              <w:t>…</w:t>
            </w:r>
            <w:r w:rsidR="0021467B" w:rsidRPr="003157B4">
              <w:rPr>
                <w:rFonts w:ascii="Garamond" w:hAnsi="Garamond" w:cstheme="minorHAnsi"/>
                <w:sz w:val="20"/>
                <w:highlight w:val="yellow"/>
              </w:rPr>
              <w:t>F</w:t>
            </w:r>
            <w:r w:rsidRPr="003157B4">
              <w:rPr>
                <w:rFonts w:ascii="Garamond" w:hAnsi="Garamond" w:cstheme="minorHAnsi"/>
                <w:sz w:val="20"/>
                <w:highlight w:val="yellow"/>
              </w:rPr>
              <w:t>...</w:t>
            </w:r>
          </w:p>
          <w:p w14:paraId="37D41106" w14:textId="193F4107"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vertAlign w:val="superscript"/>
              </w:rPr>
              <w:t>(1)</w:t>
            </w:r>
            <w:r w:rsidRPr="003157B4">
              <w:rPr>
                <w:rFonts w:ascii="Garamond" w:hAnsi="Garamond" w:cstheme="minorHAnsi"/>
                <w:sz w:val="20"/>
              </w:rPr>
              <w:t xml:space="preserve"> Moduł - </w:t>
            </w:r>
            <w:r w:rsidR="00CD34E3" w:rsidRPr="009338ED">
              <w:rPr>
                <w:rFonts w:ascii="Garamond" w:hAnsi="Garamond" w:cstheme="minorHAnsi"/>
                <w:sz w:val="20"/>
              </w:rPr>
              <w:t>oznacz</w:t>
            </w:r>
            <w:r w:rsidR="00CD34E3">
              <w:rPr>
                <w:rFonts w:ascii="Garamond" w:hAnsi="Garamond" w:cstheme="minorHAnsi"/>
                <w:sz w:val="20"/>
              </w:rPr>
              <w:t>a</w:t>
            </w:r>
            <w:r w:rsidR="00CD34E3" w:rsidRPr="003157B4">
              <w:rPr>
                <w:rFonts w:ascii="Garamond" w:hAnsi="Garamond" w:cstheme="minorHAnsi"/>
                <w:sz w:val="20"/>
              </w:rPr>
              <w:t xml:space="preserve"> wyodrębnion</w:t>
            </w:r>
            <w:r w:rsidR="00CD34E3">
              <w:rPr>
                <w:rFonts w:ascii="Garamond" w:hAnsi="Garamond" w:cstheme="minorHAnsi"/>
                <w:sz w:val="20"/>
              </w:rPr>
              <w:t>ą</w:t>
            </w:r>
            <w:r w:rsidR="00CD34E3" w:rsidRPr="003157B4">
              <w:rPr>
                <w:rFonts w:ascii="Garamond" w:hAnsi="Garamond" w:cstheme="minorHAnsi"/>
                <w:sz w:val="20"/>
              </w:rPr>
              <w:t xml:space="preserve"> </w:t>
            </w:r>
            <w:r w:rsidRPr="003157B4">
              <w:rPr>
                <w:rFonts w:ascii="Garamond" w:hAnsi="Garamond" w:cstheme="minorHAnsi"/>
                <w:sz w:val="20"/>
              </w:rPr>
              <w:t>poprzez udzielenie licencji część Oprogramowania Aplikacyjnego.</w:t>
            </w:r>
          </w:p>
        </w:tc>
      </w:tr>
      <w:tr w:rsidR="00F77812" w:rsidRPr="003157B4" w14:paraId="75737C0C" w14:textId="77777777" w:rsidTr="00C600C7">
        <w:trPr>
          <w:jc w:val="center"/>
        </w:trPr>
        <w:tc>
          <w:tcPr>
            <w:tcW w:w="340" w:type="dxa"/>
            <w:shd w:val="pct10" w:color="000000" w:fill="FFFFFF"/>
            <w:vAlign w:val="center"/>
          </w:tcPr>
          <w:p w14:paraId="0A9878A9" w14:textId="77777777" w:rsidR="00F77812" w:rsidRPr="003157B4" w:rsidRDefault="00F77812" w:rsidP="0073646C">
            <w:pPr>
              <w:numPr>
                <w:ilvl w:val="0"/>
                <w:numId w:val="16"/>
              </w:numPr>
              <w:spacing w:line="276" w:lineRule="auto"/>
              <w:ind w:left="142" w:hanging="142"/>
              <w:rPr>
                <w:rFonts w:ascii="Garamond" w:hAnsi="Garamond" w:cstheme="minorHAnsi"/>
                <w:sz w:val="20"/>
              </w:rPr>
            </w:pPr>
          </w:p>
        </w:tc>
        <w:tc>
          <w:tcPr>
            <w:tcW w:w="1844" w:type="dxa"/>
            <w:shd w:val="pct10" w:color="000000" w:fill="FFFFFF"/>
            <w:vAlign w:val="center"/>
          </w:tcPr>
          <w:p w14:paraId="1659ABD6" w14:textId="77777777" w:rsidR="00F77812" w:rsidRPr="003157B4" w:rsidRDefault="00F77812" w:rsidP="00B10092">
            <w:pPr>
              <w:spacing w:line="276" w:lineRule="auto"/>
              <w:rPr>
                <w:rFonts w:ascii="Garamond" w:hAnsi="Garamond" w:cstheme="minorHAnsi"/>
                <w:sz w:val="20"/>
              </w:rPr>
            </w:pPr>
            <w:r w:rsidRPr="003157B4">
              <w:rPr>
                <w:rFonts w:ascii="Garamond" w:hAnsi="Garamond" w:cstheme="minorHAnsi"/>
                <w:sz w:val="20"/>
              </w:rPr>
              <w:t>Nadzór Autorski</w:t>
            </w:r>
          </w:p>
        </w:tc>
        <w:tc>
          <w:tcPr>
            <w:tcW w:w="7682" w:type="dxa"/>
            <w:gridSpan w:val="6"/>
            <w:shd w:val="pct10" w:color="000000" w:fill="FFFFFF"/>
            <w:vAlign w:val="center"/>
          </w:tcPr>
          <w:p w14:paraId="0921EC50" w14:textId="03535BD5"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Oprogramowanie Aplikacyjne objęte jest do dnia …………..…</w:t>
            </w:r>
            <w:r w:rsidR="00065F32" w:rsidRPr="003157B4">
              <w:rPr>
                <w:rFonts w:ascii="Garamond" w:hAnsi="Garamond" w:cstheme="minorHAnsi"/>
                <w:sz w:val="20"/>
              </w:rPr>
              <w:t>…….. gwarancyjnym</w:t>
            </w:r>
            <w:r w:rsidRPr="003157B4">
              <w:rPr>
                <w:rFonts w:ascii="Garamond" w:hAnsi="Garamond" w:cstheme="minorHAnsi"/>
                <w:sz w:val="20"/>
              </w:rPr>
              <w:t xml:space="preserve"> nadzorem autorskim Wykonawcy. W ramach gwarancyjnego nadzoru autorskiego Wykonawca zapewnia rozwój Oprogramowania Aplikacyjnego objętego niniejszą umową, zgodnie ze zmieniającymi się powszechnie obowiązującymi przepisami prawa oraz przepisami wewnętrznymi obowiązującymi Zamawiającego, wydanymi na podstawie upoważnienia ustawowego.</w:t>
            </w:r>
          </w:p>
        </w:tc>
      </w:tr>
      <w:tr w:rsidR="00F77812" w:rsidRPr="003157B4" w14:paraId="70ADD856" w14:textId="77777777" w:rsidTr="00C600C7">
        <w:trPr>
          <w:jc w:val="center"/>
        </w:trPr>
        <w:tc>
          <w:tcPr>
            <w:tcW w:w="340" w:type="dxa"/>
            <w:vMerge w:val="restart"/>
            <w:shd w:val="pct10" w:color="000000" w:fill="FFFFFF"/>
            <w:vAlign w:val="center"/>
          </w:tcPr>
          <w:p w14:paraId="6A6AC108" w14:textId="77777777" w:rsidR="00F77812" w:rsidRPr="003157B4" w:rsidRDefault="00F77812" w:rsidP="0073646C">
            <w:pPr>
              <w:numPr>
                <w:ilvl w:val="0"/>
                <w:numId w:val="16"/>
              </w:numPr>
              <w:spacing w:line="276" w:lineRule="auto"/>
              <w:ind w:left="142" w:hanging="142"/>
              <w:rPr>
                <w:rFonts w:ascii="Garamond" w:hAnsi="Garamond" w:cstheme="minorHAnsi"/>
                <w:sz w:val="20"/>
              </w:rPr>
            </w:pPr>
          </w:p>
        </w:tc>
        <w:tc>
          <w:tcPr>
            <w:tcW w:w="1844" w:type="dxa"/>
            <w:vMerge w:val="restart"/>
            <w:shd w:val="pct10" w:color="000000" w:fill="FFFFFF"/>
            <w:vAlign w:val="center"/>
          </w:tcPr>
          <w:p w14:paraId="1C7C46AC" w14:textId="77777777" w:rsidR="00F77812" w:rsidRPr="003157B4" w:rsidRDefault="00F77812" w:rsidP="00B10092">
            <w:pPr>
              <w:spacing w:line="276" w:lineRule="auto"/>
              <w:rPr>
                <w:rFonts w:ascii="Garamond" w:hAnsi="Garamond" w:cstheme="minorHAnsi"/>
                <w:sz w:val="20"/>
              </w:rPr>
            </w:pPr>
            <w:r w:rsidRPr="003157B4">
              <w:rPr>
                <w:rFonts w:ascii="Garamond" w:hAnsi="Garamond" w:cstheme="minorHAnsi"/>
                <w:sz w:val="20"/>
              </w:rPr>
              <w:t>Oprogramowanie Aplikacyjne</w:t>
            </w:r>
          </w:p>
        </w:tc>
        <w:tc>
          <w:tcPr>
            <w:tcW w:w="463" w:type="dxa"/>
            <w:tcBorders>
              <w:bottom w:val="single" w:sz="4" w:space="0" w:color="auto"/>
            </w:tcBorders>
            <w:shd w:val="pct10" w:color="000000" w:fill="FFFFFF"/>
            <w:vAlign w:val="center"/>
          </w:tcPr>
          <w:p w14:paraId="66AFE423" w14:textId="77777777"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Lp.</w:t>
            </w:r>
          </w:p>
        </w:tc>
        <w:tc>
          <w:tcPr>
            <w:tcW w:w="4073" w:type="dxa"/>
            <w:gridSpan w:val="2"/>
            <w:vAlign w:val="center"/>
          </w:tcPr>
          <w:p w14:paraId="04D000A3" w14:textId="77777777" w:rsidR="00F77812" w:rsidRPr="003157B4" w:rsidRDefault="00F77812" w:rsidP="00B10092">
            <w:pPr>
              <w:spacing w:after="60" w:line="276" w:lineRule="auto"/>
              <w:rPr>
                <w:rFonts w:ascii="Garamond" w:hAnsi="Garamond" w:cstheme="minorHAnsi"/>
                <w:sz w:val="20"/>
              </w:rPr>
            </w:pPr>
            <w:r w:rsidRPr="003157B4">
              <w:rPr>
                <w:rFonts w:ascii="Garamond" w:hAnsi="Garamond" w:cstheme="minorHAnsi"/>
                <w:sz w:val="20"/>
              </w:rPr>
              <w:t>Nazwa Modułu / Funkcjonalności i oznaczenie Oprogramowania Aplikacyjnego</w:t>
            </w:r>
          </w:p>
        </w:tc>
        <w:tc>
          <w:tcPr>
            <w:tcW w:w="1540" w:type="dxa"/>
            <w:vAlign w:val="center"/>
          </w:tcPr>
          <w:p w14:paraId="3AB53299" w14:textId="30BAD307" w:rsidR="00F77812" w:rsidRPr="003157B4" w:rsidRDefault="00F77812" w:rsidP="00B10092">
            <w:pPr>
              <w:spacing w:after="60" w:line="276" w:lineRule="auto"/>
              <w:rPr>
                <w:rFonts w:ascii="Garamond" w:hAnsi="Garamond" w:cstheme="minorHAnsi"/>
                <w:sz w:val="20"/>
              </w:rPr>
            </w:pPr>
            <w:r w:rsidRPr="003157B4">
              <w:rPr>
                <w:rFonts w:ascii="Garamond" w:hAnsi="Garamond" w:cstheme="minorHAnsi"/>
                <w:sz w:val="20"/>
              </w:rPr>
              <w:t>Ilość Jednoczesnych Użytkowników</w:t>
            </w:r>
            <w:r w:rsidR="000E24B1">
              <w:rPr>
                <w:rFonts w:ascii="Garamond" w:hAnsi="Garamond" w:cstheme="minorHAnsi"/>
                <w:sz w:val="20"/>
              </w:rPr>
              <w:t xml:space="preserve"> </w:t>
            </w:r>
            <w:r w:rsidRPr="003157B4">
              <w:rPr>
                <w:rFonts w:ascii="Garamond" w:hAnsi="Garamond" w:cstheme="minorHAnsi"/>
                <w:sz w:val="20"/>
                <w:vertAlign w:val="superscript"/>
              </w:rPr>
              <w:t>(1)</w:t>
            </w:r>
            <w:r w:rsidRPr="003157B4">
              <w:rPr>
                <w:rFonts w:ascii="Garamond" w:hAnsi="Garamond" w:cstheme="minorHAnsi"/>
                <w:sz w:val="20"/>
              </w:rPr>
              <w:t xml:space="preserve"> /</w:t>
            </w:r>
          </w:p>
          <w:p w14:paraId="5462F910" w14:textId="0A3E85AB" w:rsidR="00F77812" w:rsidRPr="003157B4" w:rsidRDefault="00F77812" w:rsidP="00B10092">
            <w:pPr>
              <w:spacing w:after="60" w:line="276" w:lineRule="auto"/>
              <w:rPr>
                <w:rFonts w:ascii="Garamond" w:hAnsi="Garamond" w:cstheme="minorHAnsi"/>
                <w:sz w:val="20"/>
              </w:rPr>
            </w:pPr>
            <w:r w:rsidRPr="003157B4">
              <w:rPr>
                <w:rFonts w:ascii="Garamond" w:hAnsi="Garamond" w:cstheme="minorHAnsi"/>
                <w:sz w:val="20"/>
              </w:rPr>
              <w:t>Open</w:t>
            </w:r>
            <w:r w:rsidR="000E24B1">
              <w:rPr>
                <w:rFonts w:ascii="Garamond" w:hAnsi="Garamond" w:cstheme="minorHAnsi"/>
                <w:sz w:val="20"/>
              </w:rPr>
              <w:t xml:space="preserve"> </w:t>
            </w:r>
            <w:r w:rsidRPr="003157B4">
              <w:rPr>
                <w:rFonts w:ascii="Garamond" w:hAnsi="Garamond" w:cstheme="minorHAnsi"/>
                <w:sz w:val="20"/>
                <w:vertAlign w:val="superscript"/>
              </w:rPr>
              <w:t>(2)</w:t>
            </w:r>
            <w:r w:rsidRPr="003157B4">
              <w:rPr>
                <w:rFonts w:ascii="Garamond" w:hAnsi="Garamond" w:cstheme="minorHAnsi"/>
                <w:sz w:val="20"/>
              </w:rPr>
              <w:t xml:space="preserve"> / </w:t>
            </w:r>
          </w:p>
          <w:p w14:paraId="73F9C0B6" w14:textId="77777777" w:rsidR="00F77812" w:rsidRPr="003157B4" w:rsidRDefault="00F77812" w:rsidP="00B10092">
            <w:pPr>
              <w:spacing w:after="60" w:line="276" w:lineRule="auto"/>
              <w:rPr>
                <w:rFonts w:ascii="Garamond" w:hAnsi="Garamond" w:cstheme="minorHAnsi"/>
                <w:sz w:val="20"/>
              </w:rPr>
            </w:pPr>
            <w:r w:rsidRPr="003157B4">
              <w:rPr>
                <w:rFonts w:ascii="Garamond" w:hAnsi="Garamond" w:cstheme="minorHAnsi"/>
                <w:sz w:val="20"/>
              </w:rPr>
              <w:t xml:space="preserve">Ilość Lokalizacji </w:t>
            </w:r>
            <w:r w:rsidRPr="003157B4">
              <w:rPr>
                <w:rFonts w:ascii="Garamond" w:hAnsi="Garamond" w:cstheme="minorHAnsi"/>
                <w:sz w:val="20"/>
                <w:vertAlign w:val="superscript"/>
              </w:rPr>
              <w:t>(3)</w:t>
            </w:r>
            <w:r w:rsidRPr="003157B4">
              <w:rPr>
                <w:rFonts w:ascii="Garamond" w:hAnsi="Garamond" w:cstheme="minorHAnsi"/>
                <w:sz w:val="20"/>
              </w:rPr>
              <w:t xml:space="preserve"> / </w:t>
            </w:r>
          </w:p>
          <w:p w14:paraId="4F630785" w14:textId="1B9AA799" w:rsidR="00F77812" w:rsidRPr="003157B4" w:rsidRDefault="00F77812" w:rsidP="00B10092">
            <w:pPr>
              <w:spacing w:after="60" w:line="276" w:lineRule="auto"/>
              <w:rPr>
                <w:rFonts w:ascii="Garamond" w:hAnsi="Garamond" w:cstheme="minorHAnsi"/>
                <w:sz w:val="20"/>
              </w:rPr>
            </w:pPr>
            <w:r w:rsidRPr="003157B4">
              <w:rPr>
                <w:rFonts w:ascii="Garamond" w:hAnsi="Garamond" w:cstheme="minorHAnsi"/>
                <w:sz w:val="20"/>
              </w:rPr>
              <w:t>Ilość Systemów Zewnętrznych</w:t>
            </w:r>
            <w:r w:rsidR="000E24B1">
              <w:rPr>
                <w:rFonts w:ascii="Garamond" w:hAnsi="Garamond" w:cstheme="minorHAnsi"/>
                <w:sz w:val="20"/>
              </w:rPr>
              <w:t xml:space="preserve"> </w:t>
            </w:r>
            <w:r w:rsidRPr="003157B4">
              <w:rPr>
                <w:rFonts w:ascii="Garamond" w:hAnsi="Garamond" w:cstheme="minorHAnsi"/>
                <w:sz w:val="20"/>
                <w:vertAlign w:val="superscript"/>
              </w:rPr>
              <w:t>(4)</w:t>
            </w:r>
          </w:p>
        </w:tc>
        <w:tc>
          <w:tcPr>
            <w:tcW w:w="1606" w:type="dxa"/>
            <w:gridSpan w:val="2"/>
            <w:vAlign w:val="center"/>
          </w:tcPr>
          <w:p w14:paraId="25244778" w14:textId="77777777" w:rsidR="00F77812" w:rsidRPr="003157B4" w:rsidRDefault="00F77812" w:rsidP="00B10092">
            <w:pPr>
              <w:spacing w:after="60" w:line="276" w:lineRule="auto"/>
              <w:rPr>
                <w:rFonts w:ascii="Garamond" w:hAnsi="Garamond" w:cstheme="minorHAnsi"/>
                <w:sz w:val="20"/>
              </w:rPr>
            </w:pPr>
            <w:r w:rsidRPr="003157B4">
              <w:rPr>
                <w:rFonts w:ascii="Garamond" w:hAnsi="Garamond" w:cstheme="minorHAnsi"/>
                <w:sz w:val="20"/>
              </w:rPr>
              <w:t>Termin</w:t>
            </w:r>
          </w:p>
          <w:p w14:paraId="7BD68B60" w14:textId="77777777" w:rsidR="00F77812" w:rsidRPr="003157B4" w:rsidRDefault="00F77812" w:rsidP="00B10092">
            <w:pPr>
              <w:spacing w:after="60" w:line="276" w:lineRule="auto"/>
              <w:rPr>
                <w:rFonts w:ascii="Garamond" w:hAnsi="Garamond" w:cstheme="minorHAnsi"/>
                <w:sz w:val="20"/>
              </w:rPr>
            </w:pPr>
            <w:r w:rsidRPr="003157B4">
              <w:rPr>
                <w:rFonts w:ascii="Garamond" w:hAnsi="Garamond" w:cstheme="minorHAnsi"/>
                <w:sz w:val="20"/>
              </w:rPr>
              <w:t>udzielenia licencji</w:t>
            </w:r>
          </w:p>
        </w:tc>
      </w:tr>
      <w:tr w:rsidR="00F77812" w:rsidRPr="003157B4" w14:paraId="247D181B" w14:textId="77777777" w:rsidTr="00C600C7">
        <w:trPr>
          <w:trHeight w:val="527"/>
          <w:jc w:val="center"/>
        </w:trPr>
        <w:tc>
          <w:tcPr>
            <w:tcW w:w="340" w:type="dxa"/>
            <w:vMerge/>
            <w:shd w:val="pct10" w:color="000000" w:fill="FFFFFF"/>
            <w:vAlign w:val="center"/>
          </w:tcPr>
          <w:p w14:paraId="58513BD3" w14:textId="77777777" w:rsidR="00F77812" w:rsidRPr="003157B4" w:rsidRDefault="00F77812" w:rsidP="0073646C">
            <w:pPr>
              <w:numPr>
                <w:ilvl w:val="0"/>
                <w:numId w:val="16"/>
              </w:numPr>
              <w:spacing w:line="276" w:lineRule="auto"/>
              <w:ind w:left="142" w:hanging="142"/>
              <w:rPr>
                <w:rFonts w:ascii="Garamond" w:hAnsi="Garamond" w:cstheme="minorHAnsi"/>
                <w:sz w:val="20"/>
              </w:rPr>
            </w:pPr>
          </w:p>
        </w:tc>
        <w:tc>
          <w:tcPr>
            <w:tcW w:w="1844" w:type="dxa"/>
            <w:vMerge/>
            <w:shd w:val="pct10" w:color="000000" w:fill="FFFFFF"/>
            <w:vAlign w:val="center"/>
          </w:tcPr>
          <w:p w14:paraId="3F70ECBD" w14:textId="77777777" w:rsidR="00F77812" w:rsidRPr="003157B4" w:rsidRDefault="00F77812" w:rsidP="00B10092">
            <w:pPr>
              <w:spacing w:line="276" w:lineRule="auto"/>
              <w:rPr>
                <w:rFonts w:ascii="Garamond" w:hAnsi="Garamond" w:cstheme="minorHAnsi"/>
                <w:sz w:val="20"/>
              </w:rPr>
            </w:pPr>
          </w:p>
        </w:tc>
        <w:tc>
          <w:tcPr>
            <w:tcW w:w="463" w:type="dxa"/>
            <w:shd w:val="pct10" w:color="000000" w:fill="FFFFFF"/>
            <w:vAlign w:val="center"/>
          </w:tcPr>
          <w:p w14:paraId="6A36D564" w14:textId="77777777" w:rsidR="00F77812" w:rsidRPr="003157B4" w:rsidRDefault="00F77812" w:rsidP="00B10092">
            <w:pPr>
              <w:spacing w:after="60" w:line="276" w:lineRule="auto"/>
              <w:jc w:val="both"/>
              <w:rPr>
                <w:rFonts w:ascii="Garamond" w:hAnsi="Garamond" w:cstheme="minorHAnsi"/>
                <w:sz w:val="20"/>
              </w:rPr>
            </w:pPr>
          </w:p>
        </w:tc>
        <w:tc>
          <w:tcPr>
            <w:tcW w:w="4073" w:type="dxa"/>
            <w:gridSpan w:val="2"/>
            <w:tcBorders>
              <w:bottom w:val="single" w:sz="4" w:space="0" w:color="auto"/>
            </w:tcBorders>
            <w:vAlign w:val="center"/>
          </w:tcPr>
          <w:p w14:paraId="54A54926" w14:textId="77777777" w:rsidR="00F77812" w:rsidRPr="003157B4" w:rsidRDefault="00F77812" w:rsidP="00B10092">
            <w:pPr>
              <w:spacing w:after="60" w:line="276" w:lineRule="auto"/>
              <w:jc w:val="both"/>
              <w:rPr>
                <w:rFonts w:ascii="Garamond" w:hAnsi="Garamond" w:cstheme="minorHAnsi"/>
                <w:sz w:val="20"/>
              </w:rPr>
            </w:pPr>
          </w:p>
        </w:tc>
        <w:tc>
          <w:tcPr>
            <w:tcW w:w="1540" w:type="dxa"/>
            <w:vAlign w:val="center"/>
          </w:tcPr>
          <w:p w14:paraId="63F41F41" w14:textId="77777777" w:rsidR="00F77812" w:rsidRPr="003157B4" w:rsidRDefault="00F77812" w:rsidP="00B10092">
            <w:pPr>
              <w:spacing w:after="60" w:line="276" w:lineRule="auto"/>
              <w:jc w:val="both"/>
              <w:rPr>
                <w:rFonts w:ascii="Garamond" w:hAnsi="Garamond" w:cstheme="minorHAnsi"/>
                <w:sz w:val="20"/>
              </w:rPr>
            </w:pPr>
          </w:p>
        </w:tc>
        <w:tc>
          <w:tcPr>
            <w:tcW w:w="1606" w:type="dxa"/>
            <w:gridSpan w:val="2"/>
            <w:vAlign w:val="center"/>
          </w:tcPr>
          <w:p w14:paraId="275FE266" w14:textId="30FBA776" w:rsidR="00F77812" w:rsidRPr="003157B4" w:rsidRDefault="005C3A2F" w:rsidP="00B10092">
            <w:pPr>
              <w:spacing w:after="60" w:line="276" w:lineRule="auto"/>
              <w:jc w:val="center"/>
              <w:rPr>
                <w:rFonts w:ascii="Garamond" w:hAnsi="Garamond" w:cstheme="minorHAnsi"/>
                <w:sz w:val="20"/>
              </w:rPr>
            </w:pPr>
            <w:r w:rsidRPr="003157B4">
              <w:rPr>
                <w:rFonts w:ascii="Garamond" w:hAnsi="Garamond" w:cstheme="minorHAnsi"/>
                <w:sz w:val="20"/>
              </w:rPr>
              <w:t xml:space="preserve">W dniu podpisania </w:t>
            </w:r>
            <w:r w:rsidR="00F77812" w:rsidRPr="003157B4">
              <w:rPr>
                <w:rFonts w:ascii="Garamond" w:hAnsi="Garamond" w:cstheme="minorHAnsi"/>
                <w:sz w:val="20"/>
              </w:rPr>
              <w:t>umowy</w:t>
            </w:r>
          </w:p>
        </w:tc>
      </w:tr>
      <w:tr w:rsidR="00F77812" w:rsidRPr="003157B4" w14:paraId="103EB078" w14:textId="77777777" w:rsidTr="00C600C7">
        <w:trPr>
          <w:trHeight w:val="527"/>
          <w:jc w:val="center"/>
        </w:trPr>
        <w:tc>
          <w:tcPr>
            <w:tcW w:w="340" w:type="dxa"/>
            <w:vMerge/>
            <w:shd w:val="pct10" w:color="000000" w:fill="FFFFFF"/>
            <w:vAlign w:val="center"/>
          </w:tcPr>
          <w:p w14:paraId="6E128E5C" w14:textId="77777777" w:rsidR="00F77812" w:rsidRPr="003157B4" w:rsidRDefault="00F77812" w:rsidP="0073646C">
            <w:pPr>
              <w:numPr>
                <w:ilvl w:val="0"/>
                <w:numId w:val="16"/>
              </w:numPr>
              <w:spacing w:line="276" w:lineRule="auto"/>
              <w:ind w:left="142" w:hanging="142"/>
              <w:rPr>
                <w:rFonts w:ascii="Garamond" w:hAnsi="Garamond" w:cstheme="minorHAnsi"/>
                <w:sz w:val="20"/>
              </w:rPr>
            </w:pPr>
          </w:p>
        </w:tc>
        <w:tc>
          <w:tcPr>
            <w:tcW w:w="1844" w:type="dxa"/>
            <w:vMerge/>
            <w:shd w:val="pct10" w:color="000000" w:fill="FFFFFF"/>
            <w:vAlign w:val="center"/>
          </w:tcPr>
          <w:p w14:paraId="58EC555C" w14:textId="77777777" w:rsidR="00F77812" w:rsidRPr="003157B4" w:rsidRDefault="00F77812" w:rsidP="00B10092">
            <w:pPr>
              <w:spacing w:line="276" w:lineRule="auto"/>
              <w:rPr>
                <w:rFonts w:ascii="Garamond" w:hAnsi="Garamond" w:cstheme="minorHAnsi"/>
                <w:sz w:val="20"/>
              </w:rPr>
            </w:pPr>
          </w:p>
        </w:tc>
        <w:tc>
          <w:tcPr>
            <w:tcW w:w="463" w:type="dxa"/>
            <w:shd w:val="pct10" w:color="000000" w:fill="FFFFFF"/>
            <w:vAlign w:val="center"/>
          </w:tcPr>
          <w:p w14:paraId="7D9380A9" w14:textId="77777777" w:rsidR="00F77812" w:rsidRPr="003157B4" w:rsidRDefault="00F77812" w:rsidP="00B10092">
            <w:pPr>
              <w:spacing w:after="60" w:line="276" w:lineRule="auto"/>
              <w:jc w:val="both"/>
              <w:rPr>
                <w:rFonts w:ascii="Garamond" w:hAnsi="Garamond" w:cstheme="minorHAnsi"/>
                <w:sz w:val="20"/>
              </w:rPr>
            </w:pPr>
          </w:p>
        </w:tc>
        <w:tc>
          <w:tcPr>
            <w:tcW w:w="4073" w:type="dxa"/>
            <w:gridSpan w:val="2"/>
            <w:tcBorders>
              <w:bottom w:val="single" w:sz="4" w:space="0" w:color="auto"/>
            </w:tcBorders>
            <w:vAlign w:val="center"/>
          </w:tcPr>
          <w:p w14:paraId="1EBBD639" w14:textId="77777777" w:rsidR="00F77812" w:rsidRPr="003157B4" w:rsidRDefault="00F77812" w:rsidP="00B10092">
            <w:pPr>
              <w:spacing w:after="60" w:line="276" w:lineRule="auto"/>
              <w:jc w:val="both"/>
              <w:rPr>
                <w:rFonts w:ascii="Garamond" w:hAnsi="Garamond" w:cstheme="minorHAnsi"/>
                <w:sz w:val="20"/>
              </w:rPr>
            </w:pPr>
          </w:p>
        </w:tc>
        <w:tc>
          <w:tcPr>
            <w:tcW w:w="1540" w:type="dxa"/>
            <w:vAlign w:val="center"/>
          </w:tcPr>
          <w:p w14:paraId="271601E1" w14:textId="77777777" w:rsidR="00F77812" w:rsidRPr="003157B4" w:rsidRDefault="00F77812" w:rsidP="00B10092">
            <w:pPr>
              <w:spacing w:after="60" w:line="276" w:lineRule="auto"/>
              <w:jc w:val="both"/>
              <w:rPr>
                <w:rFonts w:ascii="Garamond" w:hAnsi="Garamond" w:cstheme="minorHAnsi"/>
                <w:sz w:val="20"/>
              </w:rPr>
            </w:pPr>
          </w:p>
        </w:tc>
        <w:tc>
          <w:tcPr>
            <w:tcW w:w="1606" w:type="dxa"/>
            <w:gridSpan w:val="2"/>
            <w:vAlign w:val="center"/>
          </w:tcPr>
          <w:p w14:paraId="1252DEEC" w14:textId="55BDDF05" w:rsidR="00F77812" w:rsidRPr="003157B4" w:rsidRDefault="005C3A2F" w:rsidP="00B10092">
            <w:pPr>
              <w:spacing w:after="60" w:line="276" w:lineRule="auto"/>
              <w:jc w:val="center"/>
              <w:rPr>
                <w:rFonts w:ascii="Garamond" w:hAnsi="Garamond" w:cstheme="minorHAnsi"/>
                <w:sz w:val="20"/>
              </w:rPr>
            </w:pPr>
            <w:r w:rsidRPr="003157B4">
              <w:rPr>
                <w:rFonts w:ascii="Garamond" w:hAnsi="Garamond" w:cstheme="minorHAnsi"/>
                <w:sz w:val="20"/>
              </w:rPr>
              <w:t xml:space="preserve">W dniu podpisania </w:t>
            </w:r>
            <w:r w:rsidR="00F77812" w:rsidRPr="003157B4">
              <w:rPr>
                <w:rFonts w:ascii="Garamond" w:hAnsi="Garamond" w:cstheme="minorHAnsi"/>
                <w:sz w:val="20"/>
              </w:rPr>
              <w:t>umowy</w:t>
            </w:r>
          </w:p>
        </w:tc>
      </w:tr>
      <w:tr w:rsidR="00F77812" w:rsidRPr="003157B4" w14:paraId="671C13C1" w14:textId="77777777" w:rsidTr="00C600C7">
        <w:trPr>
          <w:trHeight w:val="527"/>
          <w:jc w:val="center"/>
        </w:trPr>
        <w:tc>
          <w:tcPr>
            <w:tcW w:w="340" w:type="dxa"/>
            <w:vMerge/>
            <w:shd w:val="pct10" w:color="000000" w:fill="FFFFFF"/>
            <w:vAlign w:val="center"/>
          </w:tcPr>
          <w:p w14:paraId="5004AFED" w14:textId="77777777" w:rsidR="00F77812" w:rsidRPr="003157B4" w:rsidRDefault="00F77812" w:rsidP="0073646C">
            <w:pPr>
              <w:numPr>
                <w:ilvl w:val="0"/>
                <w:numId w:val="16"/>
              </w:numPr>
              <w:spacing w:line="276" w:lineRule="auto"/>
              <w:ind w:left="142" w:hanging="142"/>
              <w:rPr>
                <w:rFonts w:ascii="Garamond" w:hAnsi="Garamond" w:cstheme="minorHAnsi"/>
                <w:sz w:val="20"/>
              </w:rPr>
            </w:pPr>
          </w:p>
        </w:tc>
        <w:tc>
          <w:tcPr>
            <w:tcW w:w="1844" w:type="dxa"/>
            <w:vMerge/>
            <w:shd w:val="pct10" w:color="000000" w:fill="FFFFFF"/>
            <w:vAlign w:val="center"/>
          </w:tcPr>
          <w:p w14:paraId="5EDE0A1C" w14:textId="77777777" w:rsidR="00F77812" w:rsidRPr="003157B4" w:rsidRDefault="00F77812" w:rsidP="00B10092">
            <w:pPr>
              <w:spacing w:line="276" w:lineRule="auto"/>
              <w:rPr>
                <w:rFonts w:ascii="Garamond" w:hAnsi="Garamond" w:cstheme="minorHAnsi"/>
                <w:sz w:val="20"/>
              </w:rPr>
            </w:pPr>
          </w:p>
        </w:tc>
        <w:tc>
          <w:tcPr>
            <w:tcW w:w="463" w:type="dxa"/>
            <w:shd w:val="pct10" w:color="000000" w:fill="FFFFFF"/>
            <w:vAlign w:val="center"/>
          </w:tcPr>
          <w:p w14:paraId="0736CD69" w14:textId="77777777" w:rsidR="00F77812" w:rsidRPr="003157B4" w:rsidRDefault="00F77812" w:rsidP="00B10092">
            <w:pPr>
              <w:spacing w:after="60" w:line="276" w:lineRule="auto"/>
              <w:jc w:val="both"/>
              <w:rPr>
                <w:rFonts w:ascii="Garamond" w:hAnsi="Garamond" w:cstheme="minorHAnsi"/>
                <w:sz w:val="20"/>
              </w:rPr>
            </w:pPr>
          </w:p>
        </w:tc>
        <w:tc>
          <w:tcPr>
            <w:tcW w:w="4073" w:type="dxa"/>
            <w:gridSpan w:val="2"/>
            <w:tcBorders>
              <w:bottom w:val="single" w:sz="4" w:space="0" w:color="auto"/>
            </w:tcBorders>
            <w:vAlign w:val="center"/>
          </w:tcPr>
          <w:p w14:paraId="5C72E493" w14:textId="77777777" w:rsidR="00F77812" w:rsidRPr="003157B4" w:rsidRDefault="00F77812" w:rsidP="00B10092">
            <w:pPr>
              <w:spacing w:after="60" w:line="276" w:lineRule="auto"/>
              <w:jc w:val="both"/>
              <w:rPr>
                <w:rFonts w:ascii="Garamond" w:hAnsi="Garamond" w:cstheme="minorHAnsi"/>
                <w:sz w:val="20"/>
              </w:rPr>
            </w:pPr>
          </w:p>
        </w:tc>
        <w:tc>
          <w:tcPr>
            <w:tcW w:w="1540" w:type="dxa"/>
            <w:vAlign w:val="center"/>
          </w:tcPr>
          <w:p w14:paraId="3EB7B46B" w14:textId="77777777" w:rsidR="00F77812" w:rsidRPr="003157B4" w:rsidRDefault="00F77812" w:rsidP="00B10092">
            <w:pPr>
              <w:spacing w:after="60" w:line="276" w:lineRule="auto"/>
              <w:jc w:val="both"/>
              <w:rPr>
                <w:rFonts w:ascii="Garamond" w:hAnsi="Garamond" w:cstheme="minorHAnsi"/>
                <w:sz w:val="20"/>
              </w:rPr>
            </w:pPr>
          </w:p>
        </w:tc>
        <w:tc>
          <w:tcPr>
            <w:tcW w:w="1606" w:type="dxa"/>
            <w:gridSpan w:val="2"/>
            <w:vAlign w:val="center"/>
          </w:tcPr>
          <w:p w14:paraId="28913E9F" w14:textId="5732ABCB" w:rsidR="00F77812" w:rsidRPr="003157B4" w:rsidRDefault="005C3A2F" w:rsidP="00B10092">
            <w:pPr>
              <w:spacing w:after="60" w:line="276" w:lineRule="auto"/>
              <w:jc w:val="center"/>
              <w:rPr>
                <w:rFonts w:ascii="Garamond" w:hAnsi="Garamond" w:cstheme="minorHAnsi"/>
                <w:sz w:val="20"/>
              </w:rPr>
            </w:pPr>
            <w:r w:rsidRPr="003157B4">
              <w:rPr>
                <w:rFonts w:ascii="Garamond" w:hAnsi="Garamond" w:cstheme="minorHAnsi"/>
                <w:sz w:val="20"/>
              </w:rPr>
              <w:t xml:space="preserve">W dniu podpisania </w:t>
            </w:r>
            <w:r w:rsidR="00F77812" w:rsidRPr="003157B4">
              <w:rPr>
                <w:rFonts w:ascii="Garamond" w:hAnsi="Garamond" w:cstheme="minorHAnsi"/>
                <w:sz w:val="20"/>
              </w:rPr>
              <w:t>umowy</w:t>
            </w:r>
          </w:p>
        </w:tc>
      </w:tr>
      <w:tr w:rsidR="00F77812" w:rsidRPr="003157B4" w14:paraId="40EB0518" w14:textId="77777777" w:rsidTr="00C600C7">
        <w:trPr>
          <w:trHeight w:val="283"/>
          <w:jc w:val="center"/>
        </w:trPr>
        <w:tc>
          <w:tcPr>
            <w:tcW w:w="340" w:type="dxa"/>
            <w:vMerge/>
            <w:shd w:val="pct10" w:color="000000" w:fill="FFFFFF"/>
            <w:vAlign w:val="center"/>
          </w:tcPr>
          <w:p w14:paraId="3B2EC395" w14:textId="77777777" w:rsidR="00F77812" w:rsidRPr="003157B4" w:rsidRDefault="00F77812" w:rsidP="0073646C">
            <w:pPr>
              <w:numPr>
                <w:ilvl w:val="0"/>
                <w:numId w:val="16"/>
              </w:numPr>
              <w:spacing w:line="276" w:lineRule="auto"/>
              <w:ind w:left="142" w:hanging="142"/>
              <w:rPr>
                <w:rFonts w:ascii="Garamond" w:hAnsi="Garamond" w:cstheme="minorHAnsi"/>
                <w:sz w:val="20"/>
              </w:rPr>
            </w:pPr>
          </w:p>
        </w:tc>
        <w:tc>
          <w:tcPr>
            <w:tcW w:w="1844" w:type="dxa"/>
            <w:vMerge/>
            <w:shd w:val="pct10" w:color="000000" w:fill="FFFFFF"/>
            <w:vAlign w:val="center"/>
          </w:tcPr>
          <w:p w14:paraId="0C11F742" w14:textId="77777777" w:rsidR="00F77812" w:rsidRPr="003157B4" w:rsidRDefault="00F77812" w:rsidP="00B10092">
            <w:pPr>
              <w:spacing w:line="276" w:lineRule="auto"/>
              <w:rPr>
                <w:rFonts w:ascii="Garamond" w:hAnsi="Garamond" w:cstheme="minorHAnsi"/>
                <w:sz w:val="20"/>
              </w:rPr>
            </w:pPr>
          </w:p>
        </w:tc>
        <w:tc>
          <w:tcPr>
            <w:tcW w:w="7682" w:type="dxa"/>
            <w:gridSpan w:val="6"/>
            <w:shd w:val="pct10" w:color="000000" w:fill="FFFFFF"/>
            <w:vAlign w:val="center"/>
          </w:tcPr>
          <w:p w14:paraId="2847676F" w14:textId="77777777" w:rsidR="00F77812" w:rsidRPr="003157B4" w:rsidRDefault="00F77812" w:rsidP="00B10092">
            <w:pPr>
              <w:spacing w:line="276" w:lineRule="auto"/>
              <w:jc w:val="both"/>
              <w:rPr>
                <w:rFonts w:ascii="Garamond" w:hAnsi="Garamond" w:cstheme="minorHAnsi"/>
                <w:sz w:val="20"/>
              </w:rPr>
            </w:pPr>
            <w:r w:rsidRPr="003157B4">
              <w:rPr>
                <w:rFonts w:ascii="Garamond" w:hAnsi="Garamond" w:cstheme="minorHAnsi"/>
                <w:sz w:val="20"/>
              </w:rPr>
              <w:t>* Użytkownik - oznacza osoby, upoważnione przez Licencjobiorcę do korzystania z Oprogramowania Aplikacyjnego, z zastrzeżeniem, że są to osoby realizujące czynności w ramach działalności Licencjobiorcy (wyłączone jest upoważnienie dla przedstawicieli innych firm, niewskazanych przez producenta)</w:t>
            </w:r>
          </w:p>
          <w:p w14:paraId="5657D99A" w14:textId="11305E14" w:rsidR="00F77812" w:rsidRPr="003157B4" w:rsidRDefault="00F77812" w:rsidP="00B10092">
            <w:pPr>
              <w:spacing w:line="276" w:lineRule="auto"/>
              <w:jc w:val="both"/>
              <w:rPr>
                <w:rFonts w:ascii="Garamond" w:hAnsi="Garamond" w:cstheme="minorHAnsi"/>
                <w:sz w:val="20"/>
              </w:rPr>
            </w:pPr>
            <w:r w:rsidRPr="003157B4">
              <w:rPr>
                <w:rFonts w:ascii="Garamond" w:hAnsi="Garamond" w:cstheme="minorHAnsi"/>
                <w:sz w:val="20"/>
                <w:vertAlign w:val="superscript"/>
              </w:rPr>
              <w:t>(1)</w:t>
            </w:r>
            <w:r w:rsidRPr="003157B4">
              <w:rPr>
                <w:rFonts w:ascii="Garamond" w:hAnsi="Garamond" w:cstheme="minorHAnsi"/>
                <w:sz w:val="20"/>
              </w:rPr>
              <w:t xml:space="preserve"> Jednoczesny Użytkownik – oznacza Użytkowników w tym samym momencie zalogowanych do danego Modułu Oprogramowania Aplikacyjnego, na jednej instalacji bazy danych Oprogramowania Aplikacyjnego. </w:t>
            </w:r>
          </w:p>
          <w:p w14:paraId="0343BF57" w14:textId="77777777" w:rsidR="00F77812" w:rsidRPr="003157B4" w:rsidRDefault="00F77812" w:rsidP="00B10092">
            <w:pPr>
              <w:spacing w:line="276" w:lineRule="auto"/>
              <w:jc w:val="both"/>
              <w:rPr>
                <w:rFonts w:ascii="Garamond" w:hAnsi="Garamond" w:cstheme="minorHAnsi"/>
                <w:sz w:val="20"/>
              </w:rPr>
            </w:pPr>
            <w:r w:rsidRPr="003157B4">
              <w:rPr>
                <w:rFonts w:ascii="Garamond" w:hAnsi="Garamond" w:cstheme="minorHAnsi"/>
                <w:sz w:val="20"/>
                <w:vertAlign w:val="superscript"/>
              </w:rPr>
              <w:t xml:space="preserve"> (2)</w:t>
            </w:r>
            <w:r w:rsidRPr="003157B4">
              <w:rPr>
                <w:rFonts w:ascii="Garamond" w:hAnsi="Garamond" w:cstheme="minorHAnsi"/>
                <w:sz w:val="20"/>
              </w:rPr>
              <w:t xml:space="preserve"> Licencja Open - oznacza możliwość korzystania z Oprogramowania Aplikacyjnego przez nieograniczoną ilość Jednoczesnych Użytkowników, w wielu Lokalizacjach.</w:t>
            </w:r>
          </w:p>
          <w:p w14:paraId="591030A4" w14:textId="77777777" w:rsidR="00F77812" w:rsidRPr="003157B4" w:rsidRDefault="00F77812" w:rsidP="00B10092">
            <w:pPr>
              <w:spacing w:line="276" w:lineRule="auto"/>
              <w:jc w:val="both"/>
              <w:rPr>
                <w:rFonts w:ascii="Garamond" w:hAnsi="Garamond" w:cstheme="minorHAnsi"/>
                <w:sz w:val="20"/>
              </w:rPr>
            </w:pPr>
            <w:r w:rsidRPr="003157B4">
              <w:rPr>
                <w:rFonts w:ascii="Garamond" w:hAnsi="Garamond" w:cstheme="minorHAnsi"/>
                <w:sz w:val="20"/>
                <w:vertAlign w:val="superscript"/>
              </w:rPr>
              <w:t>(3)</w:t>
            </w:r>
            <w:r w:rsidRPr="003157B4">
              <w:rPr>
                <w:rFonts w:ascii="Garamond" w:hAnsi="Garamond" w:cstheme="minorHAnsi"/>
                <w:sz w:val="20"/>
              </w:rPr>
              <w:t xml:space="preserve"> Lokalizacja dla licencji Open (LO) - oznacza miejsce korzystania z Modułów Oprogramowania Aplikacyjnego przez upoważnione do tego przez Licencjobiorcę osoby. Lokalizacją nie jest lokalizacja serwera, na którym zainstalowana jest baza danych Oprogramowania Aplikacyjnego.</w:t>
            </w:r>
          </w:p>
          <w:p w14:paraId="5D26DAB8" w14:textId="77739D91" w:rsidR="00F77812" w:rsidRPr="003157B4" w:rsidRDefault="00F77812" w:rsidP="00B10092">
            <w:pPr>
              <w:spacing w:line="276" w:lineRule="auto"/>
              <w:rPr>
                <w:rFonts w:ascii="Garamond" w:hAnsi="Garamond" w:cstheme="minorHAnsi"/>
                <w:sz w:val="20"/>
              </w:rPr>
            </w:pPr>
            <w:r w:rsidRPr="003157B4">
              <w:rPr>
                <w:rFonts w:ascii="Garamond" w:hAnsi="Garamond" w:cstheme="minorHAnsi"/>
                <w:sz w:val="20"/>
                <w:vertAlign w:val="superscript"/>
              </w:rPr>
              <w:t>(4)</w:t>
            </w:r>
            <w:r w:rsidRPr="003157B4">
              <w:rPr>
                <w:rFonts w:ascii="Garamond" w:hAnsi="Garamond" w:cstheme="minorHAnsi"/>
                <w:sz w:val="20"/>
              </w:rPr>
              <w:t xml:space="preserve"> System Zewnętrzny – system umożliwiający integrację z systemem produkcji </w:t>
            </w:r>
            <w:r w:rsidR="00C6048A" w:rsidRPr="003157B4">
              <w:rPr>
                <w:rFonts w:ascii="Garamond" w:hAnsi="Garamond" w:cstheme="minorHAnsi"/>
                <w:sz w:val="20"/>
                <w:highlight w:val="yellow"/>
              </w:rPr>
              <w:t>………………..</w:t>
            </w:r>
            <w:r w:rsidRPr="003157B4">
              <w:rPr>
                <w:rFonts w:ascii="Garamond" w:hAnsi="Garamond" w:cstheme="minorHAnsi"/>
                <w:sz w:val="20"/>
              </w:rPr>
              <w:t xml:space="preserve">.  jednoznacznie identyfikowany przez udostępniany zasób dla: </w:t>
            </w:r>
          </w:p>
          <w:p w14:paraId="36A1BF34" w14:textId="77777777" w:rsidR="00F77812" w:rsidRPr="003157B4" w:rsidRDefault="00F77812" w:rsidP="0073646C">
            <w:pPr>
              <w:pStyle w:val="Akapitzlist"/>
              <w:numPr>
                <w:ilvl w:val="0"/>
                <w:numId w:val="14"/>
              </w:numPr>
              <w:spacing w:line="276" w:lineRule="auto"/>
              <w:contextualSpacing w:val="0"/>
              <w:rPr>
                <w:rFonts w:ascii="Garamond" w:hAnsi="Garamond" w:cstheme="minorHAnsi"/>
                <w:sz w:val="20"/>
              </w:rPr>
            </w:pPr>
            <w:r w:rsidRPr="003157B4">
              <w:rPr>
                <w:rFonts w:ascii="Garamond" w:hAnsi="Garamond" w:cstheme="minorHAnsi"/>
                <w:sz w:val="20"/>
              </w:rPr>
              <w:t xml:space="preserve">bramki HL7 - identyfikowany jako adres IP i port TCP/IP </w:t>
            </w:r>
          </w:p>
          <w:p w14:paraId="7630F91E" w14:textId="77777777" w:rsidR="00F77812" w:rsidRPr="003157B4" w:rsidRDefault="00F77812" w:rsidP="0073646C">
            <w:pPr>
              <w:pStyle w:val="Akapitzlist"/>
              <w:numPr>
                <w:ilvl w:val="0"/>
                <w:numId w:val="14"/>
              </w:numPr>
              <w:spacing w:line="276" w:lineRule="auto"/>
              <w:contextualSpacing w:val="0"/>
              <w:rPr>
                <w:rFonts w:ascii="Garamond" w:hAnsi="Garamond" w:cstheme="minorHAnsi"/>
                <w:sz w:val="20"/>
              </w:rPr>
            </w:pPr>
            <w:r w:rsidRPr="003157B4">
              <w:rPr>
                <w:rFonts w:ascii="Garamond" w:hAnsi="Garamond" w:cstheme="minorHAnsi"/>
                <w:sz w:val="20"/>
              </w:rPr>
              <w:t>integracji poprzez pliki – współdzielony zasób dyskowy</w:t>
            </w:r>
          </w:p>
          <w:p w14:paraId="4FD1DBD3" w14:textId="77777777" w:rsidR="00F77812" w:rsidRPr="003157B4" w:rsidRDefault="00F77812" w:rsidP="0073646C">
            <w:pPr>
              <w:pStyle w:val="Akapitzlist"/>
              <w:numPr>
                <w:ilvl w:val="0"/>
                <w:numId w:val="14"/>
              </w:numPr>
              <w:spacing w:line="276" w:lineRule="auto"/>
              <w:contextualSpacing w:val="0"/>
              <w:rPr>
                <w:rFonts w:ascii="Garamond" w:hAnsi="Garamond" w:cstheme="minorHAnsi"/>
                <w:sz w:val="20"/>
              </w:rPr>
            </w:pPr>
            <w:r w:rsidRPr="003157B4">
              <w:rPr>
                <w:rFonts w:ascii="Garamond" w:hAnsi="Garamond" w:cstheme="minorHAnsi"/>
                <w:sz w:val="20"/>
              </w:rPr>
              <w:t>Web Service – adres usług sieciowych</w:t>
            </w:r>
          </w:p>
        </w:tc>
      </w:tr>
      <w:tr w:rsidR="00F77812" w:rsidRPr="003157B4" w14:paraId="194E0FA6" w14:textId="77777777" w:rsidTr="00C600C7">
        <w:trPr>
          <w:jc w:val="center"/>
        </w:trPr>
        <w:tc>
          <w:tcPr>
            <w:tcW w:w="340" w:type="dxa"/>
            <w:vMerge w:val="restart"/>
            <w:tcBorders>
              <w:top w:val="single" w:sz="4" w:space="0" w:color="auto"/>
              <w:left w:val="single" w:sz="4" w:space="0" w:color="auto"/>
            </w:tcBorders>
            <w:shd w:val="pct10" w:color="000000" w:fill="FFFFFF"/>
            <w:vAlign w:val="center"/>
          </w:tcPr>
          <w:p w14:paraId="132F4296" w14:textId="77777777" w:rsidR="00F77812" w:rsidRPr="003157B4" w:rsidRDefault="00F77812" w:rsidP="0073646C">
            <w:pPr>
              <w:numPr>
                <w:ilvl w:val="0"/>
                <w:numId w:val="16"/>
              </w:numPr>
              <w:spacing w:line="276" w:lineRule="auto"/>
              <w:ind w:left="142" w:hanging="142"/>
              <w:rPr>
                <w:rFonts w:ascii="Garamond" w:hAnsi="Garamond" w:cstheme="minorHAnsi"/>
                <w:sz w:val="20"/>
              </w:rPr>
            </w:pPr>
          </w:p>
        </w:tc>
        <w:tc>
          <w:tcPr>
            <w:tcW w:w="1844" w:type="dxa"/>
            <w:vMerge w:val="restart"/>
            <w:tcBorders>
              <w:top w:val="single" w:sz="4" w:space="0" w:color="auto"/>
            </w:tcBorders>
            <w:shd w:val="pct10" w:color="000000" w:fill="FFFFFF"/>
            <w:vAlign w:val="center"/>
          </w:tcPr>
          <w:p w14:paraId="171A384E" w14:textId="77777777" w:rsidR="00F77812" w:rsidRPr="003157B4" w:rsidRDefault="00F77812" w:rsidP="00B10092">
            <w:pPr>
              <w:spacing w:line="276" w:lineRule="auto"/>
              <w:rPr>
                <w:rFonts w:ascii="Garamond" w:hAnsi="Garamond" w:cstheme="minorHAnsi"/>
                <w:sz w:val="20"/>
              </w:rPr>
            </w:pPr>
            <w:r w:rsidRPr="003157B4">
              <w:rPr>
                <w:rFonts w:ascii="Garamond" w:hAnsi="Garamond" w:cstheme="minorHAnsi"/>
                <w:sz w:val="20"/>
              </w:rPr>
              <w:t>Pola eksploatacji</w:t>
            </w:r>
          </w:p>
        </w:tc>
        <w:tc>
          <w:tcPr>
            <w:tcW w:w="6602" w:type="dxa"/>
            <w:gridSpan w:val="5"/>
            <w:tcBorders>
              <w:top w:val="single" w:sz="4" w:space="0" w:color="auto"/>
              <w:right w:val="single" w:sz="4" w:space="0" w:color="auto"/>
            </w:tcBorders>
            <w:shd w:val="pct10" w:color="000000" w:fill="FFFFFF"/>
            <w:vAlign w:val="center"/>
          </w:tcPr>
          <w:p w14:paraId="63EECA92" w14:textId="77777777"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Zwielokrotnienie Modułów Oprogramowania Aplikacyjnego w pamięci, serwerów, komputerów oraz urządzeń mobilnych.</w:t>
            </w:r>
          </w:p>
        </w:tc>
        <w:tc>
          <w:tcPr>
            <w:tcW w:w="1080" w:type="dxa"/>
            <w:tcBorders>
              <w:top w:val="single" w:sz="4" w:space="0" w:color="auto"/>
              <w:right w:val="single" w:sz="4" w:space="0" w:color="auto"/>
            </w:tcBorders>
            <w:shd w:val="clear" w:color="auto" w:fill="FFFFFF"/>
            <w:vAlign w:val="center"/>
          </w:tcPr>
          <w:p w14:paraId="5ADE32C1" w14:textId="77777777"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Tak</w:t>
            </w:r>
          </w:p>
        </w:tc>
      </w:tr>
      <w:tr w:rsidR="00F77812" w:rsidRPr="003157B4" w14:paraId="338AD752" w14:textId="77777777" w:rsidTr="00C600C7">
        <w:trPr>
          <w:jc w:val="center"/>
        </w:trPr>
        <w:tc>
          <w:tcPr>
            <w:tcW w:w="340" w:type="dxa"/>
            <w:vMerge/>
            <w:tcBorders>
              <w:top w:val="single" w:sz="4" w:space="0" w:color="auto"/>
              <w:left w:val="single" w:sz="4" w:space="0" w:color="auto"/>
            </w:tcBorders>
            <w:shd w:val="pct10" w:color="000000" w:fill="FFFFFF"/>
            <w:vAlign w:val="center"/>
          </w:tcPr>
          <w:p w14:paraId="62BB1E9B" w14:textId="77777777" w:rsidR="00F77812" w:rsidRPr="003157B4" w:rsidRDefault="00F77812" w:rsidP="0073646C">
            <w:pPr>
              <w:numPr>
                <w:ilvl w:val="0"/>
                <w:numId w:val="16"/>
              </w:numPr>
              <w:spacing w:line="276" w:lineRule="auto"/>
              <w:ind w:left="142" w:hanging="142"/>
              <w:rPr>
                <w:rFonts w:ascii="Garamond" w:hAnsi="Garamond" w:cstheme="minorHAnsi"/>
                <w:sz w:val="20"/>
              </w:rPr>
            </w:pPr>
          </w:p>
        </w:tc>
        <w:tc>
          <w:tcPr>
            <w:tcW w:w="1844" w:type="dxa"/>
            <w:vMerge/>
            <w:tcBorders>
              <w:top w:val="single" w:sz="4" w:space="0" w:color="auto"/>
            </w:tcBorders>
            <w:shd w:val="pct10" w:color="000000" w:fill="FFFFFF"/>
            <w:vAlign w:val="center"/>
          </w:tcPr>
          <w:p w14:paraId="3F920F34" w14:textId="77777777" w:rsidR="00F77812" w:rsidRPr="003157B4" w:rsidRDefault="00F77812" w:rsidP="00B10092">
            <w:pPr>
              <w:spacing w:line="276" w:lineRule="auto"/>
              <w:rPr>
                <w:rFonts w:ascii="Garamond" w:hAnsi="Garamond" w:cstheme="minorHAnsi"/>
                <w:sz w:val="20"/>
              </w:rPr>
            </w:pPr>
          </w:p>
        </w:tc>
        <w:tc>
          <w:tcPr>
            <w:tcW w:w="6602" w:type="dxa"/>
            <w:gridSpan w:val="5"/>
            <w:tcBorders>
              <w:top w:val="single" w:sz="4" w:space="0" w:color="auto"/>
              <w:right w:val="single" w:sz="4" w:space="0" w:color="auto"/>
            </w:tcBorders>
            <w:shd w:val="pct10" w:color="000000" w:fill="FFFFFF"/>
            <w:vAlign w:val="center"/>
          </w:tcPr>
          <w:p w14:paraId="615E1122" w14:textId="77777777"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Korzystanie z Modułów Oprogramowania Aplikacyjnego przez liczbę Jednoczesnych Użytkowników określonych dla każdego Modułu w pkt. C.</w:t>
            </w:r>
          </w:p>
        </w:tc>
        <w:tc>
          <w:tcPr>
            <w:tcW w:w="1080" w:type="dxa"/>
            <w:tcBorders>
              <w:top w:val="single" w:sz="4" w:space="0" w:color="auto"/>
              <w:right w:val="single" w:sz="4" w:space="0" w:color="auto"/>
            </w:tcBorders>
            <w:shd w:val="clear" w:color="auto" w:fill="FFFFFF"/>
            <w:vAlign w:val="center"/>
          </w:tcPr>
          <w:p w14:paraId="70C43DFC" w14:textId="04185276" w:rsidR="00F77812" w:rsidRPr="003157B4" w:rsidRDefault="00770BEF" w:rsidP="00B10092">
            <w:pPr>
              <w:spacing w:after="60" w:line="276" w:lineRule="auto"/>
              <w:jc w:val="both"/>
              <w:rPr>
                <w:rFonts w:ascii="Garamond" w:hAnsi="Garamond" w:cstheme="minorHAnsi"/>
                <w:sz w:val="20"/>
              </w:rPr>
            </w:pPr>
            <w:r w:rsidRPr="003157B4">
              <w:rPr>
                <w:rFonts w:ascii="Garamond" w:hAnsi="Garamond" w:cstheme="minorHAnsi"/>
                <w:sz w:val="20"/>
              </w:rPr>
              <w:t>Tak</w:t>
            </w:r>
          </w:p>
        </w:tc>
      </w:tr>
      <w:tr w:rsidR="00F77812" w:rsidRPr="003157B4" w14:paraId="69B83AE1" w14:textId="77777777" w:rsidTr="00C600C7">
        <w:trPr>
          <w:jc w:val="center"/>
        </w:trPr>
        <w:tc>
          <w:tcPr>
            <w:tcW w:w="340" w:type="dxa"/>
            <w:vMerge/>
            <w:tcBorders>
              <w:left w:val="single" w:sz="4" w:space="0" w:color="auto"/>
            </w:tcBorders>
            <w:shd w:val="pct10" w:color="000000" w:fill="FFFFFF"/>
            <w:vAlign w:val="center"/>
          </w:tcPr>
          <w:p w14:paraId="7073387B" w14:textId="77777777" w:rsidR="00F77812" w:rsidRPr="003157B4" w:rsidRDefault="00F77812" w:rsidP="0073646C">
            <w:pPr>
              <w:numPr>
                <w:ilvl w:val="0"/>
                <w:numId w:val="16"/>
              </w:numPr>
              <w:spacing w:line="276" w:lineRule="auto"/>
              <w:ind w:left="142" w:hanging="142"/>
              <w:rPr>
                <w:rFonts w:ascii="Garamond" w:hAnsi="Garamond" w:cstheme="minorHAnsi"/>
                <w:sz w:val="20"/>
              </w:rPr>
            </w:pPr>
          </w:p>
        </w:tc>
        <w:tc>
          <w:tcPr>
            <w:tcW w:w="1844" w:type="dxa"/>
            <w:vMerge/>
            <w:shd w:val="pct10" w:color="000000" w:fill="FFFFFF"/>
            <w:vAlign w:val="center"/>
          </w:tcPr>
          <w:p w14:paraId="0F4AC2C5" w14:textId="77777777" w:rsidR="00F77812" w:rsidRPr="003157B4" w:rsidRDefault="00F77812" w:rsidP="00B10092">
            <w:pPr>
              <w:spacing w:line="276" w:lineRule="auto"/>
              <w:rPr>
                <w:rFonts w:ascii="Garamond" w:hAnsi="Garamond" w:cstheme="minorHAnsi"/>
                <w:sz w:val="20"/>
              </w:rPr>
            </w:pPr>
          </w:p>
        </w:tc>
        <w:tc>
          <w:tcPr>
            <w:tcW w:w="6602" w:type="dxa"/>
            <w:gridSpan w:val="5"/>
            <w:tcBorders>
              <w:bottom w:val="single" w:sz="4" w:space="0" w:color="auto"/>
              <w:right w:val="single" w:sz="4" w:space="0" w:color="auto"/>
            </w:tcBorders>
            <w:shd w:val="pct10" w:color="000000" w:fill="FFFFFF"/>
            <w:vAlign w:val="center"/>
          </w:tcPr>
          <w:p w14:paraId="421EAB40" w14:textId="77777777"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Instalacja na serwerze sieciowym Licencjobiorcy z udostępnieniem dla ilości Jednoczesnych Użytkowników określonych w pkt. C dla każdego Modułu Oprogramowania Aplikacyjnego.</w:t>
            </w:r>
          </w:p>
        </w:tc>
        <w:tc>
          <w:tcPr>
            <w:tcW w:w="1080" w:type="dxa"/>
            <w:tcBorders>
              <w:bottom w:val="single" w:sz="4" w:space="0" w:color="auto"/>
              <w:right w:val="single" w:sz="4" w:space="0" w:color="auto"/>
            </w:tcBorders>
            <w:shd w:val="clear" w:color="auto" w:fill="FFFFFF"/>
            <w:vAlign w:val="center"/>
          </w:tcPr>
          <w:p w14:paraId="2D9C8C1F" w14:textId="77777777"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Tak</w:t>
            </w:r>
          </w:p>
        </w:tc>
      </w:tr>
      <w:tr w:rsidR="00F77812" w:rsidRPr="003157B4" w14:paraId="09D7024F" w14:textId="77777777" w:rsidTr="00C600C7">
        <w:trPr>
          <w:jc w:val="center"/>
        </w:trPr>
        <w:tc>
          <w:tcPr>
            <w:tcW w:w="340" w:type="dxa"/>
            <w:vMerge/>
            <w:tcBorders>
              <w:left w:val="single" w:sz="4" w:space="0" w:color="auto"/>
            </w:tcBorders>
            <w:shd w:val="pct10" w:color="000000" w:fill="FFFFFF"/>
            <w:vAlign w:val="center"/>
          </w:tcPr>
          <w:p w14:paraId="5BB7BDBA" w14:textId="77777777" w:rsidR="00F77812" w:rsidRPr="003157B4" w:rsidRDefault="00F77812" w:rsidP="0073646C">
            <w:pPr>
              <w:numPr>
                <w:ilvl w:val="0"/>
                <w:numId w:val="16"/>
              </w:numPr>
              <w:spacing w:line="276" w:lineRule="auto"/>
              <w:ind w:left="142" w:hanging="142"/>
              <w:rPr>
                <w:rFonts w:ascii="Garamond" w:hAnsi="Garamond" w:cstheme="minorHAnsi"/>
                <w:sz w:val="20"/>
              </w:rPr>
            </w:pPr>
          </w:p>
        </w:tc>
        <w:tc>
          <w:tcPr>
            <w:tcW w:w="1844" w:type="dxa"/>
            <w:vMerge/>
            <w:shd w:val="pct10" w:color="000000" w:fill="FFFFFF"/>
            <w:vAlign w:val="center"/>
          </w:tcPr>
          <w:p w14:paraId="32F6694E" w14:textId="77777777" w:rsidR="00F77812" w:rsidRPr="003157B4" w:rsidRDefault="00F77812" w:rsidP="00B10092">
            <w:pPr>
              <w:spacing w:line="276" w:lineRule="auto"/>
              <w:rPr>
                <w:rFonts w:ascii="Garamond" w:hAnsi="Garamond" w:cstheme="minorHAnsi"/>
                <w:sz w:val="20"/>
              </w:rPr>
            </w:pPr>
          </w:p>
        </w:tc>
        <w:tc>
          <w:tcPr>
            <w:tcW w:w="6602" w:type="dxa"/>
            <w:gridSpan w:val="5"/>
            <w:tcBorders>
              <w:bottom w:val="single" w:sz="4" w:space="0" w:color="auto"/>
              <w:right w:val="single" w:sz="4" w:space="0" w:color="auto"/>
            </w:tcBorders>
            <w:shd w:val="pct10" w:color="000000" w:fill="FFFFFF"/>
            <w:vAlign w:val="center"/>
          </w:tcPr>
          <w:p w14:paraId="32329BEB" w14:textId="77777777"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Sporządzenie 1 kopii zapasowej (-ych) każdego nośnika Oprogramowania Aplikacyjnego.</w:t>
            </w:r>
          </w:p>
        </w:tc>
        <w:tc>
          <w:tcPr>
            <w:tcW w:w="1080" w:type="dxa"/>
            <w:tcBorders>
              <w:bottom w:val="single" w:sz="4" w:space="0" w:color="auto"/>
              <w:right w:val="single" w:sz="4" w:space="0" w:color="auto"/>
            </w:tcBorders>
            <w:shd w:val="clear" w:color="auto" w:fill="FFFFFF"/>
            <w:vAlign w:val="center"/>
          </w:tcPr>
          <w:p w14:paraId="5A946441" w14:textId="77777777"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Tak</w:t>
            </w:r>
          </w:p>
        </w:tc>
      </w:tr>
      <w:tr w:rsidR="00F77812" w:rsidRPr="003157B4" w14:paraId="0CEAD5DD" w14:textId="77777777" w:rsidTr="00C600C7">
        <w:trPr>
          <w:jc w:val="center"/>
        </w:trPr>
        <w:tc>
          <w:tcPr>
            <w:tcW w:w="340" w:type="dxa"/>
            <w:vMerge/>
            <w:tcBorders>
              <w:left w:val="single" w:sz="4" w:space="0" w:color="auto"/>
            </w:tcBorders>
            <w:shd w:val="pct10" w:color="000000" w:fill="FFFFFF"/>
            <w:vAlign w:val="center"/>
          </w:tcPr>
          <w:p w14:paraId="18804B5F" w14:textId="77777777" w:rsidR="00F77812" w:rsidRPr="003157B4" w:rsidRDefault="00F77812" w:rsidP="0073646C">
            <w:pPr>
              <w:numPr>
                <w:ilvl w:val="0"/>
                <w:numId w:val="16"/>
              </w:numPr>
              <w:spacing w:line="276" w:lineRule="auto"/>
              <w:ind w:left="142" w:hanging="142"/>
              <w:rPr>
                <w:rFonts w:ascii="Garamond" w:hAnsi="Garamond" w:cstheme="minorHAnsi"/>
                <w:sz w:val="20"/>
              </w:rPr>
            </w:pPr>
          </w:p>
        </w:tc>
        <w:tc>
          <w:tcPr>
            <w:tcW w:w="1844" w:type="dxa"/>
            <w:vMerge/>
            <w:shd w:val="pct10" w:color="000000" w:fill="FFFFFF"/>
            <w:vAlign w:val="center"/>
          </w:tcPr>
          <w:p w14:paraId="0CD8379C" w14:textId="77777777" w:rsidR="00F77812" w:rsidRPr="003157B4" w:rsidRDefault="00F77812" w:rsidP="00B10092">
            <w:pPr>
              <w:spacing w:line="276" w:lineRule="auto"/>
              <w:rPr>
                <w:rFonts w:ascii="Garamond" w:hAnsi="Garamond" w:cstheme="minorHAnsi"/>
                <w:sz w:val="20"/>
              </w:rPr>
            </w:pPr>
          </w:p>
        </w:tc>
        <w:tc>
          <w:tcPr>
            <w:tcW w:w="6602" w:type="dxa"/>
            <w:gridSpan w:val="5"/>
            <w:tcBorders>
              <w:bottom w:val="single" w:sz="4" w:space="0" w:color="auto"/>
              <w:right w:val="single" w:sz="4" w:space="0" w:color="auto"/>
            </w:tcBorders>
            <w:shd w:val="pct10" w:color="000000" w:fill="FFFFFF"/>
            <w:vAlign w:val="center"/>
          </w:tcPr>
          <w:p w14:paraId="5DDA02B5" w14:textId="77777777"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 xml:space="preserve">Korzystanie z Oprogramowania Aplikacyjnego wyłącznie przez Jednoczesnych Użytkowników, zalogowanych na jednej instalacji bazy danych Oprogramowania Aplikacyjnego. </w:t>
            </w:r>
          </w:p>
        </w:tc>
        <w:tc>
          <w:tcPr>
            <w:tcW w:w="1080" w:type="dxa"/>
            <w:tcBorders>
              <w:bottom w:val="single" w:sz="4" w:space="0" w:color="auto"/>
              <w:right w:val="single" w:sz="4" w:space="0" w:color="auto"/>
            </w:tcBorders>
            <w:shd w:val="clear" w:color="auto" w:fill="FFFFFF"/>
            <w:vAlign w:val="center"/>
          </w:tcPr>
          <w:p w14:paraId="0FA6CBF3" w14:textId="77777777"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Tak</w:t>
            </w:r>
          </w:p>
        </w:tc>
      </w:tr>
      <w:tr w:rsidR="00F77812" w:rsidRPr="003157B4" w14:paraId="59B6C951" w14:textId="77777777" w:rsidTr="00C600C7">
        <w:trPr>
          <w:jc w:val="center"/>
        </w:trPr>
        <w:tc>
          <w:tcPr>
            <w:tcW w:w="340" w:type="dxa"/>
            <w:tcBorders>
              <w:top w:val="single" w:sz="4" w:space="0" w:color="auto"/>
              <w:bottom w:val="single" w:sz="4" w:space="0" w:color="auto"/>
            </w:tcBorders>
            <w:shd w:val="pct10" w:color="000000" w:fill="FFFFFF"/>
            <w:vAlign w:val="center"/>
          </w:tcPr>
          <w:p w14:paraId="281B35AF" w14:textId="77777777" w:rsidR="00F77812" w:rsidRPr="003157B4" w:rsidRDefault="00F77812" w:rsidP="0073646C">
            <w:pPr>
              <w:numPr>
                <w:ilvl w:val="0"/>
                <w:numId w:val="16"/>
              </w:numPr>
              <w:spacing w:line="276" w:lineRule="auto"/>
              <w:ind w:left="142" w:hanging="142"/>
              <w:rPr>
                <w:rFonts w:ascii="Garamond" w:hAnsi="Garamond" w:cstheme="minorHAnsi"/>
                <w:sz w:val="20"/>
              </w:rPr>
            </w:pPr>
          </w:p>
        </w:tc>
        <w:tc>
          <w:tcPr>
            <w:tcW w:w="1844" w:type="dxa"/>
            <w:tcBorders>
              <w:top w:val="single" w:sz="4" w:space="0" w:color="auto"/>
              <w:bottom w:val="single" w:sz="4" w:space="0" w:color="auto"/>
            </w:tcBorders>
            <w:shd w:val="pct10" w:color="000000" w:fill="FFFFFF"/>
            <w:vAlign w:val="center"/>
          </w:tcPr>
          <w:p w14:paraId="36E74F78" w14:textId="77777777" w:rsidR="00F77812" w:rsidRPr="003157B4" w:rsidRDefault="00F77812" w:rsidP="00B10092">
            <w:pPr>
              <w:spacing w:line="276" w:lineRule="auto"/>
              <w:rPr>
                <w:rFonts w:ascii="Garamond" w:hAnsi="Garamond" w:cstheme="minorHAnsi"/>
                <w:sz w:val="20"/>
              </w:rPr>
            </w:pPr>
            <w:r w:rsidRPr="003157B4">
              <w:rPr>
                <w:rFonts w:ascii="Garamond" w:hAnsi="Garamond" w:cstheme="minorHAnsi"/>
                <w:sz w:val="20"/>
              </w:rPr>
              <w:t>Czas eksploatacji</w:t>
            </w:r>
          </w:p>
        </w:tc>
        <w:tc>
          <w:tcPr>
            <w:tcW w:w="7682" w:type="dxa"/>
            <w:gridSpan w:val="6"/>
            <w:tcBorders>
              <w:top w:val="single" w:sz="4" w:space="0" w:color="auto"/>
              <w:bottom w:val="single" w:sz="4" w:space="0" w:color="auto"/>
              <w:right w:val="single" w:sz="4" w:space="0" w:color="auto"/>
            </w:tcBorders>
            <w:vAlign w:val="center"/>
          </w:tcPr>
          <w:p w14:paraId="62E080B7" w14:textId="77777777"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 xml:space="preserve">Nieoznaczony </w:t>
            </w:r>
          </w:p>
        </w:tc>
      </w:tr>
      <w:tr w:rsidR="00F77812" w:rsidRPr="003157B4" w14:paraId="6105C17D" w14:textId="77777777" w:rsidTr="00C600C7">
        <w:trPr>
          <w:trHeight w:val="1065"/>
          <w:jc w:val="center"/>
        </w:trPr>
        <w:tc>
          <w:tcPr>
            <w:tcW w:w="340" w:type="dxa"/>
            <w:vMerge w:val="restart"/>
            <w:tcBorders>
              <w:top w:val="single" w:sz="4" w:space="0" w:color="auto"/>
            </w:tcBorders>
            <w:shd w:val="pct10" w:color="000000" w:fill="FFFFFF"/>
            <w:vAlign w:val="center"/>
          </w:tcPr>
          <w:p w14:paraId="54560449" w14:textId="77777777" w:rsidR="00F77812" w:rsidRPr="003157B4" w:rsidRDefault="00F77812" w:rsidP="0073646C">
            <w:pPr>
              <w:numPr>
                <w:ilvl w:val="0"/>
                <w:numId w:val="16"/>
              </w:numPr>
              <w:spacing w:line="276" w:lineRule="auto"/>
              <w:ind w:left="142" w:hanging="142"/>
              <w:rPr>
                <w:rFonts w:ascii="Garamond" w:hAnsi="Garamond" w:cstheme="minorHAnsi"/>
                <w:sz w:val="20"/>
              </w:rPr>
            </w:pPr>
          </w:p>
        </w:tc>
        <w:tc>
          <w:tcPr>
            <w:tcW w:w="1844" w:type="dxa"/>
            <w:vMerge w:val="restart"/>
            <w:tcBorders>
              <w:top w:val="single" w:sz="4" w:space="0" w:color="auto"/>
            </w:tcBorders>
            <w:shd w:val="pct10" w:color="000000" w:fill="FFFFFF"/>
            <w:vAlign w:val="center"/>
          </w:tcPr>
          <w:p w14:paraId="02EF58E3" w14:textId="77777777" w:rsidR="00F77812" w:rsidRPr="003157B4" w:rsidRDefault="00F77812" w:rsidP="00B10092">
            <w:pPr>
              <w:spacing w:line="276" w:lineRule="auto"/>
              <w:rPr>
                <w:rFonts w:ascii="Garamond" w:hAnsi="Garamond" w:cstheme="minorHAnsi"/>
                <w:sz w:val="20"/>
              </w:rPr>
            </w:pPr>
            <w:r w:rsidRPr="003157B4">
              <w:rPr>
                <w:rFonts w:ascii="Garamond" w:hAnsi="Garamond" w:cstheme="minorHAnsi"/>
                <w:sz w:val="20"/>
              </w:rPr>
              <w:t>Dodatkowe licencje</w:t>
            </w:r>
          </w:p>
        </w:tc>
        <w:tc>
          <w:tcPr>
            <w:tcW w:w="7682" w:type="dxa"/>
            <w:gridSpan w:val="6"/>
            <w:tcBorders>
              <w:top w:val="single" w:sz="4" w:space="0" w:color="auto"/>
              <w:bottom w:val="single" w:sz="4" w:space="0" w:color="auto"/>
              <w:right w:val="single" w:sz="4" w:space="0" w:color="auto"/>
            </w:tcBorders>
            <w:vAlign w:val="center"/>
          </w:tcPr>
          <w:p w14:paraId="3331B350" w14:textId="055F26E9"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 xml:space="preserve">Licencjodawca zobowiązuje się do rozszerzenia, na pisemne zamówienie Licencjobiorcy licencji na korzystanie z poszczególnych Modułów Oprogramowania Aplikacyjnego dla dodatkowej liczby Jednoczesnych Użytkowników. Nowe licencje zostaną udzielone na warunkach wskazanych </w:t>
            </w:r>
            <w:r w:rsidR="00D1228F">
              <w:rPr>
                <w:rFonts w:ascii="Garamond" w:hAnsi="Garamond" w:cstheme="minorHAnsi"/>
                <w:sz w:val="20"/>
              </w:rPr>
              <w:br/>
            </w:r>
            <w:r w:rsidRPr="003157B4">
              <w:rPr>
                <w:rFonts w:ascii="Garamond" w:hAnsi="Garamond" w:cstheme="minorHAnsi"/>
                <w:sz w:val="20"/>
              </w:rPr>
              <w:t>w niniejszej umowie.</w:t>
            </w:r>
          </w:p>
          <w:p w14:paraId="14B8DC69" w14:textId="77777777"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Licencjobiorca wysyła do Licencjodawcy zapytanie ofertowe, wskazując Ilość Jednoczesnych Użytkowników oraz Moduły Oprogramowania Aplikacyjnego, na które ma zostać udzielona licencja.</w:t>
            </w:r>
          </w:p>
          <w:p w14:paraId="12EC522F" w14:textId="77777777"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Licencjodawca w odpowiedzi na zapytanie ofertowe przygotuje ofertę, wskazując wynagrodzenie należne za udzielenie dodatkowych licencji oraz zasady i termin płatności.</w:t>
            </w:r>
          </w:p>
          <w:p w14:paraId="0F1984BB" w14:textId="77777777"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Licencjobiorca składa pisemne zamówienie na udzielenie licencji dodatkowych.</w:t>
            </w:r>
          </w:p>
        </w:tc>
      </w:tr>
      <w:tr w:rsidR="00F77812" w:rsidRPr="003157B4" w14:paraId="48BD9750" w14:textId="77777777" w:rsidTr="00C600C7">
        <w:trPr>
          <w:trHeight w:val="697"/>
          <w:jc w:val="center"/>
        </w:trPr>
        <w:tc>
          <w:tcPr>
            <w:tcW w:w="340" w:type="dxa"/>
            <w:vMerge/>
            <w:tcBorders>
              <w:bottom w:val="single" w:sz="4" w:space="0" w:color="auto"/>
            </w:tcBorders>
            <w:shd w:val="pct10" w:color="000000" w:fill="FFFFFF"/>
            <w:vAlign w:val="center"/>
          </w:tcPr>
          <w:p w14:paraId="34DCC428" w14:textId="77777777" w:rsidR="00F77812" w:rsidRPr="003157B4" w:rsidRDefault="00F77812" w:rsidP="0073646C">
            <w:pPr>
              <w:numPr>
                <w:ilvl w:val="0"/>
                <w:numId w:val="16"/>
              </w:numPr>
              <w:spacing w:line="276" w:lineRule="auto"/>
              <w:ind w:left="142" w:hanging="142"/>
              <w:rPr>
                <w:rFonts w:ascii="Garamond" w:hAnsi="Garamond" w:cstheme="minorHAnsi"/>
                <w:sz w:val="20"/>
              </w:rPr>
            </w:pPr>
          </w:p>
        </w:tc>
        <w:tc>
          <w:tcPr>
            <w:tcW w:w="1844" w:type="dxa"/>
            <w:vMerge/>
            <w:tcBorders>
              <w:bottom w:val="single" w:sz="4" w:space="0" w:color="auto"/>
            </w:tcBorders>
            <w:shd w:val="pct10" w:color="000000" w:fill="FFFFFF"/>
            <w:vAlign w:val="center"/>
          </w:tcPr>
          <w:p w14:paraId="145E1404" w14:textId="77777777" w:rsidR="00F77812" w:rsidRPr="003157B4" w:rsidRDefault="00F77812" w:rsidP="00B10092">
            <w:pPr>
              <w:spacing w:line="276" w:lineRule="auto"/>
              <w:rPr>
                <w:rFonts w:ascii="Garamond" w:hAnsi="Garamond" w:cstheme="minorHAnsi"/>
                <w:sz w:val="20"/>
              </w:rPr>
            </w:pPr>
          </w:p>
        </w:tc>
        <w:tc>
          <w:tcPr>
            <w:tcW w:w="7682" w:type="dxa"/>
            <w:gridSpan w:val="6"/>
            <w:tcBorders>
              <w:top w:val="single" w:sz="4" w:space="0" w:color="auto"/>
              <w:bottom w:val="single" w:sz="4" w:space="0" w:color="auto"/>
              <w:right w:val="single" w:sz="4" w:space="0" w:color="auto"/>
            </w:tcBorders>
            <w:vAlign w:val="center"/>
          </w:tcPr>
          <w:p w14:paraId="78329CFD" w14:textId="718A168B"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 xml:space="preserve">Celem potwierdzenie nabycia nowych </w:t>
            </w:r>
            <w:r w:rsidRPr="00C027E7">
              <w:rPr>
                <w:rFonts w:ascii="Garamond" w:hAnsi="Garamond" w:cstheme="minorHAnsi"/>
                <w:sz w:val="20"/>
              </w:rPr>
              <w:t>licencji Licencjo</w:t>
            </w:r>
            <w:r w:rsidR="00C027E7" w:rsidRPr="00C027E7">
              <w:rPr>
                <w:rFonts w:ascii="Garamond" w:hAnsi="Garamond" w:cstheme="minorHAnsi"/>
                <w:sz w:val="20"/>
              </w:rPr>
              <w:t>dawca</w:t>
            </w:r>
            <w:r w:rsidRPr="003157B4">
              <w:rPr>
                <w:rFonts w:ascii="Garamond" w:hAnsi="Garamond" w:cstheme="minorHAnsi"/>
                <w:sz w:val="20"/>
              </w:rPr>
              <w:t xml:space="preserve"> </w:t>
            </w:r>
            <w:r w:rsidRPr="00A36C72">
              <w:rPr>
                <w:rFonts w:ascii="Garamond" w:hAnsi="Garamond" w:cstheme="minorHAnsi"/>
                <w:sz w:val="20"/>
              </w:rPr>
              <w:t>wystawi Licencjobiorcy</w:t>
            </w:r>
            <w:r w:rsidRPr="003157B4">
              <w:rPr>
                <w:rFonts w:ascii="Garamond" w:hAnsi="Garamond" w:cstheme="minorHAnsi"/>
                <w:sz w:val="20"/>
              </w:rPr>
              <w:t xml:space="preserve"> Certyfikat licencyjny.</w:t>
            </w:r>
          </w:p>
        </w:tc>
      </w:tr>
      <w:tr w:rsidR="00F77812" w:rsidRPr="003157B4" w14:paraId="60D83FB9" w14:textId="77777777" w:rsidTr="00C600C7">
        <w:trPr>
          <w:jc w:val="center"/>
        </w:trPr>
        <w:tc>
          <w:tcPr>
            <w:tcW w:w="340" w:type="dxa"/>
            <w:vMerge w:val="restart"/>
            <w:shd w:val="pct10" w:color="000000" w:fill="FFFFFF"/>
            <w:vAlign w:val="center"/>
          </w:tcPr>
          <w:p w14:paraId="2C62A637" w14:textId="77777777" w:rsidR="00F77812" w:rsidRPr="003157B4" w:rsidRDefault="00F77812" w:rsidP="0073646C">
            <w:pPr>
              <w:numPr>
                <w:ilvl w:val="0"/>
                <w:numId w:val="16"/>
              </w:numPr>
              <w:spacing w:line="276" w:lineRule="auto"/>
              <w:ind w:left="142" w:hanging="142"/>
              <w:rPr>
                <w:rFonts w:ascii="Garamond" w:hAnsi="Garamond" w:cstheme="minorHAnsi"/>
                <w:sz w:val="20"/>
              </w:rPr>
            </w:pPr>
          </w:p>
        </w:tc>
        <w:tc>
          <w:tcPr>
            <w:tcW w:w="1844" w:type="dxa"/>
            <w:vMerge w:val="restart"/>
            <w:shd w:val="pct10" w:color="000000" w:fill="FFFFFF"/>
            <w:vAlign w:val="center"/>
          </w:tcPr>
          <w:p w14:paraId="5F8F50C3" w14:textId="77777777" w:rsidR="00F77812" w:rsidRPr="003157B4" w:rsidRDefault="00F77812" w:rsidP="00B10092">
            <w:pPr>
              <w:spacing w:line="276" w:lineRule="auto"/>
              <w:rPr>
                <w:rFonts w:ascii="Garamond" w:hAnsi="Garamond" w:cstheme="minorHAnsi"/>
                <w:sz w:val="20"/>
              </w:rPr>
            </w:pPr>
            <w:r w:rsidRPr="003157B4">
              <w:rPr>
                <w:rFonts w:ascii="Garamond" w:hAnsi="Garamond" w:cstheme="minorHAnsi"/>
                <w:sz w:val="20"/>
              </w:rPr>
              <w:t>Postanowienia Dodatkowe</w:t>
            </w:r>
          </w:p>
        </w:tc>
        <w:tc>
          <w:tcPr>
            <w:tcW w:w="1936" w:type="dxa"/>
            <w:gridSpan w:val="2"/>
            <w:tcBorders>
              <w:right w:val="single" w:sz="6" w:space="0" w:color="auto"/>
            </w:tcBorders>
            <w:shd w:val="pct10" w:color="000000" w:fill="FFFFFF"/>
            <w:vAlign w:val="center"/>
          </w:tcPr>
          <w:p w14:paraId="181A3F4E" w14:textId="77777777"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Sublicencja</w:t>
            </w:r>
          </w:p>
        </w:tc>
        <w:tc>
          <w:tcPr>
            <w:tcW w:w="5746" w:type="dxa"/>
            <w:gridSpan w:val="4"/>
            <w:tcBorders>
              <w:left w:val="single" w:sz="6" w:space="0" w:color="auto"/>
            </w:tcBorders>
            <w:vAlign w:val="center"/>
          </w:tcPr>
          <w:p w14:paraId="41FB4D7B" w14:textId="77777777"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Niedopuszczalna</w:t>
            </w:r>
          </w:p>
        </w:tc>
      </w:tr>
      <w:tr w:rsidR="00F77812" w:rsidRPr="003157B4" w14:paraId="1B2CC04F" w14:textId="77777777" w:rsidTr="00C600C7">
        <w:trPr>
          <w:jc w:val="center"/>
        </w:trPr>
        <w:tc>
          <w:tcPr>
            <w:tcW w:w="340" w:type="dxa"/>
            <w:vMerge/>
            <w:shd w:val="pct10" w:color="000000" w:fill="FFFFFF"/>
            <w:vAlign w:val="center"/>
          </w:tcPr>
          <w:p w14:paraId="63118674" w14:textId="77777777" w:rsidR="00F77812" w:rsidRPr="003157B4" w:rsidRDefault="00F77812" w:rsidP="0073646C">
            <w:pPr>
              <w:numPr>
                <w:ilvl w:val="0"/>
                <w:numId w:val="16"/>
              </w:numPr>
              <w:spacing w:line="276" w:lineRule="auto"/>
              <w:ind w:left="142" w:hanging="142"/>
              <w:rPr>
                <w:rFonts w:ascii="Garamond" w:hAnsi="Garamond" w:cstheme="minorHAnsi"/>
                <w:sz w:val="20"/>
              </w:rPr>
            </w:pPr>
          </w:p>
        </w:tc>
        <w:tc>
          <w:tcPr>
            <w:tcW w:w="1844" w:type="dxa"/>
            <w:vMerge/>
            <w:shd w:val="pct10" w:color="000000" w:fill="FFFFFF"/>
            <w:vAlign w:val="center"/>
          </w:tcPr>
          <w:p w14:paraId="325FFFB6" w14:textId="77777777" w:rsidR="00F77812" w:rsidRPr="003157B4" w:rsidRDefault="00F77812" w:rsidP="00B10092">
            <w:pPr>
              <w:spacing w:line="276" w:lineRule="auto"/>
              <w:rPr>
                <w:rFonts w:ascii="Garamond" w:hAnsi="Garamond" w:cstheme="minorHAnsi"/>
                <w:sz w:val="20"/>
              </w:rPr>
            </w:pPr>
          </w:p>
        </w:tc>
        <w:tc>
          <w:tcPr>
            <w:tcW w:w="1936" w:type="dxa"/>
            <w:gridSpan w:val="2"/>
            <w:tcBorders>
              <w:right w:val="single" w:sz="6" w:space="0" w:color="auto"/>
            </w:tcBorders>
            <w:shd w:val="pct10" w:color="000000" w:fill="FFFFFF"/>
            <w:vAlign w:val="center"/>
          </w:tcPr>
          <w:p w14:paraId="27E1AE5A" w14:textId="77777777"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Przeniesienie licencji</w:t>
            </w:r>
          </w:p>
        </w:tc>
        <w:tc>
          <w:tcPr>
            <w:tcW w:w="5746" w:type="dxa"/>
            <w:gridSpan w:val="4"/>
            <w:tcBorders>
              <w:left w:val="single" w:sz="6" w:space="0" w:color="auto"/>
            </w:tcBorders>
            <w:vAlign w:val="center"/>
          </w:tcPr>
          <w:p w14:paraId="17EA863E" w14:textId="77777777"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Niedopuszczalne</w:t>
            </w:r>
          </w:p>
        </w:tc>
      </w:tr>
      <w:tr w:rsidR="00F77812" w:rsidRPr="003157B4" w14:paraId="4D44B7B2" w14:textId="77777777" w:rsidTr="00C600C7">
        <w:trPr>
          <w:jc w:val="center"/>
        </w:trPr>
        <w:tc>
          <w:tcPr>
            <w:tcW w:w="340" w:type="dxa"/>
            <w:vMerge w:val="restart"/>
            <w:shd w:val="pct10" w:color="000000" w:fill="FFFFFF"/>
            <w:vAlign w:val="center"/>
          </w:tcPr>
          <w:p w14:paraId="1EDA4AA0" w14:textId="77777777" w:rsidR="00F77812" w:rsidRPr="003157B4" w:rsidRDefault="00F77812" w:rsidP="0073646C">
            <w:pPr>
              <w:numPr>
                <w:ilvl w:val="0"/>
                <w:numId w:val="16"/>
              </w:numPr>
              <w:spacing w:line="276" w:lineRule="auto"/>
              <w:ind w:left="142" w:hanging="142"/>
              <w:rPr>
                <w:rFonts w:ascii="Garamond" w:hAnsi="Garamond" w:cstheme="minorHAnsi"/>
                <w:sz w:val="20"/>
              </w:rPr>
            </w:pPr>
          </w:p>
        </w:tc>
        <w:tc>
          <w:tcPr>
            <w:tcW w:w="1844" w:type="dxa"/>
            <w:vMerge w:val="restart"/>
            <w:shd w:val="pct10" w:color="000000" w:fill="FFFFFF"/>
            <w:vAlign w:val="center"/>
          </w:tcPr>
          <w:p w14:paraId="376DB13F" w14:textId="77777777" w:rsidR="00F77812" w:rsidRPr="003157B4" w:rsidDel="009E3F70" w:rsidRDefault="00F77812" w:rsidP="00B10092">
            <w:pPr>
              <w:spacing w:line="276" w:lineRule="auto"/>
              <w:rPr>
                <w:rFonts w:ascii="Garamond" w:hAnsi="Garamond" w:cstheme="minorHAnsi"/>
                <w:sz w:val="20"/>
              </w:rPr>
            </w:pPr>
            <w:r w:rsidRPr="003157B4">
              <w:rPr>
                <w:rFonts w:ascii="Garamond" w:hAnsi="Garamond" w:cstheme="minorHAnsi"/>
                <w:sz w:val="20"/>
              </w:rPr>
              <w:t>Zobowiązanie Licencjobiorcy</w:t>
            </w:r>
          </w:p>
        </w:tc>
        <w:tc>
          <w:tcPr>
            <w:tcW w:w="7682" w:type="dxa"/>
            <w:gridSpan w:val="6"/>
            <w:shd w:val="pct10" w:color="000000" w:fill="FFFFFF"/>
            <w:vAlign w:val="center"/>
          </w:tcPr>
          <w:p w14:paraId="06357E8E" w14:textId="77777777" w:rsidR="00F77812" w:rsidRPr="003157B4" w:rsidDel="009E3F70"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Licencjobiorca zobowiązuje się zorganizować i utrzymywać środki bezpieczeństwa zapobiegające jakiemukolwiek nieautoryzowanemu wykorzystaniu Oprogramowania Aplikacyjnego wskazanego w pkt. C niniejszej umowy.</w:t>
            </w:r>
          </w:p>
        </w:tc>
      </w:tr>
      <w:tr w:rsidR="00F77812" w:rsidRPr="003157B4" w14:paraId="4C9A33A3" w14:textId="77777777" w:rsidTr="00C600C7">
        <w:trPr>
          <w:jc w:val="center"/>
        </w:trPr>
        <w:tc>
          <w:tcPr>
            <w:tcW w:w="340" w:type="dxa"/>
            <w:vMerge/>
            <w:shd w:val="pct10" w:color="000000" w:fill="FFFFFF"/>
            <w:vAlign w:val="center"/>
          </w:tcPr>
          <w:p w14:paraId="604804A6" w14:textId="77777777" w:rsidR="00F77812" w:rsidRPr="003157B4" w:rsidRDefault="00F77812" w:rsidP="0073646C">
            <w:pPr>
              <w:numPr>
                <w:ilvl w:val="0"/>
                <w:numId w:val="16"/>
              </w:numPr>
              <w:spacing w:line="276" w:lineRule="auto"/>
              <w:ind w:left="142" w:hanging="142"/>
              <w:rPr>
                <w:rFonts w:ascii="Garamond" w:hAnsi="Garamond" w:cstheme="minorHAnsi"/>
                <w:sz w:val="20"/>
              </w:rPr>
            </w:pPr>
          </w:p>
        </w:tc>
        <w:tc>
          <w:tcPr>
            <w:tcW w:w="1844" w:type="dxa"/>
            <w:vMerge/>
            <w:shd w:val="pct10" w:color="000000" w:fill="FFFFFF"/>
            <w:vAlign w:val="center"/>
          </w:tcPr>
          <w:p w14:paraId="45E73E1A" w14:textId="77777777" w:rsidR="00F77812" w:rsidRPr="003157B4" w:rsidRDefault="00F77812" w:rsidP="00B10092">
            <w:pPr>
              <w:spacing w:line="276" w:lineRule="auto"/>
              <w:rPr>
                <w:rFonts w:ascii="Garamond" w:hAnsi="Garamond" w:cstheme="minorHAnsi"/>
                <w:sz w:val="20"/>
              </w:rPr>
            </w:pPr>
          </w:p>
        </w:tc>
        <w:tc>
          <w:tcPr>
            <w:tcW w:w="7682" w:type="dxa"/>
            <w:gridSpan w:val="6"/>
            <w:shd w:val="pct10" w:color="000000" w:fill="FFFFFF"/>
            <w:vAlign w:val="center"/>
          </w:tcPr>
          <w:p w14:paraId="53465791" w14:textId="77777777"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Korzystanie z Oprogramowania Aplikacyjnego przez Jednoczesnych Użytkowników w więcej niż jednej instalacji bazy danych Oprogramowania Aplikacyjnego stanowi naruszenie warunków niniejszej umowy.</w:t>
            </w:r>
          </w:p>
        </w:tc>
      </w:tr>
      <w:tr w:rsidR="00F77812" w:rsidRPr="003157B4" w14:paraId="32617AC2" w14:textId="77777777" w:rsidTr="00C600C7">
        <w:trPr>
          <w:jc w:val="center"/>
        </w:trPr>
        <w:tc>
          <w:tcPr>
            <w:tcW w:w="340" w:type="dxa"/>
            <w:vMerge/>
            <w:shd w:val="pct10" w:color="000000" w:fill="FFFFFF"/>
            <w:vAlign w:val="center"/>
          </w:tcPr>
          <w:p w14:paraId="52BBC583" w14:textId="77777777" w:rsidR="00F77812" w:rsidRPr="003157B4" w:rsidRDefault="00F77812" w:rsidP="0073646C">
            <w:pPr>
              <w:numPr>
                <w:ilvl w:val="0"/>
                <w:numId w:val="16"/>
              </w:numPr>
              <w:spacing w:line="276" w:lineRule="auto"/>
              <w:ind w:left="142" w:hanging="142"/>
              <w:rPr>
                <w:rFonts w:ascii="Garamond" w:hAnsi="Garamond" w:cstheme="minorHAnsi"/>
                <w:sz w:val="20"/>
              </w:rPr>
            </w:pPr>
          </w:p>
        </w:tc>
        <w:tc>
          <w:tcPr>
            <w:tcW w:w="1844" w:type="dxa"/>
            <w:vMerge/>
            <w:shd w:val="pct10" w:color="000000" w:fill="FFFFFF"/>
            <w:vAlign w:val="center"/>
          </w:tcPr>
          <w:p w14:paraId="08950F81" w14:textId="77777777" w:rsidR="00F77812" w:rsidRPr="003157B4" w:rsidRDefault="00F77812" w:rsidP="00B10092">
            <w:pPr>
              <w:spacing w:line="276" w:lineRule="auto"/>
              <w:rPr>
                <w:rFonts w:ascii="Garamond" w:hAnsi="Garamond" w:cstheme="minorHAnsi"/>
                <w:sz w:val="20"/>
              </w:rPr>
            </w:pPr>
          </w:p>
        </w:tc>
        <w:tc>
          <w:tcPr>
            <w:tcW w:w="7682" w:type="dxa"/>
            <w:gridSpan w:val="6"/>
            <w:shd w:val="pct10" w:color="000000" w:fill="FFFFFF"/>
            <w:vAlign w:val="center"/>
          </w:tcPr>
          <w:p w14:paraId="59808454" w14:textId="2E64715E"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 xml:space="preserve">Korzystanie z Modułów Oprogramowania, na które została udzielona licencja, w więcej, aniżeli wskazane Lokalizacje, wymaga zapłaty wynagrodzenia za prawo korzystania z tych Modułów </w:t>
            </w:r>
            <w:r w:rsidR="00D1228F">
              <w:rPr>
                <w:rFonts w:ascii="Garamond" w:hAnsi="Garamond" w:cstheme="minorHAnsi"/>
                <w:sz w:val="20"/>
              </w:rPr>
              <w:br/>
            </w:r>
            <w:r w:rsidRPr="003157B4">
              <w:rPr>
                <w:rFonts w:ascii="Garamond" w:hAnsi="Garamond" w:cstheme="minorHAnsi"/>
                <w:sz w:val="20"/>
              </w:rPr>
              <w:t>w kolejnych Lokalizacjach.</w:t>
            </w:r>
          </w:p>
        </w:tc>
      </w:tr>
      <w:tr w:rsidR="00F77812" w:rsidRPr="003157B4" w14:paraId="6FF36551" w14:textId="77777777" w:rsidTr="00C600C7">
        <w:trPr>
          <w:jc w:val="center"/>
        </w:trPr>
        <w:tc>
          <w:tcPr>
            <w:tcW w:w="340" w:type="dxa"/>
            <w:vMerge/>
            <w:tcBorders>
              <w:bottom w:val="single" w:sz="4" w:space="0" w:color="auto"/>
            </w:tcBorders>
            <w:shd w:val="pct10" w:color="000000" w:fill="FFFFFF"/>
            <w:vAlign w:val="center"/>
          </w:tcPr>
          <w:p w14:paraId="60AF420F" w14:textId="77777777" w:rsidR="00F77812" w:rsidRPr="003157B4" w:rsidRDefault="00F77812" w:rsidP="0073646C">
            <w:pPr>
              <w:numPr>
                <w:ilvl w:val="0"/>
                <w:numId w:val="16"/>
              </w:numPr>
              <w:spacing w:line="276" w:lineRule="auto"/>
              <w:ind w:left="142" w:hanging="142"/>
              <w:rPr>
                <w:rFonts w:ascii="Garamond" w:hAnsi="Garamond" w:cstheme="minorHAnsi"/>
                <w:sz w:val="20"/>
              </w:rPr>
            </w:pPr>
          </w:p>
        </w:tc>
        <w:tc>
          <w:tcPr>
            <w:tcW w:w="1844" w:type="dxa"/>
            <w:vMerge/>
            <w:shd w:val="pct10" w:color="000000" w:fill="FFFFFF"/>
            <w:vAlign w:val="center"/>
          </w:tcPr>
          <w:p w14:paraId="3E8634A2" w14:textId="77777777" w:rsidR="00F77812" w:rsidRPr="003157B4" w:rsidRDefault="00F77812" w:rsidP="00B10092">
            <w:pPr>
              <w:spacing w:line="276" w:lineRule="auto"/>
              <w:rPr>
                <w:rFonts w:ascii="Garamond" w:hAnsi="Garamond" w:cstheme="minorHAnsi"/>
                <w:sz w:val="20"/>
              </w:rPr>
            </w:pPr>
          </w:p>
        </w:tc>
        <w:tc>
          <w:tcPr>
            <w:tcW w:w="7682" w:type="dxa"/>
            <w:gridSpan w:val="6"/>
            <w:shd w:val="pct10" w:color="000000" w:fill="FFFFFF"/>
            <w:vAlign w:val="center"/>
          </w:tcPr>
          <w:p w14:paraId="3D9DF601" w14:textId="64E081B6"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Licencjobiorca nie ma prawa do dokonywania modyfikacji, zmian układu czy jakichkolwiek zmian w Modułach Oprogramowania Aplikacyjnego, za wyjątkiem realizacji praw Licencjobiorcy przyznanych bezwzględnie obowiązującymi przepisami prawa. Zmodyfikowane przez Licencjobiorcę</w:t>
            </w:r>
            <w:r w:rsidR="0021467B" w:rsidRPr="003157B4">
              <w:rPr>
                <w:rFonts w:ascii="Garamond" w:hAnsi="Garamond" w:cstheme="minorHAnsi"/>
                <w:sz w:val="20"/>
              </w:rPr>
              <w:t xml:space="preserve"> </w:t>
            </w:r>
            <w:r w:rsidRPr="003157B4">
              <w:rPr>
                <w:rFonts w:ascii="Garamond" w:hAnsi="Garamond" w:cstheme="minorHAnsi"/>
                <w:sz w:val="20"/>
              </w:rPr>
              <w:t>Moduły Oprogramowania Aplikacyjnego, w zakresie w jakim zostały zmodyfikowane, nie są objęte gwarancyjnym nadzorem autorskim Licencjodawcy.</w:t>
            </w:r>
          </w:p>
        </w:tc>
      </w:tr>
      <w:tr w:rsidR="00F77812" w:rsidRPr="003157B4" w14:paraId="15617919" w14:textId="77777777" w:rsidTr="00C600C7">
        <w:trPr>
          <w:jc w:val="center"/>
        </w:trPr>
        <w:tc>
          <w:tcPr>
            <w:tcW w:w="340" w:type="dxa"/>
            <w:vMerge w:val="restart"/>
            <w:shd w:val="pct10" w:color="000000" w:fill="FFFFFF"/>
            <w:vAlign w:val="center"/>
          </w:tcPr>
          <w:p w14:paraId="6782D646" w14:textId="77777777" w:rsidR="00F77812" w:rsidRPr="003157B4" w:rsidRDefault="00F77812" w:rsidP="0073646C">
            <w:pPr>
              <w:numPr>
                <w:ilvl w:val="0"/>
                <w:numId w:val="16"/>
              </w:numPr>
              <w:spacing w:line="276" w:lineRule="auto"/>
              <w:ind w:left="142" w:hanging="142"/>
              <w:rPr>
                <w:rFonts w:ascii="Garamond" w:hAnsi="Garamond" w:cstheme="minorHAnsi"/>
                <w:sz w:val="20"/>
              </w:rPr>
            </w:pPr>
          </w:p>
        </w:tc>
        <w:tc>
          <w:tcPr>
            <w:tcW w:w="1844" w:type="dxa"/>
            <w:vMerge w:val="restart"/>
            <w:shd w:val="pct10" w:color="000000" w:fill="FFFFFF"/>
            <w:vAlign w:val="center"/>
          </w:tcPr>
          <w:p w14:paraId="21633364" w14:textId="77777777" w:rsidR="00F77812" w:rsidRPr="003157B4" w:rsidRDefault="00F77812" w:rsidP="00B10092">
            <w:pPr>
              <w:spacing w:line="276" w:lineRule="auto"/>
              <w:rPr>
                <w:rFonts w:ascii="Garamond" w:hAnsi="Garamond" w:cstheme="minorHAnsi"/>
                <w:sz w:val="20"/>
              </w:rPr>
            </w:pPr>
            <w:r w:rsidRPr="003157B4">
              <w:rPr>
                <w:rFonts w:ascii="Garamond" w:hAnsi="Garamond" w:cstheme="minorHAnsi"/>
                <w:sz w:val="20"/>
              </w:rPr>
              <w:t>Odpowiedzialność Licencjodawcy</w:t>
            </w:r>
          </w:p>
        </w:tc>
        <w:tc>
          <w:tcPr>
            <w:tcW w:w="7682" w:type="dxa"/>
            <w:gridSpan w:val="6"/>
            <w:shd w:val="pct10" w:color="000000" w:fill="FFFFFF"/>
            <w:vAlign w:val="center"/>
          </w:tcPr>
          <w:p w14:paraId="75B755BF" w14:textId="77777777"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Licencjobiorca zobowiązuje się zorganizować i utrzymywać środki bezpieczeństwa zapobiegające jakiemukolwiek nieautoryzowanemu wykorzystaniu Oprogramowania Aplikacyjnego wskazanego w pkt. C niniejszej umowy.</w:t>
            </w:r>
          </w:p>
        </w:tc>
      </w:tr>
      <w:tr w:rsidR="00F77812" w:rsidRPr="003157B4" w14:paraId="42833A5A" w14:textId="77777777" w:rsidTr="00C600C7">
        <w:trPr>
          <w:jc w:val="center"/>
        </w:trPr>
        <w:tc>
          <w:tcPr>
            <w:tcW w:w="340" w:type="dxa"/>
            <w:vMerge/>
            <w:shd w:val="pct10" w:color="000000" w:fill="FFFFFF"/>
            <w:vAlign w:val="center"/>
          </w:tcPr>
          <w:p w14:paraId="576F7F89" w14:textId="77777777" w:rsidR="00F77812" w:rsidRPr="003157B4" w:rsidRDefault="00F77812" w:rsidP="0073646C">
            <w:pPr>
              <w:numPr>
                <w:ilvl w:val="0"/>
                <w:numId w:val="16"/>
              </w:numPr>
              <w:spacing w:line="276" w:lineRule="auto"/>
              <w:ind w:left="142" w:hanging="142"/>
              <w:rPr>
                <w:rFonts w:ascii="Garamond" w:hAnsi="Garamond" w:cstheme="minorHAnsi"/>
                <w:sz w:val="20"/>
              </w:rPr>
            </w:pPr>
          </w:p>
        </w:tc>
        <w:tc>
          <w:tcPr>
            <w:tcW w:w="1844" w:type="dxa"/>
            <w:vMerge/>
            <w:shd w:val="pct10" w:color="000000" w:fill="FFFFFF"/>
            <w:vAlign w:val="center"/>
          </w:tcPr>
          <w:p w14:paraId="6B7C813C" w14:textId="77777777" w:rsidR="00F77812" w:rsidRPr="003157B4" w:rsidRDefault="00F77812" w:rsidP="00B10092">
            <w:pPr>
              <w:spacing w:line="276" w:lineRule="auto"/>
              <w:rPr>
                <w:rFonts w:ascii="Garamond" w:hAnsi="Garamond" w:cstheme="minorHAnsi"/>
                <w:sz w:val="20"/>
              </w:rPr>
            </w:pPr>
          </w:p>
        </w:tc>
        <w:tc>
          <w:tcPr>
            <w:tcW w:w="7682" w:type="dxa"/>
            <w:gridSpan w:val="6"/>
            <w:shd w:val="pct10" w:color="000000" w:fill="FFFFFF"/>
            <w:vAlign w:val="center"/>
          </w:tcPr>
          <w:p w14:paraId="2276CC2A" w14:textId="242E0325" w:rsidR="00F77812" w:rsidRPr="003157B4" w:rsidDel="006109C9"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Licencjodawca nie odpowiada za szkody, jakie Licencjobiorca poniósł w związku z</w:t>
            </w:r>
            <w:r w:rsidR="0021467B" w:rsidRPr="003157B4">
              <w:rPr>
                <w:rFonts w:ascii="Garamond" w:hAnsi="Garamond" w:cstheme="minorHAnsi"/>
                <w:sz w:val="20"/>
              </w:rPr>
              <w:t> </w:t>
            </w:r>
            <w:r w:rsidRPr="003157B4">
              <w:rPr>
                <w:rFonts w:ascii="Garamond" w:hAnsi="Garamond" w:cstheme="minorHAnsi"/>
                <w:sz w:val="20"/>
              </w:rPr>
              <w:t xml:space="preserve">korzystaniem z Oprogramowania Aplikacyjnego, z wyjątkiem przypadków, gdy taką odpowiedzialność przewidują bezwzględnie obowiązujące przepisy prawa. </w:t>
            </w:r>
          </w:p>
        </w:tc>
      </w:tr>
      <w:tr w:rsidR="00F77812" w:rsidRPr="003157B4" w14:paraId="26822165" w14:textId="77777777" w:rsidTr="00C600C7">
        <w:trPr>
          <w:jc w:val="center"/>
        </w:trPr>
        <w:tc>
          <w:tcPr>
            <w:tcW w:w="340" w:type="dxa"/>
            <w:vMerge/>
            <w:shd w:val="pct10" w:color="000000" w:fill="FFFFFF"/>
            <w:vAlign w:val="center"/>
          </w:tcPr>
          <w:p w14:paraId="3F627965" w14:textId="77777777" w:rsidR="00F77812" w:rsidRPr="003157B4" w:rsidRDefault="00F77812" w:rsidP="0073646C">
            <w:pPr>
              <w:numPr>
                <w:ilvl w:val="0"/>
                <w:numId w:val="16"/>
              </w:numPr>
              <w:spacing w:line="276" w:lineRule="auto"/>
              <w:ind w:left="142" w:hanging="142"/>
              <w:rPr>
                <w:rFonts w:ascii="Garamond" w:hAnsi="Garamond" w:cstheme="minorHAnsi"/>
                <w:sz w:val="20"/>
              </w:rPr>
            </w:pPr>
          </w:p>
        </w:tc>
        <w:tc>
          <w:tcPr>
            <w:tcW w:w="1844" w:type="dxa"/>
            <w:vMerge/>
            <w:shd w:val="pct10" w:color="000000" w:fill="FFFFFF"/>
            <w:vAlign w:val="center"/>
          </w:tcPr>
          <w:p w14:paraId="3FD7E458" w14:textId="77777777" w:rsidR="00F77812" w:rsidRPr="003157B4" w:rsidRDefault="00F77812" w:rsidP="00B10092">
            <w:pPr>
              <w:spacing w:line="276" w:lineRule="auto"/>
              <w:rPr>
                <w:rFonts w:ascii="Garamond" w:hAnsi="Garamond" w:cstheme="minorHAnsi"/>
                <w:sz w:val="20"/>
              </w:rPr>
            </w:pPr>
          </w:p>
        </w:tc>
        <w:tc>
          <w:tcPr>
            <w:tcW w:w="7682" w:type="dxa"/>
            <w:gridSpan w:val="6"/>
            <w:shd w:val="pct10" w:color="000000" w:fill="FFFFFF"/>
            <w:vAlign w:val="center"/>
          </w:tcPr>
          <w:p w14:paraId="585FD6D7" w14:textId="77777777"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Licencjodawca nie ponosi odpowiedzialności za:</w:t>
            </w:r>
          </w:p>
          <w:p w14:paraId="6FC1CBE5" w14:textId="77777777" w:rsidR="00F77812" w:rsidRPr="003157B4" w:rsidRDefault="00F77812" w:rsidP="0073646C">
            <w:pPr>
              <w:numPr>
                <w:ilvl w:val="0"/>
                <w:numId w:val="17"/>
              </w:numPr>
              <w:spacing w:after="60" w:line="276" w:lineRule="auto"/>
              <w:jc w:val="both"/>
              <w:rPr>
                <w:rFonts w:ascii="Garamond" w:hAnsi="Garamond" w:cstheme="minorHAnsi"/>
                <w:sz w:val="20"/>
              </w:rPr>
            </w:pPr>
            <w:r w:rsidRPr="003157B4">
              <w:rPr>
                <w:rFonts w:ascii="Garamond" w:hAnsi="Garamond" w:cstheme="minorHAnsi"/>
                <w:sz w:val="20"/>
              </w:rPr>
              <w:t>skutki korzystania z Oprogramowania;</w:t>
            </w:r>
          </w:p>
          <w:p w14:paraId="78B80F91" w14:textId="77777777" w:rsidR="00F77812" w:rsidRPr="003157B4" w:rsidRDefault="00F77812" w:rsidP="0073646C">
            <w:pPr>
              <w:numPr>
                <w:ilvl w:val="0"/>
                <w:numId w:val="17"/>
              </w:numPr>
              <w:spacing w:after="60" w:line="276" w:lineRule="auto"/>
              <w:jc w:val="both"/>
              <w:rPr>
                <w:rFonts w:ascii="Garamond" w:hAnsi="Garamond" w:cstheme="minorHAnsi"/>
                <w:sz w:val="20"/>
              </w:rPr>
            </w:pPr>
            <w:r w:rsidRPr="003157B4">
              <w:rPr>
                <w:rFonts w:ascii="Garamond" w:hAnsi="Garamond" w:cstheme="minorHAnsi"/>
                <w:sz w:val="20"/>
              </w:rPr>
              <w:t>treść i integralność (zawartość) danych, otrzymywanych i przechowywanych przez Licencjobiorcę;</w:t>
            </w:r>
          </w:p>
          <w:p w14:paraId="483A25C9" w14:textId="77777777" w:rsidR="00F77812" w:rsidRPr="003157B4" w:rsidRDefault="00F77812" w:rsidP="0073646C">
            <w:pPr>
              <w:numPr>
                <w:ilvl w:val="0"/>
                <w:numId w:val="17"/>
              </w:numPr>
              <w:spacing w:after="60" w:line="276" w:lineRule="auto"/>
              <w:jc w:val="both"/>
              <w:rPr>
                <w:rFonts w:ascii="Garamond" w:hAnsi="Garamond" w:cstheme="minorHAnsi"/>
                <w:sz w:val="20"/>
              </w:rPr>
            </w:pPr>
            <w:r w:rsidRPr="003157B4">
              <w:rPr>
                <w:rFonts w:ascii="Garamond" w:hAnsi="Garamond" w:cstheme="minorHAnsi"/>
                <w:sz w:val="20"/>
              </w:rPr>
              <w:t>jakiekolwiek szkody wynikłe z nieprawidłowego działania lub zaprzestania funkcjonowania Oprogramowania Aplikacyjnego związane z nieprawidłowym korzystaniem z Oprogramowania Aplikacyjnego;</w:t>
            </w:r>
          </w:p>
          <w:p w14:paraId="79C87073" w14:textId="77777777" w:rsidR="00F77812" w:rsidRPr="003157B4" w:rsidRDefault="00F77812" w:rsidP="0073646C">
            <w:pPr>
              <w:numPr>
                <w:ilvl w:val="0"/>
                <w:numId w:val="17"/>
              </w:numPr>
              <w:spacing w:after="60" w:line="276" w:lineRule="auto"/>
              <w:jc w:val="both"/>
              <w:rPr>
                <w:rFonts w:ascii="Garamond" w:hAnsi="Garamond" w:cstheme="minorHAnsi"/>
                <w:sz w:val="20"/>
              </w:rPr>
            </w:pPr>
            <w:r w:rsidRPr="003157B4">
              <w:rPr>
                <w:rFonts w:ascii="Garamond" w:hAnsi="Garamond" w:cstheme="minorHAnsi"/>
                <w:sz w:val="20"/>
              </w:rPr>
              <w:t>korzystanie z Oprogramowania Aplikacyjnego przez osoby nieupoważnione;</w:t>
            </w:r>
          </w:p>
          <w:p w14:paraId="198EE337" w14:textId="77777777" w:rsidR="00F77812" w:rsidRPr="003157B4" w:rsidRDefault="00F77812" w:rsidP="0073646C">
            <w:pPr>
              <w:numPr>
                <w:ilvl w:val="0"/>
                <w:numId w:val="17"/>
              </w:numPr>
              <w:spacing w:after="60" w:line="276" w:lineRule="auto"/>
              <w:jc w:val="both"/>
              <w:rPr>
                <w:rFonts w:ascii="Garamond" w:hAnsi="Garamond" w:cstheme="minorHAnsi"/>
                <w:sz w:val="20"/>
              </w:rPr>
            </w:pPr>
            <w:r w:rsidRPr="003157B4">
              <w:rPr>
                <w:rFonts w:ascii="Garamond" w:hAnsi="Garamond" w:cstheme="minorHAnsi"/>
                <w:sz w:val="20"/>
              </w:rPr>
              <w:t>dokonywanie modyfikacji Oprogramowania Aplikacyjnego przez osoby inne niż upoważnione przez Licencjodawcę;</w:t>
            </w:r>
          </w:p>
          <w:p w14:paraId="19AF7D24" w14:textId="77777777" w:rsidR="00F77812" w:rsidRPr="003157B4" w:rsidRDefault="00F77812" w:rsidP="0073646C">
            <w:pPr>
              <w:numPr>
                <w:ilvl w:val="0"/>
                <w:numId w:val="17"/>
              </w:numPr>
              <w:spacing w:after="60" w:line="276" w:lineRule="auto"/>
              <w:jc w:val="both"/>
              <w:rPr>
                <w:rFonts w:ascii="Garamond" w:hAnsi="Garamond" w:cstheme="minorHAnsi"/>
                <w:sz w:val="20"/>
              </w:rPr>
            </w:pPr>
            <w:r w:rsidRPr="003157B4">
              <w:rPr>
                <w:rFonts w:ascii="Garamond" w:hAnsi="Garamond" w:cstheme="minorHAnsi"/>
                <w:sz w:val="20"/>
              </w:rPr>
              <w:t>udostępnienie hasła lub jakichkolwiek innych informacji identyfikujących użytkowników;</w:t>
            </w:r>
          </w:p>
          <w:p w14:paraId="7C607E7A" w14:textId="77777777" w:rsidR="00F77812" w:rsidRPr="003157B4" w:rsidRDefault="00F77812" w:rsidP="0073646C">
            <w:pPr>
              <w:numPr>
                <w:ilvl w:val="0"/>
                <w:numId w:val="17"/>
              </w:numPr>
              <w:spacing w:after="60" w:line="276" w:lineRule="auto"/>
              <w:jc w:val="both"/>
              <w:rPr>
                <w:rFonts w:ascii="Garamond" w:hAnsi="Garamond" w:cstheme="minorHAnsi"/>
                <w:sz w:val="20"/>
              </w:rPr>
            </w:pPr>
            <w:r w:rsidRPr="003157B4">
              <w:rPr>
                <w:rFonts w:ascii="Garamond" w:hAnsi="Garamond" w:cstheme="minorHAnsi"/>
                <w:sz w:val="20"/>
              </w:rPr>
              <w:t>wadliwe działanie sieci telekomunikacyjnej;</w:t>
            </w:r>
          </w:p>
          <w:p w14:paraId="1CE11B90" w14:textId="77777777" w:rsidR="00F77812" w:rsidRPr="003157B4" w:rsidRDefault="00F77812" w:rsidP="0073646C">
            <w:pPr>
              <w:numPr>
                <w:ilvl w:val="0"/>
                <w:numId w:val="17"/>
              </w:numPr>
              <w:spacing w:after="60" w:line="276" w:lineRule="auto"/>
              <w:jc w:val="both"/>
              <w:rPr>
                <w:rFonts w:ascii="Garamond" w:hAnsi="Garamond" w:cstheme="minorHAnsi"/>
                <w:sz w:val="20"/>
              </w:rPr>
            </w:pPr>
            <w:r w:rsidRPr="003157B4">
              <w:rPr>
                <w:rFonts w:ascii="Garamond" w:hAnsi="Garamond" w:cstheme="minorHAnsi"/>
                <w:sz w:val="20"/>
              </w:rPr>
              <w:t>nieprawidłowe działanie lub brak działania Oprogramowania Aplikacyjnego osób trzecich;</w:t>
            </w:r>
          </w:p>
          <w:p w14:paraId="02EB25EE" w14:textId="77777777" w:rsidR="00F77812" w:rsidRPr="003157B4" w:rsidRDefault="00F77812" w:rsidP="0073646C">
            <w:pPr>
              <w:numPr>
                <w:ilvl w:val="0"/>
                <w:numId w:val="17"/>
              </w:numPr>
              <w:spacing w:after="60" w:line="276" w:lineRule="auto"/>
              <w:jc w:val="both"/>
              <w:rPr>
                <w:rFonts w:ascii="Garamond" w:hAnsi="Garamond" w:cstheme="minorHAnsi"/>
                <w:sz w:val="20"/>
              </w:rPr>
            </w:pPr>
            <w:r w:rsidRPr="003157B4">
              <w:rPr>
                <w:rFonts w:ascii="Garamond" w:hAnsi="Garamond" w:cstheme="minorHAnsi"/>
                <w:sz w:val="20"/>
              </w:rPr>
              <w:t>nieautoryzowaną ingerencję Licencjobiorcy lub osób trzecich, w struktury baz danych Oprogramowania Aplikacyjnego;</w:t>
            </w:r>
          </w:p>
          <w:p w14:paraId="121ABAEF" w14:textId="77777777" w:rsidR="00F77812" w:rsidRPr="003157B4" w:rsidDel="006109C9" w:rsidRDefault="00F77812" w:rsidP="0073646C">
            <w:pPr>
              <w:numPr>
                <w:ilvl w:val="0"/>
                <w:numId w:val="17"/>
              </w:numPr>
              <w:spacing w:after="60" w:line="276" w:lineRule="auto"/>
              <w:jc w:val="both"/>
              <w:rPr>
                <w:rFonts w:ascii="Garamond" w:hAnsi="Garamond" w:cstheme="minorHAnsi"/>
                <w:sz w:val="20"/>
              </w:rPr>
            </w:pPr>
            <w:r w:rsidRPr="003157B4">
              <w:rPr>
                <w:rFonts w:ascii="Garamond" w:hAnsi="Garamond" w:cstheme="minorHAnsi"/>
                <w:sz w:val="20"/>
              </w:rPr>
              <w:t>siłę wyższą</w:t>
            </w:r>
          </w:p>
        </w:tc>
      </w:tr>
      <w:tr w:rsidR="00F77812" w:rsidRPr="003157B4" w14:paraId="0F821ABA" w14:textId="77777777" w:rsidTr="00C600C7">
        <w:trPr>
          <w:jc w:val="center"/>
        </w:trPr>
        <w:tc>
          <w:tcPr>
            <w:tcW w:w="340" w:type="dxa"/>
            <w:vMerge/>
            <w:tcBorders>
              <w:bottom w:val="single" w:sz="4" w:space="0" w:color="auto"/>
            </w:tcBorders>
            <w:shd w:val="pct10" w:color="000000" w:fill="FFFFFF"/>
            <w:vAlign w:val="center"/>
          </w:tcPr>
          <w:p w14:paraId="6947DD81" w14:textId="77777777" w:rsidR="00F77812" w:rsidRPr="003157B4" w:rsidRDefault="00F77812" w:rsidP="0073646C">
            <w:pPr>
              <w:numPr>
                <w:ilvl w:val="0"/>
                <w:numId w:val="16"/>
              </w:numPr>
              <w:spacing w:line="276" w:lineRule="auto"/>
              <w:ind w:left="142" w:hanging="142"/>
              <w:rPr>
                <w:rFonts w:ascii="Garamond" w:hAnsi="Garamond" w:cstheme="minorHAnsi"/>
                <w:sz w:val="20"/>
              </w:rPr>
            </w:pPr>
          </w:p>
        </w:tc>
        <w:tc>
          <w:tcPr>
            <w:tcW w:w="1844" w:type="dxa"/>
            <w:vMerge/>
            <w:shd w:val="pct10" w:color="000000" w:fill="FFFFFF"/>
            <w:vAlign w:val="center"/>
          </w:tcPr>
          <w:p w14:paraId="05099873" w14:textId="77777777" w:rsidR="00F77812" w:rsidRPr="003157B4" w:rsidRDefault="00F77812" w:rsidP="00B10092">
            <w:pPr>
              <w:spacing w:line="276" w:lineRule="auto"/>
              <w:rPr>
                <w:rFonts w:ascii="Garamond" w:hAnsi="Garamond" w:cstheme="minorHAnsi"/>
                <w:sz w:val="20"/>
              </w:rPr>
            </w:pPr>
          </w:p>
        </w:tc>
        <w:tc>
          <w:tcPr>
            <w:tcW w:w="7682" w:type="dxa"/>
            <w:gridSpan w:val="6"/>
            <w:shd w:val="pct10" w:color="000000" w:fill="FFFFFF"/>
            <w:vAlign w:val="center"/>
          </w:tcPr>
          <w:p w14:paraId="5C2A2D8C" w14:textId="2A7AF5AC"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Odpowiedzialność odszkodowawcza Licencjodawcy</w:t>
            </w:r>
            <w:r w:rsidR="0021467B" w:rsidRPr="003157B4">
              <w:rPr>
                <w:rFonts w:ascii="Garamond" w:hAnsi="Garamond" w:cstheme="minorHAnsi"/>
                <w:sz w:val="20"/>
              </w:rPr>
              <w:t xml:space="preserve"> </w:t>
            </w:r>
            <w:r w:rsidRPr="003157B4">
              <w:rPr>
                <w:rFonts w:ascii="Garamond" w:hAnsi="Garamond" w:cstheme="minorHAnsi"/>
                <w:sz w:val="20"/>
              </w:rPr>
              <w:t xml:space="preserve">ogranicza się do rzeczywistej straty, bez utraconych korzyści Licencjobiorcy. Odpowiedzialność odszkodowawcza Licencjodawcy ograniczona także jest do </w:t>
            </w:r>
            <w:r w:rsidR="0068357C" w:rsidRPr="003157B4">
              <w:rPr>
                <w:rFonts w:ascii="Garamond" w:hAnsi="Garamond" w:cstheme="minorHAnsi"/>
                <w:sz w:val="20"/>
              </w:rPr>
              <w:t>100 </w:t>
            </w:r>
            <w:r w:rsidRPr="003157B4">
              <w:rPr>
                <w:rFonts w:ascii="Garamond" w:hAnsi="Garamond" w:cstheme="minorHAnsi"/>
                <w:sz w:val="20"/>
              </w:rPr>
              <w:t>% wartości wynagrodzenia netto należnego Licencjodawcy z</w:t>
            </w:r>
            <w:r w:rsidR="0021467B" w:rsidRPr="003157B4">
              <w:rPr>
                <w:rFonts w:ascii="Garamond" w:hAnsi="Garamond" w:cstheme="minorHAnsi"/>
                <w:sz w:val="20"/>
              </w:rPr>
              <w:t> </w:t>
            </w:r>
            <w:r w:rsidRPr="003157B4">
              <w:rPr>
                <w:rFonts w:ascii="Garamond" w:hAnsi="Garamond" w:cstheme="minorHAnsi"/>
                <w:sz w:val="20"/>
              </w:rPr>
              <w:t>tytułu udzielenia licencji.</w:t>
            </w:r>
          </w:p>
          <w:p w14:paraId="59222F6C" w14:textId="77777777"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 xml:space="preserve">Strony oświadczają, że wszelka odpowiedzialność Licencjodawcy z tytułu rękojmi za wady fizyczne na </w:t>
            </w:r>
            <w:r w:rsidRPr="0034577F">
              <w:rPr>
                <w:rFonts w:ascii="Garamond" w:hAnsi="Garamond" w:cstheme="minorHAnsi"/>
                <w:sz w:val="20"/>
              </w:rPr>
              <w:t>podstawie art. 55 ustawy o prawie autorskim i prawach pokrewnych</w:t>
            </w:r>
            <w:r w:rsidRPr="003157B4">
              <w:rPr>
                <w:rFonts w:ascii="Garamond" w:hAnsi="Garamond" w:cstheme="minorHAnsi"/>
                <w:sz w:val="20"/>
              </w:rPr>
              <w:t xml:space="preserve"> jak i na podstawie jakiegokolwiek tytułu prawnego, ulega wyłączeniu.</w:t>
            </w:r>
          </w:p>
        </w:tc>
      </w:tr>
      <w:tr w:rsidR="00F77812" w:rsidRPr="003157B4" w14:paraId="4FA14C29" w14:textId="77777777" w:rsidTr="00C600C7">
        <w:trPr>
          <w:jc w:val="center"/>
        </w:trPr>
        <w:tc>
          <w:tcPr>
            <w:tcW w:w="340" w:type="dxa"/>
            <w:tcBorders>
              <w:bottom w:val="single" w:sz="4" w:space="0" w:color="auto"/>
            </w:tcBorders>
            <w:shd w:val="pct10" w:color="000000" w:fill="FFFFFF"/>
            <w:vAlign w:val="center"/>
          </w:tcPr>
          <w:p w14:paraId="0D4818E8" w14:textId="77777777" w:rsidR="00F77812" w:rsidRPr="003157B4" w:rsidRDefault="00F77812" w:rsidP="0073646C">
            <w:pPr>
              <w:numPr>
                <w:ilvl w:val="0"/>
                <w:numId w:val="16"/>
              </w:numPr>
              <w:spacing w:line="276" w:lineRule="auto"/>
              <w:ind w:left="142" w:hanging="142"/>
              <w:rPr>
                <w:rFonts w:ascii="Garamond" w:hAnsi="Garamond" w:cstheme="minorHAnsi"/>
                <w:sz w:val="20"/>
              </w:rPr>
            </w:pPr>
          </w:p>
        </w:tc>
        <w:tc>
          <w:tcPr>
            <w:tcW w:w="1844" w:type="dxa"/>
            <w:shd w:val="pct10" w:color="000000" w:fill="FFFFFF"/>
            <w:vAlign w:val="center"/>
          </w:tcPr>
          <w:p w14:paraId="21F02CC3" w14:textId="77777777" w:rsidR="00F77812" w:rsidRPr="003157B4" w:rsidRDefault="00F77812" w:rsidP="00B10092">
            <w:pPr>
              <w:spacing w:line="276" w:lineRule="auto"/>
              <w:rPr>
                <w:rFonts w:ascii="Garamond" w:hAnsi="Garamond" w:cstheme="minorHAnsi"/>
                <w:sz w:val="20"/>
              </w:rPr>
            </w:pPr>
            <w:r w:rsidRPr="003157B4">
              <w:rPr>
                <w:rFonts w:ascii="Garamond" w:hAnsi="Garamond" w:cstheme="minorHAnsi"/>
                <w:sz w:val="20"/>
              </w:rPr>
              <w:t>Rozwiązanie umowy licencyjnej</w:t>
            </w:r>
          </w:p>
        </w:tc>
        <w:tc>
          <w:tcPr>
            <w:tcW w:w="7682" w:type="dxa"/>
            <w:gridSpan w:val="6"/>
            <w:shd w:val="pct10" w:color="000000" w:fill="FFFFFF"/>
            <w:vAlign w:val="center"/>
          </w:tcPr>
          <w:p w14:paraId="15F1FC53" w14:textId="77777777"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Licencjodawca może rozwiązać niniejszą umowę licencyjną bez zachowania terminów wypowiedzenia, gdy Licencjobiorca:</w:t>
            </w:r>
          </w:p>
          <w:p w14:paraId="7F69BA90" w14:textId="77777777" w:rsidR="00F77812" w:rsidRPr="003157B4" w:rsidRDefault="00F77812" w:rsidP="0073646C">
            <w:pPr>
              <w:numPr>
                <w:ilvl w:val="0"/>
                <w:numId w:val="18"/>
              </w:numPr>
              <w:spacing w:after="60" w:line="276" w:lineRule="auto"/>
              <w:jc w:val="both"/>
              <w:rPr>
                <w:rFonts w:ascii="Garamond" w:hAnsi="Garamond" w:cstheme="minorHAnsi"/>
                <w:sz w:val="20"/>
              </w:rPr>
            </w:pPr>
            <w:r w:rsidRPr="003157B4">
              <w:rPr>
                <w:rFonts w:ascii="Garamond" w:hAnsi="Garamond" w:cstheme="minorHAnsi"/>
                <w:sz w:val="20"/>
              </w:rPr>
              <w:t>narusza warunki niniejszej umowy licencji w odniesieniu do miejsca, zakresu lub sposobu korzystania z każdego z Modułów Oprogramowania Aplikacyjnego lub jego części;</w:t>
            </w:r>
          </w:p>
          <w:p w14:paraId="16273248" w14:textId="77777777" w:rsidR="00F77812" w:rsidRPr="003157B4" w:rsidRDefault="00F77812" w:rsidP="0073646C">
            <w:pPr>
              <w:numPr>
                <w:ilvl w:val="0"/>
                <w:numId w:val="18"/>
              </w:numPr>
              <w:spacing w:after="60" w:line="276" w:lineRule="auto"/>
              <w:jc w:val="both"/>
              <w:rPr>
                <w:rFonts w:ascii="Garamond" w:hAnsi="Garamond" w:cstheme="minorHAnsi"/>
                <w:sz w:val="20"/>
              </w:rPr>
            </w:pPr>
            <w:r w:rsidRPr="003157B4">
              <w:rPr>
                <w:rFonts w:ascii="Garamond" w:hAnsi="Garamond" w:cstheme="minorHAnsi"/>
                <w:sz w:val="20"/>
              </w:rPr>
              <w:t>uniemożliwia przedstawicielom Licencjodawcy sprawdzenie sposobu wykorzystywania Oprogramowania Aplikacyjnego;</w:t>
            </w:r>
          </w:p>
          <w:p w14:paraId="78C0B351" w14:textId="77777777" w:rsidR="00F77812" w:rsidRPr="003157B4" w:rsidRDefault="00F77812" w:rsidP="0073646C">
            <w:pPr>
              <w:numPr>
                <w:ilvl w:val="0"/>
                <w:numId w:val="18"/>
              </w:numPr>
              <w:spacing w:after="60" w:line="276" w:lineRule="auto"/>
              <w:jc w:val="both"/>
              <w:rPr>
                <w:rFonts w:ascii="Garamond" w:hAnsi="Garamond" w:cstheme="minorHAnsi"/>
                <w:sz w:val="20"/>
              </w:rPr>
            </w:pPr>
            <w:r w:rsidRPr="003157B4">
              <w:rPr>
                <w:rFonts w:ascii="Garamond" w:hAnsi="Garamond" w:cstheme="minorHAnsi"/>
                <w:sz w:val="20"/>
              </w:rPr>
              <w:t>w inny sposób narusza warunki licencji, prawa autorskie do Oprogramowania Aplikacyjnego lub postanowienia niniejszej umowy.</w:t>
            </w:r>
          </w:p>
          <w:p w14:paraId="13AC2F5A" w14:textId="77777777"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W terminie 14 dni od rozwiązania umowy, Licencjobiorca ma obowiązek zaprzestania korzystania z Oprogramowania Aplikacyjnego - w tym celu Licencjobiorca ma obowiązek usunięcia Oprogramowania Aplikacyjnego z serwerów oraz stacji roboczych, na których zostało ono zainstalowane. Art. 59 ustawy o prawie autorskim i prawach pokrewnych nie stosuje się.</w:t>
            </w:r>
          </w:p>
        </w:tc>
      </w:tr>
      <w:tr w:rsidR="00F77812" w:rsidRPr="003157B4" w14:paraId="3BEAADC5" w14:textId="77777777" w:rsidTr="00C600C7">
        <w:trPr>
          <w:jc w:val="center"/>
        </w:trPr>
        <w:tc>
          <w:tcPr>
            <w:tcW w:w="340" w:type="dxa"/>
            <w:shd w:val="pct10" w:color="000000" w:fill="FFFFFF"/>
            <w:vAlign w:val="center"/>
          </w:tcPr>
          <w:p w14:paraId="79F3B122" w14:textId="77777777" w:rsidR="00F77812" w:rsidRPr="003157B4" w:rsidRDefault="00F77812" w:rsidP="0073646C">
            <w:pPr>
              <w:numPr>
                <w:ilvl w:val="0"/>
                <w:numId w:val="16"/>
              </w:numPr>
              <w:spacing w:line="276" w:lineRule="auto"/>
              <w:ind w:left="142" w:hanging="142"/>
              <w:rPr>
                <w:rFonts w:ascii="Garamond" w:hAnsi="Garamond" w:cstheme="minorHAnsi"/>
                <w:sz w:val="20"/>
              </w:rPr>
            </w:pPr>
          </w:p>
        </w:tc>
        <w:tc>
          <w:tcPr>
            <w:tcW w:w="1844" w:type="dxa"/>
            <w:shd w:val="pct10" w:color="000000" w:fill="FFFFFF"/>
            <w:vAlign w:val="center"/>
          </w:tcPr>
          <w:p w14:paraId="14DF694E" w14:textId="77777777" w:rsidR="00F77812" w:rsidRPr="003157B4" w:rsidRDefault="00F77812" w:rsidP="00B10092">
            <w:pPr>
              <w:spacing w:line="276" w:lineRule="auto"/>
              <w:rPr>
                <w:rFonts w:ascii="Garamond" w:hAnsi="Garamond" w:cstheme="minorHAnsi"/>
                <w:sz w:val="20"/>
              </w:rPr>
            </w:pPr>
            <w:r w:rsidRPr="003157B4">
              <w:rPr>
                <w:rFonts w:ascii="Garamond" w:hAnsi="Garamond" w:cstheme="minorHAnsi"/>
                <w:sz w:val="20"/>
              </w:rPr>
              <w:t>Postanowienia końcowe</w:t>
            </w:r>
          </w:p>
        </w:tc>
        <w:tc>
          <w:tcPr>
            <w:tcW w:w="7682" w:type="dxa"/>
            <w:gridSpan w:val="6"/>
            <w:shd w:val="pct12" w:color="000000" w:fill="FFFFFF"/>
            <w:vAlign w:val="center"/>
          </w:tcPr>
          <w:p w14:paraId="59D783DD" w14:textId="14B962C7" w:rsidR="00F77812" w:rsidRPr="003157B4" w:rsidRDefault="00F77812" w:rsidP="00B10092">
            <w:pPr>
              <w:spacing w:after="60" w:line="276" w:lineRule="auto"/>
              <w:jc w:val="both"/>
              <w:rPr>
                <w:rFonts w:ascii="Garamond" w:hAnsi="Garamond" w:cstheme="minorHAnsi"/>
                <w:sz w:val="20"/>
              </w:rPr>
            </w:pPr>
            <w:r w:rsidRPr="003157B4">
              <w:rPr>
                <w:rFonts w:ascii="Garamond" w:hAnsi="Garamond" w:cstheme="minorHAnsi"/>
                <w:sz w:val="20"/>
              </w:rPr>
              <w:t xml:space="preserve">W zakresie nieuregulowanym niniejszą umową zastosowanie mają przepisy prawa polskiego </w:t>
            </w:r>
            <w:r w:rsidR="00C25341">
              <w:rPr>
                <w:rFonts w:ascii="Garamond" w:hAnsi="Garamond" w:cstheme="minorHAnsi"/>
                <w:sz w:val="20"/>
              </w:rPr>
              <w:br/>
            </w:r>
            <w:r w:rsidRPr="003157B4">
              <w:rPr>
                <w:rFonts w:ascii="Garamond" w:hAnsi="Garamond" w:cstheme="minorHAnsi"/>
                <w:sz w:val="20"/>
              </w:rPr>
              <w:t xml:space="preserve">w szczególności przepisy Kodeksu cywilnego i Ustawy z 4 lutego 1994 o prawie autorskim </w:t>
            </w:r>
            <w:r w:rsidR="00C25341">
              <w:rPr>
                <w:rFonts w:ascii="Garamond" w:hAnsi="Garamond" w:cstheme="minorHAnsi"/>
                <w:sz w:val="20"/>
              </w:rPr>
              <w:br/>
            </w:r>
            <w:r w:rsidRPr="003157B4">
              <w:rPr>
                <w:rFonts w:ascii="Garamond" w:hAnsi="Garamond" w:cstheme="minorHAnsi"/>
                <w:sz w:val="20"/>
              </w:rPr>
              <w:t xml:space="preserve">i prawach pokrewnych (t. jedn.  </w:t>
            </w:r>
            <w:r w:rsidR="00C25341" w:rsidRPr="00C25341">
              <w:rPr>
                <w:rFonts w:ascii="Garamond" w:hAnsi="Garamond" w:cstheme="minorHAnsi"/>
                <w:sz w:val="20"/>
              </w:rPr>
              <w:t>Dz.U. 2019 poz. 1231</w:t>
            </w:r>
            <w:r w:rsidR="00C25341">
              <w:rPr>
                <w:rFonts w:ascii="Garamond" w:hAnsi="Garamond" w:cstheme="minorHAnsi"/>
                <w:sz w:val="20"/>
              </w:rPr>
              <w:t xml:space="preserve"> </w:t>
            </w:r>
            <w:r w:rsidRPr="003157B4">
              <w:rPr>
                <w:rFonts w:ascii="Garamond" w:hAnsi="Garamond" w:cstheme="minorHAnsi"/>
                <w:sz w:val="20"/>
              </w:rPr>
              <w:t>z pó</w:t>
            </w:r>
            <w:r w:rsidR="00C25341">
              <w:rPr>
                <w:rFonts w:ascii="Garamond" w:hAnsi="Garamond" w:cstheme="minorHAnsi"/>
                <w:sz w:val="20"/>
              </w:rPr>
              <w:t>ź</w:t>
            </w:r>
            <w:r w:rsidRPr="003157B4">
              <w:rPr>
                <w:rFonts w:ascii="Garamond" w:hAnsi="Garamond" w:cstheme="minorHAnsi"/>
                <w:sz w:val="20"/>
              </w:rPr>
              <w:t>n. zm.).</w:t>
            </w:r>
          </w:p>
        </w:tc>
      </w:tr>
    </w:tbl>
    <w:p w14:paraId="35193B67" w14:textId="77777777" w:rsidR="00CE00E9" w:rsidRPr="00324C33" w:rsidRDefault="00CE00E9" w:rsidP="00B10092">
      <w:pPr>
        <w:spacing w:line="276" w:lineRule="auto"/>
        <w:jc w:val="both"/>
        <w:rPr>
          <w:rFonts w:ascii="Garamond" w:hAnsi="Garamond" w:cstheme="minorHAnsi"/>
          <w:sz w:val="20"/>
        </w:rPr>
      </w:pPr>
    </w:p>
    <w:p w14:paraId="19CC019F" w14:textId="77777777" w:rsidR="00CE00E9" w:rsidRPr="00324C33" w:rsidRDefault="00CE00E9" w:rsidP="00B10092">
      <w:pPr>
        <w:spacing w:line="276" w:lineRule="auto"/>
        <w:rPr>
          <w:rFonts w:ascii="Garamond" w:hAnsi="Garamond" w:cstheme="minorHAnsi"/>
          <w:sz w:val="20"/>
        </w:rPr>
        <w:sectPr w:rsidR="00CE00E9" w:rsidRPr="00324C33" w:rsidSect="00E53642">
          <w:headerReference w:type="even" r:id="rId9"/>
          <w:headerReference w:type="default" r:id="rId10"/>
          <w:footerReference w:type="even" r:id="rId11"/>
          <w:footerReference w:type="default" r:id="rId12"/>
          <w:headerReference w:type="first" r:id="rId13"/>
          <w:footerReference w:type="first" r:id="rId14"/>
          <w:pgSz w:w="11907" w:h="16840" w:code="9"/>
          <w:pgMar w:top="1134" w:right="1077" w:bottom="1134" w:left="1077" w:header="851" w:footer="58" w:gutter="0"/>
          <w:cols w:space="708"/>
        </w:sectPr>
      </w:pPr>
    </w:p>
    <w:p w14:paraId="4266F073" w14:textId="626CDA3D" w:rsidR="001B378B" w:rsidRPr="00324C33" w:rsidRDefault="00E87C01" w:rsidP="00A55B95">
      <w:pPr>
        <w:pStyle w:val="Stopka"/>
        <w:tabs>
          <w:tab w:val="left" w:pos="2664"/>
        </w:tabs>
        <w:spacing w:line="276" w:lineRule="auto"/>
        <w:jc w:val="center"/>
        <w:rPr>
          <w:rFonts w:ascii="Garamond" w:hAnsi="Garamond" w:cstheme="minorHAnsi"/>
          <w:b/>
          <w:sz w:val="20"/>
        </w:rPr>
      </w:pPr>
      <w:r w:rsidRPr="00324C33">
        <w:rPr>
          <w:rFonts w:ascii="Garamond" w:hAnsi="Garamond" w:cstheme="minorHAnsi"/>
          <w:b/>
          <w:sz w:val="20"/>
        </w:rPr>
        <w:lastRenderedPageBreak/>
        <w:t>ZAŁĄCZNIK NR 3</w:t>
      </w:r>
      <w:r w:rsidR="00F928D3" w:rsidRPr="00324C33">
        <w:rPr>
          <w:rFonts w:ascii="Garamond" w:hAnsi="Garamond" w:cstheme="minorHAnsi"/>
          <w:b/>
          <w:sz w:val="20"/>
        </w:rPr>
        <w:t xml:space="preserve"> DO UMOWY LICENCYJNEJ nr</w:t>
      </w:r>
      <w:r w:rsidR="0021467B" w:rsidRPr="00324C33">
        <w:rPr>
          <w:rFonts w:ascii="Garamond" w:hAnsi="Garamond" w:cstheme="minorHAnsi"/>
          <w:b/>
          <w:sz w:val="20"/>
        </w:rPr>
        <w:t xml:space="preserve"> </w:t>
      </w:r>
      <w:r w:rsidR="00BE679E" w:rsidRPr="00324C33">
        <w:rPr>
          <w:rFonts w:ascii="Garamond" w:hAnsi="Garamond" w:cstheme="minorHAnsi"/>
        </w:rPr>
        <w:t>………………………...</w:t>
      </w:r>
    </w:p>
    <w:p w14:paraId="022354C2" w14:textId="77777777" w:rsidR="00DE6BFC" w:rsidRPr="00324C33" w:rsidRDefault="00F928D3" w:rsidP="00B10092">
      <w:pPr>
        <w:spacing w:line="276" w:lineRule="auto"/>
        <w:jc w:val="center"/>
        <w:rPr>
          <w:rFonts w:ascii="Garamond" w:hAnsi="Garamond" w:cstheme="minorHAnsi"/>
          <w:b/>
          <w:sz w:val="20"/>
        </w:rPr>
      </w:pPr>
      <w:r w:rsidRPr="00324C33">
        <w:rPr>
          <w:rFonts w:ascii="Garamond" w:hAnsi="Garamond" w:cstheme="minorHAnsi"/>
          <w:b/>
          <w:sz w:val="20"/>
        </w:rPr>
        <w:t>Warunki</w:t>
      </w:r>
      <w:r w:rsidR="00DE6BFC" w:rsidRPr="00324C33">
        <w:rPr>
          <w:rFonts w:ascii="Garamond" w:hAnsi="Garamond" w:cstheme="minorHAnsi"/>
          <w:b/>
          <w:sz w:val="20"/>
        </w:rPr>
        <w:t xml:space="preserve"> świadczenia usług gwarancyjnych nadzoru autorskiego</w:t>
      </w:r>
      <w:r w:rsidRPr="00324C33">
        <w:rPr>
          <w:rFonts w:ascii="Garamond" w:hAnsi="Garamond" w:cstheme="minorHAnsi"/>
          <w:b/>
          <w:sz w:val="20"/>
        </w:rPr>
        <w:br/>
        <w:t>dla Oprogramowania Aplikacyjnego</w:t>
      </w:r>
    </w:p>
    <w:p w14:paraId="207735F3" w14:textId="77777777" w:rsidR="00F928D3" w:rsidRPr="00324C33" w:rsidRDefault="00F928D3" w:rsidP="00B10092">
      <w:pPr>
        <w:spacing w:line="276" w:lineRule="auto"/>
        <w:rPr>
          <w:rFonts w:ascii="Garamond" w:hAnsi="Garamond" w:cstheme="minorHAnsi"/>
          <w:sz w:val="20"/>
        </w:rPr>
      </w:pPr>
    </w:p>
    <w:p w14:paraId="185D69D9" w14:textId="5F46198F" w:rsidR="00A55CBA" w:rsidRPr="00C34DDE" w:rsidRDefault="00A55CBA" w:rsidP="0073646C">
      <w:pPr>
        <w:numPr>
          <w:ilvl w:val="0"/>
          <w:numId w:val="20"/>
        </w:numPr>
        <w:spacing w:before="60" w:line="276" w:lineRule="auto"/>
        <w:jc w:val="both"/>
        <w:rPr>
          <w:rFonts w:ascii="Garamond" w:hAnsi="Garamond" w:cstheme="minorHAnsi"/>
          <w:sz w:val="22"/>
          <w:szCs w:val="22"/>
        </w:rPr>
      </w:pPr>
      <w:r w:rsidRPr="00C34DDE">
        <w:rPr>
          <w:rFonts w:ascii="Garamond" w:hAnsi="Garamond" w:cstheme="minorHAnsi"/>
          <w:sz w:val="22"/>
          <w:szCs w:val="22"/>
        </w:rPr>
        <w:t xml:space="preserve">Warunkiem prawidłowej współpracy Oprogramowania Aplikacyjnego z </w:t>
      </w:r>
      <w:r w:rsidR="00F928D3" w:rsidRPr="00C34DDE">
        <w:rPr>
          <w:rFonts w:ascii="Garamond" w:hAnsi="Garamond" w:cstheme="minorHAnsi"/>
          <w:sz w:val="22"/>
          <w:szCs w:val="22"/>
        </w:rPr>
        <w:t xml:space="preserve">posiadanym przez </w:t>
      </w:r>
      <w:r w:rsidR="00C210F5" w:rsidRPr="00C34DDE">
        <w:rPr>
          <w:rFonts w:ascii="Garamond" w:hAnsi="Garamond" w:cstheme="minorHAnsi"/>
          <w:sz w:val="22"/>
          <w:szCs w:val="22"/>
        </w:rPr>
        <w:t>Licencjobiorcę</w:t>
      </w:r>
      <w:r w:rsidR="00F928D3" w:rsidRPr="00C34DDE">
        <w:rPr>
          <w:rFonts w:ascii="Garamond" w:hAnsi="Garamond" w:cstheme="minorHAnsi"/>
          <w:sz w:val="22"/>
          <w:szCs w:val="22"/>
        </w:rPr>
        <w:t xml:space="preserve"> Oprogramowaniem Aplikacyjnym</w:t>
      </w:r>
      <w:r w:rsidR="0021467B" w:rsidRPr="00C34DDE">
        <w:rPr>
          <w:rFonts w:ascii="Garamond" w:hAnsi="Garamond" w:cstheme="minorHAnsi"/>
          <w:sz w:val="22"/>
          <w:szCs w:val="22"/>
        </w:rPr>
        <w:t xml:space="preserve"> </w:t>
      </w:r>
      <w:r w:rsidRPr="00C34DDE">
        <w:rPr>
          <w:rFonts w:ascii="Garamond" w:hAnsi="Garamond" w:cstheme="minorHAnsi"/>
          <w:sz w:val="22"/>
          <w:szCs w:val="22"/>
        </w:rPr>
        <w:t>oraz warunkiem świadczenia gwarancyjnych usług nadzoru</w:t>
      </w:r>
      <w:r w:rsidR="00C210F5" w:rsidRPr="00C34DDE">
        <w:rPr>
          <w:rFonts w:ascii="Garamond" w:hAnsi="Garamond" w:cstheme="minorHAnsi"/>
          <w:sz w:val="22"/>
          <w:szCs w:val="22"/>
        </w:rPr>
        <w:t xml:space="preserve"> autorskiego</w:t>
      </w:r>
      <w:r w:rsidRPr="00C34DDE">
        <w:rPr>
          <w:rFonts w:ascii="Garamond" w:hAnsi="Garamond" w:cstheme="minorHAnsi"/>
          <w:sz w:val="22"/>
          <w:szCs w:val="22"/>
        </w:rPr>
        <w:t xml:space="preserve">, jest posiadanie przez </w:t>
      </w:r>
      <w:r w:rsidR="00F928D3" w:rsidRPr="00C34DDE">
        <w:rPr>
          <w:rFonts w:ascii="Garamond" w:hAnsi="Garamond" w:cstheme="minorHAnsi"/>
          <w:sz w:val="22"/>
          <w:szCs w:val="22"/>
        </w:rPr>
        <w:t>Licencjobiorcę tożsamych</w:t>
      </w:r>
      <w:r w:rsidRPr="00C34DDE">
        <w:rPr>
          <w:rFonts w:ascii="Garamond" w:hAnsi="Garamond" w:cstheme="minorHAnsi"/>
          <w:sz w:val="22"/>
          <w:szCs w:val="22"/>
        </w:rPr>
        <w:t xml:space="preserve"> wersji </w:t>
      </w:r>
      <w:r w:rsidR="00F928D3" w:rsidRPr="00C34DDE">
        <w:rPr>
          <w:rFonts w:ascii="Garamond" w:hAnsi="Garamond" w:cstheme="minorHAnsi"/>
          <w:sz w:val="22"/>
          <w:szCs w:val="22"/>
        </w:rPr>
        <w:t>posiadanego Oprogramowania Aplikacyjnego.</w:t>
      </w:r>
    </w:p>
    <w:p w14:paraId="52B267A6" w14:textId="77777777" w:rsidR="00C210F5" w:rsidRPr="00C34DDE" w:rsidRDefault="004073A0" w:rsidP="0073646C">
      <w:pPr>
        <w:numPr>
          <w:ilvl w:val="0"/>
          <w:numId w:val="20"/>
        </w:numPr>
        <w:spacing w:before="60" w:line="276" w:lineRule="auto"/>
        <w:jc w:val="both"/>
        <w:rPr>
          <w:rFonts w:ascii="Garamond" w:hAnsi="Garamond" w:cstheme="minorHAnsi"/>
          <w:sz w:val="22"/>
          <w:szCs w:val="22"/>
        </w:rPr>
      </w:pPr>
      <w:r w:rsidRPr="00C34DDE">
        <w:rPr>
          <w:rFonts w:ascii="Garamond" w:hAnsi="Garamond" w:cstheme="minorHAnsi"/>
          <w:sz w:val="22"/>
          <w:szCs w:val="22"/>
        </w:rPr>
        <w:t xml:space="preserve">W ramach nadzoru autorskiego </w:t>
      </w:r>
      <w:r w:rsidR="00C210F5" w:rsidRPr="00C34DDE">
        <w:rPr>
          <w:rFonts w:ascii="Garamond" w:hAnsi="Garamond" w:cstheme="minorHAnsi"/>
          <w:sz w:val="22"/>
          <w:szCs w:val="22"/>
        </w:rPr>
        <w:t>Licencjodawca</w:t>
      </w:r>
      <w:r w:rsidRPr="00C34DDE">
        <w:rPr>
          <w:rFonts w:ascii="Garamond" w:hAnsi="Garamond" w:cstheme="minorHAnsi"/>
          <w:sz w:val="22"/>
          <w:szCs w:val="22"/>
        </w:rPr>
        <w:t xml:space="preserve"> zapewnia:</w:t>
      </w:r>
    </w:p>
    <w:p w14:paraId="213F1F87" w14:textId="779DDD8F" w:rsidR="004073A0" w:rsidRPr="00C34DDE" w:rsidRDefault="00C210F5" w:rsidP="0073646C">
      <w:pPr>
        <w:numPr>
          <w:ilvl w:val="1"/>
          <w:numId w:val="20"/>
        </w:numPr>
        <w:spacing w:before="60" w:line="276" w:lineRule="auto"/>
        <w:ind w:left="794" w:hanging="340"/>
        <w:jc w:val="both"/>
        <w:rPr>
          <w:rFonts w:ascii="Garamond" w:hAnsi="Garamond" w:cstheme="minorHAnsi"/>
          <w:sz w:val="22"/>
          <w:szCs w:val="22"/>
        </w:rPr>
      </w:pPr>
      <w:r w:rsidRPr="00C34DDE">
        <w:rPr>
          <w:rFonts w:ascii="Garamond" w:hAnsi="Garamond" w:cstheme="minorHAnsi"/>
          <w:sz w:val="22"/>
          <w:szCs w:val="22"/>
        </w:rPr>
        <w:t xml:space="preserve">udostępnienie poprawek do Oprogramowania Aplikacyjnego, w przypadku stwierdzenia przez </w:t>
      </w:r>
      <w:r w:rsidR="009D4CFA" w:rsidRPr="00C34DDE">
        <w:rPr>
          <w:rFonts w:ascii="Garamond" w:hAnsi="Garamond" w:cstheme="minorHAnsi"/>
          <w:sz w:val="22"/>
          <w:szCs w:val="22"/>
        </w:rPr>
        <w:t xml:space="preserve">Licencjobiorcę </w:t>
      </w:r>
      <w:r w:rsidRPr="00C34DDE">
        <w:rPr>
          <w:rFonts w:ascii="Garamond" w:hAnsi="Garamond" w:cstheme="minorHAnsi"/>
          <w:sz w:val="22"/>
          <w:szCs w:val="22"/>
        </w:rPr>
        <w:t xml:space="preserve">błędu Oprogramowania </w:t>
      </w:r>
      <w:r w:rsidR="00A83A22" w:rsidRPr="00C34DDE">
        <w:rPr>
          <w:rFonts w:ascii="Garamond" w:hAnsi="Garamond" w:cstheme="minorHAnsi"/>
          <w:sz w:val="22"/>
          <w:szCs w:val="22"/>
        </w:rPr>
        <w:t>Aplikacyjnego</w:t>
      </w:r>
      <w:r w:rsidRPr="00C34DDE">
        <w:rPr>
          <w:rFonts w:ascii="Garamond" w:hAnsi="Garamond" w:cstheme="minorHAnsi"/>
          <w:sz w:val="22"/>
          <w:szCs w:val="22"/>
        </w:rPr>
        <w:t xml:space="preserve"> (tzn. nie spowodowanego przez </w:t>
      </w:r>
      <w:r w:rsidR="009D4CFA" w:rsidRPr="00C34DDE">
        <w:rPr>
          <w:rFonts w:ascii="Garamond" w:hAnsi="Garamond" w:cstheme="minorHAnsi"/>
          <w:sz w:val="22"/>
          <w:szCs w:val="22"/>
        </w:rPr>
        <w:t>Licencjobiorcę</w:t>
      </w:r>
      <w:r w:rsidRPr="00C34DDE">
        <w:rPr>
          <w:rFonts w:ascii="Garamond" w:hAnsi="Garamond" w:cstheme="minorHAnsi"/>
          <w:sz w:val="22"/>
          <w:szCs w:val="22"/>
        </w:rPr>
        <w:t xml:space="preserve"> powtarzalnego działania Oprogramowania Aplikacyjnego, w tym samym miejscu programu, prowadzącego w każdym przypadku do otrzymania błędnych wyników jego działania, udokumentowane co najmniej poprzez opis ścieżki powtórzenia lub zapisy logów systemowych lub zrzuty ekranów):</w:t>
      </w:r>
    </w:p>
    <w:p w14:paraId="0DA937D1" w14:textId="77777777" w:rsidR="004073A0" w:rsidRPr="00C34DDE" w:rsidRDefault="004073A0" w:rsidP="0073646C">
      <w:pPr>
        <w:numPr>
          <w:ilvl w:val="2"/>
          <w:numId w:val="20"/>
        </w:numPr>
        <w:spacing w:before="60" w:line="276" w:lineRule="auto"/>
        <w:ind w:left="1304" w:hanging="340"/>
        <w:jc w:val="both"/>
        <w:rPr>
          <w:rFonts w:ascii="Garamond" w:hAnsi="Garamond" w:cstheme="minorHAnsi"/>
          <w:sz w:val="22"/>
          <w:szCs w:val="22"/>
        </w:rPr>
      </w:pPr>
      <w:bookmarkStart w:id="9" w:name="_Ref154200442"/>
      <w:r w:rsidRPr="00C34DDE">
        <w:rPr>
          <w:rFonts w:ascii="Garamond" w:hAnsi="Garamond" w:cstheme="minorHAnsi"/>
          <w:sz w:val="22"/>
          <w:szCs w:val="22"/>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bookmarkEnd w:id="9"/>
    </w:p>
    <w:p w14:paraId="2FCF0220" w14:textId="77777777" w:rsidR="004073A0" w:rsidRPr="00C34DDE" w:rsidRDefault="004073A0" w:rsidP="0073646C">
      <w:pPr>
        <w:numPr>
          <w:ilvl w:val="3"/>
          <w:numId w:val="19"/>
        </w:numPr>
        <w:spacing w:before="60" w:line="276" w:lineRule="auto"/>
        <w:ind w:left="1644" w:hanging="340"/>
        <w:jc w:val="both"/>
        <w:rPr>
          <w:rFonts w:ascii="Garamond" w:hAnsi="Garamond" w:cstheme="minorHAnsi"/>
          <w:sz w:val="22"/>
          <w:szCs w:val="22"/>
        </w:rPr>
      </w:pPr>
      <w:r w:rsidRPr="00C34DDE">
        <w:rPr>
          <w:rFonts w:ascii="Garamond" w:hAnsi="Garamond" w:cstheme="minorHAnsi"/>
          <w:sz w:val="22"/>
          <w:szCs w:val="22"/>
        </w:rPr>
        <w:t xml:space="preserve">czas reakcji </w:t>
      </w:r>
      <w:r w:rsidR="009D4CFA" w:rsidRPr="00C34DDE">
        <w:rPr>
          <w:rFonts w:ascii="Garamond" w:hAnsi="Garamond" w:cstheme="minorHAnsi"/>
          <w:sz w:val="22"/>
          <w:szCs w:val="22"/>
        </w:rPr>
        <w:t xml:space="preserve">Licencjodawcy </w:t>
      </w:r>
      <w:r w:rsidRPr="00C34DDE">
        <w:rPr>
          <w:rFonts w:ascii="Garamond" w:hAnsi="Garamond" w:cstheme="minorHAnsi"/>
          <w:sz w:val="22"/>
          <w:szCs w:val="22"/>
        </w:rPr>
        <w:t xml:space="preserve">na zgłoszenie </w:t>
      </w:r>
      <w:r w:rsidR="009D4CFA" w:rsidRPr="00C34DDE">
        <w:rPr>
          <w:rFonts w:ascii="Garamond" w:hAnsi="Garamond" w:cstheme="minorHAnsi"/>
          <w:sz w:val="22"/>
          <w:szCs w:val="22"/>
        </w:rPr>
        <w:t xml:space="preserve">Licencjobiorcy </w:t>
      </w:r>
      <w:r w:rsidRPr="00C34DDE">
        <w:rPr>
          <w:rFonts w:ascii="Garamond" w:hAnsi="Garamond" w:cstheme="minorHAnsi"/>
          <w:sz w:val="22"/>
          <w:szCs w:val="22"/>
        </w:rPr>
        <w:t xml:space="preserve">(tj. czas od otrzymania zgłoszenia do chwili podjęcia przez </w:t>
      </w:r>
      <w:r w:rsidR="009D4CFA" w:rsidRPr="00C34DDE">
        <w:rPr>
          <w:rFonts w:ascii="Garamond" w:hAnsi="Garamond" w:cstheme="minorHAnsi"/>
          <w:sz w:val="22"/>
          <w:szCs w:val="22"/>
        </w:rPr>
        <w:t>Licencjodawcę</w:t>
      </w:r>
      <w:r w:rsidRPr="00C34DDE">
        <w:rPr>
          <w:rFonts w:ascii="Garamond" w:hAnsi="Garamond" w:cstheme="minorHAnsi"/>
          <w:sz w:val="22"/>
          <w:szCs w:val="22"/>
        </w:rPr>
        <w:t xml:space="preserve"> czynności zmierzających do naprawy zgłoszonego „błędu krytycznego”) wynosi </w:t>
      </w:r>
      <w:r w:rsidRPr="0080086D">
        <w:rPr>
          <w:rFonts w:ascii="Garamond" w:hAnsi="Garamond" w:cstheme="minorHAnsi"/>
          <w:b/>
          <w:bCs/>
          <w:sz w:val="22"/>
          <w:szCs w:val="22"/>
        </w:rPr>
        <w:t>1 dzień</w:t>
      </w:r>
      <w:r w:rsidRPr="00C34DDE">
        <w:rPr>
          <w:rFonts w:ascii="Garamond" w:hAnsi="Garamond" w:cstheme="minorHAnsi"/>
          <w:sz w:val="22"/>
          <w:szCs w:val="22"/>
        </w:rPr>
        <w:t xml:space="preserve"> roboczy;</w:t>
      </w:r>
    </w:p>
    <w:p w14:paraId="33915E1E" w14:textId="77777777" w:rsidR="004073A0" w:rsidRPr="00C34DDE" w:rsidRDefault="004073A0" w:rsidP="0073646C">
      <w:pPr>
        <w:numPr>
          <w:ilvl w:val="3"/>
          <w:numId w:val="19"/>
        </w:numPr>
        <w:spacing w:before="60" w:line="276" w:lineRule="auto"/>
        <w:ind w:left="1644" w:hanging="340"/>
        <w:jc w:val="both"/>
        <w:rPr>
          <w:rFonts w:ascii="Garamond" w:hAnsi="Garamond" w:cstheme="minorHAnsi"/>
          <w:sz w:val="22"/>
          <w:szCs w:val="22"/>
        </w:rPr>
      </w:pPr>
      <w:r w:rsidRPr="00C34DDE">
        <w:rPr>
          <w:rFonts w:ascii="Garamond" w:hAnsi="Garamond" w:cstheme="minorHAnsi"/>
          <w:sz w:val="22"/>
          <w:szCs w:val="22"/>
        </w:rPr>
        <w:t xml:space="preserve">czas dokonania i udostępnienia </w:t>
      </w:r>
      <w:r w:rsidR="009D4CFA" w:rsidRPr="00C34DDE">
        <w:rPr>
          <w:rFonts w:ascii="Garamond" w:hAnsi="Garamond" w:cstheme="minorHAnsi"/>
          <w:sz w:val="22"/>
          <w:szCs w:val="22"/>
        </w:rPr>
        <w:t>Licencjobiorcy</w:t>
      </w:r>
      <w:r w:rsidRPr="00C34DDE">
        <w:rPr>
          <w:rFonts w:ascii="Garamond" w:hAnsi="Garamond" w:cstheme="minorHAnsi"/>
          <w:sz w:val="22"/>
          <w:szCs w:val="22"/>
        </w:rPr>
        <w:t xml:space="preserve"> odpowiednich korekt Oprogramowania Aplikacyjnego wyniesie do </w:t>
      </w:r>
      <w:r w:rsidRPr="0080086D">
        <w:rPr>
          <w:rFonts w:ascii="Garamond" w:hAnsi="Garamond" w:cstheme="minorHAnsi"/>
          <w:b/>
          <w:bCs/>
          <w:sz w:val="22"/>
          <w:szCs w:val="22"/>
        </w:rPr>
        <w:t>3 dni</w:t>
      </w:r>
      <w:r w:rsidRPr="00C34DDE">
        <w:rPr>
          <w:rFonts w:ascii="Garamond" w:hAnsi="Garamond" w:cstheme="minorHAnsi"/>
          <w:sz w:val="22"/>
          <w:szCs w:val="22"/>
        </w:rPr>
        <w:t xml:space="preserve"> roboczych od chwili rozpoczęcia czynności serwisowych; </w:t>
      </w:r>
    </w:p>
    <w:p w14:paraId="6AD46C3A" w14:textId="570314EC" w:rsidR="004073A0" w:rsidRPr="00C34DDE" w:rsidRDefault="004073A0" w:rsidP="0073646C">
      <w:pPr>
        <w:numPr>
          <w:ilvl w:val="3"/>
          <w:numId w:val="19"/>
        </w:numPr>
        <w:spacing w:before="60" w:line="276" w:lineRule="auto"/>
        <w:ind w:left="1644" w:hanging="340"/>
        <w:jc w:val="both"/>
        <w:rPr>
          <w:rFonts w:ascii="Garamond" w:hAnsi="Garamond" w:cstheme="minorHAnsi"/>
          <w:sz w:val="22"/>
          <w:szCs w:val="22"/>
        </w:rPr>
      </w:pPr>
      <w:r w:rsidRPr="00C34DDE">
        <w:rPr>
          <w:rFonts w:ascii="Garamond" w:hAnsi="Garamond" w:cstheme="minorHAnsi"/>
          <w:sz w:val="22"/>
          <w:szCs w:val="22"/>
        </w:rPr>
        <w:t xml:space="preserve">w przypadku wystąpienia „błędu krytycznego” </w:t>
      </w:r>
      <w:r w:rsidR="009D4CFA" w:rsidRPr="00C34DDE">
        <w:rPr>
          <w:rFonts w:ascii="Garamond" w:hAnsi="Garamond" w:cstheme="minorHAnsi"/>
          <w:sz w:val="22"/>
          <w:szCs w:val="22"/>
        </w:rPr>
        <w:t>Licencjodawca</w:t>
      </w:r>
      <w:r w:rsidRPr="00C34DDE">
        <w:rPr>
          <w:rFonts w:ascii="Garamond" w:hAnsi="Garamond" w:cstheme="minorHAnsi"/>
          <w:sz w:val="22"/>
          <w:szCs w:val="22"/>
        </w:rPr>
        <w:t xml:space="preserve"> może wprowadzić </w:t>
      </w:r>
      <w:r w:rsidR="00DE7E01">
        <w:rPr>
          <w:rFonts w:ascii="Garamond" w:hAnsi="Garamond" w:cstheme="minorHAnsi"/>
          <w:sz w:val="22"/>
          <w:szCs w:val="22"/>
        </w:rPr>
        <w:br/>
      </w:r>
      <w:r w:rsidRPr="00C34DDE">
        <w:rPr>
          <w:rFonts w:ascii="Garamond" w:hAnsi="Garamond" w:cstheme="minorHAnsi"/>
          <w:sz w:val="22"/>
          <w:szCs w:val="22"/>
        </w:rPr>
        <w:t>tzw. rozwiązanie tymczasowe, doraźnie rozwiązujące problem błędu krytycznego, w takim przypadku dalsza obsługa usunięcia dotychczasowego błędu krytycznego będzie traktowana jako błąd zwykły;</w:t>
      </w:r>
    </w:p>
    <w:p w14:paraId="7248EA46" w14:textId="4BABAF66" w:rsidR="004073A0" w:rsidRPr="00C34DDE" w:rsidRDefault="004073A0" w:rsidP="0073646C">
      <w:pPr>
        <w:numPr>
          <w:ilvl w:val="2"/>
          <w:numId w:val="20"/>
        </w:numPr>
        <w:spacing w:before="60" w:line="276" w:lineRule="auto"/>
        <w:ind w:left="1304" w:hanging="340"/>
        <w:jc w:val="both"/>
        <w:rPr>
          <w:rFonts w:ascii="Garamond" w:hAnsi="Garamond" w:cstheme="minorHAnsi"/>
          <w:sz w:val="22"/>
          <w:szCs w:val="22"/>
        </w:rPr>
      </w:pPr>
      <w:r w:rsidRPr="00C34DDE">
        <w:rPr>
          <w:rFonts w:ascii="Garamond" w:hAnsi="Garamond" w:cstheme="minorHAnsi"/>
          <w:sz w:val="22"/>
          <w:szCs w:val="22"/>
        </w:rPr>
        <w:t xml:space="preserve">w pozostałych przypadkach, określanych jako „błędy </w:t>
      </w:r>
      <w:r w:rsidR="00A83A22" w:rsidRPr="00C34DDE">
        <w:rPr>
          <w:rFonts w:ascii="Garamond" w:hAnsi="Garamond" w:cstheme="minorHAnsi"/>
          <w:sz w:val="22"/>
          <w:szCs w:val="22"/>
        </w:rPr>
        <w:t>zwykłe” -</w:t>
      </w:r>
      <w:r w:rsidRPr="00C34DDE">
        <w:rPr>
          <w:rFonts w:ascii="Garamond" w:hAnsi="Garamond" w:cstheme="minorHAnsi"/>
          <w:sz w:val="22"/>
          <w:szCs w:val="22"/>
        </w:rPr>
        <w:t xml:space="preserve"> błędy Oprogramowania Aplikacyjnego inne niż błędy krytyczne:</w:t>
      </w:r>
    </w:p>
    <w:p w14:paraId="72506D59" w14:textId="77777777" w:rsidR="004073A0" w:rsidRPr="00C34DDE" w:rsidRDefault="004073A0" w:rsidP="0073646C">
      <w:pPr>
        <w:numPr>
          <w:ilvl w:val="3"/>
          <w:numId w:val="19"/>
        </w:numPr>
        <w:spacing w:before="60" w:line="276" w:lineRule="auto"/>
        <w:ind w:left="1644" w:hanging="340"/>
        <w:jc w:val="both"/>
        <w:rPr>
          <w:rFonts w:ascii="Garamond" w:hAnsi="Garamond" w:cstheme="minorHAnsi"/>
          <w:sz w:val="22"/>
          <w:szCs w:val="22"/>
        </w:rPr>
      </w:pPr>
      <w:r w:rsidRPr="00C34DDE">
        <w:rPr>
          <w:rFonts w:ascii="Garamond" w:hAnsi="Garamond" w:cstheme="minorHAnsi"/>
          <w:sz w:val="22"/>
          <w:szCs w:val="22"/>
        </w:rPr>
        <w:t xml:space="preserve">czas reakcji </w:t>
      </w:r>
      <w:r w:rsidR="009D4CFA" w:rsidRPr="00C34DDE">
        <w:rPr>
          <w:rFonts w:ascii="Garamond" w:hAnsi="Garamond" w:cstheme="minorHAnsi"/>
          <w:sz w:val="22"/>
          <w:szCs w:val="22"/>
        </w:rPr>
        <w:t xml:space="preserve">Licencjodawcy na zgłoszenie Licencjobiorcy </w:t>
      </w:r>
      <w:r w:rsidRPr="00C34DDE">
        <w:rPr>
          <w:rFonts w:ascii="Garamond" w:hAnsi="Garamond" w:cstheme="minorHAnsi"/>
          <w:sz w:val="22"/>
          <w:szCs w:val="22"/>
        </w:rPr>
        <w:t xml:space="preserve">(tj. czas od otrzymania zgłoszenia do chwili podjęcia przez </w:t>
      </w:r>
      <w:r w:rsidR="009D4CFA" w:rsidRPr="00C34DDE">
        <w:rPr>
          <w:rFonts w:ascii="Garamond" w:hAnsi="Garamond" w:cstheme="minorHAnsi"/>
          <w:sz w:val="22"/>
          <w:szCs w:val="22"/>
        </w:rPr>
        <w:t>Licencjodawcę</w:t>
      </w:r>
      <w:r w:rsidRPr="00C34DDE">
        <w:rPr>
          <w:rFonts w:ascii="Garamond" w:hAnsi="Garamond" w:cstheme="minorHAnsi"/>
          <w:sz w:val="22"/>
          <w:szCs w:val="22"/>
        </w:rPr>
        <w:t xml:space="preserve"> czynności zmierzających do naprawy zgłoszonego błędu zwykłego) wynosi do </w:t>
      </w:r>
      <w:r w:rsidRPr="0080086D">
        <w:rPr>
          <w:rFonts w:ascii="Garamond" w:hAnsi="Garamond" w:cstheme="minorHAnsi"/>
          <w:b/>
          <w:bCs/>
          <w:sz w:val="22"/>
          <w:szCs w:val="22"/>
        </w:rPr>
        <w:t>15 dni</w:t>
      </w:r>
      <w:r w:rsidRPr="00C34DDE">
        <w:rPr>
          <w:rFonts w:ascii="Garamond" w:hAnsi="Garamond" w:cstheme="minorHAnsi"/>
          <w:sz w:val="22"/>
          <w:szCs w:val="22"/>
        </w:rPr>
        <w:t xml:space="preserve"> roboczych;</w:t>
      </w:r>
    </w:p>
    <w:p w14:paraId="127FDB28" w14:textId="77777777" w:rsidR="004073A0" w:rsidRPr="00C34DDE" w:rsidRDefault="004073A0" w:rsidP="0073646C">
      <w:pPr>
        <w:numPr>
          <w:ilvl w:val="3"/>
          <w:numId w:val="19"/>
        </w:numPr>
        <w:spacing w:before="60" w:line="276" w:lineRule="auto"/>
        <w:ind w:left="1644" w:hanging="340"/>
        <w:jc w:val="both"/>
        <w:rPr>
          <w:rFonts w:ascii="Garamond" w:hAnsi="Garamond" w:cstheme="minorHAnsi"/>
          <w:sz w:val="22"/>
          <w:szCs w:val="22"/>
        </w:rPr>
      </w:pPr>
      <w:r w:rsidRPr="00C34DDE">
        <w:rPr>
          <w:rFonts w:ascii="Garamond" w:hAnsi="Garamond" w:cstheme="minorHAnsi"/>
          <w:sz w:val="22"/>
          <w:szCs w:val="22"/>
        </w:rPr>
        <w:t xml:space="preserve">czas dokonania i udostępnienia </w:t>
      </w:r>
      <w:r w:rsidR="005903C7" w:rsidRPr="00C34DDE">
        <w:rPr>
          <w:rFonts w:ascii="Garamond" w:hAnsi="Garamond" w:cstheme="minorHAnsi"/>
          <w:sz w:val="22"/>
          <w:szCs w:val="22"/>
        </w:rPr>
        <w:t>Licencjobiorcy</w:t>
      </w:r>
      <w:r w:rsidRPr="00C34DDE">
        <w:rPr>
          <w:rFonts w:ascii="Garamond" w:hAnsi="Garamond" w:cstheme="minorHAnsi"/>
          <w:sz w:val="22"/>
          <w:szCs w:val="22"/>
        </w:rPr>
        <w:t xml:space="preserve"> odpowiednich korekt Oprogramowania Aplikacyjnego wyniesie do </w:t>
      </w:r>
      <w:r w:rsidRPr="0080086D">
        <w:rPr>
          <w:rFonts w:ascii="Garamond" w:hAnsi="Garamond" w:cstheme="minorHAnsi"/>
          <w:b/>
          <w:bCs/>
          <w:sz w:val="22"/>
          <w:szCs w:val="22"/>
        </w:rPr>
        <w:t>60 dni</w:t>
      </w:r>
      <w:r w:rsidRPr="00C34DDE">
        <w:rPr>
          <w:rFonts w:ascii="Garamond" w:hAnsi="Garamond" w:cstheme="minorHAnsi"/>
          <w:sz w:val="22"/>
          <w:szCs w:val="22"/>
        </w:rPr>
        <w:t xml:space="preserve"> roboczych od chwili rozpoczęcia czynności serwisowych;</w:t>
      </w:r>
    </w:p>
    <w:p w14:paraId="4E074FB1" w14:textId="5BCA26A5" w:rsidR="004073A0" w:rsidRPr="00C34DDE" w:rsidRDefault="005903C7" w:rsidP="0073646C">
      <w:pPr>
        <w:numPr>
          <w:ilvl w:val="2"/>
          <w:numId w:val="20"/>
        </w:numPr>
        <w:spacing w:before="60" w:line="276" w:lineRule="auto"/>
        <w:ind w:left="1304" w:hanging="340"/>
        <w:jc w:val="both"/>
        <w:rPr>
          <w:rFonts w:ascii="Garamond" w:hAnsi="Garamond" w:cstheme="minorHAnsi"/>
          <w:sz w:val="22"/>
          <w:szCs w:val="22"/>
        </w:rPr>
      </w:pPr>
      <w:r w:rsidRPr="00C34DDE">
        <w:rPr>
          <w:rFonts w:ascii="Garamond" w:hAnsi="Garamond" w:cstheme="minorHAnsi"/>
          <w:sz w:val="22"/>
          <w:szCs w:val="22"/>
        </w:rPr>
        <w:t>Licencjodawca</w:t>
      </w:r>
      <w:r w:rsidR="004073A0" w:rsidRPr="00C34DDE">
        <w:rPr>
          <w:rFonts w:ascii="Garamond" w:hAnsi="Garamond" w:cstheme="minorHAnsi"/>
          <w:sz w:val="22"/>
          <w:szCs w:val="22"/>
        </w:rPr>
        <w:t xml:space="preserve"> może wymagać udostępnienia przez </w:t>
      </w:r>
      <w:r w:rsidR="009D4CFA" w:rsidRPr="00C34DDE">
        <w:rPr>
          <w:rFonts w:ascii="Garamond" w:hAnsi="Garamond" w:cstheme="minorHAnsi"/>
          <w:sz w:val="22"/>
          <w:szCs w:val="22"/>
        </w:rPr>
        <w:t>Licencjob</w:t>
      </w:r>
      <w:r w:rsidR="009D4CFA" w:rsidRPr="004B5FBB">
        <w:rPr>
          <w:rFonts w:ascii="Garamond" w:hAnsi="Garamond" w:cstheme="minorHAnsi"/>
          <w:sz w:val="22"/>
          <w:szCs w:val="22"/>
        </w:rPr>
        <w:t>iorc</w:t>
      </w:r>
      <w:r w:rsidR="004B5FBB" w:rsidRPr="004B5FBB">
        <w:rPr>
          <w:rFonts w:ascii="Garamond" w:hAnsi="Garamond" w:cstheme="minorHAnsi"/>
          <w:sz w:val="22"/>
          <w:szCs w:val="22"/>
        </w:rPr>
        <w:t>ę</w:t>
      </w:r>
      <w:r w:rsidR="009D4CFA" w:rsidRPr="00C34DDE">
        <w:rPr>
          <w:rFonts w:ascii="Garamond" w:hAnsi="Garamond" w:cstheme="minorHAnsi"/>
          <w:sz w:val="22"/>
          <w:szCs w:val="22"/>
        </w:rPr>
        <w:t xml:space="preserve"> </w:t>
      </w:r>
      <w:r w:rsidR="004073A0" w:rsidRPr="00C34DDE">
        <w:rPr>
          <w:rFonts w:ascii="Garamond" w:hAnsi="Garamond" w:cstheme="minorHAnsi"/>
          <w:sz w:val="22"/>
          <w:szCs w:val="22"/>
        </w:rPr>
        <w:t>zdalnego dostępu do baz danych i</w:t>
      </w:r>
      <w:r w:rsidR="00883230">
        <w:rPr>
          <w:rFonts w:ascii="Garamond" w:hAnsi="Garamond" w:cstheme="minorHAnsi"/>
          <w:sz w:val="22"/>
          <w:szCs w:val="22"/>
        </w:rPr>
        <w:t xml:space="preserve"> </w:t>
      </w:r>
      <w:r w:rsidR="004073A0" w:rsidRPr="00C34DDE">
        <w:rPr>
          <w:rFonts w:ascii="Garamond" w:hAnsi="Garamond" w:cstheme="minorHAnsi"/>
          <w:sz w:val="22"/>
          <w:szCs w:val="22"/>
        </w:rPr>
        <w:t xml:space="preserve">Oprogramowania Aplikacyjnego, dla osób wykonujących prace na rzecz realizacji przez </w:t>
      </w:r>
      <w:r w:rsidR="009D4CFA" w:rsidRPr="00C34DDE">
        <w:rPr>
          <w:rFonts w:ascii="Garamond" w:hAnsi="Garamond" w:cstheme="minorHAnsi"/>
          <w:sz w:val="22"/>
          <w:szCs w:val="22"/>
        </w:rPr>
        <w:t>Licencjodawcę</w:t>
      </w:r>
      <w:r w:rsidR="004073A0" w:rsidRPr="00C34DDE">
        <w:rPr>
          <w:rFonts w:ascii="Garamond" w:hAnsi="Garamond" w:cstheme="minorHAnsi"/>
          <w:sz w:val="22"/>
          <w:szCs w:val="22"/>
        </w:rPr>
        <w:t xml:space="preserve"> niniejszej Umowy. Zasady zdalnego dostępu określa Zał</w:t>
      </w:r>
      <w:r w:rsidR="00E87C01" w:rsidRPr="00C34DDE">
        <w:rPr>
          <w:rFonts w:ascii="Garamond" w:hAnsi="Garamond" w:cstheme="minorHAnsi"/>
          <w:sz w:val="22"/>
          <w:szCs w:val="22"/>
        </w:rPr>
        <w:t>ącznik nr 6</w:t>
      </w:r>
      <w:r w:rsidR="004073A0" w:rsidRPr="00C34DDE">
        <w:rPr>
          <w:rFonts w:ascii="Garamond" w:hAnsi="Garamond" w:cstheme="minorHAnsi"/>
          <w:sz w:val="22"/>
          <w:szCs w:val="22"/>
        </w:rPr>
        <w:t xml:space="preserve"> do niniejszej U</w:t>
      </w:r>
      <w:r w:rsidR="004073A0" w:rsidRPr="00C34DDE">
        <w:rPr>
          <w:rFonts w:ascii="Garamond" w:hAnsi="Garamond" w:cstheme="minorHAnsi"/>
          <w:snapToGrid w:val="0"/>
          <w:sz w:val="22"/>
          <w:szCs w:val="22"/>
        </w:rPr>
        <w:t>mowy</w:t>
      </w:r>
      <w:r w:rsidR="004073A0" w:rsidRPr="00C34DDE">
        <w:rPr>
          <w:rFonts w:ascii="Garamond" w:hAnsi="Garamond" w:cstheme="minorHAnsi"/>
          <w:sz w:val="22"/>
          <w:szCs w:val="22"/>
        </w:rPr>
        <w:t>.</w:t>
      </w:r>
    </w:p>
    <w:p w14:paraId="0989220E" w14:textId="2B551628" w:rsidR="004073A0" w:rsidRPr="00C34DDE" w:rsidRDefault="004073A0" w:rsidP="0073646C">
      <w:pPr>
        <w:numPr>
          <w:ilvl w:val="2"/>
          <w:numId w:val="20"/>
        </w:numPr>
        <w:spacing w:before="60" w:line="276" w:lineRule="auto"/>
        <w:ind w:left="1304" w:hanging="340"/>
        <w:jc w:val="both"/>
        <w:rPr>
          <w:rFonts w:ascii="Garamond" w:hAnsi="Garamond" w:cstheme="minorHAnsi"/>
          <w:sz w:val="22"/>
          <w:szCs w:val="22"/>
        </w:rPr>
      </w:pPr>
      <w:r w:rsidRPr="00C34DDE">
        <w:rPr>
          <w:rFonts w:ascii="Garamond" w:hAnsi="Garamond" w:cstheme="minorHAnsi"/>
          <w:sz w:val="22"/>
          <w:szCs w:val="22"/>
        </w:rPr>
        <w:t xml:space="preserve">w przypadku braku możliwości udostępnienia zdalnego dostępu, czas reakcji oraz czas naprawy ulega wydłużeniu o czas oczekiwania na udostępnienie przez </w:t>
      </w:r>
      <w:r w:rsidR="009D4CFA" w:rsidRPr="00C34DDE">
        <w:rPr>
          <w:rFonts w:ascii="Garamond" w:hAnsi="Garamond" w:cstheme="minorHAnsi"/>
          <w:sz w:val="22"/>
          <w:szCs w:val="22"/>
        </w:rPr>
        <w:t>Licencjobiorcę, w sposób określony w</w:t>
      </w:r>
      <w:r w:rsidR="00DE7E01">
        <w:rPr>
          <w:rFonts w:ascii="Garamond" w:hAnsi="Garamond" w:cstheme="minorHAnsi"/>
          <w:sz w:val="22"/>
          <w:szCs w:val="22"/>
        </w:rPr>
        <w:t xml:space="preserve"> </w:t>
      </w:r>
      <w:r w:rsidR="00E87C01" w:rsidRPr="00C34DDE">
        <w:rPr>
          <w:rFonts w:ascii="Garamond" w:hAnsi="Garamond" w:cstheme="minorHAnsi"/>
          <w:sz w:val="22"/>
          <w:szCs w:val="22"/>
        </w:rPr>
        <w:t>ust. 3 pkt</w:t>
      </w:r>
      <w:r w:rsidRPr="00C34DDE">
        <w:rPr>
          <w:rFonts w:ascii="Garamond" w:hAnsi="Garamond" w:cstheme="minorHAnsi"/>
          <w:sz w:val="22"/>
          <w:szCs w:val="22"/>
        </w:rPr>
        <w:t xml:space="preserve">. 4 </w:t>
      </w:r>
      <w:r w:rsidR="00065F32" w:rsidRPr="00C34DDE">
        <w:rPr>
          <w:rFonts w:ascii="Garamond" w:hAnsi="Garamond" w:cstheme="minorHAnsi"/>
          <w:sz w:val="22"/>
          <w:szCs w:val="22"/>
        </w:rPr>
        <w:t>niniejszego Załącznika</w:t>
      </w:r>
      <w:r w:rsidRPr="00C34DDE">
        <w:rPr>
          <w:rFonts w:ascii="Garamond" w:hAnsi="Garamond" w:cstheme="minorHAnsi"/>
          <w:sz w:val="22"/>
          <w:szCs w:val="22"/>
        </w:rPr>
        <w:t>, kopii bazy danych i czas niezbędny na jej uru</w:t>
      </w:r>
      <w:r w:rsidR="00E87C01" w:rsidRPr="00C34DDE">
        <w:rPr>
          <w:rFonts w:ascii="Garamond" w:hAnsi="Garamond" w:cstheme="minorHAnsi"/>
          <w:sz w:val="22"/>
          <w:szCs w:val="22"/>
        </w:rPr>
        <w:t>chomienie w </w:t>
      </w:r>
      <w:r w:rsidRPr="00C34DDE">
        <w:rPr>
          <w:rFonts w:ascii="Garamond" w:hAnsi="Garamond" w:cstheme="minorHAnsi"/>
          <w:sz w:val="22"/>
          <w:szCs w:val="22"/>
        </w:rPr>
        <w:t xml:space="preserve">siedzibie </w:t>
      </w:r>
      <w:r w:rsidR="009D4CFA" w:rsidRPr="00C34DDE">
        <w:rPr>
          <w:rFonts w:ascii="Garamond" w:hAnsi="Garamond" w:cstheme="minorHAnsi"/>
          <w:snapToGrid w:val="0"/>
          <w:sz w:val="22"/>
          <w:szCs w:val="22"/>
        </w:rPr>
        <w:t>Licencjodawcy</w:t>
      </w:r>
      <w:r w:rsidRPr="00C34DDE">
        <w:rPr>
          <w:rFonts w:ascii="Garamond" w:hAnsi="Garamond" w:cstheme="minorHAnsi"/>
          <w:snapToGrid w:val="0"/>
          <w:sz w:val="22"/>
          <w:szCs w:val="22"/>
        </w:rPr>
        <w:t>.</w:t>
      </w:r>
    </w:p>
    <w:p w14:paraId="6CEC2403" w14:textId="723969AB" w:rsidR="004073A0" w:rsidRPr="00C34DDE" w:rsidRDefault="004073A0" w:rsidP="0073646C">
      <w:pPr>
        <w:numPr>
          <w:ilvl w:val="2"/>
          <w:numId w:val="20"/>
        </w:numPr>
        <w:spacing w:before="60" w:line="276" w:lineRule="auto"/>
        <w:ind w:left="1304" w:hanging="340"/>
        <w:jc w:val="both"/>
        <w:rPr>
          <w:rFonts w:ascii="Garamond" w:hAnsi="Garamond" w:cstheme="minorHAnsi"/>
          <w:sz w:val="22"/>
          <w:szCs w:val="22"/>
        </w:rPr>
      </w:pPr>
      <w:r w:rsidRPr="00C34DDE">
        <w:rPr>
          <w:rFonts w:ascii="Garamond" w:hAnsi="Garamond" w:cstheme="minorHAnsi"/>
          <w:sz w:val="22"/>
          <w:szCs w:val="22"/>
        </w:rPr>
        <w:t xml:space="preserve">czas reakcji i czas dokonania i udostępnienia </w:t>
      </w:r>
      <w:r w:rsidR="009D4CFA" w:rsidRPr="00C34DDE">
        <w:rPr>
          <w:rFonts w:ascii="Garamond" w:hAnsi="Garamond" w:cstheme="minorHAnsi"/>
          <w:sz w:val="22"/>
          <w:szCs w:val="22"/>
        </w:rPr>
        <w:t>Licencjobiorcy</w:t>
      </w:r>
      <w:r w:rsidRPr="00C34DDE">
        <w:rPr>
          <w:rFonts w:ascii="Garamond" w:hAnsi="Garamond" w:cstheme="minorHAnsi"/>
          <w:sz w:val="22"/>
          <w:szCs w:val="22"/>
        </w:rPr>
        <w:t xml:space="preserve"> odpowiednich korekt Oprogramowania Aplikacyjnego ulega zawieszeniu na okres oczekiwania na przedstawienie przez </w:t>
      </w:r>
      <w:r w:rsidR="009D4CFA" w:rsidRPr="00C34DDE">
        <w:rPr>
          <w:rFonts w:ascii="Garamond" w:hAnsi="Garamond" w:cstheme="minorHAnsi"/>
          <w:sz w:val="22"/>
          <w:szCs w:val="22"/>
        </w:rPr>
        <w:t xml:space="preserve">Licencjobiorcę </w:t>
      </w:r>
      <w:r w:rsidRPr="00C34DDE">
        <w:rPr>
          <w:rFonts w:ascii="Garamond" w:hAnsi="Garamond" w:cstheme="minorHAnsi"/>
          <w:sz w:val="22"/>
          <w:szCs w:val="22"/>
        </w:rPr>
        <w:lastRenderedPageBreak/>
        <w:t xml:space="preserve">uzupełniających informacji, niezbędnych do usunięcia błędu, liczony od momentu </w:t>
      </w:r>
      <w:r w:rsidR="009D4CFA" w:rsidRPr="00C34DDE">
        <w:rPr>
          <w:rFonts w:ascii="Garamond" w:hAnsi="Garamond" w:cstheme="minorHAnsi"/>
          <w:sz w:val="22"/>
          <w:szCs w:val="22"/>
        </w:rPr>
        <w:t xml:space="preserve">wystąpienia </w:t>
      </w:r>
      <w:r w:rsidR="00C54E4C">
        <w:rPr>
          <w:rFonts w:ascii="Garamond" w:hAnsi="Garamond" w:cstheme="minorHAnsi"/>
          <w:sz w:val="22"/>
          <w:szCs w:val="22"/>
        </w:rPr>
        <w:br/>
      </w:r>
      <w:r w:rsidR="009D4CFA" w:rsidRPr="00C34DDE">
        <w:rPr>
          <w:rFonts w:ascii="Garamond" w:hAnsi="Garamond" w:cstheme="minorHAnsi"/>
          <w:sz w:val="22"/>
          <w:szCs w:val="22"/>
        </w:rPr>
        <w:t>z</w:t>
      </w:r>
      <w:r w:rsidR="00DE7E01">
        <w:rPr>
          <w:rFonts w:ascii="Garamond" w:hAnsi="Garamond" w:cstheme="minorHAnsi"/>
          <w:sz w:val="22"/>
          <w:szCs w:val="22"/>
        </w:rPr>
        <w:t xml:space="preserve"> </w:t>
      </w:r>
      <w:r w:rsidRPr="00C34DDE">
        <w:rPr>
          <w:rFonts w:ascii="Garamond" w:hAnsi="Garamond" w:cstheme="minorHAnsi"/>
          <w:sz w:val="22"/>
          <w:szCs w:val="22"/>
        </w:rPr>
        <w:t xml:space="preserve">mailowym zapytaniem przez </w:t>
      </w:r>
      <w:r w:rsidR="009D4CFA" w:rsidRPr="00C34DDE">
        <w:rPr>
          <w:rFonts w:ascii="Garamond" w:hAnsi="Garamond" w:cstheme="minorHAnsi"/>
          <w:sz w:val="22"/>
          <w:szCs w:val="22"/>
        </w:rPr>
        <w:t>Licencjodawcę</w:t>
      </w:r>
      <w:r w:rsidRPr="00C34DDE">
        <w:rPr>
          <w:rFonts w:ascii="Garamond" w:hAnsi="Garamond" w:cstheme="minorHAnsi"/>
          <w:sz w:val="22"/>
          <w:szCs w:val="22"/>
        </w:rPr>
        <w:t xml:space="preserve"> lub zapytaniem o dodatkowe informacje przekazanym przez witrynę internetową </w:t>
      </w:r>
      <w:r w:rsidR="00BE679E" w:rsidRPr="00C34DDE">
        <w:rPr>
          <w:rFonts w:ascii="Garamond" w:hAnsi="Garamond" w:cstheme="minorHAnsi"/>
          <w:sz w:val="22"/>
          <w:szCs w:val="22"/>
        </w:rPr>
        <w:t>Systemu Obsługi Zgłoszeń</w:t>
      </w:r>
      <w:r w:rsidRPr="00C34DDE">
        <w:rPr>
          <w:rFonts w:ascii="Garamond" w:hAnsi="Garamond" w:cstheme="minorHAnsi"/>
          <w:sz w:val="22"/>
          <w:szCs w:val="22"/>
        </w:rPr>
        <w:t xml:space="preserve"> (</w:t>
      </w:r>
      <w:r w:rsidR="00BE679E" w:rsidRPr="00C34DDE">
        <w:rPr>
          <w:rFonts w:ascii="Garamond" w:hAnsi="Garamond" w:cstheme="minorHAnsi"/>
          <w:sz w:val="22"/>
          <w:szCs w:val="22"/>
        </w:rPr>
        <w:t>SOZ</w:t>
      </w:r>
      <w:r w:rsidRPr="00C34DDE">
        <w:rPr>
          <w:rFonts w:ascii="Garamond" w:hAnsi="Garamond" w:cstheme="minorHAnsi"/>
          <w:sz w:val="22"/>
          <w:szCs w:val="22"/>
        </w:rPr>
        <w:t xml:space="preserve">), do </w:t>
      </w:r>
      <w:r w:rsidR="009D4CFA" w:rsidRPr="00C34DDE">
        <w:rPr>
          <w:rFonts w:ascii="Garamond" w:hAnsi="Garamond" w:cstheme="minorHAnsi"/>
          <w:sz w:val="22"/>
          <w:szCs w:val="22"/>
        </w:rPr>
        <w:t>momentu udzielenia odpowiedzi w</w:t>
      </w:r>
      <w:r w:rsidR="00883230">
        <w:rPr>
          <w:rFonts w:ascii="Garamond" w:hAnsi="Garamond" w:cstheme="minorHAnsi"/>
          <w:sz w:val="22"/>
          <w:szCs w:val="22"/>
        </w:rPr>
        <w:t xml:space="preserve"> </w:t>
      </w:r>
      <w:r w:rsidRPr="00C34DDE">
        <w:rPr>
          <w:rFonts w:ascii="Garamond" w:hAnsi="Garamond" w:cstheme="minorHAnsi"/>
          <w:sz w:val="22"/>
          <w:szCs w:val="22"/>
        </w:rPr>
        <w:t xml:space="preserve">systemie </w:t>
      </w:r>
      <w:r w:rsidR="00BE679E" w:rsidRPr="00C34DDE">
        <w:rPr>
          <w:rFonts w:ascii="Garamond" w:hAnsi="Garamond" w:cstheme="minorHAnsi"/>
          <w:sz w:val="22"/>
          <w:szCs w:val="22"/>
        </w:rPr>
        <w:t>SOZ</w:t>
      </w:r>
      <w:r w:rsidRPr="00C34DDE">
        <w:rPr>
          <w:rFonts w:ascii="Garamond" w:hAnsi="Garamond" w:cstheme="minorHAnsi"/>
          <w:sz w:val="22"/>
          <w:szCs w:val="22"/>
        </w:rPr>
        <w:t xml:space="preserve"> lub droga mailową;</w:t>
      </w:r>
    </w:p>
    <w:p w14:paraId="3A2E7862" w14:textId="77777777" w:rsidR="004073A0" w:rsidRPr="00C34DDE" w:rsidRDefault="004073A0" w:rsidP="0073646C">
      <w:pPr>
        <w:numPr>
          <w:ilvl w:val="2"/>
          <w:numId w:val="20"/>
        </w:numPr>
        <w:spacing w:before="60" w:line="276" w:lineRule="auto"/>
        <w:ind w:left="1304" w:hanging="340"/>
        <w:jc w:val="both"/>
        <w:rPr>
          <w:rFonts w:ascii="Garamond" w:hAnsi="Garamond" w:cstheme="minorHAnsi"/>
          <w:sz w:val="22"/>
          <w:szCs w:val="22"/>
        </w:rPr>
      </w:pPr>
      <w:r w:rsidRPr="00C34DDE">
        <w:rPr>
          <w:rFonts w:ascii="Garamond" w:hAnsi="Garamond" w:cstheme="minorHAnsi"/>
          <w:sz w:val="22"/>
          <w:szCs w:val="22"/>
        </w:rPr>
        <w:t xml:space="preserve">w wyjątkowych wypadkach, za zgodą </w:t>
      </w:r>
      <w:r w:rsidR="009D4CFA" w:rsidRPr="00C34DDE">
        <w:rPr>
          <w:rFonts w:ascii="Garamond" w:hAnsi="Garamond" w:cstheme="minorHAnsi"/>
          <w:sz w:val="22"/>
          <w:szCs w:val="22"/>
        </w:rPr>
        <w:t>Licencjobiorcy</w:t>
      </w:r>
      <w:r w:rsidRPr="00C34DDE">
        <w:rPr>
          <w:rFonts w:ascii="Garamond" w:hAnsi="Garamond" w:cstheme="minorHAnsi"/>
          <w:sz w:val="22"/>
          <w:szCs w:val="22"/>
        </w:rPr>
        <w:t xml:space="preserve">, czas dokonania korekt będzie uzgodniony pomiędzy </w:t>
      </w:r>
      <w:r w:rsidR="00C6009D" w:rsidRPr="00C34DDE">
        <w:rPr>
          <w:rFonts w:ascii="Garamond" w:hAnsi="Garamond" w:cstheme="minorHAnsi"/>
          <w:sz w:val="22"/>
          <w:szCs w:val="22"/>
        </w:rPr>
        <w:t>Licencjodawcą i Licencjobiorcą</w:t>
      </w:r>
      <w:r w:rsidRPr="00C34DDE">
        <w:rPr>
          <w:rFonts w:ascii="Garamond" w:hAnsi="Garamond" w:cstheme="minorHAnsi"/>
          <w:sz w:val="22"/>
          <w:szCs w:val="22"/>
        </w:rPr>
        <w:t xml:space="preserve">; </w:t>
      </w:r>
    </w:p>
    <w:p w14:paraId="23CD13A8" w14:textId="73729AFE" w:rsidR="004073A0" w:rsidRPr="00C34DDE" w:rsidRDefault="004073A0" w:rsidP="0073646C">
      <w:pPr>
        <w:numPr>
          <w:ilvl w:val="2"/>
          <w:numId w:val="20"/>
        </w:numPr>
        <w:spacing w:before="60" w:line="276" w:lineRule="auto"/>
        <w:ind w:left="1304" w:hanging="340"/>
        <w:jc w:val="both"/>
        <w:rPr>
          <w:rFonts w:ascii="Garamond" w:hAnsi="Garamond" w:cstheme="minorHAnsi"/>
          <w:sz w:val="22"/>
          <w:szCs w:val="22"/>
        </w:rPr>
      </w:pPr>
      <w:r w:rsidRPr="00C34DDE">
        <w:rPr>
          <w:rFonts w:ascii="Garamond" w:hAnsi="Garamond" w:cstheme="minorHAnsi"/>
          <w:sz w:val="22"/>
          <w:szCs w:val="22"/>
        </w:rPr>
        <w:t xml:space="preserve">zgłoszenie błędu przez </w:t>
      </w:r>
      <w:r w:rsidR="00C6009D" w:rsidRPr="00C34DDE">
        <w:rPr>
          <w:rFonts w:ascii="Garamond" w:hAnsi="Garamond" w:cstheme="minorHAnsi"/>
          <w:sz w:val="22"/>
          <w:szCs w:val="22"/>
        </w:rPr>
        <w:t>Licencjobiorcę</w:t>
      </w:r>
      <w:r w:rsidRPr="00C34DDE">
        <w:rPr>
          <w:rFonts w:ascii="Garamond" w:hAnsi="Garamond" w:cstheme="minorHAnsi"/>
          <w:sz w:val="22"/>
          <w:szCs w:val="22"/>
        </w:rPr>
        <w:t xml:space="preserve"> odbywać się będzie poprzez witrynę internetową </w:t>
      </w:r>
      <w:r w:rsidR="00BE679E" w:rsidRPr="00C34DDE">
        <w:rPr>
          <w:rFonts w:ascii="Garamond" w:hAnsi="Garamond" w:cstheme="minorHAnsi"/>
          <w:sz w:val="22"/>
          <w:szCs w:val="22"/>
        </w:rPr>
        <w:t xml:space="preserve">Systemu Obsługi Zgłoszeń </w:t>
      </w:r>
      <w:r w:rsidR="00C6009D" w:rsidRPr="00C34DDE">
        <w:rPr>
          <w:rFonts w:ascii="Garamond" w:hAnsi="Garamond" w:cstheme="minorHAnsi"/>
          <w:sz w:val="22"/>
          <w:szCs w:val="22"/>
        </w:rPr>
        <w:t>Licencjodawcy</w:t>
      </w:r>
      <w:r w:rsidRPr="00C34DDE">
        <w:rPr>
          <w:rFonts w:ascii="Garamond" w:hAnsi="Garamond" w:cstheme="minorHAnsi"/>
          <w:sz w:val="22"/>
          <w:szCs w:val="22"/>
        </w:rPr>
        <w:t xml:space="preserve"> o adresie</w:t>
      </w:r>
      <w:r w:rsidR="00BE679E" w:rsidRPr="00C34DDE">
        <w:rPr>
          <w:rFonts w:ascii="Garamond" w:hAnsi="Garamond" w:cstheme="minorHAnsi"/>
          <w:sz w:val="22"/>
          <w:szCs w:val="22"/>
        </w:rPr>
        <w:t>……………………..</w:t>
      </w:r>
      <w:r w:rsidRPr="00C34DDE">
        <w:rPr>
          <w:rFonts w:ascii="Garamond" w:hAnsi="Garamond" w:cstheme="minorHAnsi"/>
          <w:sz w:val="22"/>
          <w:szCs w:val="22"/>
        </w:rPr>
        <w:t>; w razie trudności z</w:t>
      </w:r>
      <w:r w:rsidR="00C54E4C">
        <w:rPr>
          <w:rFonts w:ascii="Garamond" w:hAnsi="Garamond" w:cstheme="minorHAnsi"/>
          <w:sz w:val="22"/>
          <w:szCs w:val="22"/>
        </w:rPr>
        <w:t xml:space="preserve"> </w:t>
      </w:r>
      <w:r w:rsidRPr="00C34DDE">
        <w:rPr>
          <w:rFonts w:ascii="Garamond" w:hAnsi="Garamond" w:cstheme="minorHAnsi"/>
          <w:sz w:val="22"/>
          <w:szCs w:val="22"/>
        </w:rPr>
        <w:t xml:space="preserve">rejestracją zgłoszenia na w/w witrynie internetowej, </w:t>
      </w:r>
      <w:r w:rsidR="00C6009D" w:rsidRPr="00C34DDE">
        <w:rPr>
          <w:rFonts w:ascii="Garamond" w:hAnsi="Garamond" w:cstheme="minorHAnsi"/>
          <w:sz w:val="22"/>
          <w:szCs w:val="22"/>
        </w:rPr>
        <w:t>Licencjobiorca</w:t>
      </w:r>
      <w:r w:rsidRPr="00C34DDE">
        <w:rPr>
          <w:rFonts w:ascii="Garamond" w:hAnsi="Garamond" w:cstheme="minorHAnsi"/>
          <w:sz w:val="22"/>
          <w:szCs w:val="22"/>
        </w:rPr>
        <w:t xml:space="preserve"> może dokonać zgłoszenia telefonicznie </w:t>
      </w:r>
      <w:r w:rsidR="00C54E4C">
        <w:rPr>
          <w:rFonts w:ascii="Garamond" w:hAnsi="Garamond" w:cstheme="minorHAnsi"/>
          <w:sz w:val="22"/>
          <w:szCs w:val="22"/>
        </w:rPr>
        <w:br/>
      </w:r>
      <w:r w:rsidRPr="00C34DDE">
        <w:rPr>
          <w:rFonts w:ascii="Garamond" w:hAnsi="Garamond" w:cstheme="minorHAnsi"/>
          <w:sz w:val="22"/>
          <w:szCs w:val="22"/>
        </w:rPr>
        <w:t>(z</w:t>
      </w:r>
      <w:r w:rsidR="00883230">
        <w:rPr>
          <w:rFonts w:ascii="Garamond" w:hAnsi="Garamond" w:cstheme="minorHAnsi"/>
          <w:sz w:val="22"/>
          <w:szCs w:val="22"/>
        </w:rPr>
        <w:t xml:space="preserve"> </w:t>
      </w:r>
      <w:r w:rsidRPr="00C34DDE">
        <w:rPr>
          <w:rFonts w:ascii="Garamond" w:hAnsi="Garamond" w:cstheme="minorHAnsi"/>
          <w:sz w:val="22"/>
          <w:szCs w:val="22"/>
        </w:rPr>
        <w:t xml:space="preserve">zastrzeżeniem niezwłocznego potwierdzenia zgłoszenia poprzez witrynę internetową </w:t>
      </w:r>
      <w:r w:rsidR="00BE679E" w:rsidRPr="00C34DDE">
        <w:rPr>
          <w:rFonts w:ascii="Garamond" w:hAnsi="Garamond" w:cstheme="minorHAnsi"/>
          <w:sz w:val="22"/>
          <w:szCs w:val="22"/>
        </w:rPr>
        <w:t>Systemu Obsługi Zgłoszeń</w:t>
      </w:r>
      <w:r w:rsidRPr="00C34DDE">
        <w:rPr>
          <w:rFonts w:ascii="Garamond" w:hAnsi="Garamond" w:cstheme="minorHAnsi"/>
          <w:sz w:val="22"/>
          <w:szCs w:val="22"/>
        </w:rPr>
        <w:t>, e-mail lub faks) pod numerem telefonu:</w:t>
      </w:r>
    </w:p>
    <w:p w14:paraId="0D77D586" w14:textId="5BD73D7F" w:rsidR="004073A0" w:rsidRPr="00C34DDE" w:rsidRDefault="00BE679E" w:rsidP="0073646C">
      <w:pPr>
        <w:numPr>
          <w:ilvl w:val="3"/>
          <w:numId w:val="19"/>
        </w:numPr>
        <w:spacing w:before="60" w:line="276" w:lineRule="auto"/>
        <w:ind w:left="1644" w:hanging="340"/>
        <w:jc w:val="both"/>
        <w:rPr>
          <w:rFonts w:ascii="Garamond" w:hAnsi="Garamond" w:cstheme="minorHAnsi"/>
          <w:sz w:val="22"/>
          <w:szCs w:val="22"/>
        </w:rPr>
      </w:pPr>
      <w:r w:rsidRPr="00C34DDE">
        <w:rPr>
          <w:rFonts w:ascii="Garamond" w:hAnsi="Garamond" w:cstheme="minorHAnsi"/>
          <w:sz w:val="22"/>
          <w:szCs w:val="22"/>
        </w:rPr>
        <w:t>……………………………….</w:t>
      </w:r>
      <w:r w:rsidR="004073A0" w:rsidRPr="00C34DDE">
        <w:rPr>
          <w:rFonts w:ascii="Garamond" w:hAnsi="Garamond" w:cstheme="minorHAnsi"/>
          <w:sz w:val="22"/>
          <w:szCs w:val="22"/>
        </w:rPr>
        <w:t xml:space="preserve"> dla połączeń z telefonów stacjonarnych;</w:t>
      </w:r>
    </w:p>
    <w:p w14:paraId="49471FB7" w14:textId="7325F54B" w:rsidR="004073A0" w:rsidRPr="00C34DDE" w:rsidRDefault="00BE679E" w:rsidP="0073646C">
      <w:pPr>
        <w:numPr>
          <w:ilvl w:val="3"/>
          <w:numId w:val="19"/>
        </w:numPr>
        <w:spacing w:before="60" w:line="276" w:lineRule="auto"/>
        <w:ind w:left="1644" w:hanging="340"/>
        <w:jc w:val="both"/>
        <w:rPr>
          <w:rFonts w:ascii="Garamond" w:hAnsi="Garamond" w:cstheme="minorHAnsi"/>
          <w:sz w:val="22"/>
          <w:szCs w:val="22"/>
        </w:rPr>
      </w:pPr>
      <w:r w:rsidRPr="00C34DDE">
        <w:rPr>
          <w:rFonts w:ascii="Garamond" w:hAnsi="Garamond" w:cstheme="minorHAnsi"/>
          <w:sz w:val="22"/>
          <w:szCs w:val="22"/>
        </w:rPr>
        <w:t>……………………………….</w:t>
      </w:r>
      <w:r w:rsidR="004073A0" w:rsidRPr="00C34DDE">
        <w:rPr>
          <w:rFonts w:ascii="Garamond" w:hAnsi="Garamond" w:cstheme="minorHAnsi"/>
          <w:sz w:val="22"/>
          <w:szCs w:val="22"/>
        </w:rPr>
        <w:t xml:space="preserve"> dla połączeń z telefonów komórkowych;</w:t>
      </w:r>
    </w:p>
    <w:p w14:paraId="4898857F" w14:textId="33D90572" w:rsidR="004073A0" w:rsidRPr="00C34DDE" w:rsidRDefault="004073A0" w:rsidP="00B10092">
      <w:pPr>
        <w:spacing w:before="60" w:line="276" w:lineRule="auto"/>
        <w:ind w:left="1644" w:hanging="340"/>
        <w:jc w:val="both"/>
        <w:rPr>
          <w:rFonts w:ascii="Garamond" w:hAnsi="Garamond" w:cstheme="minorHAnsi"/>
          <w:sz w:val="22"/>
          <w:szCs w:val="22"/>
        </w:rPr>
      </w:pPr>
      <w:r w:rsidRPr="00C34DDE">
        <w:rPr>
          <w:rFonts w:ascii="Garamond" w:hAnsi="Garamond" w:cstheme="minorHAnsi"/>
          <w:sz w:val="22"/>
          <w:szCs w:val="22"/>
        </w:rPr>
        <w:t xml:space="preserve">lub pisemnie na formularzu przesyłanym za pomocą poczty elektronicznej na adres </w:t>
      </w:r>
      <w:hyperlink r:id="rId15" w:history="1">
        <w:r w:rsidR="00BE679E" w:rsidRPr="00C34DDE">
          <w:rPr>
            <w:rStyle w:val="Hipercze"/>
            <w:rFonts w:ascii="Garamond" w:hAnsi="Garamond" w:cstheme="minorHAnsi"/>
            <w:color w:val="auto"/>
            <w:sz w:val="22"/>
            <w:szCs w:val="22"/>
          </w:rPr>
          <w:t>……………………………</w:t>
        </w:r>
      </w:hyperlink>
      <w:r w:rsidRPr="00C34DDE">
        <w:rPr>
          <w:rFonts w:ascii="Garamond" w:hAnsi="Garamond" w:cstheme="minorHAnsi"/>
          <w:sz w:val="22"/>
          <w:szCs w:val="22"/>
        </w:rPr>
        <w:t xml:space="preserve">, opcjonalnie faksem na numer </w:t>
      </w:r>
      <w:r w:rsidR="00BE679E" w:rsidRPr="00C34DDE">
        <w:rPr>
          <w:rFonts w:ascii="Garamond" w:hAnsi="Garamond" w:cstheme="minorHAnsi"/>
          <w:sz w:val="22"/>
          <w:szCs w:val="22"/>
        </w:rPr>
        <w:t>……………..</w:t>
      </w:r>
      <w:r w:rsidRPr="00C34DDE">
        <w:rPr>
          <w:rFonts w:ascii="Garamond" w:hAnsi="Garamond" w:cstheme="minorHAnsi"/>
          <w:sz w:val="22"/>
          <w:szCs w:val="22"/>
        </w:rPr>
        <w:t xml:space="preserve">; wzór formularza stanowi Załącznik nr </w:t>
      </w:r>
      <w:r w:rsidR="00D70D28" w:rsidRPr="00C34DDE">
        <w:rPr>
          <w:rFonts w:ascii="Garamond" w:hAnsi="Garamond" w:cstheme="minorHAnsi"/>
          <w:sz w:val="22"/>
          <w:szCs w:val="22"/>
        </w:rPr>
        <w:t>4</w:t>
      </w:r>
      <w:r w:rsidRPr="00C34DDE">
        <w:rPr>
          <w:rFonts w:ascii="Garamond" w:hAnsi="Garamond" w:cstheme="minorHAnsi"/>
          <w:sz w:val="22"/>
          <w:szCs w:val="22"/>
        </w:rPr>
        <w:t xml:space="preserve"> do niniejszej Umowy; wypełnienie jednego formularza może dotyczyć tylko jednego rodzaju błędu występującego w konkretnym module;</w:t>
      </w:r>
    </w:p>
    <w:p w14:paraId="1E46470F" w14:textId="77777777" w:rsidR="004073A0" w:rsidRPr="00C34DDE" w:rsidRDefault="004073A0" w:rsidP="0073646C">
      <w:pPr>
        <w:numPr>
          <w:ilvl w:val="2"/>
          <w:numId w:val="20"/>
        </w:numPr>
        <w:spacing w:before="60" w:line="276" w:lineRule="auto"/>
        <w:ind w:left="1304" w:hanging="340"/>
        <w:jc w:val="both"/>
        <w:rPr>
          <w:rFonts w:ascii="Garamond" w:hAnsi="Garamond" w:cstheme="minorHAnsi"/>
          <w:sz w:val="22"/>
          <w:szCs w:val="22"/>
        </w:rPr>
      </w:pPr>
      <w:r w:rsidRPr="00C34DDE">
        <w:rPr>
          <w:rFonts w:ascii="Garamond" w:hAnsi="Garamond" w:cstheme="minorHAnsi"/>
          <w:sz w:val="22"/>
          <w:szCs w:val="22"/>
        </w:rPr>
        <w:t xml:space="preserve">w przypadku, gdy formularz zgłoszenia błędu zostanie przyjęty przez </w:t>
      </w:r>
      <w:r w:rsidR="00C6009D" w:rsidRPr="00C34DDE">
        <w:rPr>
          <w:rFonts w:ascii="Garamond" w:hAnsi="Garamond" w:cstheme="minorHAnsi"/>
          <w:sz w:val="22"/>
          <w:szCs w:val="22"/>
        </w:rPr>
        <w:t>Licencjodawcę</w:t>
      </w:r>
      <w:r w:rsidRPr="00C34DDE">
        <w:rPr>
          <w:rFonts w:ascii="Garamond" w:hAnsi="Garamond" w:cstheme="minorHAnsi"/>
          <w:sz w:val="22"/>
          <w:szCs w:val="22"/>
        </w:rPr>
        <w:t>:</w:t>
      </w:r>
    </w:p>
    <w:p w14:paraId="0920CFD6" w14:textId="7CAAC8D3" w:rsidR="004073A0" w:rsidRPr="00C34DDE" w:rsidRDefault="004073A0" w:rsidP="0073646C">
      <w:pPr>
        <w:numPr>
          <w:ilvl w:val="3"/>
          <w:numId w:val="19"/>
        </w:numPr>
        <w:spacing w:before="60" w:line="276" w:lineRule="auto"/>
        <w:ind w:left="1644" w:hanging="340"/>
        <w:jc w:val="both"/>
        <w:rPr>
          <w:rFonts w:ascii="Garamond" w:hAnsi="Garamond" w:cstheme="minorHAnsi"/>
          <w:sz w:val="22"/>
          <w:szCs w:val="22"/>
        </w:rPr>
      </w:pPr>
      <w:r w:rsidRPr="00C34DDE">
        <w:rPr>
          <w:rFonts w:ascii="Garamond" w:hAnsi="Garamond" w:cstheme="minorHAnsi"/>
          <w:sz w:val="22"/>
          <w:szCs w:val="22"/>
        </w:rPr>
        <w:t>w godzinach pomiędzy 8:00 a 16.00 dnia roboczego – traktowane jest jak przyjęte danego dnia roboczego;</w:t>
      </w:r>
    </w:p>
    <w:p w14:paraId="4AD1FFDC" w14:textId="46D0112D" w:rsidR="004073A0" w:rsidRPr="00C34DDE" w:rsidRDefault="004073A0" w:rsidP="0073646C">
      <w:pPr>
        <w:numPr>
          <w:ilvl w:val="3"/>
          <w:numId w:val="19"/>
        </w:numPr>
        <w:spacing w:before="60" w:line="276" w:lineRule="auto"/>
        <w:ind w:left="1644" w:hanging="340"/>
        <w:jc w:val="both"/>
        <w:rPr>
          <w:rFonts w:ascii="Garamond" w:hAnsi="Garamond" w:cstheme="minorHAnsi"/>
          <w:sz w:val="22"/>
          <w:szCs w:val="22"/>
        </w:rPr>
      </w:pPr>
      <w:r w:rsidRPr="00C34DDE">
        <w:rPr>
          <w:rFonts w:ascii="Garamond" w:hAnsi="Garamond" w:cstheme="minorHAnsi"/>
          <w:sz w:val="22"/>
          <w:szCs w:val="22"/>
        </w:rPr>
        <w:t>w godzinach pomiędzy 16.00 a 24.00 dnia roboczego – traktowany jest jak przyjęty o</w:t>
      </w:r>
      <w:r w:rsidR="00883230">
        <w:rPr>
          <w:rFonts w:ascii="Garamond" w:hAnsi="Garamond" w:cstheme="minorHAnsi"/>
          <w:sz w:val="22"/>
          <w:szCs w:val="22"/>
        </w:rPr>
        <w:t xml:space="preserve"> </w:t>
      </w:r>
      <w:r w:rsidRPr="00C34DDE">
        <w:rPr>
          <w:rFonts w:ascii="Garamond" w:hAnsi="Garamond" w:cstheme="minorHAnsi"/>
          <w:sz w:val="22"/>
          <w:szCs w:val="22"/>
        </w:rPr>
        <w:t>godz. 8.00 następnego dnia roboczego;</w:t>
      </w:r>
    </w:p>
    <w:p w14:paraId="755180D2" w14:textId="77777777" w:rsidR="004073A0" w:rsidRPr="00C34DDE" w:rsidRDefault="004073A0" w:rsidP="0073646C">
      <w:pPr>
        <w:numPr>
          <w:ilvl w:val="3"/>
          <w:numId w:val="19"/>
        </w:numPr>
        <w:spacing w:before="60" w:line="276" w:lineRule="auto"/>
        <w:ind w:left="1644" w:hanging="340"/>
        <w:jc w:val="both"/>
        <w:rPr>
          <w:rFonts w:ascii="Garamond" w:hAnsi="Garamond" w:cstheme="minorHAnsi"/>
          <w:sz w:val="22"/>
          <w:szCs w:val="22"/>
        </w:rPr>
      </w:pPr>
      <w:r w:rsidRPr="00C34DDE">
        <w:rPr>
          <w:rFonts w:ascii="Garamond" w:hAnsi="Garamond" w:cstheme="minorHAnsi"/>
          <w:sz w:val="22"/>
          <w:szCs w:val="22"/>
        </w:rPr>
        <w:t>w godzinach pomiędzy 0.00 a 8.00 dnia roboczego - traktowany jest jak przyjęty o godz. 8.00 danego dnia roboczego;</w:t>
      </w:r>
    </w:p>
    <w:p w14:paraId="52C7F9B0" w14:textId="77777777" w:rsidR="004073A0" w:rsidRPr="00C34DDE" w:rsidRDefault="004073A0" w:rsidP="0073646C">
      <w:pPr>
        <w:numPr>
          <w:ilvl w:val="3"/>
          <w:numId w:val="19"/>
        </w:numPr>
        <w:spacing w:before="60" w:line="276" w:lineRule="auto"/>
        <w:ind w:left="1644" w:hanging="340"/>
        <w:jc w:val="both"/>
        <w:rPr>
          <w:rFonts w:ascii="Garamond" w:hAnsi="Garamond" w:cstheme="minorHAnsi"/>
          <w:sz w:val="22"/>
          <w:szCs w:val="22"/>
        </w:rPr>
      </w:pPr>
      <w:r w:rsidRPr="00C34DDE">
        <w:rPr>
          <w:rFonts w:ascii="Garamond" w:hAnsi="Garamond" w:cstheme="minorHAnsi"/>
          <w:sz w:val="22"/>
          <w:szCs w:val="22"/>
        </w:rPr>
        <w:t xml:space="preserve">w dniu ustawowo lub dodatkowo wolnym od pracy - traktowany jest jak przyjęty o godz. 8.00 najbliższego dnia roboczego; </w:t>
      </w:r>
    </w:p>
    <w:p w14:paraId="5CC2C973" w14:textId="77777777" w:rsidR="004073A0" w:rsidRPr="00C34DDE" w:rsidRDefault="004073A0" w:rsidP="0073646C">
      <w:pPr>
        <w:numPr>
          <w:ilvl w:val="2"/>
          <w:numId w:val="20"/>
        </w:numPr>
        <w:spacing w:before="60" w:line="276" w:lineRule="auto"/>
        <w:ind w:left="1304" w:hanging="340"/>
        <w:jc w:val="both"/>
        <w:rPr>
          <w:rFonts w:ascii="Garamond" w:hAnsi="Garamond" w:cstheme="minorHAnsi"/>
          <w:sz w:val="22"/>
          <w:szCs w:val="22"/>
        </w:rPr>
      </w:pPr>
      <w:r w:rsidRPr="00C34DDE">
        <w:rPr>
          <w:rFonts w:ascii="Garamond" w:hAnsi="Garamond" w:cstheme="minorHAnsi"/>
          <w:sz w:val="22"/>
          <w:szCs w:val="22"/>
        </w:rPr>
        <w:t>dla uniknięcia wątpliwości Strony potwierdzają, iż przez dzień roboczy rozumieją każdy dzień od poniedziałku do piątku z wyłączeniem dni ustawowo wolnych od pracy.</w:t>
      </w:r>
    </w:p>
    <w:p w14:paraId="37B72BED" w14:textId="77777777" w:rsidR="004073A0" w:rsidRPr="00C34DDE" w:rsidRDefault="004073A0" w:rsidP="0073646C">
      <w:pPr>
        <w:numPr>
          <w:ilvl w:val="1"/>
          <w:numId w:val="20"/>
        </w:numPr>
        <w:spacing w:before="60" w:line="276" w:lineRule="auto"/>
        <w:ind w:left="794" w:hanging="340"/>
        <w:jc w:val="both"/>
        <w:rPr>
          <w:rFonts w:ascii="Garamond" w:hAnsi="Garamond" w:cstheme="minorHAnsi"/>
          <w:sz w:val="22"/>
          <w:szCs w:val="22"/>
        </w:rPr>
      </w:pPr>
      <w:r w:rsidRPr="00C34DDE">
        <w:rPr>
          <w:rFonts w:ascii="Garamond" w:hAnsi="Garamond" w:cstheme="minorHAnsi"/>
          <w:sz w:val="22"/>
          <w:szCs w:val="22"/>
        </w:rPr>
        <w:t xml:space="preserve">wprowadzanie zmian w Oprogramowaniu Aplikacyjnym, w zakresie dotyczącym </w:t>
      </w:r>
      <w:r w:rsidR="009D4CFA" w:rsidRPr="00C34DDE">
        <w:rPr>
          <w:rFonts w:ascii="Garamond" w:hAnsi="Garamond" w:cstheme="minorHAnsi"/>
          <w:sz w:val="22"/>
          <w:szCs w:val="22"/>
        </w:rPr>
        <w:t>istniejących funkcji</w:t>
      </w:r>
      <w:r w:rsidRPr="00C34DDE">
        <w:rPr>
          <w:rFonts w:ascii="Garamond" w:hAnsi="Garamond" w:cstheme="minorHAnsi"/>
          <w:sz w:val="22"/>
          <w:szCs w:val="22"/>
        </w:rPr>
        <w:t xml:space="preserve"> Oprogramowania Aplikacyjnego objętego niniejszą Umową, w zakresie wymaganym zmianami powszechnie obowiązujących przepisów prawa lub przepisów prawa wewnętrznie obowiązujących </w:t>
      </w:r>
      <w:r w:rsidR="00C6009D" w:rsidRPr="00C34DDE">
        <w:rPr>
          <w:rFonts w:ascii="Garamond" w:hAnsi="Garamond" w:cstheme="minorHAnsi"/>
          <w:sz w:val="22"/>
          <w:szCs w:val="22"/>
        </w:rPr>
        <w:t>Licencjobiorcę</w:t>
      </w:r>
      <w:r w:rsidRPr="00C34DDE">
        <w:rPr>
          <w:rFonts w:ascii="Garamond" w:hAnsi="Garamond" w:cstheme="minorHAnsi"/>
          <w:sz w:val="22"/>
          <w:szCs w:val="22"/>
        </w:rPr>
        <w:t xml:space="preserve">, wydanych na podstawie delegacji ustawowej, z zastrzeżeniem, że </w:t>
      </w:r>
      <w:r w:rsidR="00C6009D" w:rsidRPr="00C34DDE">
        <w:rPr>
          <w:rFonts w:ascii="Garamond" w:hAnsi="Garamond" w:cstheme="minorHAnsi"/>
          <w:sz w:val="22"/>
          <w:szCs w:val="22"/>
        </w:rPr>
        <w:t>Licencjodawca</w:t>
      </w:r>
      <w:r w:rsidRPr="00C34DDE">
        <w:rPr>
          <w:rFonts w:ascii="Garamond" w:hAnsi="Garamond" w:cstheme="minorHAnsi"/>
          <w:sz w:val="22"/>
          <w:szCs w:val="22"/>
        </w:rPr>
        <w:t xml:space="preserve"> zobowiązany jest do:</w:t>
      </w:r>
    </w:p>
    <w:p w14:paraId="091CF333" w14:textId="3BEC53CB" w:rsidR="004073A0" w:rsidRPr="00C34DDE" w:rsidRDefault="004073A0" w:rsidP="0073646C">
      <w:pPr>
        <w:numPr>
          <w:ilvl w:val="2"/>
          <w:numId w:val="20"/>
        </w:numPr>
        <w:spacing w:before="60" w:line="276" w:lineRule="auto"/>
        <w:ind w:left="1304" w:hanging="340"/>
        <w:jc w:val="both"/>
        <w:rPr>
          <w:rFonts w:ascii="Garamond" w:hAnsi="Garamond" w:cstheme="minorHAnsi"/>
          <w:sz w:val="22"/>
          <w:szCs w:val="22"/>
        </w:rPr>
      </w:pPr>
      <w:r w:rsidRPr="00C34DDE">
        <w:rPr>
          <w:rFonts w:ascii="Garamond" w:hAnsi="Garamond" w:cstheme="minorHAnsi"/>
          <w:sz w:val="22"/>
          <w:szCs w:val="22"/>
        </w:rPr>
        <w:t xml:space="preserve">przekazania </w:t>
      </w:r>
      <w:r w:rsidR="00C6009D" w:rsidRPr="00C34DDE">
        <w:rPr>
          <w:rFonts w:ascii="Garamond" w:hAnsi="Garamond" w:cstheme="minorHAnsi"/>
          <w:sz w:val="22"/>
          <w:szCs w:val="22"/>
        </w:rPr>
        <w:t>Licencjobiorcy</w:t>
      </w:r>
      <w:r w:rsidRPr="00C34DDE">
        <w:rPr>
          <w:rFonts w:ascii="Garamond" w:hAnsi="Garamond" w:cstheme="minorHAnsi"/>
          <w:sz w:val="22"/>
          <w:szCs w:val="22"/>
        </w:rPr>
        <w:t xml:space="preserve"> informacji o nowych wersjach O</w:t>
      </w:r>
      <w:r w:rsidR="00C6009D" w:rsidRPr="00C34DDE">
        <w:rPr>
          <w:rFonts w:ascii="Garamond" w:hAnsi="Garamond" w:cstheme="minorHAnsi"/>
          <w:sz w:val="22"/>
          <w:szCs w:val="22"/>
        </w:rPr>
        <w:t>programowania Aplikacyjnego, co</w:t>
      </w:r>
      <w:r w:rsidR="00883230">
        <w:rPr>
          <w:rFonts w:ascii="Garamond" w:hAnsi="Garamond" w:cstheme="minorHAnsi"/>
          <w:sz w:val="22"/>
          <w:szCs w:val="22"/>
        </w:rPr>
        <w:t xml:space="preserve"> </w:t>
      </w:r>
      <w:r w:rsidRPr="00C34DDE">
        <w:rPr>
          <w:rFonts w:ascii="Garamond" w:hAnsi="Garamond" w:cstheme="minorHAnsi"/>
          <w:sz w:val="22"/>
          <w:szCs w:val="22"/>
        </w:rPr>
        <w:t xml:space="preserve">odbywać się będzie poprzez opublikowanie odpowiedniego komunikatu na witrynie </w:t>
      </w:r>
      <w:r w:rsidR="00BE679E" w:rsidRPr="00C34DDE">
        <w:rPr>
          <w:rFonts w:ascii="Garamond" w:hAnsi="Garamond" w:cstheme="minorHAnsi"/>
          <w:sz w:val="22"/>
          <w:szCs w:val="22"/>
        </w:rPr>
        <w:t>Systemu Obsługi Zgłoszeń</w:t>
      </w:r>
      <w:r w:rsidRPr="00C34DDE">
        <w:rPr>
          <w:rFonts w:ascii="Garamond" w:hAnsi="Garamond" w:cstheme="minorHAnsi"/>
          <w:sz w:val="22"/>
          <w:szCs w:val="22"/>
        </w:rPr>
        <w:t>;</w:t>
      </w:r>
    </w:p>
    <w:p w14:paraId="36AAA5AC" w14:textId="747FC418" w:rsidR="004073A0" w:rsidRPr="00C34DDE" w:rsidRDefault="004073A0" w:rsidP="0073646C">
      <w:pPr>
        <w:numPr>
          <w:ilvl w:val="2"/>
          <w:numId w:val="20"/>
        </w:numPr>
        <w:spacing w:before="60" w:line="276" w:lineRule="auto"/>
        <w:ind w:left="1304" w:hanging="340"/>
        <w:jc w:val="both"/>
        <w:rPr>
          <w:rFonts w:ascii="Garamond" w:hAnsi="Garamond" w:cstheme="minorHAnsi"/>
          <w:sz w:val="22"/>
          <w:szCs w:val="22"/>
        </w:rPr>
      </w:pPr>
      <w:r w:rsidRPr="00C34DDE">
        <w:rPr>
          <w:rFonts w:ascii="Garamond" w:hAnsi="Garamond" w:cstheme="minorHAnsi"/>
          <w:sz w:val="22"/>
          <w:szCs w:val="22"/>
        </w:rPr>
        <w:t xml:space="preserve">udostępniania uaktualnień Oprogramowania Aplikacyjnego (nowych wersji Oprogramowania Aplikacyjnego), poprzez </w:t>
      </w:r>
      <w:r w:rsidR="00BE679E" w:rsidRPr="00C34DDE">
        <w:rPr>
          <w:rFonts w:ascii="Garamond" w:hAnsi="Garamond" w:cstheme="minorHAnsi"/>
          <w:sz w:val="22"/>
          <w:szCs w:val="22"/>
        </w:rPr>
        <w:t>……………………………….</w:t>
      </w:r>
      <w:r w:rsidRPr="00C34DDE">
        <w:rPr>
          <w:rFonts w:ascii="Garamond" w:hAnsi="Garamond" w:cstheme="minorHAnsi"/>
          <w:sz w:val="22"/>
          <w:szCs w:val="22"/>
        </w:rPr>
        <w:t>;</w:t>
      </w:r>
    </w:p>
    <w:p w14:paraId="4BA28F86" w14:textId="6B0956BA" w:rsidR="004073A0" w:rsidRPr="00C34DDE" w:rsidRDefault="004073A0" w:rsidP="0073646C">
      <w:pPr>
        <w:numPr>
          <w:ilvl w:val="1"/>
          <w:numId w:val="20"/>
        </w:numPr>
        <w:spacing w:before="60" w:line="276" w:lineRule="auto"/>
        <w:ind w:left="794" w:hanging="340"/>
        <w:jc w:val="both"/>
        <w:rPr>
          <w:rFonts w:ascii="Garamond" w:hAnsi="Garamond" w:cstheme="minorHAnsi"/>
          <w:sz w:val="22"/>
          <w:szCs w:val="22"/>
        </w:rPr>
      </w:pPr>
      <w:r w:rsidRPr="00C34DDE">
        <w:rPr>
          <w:rFonts w:ascii="Garamond" w:hAnsi="Garamond" w:cstheme="minorHAnsi"/>
          <w:sz w:val="22"/>
          <w:szCs w:val="22"/>
        </w:rPr>
        <w:t xml:space="preserve">możliwość pisemnego zgłoszenia uwag i propozycji modyfikacji Oprogramowania Aplikacyjnego, poprzez witrynę </w:t>
      </w:r>
      <w:r w:rsidR="00BE679E" w:rsidRPr="00C34DDE">
        <w:rPr>
          <w:rFonts w:ascii="Garamond" w:hAnsi="Garamond" w:cstheme="minorHAnsi"/>
          <w:sz w:val="22"/>
          <w:szCs w:val="22"/>
        </w:rPr>
        <w:t>Systemu Obsługi Zgłoszeń</w:t>
      </w:r>
      <w:r w:rsidRPr="00C34DDE">
        <w:rPr>
          <w:rFonts w:ascii="Garamond" w:hAnsi="Garamond" w:cstheme="minorHAnsi"/>
          <w:sz w:val="22"/>
          <w:szCs w:val="22"/>
        </w:rPr>
        <w:t xml:space="preserve">, zgłoszenia takie wynikają z zobowiązania </w:t>
      </w:r>
      <w:r w:rsidR="00C6009D" w:rsidRPr="00C34DDE">
        <w:rPr>
          <w:rFonts w:ascii="Garamond" w:hAnsi="Garamond" w:cstheme="minorHAnsi"/>
          <w:sz w:val="22"/>
          <w:szCs w:val="22"/>
        </w:rPr>
        <w:t>Licencjodawcy</w:t>
      </w:r>
      <w:r w:rsidRPr="00C34DDE">
        <w:rPr>
          <w:rFonts w:ascii="Garamond" w:hAnsi="Garamond" w:cstheme="minorHAnsi"/>
          <w:sz w:val="22"/>
          <w:szCs w:val="22"/>
        </w:rPr>
        <w:t xml:space="preserve"> do dokonywania zmian Oprogramowania Aplikacyjnego, o których mowa w punkcie poprzedzającym, będą one rozpatrywane w czasie prac analitycznych przy rozwoju Oprogramowania Aplikacyjnego; </w:t>
      </w:r>
    </w:p>
    <w:p w14:paraId="720C3B5D" w14:textId="77777777" w:rsidR="006F663B" w:rsidRDefault="004073A0" w:rsidP="0073646C">
      <w:pPr>
        <w:numPr>
          <w:ilvl w:val="1"/>
          <w:numId w:val="20"/>
        </w:numPr>
        <w:spacing w:before="60" w:line="276" w:lineRule="auto"/>
        <w:ind w:left="794" w:hanging="340"/>
        <w:jc w:val="both"/>
        <w:rPr>
          <w:rFonts w:ascii="Garamond" w:hAnsi="Garamond" w:cstheme="minorHAnsi"/>
          <w:sz w:val="22"/>
          <w:szCs w:val="22"/>
        </w:rPr>
      </w:pPr>
      <w:r w:rsidRPr="00C34DDE">
        <w:rPr>
          <w:rFonts w:ascii="Garamond" w:hAnsi="Garamond" w:cstheme="minorHAnsi"/>
          <w:sz w:val="22"/>
          <w:szCs w:val="22"/>
        </w:rPr>
        <w:lastRenderedPageBreak/>
        <w:t xml:space="preserve">gotowość przyjmowania i rozpatrywania indywidualnych żądań zmian (tj. modyfikacji płatnych) Oprogramowania Aplikacyjnego objętego niniejszą umową (propozycji jego udoskonaleń, modyfikacji </w:t>
      </w:r>
      <w:r w:rsidR="00C54E4C">
        <w:rPr>
          <w:rFonts w:ascii="Garamond" w:hAnsi="Garamond" w:cstheme="minorHAnsi"/>
          <w:sz w:val="22"/>
          <w:szCs w:val="22"/>
        </w:rPr>
        <w:br/>
      </w:r>
      <w:r w:rsidRPr="00C34DDE">
        <w:rPr>
          <w:rFonts w:ascii="Garamond" w:hAnsi="Garamond" w:cstheme="minorHAnsi"/>
          <w:sz w:val="22"/>
          <w:szCs w:val="22"/>
        </w:rPr>
        <w:t>i</w:t>
      </w:r>
      <w:r w:rsidR="00C54E4C">
        <w:rPr>
          <w:rFonts w:ascii="Garamond" w:hAnsi="Garamond" w:cstheme="minorHAnsi"/>
          <w:sz w:val="22"/>
          <w:szCs w:val="22"/>
        </w:rPr>
        <w:t xml:space="preserve"> </w:t>
      </w:r>
      <w:r w:rsidRPr="00C34DDE">
        <w:rPr>
          <w:rFonts w:ascii="Garamond" w:hAnsi="Garamond" w:cstheme="minorHAnsi"/>
          <w:sz w:val="22"/>
          <w:szCs w:val="22"/>
        </w:rPr>
        <w:t xml:space="preserve">rozwoju) oraz zmian obejmujących dodanie nowej funkcjonalności Oprogramowania Aplikacyjnego </w:t>
      </w:r>
    </w:p>
    <w:p w14:paraId="3668F1EE" w14:textId="5A4E6282" w:rsidR="004073A0" w:rsidRPr="00C34DDE" w:rsidRDefault="004073A0" w:rsidP="0022619F">
      <w:pPr>
        <w:spacing w:before="60" w:line="276" w:lineRule="auto"/>
        <w:ind w:left="794"/>
        <w:jc w:val="both"/>
        <w:rPr>
          <w:rFonts w:ascii="Garamond" w:hAnsi="Garamond" w:cstheme="minorHAnsi"/>
          <w:sz w:val="22"/>
          <w:szCs w:val="22"/>
        </w:rPr>
      </w:pPr>
      <w:r w:rsidRPr="00C34DDE">
        <w:rPr>
          <w:rFonts w:ascii="Garamond" w:hAnsi="Garamond" w:cstheme="minorHAnsi"/>
          <w:sz w:val="22"/>
          <w:szCs w:val="22"/>
        </w:rPr>
        <w:t xml:space="preserve">objętego niniejszą umową, w zakresie wymaganym zmianami powszechnie obowiązujących przepisów prawa lub przepisów prawa wewnętrznie obowiązujących </w:t>
      </w:r>
      <w:r w:rsidR="005903C7" w:rsidRPr="00C34DDE">
        <w:rPr>
          <w:rFonts w:ascii="Garamond" w:hAnsi="Garamond" w:cstheme="minorHAnsi"/>
          <w:sz w:val="22"/>
          <w:szCs w:val="22"/>
        </w:rPr>
        <w:t>Licencjobiorcę</w:t>
      </w:r>
      <w:r w:rsidRPr="00C34DDE">
        <w:rPr>
          <w:rFonts w:ascii="Garamond" w:hAnsi="Garamond" w:cstheme="minorHAnsi"/>
          <w:sz w:val="22"/>
          <w:szCs w:val="22"/>
        </w:rPr>
        <w:t>, wydanych na podstawie delegacji ustawowej, przy czym realizacja powyższych żądań nie będzie wchodziła w</w:t>
      </w:r>
      <w:r w:rsidR="00C54E4C">
        <w:rPr>
          <w:rFonts w:ascii="Garamond" w:hAnsi="Garamond" w:cstheme="minorHAnsi"/>
          <w:sz w:val="22"/>
          <w:szCs w:val="22"/>
        </w:rPr>
        <w:t xml:space="preserve"> </w:t>
      </w:r>
      <w:r w:rsidRPr="00C34DDE">
        <w:rPr>
          <w:rFonts w:ascii="Garamond" w:hAnsi="Garamond" w:cstheme="minorHAnsi"/>
          <w:sz w:val="22"/>
          <w:szCs w:val="22"/>
        </w:rPr>
        <w:t xml:space="preserve">zakres niniejszej umowy; zgłoszenia żądania zmiany należy dokonywać poprzez witrynę </w:t>
      </w:r>
      <w:r w:rsidR="00BE679E" w:rsidRPr="00C34DDE">
        <w:rPr>
          <w:rFonts w:ascii="Garamond" w:hAnsi="Garamond" w:cstheme="minorHAnsi"/>
          <w:sz w:val="22"/>
          <w:szCs w:val="22"/>
        </w:rPr>
        <w:t>Systemu Obsługi Zgłoszeń</w:t>
      </w:r>
      <w:r w:rsidRPr="00C34DDE">
        <w:rPr>
          <w:rFonts w:ascii="Garamond" w:hAnsi="Garamond" w:cstheme="minorHAnsi"/>
          <w:sz w:val="22"/>
          <w:szCs w:val="22"/>
        </w:rPr>
        <w:t xml:space="preserve">, </w:t>
      </w:r>
      <w:r w:rsidR="00C54E4C">
        <w:rPr>
          <w:rFonts w:ascii="Garamond" w:hAnsi="Garamond" w:cstheme="minorHAnsi"/>
          <w:sz w:val="22"/>
          <w:szCs w:val="22"/>
        </w:rPr>
        <w:br/>
      </w:r>
      <w:r w:rsidRPr="00C34DDE">
        <w:rPr>
          <w:rFonts w:ascii="Garamond" w:hAnsi="Garamond" w:cstheme="minorHAnsi"/>
          <w:sz w:val="22"/>
          <w:szCs w:val="22"/>
        </w:rPr>
        <w:t xml:space="preserve">z zastrzeżeniem, że zasady realizacji zgłoszonych żądań będą każdorazowo uzgadniane pomiędzy </w:t>
      </w:r>
      <w:r w:rsidR="005903C7" w:rsidRPr="00C34DDE">
        <w:rPr>
          <w:rFonts w:ascii="Garamond" w:hAnsi="Garamond" w:cstheme="minorHAnsi"/>
          <w:sz w:val="22"/>
          <w:szCs w:val="22"/>
        </w:rPr>
        <w:t>Licencjodawcą</w:t>
      </w:r>
      <w:r w:rsidRPr="00C34DDE">
        <w:rPr>
          <w:rFonts w:ascii="Garamond" w:hAnsi="Garamond" w:cstheme="minorHAnsi"/>
          <w:sz w:val="22"/>
          <w:szCs w:val="22"/>
        </w:rPr>
        <w:t xml:space="preserve"> i </w:t>
      </w:r>
      <w:r w:rsidR="005903C7" w:rsidRPr="00C34DDE">
        <w:rPr>
          <w:rFonts w:ascii="Garamond" w:hAnsi="Garamond" w:cstheme="minorHAnsi"/>
          <w:sz w:val="22"/>
          <w:szCs w:val="22"/>
        </w:rPr>
        <w:t>Licencjobiorcą</w:t>
      </w:r>
      <w:r w:rsidRPr="00C34DDE">
        <w:rPr>
          <w:rFonts w:ascii="Garamond" w:hAnsi="Garamond" w:cstheme="minorHAnsi"/>
          <w:sz w:val="22"/>
          <w:szCs w:val="22"/>
        </w:rPr>
        <w:t>,</w:t>
      </w:r>
    </w:p>
    <w:p w14:paraId="731600AA" w14:textId="5814E826" w:rsidR="00182BF5" w:rsidRPr="00C34DDE" w:rsidRDefault="00182BF5" w:rsidP="0073646C">
      <w:pPr>
        <w:numPr>
          <w:ilvl w:val="0"/>
          <w:numId w:val="20"/>
        </w:numPr>
        <w:spacing w:before="60" w:line="276" w:lineRule="auto"/>
        <w:jc w:val="both"/>
        <w:rPr>
          <w:rFonts w:ascii="Garamond" w:hAnsi="Garamond" w:cstheme="minorHAnsi"/>
          <w:sz w:val="22"/>
          <w:szCs w:val="22"/>
        </w:rPr>
      </w:pPr>
      <w:r w:rsidRPr="00C34DDE">
        <w:rPr>
          <w:rFonts w:ascii="Garamond" w:hAnsi="Garamond" w:cstheme="minorHAnsi"/>
          <w:sz w:val="22"/>
          <w:szCs w:val="22"/>
        </w:rPr>
        <w:t xml:space="preserve">Zobowiązania </w:t>
      </w:r>
      <w:r w:rsidR="00C6009D" w:rsidRPr="00C34DDE">
        <w:rPr>
          <w:rFonts w:ascii="Garamond" w:hAnsi="Garamond" w:cstheme="minorHAnsi"/>
          <w:sz w:val="22"/>
          <w:szCs w:val="22"/>
        </w:rPr>
        <w:t>Licencjodawcy</w:t>
      </w:r>
      <w:r w:rsidRPr="00C34DDE">
        <w:rPr>
          <w:rFonts w:ascii="Garamond" w:hAnsi="Garamond" w:cstheme="minorHAnsi"/>
          <w:sz w:val="22"/>
          <w:szCs w:val="22"/>
        </w:rPr>
        <w:t xml:space="preserve">, o których mowa w ust. </w:t>
      </w:r>
      <w:r w:rsidR="00E87C01" w:rsidRPr="00C34DDE">
        <w:rPr>
          <w:rFonts w:ascii="Garamond" w:hAnsi="Garamond" w:cstheme="minorHAnsi"/>
          <w:sz w:val="22"/>
          <w:szCs w:val="22"/>
        </w:rPr>
        <w:t>2</w:t>
      </w:r>
      <w:r w:rsidRPr="00C34DDE">
        <w:rPr>
          <w:rFonts w:ascii="Garamond" w:hAnsi="Garamond" w:cstheme="minorHAnsi"/>
          <w:sz w:val="22"/>
          <w:szCs w:val="22"/>
        </w:rPr>
        <w:t xml:space="preserve"> </w:t>
      </w:r>
      <w:r w:rsidR="006A7E56">
        <w:rPr>
          <w:rFonts w:ascii="Garamond" w:hAnsi="Garamond" w:cstheme="minorHAnsi"/>
          <w:sz w:val="22"/>
          <w:szCs w:val="22"/>
        </w:rPr>
        <w:t>niniejszego paragrafu</w:t>
      </w:r>
      <w:r w:rsidRPr="00C34DDE">
        <w:rPr>
          <w:rFonts w:ascii="Garamond" w:hAnsi="Garamond" w:cstheme="minorHAnsi"/>
          <w:sz w:val="22"/>
          <w:szCs w:val="22"/>
        </w:rPr>
        <w:t xml:space="preserve"> będą wykonywane pod warunkiem realizacji przez </w:t>
      </w:r>
      <w:r w:rsidR="00C6009D" w:rsidRPr="00C34DDE">
        <w:rPr>
          <w:rFonts w:ascii="Garamond" w:hAnsi="Garamond" w:cstheme="minorHAnsi"/>
          <w:sz w:val="22"/>
          <w:szCs w:val="22"/>
        </w:rPr>
        <w:t>Licencjobiorcę</w:t>
      </w:r>
      <w:r w:rsidRPr="00C34DDE">
        <w:rPr>
          <w:rFonts w:ascii="Garamond" w:hAnsi="Garamond" w:cstheme="minorHAnsi"/>
          <w:sz w:val="22"/>
          <w:szCs w:val="22"/>
        </w:rPr>
        <w:t xml:space="preserve"> następujących zobowiązań</w:t>
      </w:r>
      <w:r w:rsidR="0066185D" w:rsidRPr="00C34DDE">
        <w:rPr>
          <w:rFonts w:ascii="Garamond" w:hAnsi="Garamond" w:cstheme="minorHAnsi"/>
          <w:sz w:val="22"/>
          <w:szCs w:val="22"/>
        </w:rPr>
        <w:t>:</w:t>
      </w:r>
    </w:p>
    <w:p w14:paraId="2E24655B" w14:textId="5A16B351" w:rsidR="00182BF5" w:rsidRPr="00C34DDE" w:rsidRDefault="00182BF5" w:rsidP="0073646C">
      <w:pPr>
        <w:numPr>
          <w:ilvl w:val="1"/>
          <w:numId w:val="21"/>
        </w:numPr>
        <w:spacing w:before="60" w:line="276" w:lineRule="auto"/>
        <w:ind w:left="794" w:hanging="340"/>
        <w:jc w:val="both"/>
        <w:rPr>
          <w:rFonts w:ascii="Garamond" w:hAnsi="Garamond" w:cstheme="minorHAnsi"/>
          <w:sz w:val="22"/>
          <w:szCs w:val="22"/>
        </w:rPr>
      </w:pPr>
      <w:r w:rsidRPr="00C34DDE">
        <w:rPr>
          <w:rFonts w:ascii="Garamond" w:hAnsi="Garamond" w:cstheme="minorHAnsi"/>
          <w:sz w:val="22"/>
          <w:szCs w:val="22"/>
        </w:rPr>
        <w:t xml:space="preserve">wyznaczenia osób odpowiedzialnych za realizację całości niniejszej Umowy, dane tych osób zostały wskazane w </w:t>
      </w:r>
      <w:r w:rsidR="00274757" w:rsidRPr="00C34DDE">
        <w:rPr>
          <w:rFonts w:ascii="Garamond" w:hAnsi="Garamond" w:cstheme="minorHAnsi"/>
          <w:sz w:val="22"/>
          <w:szCs w:val="22"/>
        </w:rPr>
        <w:t>Załączniku nr 5</w:t>
      </w:r>
      <w:r w:rsidRPr="00C34DDE">
        <w:rPr>
          <w:rFonts w:ascii="Garamond" w:hAnsi="Garamond" w:cstheme="minorHAnsi"/>
          <w:sz w:val="22"/>
          <w:szCs w:val="22"/>
        </w:rPr>
        <w:t xml:space="preserve"> do Umowy (Informacje o </w:t>
      </w:r>
      <w:r w:rsidR="00C6009D" w:rsidRPr="00C34DDE">
        <w:rPr>
          <w:rFonts w:ascii="Garamond" w:hAnsi="Garamond" w:cstheme="minorHAnsi"/>
          <w:sz w:val="22"/>
          <w:szCs w:val="22"/>
        </w:rPr>
        <w:t>Licencjobiorcy</w:t>
      </w:r>
      <w:r w:rsidR="00A83A22" w:rsidRPr="00C34DDE">
        <w:rPr>
          <w:rFonts w:ascii="Garamond" w:hAnsi="Garamond" w:cstheme="minorHAnsi"/>
          <w:sz w:val="22"/>
          <w:szCs w:val="22"/>
        </w:rPr>
        <w:t>), oraz</w:t>
      </w:r>
      <w:r w:rsidRPr="00C34DDE">
        <w:rPr>
          <w:rFonts w:ascii="Garamond" w:hAnsi="Garamond" w:cstheme="minorHAnsi"/>
          <w:sz w:val="22"/>
          <w:szCs w:val="22"/>
        </w:rPr>
        <w:t xml:space="preserve"> powiadomienia </w:t>
      </w:r>
      <w:r w:rsidR="00C6009D" w:rsidRPr="00C34DDE">
        <w:rPr>
          <w:rFonts w:ascii="Garamond" w:hAnsi="Garamond" w:cstheme="minorHAnsi"/>
          <w:sz w:val="22"/>
          <w:szCs w:val="22"/>
        </w:rPr>
        <w:t>Licencjodawcy</w:t>
      </w:r>
      <w:r w:rsidRPr="00C34DDE">
        <w:rPr>
          <w:rFonts w:ascii="Garamond" w:hAnsi="Garamond" w:cstheme="minorHAnsi"/>
          <w:sz w:val="22"/>
          <w:szCs w:val="22"/>
        </w:rPr>
        <w:t xml:space="preserve"> o każdej zmianie tych osób (w formie pisemnej lub elektronicznej);</w:t>
      </w:r>
    </w:p>
    <w:p w14:paraId="4551279B" w14:textId="77777777" w:rsidR="00182BF5" w:rsidRPr="00C34DDE" w:rsidRDefault="00182BF5" w:rsidP="0073646C">
      <w:pPr>
        <w:numPr>
          <w:ilvl w:val="1"/>
          <w:numId w:val="21"/>
        </w:numPr>
        <w:spacing w:before="60" w:line="276" w:lineRule="auto"/>
        <w:ind w:left="794" w:hanging="340"/>
        <w:jc w:val="both"/>
        <w:rPr>
          <w:rFonts w:ascii="Garamond" w:hAnsi="Garamond" w:cstheme="minorHAnsi"/>
          <w:sz w:val="22"/>
          <w:szCs w:val="22"/>
        </w:rPr>
      </w:pPr>
      <w:r w:rsidRPr="00C34DDE">
        <w:rPr>
          <w:rFonts w:ascii="Garamond" w:hAnsi="Garamond" w:cstheme="minorHAnsi"/>
          <w:sz w:val="22"/>
          <w:szCs w:val="22"/>
        </w:rPr>
        <w:t xml:space="preserve">wykonywania niezwłocznie czynności zaleconych przez </w:t>
      </w:r>
      <w:r w:rsidR="00C6009D" w:rsidRPr="00C34DDE">
        <w:rPr>
          <w:rFonts w:ascii="Garamond" w:hAnsi="Garamond" w:cstheme="minorHAnsi"/>
          <w:sz w:val="22"/>
          <w:szCs w:val="22"/>
        </w:rPr>
        <w:t>Licencjodawcę</w:t>
      </w:r>
      <w:r w:rsidRPr="00C34DDE">
        <w:rPr>
          <w:rFonts w:ascii="Garamond" w:hAnsi="Garamond" w:cstheme="minorHAnsi"/>
          <w:sz w:val="22"/>
          <w:szCs w:val="22"/>
        </w:rPr>
        <w:t xml:space="preserve">, w szczególności czynności związanych z bezpieczeństwem pracy systemu informatycznego </w:t>
      </w:r>
      <w:r w:rsidR="00C6009D" w:rsidRPr="00C34DDE">
        <w:rPr>
          <w:rFonts w:ascii="Garamond" w:hAnsi="Garamond" w:cstheme="minorHAnsi"/>
          <w:sz w:val="22"/>
          <w:szCs w:val="22"/>
        </w:rPr>
        <w:t>Licencjobiorcy</w:t>
      </w:r>
      <w:r w:rsidRPr="00C34DDE">
        <w:rPr>
          <w:rFonts w:ascii="Garamond" w:hAnsi="Garamond" w:cstheme="minorHAnsi"/>
          <w:sz w:val="22"/>
          <w:szCs w:val="22"/>
        </w:rPr>
        <w:t xml:space="preserve"> i bezpieczeństwem danych gromadzonych w systemie informatycznym </w:t>
      </w:r>
      <w:r w:rsidR="00C6009D" w:rsidRPr="00C34DDE">
        <w:rPr>
          <w:rFonts w:ascii="Garamond" w:hAnsi="Garamond" w:cstheme="minorHAnsi"/>
          <w:sz w:val="22"/>
          <w:szCs w:val="22"/>
        </w:rPr>
        <w:t>Licencjobiorcy</w:t>
      </w:r>
      <w:r w:rsidRPr="00C34DDE">
        <w:rPr>
          <w:rFonts w:ascii="Garamond" w:hAnsi="Garamond" w:cstheme="minorHAnsi"/>
          <w:sz w:val="22"/>
          <w:szCs w:val="22"/>
        </w:rPr>
        <w:t xml:space="preserve">. System obejmuje sprzęt komputerowy, oprogramowanie osób trzecich i Oprogramowanie Aplikacyjne </w:t>
      </w:r>
    </w:p>
    <w:p w14:paraId="55692D17" w14:textId="5AD62D0B" w:rsidR="00182BF5" w:rsidRPr="00C34DDE" w:rsidRDefault="00182BF5" w:rsidP="0073646C">
      <w:pPr>
        <w:numPr>
          <w:ilvl w:val="1"/>
          <w:numId w:val="21"/>
        </w:numPr>
        <w:spacing w:before="60" w:line="276" w:lineRule="auto"/>
        <w:ind w:left="794" w:hanging="340"/>
        <w:jc w:val="both"/>
        <w:rPr>
          <w:rFonts w:ascii="Garamond" w:hAnsi="Garamond" w:cstheme="minorHAnsi"/>
          <w:sz w:val="22"/>
          <w:szCs w:val="22"/>
        </w:rPr>
      </w:pPr>
      <w:r w:rsidRPr="00C34DDE">
        <w:rPr>
          <w:rFonts w:ascii="Garamond" w:hAnsi="Garamond" w:cstheme="minorHAnsi"/>
          <w:sz w:val="22"/>
          <w:szCs w:val="22"/>
        </w:rPr>
        <w:t xml:space="preserve">powstrzymania się od samodzielnego lub przy udziale osób </w:t>
      </w:r>
      <w:r w:rsidRPr="00455619">
        <w:rPr>
          <w:rFonts w:ascii="Garamond" w:hAnsi="Garamond" w:cstheme="minorHAnsi"/>
          <w:sz w:val="22"/>
          <w:szCs w:val="22"/>
        </w:rPr>
        <w:t>trzecich dokonywania nieautoryzowanych zmian w konfiguracji Oprogramowania Aplikacyjnego (zgodnie z art. 74 ust. 4 pkt 2 ustawy o prawie autorskim i prawach pokrewnych) lub sprzętu komputerowego, na którym</w:t>
      </w:r>
      <w:r w:rsidRPr="00C34DDE">
        <w:rPr>
          <w:rFonts w:ascii="Garamond" w:hAnsi="Garamond" w:cstheme="minorHAnsi"/>
          <w:sz w:val="22"/>
          <w:szCs w:val="22"/>
        </w:rPr>
        <w:t xml:space="preserve"> wykorzystywane jest Oprogramowanie Aplikacyjne objęte niniejszą Umową, w tym </w:t>
      </w:r>
      <w:r w:rsidR="00C6009D" w:rsidRPr="00C34DDE">
        <w:rPr>
          <w:rFonts w:ascii="Garamond" w:hAnsi="Garamond" w:cstheme="minorHAnsi"/>
          <w:sz w:val="22"/>
          <w:szCs w:val="22"/>
        </w:rPr>
        <w:t xml:space="preserve">Licencjobiorca zobowiązuje się także do </w:t>
      </w:r>
      <w:r w:rsidRPr="00C34DDE">
        <w:rPr>
          <w:rFonts w:ascii="Garamond" w:hAnsi="Garamond" w:cstheme="minorHAnsi"/>
          <w:sz w:val="22"/>
          <w:szCs w:val="22"/>
        </w:rPr>
        <w:t xml:space="preserve">powstrzymania się od samodzielnego dokonywania nieautoryzowanych przez </w:t>
      </w:r>
      <w:r w:rsidR="00C6009D" w:rsidRPr="00C34DDE">
        <w:rPr>
          <w:rFonts w:ascii="Garamond" w:hAnsi="Garamond" w:cstheme="minorHAnsi"/>
          <w:sz w:val="22"/>
          <w:szCs w:val="22"/>
        </w:rPr>
        <w:t>Licencjodawcę</w:t>
      </w:r>
      <w:r w:rsidRPr="00C34DDE">
        <w:rPr>
          <w:rFonts w:ascii="Garamond" w:hAnsi="Garamond" w:cstheme="minorHAnsi"/>
          <w:sz w:val="22"/>
          <w:szCs w:val="22"/>
        </w:rPr>
        <w:t xml:space="preserve"> modyfikacji zawartości baz danych Oprogramowania Aplikacyjnego; w przypadku zaistnienia takiej potrzeby </w:t>
      </w:r>
      <w:r w:rsidR="00C6009D" w:rsidRPr="00C34DDE">
        <w:rPr>
          <w:rFonts w:ascii="Garamond" w:hAnsi="Garamond" w:cstheme="minorHAnsi"/>
          <w:sz w:val="22"/>
          <w:szCs w:val="22"/>
        </w:rPr>
        <w:t>Licencjodawca</w:t>
      </w:r>
      <w:r w:rsidRPr="00C34DDE">
        <w:rPr>
          <w:rFonts w:ascii="Garamond" w:hAnsi="Garamond" w:cstheme="minorHAnsi"/>
          <w:sz w:val="22"/>
          <w:szCs w:val="22"/>
        </w:rPr>
        <w:t xml:space="preserve"> dopuszcza zmiany konfiguracji Oprogramowania Aplikacyjnego lub sprzętu komputerowego, ale muszą one zostać wcześniej zgłoszone </w:t>
      </w:r>
      <w:r w:rsidR="00C6009D" w:rsidRPr="00C34DDE">
        <w:rPr>
          <w:rFonts w:ascii="Garamond" w:hAnsi="Garamond" w:cstheme="minorHAnsi"/>
          <w:sz w:val="22"/>
          <w:szCs w:val="22"/>
        </w:rPr>
        <w:t>Licencjodawcy</w:t>
      </w:r>
      <w:r w:rsidRPr="00C34DDE">
        <w:rPr>
          <w:rFonts w:ascii="Garamond" w:hAnsi="Garamond" w:cstheme="minorHAnsi"/>
          <w:sz w:val="22"/>
          <w:szCs w:val="22"/>
        </w:rPr>
        <w:t xml:space="preserve">, a wszelkiego rodzaju zmiany muszą być wykonywane za uprzednią wyraźną zgodą </w:t>
      </w:r>
      <w:r w:rsidR="00C6009D" w:rsidRPr="00C34DDE">
        <w:rPr>
          <w:rFonts w:ascii="Garamond" w:hAnsi="Garamond" w:cstheme="minorHAnsi"/>
          <w:sz w:val="22"/>
          <w:szCs w:val="22"/>
        </w:rPr>
        <w:t>Licencjodawcy</w:t>
      </w:r>
      <w:r w:rsidRPr="00C34DDE">
        <w:rPr>
          <w:rFonts w:ascii="Garamond" w:hAnsi="Garamond" w:cstheme="minorHAnsi"/>
          <w:sz w:val="22"/>
          <w:szCs w:val="22"/>
        </w:rPr>
        <w:t xml:space="preserve"> lub przez Autoryzowanego Przedstawiciela Serwisowego </w:t>
      </w:r>
      <w:r w:rsidR="00C6009D" w:rsidRPr="00C34DDE">
        <w:rPr>
          <w:rFonts w:ascii="Garamond" w:hAnsi="Garamond" w:cstheme="minorHAnsi"/>
          <w:sz w:val="22"/>
          <w:szCs w:val="22"/>
        </w:rPr>
        <w:t>Licencjodawcy</w:t>
      </w:r>
      <w:r w:rsidRPr="00C34DDE">
        <w:rPr>
          <w:rFonts w:ascii="Garamond" w:hAnsi="Garamond" w:cstheme="minorHAnsi"/>
          <w:sz w:val="22"/>
          <w:szCs w:val="22"/>
        </w:rPr>
        <w:t xml:space="preserve">. Aktualna lista Autoryzowanych Przedstawicieli Serwisowych </w:t>
      </w:r>
      <w:r w:rsidR="00C6009D" w:rsidRPr="00C34DDE">
        <w:rPr>
          <w:rFonts w:ascii="Garamond" w:hAnsi="Garamond" w:cstheme="minorHAnsi"/>
          <w:sz w:val="22"/>
          <w:szCs w:val="22"/>
        </w:rPr>
        <w:t>Licencjodawcy</w:t>
      </w:r>
      <w:r w:rsidR="0021467B" w:rsidRPr="00C34DDE">
        <w:rPr>
          <w:rFonts w:ascii="Garamond" w:hAnsi="Garamond" w:cstheme="minorHAnsi"/>
          <w:sz w:val="22"/>
          <w:szCs w:val="22"/>
        </w:rPr>
        <w:t xml:space="preserve"> </w:t>
      </w:r>
      <w:r w:rsidRPr="00C34DDE">
        <w:rPr>
          <w:rFonts w:ascii="Garamond" w:hAnsi="Garamond" w:cstheme="minorHAnsi"/>
          <w:sz w:val="22"/>
          <w:szCs w:val="22"/>
        </w:rPr>
        <w:t xml:space="preserve">zamieszczona jest na witrynie internetowej </w:t>
      </w:r>
      <w:r w:rsidR="00B57CF5" w:rsidRPr="00C34DDE">
        <w:rPr>
          <w:rFonts w:ascii="Garamond" w:hAnsi="Garamond" w:cstheme="minorHAnsi"/>
          <w:sz w:val="22"/>
          <w:szCs w:val="22"/>
          <w:u w:val="single"/>
        </w:rPr>
        <w:t>……………………..</w:t>
      </w:r>
      <w:r w:rsidRPr="00C34DDE">
        <w:rPr>
          <w:rFonts w:ascii="Garamond" w:hAnsi="Garamond" w:cstheme="minorHAnsi"/>
          <w:sz w:val="22"/>
          <w:szCs w:val="22"/>
        </w:rPr>
        <w:t>;</w:t>
      </w:r>
    </w:p>
    <w:p w14:paraId="3EF3A5A5" w14:textId="77777777" w:rsidR="00182BF5" w:rsidRPr="00C34DDE" w:rsidRDefault="00182BF5" w:rsidP="0073646C">
      <w:pPr>
        <w:numPr>
          <w:ilvl w:val="1"/>
          <w:numId w:val="21"/>
        </w:numPr>
        <w:spacing w:before="60" w:line="276" w:lineRule="auto"/>
        <w:ind w:left="794" w:hanging="340"/>
        <w:jc w:val="both"/>
        <w:rPr>
          <w:rFonts w:ascii="Garamond" w:hAnsi="Garamond" w:cstheme="minorHAnsi"/>
          <w:sz w:val="22"/>
          <w:szCs w:val="22"/>
        </w:rPr>
      </w:pPr>
      <w:r w:rsidRPr="00C34DDE">
        <w:rPr>
          <w:rFonts w:ascii="Garamond" w:hAnsi="Garamond" w:cstheme="minorHAnsi"/>
          <w:sz w:val="22"/>
          <w:szCs w:val="22"/>
        </w:rPr>
        <w:t xml:space="preserve">dostarczenia, na wniosek </w:t>
      </w:r>
      <w:r w:rsidR="00C6009D" w:rsidRPr="00C34DDE">
        <w:rPr>
          <w:rFonts w:ascii="Garamond" w:hAnsi="Garamond" w:cstheme="minorHAnsi"/>
          <w:sz w:val="22"/>
          <w:szCs w:val="22"/>
        </w:rPr>
        <w:t>Licencjodawcy</w:t>
      </w:r>
      <w:r w:rsidRPr="00C34DDE">
        <w:rPr>
          <w:rFonts w:ascii="Garamond" w:hAnsi="Garamond" w:cstheme="minorHAnsi"/>
          <w:sz w:val="22"/>
          <w:szCs w:val="22"/>
        </w:rPr>
        <w:t xml:space="preserve">, wskazanych fragmentów lub całości baz danych Oprogramowania Aplikacyjnego, w przypadku uzasadnionej potrzeby ich użycia do prawidłowej realizacji przedmiotu niniejszej Umowy poza siedzibą </w:t>
      </w:r>
      <w:r w:rsidR="00C6009D" w:rsidRPr="00C34DDE">
        <w:rPr>
          <w:rFonts w:ascii="Garamond" w:hAnsi="Garamond" w:cstheme="minorHAnsi"/>
          <w:sz w:val="22"/>
          <w:szCs w:val="22"/>
        </w:rPr>
        <w:t>Licencjobiorcy</w:t>
      </w:r>
      <w:r w:rsidRPr="00C34DDE">
        <w:rPr>
          <w:rFonts w:ascii="Garamond" w:hAnsi="Garamond" w:cstheme="minorHAnsi"/>
          <w:sz w:val="22"/>
          <w:szCs w:val="22"/>
        </w:rPr>
        <w:t>, przy zachowaniu poniższej procedury:</w:t>
      </w:r>
    </w:p>
    <w:p w14:paraId="24268010" w14:textId="51C8476A" w:rsidR="00182BF5" w:rsidRPr="00C34DDE" w:rsidRDefault="00182BF5" w:rsidP="0073646C">
      <w:pPr>
        <w:numPr>
          <w:ilvl w:val="2"/>
          <w:numId w:val="21"/>
        </w:numPr>
        <w:spacing w:before="60" w:line="276" w:lineRule="auto"/>
        <w:ind w:left="1304" w:hanging="340"/>
        <w:jc w:val="both"/>
        <w:rPr>
          <w:rFonts w:ascii="Garamond" w:hAnsi="Garamond" w:cstheme="minorHAnsi"/>
          <w:sz w:val="22"/>
          <w:szCs w:val="22"/>
        </w:rPr>
      </w:pPr>
      <w:r w:rsidRPr="00C34DDE">
        <w:rPr>
          <w:rFonts w:ascii="Garamond" w:hAnsi="Garamond" w:cstheme="minorHAnsi"/>
          <w:sz w:val="22"/>
          <w:szCs w:val="22"/>
        </w:rPr>
        <w:t xml:space="preserve">uprawiony pracownik </w:t>
      </w:r>
      <w:r w:rsidR="00C6009D" w:rsidRPr="00C34DDE">
        <w:rPr>
          <w:rFonts w:ascii="Garamond" w:hAnsi="Garamond" w:cstheme="minorHAnsi"/>
          <w:sz w:val="22"/>
          <w:szCs w:val="22"/>
        </w:rPr>
        <w:t>Licencjobiorcy</w:t>
      </w:r>
      <w:r w:rsidR="0021467B" w:rsidRPr="00C34DDE">
        <w:rPr>
          <w:rFonts w:ascii="Garamond" w:hAnsi="Garamond" w:cstheme="minorHAnsi"/>
          <w:sz w:val="22"/>
          <w:szCs w:val="22"/>
        </w:rPr>
        <w:t xml:space="preserve"> </w:t>
      </w:r>
      <w:r w:rsidRPr="00C34DDE">
        <w:rPr>
          <w:rFonts w:ascii="Garamond" w:hAnsi="Garamond" w:cstheme="minorHAnsi"/>
          <w:sz w:val="22"/>
          <w:szCs w:val="22"/>
        </w:rPr>
        <w:t xml:space="preserve">przekaże bazę danych </w:t>
      </w:r>
      <w:r w:rsidR="009D1D0B" w:rsidRPr="00C34DDE">
        <w:rPr>
          <w:rFonts w:ascii="Garamond" w:hAnsi="Garamond" w:cstheme="minorHAnsi"/>
          <w:sz w:val="22"/>
          <w:szCs w:val="22"/>
        </w:rPr>
        <w:t>Licencjodawcy</w:t>
      </w:r>
      <w:r w:rsidRPr="00C34DDE">
        <w:rPr>
          <w:rFonts w:ascii="Garamond" w:hAnsi="Garamond" w:cstheme="minorHAnsi"/>
          <w:sz w:val="22"/>
          <w:szCs w:val="22"/>
        </w:rPr>
        <w:t xml:space="preserve">, poprzez jej skopiowanie na serwer FTPS o adresie: </w:t>
      </w:r>
      <w:r w:rsidR="00B57CF5" w:rsidRPr="00C34DDE">
        <w:rPr>
          <w:rFonts w:ascii="Garamond" w:hAnsi="Garamond" w:cstheme="minorHAnsi"/>
          <w:sz w:val="22"/>
          <w:szCs w:val="22"/>
          <w:u w:val="single"/>
        </w:rPr>
        <w:t>…………………………….</w:t>
      </w:r>
      <w:r w:rsidRPr="00C34DDE">
        <w:rPr>
          <w:rFonts w:ascii="Garamond" w:hAnsi="Garamond" w:cstheme="minorHAnsi"/>
          <w:sz w:val="22"/>
          <w:szCs w:val="22"/>
        </w:rPr>
        <w:t xml:space="preserve">, w pliku archiwum </w:t>
      </w:r>
      <w:r w:rsidR="003F1896" w:rsidRPr="00C34DDE">
        <w:rPr>
          <w:rFonts w:ascii="Garamond" w:hAnsi="Garamond" w:cstheme="minorHAnsi"/>
          <w:sz w:val="22"/>
          <w:szCs w:val="22"/>
        </w:rPr>
        <w:br/>
      </w:r>
      <w:r w:rsidRPr="00C34DDE">
        <w:rPr>
          <w:rFonts w:ascii="Garamond" w:hAnsi="Garamond" w:cstheme="minorHAnsi"/>
          <w:sz w:val="22"/>
          <w:szCs w:val="22"/>
        </w:rPr>
        <w:t>(np. w</w:t>
      </w:r>
      <w:r w:rsidR="00BA7D2B">
        <w:rPr>
          <w:rFonts w:ascii="Garamond" w:hAnsi="Garamond" w:cstheme="minorHAnsi"/>
          <w:sz w:val="22"/>
          <w:szCs w:val="22"/>
        </w:rPr>
        <w:t xml:space="preserve"> </w:t>
      </w:r>
      <w:r w:rsidRPr="00C34DDE">
        <w:rPr>
          <w:rFonts w:ascii="Garamond" w:hAnsi="Garamond" w:cstheme="minorHAnsi"/>
          <w:sz w:val="22"/>
          <w:szCs w:val="22"/>
        </w:rPr>
        <w:t>formacie zip) zabezpieczonym hasłem (minimum 12 znakowym, uwzględniającym minimum 2 znaki specjalne i</w:t>
      </w:r>
      <w:r w:rsidR="00BA7D2B">
        <w:rPr>
          <w:rFonts w:ascii="Garamond" w:hAnsi="Garamond" w:cstheme="minorHAnsi"/>
          <w:sz w:val="22"/>
          <w:szCs w:val="22"/>
        </w:rPr>
        <w:t xml:space="preserve"> </w:t>
      </w:r>
      <w:r w:rsidRPr="00C34DDE">
        <w:rPr>
          <w:rFonts w:ascii="Garamond" w:hAnsi="Garamond" w:cstheme="minorHAnsi"/>
          <w:sz w:val="22"/>
          <w:szCs w:val="22"/>
        </w:rPr>
        <w:t xml:space="preserve">minimum 2 cyfry). Hasło do pliku archiwum zawierającego bazę danych będzie przekazywane SMS'em osobie ze strony </w:t>
      </w:r>
      <w:r w:rsidR="009D1D0B" w:rsidRPr="00C34DDE">
        <w:rPr>
          <w:rFonts w:ascii="Garamond" w:hAnsi="Garamond" w:cstheme="minorHAnsi"/>
          <w:sz w:val="22"/>
          <w:szCs w:val="22"/>
        </w:rPr>
        <w:t>Licencjodawcy</w:t>
      </w:r>
      <w:r w:rsidRPr="00C34DDE">
        <w:rPr>
          <w:rFonts w:ascii="Garamond" w:hAnsi="Garamond" w:cstheme="minorHAnsi"/>
          <w:sz w:val="22"/>
          <w:szCs w:val="22"/>
        </w:rPr>
        <w:t xml:space="preserve">, która wnioskowała o udostępnienie bazy danych. Zaszyfrowany plik archiwum z bazą danych będzie skopiowany przez pracownika </w:t>
      </w:r>
      <w:r w:rsidR="009D1D0B" w:rsidRPr="00C34DDE">
        <w:rPr>
          <w:rFonts w:ascii="Garamond" w:hAnsi="Garamond" w:cstheme="minorHAnsi"/>
          <w:sz w:val="22"/>
          <w:szCs w:val="22"/>
        </w:rPr>
        <w:t>Licencjobiorcy</w:t>
      </w:r>
      <w:r w:rsidR="0021467B" w:rsidRPr="00C34DDE">
        <w:rPr>
          <w:rFonts w:ascii="Garamond" w:hAnsi="Garamond" w:cstheme="minorHAnsi"/>
          <w:sz w:val="22"/>
          <w:szCs w:val="22"/>
        </w:rPr>
        <w:t xml:space="preserve"> </w:t>
      </w:r>
      <w:r w:rsidRPr="00C34DDE">
        <w:rPr>
          <w:rFonts w:ascii="Garamond" w:hAnsi="Garamond" w:cstheme="minorHAnsi"/>
          <w:sz w:val="22"/>
          <w:szCs w:val="22"/>
        </w:rPr>
        <w:t xml:space="preserve">do katalogu domowego </w:t>
      </w:r>
      <w:r w:rsidR="009D1D0B" w:rsidRPr="00C34DDE">
        <w:rPr>
          <w:rFonts w:ascii="Garamond" w:hAnsi="Garamond" w:cstheme="minorHAnsi"/>
          <w:sz w:val="22"/>
          <w:szCs w:val="22"/>
        </w:rPr>
        <w:t>Licencjobiorcy</w:t>
      </w:r>
      <w:r w:rsidR="0021467B" w:rsidRPr="00C34DDE">
        <w:rPr>
          <w:rFonts w:ascii="Garamond" w:hAnsi="Garamond" w:cstheme="minorHAnsi"/>
          <w:sz w:val="22"/>
          <w:szCs w:val="22"/>
        </w:rPr>
        <w:t xml:space="preserve"> </w:t>
      </w:r>
      <w:r w:rsidRPr="00C34DDE">
        <w:rPr>
          <w:rFonts w:ascii="Garamond" w:hAnsi="Garamond" w:cstheme="minorHAnsi"/>
          <w:sz w:val="22"/>
          <w:szCs w:val="22"/>
        </w:rPr>
        <w:t xml:space="preserve">na wskazanym wyżej serwerze FTPS, skąd będzie go mogła pobrać upoważniona osoba ze strony </w:t>
      </w:r>
      <w:r w:rsidR="009D1D0B" w:rsidRPr="00C34DDE">
        <w:rPr>
          <w:rFonts w:ascii="Garamond" w:hAnsi="Garamond" w:cstheme="minorHAnsi"/>
          <w:sz w:val="22"/>
          <w:szCs w:val="22"/>
        </w:rPr>
        <w:t>Licencjodawcy</w:t>
      </w:r>
      <w:r w:rsidRPr="00C34DDE">
        <w:rPr>
          <w:rFonts w:ascii="Garamond" w:hAnsi="Garamond" w:cstheme="minorHAnsi"/>
          <w:sz w:val="22"/>
          <w:szCs w:val="22"/>
        </w:rPr>
        <w:t xml:space="preserve">, wnioskująca </w:t>
      </w:r>
      <w:r w:rsidR="003F1896" w:rsidRPr="00C34DDE">
        <w:rPr>
          <w:rFonts w:ascii="Garamond" w:hAnsi="Garamond" w:cstheme="minorHAnsi"/>
          <w:sz w:val="22"/>
          <w:szCs w:val="22"/>
        </w:rPr>
        <w:br/>
      </w:r>
      <w:r w:rsidRPr="00C34DDE">
        <w:rPr>
          <w:rFonts w:ascii="Garamond" w:hAnsi="Garamond" w:cstheme="minorHAnsi"/>
          <w:sz w:val="22"/>
          <w:szCs w:val="22"/>
        </w:rPr>
        <w:t>o udostępnienie bazy danych.</w:t>
      </w:r>
    </w:p>
    <w:p w14:paraId="740BA679" w14:textId="1EF4A32B" w:rsidR="00182BF5" w:rsidRPr="00C34DDE" w:rsidRDefault="00182BF5" w:rsidP="0073646C">
      <w:pPr>
        <w:numPr>
          <w:ilvl w:val="2"/>
          <w:numId w:val="21"/>
        </w:numPr>
        <w:spacing w:before="60" w:line="276" w:lineRule="auto"/>
        <w:ind w:left="1304" w:hanging="340"/>
        <w:jc w:val="both"/>
        <w:rPr>
          <w:rFonts w:ascii="Garamond" w:hAnsi="Garamond" w:cstheme="minorHAnsi"/>
          <w:sz w:val="22"/>
          <w:szCs w:val="22"/>
        </w:rPr>
      </w:pPr>
      <w:r w:rsidRPr="00C34DDE">
        <w:rPr>
          <w:rFonts w:ascii="Garamond" w:hAnsi="Garamond" w:cstheme="minorHAnsi"/>
          <w:sz w:val="22"/>
          <w:szCs w:val="22"/>
        </w:rPr>
        <w:t xml:space="preserve">osoby upoważnione przez </w:t>
      </w:r>
      <w:r w:rsidR="009D1D0B" w:rsidRPr="00C34DDE">
        <w:rPr>
          <w:rFonts w:ascii="Garamond" w:hAnsi="Garamond" w:cstheme="minorHAnsi"/>
          <w:sz w:val="22"/>
          <w:szCs w:val="22"/>
        </w:rPr>
        <w:t>Licencjodawcę</w:t>
      </w:r>
      <w:r w:rsidRPr="00C34DDE">
        <w:rPr>
          <w:rFonts w:ascii="Garamond" w:hAnsi="Garamond" w:cstheme="minorHAnsi"/>
          <w:sz w:val="22"/>
          <w:szCs w:val="22"/>
        </w:rPr>
        <w:t xml:space="preserve"> do przetwarzania danych osobowych, mogą wnioskować o</w:t>
      </w:r>
      <w:r w:rsidR="00BA7D2B">
        <w:rPr>
          <w:rFonts w:ascii="Garamond" w:hAnsi="Garamond" w:cstheme="minorHAnsi"/>
          <w:sz w:val="22"/>
          <w:szCs w:val="22"/>
        </w:rPr>
        <w:t xml:space="preserve"> </w:t>
      </w:r>
      <w:r w:rsidRPr="00C34DDE">
        <w:rPr>
          <w:rFonts w:ascii="Garamond" w:hAnsi="Garamond" w:cstheme="minorHAnsi"/>
          <w:sz w:val="22"/>
          <w:szCs w:val="22"/>
        </w:rPr>
        <w:t>udostępnienie bazy danych Oprogramowania Aplikacyjnego przy użyciu indywidualnego konta na serwerze FTPS;</w:t>
      </w:r>
    </w:p>
    <w:p w14:paraId="7DFE66CA" w14:textId="77777777" w:rsidR="00182BF5" w:rsidRPr="00C34DDE" w:rsidRDefault="00182BF5" w:rsidP="0073646C">
      <w:pPr>
        <w:numPr>
          <w:ilvl w:val="2"/>
          <w:numId w:val="21"/>
        </w:numPr>
        <w:spacing w:before="60" w:line="276" w:lineRule="auto"/>
        <w:ind w:left="1304" w:hanging="340"/>
        <w:jc w:val="both"/>
        <w:rPr>
          <w:rFonts w:ascii="Garamond" w:hAnsi="Garamond" w:cstheme="minorHAnsi"/>
          <w:sz w:val="22"/>
          <w:szCs w:val="22"/>
        </w:rPr>
      </w:pPr>
      <w:r w:rsidRPr="00C34DDE">
        <w:rPr>
          <w:rFonts w:ascii="Garamond" w:hAnsi="Garamond" w:cstheme="minorHAnsi"/>
          <w:sz w:val="22"/>
          <w:szCs w:val="22"/>
        </w:rPr>
        <w:lastRenderedPageBreak/>
        <w:t xml:space="preserve">listę osób mogących udostępniać bazę danych ze strony </w:t>
      </w:r>
      <w:r w:rsidR="009D1D0B" w:rsidRPr="00C34DDE">
        <w:rPr>
          <w:rFonts w:ascii="Garamond" w:hAnsi="Garamond" w:cstheme="minorHAnsi"/>
          <w:sz w:val="22"/>
          <w:szCs w:val="22"/>
        </w:rPr>
        <w:t>Licencjobiorcy</w:t>
      </w:r>
      <w:r w:rsidRPr="00C34DDE">
        <w:rPr>
          <w:rFonts w:ascii="Garamond" w:hAnsi="Garamond" w:cstheme="minorHAnsi"/>
          <w:sz w:val="22"/>
          <w:szCs w:val="22"/>
        </w:rPr>
        <w:t>, przy użyciu indywidualnego konta na serwerze FTPS, o którym mowa powyżej (wraz z adresem e-mail i numerem telefonu komórkowego), zawiera Z</w:t>
      </w:r>
      <w:r w:rsidR="00274757" w:rsidRPr="00C34DDE">
        <w:rPr>
          <w:rFonts w:ascii="Garamond" w:hAnsi="Garamond" w:cstheme="minorHAnsi"/>
          <w:sz w:val="22"/>
          <w:szCs w:val="22"/>
        </w:rPr>
        <w:t>ałącznik nr 5</w:t>
      </w:r>
      <w:r w:rsidRPr="00C34DDE">
        <w:rPr>
          <w:rFonts w:ascii="Garamond" w:hAnsi="Garamond" w:cstheme="minorHAnsi"/>
          <w:sz w:val="22"/>
          <w:szCs w:val="22"/>
        </w:rPr>
        <w:t xml:space="preserve"> do niniejszej Umowy;</w:t>
      </w:r>
    </w:p>
    <w:p w14:paraId="7A0762E9" w14:textId="06CF07FA" w:rsidR="006F663B" w:rsidRPr="00A55B95" w:rsidRDefault="00182BF5" w:rsidP="0073646C">
      <w:pPr>
        <w:numPr>
          <w:ilvl w:val="2"/>
          <w:numId w:val="21"/>
        </w:numPr>
        <w:spacing w:before="60" w:line="276" w:lineRule="auto"/>
        <w:ind w:left="1304" w:hanging="340"/>
        <w:jc w:val="both"/>
        <w:rPr>
          <w:rFonts w:ascii="Garamond" w:hAnsi="Garamond" w:cstheme="minorHAnsi"/>
          <w:sz w:val="22"/>
          <w:szCs w:val="22"/>
        </w:rPr>
      </w:pPr>
      <w:r w:rsidRPr="00C34DDE">
        <w:rPr>
          <w:rFonts w:ascii="Garamond" w:hAnsi="Garamond" w:cstheme="minorHAnsi"/>
          <w:sz w:val="22"/>
          <w:szCs w:val="22"/>
        </w:rPr>
        <w:t xml:space="preserve">dostęp do serwerów FTPS wymaga uwierzytelnienia identyfikatorem i hasłem. Każdy użytkownik, zarówno ze strony </w:t>
      </w:r>
      <w:r w:rsidR="009D1D0B" w:rsidRPr="00C34DDE">
        <w:rPr>
          <w:rFonts w:ascii="Garamond" w:hAnsi="Garamond" w:cstheme="minorHAnsi"/>
          <w:sz w:val="22"/>
          <w:szCs w:val="22"/>
        </w:rPr>
        <w:t>Licencjobiorcy</w:t>
      </w:r>
      <w:r w:rsidRPr="00C34DDE">
        <w:rPr>
          <w:rFonts w:ascii="Garamond" w:hAnsi="Garamond" w:cstheme="minorHAnsi"/>
          <w:sz w:val="22"/>
          <w:szCs w:val="22"/>
        </w:rPr>
        <w:t xml:space="preserve"> i </w:t>
      </w:r>
      <w:r w:rsidR="009D1D0B" w:rsidRPr="00C34DDE">
        <w:rPr>
          <w:rFonts w:ascii="Garamond" w:hAnsi="Garamond" w:cstheme="minorHAnsi"/>
          <w:sz w:val="22"/>
          <w:szCs w:val="22"/>
        </w:rPr>
        <w:t>Licencjodawcy</w:t>
      </w:r>
      <w:r w:rsidRPr="00C34DDE">
        <w:rPr>
          <w:rFonts w:ascii="Garamond" w:hAnsi="Garamond" w:cstheme="minorHAnsi"/>
          <w:sz w:val="22"/>
          <w:szCs w:val="22"/>
        </w:rPr>
        <w:t>, chcący skorzystać z zasobów serwera i mając do tego uprawnienie: wynikające ze wskazania go w Z</w:t>
      </w:r>
      <w:r w:rsidR="00E87C01" w:rsidRPr="00C34DDE">
        <w:rPr>
          <w:rFonts w:ascii="Garamond" w:hAnsi="Garamond" w:cstheme="minorHAnsi"/>
          <w:sz w:val="22"/>
          <w:szCs w:val="22"/>
        </w:rPr>
        <w:t xml:space="preserve">ałączniku nr </w:t>
      </w:r>
      <w:r w:rsidR="00274757" w:rsidRPr="00C34DDE">
        <w:rPr>
          <w:rFonts w:ascii="Garamond" w:hAnsi="Garamond" w:cstheme="minorHAnsi"/>
          <w:sz w:val="22"/>
          <w:szCs w:val="22"/>
        </w:rPr>
        <w:t>5</w:t>
      </w:r>
      <w:r w:rsidRPr="00C34DDE">
        <w:rPr>
          <w:rFonts w:ascii="Garamond" w:hAnsi="Garamond" w:cstheme="minorHAnsi"/>
          <w:sz w:val="22"/>
          <w:szCs w:val="22"/>
        </w:rPr>
        <w:t xml:space="preserve"> lub nadane przez </w:t>
      </w:r>
      <w:r w:rsidR="009D1D0B" w:rsidRPr="00C34DDE">
        <w:rPr>
          <w:rFonts w:ascii="Garamond" w:hAnsi="Garamond" w:cstheme="minorHAnsi"/>
          <w:sz w:val="22"/>
          <w:szCs w:val="22"/>
        </w:rPr>
        <w:t>Licencjodawcę</w:t>
      </w:r>
      <w:r w:rsidRPr="00C34DDE">
        <w:rPr>
          <w:rFonts w:ascii="Garamond" w:hAnsi="Garamond" w:cstheme="minorHAnsi"/>
          <w:sz w:val="22"/>
          <w:szCs w:val="22"/>
        </w:rPr>
        <w:t>, będzie zobowiązany do posiadania własnego identyfikatora;</w:t>
      </w:r>
      <w:r w:rsidR="006F663B" w:rsidRPr="00A55B95">
        <w:rPr>
          <w:sz w:val="44"/>
        </w:rPr>
        <w:tab/>
      </w:r>
    </w:p>
    <w:p w14:paraId="3EA3ED8D" w14:textId="77777777" w:rsidR="00182BF5" w:rsidRPr="00C34DDE" w:rsidRDefault="00182BF5" w:rsidP="0073646C">
      <w:pPr>
        <w:numPr>
          <w:ilvl w:val="1"/>
          <w:numId w:val="21"/>
        </w:numPr>
        <w:spacing w:before="60" w:line="276" w:lineRule="auto"/>
        <w:ind w:left="794" w:hanging="340"/>
        <w:jc w:val="both"/>
        <w:rPr>
          <w:rFonts w:ascii="Garamond" w:hAnsi="Garamond" w:cstheme="minorHAnsi"/>
          <w:sz w:val="22"/>
          <w:szCs w:val="22"/>
        </w:rPr>
      </w:pPr>
      <w:r w:rsidRPr="00C34DDE">
        <w:rPr>
          <w:rFonts w:ascii="Garamond" w:hAnsi="Garamond" w:cstheme="minorHAnsi"/>
          <w:sz w:val="22"/>
          <w:szCs w:val="22"/>
        </w:rPr>
        <w:t xml:space="preserve">delegowania i upoważnienia pracowników do współpracy z </w:t>
      </w:r>
      <w:r w:rsidR="009D1D0B" w:rsidRPr="00C34DDE">
        <w:rPr>
          <w:rFonts w:ascii="Garamond" w:hAnsi="Garamond" w:cstheme="minorHAnsi"/>
          <w:sz w:val="22"/>
          <w:szCs w:val="22"/>
        </w:rPr>
        <w:t>Licencjodawcą</w:t>
      </w:r>
      <w:r w:rsidRPr="00C34DDE">
        <w:rPr>
          <w:rFonts w:ascii="Garamond" w:hAnsi="Garamond" w:cstheme="minorHAnsi"/>
          <w:sz w:val="22"/>
          <w:szCs w:val="22"/>
        </w:rPr>
        <w:t xml:space="preserve">, w zakresie potrzebnym do świadczenia usług określonych niniejszą Umową; </w:t>
      </w:r>
    </w:p>
    <w:p w14:paraId="31DCFEB5" w14:textId="69293AD5" w:rsidR="00182BF5" w:rsidRPr="00C34DDE" w:rsidRDefault="00182BF5" w:rsidP="0073646C">
      <w:pPr>
        <w:numPr>
          <w:ilvl w:val="1"/>
          <w:numId w:val="21"/>
        </w:numPr>
        <w:spacing w:before="60" w:line="276" w:lineRule="auto"/>
        <w:ind w:left="794" w:hanging="340"/>
        <w:jc w:val="both"/>
        <w:rPr>
          <w:rFonts w:ascii="Garamond" w:hAnsi="Garamond" w:cstheme="minorHAnsi"/>
          <w:sz w:val="22"/>
          <w:szCs w:val="22"/>
        </w:rPr>
      </w:pPr>
      <w:r w:rsidRPr="00C34DDE">
        <w:rPr>
          <w:rFonts w:ascii="Garamond" w:hAnsi="Garamond" w:cstheme="minorHAnsi"/>
          <w:sz w:val="22"/>
          <w:szCs w:val="22"/>
        </w:rPr>
        <w:t xml:space="preserve">zapewnienia, aby Oprogramowanie Aplikacyjne, zainstalowane u </w:t>
      </w:r>
      <w:r w:rsidR="009D1D0B" w:rsidRPr="00C34DDE">
        <w:rPr>
          <w:rFonts w:ascii="Garamond" w:hAnsi="Garamond" w:cstheme="minorHAnsi"/>
          <w:sz w:val="22"/>
          <w:szCs w:val="22"/>
        </w:rPr>
        <w:t>Licencjobiorcy</w:t>
      </w:r>
      <w:r w:rsidR="00D70D28" w:rsidRPr="00C34DDE">
        <w:rPr>
          <w:rFonts w:ascii="Garamond" w:hAnsi="Garamond" w:cstheme="minorHAnsi"/>
          <w:sz w:val="22"/>
          <w:szCs w:val="22"/>
        </w:rPr>
        <w:t xml:space="preserve">, wymienione </w:t>
      </w:r>
      <w:r w:rsidR="001975E0">
        <w:rPr>
          <w:rFonts w:ascii="Garamond" w:hAnsi="Garamond" w:cstheme="minorHAnsi"/>
          <w:sz w:val="22"/>
          <w:szCs w:val="22"/>
        </w:rPr>
        <w:br/>
      </w:r>
      <w:r w:rsidR="00D70D28" w:rsidRPr="00C34DDE">
        <w:rPr>
          <w:rFonts w:ascii="Garamond" w:hAnsi="Garamond" w:cstheme="minorHAnsi"/>
          <w:sz w:val="22"/>
          <w:szCs w:val="22"/>
        </w:rPr>
        <w:t>w</w:t>
      </w:r>
      <w:r w:rsidR="00BA7D2B">
        <w:rPr>
          <w:rFonts w:ascii="Garamond" w:hAnsi="Garamond" w:cstheme="minorHAnsi"/>
          <w:sz w:val="22"/>
          <w:szCs w:val="22"/>
        </w:rPr>
        <w:t xml:space="preserve"> </w:t>
      </w:r>
      <w:r w:rsidR="00D70D28" w:rsidRPr="00C34DDE">
        <w:rPr>
          <w:rFonts w:ascii="Garamond" w:hAnsi="Garamond" w:cstheme="minorHAnsi"/>
          <w:sz w:val="22"/>
          <w:szCs w:val="22"/>
        </w:rPr>
        <w:t>Załączniku nr 2</w:t>
      </w:r>
      <w:r w:rsidRPr="00C34DDE">
        <w:rPr>
          <w:rFonts w:ascii="Garamond" w:hAnsi="Garamond" w:cstheme="minorHAnsi"/>
          <w:sz w:val="22"/>
          <w:szCs w:val="22"/>
        </w:rPr>
        <w:t xml:space="preserve">, było używane wyłącznie przez użytkowników upoważnionych przez </w:t>
      </w:r>
      <w:r w:rsidR="009D1D0B" w:rsidRPr="00C34DDE">
        <w:rPr>
          <w:rFonts w:ascii="Garamond" w:hAnsi="Garamond" w:cstheme="minorHAnsi"/>
          <w:sz w:val="22"/>
          <w:szCs w:val="22"/>
        </w:rPr>
        <w:t xml:space="preserve">Licencjobiorcę </w:t>
      </w:r>
      <w:r w:rsidRPr="00C34DDE">
        <w:rPr>
          <w:rFonts w:ascii="Garamond" w:hAnsi="Garamond" w:cstheme="minorHAnsi"/>
          <w:sz w:val="22"/>
          <w:szCs w:val="22"/>
        </w:rPr>
        <w:t xml:space="preserve">do korzystania z ww. oprogramowania, zgodnie z dokumentacją i instrukcjami </w:t>
      </w:r>
      <w:r w:rsidR="009D1D0B" w:rsidRPr="00C34DDE">
        <w:rPr>
          <w:rFonts w:ascii="Garamond" w:hAnsi="Garamond" w:cstheme="minorHAnsi"/>
          <w:sz w:val="22"/>
          <w:szCs w:val="22"/>
        </w:rPr>
        <w:t>Licencjodawcy</w:t>
      </w:r>
      <w:r w:rsidRPr="00C34DDE">
        <w:rPr>
          <w:rFonts w:ascii="Garamond" w:hAnsi="Garamond" w:cstheme="minorHAnsi"/>
          <w:sz w:val="22"/>
          <w:szCs w:val="22"/>
        </w:rPr>
        <w:t>;</w:t>
      </w:r>
    </w:p>
    <w:p w14:paraId="06244059" w14:textId="6DC2EBE5" w:rsidR="00182BF5" w:rsidRPr="00C34DDE" w:rsidRDefault="00182BF5" w:rsidP="0073646C">
      <w:pPr>
        <w:numPr>
          <w:ilvl w:val="1"/>
          <w:numId w:val="21"/>
        </w:numPr>
        <w:spacing w:before="60" w:line="276" w:lineRule="auto"/>
        <w:ind w:left="794" w:hanging="340"/>
        <w:jc w:val="both"/>
        <w:rPr>
          <w:rFonts w:ascii="Garamond" w:hAnsi="Garamond" w:cstheme="minorHAnsi"/>
          <w:sz w:val="22"/>
          <w:szCs w:val="22"/>
        </w:rPr>
      </w:pPr>
      <w:r w:rsidRPr="00C34DDE">
        <w:rPr>
          <w:rFonts w:ascii="Garamond" w:hAnsi="Garamond" w:cstheme="minorHAnsi"/>
          <w:sz w:val="22"/>
          <w:szCs w:val="22"/>
        </w:rPr>
        <w:t xml:space="preserve">dokonywania prawidłowo zakwalifikowanych zgłoszeń, w tym zakwalifikowanych zgodnie z przyjętymi </w:t>
      </w:r>
      <w:r w:rsidR="001975E0">
        <w:rPr>
          <w:rFonts w:ascii="Garamond" w:hAnsi="Garamond" w:cstheme="minorHAnsi"/>
          <w:sz w:val="22"/>
          <w:szCs w:val="22"/>
        </w:rPr>
        <w:br/>
      </w:r>
      <w:r w:rsidRPr="00C34DDE">
        <w:rPr>
          <w:rFonts w:ascii="Garamond" w:hAnsi="Garamond" w:cstheme="minorHAnsi"/>
          <w:sz w:val="22"/>
          <w:szCs w:val="22"/>
        </w:rPr>
        <w:t xml:space="preserve">w Umowie definicjami zgłoszeń ewentualnych błędów, zgodnie z procedurą przewidzianą niniejszą Umową; </w:t>
      </w:r>
    </w:p>
    <w:p w14:paraId="37C53A99" w14:textId="77777777" w:rsidR="00182BF5" w:rsidRPr="00C34DDE" w:rsidRDefault="00182BF5" w:rsidP="0073646C">
      <w:pPr>
        <w:numPr>
          <w:ilvl w:val="1"/>
          <w:numId w:val="21"/>
        </w:numPr>
        <w:spacing w:before="60" w:line="276" w:lineRule="auto"/>
        <w:ind w:left="794" w:hanging="340"/>
        <w:jc w:val="both"/>
        <w:rPr>
          <w:rFonts w:ascii="Garamond" w:hAnsi="Garamond" w:cstheme="minorHAnsi"/>
          <w:sz w:val="22"/>
          <w:szCs w:val="22"/>
        </w:rPr>
      </w:pPr>
      <w:r w:rsidRPr="00C34DDE">
        <w:rPr>
          <w:rFonts w:ascii="Garamond" w:hAnsi="Garamond" w:cstheme="minorHAnsi"/>
          <w:sz w:val="22"/>
          <w:szCs w:val="22"/>
        </w:rPr>
        <w:t xml:space="preserve">dostarczania </w:t>
      </w:r>
      <w:r w:rsidR="009D1D0B" w:rsidRPr="00C34DDE">
        <w:rPr>
          <w:rFonts w:ascii="Garamond" w:hAnsi="Garamond" w:cstheme="minorHAnsi"/>
          <w:sz w:val="22"/>
          <w:szCs w:val="22"/>
        </w:rPr>
        <w:t>Licencjodawcy</w:t>
      </w:r>
      <w:r w:rsidRPr="00C34DDE">
        <w:rPr>
          <w:rFonts w:ascii="Garamond" w:hAnsi="Garamond" w:cstheme="minorHAnsi"/>
          <w:sz w:val="22"/>
          <w:szCs w:val="22"/>
        </w:rPr>
        <w:t xml:space="preserve"> rzetelnych i wyczerpujących informacji o stanie Oprogramowania Aplikacyjnego, o zamiarach wprowadzenia zmian w działalności </w:t>
      </w:r>
      <w:r w:rsidR="009D1D0B" w:rsidRPr="00C34DDE">
        <w:rPr>
          <w:rFonts w:ascii="Garamond" w:hAnsi="Garamond" w:cstheme="minorHAnsi"/>
          <w:sz w:val="22"/>
          <w:szCs w:val="22"/>
        </w:rPr>
        <w:t>Licencjobiorcy</w:t>
      </w:r>
      <w:r w:rsidRPr="00C34DDE">
        <w:rPr>
          <w:rFonts w:ascii="Garamond" w:hAnsi="Garamond" w:cstheme="minorHAnsi"/>
          <w:sz w:val="22"/>
          <w:szCs w:val="22"/>
        </w:rPr>
        <w:t xml:space="preserve"> oraz materiałów potrzebnych do wykonania usług w zakresie niniejszej Umowy, z odpowiednim wyprzedzeniem;</w:t>
      </w:r>
    </w:p>
    <w:p w14:paraId="2465D620" w14:textId="69E0AD52" w:rsidR="00182BF5" w:rsidRPr="00C34DDE" w:rsidRDefault="00182BF5" w:rsidP="0073646C">
      <w:pPr>
        <w:numPr>
          <w:ilvl w:val="1"/>
          <w:numId w:val="21"/>
        </w:numPr>
        <w:spacing w:before="60" w:line="276" w:lineRule="auto"/>
        <w:ind w:left="794" w:hanging="340"/>
        <w:jc w:val="both"/>
        <w:rPr>
          <w:rFonts w:ascii="Garamond" w:hAnsi="Garamond" w:cstheme="minorHAnsi"/>
          <w:sz w:val="22"/>
          <w:szCs w:val="22"/>
        </w:rPr>
      </w:pPr>
      <w:r w:rsidRPr="00C34DDE">
        <w:rPr>
          <w:rFonts w:ascii="Garamond" w:hAnsi="Garamond" w:cstheme="minorHAnsi"/>
          <w:sz w:val="22"/>
          <w:szCs w:val="22"/>
        </w:rPr>
        <w:t xml:space="preserve">przekazywania na bieżąco </w:t>
      </w:r>
      <w:r w:rsidR="009D1D0B" w:rsidRPr="00C34DDE">
        <w:rPr>
          <w:rFonts w:ascii="Garamond" w:hAnsi="Garamond" w:cstheme="minorHAnsi"/>
          <w:sz w:val="22"/>
          <w:szCs w:val="22"/>
        </w:rPr>
        <w:t xml:space="preserve">Licencjodawcy </w:t>
      </w:r>
      <w:r w:rsidRPr="00C34DDE">
        <w:rPr>
          <w:rFonts w:ascii="Garamond" w:hAnsi="Garamond" w:cstheme="minorHAnsi"/>
          <w:sz w:val="22"/>
          <w:szCs w:val="22"/>
        </w:rPr>
        <w:t xml:space="preserve">wszystkich przepisów i regulaminów obowiązujących </w:t>
      </w:r>
      <w:r w:rsidR="001975E0">
        <w:rPr>
          <w:rFonts w:ascii="Garamond" w:hAnsi="Garamond" w:cstheme="minorHAnsi"/>
          <w:sz w:val="22"/>
          <w:szCs w:val="22"/>
        </w:rPr>
        <w:br/>
      </w:r>
      <w:r w:rsidRPr="00C34DDE">
        <w:rPr>
          <w:rFonts w:ascii="Garamond" w:hAnsi="Garamond" w:cstheme="minorHAnsi"/>
          <w:sz w:val="22"/>
          <w:szCs w:val="22"/>
        </w:rPr>
        <w:t>u</w:t>
      </w:r>
      <w:r w:rsidR="00BA7D2B">
        <w:rPr>
          <w:rFonts w:ascii="Garamond" w:hAnsi="Garamond" w:cstheme="minorHAnsi"/>
          <w:sz w:val="22"/>
          <w:szCs w:val="22"/>
        </w:rPr>
        <w:t xml:space="preserve"> </w:t>
      </w:r>
      <w:r w:rsidR="009D1D0B" w:rsidRPr="00C34DDE">
        <w:rPr>
          <w:rFonts w:ascii="Garamond" w:hAnsi="Garamond" w:cstheme="minorHAnsi"/>
          <w:sz w:val="22"/>
          <w:szCs w:val="22"/>
        </w:rPr>
        <w:t>Licencjobiorcy</w:t>
      </w:r>
      <w:r w:rsidRPr="00C34DDE">
        <w:rPr>
          <w:rFonts w:ascii="Garamond" w:hAnsi="Garamond" w:cstheme="minorHAnsi"/>
          <w:sz w:val="22"/>
          <w:szCs w:val="22"/>
        </w:rPr>
        <w:t>, które mogą mieć zastosowanie w realizacji niniejszej Umowy, w tym obowiązujących wykładni prawnych lub wskazówek jednostek nadrzędnych (np. Narodowy Fundusz Zdrowia, Ministerstwo Zdrowia, Samorządowy Wydzi</w:t>
      </w:r>
      <w:r w:rsidR="009D1D0B" w:rsidRPr="00C34DDE">
        <w:rPr>
          <w:rFonts w:ascii="Garamond" w:hAnsi="Garamond" w:cstheme="minorHAnsi"/>
          <w:sz w:val="22"/>
          <w:szCs w:val="22"/>
        </w:rPr>
        <w:t>ał Zdrowia, Organ Założycielski</w:t>
      </w:r>
      <w:r w:rsidRPr="00C34DDE">
        <w:rPr>
          <w:rFonts w:ascii="Garamond" w:hAnsi="Garamond" w:cstheme="minorHAnsi"/>
          <w:sz w:val="22"/>
          <w:szCs w:val="22"/>
        </w:rPr>
        <w:t>);</w:t>
      </w:r>
    </w:p>
    <w:p w14:paraId="71D45B98" w14:textId="77777777" w:rsidR="00182BF5" w:rsidRPr="00C34DDE" w:rsidRDefault="00182BF5" w:rsidP="0073646C">
      <w:pPr>
        <w:numPr>
          <w:ilvl w:val="1"/>
          <w:numId w:val="21"/>
        </w:numPr>
        <w:spacing w:before="60" w:line="276" w:lineRule="auto"/>
        <w:ind w:left="794" w:hanging="340"/>
        <w:jc w:val="both"/>
        <w:rPr>
          <w:rFonts w:ascii="Garamond" w:hAnsi="Garamond" w:cstheme="minorHAnsi"/>
          <w:sz w:val="22"/>
          <w:szCs w:val="22"/>
        </w:rPr>
      </w:pPr>
      <w:r w:rsidRPr="00C34DDE">
        <w:rPr>
          <w:rFonts w:ascii="Garamond" w:hAnsi="Garamond" w:cstheme="minorHAnsi"/>
          <w:sz w:val="22"/>
          <w:szCs w:val="22"/>
        </w:rPr>
        <w:t xml:space="preserve">zapewnienia </w:t>
      </w:r>
      <w:r w:rsidR="009D1D0B" w:rsidRPr="00C34DDE">
        <w:rPr>
          <w:rFonts w:ascii="Garamond" w:hAnsi="Garamond" w:cstheme="minorHAnsi"/>
          <w:sz w:val="22"/>
          <w:szCs w:val="22"/>
        </w:rPr>
        <w:t xml:space="preserve">Licencjodawcy </w:t>
      </w:r>
      <w:r w:rsidRPr="00C34DDE">
        <w:rPr>
          <w:rFonts w:ascii="Garamond" w:hAnsi="Garamond" w:cstheme="minorHAnsi"/>
          <w:sz w:val="22"/>
          <w:szCs w:val="22"/>
        </w:rPr>
        <w:t xml:space="preserve">możliwości stałego dostępu do Oprogramowania Aplikacyjnego, w tym pracy w godzinach popołudniowych i wieczornych, a także zapewnienia obecności w tym czasie, upoważnionego przedstawiciela </w:t>
      </w:r>
      <w:r w:rsidR="009D1D0B" w:rsidRPr="00C34DDE">
        <w:rPr>
          <w:rFonts w:ascii="Garamond" w:hAnsi="Garamond" w:cstheme="minorHAnsi"/>
          <w:sz w:val="22"/>
          <w:szCs w:val="22"/>
        </w:rPr>
        <w:t>Licencjobiorcy</w:t>
      </w:r>
      <w:r w:rsidRPr="00C34DDE">
        <w:rPr>
          <w:rFonts w:ascii="Garamond" w:hAnsi="Garamond" w:cstheme="minorHAnsi"/>
          <w:sz w:val="22"/>
          <w:szCs w:val="22"/>
        </w:rPr>
        <w:t>;</w:t>
      </w:r>
    </w:p>
    <w:p w14:paraId="7ACACB7A" w14:textId="77777777" w:rsidR="00182BF5" w:rsidRPr="00C34DDE" w:rsidRDefault="00182BF5" w:rsidP="0073646C">
      <w:pPr>
        <w:numPr>
          <w:ilvl w:val="1"/>
          <w:numId w:val="21"/>
        </w:numPr>
        <w:spacing w:before="60" w:line="276" w:lineRule="auto"/>
        <w:ind w:left="794" w:hanging="340"/>
        <w:jc w:val="both"/>
        <w:rPr>
          <w:rFonts w:ascii="Garamond" w:hAnsi="Garamond" w:cstheme="minorHAnsi"/>
          <w:sz w:val="22"/>
          <w:szCs w:val="22"/>
        </w:rPr>
      </w:pPr>
      <w:r w:rsidRPr="00C34DDE">
        <w:rPr>
          <w:rFonts w:ascii="Garamond" w:hAnsi="Garamond" w:cstheme="minorHAnsi"/>
          <w:sz w:val="22"/>
          <w:szCs w:val="22"/>
        </w:rPr>
        <w:t xml:space="preserve">udostępnienia </w:t>
      </w:r>
      <w:r w:rsidR="009D1D0B" w:rsidRPr="00C34DDE">
        <w:rPr>
          <w:rFonts w:ascii="Garamond" w:hAnsi="Garamond" w:cstheme="minorHAnsi"/>
          <w:sz w:val="22"/>
          <w:szCs w:val="22"/>
        </w:rPr>
        <w:t xml:space="preserve">Licencjodawcy </w:t>
      </w:r>
      <w:r w:rsidRPr="00C34DDE">
        <w:rPr>
          <w:rFonts w:ascii="Garamond" w:hAnsi="Garamond" w:cstheme="minorHAnsi"/>
          <w:sz w:val="22"/>
          <w:szCs w:val="22"/>
        </w:rPr>
        <w:t xml:space="preserve">sprzętu komputerowego i Oprogramowania Aplikacyjnego </w:t>
      </w:r>
      <w:r w:rsidR="009D1D0B" w:rsidRPr="00C34DDE">
        <w:rPr>
          <w:rFonts w:ascii="Garamond" w:hAnsi="Garamond" w:cstheme="minorHAnsi"/>
          <w:sz w:val="22"/>
          <w:szCs w:val="22"/>
        </w:rPr>
        <w:t xml:space="preserve">Licencjobiorcy </w:t>
      </w:r>
      <w:r w:rsidRPr="00C34DDE">
        <w:rPr>
          <w:rFonts w:ascii="Garamond" w:hAnsi="Garamond" w:cstheme="minorHAnsi"/>
          <w:sz w:val="22"/>
          <w:szCs w:val="22"/>
        </w:rPr>
        <w:t xml:space="preserve">lub oprogramowania osób trzecich w zakresie potrzebnym do świadczenia usług określonych w </w:t>
      </w:r>
      <w:r w:rsidR="00274757" w:rsidRPr="00C34DDE">
        <w:rPr>
          <w:rFonts w:ascii="Garamond" w:hAnsi="Garamond" w:cstheme="minorHAnsi"/>
          <w:sz w:val="22"/>
          <w:szCs w:val="22"/>
        </w:rPr>
        <w:t>ust. 2 niniejszego Załącznika</w:t>
      </w:r>
      <w:r w:rsidRPr="00C34DDE">
        <w:rPr>
          <w:rFonts w:ascii="Garamond" w:hAnsi="Garamond" w:cstheme="minorHAnsi"/>
          <w:sz w:val="22"/>
          <w:szCs w:val="22"/>
        </w:rPr>
        <w:t>;</w:t>
      </w:r>
    </w:p>
    <w:p w14:paraId="50ED11DD" w14:textId="77777777" w:rsidR="00182BF5" w:rsidRPr="00C34DDE" w:rsidRDefault="00182BF5" w:rsidP="0073646C">
      <w:pPr>
        <w:numPr>
          <w:ilvl w:val="1"/>
          <w:numId w:val="21"/>
        </w:numPr>
        <w:spacing w:before="60" w:line="276" w:lineRule="auto"/>
        <w:ind w:left="794" w:hanging="340"/>
        <w:jc w:val="both"/>
        <w:rPr>
          <w:rFonts w:ascii="Garamond" w:hAnsi="Garamond" w:cstheme="minorHAnsi"/>
          <w:sz w:val="22"/>
          <w:szCs w:val="22"/>
        </w:rPr>
      </w:pPr>
      <w:r w:rsidRPr="00C34DDE">
        <w:rPr>
          <w:rFonts w:ascii="Garamond" w:hAnsi="Garamond" w:cstheme="minorHAnsi"/>
          <w:sz w:val="22"/>
          <w:szCs w:val="22"/>
        </w:rPr>
        <w:t xml:space="preserve">zapewnienia osobom, wykonującym prace ze strony </w:t>
      </w:r>
      <w:r w:rsidR="009D1D0B" w:rsidRPr="00C34DDE">
        <w:rPr>
          <w:rFonts w:ascii="Garamond" w:hAnsi="Garamond" w:cstheme="minorHAnsi"/>
          <w:sz w:val="22"/>
          <w:szCs w:val="22"/>
        </w:rPr>
        <w:t>Licencjodawcy</w:t>
      </w:r>
      <w:r w:rsidRPr="00C34DDE">
        <w:rPr>
          <w:rFonts w:ascii="Garamond" w:hAnsi="Garamond" w:cstheme="minorHAnsi"/>
          <w:sz w:val="22"/>
          <w:szCs w:val="22"/>
        </w:rPr>
        <w:t xml:space="preserve">, warunków do świadczenia usług określonych w </w:t>
      </w:r>
      <w:r w:rsidR="00274757" w:rsidRPr="00C34DDE">
        <w:rPr>
          <w:rFonts w:ascii="Garamond" w:hAnsi="Garamond" w:cstheme="minorHAnsi"/>
          <w:sz w:val="22"/>
          <w:szCs w:val="22"/>
        </w:rPr>
        <w:t xml:space="preserve">ust. </w:t>
      </w:r>
      <w:r w:rsidRPr="00C34DDE">
        <w:rPr>
          <w:rFonts w:ascii="Garamond" w:hAnsi="Garamond" w:cstheme="minorHAnsi"/>
          <w:sz w:val="22"/>
          <w:szCs w:val="22"/>
        </w:rPr>
        <w:t>2 niniejszej Umowy, z uwzględnieniem obowiązujących u siebie przepisów BHP;</w:t>
      </w:r>
    </w:p>
    <w:p w14:paraId="31D31F95" w14:textId="6B6609D0" w:rsidR="00182BF5" w:rsidRPr="00C34DDE" w:rsidRDefault="00182BF5" w:rsidP="0073646C">
      <w:pPr>
        <w:numPr>
          <w:ilvl w:val="1"/>
          <w:numId w:val="21"/>
        </w:numPr>
        <w:spacing w:before="60" w:line="276" w:lineRule="auto"/>
        <w:ind w:left="794" w:hanging="340"/>
        <w:jc w:val="both"/>
        <w:rPr>
          <w:rFonts w:ascii="Garamond" w:hAnsi="Garamond" w:cstheme="minorHAnsi"/>
          <w:sz w:val="22"/>
          <w:szCs w:val="22"/>
        </w:rPr>
      </w:pPr>
      <w:r w:rsidRPr="00C34DDE">
        <w:rPr>
          <w:rFonts w:ascii="Garamond" w:hAnsi="Garamond" w:cstheme="minorHAnsi"/>
          <w:sz w:val="22"/>
          <w:szCs w:val="22"/>
        </w:rPr>
        <w:t xml:space="preserve">zapewnienia zdalnego dostępu do Oprogramowania Aplikacyjnego, objętego usługami określonymi </w:t>
      </w:r>
      <w:r w:rsidR="001975E0">
        <w:rPr>
          <w:rFonts w:ascii="Garamond" w:hAnsi="Garamond" w:cstheme="minorHAnsi"/>
          <w:sz w:val="22"/>
          <w:szCs w:val="22"/>
        </w:rPr>
        <w:br/>
      </w:r>
      <w:r w:rsidRPr="00C34DDE">
        <w:rPr>
          <w:rFonts w:ascii="Garamond" w:hAnsi="Garamond" w:cstheme="minorHAnsi"/>
          <w:sz w:val="22"/>
          <w:szCs w:val="22"/>
        </w:rPr>
        <w:t>w</w:t>
      </w:r>
      <w:r w:rsidR="00BA7D2B">
        <w:rPr>
          <w:rFonts w:ascii="Garamond" w:hAnsi="Garamond" w:cstheme="minorHAnsi"/>
          <w:sz w:val="22"/>
          <w:szCs w:val="22"/>
        </w:rPr>
        <w:t xml:space="preserve"> </w:t>
      </w:r>
      <w:r w:rsidR="00274757" w:rsidRPr="00C34DDE">
        <w:rPr>
          <w:rFonts w:ascii="Garamond" w:hAnsi="Garamond" w:cstheme="minorHAnsi"/>
          <w:sz w:val="22"/>
          <w:szCs w:val="22"/>
        </w:rPr>
        <w:t>ust. 2 niniejszego Załącznika</w:t>
      </w:r>
      <w:r w:rsidRPr="00C34DDE">
        <w:rPr>
          <w:rFonts w:ascii="Garamond" w:hAnsi="Garamond" w:cstheme="minorHAnsi"/>
          <w:sz w:val="22"/>
          <w:szCs w:val="22"/>
        </w:rPr>
        <w:t xml:space="preserve">, o ile to będzie konieczne do realizacji prac przez </w:t>
      </w:r>
      <w:r w:rsidR="005903C7" w:rsidRPr="00C34DDE">
        <w:rPr>
          <w:rFonts w:ascii="Garamond" w:hAnsi="Garamond" w:cstheme="minorHAnsi"/>
          <w:sz w:val="22"/>
          <w:szCs w:val="22"/>
        </w:rPr>
        <w:t>Licencjodawcę</w:t>
      </w:r>
      <w:r w:rsidRPr="00C34DDE">
        <w:rPr>
          <w:rFonts w:ascii="Garamond" w:hAnsi="Garamond" w:cstheme="minorHAnsi"/>
          <w:sz w:val="22"/>
          <w:szCs w:val="22"/>
        </w:rPr>
        <w:t>. Zasady zdalneg</w:t>
      </w:r>
      <w:r w:rsidR="00274757" w:rsidRPr="00C34DDE">
        <w:rPr>
          <w:rFonts w:ascii="Garamond" w:hAnsi="Garamond" w:cstheme="minorHAnsi"/>
          <w:sz w:val="22"/>
          <w:szCs w:val="22"/>
        </w:rPr>
        <w:t>o dostępu określa Załącznik nr 6</w:t>
      </w:r>
      <w:r w:rsidRPr="00C34DDE">
        <w:rPr>
          <w:rFonts w:ascii="Garamond" w:hAnsi="Garamond" w:cstheme="minorHAnsi"/>
          <w:sz w:val="22"/>
          <w:szCs w:val="22"/>
        </w:rPr>
        <w:t>.</w:t>
      </w:r>
    </w:p>
    <w:p w14:paraId="0B6F57DF" w14:textId="77777777" w:rsidR="003869A0" w:rsidRPr="00C34DDE" w:rsidRDefault="00182BF5" w:rsidP="0073646C">
      <w:pPr>
        <w:numPr>
          <w:ilvl w:val="1"/>
          <w:numId w:val="21"/>
        </w:numPr>
        <w:spacing w:before="60" w:line="276" w:lineRule="auto"/>
        <w:ind w:left="794" w:hanging="340"/>
        <w:jc w:val="both"/>
        <w:rPr>
          <w:rFonts w:ascii="Garamond" w:hAnsi="Garamond" w:cstheme="minorHAnsi"/>
          <w:sz w:val="22"/>
          <w:szCs w:val="22"/>
        </w:rPr>
      </w:pPr>
      <w:r w:rsidRPr="00C34DDE">
        <w:rPr>
          <w:rFonts w:ascii="Garamond" w:hAnsi="Garamond" w:cstheme="minorHAnsi"/>
          <w:sz w:val="22"/>
          <w:szCs w:val="22"/>
        </w:rPr>
        <w:t xml:space="preserve">Jeśli </w:t>
      </w:r>
      <w:r w:rsidR="009D1D0B" w:rsidRPr="00C34DDE">
        <w:rPr>
          <w:rFonts w:ascii="Garamond" w:hAnsi="Garamond" w:cstheme="minorHAnsi"/>
          <w:sz w:val="22"/>
          <w:szCs w:val="22"/>
        </w:rPr>
        <w:t>Licencjobiorca</w:t>
      </w:r>
      <w:r w:rsidRPr="00C34DDE">
        <w:rPr>
          <w:rFonts w:ascii="Garamond" w:hAnsi="Garamond" w:cstheme="minorHAnsi"/>
          <w:sz w:val="22"/>
          <w:szCs w:val="22"/>
        </w:rPr>
        <w:t xml:space="preserve"> nie wywiąże się z obowiązków wymienionych powyżej, okoliczność ta traktowana będzie jako zwłoka </w:t>
      </w:r>
      <w:r w:rsidR="009D1D0B" w:rsidRPr="00C34DDE">
        <w:rPr>
          <w:rFonts w:ascii="Garamond" w:hAnsi="Garamond" w:cstheme="minorHAnsi"/>
          <w:sz w:val="22"/>
          <w:szCs w:val="22"/>
        </w:rPr>
        <w:t>Licencjobiorcy</w:t>
      </w:r>
      <w:r w:rsidRPr="00C34DDE">
        <w:rPr>
          <w:rFonts w:ascii="Garamond" w:hAnsi="Garamond" w:cstheme="minorHAnsi"/>
          <w:sz w:val="22"/>
          <w:szCs w:val="22"/>
        </w:rPr>
        <w:t xml:space="preserve">, a </w:t>
      </w:r>
      <w:r w:rsidR="009D1D0B" w:rsidRPr="00C34DDE">
        <w:rPr>
          <w:rFonts w:ascii="Garamond" w:hAnsi="Garamond" w:cstheme="minorHAnsi"/>
          <w:sz w:val="22"/>
          <w:szCs w:val="22"/>
        </w:rPr>
        <w:t>Licencjodawca</w:t>
      </w:r>
      <w:r w:rsidRPr="00C34DDE">
        <w:rPr>
          <w:rFonts w:ascii="Garamond" w:hAnsi="Garamond" w:cstheme="minorHAnsi"/>
          <w:sz w:val="22"/>
          <w:szCs w:val="22"/>
        </w:rPr>
        <w:t xml:space="preserve"> nie ponosi odpowiedzialności za dotrzymanie terminów przewidzianych Umową.</w:t>
      </w:r>
    </w:p>
    <w:p w14:paraId="498AB717" w14:textId="5FAFDE67" w:rsidR="003869A0" w:rsidRPr="009932A9" w:rsidRDefault="009D1D0B" w:rsidP="0073646C">
      <w:pPr>
        <w:numPr>
          <w:ilvl w:val="0"/>
          <w:numId w:val="20"/>
        </w:numPr>
        <w:spacing w:before="60" w:line="276" w:lineRule="auto"/>
        <w:jc w:val="both"/>
        <w:rPr>
          <w:rFonts w:ascii="Garamond" w:hAnsi="Garamond" w:cstheme="minorHAnsi"/>
          <w:sz w:val="22"/>
          <w:szCs w:val="22"/>
        </w:rPr>
      </w:pPr>
      <w:r w:rsidRPr="009932A9">
        <w:rPr>
          <w:rFonts w:ascii="Garamond" w:hAnsi="Garamond" w:cstheme="minorHAnsi"/>
          <w:sz w:val="22"/>
          <w:szCs w:val="22"/>
        </w:rPr>
        <w:t>Licencjobiorca</w:t>
      </w:r>
      <w:r w:rsidR="003869A0" w:rsidRPr="009932A9">
        <w:rPr>
          <w:rFonts w:ascii="Garamond" w:hAnsi="Garamond" w:cstheme="minorHAnsi"/>
          <w:sz w:val="22"/>
          <w:szCs w:val="22"/>
        </w:rPr>
        <w:t xml:space="preserve"> oświadcza, że jest Administratorem Danych Osobowych w rozumieniu Ustawy </w:t>
      </w:r>
      <w:r w:rsidR="00B851F5" w:rsidRPr="009932A9">
        <w:rPr>
          <w:rFonts w:ascii="Garamond" w:hAnsi="Garamond" w:cstheme="minorHAnsi"/>
          <w:sz w:val="22"/>
          <w:szCs w:val="22"/>
        </w:rPr>
        <w:t>z dnia 10 maja 2018 r. o ochronie danych osobowych</w:t>
      </w:r>
      <w:r w:rsidR="00A83A22" w:rsidRPr="009932A9">
        <w:rPr>
          <w:rFonts w:ascii="Garamond" w:hAnsi="Garamond" w:cstheme="minorHAnsi"/>
          <w:sz w:val="22"/>
          <w:szCs w:val="22"/>
        </w:rPr>
        <w:t>. (</w:t>
      </w:r>
      <w:r w:rsidR="00B851F5" w:rsidRPr="009932A9">
        <w:rPr>
          <w:rFonts w:ascii="Garamond" w:hAnsi="Garamond" w:cstheme="minorHAnsi"/>
          <w:sz w:val="22"/>
          <w:szCs w:val="22"/>
        </w:rPr>
        <w:t>Dz.U. 2019 poz. 1781</w:t>
      </w:r>
      <w:r w:rsidR="003869A0" w:rsidRPr="009932A9">
        <w:rPr>
          <w:rFonts w:ascii="Garamond" w:hAnsi="Garamond" w:cstheme="minorHAnsi"/>
          <w:sz w:val="22"/>
          <w:szCs w:val="22"/>
        </w:rPr>
        <w:t xml:space="preserve">) (dalej: UODO). </w:t>
      </w:r>
    </w:p>
    <w:p w14:paraId="699EC638" w14:textId="0CC86E06" w:rsidR="003869A0" w:rsidRPr="00C34DDE" w:rsidRDefault="003869A0" w:rsidP="0073646C">
      <w:pPr>
        <w:numPr>
          <w:ilvl w:val="0"/>
          <w:numId w:val="20"/>
        </w:numPr>
        <w:spacing w:before="60" w:line="276" w:lineRule="auto"/>
        <w:jc w:val="both"/>
        <w:rPr>
          <w:rFonts w:ascii="Garamond" w:hAnsi="Garamond" w:cstheme="minorHAnsi"/>
          <w:sz w:val="22"/>
          <w:szCs w:val="22"/>
        </w:rPr>
      </w:pPr>
      <w:r w:rsidRPr="009932A9">
        <w:rPr>
          <w:rFonts w:ascii="Garamond" w:hAnsi="Garamond" w:cstheme="minorHAnsi"/>
          <w:sz w:val="22"/>
          <w:szCs w:val="22"/>
        </w:rPr>
        <w:t xml:space="preserve">W celu prawidłowego wykonania przez </w:t>
      </w:r>
      <w:r w:rsidR="009D1D0B" w:rsidRPr="009932A9">
        <w:rPr>
          <w:rFonts w:ascii="Garamond" w:hAnsi="Garamond" w:cstheme="minorHAnsi"/>
          <w:sz w:val="22"/>
          <w:szCs w:val="22"/>
        </w:rPr>
        <w:t>Licencjodawcę</w:t>
      </w:r>
      <w:r w:rsidRPr="009932A9">
        <w:rPr>
          <w:rFonts w:ascii="Garamond" w:hAnsi="Garamond" w:cstheme="minorHAnsi"/>
          <w:sz w:val="22"/>
          <w:szCs w:val="22"/>
        </w:rPr>
        <w:t xml:space="preserve"> obowiązków wynikających z niniejszej Umowy, </w:t>
      </w:r>
      <w:r w:rsidR="001975E0" w:rsidRPr="009932A9">
        <w:rPr>
          <w:rFonts w:ascii="Garamond" w:hAnsi="Garamond" w:cstheme="minorHAnsi"/>
          <w:sz w:val="22"/>
          <w:szCs w:val="22"/>
        </w:rPr>
        <w:br/>
      </w:r>
      <w:r w:rsidR="009D1D0B" w:rsidRPr="009932A9">
        <w:rPr>
          <w:rFonts w:ascii="Garamond" w:hAnsi="Garamond" w:cstheme="minorHAnsi"/>
          <w:sz w:val="22"/>
          <w:szCs w:val="22"/>
        </w:rPr>
        <w:t>w</w:t>
      </w:r>
      <w:r w:rsidR="00DE7E01" w:rsidRPr="009932A9">
        <w:rPr>
          <w:rFonts w:ascii="Garamond" w:hAnsi="Garamond" w:cstheme="minorHAnsi"/>
          <w:sz w:val="22"/>
          <w:szCs w:val="22"/>
        </w:rPr>
        <w:t xml:space="preserve"> </w:t>
      </w:r>
      <w:r w:rsidRPr="009932A9">
        <w:rPr>
          <w:rFonts w:ascii="Garamond" w:hAnsi="Garamond" w:cstheme="minorHAnsi"/>
          <w:sz w:val="22"/>
          <w:szCs w:val="22"/>
        </w:rPr>
        <w:t xml:space="preserve">szczególności realizacji gwarancyjnego nadzoru autorskiego, i wyłącznie w zakresie niezbędnym dla wykonania przez </w:t>
      </w:r>
      <w:r w:rsidR="00F10C05" w:rsidRPr="009932A9">
        <w:rPr>
          <w:rFonts w:ascii="Garamond" w:hAnsi="Garamond" w:cstheme="minorHAnsi"/>
          <w:sz w:val="22"/>
          <w:szCs w:val="22"/>
        </w:rPr>
        <w:t>Licencjodawcę</w:t>
      </w:r>
      <w:r w:rsidRPr="009932A9">
        <w:rPr>
          <w:rFonts w:ascii="Garamond" w:hAnsi="Garamond" w:cstheme="minorHAnsi"/>
          <w:sz w:val="22"/>
          <w:szCs w:val="22"/>
        </w:rPr>
        <w:t xml:space="preserve"> takich obowiązków, </w:t>
      </w:r>
      <w:r w:rsidR="00F10C05" w:rsidRPr="009932A9">
        <w:rPr>
          <w:rFonts w:ascii="Garamond" w:hAnsi="Garamond" w:cstheme="minorHAnsi"/>
          <w:sz w:val="22"/>
          <w:szCs w:val="22"/>
        </w:rPr>
        <w:t>Licencjobiorca</w:t>
      </w:r>
      <w:r w:rsidRPr="009932A9">
        <w:rPr>
          <w:rFonts w:ascii="Garamond" w:hAnsi="Garamond" w:cstheme="minorHAnsi"/>
          <w:sz w:val="22"/>
          <w:szCs w:val="22"/>
        </w:rPr>
        <w:t xml:space="preserve"> na podstawie art. 31 UODO powierza </w:t>
      </w:r>
      <w:r w:rsidR="00F10C05" w:rsidRPr="009932A9">
        <w:rPr>
          <w:rFonts w:ascii="Garamond" w:hAnsi="Garamond" w:cstheme="minorHAnsi"/>
          <w:sz w:val="22"/>
          <w:szCs w:val="22"/>
        </w:rPr>
        <w:t xml:space="preserve">Licencjodawcy </w:t>
      </w:r>
      <w:r w:rsidRPr="009932A9">
        <w:rPr>
          <w:rFonts w:ascii="Garamond" w:hAnsi="Garamond" w:cstheme="minorHAnsi"/>
          <w:sz w:val="22"/>
          <w:szCs w:val="22"/>
        </w:rPr>
        <w:t>przetwarzanie wszelkich</w:t>
      </w:r>
      <w:r w:rsidRPr="00C34DDE">
        <w:rPr>
          <w:rFonts w:ascii="Garamond" w:hAnsi="Garamond" w:cstheme="minorHAnsi"/>
          <w:sz w:val="22"/>
          <w:szCs w:val="22"/>
        </w:rPr>
        <w:t xml:space="preserve"> rodzajów da</w:t>
      </w:r>
      <w:r w:rsidR="00377463" w:rsidRPr="00C34DDE">
        <w:rPr>
          <w:rFonts w:ascii="Garamond" w:hAnsi="Garamond" w:cstheme="minorHAnsi"/>
          <w:sz w:val="22"/>
          <w:szCs w:val="22"/>
        </w:rPr>
        <w:t>nych osobowych przetwarzanych w</w:t>
      </w:r>
      <w:r w:rsidR="001975E0">
        <w:rPr>
          <w:rFonts w:ascii="Garamond" w:hAnsi="Garamond" w:cstheme="minorHAnsi"/>
          <w:sz w:val="22"/>
          <w:szCs w:val="22"/>
        </w:rPr>
        <w:t xml:space="preserve"> </w:t>
      </w:r>
      <w:r w:rsidRPr="00C34DDE">
        <w:rPr>
          <w:rFonts w:ascii="Garamond" w:hAnsi="Garamond" w:cstheme="minorHAnsi"/>
          <w:sz w:val="22"/>
          <w:szCs w:val="22"/>
        </w:rPr>
        <w:t xml:space="preserve">systemie informatycznym </w:t>
      </w:r>
      <w:r w:rsidR="00377463" w:rsidRPr="00C34DDE">
        <w:rPr>
          <w:rFonts w:ascii="Garamond" w:hAnsi="Garamond" w:cstheme="minorHAnsi"/>
          <w:sz w:val="22"/>
          <w:szCs w:val="22"/>
        </w:rPr>
        <w:t xml:space="preserve">Licencjobiorcy </w:t>
      </w:r>
      <w:r w:rsidRPr="00C34DDE">
        <w:rPr>
          <w:rFonts w:ascii="Garamond" w:hAnsi="Garamond" w:cstheme="minorHAnsi"/>
          <w:sz w:val="22"/>
          <w:szCs w:val="22"/>
        </w:rPr>
        <w:t>przy użyciu Oprogramowania Aplikacyjnego, w zakresie określonym szczegółowo w dokumentacji technicznej Oprogramowani</w:t>
      </w:r>
      <w:r w:rsidR="00377463" w:rsidRPr="00C34DDE">
        <w:rPr>
          <w:rFonts w:ascii="Garamond" w:hAnsi="Garamond" w:cstheme="minorHAnsi"/>
          <w:sz w:val="22"/>
          <w:szCs w:val="22"/>
        </w:rPr>
        <w:t>a Aplikacyjnego (umieszczonej w </w:t>
      </w:r>
      <w:r w:rsidRPr="00C34DDE">
        <w:rPr>
          <w:rFonts w:ascii="Garamond" w:hAnsi="Garamond" w:cstheme="minorHAnsi"/>
          <w:sz w:val="22"/>
          <w:szCs w:val="22"/>
        </w:rPr>
        <w:t xml:space="preserve">wersji </w:t>
      </w:r>
      <w:r w:rsidRPr="00C34DDE">
        <w:rPr>
          <w:rFonts w:ascii="Garamond" w:hAnsi="Garamond" w:cstheme="minorHAnsi"/>
          <w:sz w:val="22"/>
          <w:szCs w:val="22"/>
        </w:rPr>
        <w:lastRenderedPageBreak/>
        <w:t xml:space="preserve">elektronicznej na serwerze ftp: </w:t>
      </w:r>
      <w:r w:rsidR="00B57CF5" w:rsidRPr="00C34DDE">
        <w:rPr>
          <w:rFonts w:ascii="Garamond" w:hAnsi="Garamond" w:cstheme="minorHAnsi"/>
          <w:sz w:val="22"/>
          <w:szCs w:val="22"/>
        </w:rPr>
        <w:t>……………………………………….</w:t>
      </w:r>
      <w:r w:rsidRPr="00C34DDE">
        <w:rPr>
          <w:rFonts w:ascii="Garamond" w:hAnsi="Garamond" w:cstheme="minorHAnsi"/>
          <w:sz w:val="22"/>
          <w:szCs w:val="22"/>
        </w:rPr>
        <w:t>, jednak wyłącznie w celu ich opracowywania, utrwalania i przechowywania</w:t>
      </w:r>
      <w:r w:rsidR="004F45B0">
        <w:rPr>
          <w:rFonts w:ascii="Garamond" w:hAnsi="Garamond" w:cstheme="minorHAnsi"/>
          <w:sz w:val="22"/>
          <w:szCs w:val="22"/>
        </w:rPr>
        <w:t>.</w:t>
      </w:r>
      <w:r w:rsidRPr="00C34DDE">
        <w:rPr>
          <w:rFonts w:ascii="Garamond" w:hAnsi="Garamond" w:cstheme="minorHAnsi"/>
          <w:sz w:val="22"/>
          <w:szCs w:val="22"/>
        </w:rPr>
        <w:t xml:space="preserve"> Wykonywanie przez </w:t>
      </w:r>
      <w:r w:rsidR="00377463" w:rsidRPr="00C34DDE">
        <w:rPr>
          <w:rFonts w:ascii="Garamond" w:hAnsi="Garamond" w:cstheme="minorHAnsi"/>
          <w:sz w:val="22"/>
          <w:szCs w:val="22"/>
        </w:rPr>
        <w:t>Licencjodawcę</w:t>
      </w:r>
      <w:r w:rsidRPr="00C34DDE">
        <w:rPr>
          <w:rFonts w:ascii="Garamond" w:hAnsi="Garamond" w:cstheme="minorHAnsi"/>
          <w:sz w:val="22"/>
          <w:szCs w:val="22"/>
        </w:rPr>
        <w:t xml:space="preserve"> operacji przetwarzania danych w zakresie lub celu przekraczających zakres i cel opisane powyżej wymaga każdorazowej pisemnej zgody </w:t>
      </w:r>
      <w:r w:rsidR="00377463" w:rsidRPr="00C34DDE">
        <w:rPr>
          <w:rFonts w:ascii="Garamond" w:hAnsi="Garamond" w:cstheme="minorHAnsi"/>
          <w:sz w:val="22"/>
          <w:szCs w:val="22"/>
        </w:rPr>
        <w:t>Licencjobiorcy</w:t>
      </w:r>
      <w:r w:rsidRPr="00C34DDE">
        <w:rPr>
          <w:rFonts w:ascii="Garamond" w:hAnsi="Garamond" w:cstheme="minorHAnsi"/>
          <w:sz w:val="22"/>
          <w:szCs w:val="22"/>
        </w:rPr>
        <w:t>.</w:t>
      </w:r>
    </w:p>
    <w:p w14:paraId="09789459" w14:textId="3C3E7A0A" w:rsidR="00F20F34" w:rsidRPr="00266F51" w:rsidRDefault="00F20F34" w:rsidP="0073646C">
      <w:pPr>
        <w:numPr>
          <w:ilvl w:val="0"/>
          <w:numId w:val="20"/>
        </w:numPr>
        <w:spacing w:before="60" w:line="276" w:lineRule="auto"/>
        <w:jc w:val="both"/>
        <w:rPr>
          <w:rFonts w:ascii="Garamond" w:hAnsi="Garamond" w:cstheme="minorHAnsi"/>
          <w:sz w:val="22"/>
          <w:szCs w:val="22"/>
        </w:rPr>
      </w:pPr>
      <w:r w:rsidRPr="00266F51">
        <w:rPr>
          <w:rFonts w:ascii="Garamond" w:hAnsi="Garamond" w:cstheme="minorHAnsi"/>
          <w:sz w:val="22"/>
          <w:szCs w:val="22"/>
        </w:rPr>
        <w:t>Licencjodawca oświadcza, iż zastosuje środki zabezpieczające, wynikające z przepisów ustawy z dnia 10</w:t>
      </w:r>
      <w:r w:rsidR="004C41B3" w:rsidRPr="00266F51">
        <w:rPr>
          <w:rFonts w:ascii="Garamond" w:hAnsi="Garamond" w:cstheme="minorHAnsi"/>
          <w:sz w:val="22"/>
          <w:szCs w:val="22"/>
        </w:rPr>
        <w:t xml:space="preserve"> </w:t>
      </w:r>
      <w:r w:rsidRPr="00266F51">
        <w:rPr>
          <w:rFonts w:ascii="Garamond" w:hAnsi="Garamond" w:cstheme="minorHAnsi"/>
          <w:sz w:val="22"/>
          <w:szCs w:val="22"/>
        </w:rPr>
        <w:t xml:space="preserve">maja 2018r.o ochronie danych osobowych (t.j. Dz. U. z 2019 r. poz. 1781)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7B497C8D" w14:textId="08ADAAA8" w:rsidR="00DD60CC" w:rsidRDefault="001B666E" w:rsidP="0073646C">
      <w:pPr>
        <w:numPr>
          <w:ilvl w:val="0"/>
          <w:numId w:val="20"/>
        </w:numPr>
        <w:spacing w:before="60" w:line="276" w:lineRule="auto"/>
        <w:jc w:val="both"/>
        <w:rPr>
          <w:rFonts w:ascii="Garamond" w:hAnsi="Garamond" w:cstheme="minorHAnsi"/>
          <w:sz w:val="22"/>
          <w:szCs w:val="22"/>
        </w:rPr>
      </w:pPr>
      <w:r w:rsidRPr="00C34DDE">
        <w:rPr>
          <w:rFonts w:ascii="Garamond" w:hAnsi="Garamond" w:cstheme="minorHAnsi"/>
          <w:sz w:val="22"/>
          <w:szCs w:val="22"/>
        </w:rPr>
        <w:t xml:space="preserve">Jeśli </w:t>
      </w:r>
      <w:r w:rsidR="00377463" w:rsidRPr="00C34DDE">
        <w:rPr>
          <w:rFonts w:ascii="Garamond" w:hAnsi="Garamond" w:cstheme="minorHAnsi"/>
          <w:sz w:val="22"/>
          <w:szCs w:val="22"/>
        </w:rPr>
        <w:t>Licencjobiorca</w:t>
      </w:r>
      <w:r w:rsidRPr="00C34DDE">
        <w:rPr>
          <w:rFonts w:ascii="Garamond" w:hAnsi="Garamond" w:cstheme="minorHAnsi"/>
          <w:sz w:val="22"/>
          <w:szCs w:val="22"/>
        </w:rPr>
        <w:t xml:space="preserve"> nie wywiąże się z obowiązków wymienionych powyżej, okoliczność ta traktowana będzie jako zwłoka </w:t>
      </w:r>
      <w:r w:rsidR="00377463" w:rsidRPr="00C34DDE">
        <w:rPr>
          <w:rFonts w:ascii="Garamond" w:hAnsi="Garamond" w:cstheme="minorHAnsi"/>
          <w:sz w:val="22"/>
          <w:szCs w:val="22"/>
        </w:rPr>
        <w:t>Licencjobiorcy</w:t>
      </w:r>
      <w:r w:rsidRPr="00C34DDE">
        <w:rPr>
          <w:rFonts w:ascii="Garamond" w:hAnsi="Garamond" w:cstheme="minorHAnsi"/>
          <w:sz w:val="22"/>
          <w:szCs w:val="22"/>
        </w:rPr>
        <w:t xml:space="preserve">, a </w:t>
      </w:r>
      <w:r w:rsidR="00377463" w:rsidRPr="00C34DDE">
        <w:rPr>
          <w:rFonts w:ascii="Garamond" w:hAnsi="Garamond" w:cstheme="minorHAnsi"/>
          <w:sz w:val="22"/>
          <w:szCs w:val="22"/>
        </w:rPr>
        <w:t xml:space="preserve">Licencjodawca </w:t>
      </w:r>
      <w:r w:rsidRPr="00C34DDE">
        <w:rPr>
          <w:rFonts w:ascii="Garamond" w:hAnsi="Garamond" w:cstheme="minorHAnsi"/>
          <w:sz w:val="22"/>
          <w:szCs w:val="22"/>
        </w:rPr>
        <w:t>nie ponosi odpowiedzialności za niewykonanie lub nienależyte wykonanie obowiązków objętych Umową.</w:t>
      </w:r>
    </w:p>
    <w:p w14:paraId="2A4CD1D2" w14:textId="0BD2547A" w:rsidR="00165558" w:rsidRPr="00C34DDE" w:rsidRDefault="00DD60CC" w:rsidP="00B10092">
      <w:pPr>
        <w:spacing w:line="276" w:lineRule="auto"/>
        <w:rPr>
          <w:rFonts w:ascii="Garamond" w:hAnsi="Garamond" w:cstheme="minorHAnsi"/>
          <w:sz w:val="22"/>
          <w:szCs w:val="22"/>
        </w:rPr>
      </w:pPr>
      <w:r>
        <w:rPr>
          <w:rFonts w:ascii="Garamond" w:hAnsi="Garamond" w:cstheme="minorHAnsi"/>
          <w:sz w:val="22"/>
          <w:szCs w:val="22"/>
        </w:rPr>
        <w:br w:type="page"/>
      </w:r>
    </w:p>
    <w:p w14:paraId="28709062" w14:textId="5C950AE8" w:rsidR="00274757" w:rsidRPr="00324C33" w:rsidRDefault="00DF635A" w:rsidP="00B10092">
      <w:pPr>
        <w:spacing w:line="276" w:lineRule="auto"/>
        <w:jc w:val="center"/>
        <w:rPr>
          <w:rFonts w:ascii="Garamond" w:hAnsi="Garamond" w:cstheme="minorHAnsi"/>
          <w:b/>
          <w:sz w:val="20"/>
        </w:rPr>
      </w:pPr>
      <w:r w:rsidRPr="00324C33">
        <w:rPr>
          <w:rFonts w:ascii="Garamond" w:hAnsi="Garamond" w:cstheme="minorHAnsi"/>
          <w:b/>
          <w:sz w:val="20"/>
        </w:rPr>
        <w:lastRenderedPageBreak/>
        <w:t>ZAŁĄCZNIK NR 4</w:t>
      </w:r>
      <w:r w:rsidR="00274757" w:rsidRPr="00324C33">
        <w:rPr>
          <w:rFonts w:ascii="Garamond" w:hAnsi="Garamond" w:cstheme="minorHAnsi"/>
          <w:b/>
          <w:sz w:val="20"/>
        </w:rPr>
        <w:t xml:space="preserve"> DO UMOWY LICENCYJNEJ nr</w:t>
      </w:r>
      <w:r w:rsidR="0021467B" w:rsidRPr="00324C33">
        <w:rPr>
          <w:rFonts w:ascii="Garamond" w:hAnsi="Garamond" w:cstheme="minorHAnsi"/>
          <w:b/>
          <w:sz w:val="20"/>
        </w:rPr>
        <w:t xml:space="preserve"> </w:t>
      </w:r>
      <w:r w:rsidR="00B57CF5" w:rsidRPr="00324C33">
        <w:rPr>
          <w:rFonts w:ascii="Garamond" w:hAnsi="Garamond" w:cstheme="minorHAnsi"/>
          <w:b/>
          <w:sz w:val="20"/>
        </w:rPr>
        <w:t>……………………………………..</w:t>
      </w:r>
    </w:p>
    <w:p w14:paraId="015FC404" w14:textId="77777777" w:rsidR="00CE7C0F" w:rsidRPr="00324C33" w:rsidRDefault="00CE7C0F" w:rsidP="00B10092">
      <w:pPr>
        <w:pStyle w:val="Tytu"/>
        <w:spacing w:line="276" w:lineRule="auto"/>
        <w:ind w:left="284"/>
        <w:rPr>
          <w:rFonts w:ascii="Garamond" w:hAnsi="Garamond" w:cstheme="minorHAnsi"/>
        </w:rPr>
      </w:pPr>
    </w:p>
    <w:tbl>
      <w:tblPr>
        <w:tblW w:w="9356"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820"/>
      </w:tblGrid>
      <w:tr w:rsidR="00CE7C0F" w:rsidRPr="00324C33" w14:paraId="68B87BB4" w14:textId="77777777" w:rsidTr="007D76B9">
        <w:trPr>
          <w:cantSplit/>
          <w:trHeight w:val="1246"/>
        </w:trPr>
        <w:tc>
          <w:tcPr>
            <w:tcW w:w="4536" w:type="dxa"/>
            <w:vAlign w:val="center"/>
          </w:tcPr>
          <w:p w14:paraId="51EF7AB6" w14:textId="5CD0607D" w:rsidR="00CE7C0F" w:rsidRPr="00324C33" w:rsidRDefault="00CE7C0F" w:rsidP="00B10092">
            <w:pPr>
              <w:pStyle w:val="Nagwek"/>
              <w:spacing w:line="276" w:lineRule="auto"/>
              <w:jc w:val="center"/>
              <w:rPr>
                <w:rFonts w:ascii="Garamond" w:hAnsi="Garamond" w:cstheme="minorHAnsi"/>
                <w:sz w:val="18"/>
                <w:szCs w:val="18"/>
                <w:lang w:val="nb-NO"/>
              </w:rPr>
            </w:pPr>
            <w:r w:rsidRPr="00324C33">
              <w:rPr>
                <w:rFonts w:ascii="Garamond" w:hAnsi="Garamond" w:cstheme="minorHAnsi"/>
                <w:sz w:val="18"/>
                <w:szCs w:val="18"/>
              </w:rPr>
              <w:br w:type="page"/>
            </w:r>
          </w:p>
        </w:tc>
        <w:tc>
          <w:tcPr>
            <w:tcW w:w="4820" w:type="dxa"/>
            <w:vAlign w:val="center"/>
          </w:tcPr>
          <w:p w14:paraId="6B4366DE" w14:textId="77777777" w:rsidR="00CE7C0F" w:rsidRPr="00324C33" w:rsidRDefault="00CE7C0F" w:rsidP="00B10092">
            <w:pPr>
              <w:pStyle w:val="Nagwek"/>
              <w:spacing w:line="276" w:lineRule="auto"/>
              <w:rPr>
                <w:rFonts w:ascii="Garamond" w:hAnsi="Garamond" w:cstheme="minorHAnsi"/>
                <w:sz w:val="20"/>
              </w:rPr>
            </w:pPr>
            <w:r w:rsidRPr="00324C33">
              <w:rPr>
                <w:rFonts w:ascii="Garamond" w:hAnsi="Garamond" w:cstheme="minorHAnsi"/>
                <w:sz w:val="20"/>
              </w:rPr>
              <w:t>Typ dokumentu:</w:t>
            </w:r>
          </w:p>
          <w:p w14:paraId="13CE3448" w14:textId="77777777" w:rsidR="00CE7C0F" w:rsidRPr="00324C33" w:rsidRDefault="00CE7C0F" w:rsidP="00B10092">
            <w:pPr>
              <w:pStyle w:val="Nagwek7"/>
              <w:numPr>
                <w:ilvl w:val="0"/>
                <w:numId w:val="0"/>
              </w:numPr>
              <w:spacing w:line="276" w:lineRule="auto"/>
              <w:rPr>
                <w:rFonts w:ascii="Garamond" w:hAnsi="Garamond" w:cstheme="minorHAnsi"/>
                <w:b/>
                <w:sz w:val="22"/>
                <w:szCs w:val="22"/>
              </w:rPr>
            </w:pPr>
            <w:r w:rsidRPr="00324C33">
              <w:rPr>
                <w:rFonts w:ascii="Garamond" w:hAnsi="Garamond" w:cstheme="minorHAnsi"/>
                <w:b/>
                <w:sz w:val="22"/>
                <w:szCs w:val="22"/>
              </w:rPr>
              <w:t xml:space="preserve">ZGŁOSZENIE BŁĘDU OPROGRAMOWANIA </w:t>
            </w:r>
            <w:r w:rsidR="007541D7" w:rsidRPr="00324C33">
              <w:rPr>
                <w:rFonts w:ascii="Garamond" w:hAnsi="Garamond" w:cstheme="minorHAnsi"/>
                <w:b/>
                <w:sz w:val="22"/>
                <w:szCs w:val="22"/>
              </w:rPr>
              <w:t>APLIKACYJNEGO</w:t>
            </w:r>
          </w:p>
        </w:tc>
      </w:tr>
    </w:tbl>
    <w:p w14:paraId="086EA886" w14:textId="77777777" w:rsidR="00CE7C0F" w:rsidRPr="00324C33" w:rsidRDefault="00CE7C0F" w:rsidP="00B10092">
      <w:pPr>
        <w:spacing w:line="276" w:lineRule="auto"/>
        <w:rPr>
          <w:rFonts w:ascii="Garamond" w:hAnsi="Garamond" w:cstheme="minorHAnsi"/>
        </w:rPr>
      </w:pPr>
    </w:p>
    <w:p w14:paraId="1843C106" w14:textId="77777777" w:rsidR="00CE7C0F" w:rsidRPr="00324C33" w:rsidRDefault="00CE7C0F" w:rsidP="00B10092">
      <w:pPr>
        <w:pStyle w:val="Nagwek"/>
        <w:spacing w:line="276" w:lineRule="auto"/>
        <w:rPr>
          <w:rFonts w:ascii="Garamond" w:hAnsi="Garamond" w:cstheme="minorHAnsi"/>
          <w:b/>
          <w:smallCaps/>
          <w:sz w:val="22"/>
          <w:szCs w:val="22"/>
          <w:u w:val="single"/>
        </w:rPr>
      </w:pPr>
      <w:r w:rsidRPr="00324C33">
        <w:rPr>
          <w:rFonts w:ascii="Garamond" w:hAnsi="Garamond" w:cstheme="minorHAnsi"/>
          <w:b/>
          <w:sz w:val="22"/>
          <w:szCs w:val="22"/>
        </w:rPr>
        <w:t>WYPEŁNIA ZGŁASZAJĄCY:</w:t>
      </w:r>
      <w:r w:rsidRPr="00324C33">
        <w:rPr>
          <w:rFonts w:ascii="Garamond" w:hAnsi="Garamond" w:cstheme="minorHAnsi"/>
          <w:sz w:val="22"/>
          <w:szCs w:val="22"/>
        </w:rPr>
        <w:tab/>
      </w:r>
      <w:r w:rsidRPr="00324C33">
        <w:rPr>
          <w:rFonts w:ascii="Garamond" w:hAnsi="Garamond" w:cstheme="minorHAnsi"/>
          <w:b/>
          <w:sz w:val="22"/>
          <w:szCs w:val="22"/>
          <w:u w:val="single"/>
        </w:rPr>
        <w:t xml:space="preserve">NR FAKSU:  </w:t>
      </w:r>
      <w:r w:rsidRPr="00324C33">
        <w:rPr>
          <w:rFonts w:ascii="Garamond" w:hAnsi="Garamond" w:cstheme="minorHAnsi"/>
          <w:b/>
          <w:snapToGrid w:val="0"/>
          <w:sz w:val="22"/>
          <w:szCs w:val="22"/>
          <w:u w:val="single"/>
        </w:rPr>
        <w:t>..............................</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35"/>
        <w:gridCol w:w="4821"/>
      </w:tblGrid>
      <w:tr w:rsidR="00CE7C0F" w:rsidRPr="00324C33" w14:paraId="0D478D28" w14:textId="77777777" w:rsidTr="007D76B9">
        <w:trPr>
          <w:cantSplit/>
          <w:trHeight w:val="556"/>
        </w:trPr>
        <w:tc>
          <w:tcPr>
            <w:tcW w:w="4535" w:type="dxa"/>
          </w:tcPr>
          <w:p w14:paraId="7A50BA53" w14:textId="77777777" w:rsidR="00CE7C0F" w:rsidRPr="00324C33" w:rsidRDefault="00CE7C0F" w:rsidP="00B10092">
            <w:pPr>
              <w:spacing w:line="276" w:lineRule="auto"/>
              <w:rPr>
                <w:rFonts w:ascii="Garamond" w:hAnsi="Garamond" w:cstheme="minorHAnsi"/>
                <w:b/>
                <w:sz w:val="20"/>
              </w:rPr>
            </w:pPr>
            <w:r w:rsidRPr="00324C33">
              <w:rPr>
                <w:rFonts w:ascii="Garamond" w:hAnsi="Garamond" w:cstheme="minorHAnsi"/>
                <w:b/>
                <w:sz w:val="20"/>
              </w:rPr>
              <w:t>Zgłoszenie dotyczy:</w:t>
            </w:r>
          </w:p>
          <w:p w14:paraId="0608F65F" w14:textId="77777777" w:rsidR="00CE7C0F" w:rsidRPr="00324C33" w:rsidRDefault="00707C23" w:rsidP="00B10092">
            <w:pPr>
              <w:spacing w:line="276" w:lineRule="auto"/>
              <w:rPr>
                <w:rFonts w:ascii="Garamond" w:hAnsi="Garamond" w:cstheme="minorHAnsi"/>
                <w:b/>
                <w:sz w:val="20"/>
              </w:rPr>
            </w:pPr>
            <w:r w:rsidRPr="00324C33">
              <w:rPr>
                <w:rFonts w:ascii="Garamond" w:hAnsi="Garamond" w:cstheme="minorHAnsi"/>
                <w:b/>
                <w:sz w:val="20"/>
              </w:rPr>
              <w:fldChar w:fldCharType="begin">
                <w:ffData>
                  <w:name w:val="Wybór1"/>
                  <w:enabled/>
                  <w:calcOnExit w:val="0"/>
                  <w:checkBox>
                    <w:sizeAuto/>
                    <w:default w:val="0"/>
                  </w:checkBox>
                </w:ffData>
              </w:fldChar>
            </w:r>
            <w:bookmarkStart w:id="10" w:name="Wybór1"/>
            <w:r w:rsidR="00CE7C0F" w:rsidRPr="00324C33">
              <w:rPr>
                <w:rFonts w:ascii="Garamond" w:hAnsi="Garamond" w:cstheme="minorHAnsi"/>
                <w:b/>
                <w:sz w:val="20"/>
              </w:rPr>
              <w:instrText xml:space="preserve"> FORMCHECKBOX </w:instrText>
            </w:r>
            <w:r w:rsidR="00E579B5">
              <w:rPr>
                <w:rFonts w:ascii="Garamond" w:hAnsi="Garamond" w:cstheme="minorHAnsi"/>
                <w:b/>
                <w:sz w:val="20"/>
              </w:rPr>
            </w:r>
            <w:r w:rsidR="00E579B5">
              <w:rPr>
                <w:rFonts w:ascii="Garamond" w:hAnsi="Garamond" w:cstheme="minorHAnsi"/>
                <w:b/>
                <w:sz w:val="20"/>
              </w:rPr>
              <w:fldChar w:fldCharType="separate"/>
            </w:r>
            <w:r w:rsidRPr="00324C33">
              <w:rPr>
                <w:rFonts w:ascii="Garamond" w:hAnsi="Garamond" w:cstheme="minorHAnsi"/>
                <w:b/>
                <w:sz w:val="20"/>
              </w:rPr>
              <w:fldChar w:fldCharType="end"/>
            </w:r>
            <w:bookmarkEnd w:id="10"/>
            <w:r w:rsidR="00CE7C0F" w:rsidRPr="00324C33">
              <w:rPr>
                <w:rFonts w:ascii="Garamond" w:hAnsi="Garamond" w:cstheme="minorHAnsi"/>
                <w:b/>
                <w:sz w:val="20"/>
              </w:rPr>
              <w:t xml:space="preserve"> Systemów administracyjnych</w:t>
            </w:r>
          </w:p>
        </w:tc>
        <w:tc>
          <w:tcPr>
            <w:tcW w:w="4821" w:type="dxa"/>
          </w:tcPr>
          <w:p w14:paraId="20E04380" w14:textId="77777777" w:rsidR="00CE7C0F" w:rsidRPr="00324C33" w:rsidRDefault="00CE7C0F" w:rsidP="00B10092">
            <w:pPr>
              <w:spacing w:line="276" w:lineRule="auto"/>
              <w:rPr>
                <w:rFonts w:ascii="Garamond" w:hAnsi="Garamond" w:cstheme="minorHAnsi"/>
                <w:b/>
                <w:sz w:val="20"/>
              </w:rPr>
            </w:pPr>
          </w:p>
          <w:p w14:paraId="568A46B0" w14:textId="77777777" w:rsidR="00CE7C0F" w:rsidRPr="00324C33" w:rsidRDefault="00707C23" w:rsidP="00B10092">
            <w:pPr>
              <w:spacing w:line="276" w:lineRule="auto"/>
              <w:rPr>
                <w:rFonts w:ascii="Garamond" w:hAnsi="Garamond" w:cstheme="minorHAnsi"/>
                <w:b/>
                <w:sz w:val="20"/>
              </w:rPr>
            </w:pPr>
            <w:r w:rsidRPr="00324C33">
              <w:rPr>
                <w:rFonts w:ascii="Garamond" w:hAnsi="Garamond" w:cstheme="minorHAnsi"/>
                <w:b/>
                <w:sz w:val="20"/>
              </w:rPr>
              <w:fldChar w:fldCharType="begin">
                <w:ffData>
                  <w:name w:val="Wybór2"/>
                  <w:enabled/>
                  <w:calcOnExit w:val="0"/>
                  <w:checkBox>
                    <w:sizeAuto/>
                    <w:default w:val="0"/>
                  </w:checkBox>
                </w:ffData>
              </w:fldChar>
            </w:r>
            <w:bookmarkStart w:id="11" w:name="Wybór2"/>
            <w:r w:rsidR="00CE7C0F" w:rsidRPr="00324C33">
              <w:rPr>
                <w:rFonts w:ascii="Garamond" w:hAnsi="Garamond" w:cstheme="minorHAnsi"/>
                <w:b/>
                <w:sz w:val="20"/>
              </w:rPr>
              <w:instrText xml:space="preserve"> FORMCHECKBOX </w:instrText>
            </w:r>
            <w:r w:rsidR="00E579B5">
              <w:rPr>
                <w:rFonts w:ascii="Garamond" w:hAnsi="Garamond" w:cstheme="minorHAnsi"/>
                <w:b/>
                <w:sz w:val="20"/>
              </w:rPr>
            </w:r>
            <w:r w:rsidR="00E579B5">
              <w:rPr>
                <w:rFonts w:ascii="Garamond" w:hAnsi="Garamond" w:cstheme="minorHAnsi"/>
                <w:b/>
                <w:sz w:val="20"/>
              </w:rPr>
              <w:fldChar w:fldCharType="separate"/>
            </w:r>
            <w:r w:rsidRPr="00324C33">
              <w:rPr>
                <w:rFonts w:ascii="Garamond" w:hAnsi="Garamond" w:cstheme="minorHAnsi"/>
                <w:b/>
                <w:sz w:val="20"/>
              </w:rPr>
              <w:fldChar w:fldCharType="end"/>
            </w:r>
            <w:bookmarkEnd w:id="11"/>
            <w:r w:rsidR="00CE7C0F" w:rsidRPr="00324C33">
              <w:rPr>
                <w:rFonts w:ascii="Garamond" w:hAnsi="Garamond" w:cstheme="minorHAnsi"/>
                <w:b/>
                <w:sz w:val="20"/>
              </w:rPr>
              <w:t xml:space="preserve"> Systemów medycznych</w:t>
            </w:r>
          </w:p>
          <w:p w14:paraId="11C6A8D4" w14:textId="77777777" w:rsidR="00CE7C0F" w:rsidRPr="00324C33" w:rsidRDefault="00CE7C0F" w:rsidP="00B10092">
            <w:pPr>
              <w:spacing w:line="276" w:lineRule="auto"/>
              <w:rPr>
                <w:rFonts w:ascii="Garamond" w:hAnsi="Garamond" w:cstheme="minorHAnsi"/>
                <w:b/>
                <w:sz w:val="20"/>
              </w:rPr>
            </w:pPr>
          </w:p>
        </w:tc>
      </w:tr>
      <w:tr w:rsidR="00CE7C0F" w:rsidRPr="00324C33" w14:paraId="2D535D54" w14:textId="77777777" w:rsidTr="007D76B9">
        <w:trPr>
          <w:cantSplit/>
          <w:trHeight w:val="200"/>
        </w:trPr>
        <w:tc>
          <w:tcPr>
            <w:tcW w:w="9356" w:type="dxa"/>
            <w:gridSpan w:val="2"/>
          </w:tcPr>
          <w:p w14:paraId="0CFEFD98" w14:textId="0808FE3B" w:rsidR="00CE7C0F" w:rsidRPr="00324C33" w:rsidRDefault="00CE7C0F" w:rsidP="00B10092">
            <w:pPr>
              <w:spacing w:line="276" w:lineRule="auto"/>
              <w:rPr>
                <w:rFonts w:ascii="Garamond" w:hAnsi="Garamond" w:cstheme="minorHAnsi"/>
                <w:b/>
                <w:sz w:val="20"/>
              </w:rPr>
            </w:pPr>
            <w:r w:rsidRPr="00324C33">
              <w:rPr>
                <w:rFonts w:ascii="Garamond" w:hAnsi="Garamond" w:cstheme="minorHAnsi"/>
                <w:sz w:val="20"/>
              </w:rPr>
              <w:t xml:space="preserve">- proszę wybrać system, którego dotyczy zgłoszenie i przesłać na adres </w:t>
            </w:r>
            <w:hyperlink r:id="rId16" w:history="1">
              <w:r w:rsidR="00B57CF5" w:rsidRPr="00324C33">
                <w:rPr>
                  <w:rStyle w:val="Hipercze"/>
                  <w:rFonts w:ascii="Garamond" w:hAnsi="Garamond" w:cstheme="minorHAnsi"/>
                  <w:b/>
                  <w:color w:val="auto"/>
                  <w:sz w:val="20"/>
                </w:rPr>
                <w:t>…………………………</w:t>
              </w:r>
            </w:hyperlink>
          </w:p>
        </w:tc>
      </w:tr>
    </w:tbl>
    <w:p w14:paraId="72302053" w14:textId="77777777" w:rsidR="00CE7C0F" w:rsidRPr="00324C33" w:rsidRDefault="00CE7C0F" w:rsidP="00B10092">
      <w:pPr>
        <w:spacing w:line="276" w:lineRule="auto"/>
        <w:rPr>
          <w:rFonts w:ascii="Garamond" w:hAnsi="Garamond" w:cstheme="minorHAnsi"/>
        </w:rPr>
      </w:pPr>
    </w:p>
    <w:tbl>
      <w:tblPr>
        <w:tblW w:w="9372" w:type="dxa"/>
        <w:tblInd w:w="-7" w:type="dxa"/>
        <w:tblLayout w:type="fixed"/>
        <w:tblCellMar>
          <w:left w:w="0" w:type="dxa"/>
          <w:right w:w="0" w:type="dxa"/>
        </w:tblCellMar>
        <w:tblLook w:val="0000" w:firstRow="0" w:lastRow="0" w:firstColumn="0" w:lastColumn="0" w:noHBand="0" w:noVBand="0"/>
      </w:tblPr>
      <w:tblGrid>
        <w:gridCol w:w="1631"/>
        <w:gridCol w:w="2339"/>
        <w:gridCol w:w="720"/>
        <w:gridCol w:w="1418"/>
        <w:gridCol w:w="565"/>
        <w:gridCol w:w="710"/>
        <w:gridCol w:w="1989"/>
      </w:tblGrid>
      <w:tr w:rsidR="00CE7C0F" w:rsidRPr="00324C33" w14:paraId="1F8E9794" w14:textId="77777777" w:rsidTr="007D76B9">
        <w:trPr>
          <w:cantSplit/>
          <w:trHeight w:val="502"/>
        </w:trPr>
        <w:tc>
          <w:tcPr>
            <w:tcW w:w="1631" w:type="dxa"/>
            <w:tcBorders>
              <w:top w:val="single" w:sz="4" w:space="0" w:color="auto"/>
              <w:left w:val="single" w:sz="4" w:space="0" w:color="auto"/>
              <w:bottom w:val="single" w:sz="4" w:space="0" w:color="auto"/>
              <w:right w:val="single" w:sz="4" w:space="0" w:color="auto"/>
            </w:tcBorders>
          </w:tcPr>
          <w:p w14:paraId="3B5514ED" w14:textId="77777777" w:rsidR="00CE7C0F" w:rsidRPr="00324C33" w:rsidRDefault="00CE7C0F" w:rsidP="00B10092">
            <w:pPr>
              <w:spacing w:line="276" w:lineRule="auto"/>
              <w:rPr>
                <w:rFonts w:ascii="Garamond" w:hAnsi="Garamond" w:cstheme="minorHAnsi"/>
                <w:b/>
                <w:sz w:val="18"/>
                <w:szCs w:val="18"/>
              </w:rPr>
            </w:pPr>
            <w:r w:rsidRPr="00324C33">
              <w:rPr>
                <w:rFonts w:ascii="Garamond" w:hAnsi="Garamond" w:cstheme="minorHAnsi"/>
                <w:b/>
                <w:sz w:val="18"/>
                <w:szCs w:val="18"/>
              </w:rPr>
              <w:t>Symbol zewnętrzny</w:t>
            </w:r>
          </w:p>
        </w:tc>
        <w:tc>
          <w:tcPr>
            <w:tcW w:w="7741" w:type="dxa"/>
            <w:gridSpan w:val="6"/>
            <w:tcBorders>
              <w:top w:val="single" w:sz="4" w:space="0" w:color="auto"/>
              <w:left w:val="single" w:sz="4" w:space="0" w:color="auto"/>
              <w:bottom w:val="single" w:sz="4" w:space="0" w:color="auto"/>
              <w:right w:val="single" w:sz="4" w:space="0" w:color="auto"/>
            </w:tcBorders>
          </w:tcPr>
          <w:p w14:paraId="4A109CD7" w14:textId="77777777" w:rsidR="00CE7C0F" w:rsidRPr="00324C33" w:rsidRDefault="00CE7C0F" w:rsidP="00B10092">
            <w:pPr>
              <w:pStyle w:val="Nagwek"/>
              <w:tabs>
                <w:tab w:val="clear" w:pos="4536"/>
                <w:tab w:val="clear" w:pos="9072"/>
              </w:tabs>
              <w:spacing w:line="276" w:lineRule="auto"/>
              <w:rPr>
                <w:rFonts w:ascii="Garamond" w:hAnsi="Garamond" w:cstheme="minorHAnsi"/>
                <w:sz w:val="18"/>
                <w:szCs w:val="18"/>
              </w:rPr>
            </w:pPr>
          </w:p>
          <w:p w14:paraId="7A5DCEA6" w14:textId="77777777" w:rsidR="00CE7C0F" w:rsidRPr="00324C33" w:rsidRDefault="00CE7C0F" w:rsidP="00B10092">
            <w:pPr>
              <w:spacing w:line="276" w:lineRule="auto"/>
              <w:rPr>
                <w:rFonts w:ascii="Garamond" w:hAnsi="Garamond" w:cstheme="minorHAnsi"/>
                <w:sz w:val="18"/>
                <w:szCs w:val="18"/>
              </w:rPr>
            </w:pPr>
          </w:p>
          <w:p w14:paraId="7BCDC1BE" w14:textId="77777777" w:rsidR="00CE7C0F" w:rsidRPr="00324C33" w:rsidRDefault="00CE7C0F" w:rsidP="00B10092">
            <w:pPr>
              <w:spacing w:line="276" w:lineRule="auto"/>
              <w:rPr>
                <w:rFonts w:ascii="Garamond" w:hAnsi="Garamond" w:cstheme="minorHAnsi"/>
                <w:sz w:val="18"/>
                <w:szCs w:val="18"/>
              </w:rPr>
            </w:pPr>
            <w:r w:rsidRPr="00324C33">
              <w:rPr>
                <w:rFonts w:ascii="Garamond" w:hAnsi="Garamond" w:cstheme="minorHAnsi"/>
                <w:sz w:val="18"/>
                <w:szCs w:val="18"/>
              </w:rPr>
              <w:t>- proszę wpisać dowolny symbol identyfikujący zgłoszenie w ewidencji Zgłaszającego</w:t>
            </w:r>
          </w:p>
        </w:tc>
      </w:tr>
      <w:tr w:rsidR="00CE7C0F" w:rsidRPr="00324C33" w14:paraId="0CC58847" w14:textId="77777777" w:rsidTr="007D76B9">
        <w:trPr>
          <w:cantSplit/>
          <w:trHeight w:val="542"/>
        </w:trPr>
        <w:tc>
          <w:tcPr>
            <w:tcW w:w="1631" w:type="dxa"/>
            <w:tcBorders>
              <w:top w:val="single" w:sz="4" w:space="0" w:color="auto"/>
              <w:left w:val="single" w:sz="4" w:space="0" w:color="auto"/>
              <w:bottom w:val="nil"/>
              <w:right w:val="single" w:sz="4" w:space="0" w:color="auto"/>
            </w:tcBorders>
            <w:vAlign w:val="center"/>
          </w:tcPr>
          <w:p w14:paraId="3C59BE7D" w14:textId="77777777" w:rsidR="00CE7C0F" w:rsidRPr="00324C33" w:rsidRDefault="00CE7C0F" w:rsidP="00B10092">
            <w:pPr>
              <w:spacing w:line="276" w:lineRule="auto"/>
              <w:rPr>
                <w:rFonts w:ascii="Garamond" w:hAnsi="Garamond" w:cstheme="minorHAnsi"/>
                <w:b/>
                <w:sz w:val="18"/>
                <w:szCs w:val="18"/>
              </w:rPr>
            </w:pPr>
            <w:r w:rsidRPr="00324C33">
              <w:rPr>
                <w:rFonts w:ascii="Garamond" w:hAnsi="Garamond" w:cstheme="minorHAnsi"/>
                <w:b/>
                <w:sz w:val="18"/>
                <w:szCs w:val="18"/>
              </w:rPr>
              <w:t>Tytuł zgłoszenia</w:t>
            </w:r>
          </w:p>
        </w:tc>
        <w:tc>
          <w:tcPr>
            <w:tcW w:w="7741" w:type="dxa"/>
            <w:gridSpan w:val="6"/>
            <w:tcBorders>
              <w:top w:val="single" w:sz="4" w:space="0" w:color="auto"/>
              <w:left w:val="single" w:sz="4" w:space="0" w:color="auto"/>
              <w:right w:val="single" w:sz="4" w:space="0" w:color="auto"/>
            </w:tcBorders>
            <w:vAlign w:val="center"/>
          </w:tcPr>
          <w:p w14:paraId="59EDA450" w14:textId="77777777" w:rsidR="00CE7C0F" w:rsidRPr="00324C33" w:rsidRDefault="00CE7C0F" w:rsidP="00B10092">
            <w:pPr>
              <w:spacing w:line="276" w:lineRule="auto"/>
              <w:jc w:val="center"/>
              <w:rPr>
                <w:rFonts w:ascii="Garamond" w:hAnsi="Garamond" w:cstheme="minorHAnsi"/>
                <w:b/>
                <w:sz w:val="18"/>
                <w:szCs w:val="18"/>
              </w:rPr>
            </w:pPr>
            <w:r w:rsidRPr="00324C33">
              <w:rPr>
                <w:rFonts w:ascii="Garamond" w:hAnsi="Garamond" w:cstheme="minorHAnsi"/>
                <w:b/>
                <w:sz w:val="18"/>
                <w:szCs w:val="18"/>
              </w:rPr>
              <w:t>Umowa objęcia nadzorem autorskim nr ...........................</w:t>
            </w:r>
          </w:p>
        </w:tc>
      </w:tr>
      <w:tr w:rsidR="00CE7C0F" w:rsidRPr="00324C33" w14:paraId="1A2D4EF0" w14:textId="77777777" w:rsidTr="00377463">
        <w:trPr>
          <w:cantSplit/>
          <w:trHeight w:val="502"/>
        </w:trPr>
        <w:tc>
          <w:tcPr>
            <w:tcW w:w="1631" w:type="dxa"/>
            <w:tcBorders>
              <w:top w:val="single" w:sz="4" w:space="0" w:color="auto"/>
              <w:left w:val="single" w:sz="4" w:space="0" w:color="auto"/>
              <w:bottom w:val="single" w:sz="4" w:space="0" w:color="auto"/>
              <w:right w:val="single" w:sz="4" w:space="0" w:color="auto"/>
            </w:tcBorders>
          </w:tcPr>
          <w:p w14:paraId="1109BEE6" w14:textId="77777777" w:rsidR="00CE7C0F" w:rsidRPr="00324C33" w:rsidRDefault="00CE7C0F" w:rsidP="00B10092">
            <w:pPr>
              <w:spacing w:line="276" w:lineRule="auto"/>
              <w:rPr>
                <w:rFonts w:ascii="Garamond" w:hAnsi="Garamond" w:cstheme="minorHAnsi"/>
                <w:b/>
                <w:sz w:val="18"/>
                <w:szCs w:val="18"/>
              </w:rPr>
            </w:pPr>
            <w:r w:rsidRPr="00324C33">
              <w:rPr>
                <w:rFonts w:ascii="Garamond" w:hAnsi="Garamond" w:cstheme="minorHAnsi"/>
                <w:b/>
                <w:sz w:val="18"/>
                <w:szCs w:val="18"/>
              </w:rPr>
              <w:t>Zgłaszający</w:t>
            </w:r>
          </w:p>
        </w:tc>
        <w:tc>
          <w:tcPr>
            <w:tcW w:w="7741" w:type="dxa"/>
            <w:gridSpan w:val="6"/>
            <w:tcBorders>
              <w:top w:val="single" w:sz="4" w:space="0" w:color="auto"/>
              <w:left w:val="single" w:sz="4" w:space="0" w:color="auto"/>
              <w:bottom w:val="single" w:sz="4" w:space="0" w:color="auto"/>
              <w:right w:val="single" w:sz="4" w:space="0" w:color="auto"/>
            </w:tcBorders>
            <w:vAlign w:val="center"/>
          </w:tcPr>
          <w:p w14:paraId="3DED2C63" w14:textId="77777777" w:rsidR="00CE7C0F" w:rsidRPr="00324C33" w:rsidRDefault="00377463" w:rsidP="00B10092">
            <w:pPr>
              <w:spacing w:line="276" w:lineRule="auto"/>
              <w:jc w:val="center"/>
              <w:rPr>
                <w:rFonts w:ascii="Garamond" w:hAnsi="Garamond" w:cstheme="minorHAnsi"/>
                <w:sz w:val="18"/>
                <w:szCs w:val="18"/>
              </w:rPr>
            </w:pPr>
            <w:r w:rsidRPr="00324C33">
              <w:rPr>
                <w:rFonts w:ascii="Garamond" w:hAnsi="Garamond" w:cstheme="minorHAnsi"/>
                <w:sz w:val="18"/>
                <w:szCs w:val="18"/>
              </w:rPr>
              <w:t>........................................................................................</w:t>
            </w:r>
          </w:p>
          <w:p w14:paraId="4ECC9999" w14:textId="77777777" w:rsidR="00377463" w:rsidRPr="00324C33" w:rsidRDefault="00377463" w:rsidP="00B10092">
            <w:pPr>
              <w:spacing w:line="276" w:lineRule="auto"/>
              <w:jc w:val="center"/>
              <w:rPr>
                <w:rFonts w:ascii="Garamond" w:hAnsi="Garamond" w:cstheme="minorHAnsi"/>
                <w:sz w:val="18"/>
                <w:szCs w:val="18"/>
              </w:rPr>
            </w:pPr>
            <w:r w:rsidRPr="00324C33">
              <w:rPr>
                <w:rFonts w:ascii="Garamond" w:hAnsi="Garamond" w:cstheme="minorHAnsi"/>
                <w:sz w:val="18"/>
                <w:szCs w:val="18"/>
              </w:rPr>
              <w:t>dane osoby zgłaszającej</w:t>
            </w:r>
          </w:p>
        </w:tc>
      </w:tr>
      <w:tr w:rsidR="00CE7C0F" w:rsidRPr="00324C33" w14:paraId="34A00536" w14:textId="77777777" w:rsidTr="007D76B9">
        <w:trPr>
          <w:cantSplit/>
          <w:trHeight w:val="502"/>
        </w:trPr>
        <w:tc>
          <w:tcPr>
            <w:tcW w:w="1631" w:type="dxa"/>
            <w:tcBorders>
              <w:top w:val="single" w:sz="4" w:space="0" w:color="auto"/>
              <w:left w:val="single" w:sz="4" w:space="0" w:color="auto"/>
              <w:bottom w:val="single" w:sz="4" w:space="0" w:color="auto"/>
              <w:right w:val="single" w:sz="4" w:space="0" w:color="auto"/>
            </w:tcBorders>
          </w:tcPr>
          <w:p w14:paraId="573A042F" w14:textId="77777777" w:rsidR="00CE7C0F" w:rsidRPr="00324C33" w:rsidRDefault="00CE7C0F" w:rsidP="00B10092">
            <w:pPr>
              <w:spacing w:line="276" w:lineRule="auto"/>
              <w:rPr>
                <w:rFonts w:ascii="Garamond" w:hAnsi="Garamond" w:cstheme="minorHAnsi"/>
                <w:b/>
                <w:sz w:val="18"/>
                <w:szCs w:val="18"/>
              </w:rPr>
            </w:pPr>
            <w:r w:rsidRPr="00324C33">
              <w:rPr>
                <w:rFonts w:ascii="Garamond" w:hAnsi="Garamond" w:cstheme="minorHAnsi"/>
                <w:b/>
                <w:sz w:val="18"/>
                <w:szCs w:val="18"/>
              </w:rPr>
              <w:t>Kontakt</w:t>
            </w:r>
          </w:p>
        </w:tc>
        <w:tc>
          <w:tcPr>
            <w:tcW w:w="7741" w:type="dxa"/>
            <w:gridSpan w:val="6"/>
            <w:tcBorders>
              <w:top w:val="single" w:sz="4" w:space="0" w:color="auto"/>
              <w:left w:val="single" w:sz="4" w:space="0" w:color="auto"/>
              <w:bottom w:val="single" w:sz="4" w:space="0" w:color="auto"/>
              <w:right w:val="single" w:sz="4" w:space="0" w:color="auto"/>
            </w:tcBorders>
          </w:tcPr>
          <w:p w14:paraId="67BF6559" w14:textId="77777777" w:rsidR="00CE7C0F" w:rsidRPr="00324C33" w:rsidRDefault="00CE7C0F" w:rsidP="00B10092">
            <w:pPr>
              <w:spacing w:line="276" w:lineRule="auto"/>
              <w:rPr>
                <w:rFonts w:ascii="Garamond" w:hAnsi="Garamond" w:cstheme="minorHAnsi"/>
                <w:sz w:val="18"/>
                <w:szCs w:val="18"/>
              </w:rPr>
            </w:pPr>
            <w:r w:rsidRPr="00324C33">
              <w:rPr>
                <w:rFonts w:ascii="Garamond" w:hAnsi="Garamond" w:cstheme="minorHAnsi"/>
                <w:sz w:val="18"/>
                <w:szCs w:val="18"/>
              </w:rPr>
              <w:t xml:space="preserve">Imię, nazwisko, nazwa i adres firmy / komórka organizacyjna / tel., e-mail </w:t>
            </w:r>
          </w:p>
        </w:tc>
      </w:tr>
      <w:tr w:rsidR="00CE7C0F" w:rsidRPr="00324C33" w14:paraId="3A2E3FD9" w14:textId="77777777" w:rsidTr="007D76B9">
        <w:trPr>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14:paraId="79F4C872" w14:textId="77777777" w:rsidR="00CE7C0F" w:rsidRPr="00324C33" w:rsidRDefault="00377463" w:rsidP="00B10092">
            <w:pPr>
              <w:spacing w:line="276" w:lineRule="auto"/>
              <w:rPr>
                <w:rFonts w:ascii="Garamond" w:hAnsi="Garamond" w:cstheme="minorHAnsi"/>
                <w:b/>
                <w:sz w:val="18"/>
                <w:szCs w:val="18"/>
              </w:rPr>
            </w:pPr>
            <w:r w:rsidRPr="00324C33">
              <w:rPr>
                <w:rFonts w:ascii="Garamond" w:hAnsi="Garamond" w:cstheme="minorHAnsi"/>
                <w:b/>
                <w:sz w:val="18"/>
                <w:szCs w:val="18"/>
              </w:rPr>
              <w:t>Licencjobiorca</w:t>
            </w:r>
          </w:p>
        </w:tc>
        <w:tc>
          <w:tcPr>
            <w:tcW w:w="7741" w:type="dxa"/>
            <w:gridSpan w:val="6"/>
            <w:tcBorders>
              <w:top w:val="single" w:sz="4" w:space="0" w:color="auto"/>
              <w:left w:val="single" w:sz="4" w:space="0" w:color="auto"/>
              <w:bottom w:val="single" w:sz="4" w:space="0" w:color="auto"/>
              <w:right w:val="single" w:sz="4" w:space="0" w:color="auto"/>
            </w:tcBorders>
            <w:vAlign w:val="center"/>
          </w:tcPr>
          <w:p w14:paraId="3EBAC9D5" w14:textId="77777777" w:rsidR="00377463" w:rsidRPr="00324C33" w:rsidRDefault="00377463" w:rsidP="00B10092">
            <w:pPr>
              <w:spacing w:line="276" w:lineRule="auto"/>
              <w:jc w:val="center"/>
              <w:rPr>
                <w:rFonts w:ascii="Garamond" w:hAnsi="Garamond" w:cstheme="minorHAnsi"/>
                <w:sz w:val="18"/>
                <w:szCs w:val="18"/>
              </w:rPr>
            </w:pPr>
            <w:r w:rsidRPr="00324C33">
              <w:rPr>
                <w:rFonts w:ascii="Garamond" w:hAnsi="Garamond" w:cstheme="minorHAnsi"/>
                <w:sz w:val="18"/>
                <w:szCs w:val="18"/>
              </w:rPr>
              <w:t>........................................................................................</w:t>
            </w:r>
          </w:p>
          <w:p w14:paraId="1EDDB324" w14:textId="77777777" w:rsidR="00CE7C0F" w:rsidRPr="00324C33" w:rsidRDefault="00CE7C0F" w:rsidP="00B10092">
            <w:pPr>
              <w:spacing w:line="276" w:lineRule="auto"/>
              <w:jc w:val="center"/>
              <w:rPr>
                <w:rFonts w:ascii="Garamond" w:hAnsi="Garamond" w:cstheme="minorHAnsi"/>
                <w:b/>
                <w:sz w:val="18"/>
                <w:szCs w:val="18"/>
              </w:rPr>
            </w:pPr>
          </w:p>
        </w:tc>
      </w:tr>
      <w:tr w:rsidR="00CE7C0F" w:rsidRPr="00324C33" w14:paraId="18ACFFB0" w14:textId="77777777" w:rsidTr="007D76B9">
        <w:trPr>
          <w:cantSplit/>
          <w:trHeight w:val="502"/>
        </w:trPr>
        <w:tc>
          <w:tcPr>
            <w:tcW w:w="1631" w:type="dxa"/>
            <w:tcBorders>
              <w:top w:val="single" w:sz="4" w:space="0" w:color="auto"/>
              <w:left w:val="single" w:sz="4" w:space="0" w:color="auto"/>
              <w:bottom w:val="single" w:sz="4" w:space="0" w:color="auto"/>
              <w:right w:val="single" w:sz="4" w:space="0" w:color="auto"/>
            </w:tcBorders>
          </w:tcPr>
          <w:p w14:paraId="1B544485" w14:textId="47647CF4" w:rsidR="00CE7C0F" w:rsidRPr="00324C33" w:rsidRDefault="00CE7C0F" w:rsidP="00B10092">
            <w:pPr>
              <w:spacing w:line="276" w:lineRule="auto"/>
              <w:rPr>
                <w:rFonts w:ascii="Garamond" w:hAnsi="Garamond" w:cstheme="minorHAnsi"/>
                <w:b/>
                <w:sz w:val="18"/>
                <w:szCs w:val="18"/>
              </w:rPr>
            </w:pPr>
            <w:r w:rsidRPr="00324C33">
              <w:rPr>
                <w:rFonts w:ascii="Garamond" w:hAnsi="Garamond" w:cstheme="minorHAnsi"/>
                <w:b/>
                <w:sz w:val="18"/>
                <w:szCs w:val="18"/>
              </w:rPr>
              <w:t xml:space="preserve">Adres </w:t>
            </w:r>
            <w:r w:rsidR="00377463" w:rsidRPr="00324C33">
              <w:rPr>
                <w:rFonts w:ascii="Garamond" w:hAnsi="Garamond" w:cstheme="minorHAnsi"/>
                <w:b/>
                <w:sz w:val="18"/>
                <w:szCs w:val="18"/>
              </w:rPr>
              <w:t>Licencjobi</w:t>
            </w:r>
            <w:r w:rsidR="0021467B" w:rsidRPr="00324C33">
              <w:rPr>
                <w:rFonts w:ascii="Garamond" w:hAnsi="Garamond" w:cstheme="minorHAnsi"/>
                <w:b/>
                <w:sz w:val="18"/>
                <w:szCs w:val="18"/>
              </w:rPr>
              <w:t>o</w:t>
            </w:r>
            <w:r w:rsidR="00377463" w:rsidRPr="00324C33">
              <w:rPr>
                <w:rFonts w:ascii="Garamond" w:hAnsi="Garamond" w:cstheme="minorHAnsi"/>
                <w:b/>
                <w:sz w:val="18"/>
                <w:szCs w:val="18"/>
              </w:rPr>
              <w:t>rcy</w:t>
            </w:r>
          </w:p>
        </w:tc>
        <w:tc>
          <w:tcPr>
            <w:tcW w:w="3059" w:type="dxa"/>
            <w:gridSpan w:val="2"/>
            <w:tcBorders>
              <w:top w:val="single" w:sz="4" w:space="0" w:color="auto"/>
              <w:left w:val="single" w:sz="4" w:space="0" w:color="auto"/>
              <w:bottom w:val="single" w:sz="4" w:space="0" w:color="auto"/>
              <w:right w:val="single" w:sz="4" w:space="0" w:color="auto"/>
            </w:tcBorders>
          </w:tcPr>
          <w:p w14:paraId="0AD5703F" w14:textId="77777777" w:rsidR="00CE7C0F" w:rsidRPr="00324C33" w:rsidRDefault="00CE7C0F" w:rsidP="00B10092">
            <w:pPr>
              <w:spacing w:line="276" w:lineRule="auto"/>
              <w:rPr>
                <w:rFonts w:ascii="Garamond" w:hAnsi="Garamond" w:cstheme="minorHAnsi"/>
                <w:sz w:val="18"/>
                <w:szCs w:val="18"/>
              </w:rPr>
            </w:pPr>
            <w:r w:rsidRPr="00324C33">
              <w:rPr>
                <w:rFonts w:ascii="Garamond" w:hAnsi="Garamond" w:cstheme="minorHAnsi"/>
                <w:sz w:val="18"/>
                <w:szCs w:val="18"/>
              </w:rPr>
              <w:t>Miasto</w:t>
            </w:r>
          </w:p>
          <w:p w14:paraId="393FD0C4" w14:textId="77777777" w:rsidR="00CE7C0F" w:rsidRPr="00324C33" w:rsidRDefault="00CE7C0F" w:rsidP="00B10092">
            <w:pPr>
              <w:spacing w:line="276" w:lineRule="auto"/>
              <w:rPr>
                <w:rFonts w:ascii="Garamond" w:hAnsi="Garamond" w:cstheme="minorHAnsi"/>
                <w:b/>
                <w:sz w:val="18"/>
                <w:szCs w:val="18"/>
              </w:rPr>
            </w:pPr>
          </w:p>
        </w:tc>
        <w:tc>
          <w:tcPr>
            <w:tcW w:w="4682" w:type="dxa"/>
            <w:gridSpan w:val="4"/>
            <w:tcBorders>
              <w:top w:val="single" w:sz="4" w:space="0" w:color="auto"/>
              <w:left w:val="single" w:sz="4" w:space="0" w:color="auto"/>
              <w:bottom w:val="single" w:sz="4" w:space="0" w:color="auto"/>
              <w:right w:val="single" w:sz="4" w:space="0" w:color="auto"/>
            </w:tcBorders>
          </w:tcPr>
          <w:p w14:paraId="6038CBAA" w14:textId="77777777" w:rsidR="00CE7C0F" w:rsidRPr="00324C33" w:rsidRDefault="00CE7C0F" w:rsidP="00B10092">
            <w:pPr>
              <w:spacing w:line="276" w:lineRule="auto"/>
              <w:rPr>
                <w:rFonts w:ascii="Garamond" w:hAnsi="Garamond" w:cstheme="minorHAnsi"/>
                <w:sz w:val="18"/>
                <w:szCs w:val="18"/>
              </w:rPr>
            </w:pPr>
            <w:r w:rsidRPr="00324C33">
              <w:rPr>
                <w:rFonts w:ascii="Garamond" w:hAnsi="Garamond" w:cstheme="minorHAnsi"/>
                <w:sz w:val="18"/>
                <w:szCs w:val="18"/>
              </w:rPr>
              <w:t>Ulica, nr</w:t>
            </w:r>
          </w:p>
          <w:p w14:paraId="7DEA1823" w14:textId="77777777" w:rsidR="00CE7C0F" w:rsidRPr="00324C33" w:rsidRDefault="00CE7C0F" w:rsidP="00B10092">
            <w:pPr>
              <w:spacing w:line="276" w:lineRule="auto"/>
              <w:rPr>
                <w:rFonts w:ascii="Garamond" w:hAnsi="Garamond" w:cstheme="minorHAnsi"/>
                <w:b/>
                <w:sz w:val="18"/>
                <w:szCs w:val="18"/>
              </w:rPr>
            </w:pPr>
          </w:p>
        </w:tc>
      </w:tr>
      <w:tr w:rsidR="00CE7C0F" w:rsidRPr="00324C33" w14:paraId="26FCFBB0" w14:textId="77777777" w:rsidTr="007D76B9">
        <w:trPr>
          <w:cantSplit/>
          <w:trHeight w:val="502"/>
        </w:trPr>
        <w:tc>
          <w:tcPr>
            <w:tcW w:w="1631" w:type="dxa"/>
            <w:tcBorders>
              <w:top w:val="single" w:sz="4" w:space="0" w:color="auto"/>
              <w:left w:val="single" w:sz="4" w:space="0" w:color="auto"/>
              <w:bottom w:val="single" w:sz="4" w:space="0" w:color="auto"/>
              <w:right w:val="single" w:sz="4" w:space="0" w:color="auto"/>
            </w:tcBorders>
          </w:tcPr>
          <w:p w14:paraId="3FD9B7EA" w14:textId="77777777" w:rsidR="00CE7C0F" w:rsidRPr="00324C33" w:rsidRDefault="00CE7C0F" w:rsidP="00B10092">
            <w:pPr>
              <w:spacing w:line="276" w:lineRule="auto"/>
              <w:rPr>
                <w:rFonts w:ascii="Garamond" w:hAnsi="Garamond" w:cstheme="minorHAnsi"/>
                <w:b/>
                <w:sz w:val="18"/>
                <w:szCs w:val="18"/>
              </w:rPr>
            </w:pPr>
            <w:r w:rsidRPr="00324C33">
              <w:rPr>
                <w:rFonts w:ascii="Garamond" w:hAnsi="Garamond" w:cstheme="minorHAnsi"/>
                <w:b/>
                <w:sz w:val="18"/>
                <w:szCs w:val="18"/>
              </w:rPr>
              <w:t>Dotyczy modułu:</w:t>
            </w:r>
          </w:p>
        </w:tc>
        <w:tc>
          <w:tcPr>
            <w:tcW w:w="4477" w:type="dxa"/>
            <w:gridSpan w:val="3"/>
            <w:tcBorders>
              <w:top w:val="single" w:sz="4" w:space="0" w:color="auto"/>
              <w:left w:val="single" w:sz="4" w:space="0" w:color="auto"/>
              <w:bottom w:val="single" w:sz="4" w:space="0" w:color="auto"/>
              <w:right w:val="single" w:sz="4" w:space="0" w:color="auto"/>
            </w:tcBorders>
          </w:tcPr>
          <w:p w14:paraId="1E714F98" w14:textId="77777777" w:rsidR="00CE7C0F" w:rsidRPr="00324C33" w:rsidRDefault="00CE7C0F" w:rsidP="00B10092">
            <w:pPr>
              <w:spacing w:line="276" w:lineRule="auto"/>
              <w:rPr>
                <w:rFonts w:ascii="Garamond" w:hAnsi="Garamond" w:cstheme="minorHAnsi"/>
                <w:sz w:val="18"/>
                <w:szCs w:val="18"/>
              </w:rPr>
            </w:pPr>
            <w:r w:rsidRPr="00324C33">
              <w:rPr>
                <w:rFonts w:ascii="Garamond" w:hAnsi="Garamond" w:cstheme="minorHAnsi"/>
                <w:sz w:val="18"/>
                <w:szCs w:val="18"/>
              </w:rPr>
              <w:t>Nazwa modułu</w:t>
            </w:r>
          </w:p>
          <w:p w14:paraId="7C074DE9" w14:textId="77777777" w:rsidR="00CE7C0F" w:rsidRPr="00324C33" w:rsidRDefault="00CE7C0F" w:rsidP="00B10092">
            <w:pPr>
              <w:spacing w:line="276" w:lineRule="auto"/>
              <w:rPr>
                <w:rFonts w:ascii="Garamond" w:hAnsi="Garamond" w:cstheme="minorHAnsi"/>
                <w:b/>
                <w:i/>
                <w:sz w:val="18"/>
                <w:szCs w:val="18"/>
              </w:rPr>
            </w:pPr>
          </w:p>
        </w:tc>
        <w:tc>
          <w:tcPr>
            <w:tcW w:w="1275" w:type="dxa"/>
            <w:gridSpan w:val="2"/>
            <w:tcBorders>
              <w:top w:val="single" w:sz="4" w:space="0" w:color="auto"/>
              <w:left w:val="single" w:sz="4" w:space="0" w:color="auto"/>
              <w:bottom w:val="single" w:sz="4" w:space="0" w:color="auto"/>
            </w:tcBorders>
          </w:tcPr>
          <w:p w14:paraId="3F44DFBA" w14:textId="77777777" w:rsidR="00CE7C0F" w:rsidRPr="00324C33" w:rsidRDefault="00CE7C0F" w:rsidP="00B10092">
            <w:pPr>
              <w:spacing w:line="276" w:lineRule="auto"/>
              <w:rPr>
                <w:rFonts w:ascii="Garamond" w:hAnsi="Garamond" w:cstheme="minorHAnsi"/>
                <w:snapToGrid w:val="0"/>
                <w:sz w:val="18"/>
                <w:szCs w:val="18"/>
              </w:rPr>
            </w:pPr>
            <w:r w:rsidRPr="00324C33">
              <w:rPr>
                <w:rFonts w:ascii="Garamond" w:hAnsi="Garamond" w:cstheme="minorHAnsi"/>
                <w:b/>
                <w:sz w:val="18"/>
                <w:szCs w:val="18"/>
              </w:rPr>
              <w:t xml:space="preserve">Klasyfikacja: </w:t>
            </w:r>
          </w:p>
        </w:tc>
        <w:tc>
          <w:tcPr>
            <w:tcW w:w="1989" w:type="dxa"/>
            <w:tcBorders>
              <w:top w:val="single" w:sz="4" w:space="0" w:color="auto"/>
              <w:bottom w:val="single" w:sz="4" w:space="0" w:color="auto"/>
              <w:right w:val="single" w:sz="4" w:space="0" w:color="auto"/>
            </w:tcBorders>
          </w:tcPr>
          <w:p w14:paraId="5047B49E" w14:textId="77777777" w:rsidR="00CE7C0F" w:rsidRPr="00324C33" w:rsidRDefault="00CE7C0F" w:rsidP="00B10092">
            <w:pPr>
              <w:spacing w:line="276" w:lineRule="auto"/>
              <w:rPr>
                <w:rFonts w:ascii="Garamond" w:hAnsi="Garamond" w:cstheme="minorHAnsi"/>
                <w:snapToGrid w:val="0"/>
                <w:sz w:val="18"/>
                <w:szCs w:val="18"/>
              </w:rPr>
            </w:pPr>
            <w:r w:rsidRPr="00324C33">
              <w:rPr>
                <w:rFonts w:ascii="Garamond" w:hAnsi="Garamond" w:cstheme="minorHAnsi"/>
                <w:snapToGrid w:val="0"/>
                <w:sz w:val="18"/>
                <w:szCs w:val="18"/>
              </w:rPr>
              <w:t>Błąd krytyczny</w:t>
            </w:r>
          </w:p>
          <w:p w14:paraId="69E8E744" w14:textId="77777777" w:rsidR="00CE7C0F" w:rsidRPr="00324C33" w:rsidRDefault="00CE7C0F" w:rsidP="00B10092">
            <w:pPr>
              <w:spacing w:line="276" w:lineRule="auto"/>
              <w:rPr>
                <w:rFonts w:ascii="Garamond" w:hAnsi="Garamond" w:cstheme="minorHAnsi"/>
                <w:sz w:val="18"/>
                <w:szCs w:val="18"/>
              </w:rPr>
            </w:pPr>
            <w:r w:rsidRPr="00324C33">
              <w:rPr>
                <w:rFonts w:ascii="Garamond" w:hAnsi="Garamond" w:cstheme="minorHAnsi"/>
                <w:snapToGrid w:val="0"/>
                <w:sz w:val="18"/>
                <w:szCs w:val="18"/>
              </w:rPr>
              <w:t>Błąd zwykły</w:t>
            </w:r>
          </w:p>
        </w:tc>
      </w:tr>
      <w:tr w:rsidR="00CE7C0F" w:rsidRPr="00324C33" w14:paraId="20715345" w14:textId="77777777" w:rsidTr="007D76B9">
        <w:trPr>
          <w:cantSplit/>
          <w:trHeight w:val="255"/>
        </w:trPr>
        <w:tc>
          <w:tcPr>
            <w:tcW w:w="1631" w:type="dxa"/>
            <w:tcBorders>
              <w:top w:val="single" w:sz="4" w:space="0" w:color="auto"/>
              <w:left w:val="single" w:sz="4" w:space="0" w:color="auto"/>
              <w:bottom w:val="single" w:sz="4" w:space="0" w:color="auto"/>
              <w:right w:val="single" w:sz="4" w:space="0" w:color="auto"/>
            </w:tcBorders>
          </w:tcPr>
          <w:p w14:paraId="52505C90" w14:textId="77777777" w:rsidR="00CE7C0F" w:rsidRPr="00324C33" w:rsidRDefault="00CE7C0F" w:rsidP="00B10092">
            <w:pPr>
              <w:spacing w:line="276" w:lineRule="auto"/>
              <w:rPr>
                <w:rFonts w:ascii="Garamond" w:hAnsi="Garamond" w:cstheme="minorHAnsi"/>
                <w:b/>
                <w:sz w:val="18"/>
                <w:szCs w:val="18"/>
              </w:rPr>
            </w:pPr>
            <w:r w:rsidRPr="00324C33">
              <w:rPr>
                <w:rFonts w:ascii="Garamond" w:hAnsi="Garamond" w:cstheme="minorHAnsi"/>
                <w:b/>
                <w:sz w:val="18"/>
                <w:szCs w:val="18"/>
              </w:rPr>
              <w:t xml:space="preserve">Termin </w:t>
            </w:r>
          </w:p>
          <w:p w14:paraId="6FFBE10B" w14:textId="77777777" w:rsidR="00CE7C0F" w:rsidRPr="00324C33" w:rsidRDefault="00CE7C0F" w:rsidP="00B10092">
            <w:pPr>
              <w:spacing w:line="276" w:lineRule="auto"/>
              <w:rPr>
                <w:rFonts w:ascii="Garamond" w:hAnsi="Garamond" w:cstheme="minorHAnsi"/>
                <w:b/>
                <w:sz w:val="18"/>
                <w:szCs w:val="18"/>
              </w:rPr>
            </w:pPr>
            <w:r w:rsidRPr="00324C33">
              <w:rPr>
                <w:rFonts w:ascii="Garamond" w:hAnsi="Garamond" w:cstheme="minorHAnsi"/>
                <w:b/>
                <w:sz w:val="18"/>
                <w:szCs w:val="18"/>
              </w:rPr>
              <w:t>zgłoszenia</w:t>
            </w:r>
          </w:p>
        </w:tc>
        <w:tc>
          <w:tcPr>
            <w:tcW w:w="2339" w:type="dxa"/>
            <w:tcBorders>
              <w:top w:val="single" w:sz="4" w:space="0" w:color="auto"/>
              <w:left w:val="single" w:sz="4" w:space="0" w:color="auto"/>
              <w:bottom w:val="single" w:sz="4" w:space="0" w:color="auto"/>
              <w:right w:val="single" w:sz="4" w:space="0" w:color="auto"/>
            </w:tcBorders>
          </w:tcPr>
          <w:p w14:paraId="2CF54FF1" w14:textId="77777777" w:rsidR="00CE7C0F" w:rsidRPr="00324C33" w:rsidRDefault="00CE7C0F" w:rsidP="00B10092">
            <w:pPr>
              <w:spacing w:line="276" w:lineRule="auto"/>
              <w:rPr>
                <w:rFonts w:ascii="Garamond" w:hAnsi="Garamond" w:cstheme="minorHAnsi"/>
                <w:sz w:val="18"/>
                <w:szCs w:val="18"/>
              </w:rPr>
            </w:pPr>
            <w:r w:rsidRPr="00324C33">
              <w:rPr>
                <w:rFonts w:ascii="Garamond" w:hAnsi="Garamond" w:cstheme="minorHAnsi"/>
                <w:sz w:val="18"/>
                <w:szCs w:val="18"/>
              </w:rPr>
              <w:t>Data</w:t>
            </w:r>
          </w:p>
        </w:tc>
        <w:tc>
          <w:tcPr>
            <w:tcW w:w="2703" w:type="dxa"/>
            <w:gridSpan w:val="3"/>
            <w:tcBorders>
              <w:top w:val="single" w:sz="4" w:space="0" w:color="auto"/>
              <w:left w:val="single" w:sz="4" w:space="0" w:color="auto"/>
              <w:bottom w:val="single" w:sz="4" w:space="0" w:color="auto"/>
              <w:right w:val="single" w:sz="4" w:space="0" w:color="auto"/>
            </w:tcBorders>
          </w:tcPr>
          <w:p w14:paraId="5A08AE96" w14:textId="77777777" w:rsidR="00CE7C0F" w:rsidRPr="00324C33" w:rsidRDefault="00CE7C0F" w:rsidP="00B10092">
            <w:pPr>
              <w:spacing w:line="276" w:lineRule="auto"/>
              <w:rPr>
                <w:rFonts w:ascii="Garamond" w:hAnsi="Garamond" w:cstheme="minorHAnsi"/>
                <w:sz w:val="18"/>
                <w:szCs w:val="18"/>
              </w:rPr>
            </w:pPr>
            <w:r w:rsidRPr="00324C33">
              <w:rPr>
                <w:rFonts w:ascii="Garamond" w:hAnsi="Garamond" w:cstheme="minorHAnsi"/>
                <w:sz w:val="18"/>
                <w:szCs w:val="18"/>
              </w:rPr>
              <w:t>Godzina</w:t>
            </w:r>
          </w:p>
        </w:tc>
        <w:tc>
          <w:tcPr>
            <w:tcW w:w="2699" w:type="dxa"/>
            <w:gridSpan w:val="2"/>
            <w:tcBorders>
              <w:top w:val="single" w:sz="4" w:space="0" w:color="auto"/>
              <w:left w:val="single" w:sz="4" w:space="0" w:color="auto"/>
              <w:bottom w:val="single" w:sz="4" w:space="0" w:color="auto"/>
              <w:right w:val="single" w:sz="4" w:space="0" w:color="auto"/>
            </w:tcBorders>
          </w:tcPr>
          <w:p w14:paraId="1A1E88C3" w14:textId="77777777" w:rsidR="00CE7C0F" w:rsidRPr="00324C33" w:rsidRDefault="00CE7C0F" w:rsidP="00B10092">
            <w:pPr>
              <w:spacing w:line="276" w:lineRule="auto"/>
              <w:rPr>
                <w:rFonts w:ascii="Garamond" w:hAnsi="Garamond" w:cstheme="minorHAnsi"/>
                <w:sz w:val="18"/>
                <w:szCs w:val="18"/>
              </w:rPr>
            </w:pPr>
            <w:r w:rsidRPr="00324C33">
              <w:rPr>
                <w:rFonts w:ascii="Garamond" w:hAnsi="Garamond" w:cstheme="minorHAnsi"/>
                <w:sz w:val="18"/>
                <w:szCs w:val="18"/>
              </w:rPr>
              <w:t>Czy dzień roboczy? (TAK/NIE)</w:t>
            </w:r>
          </w:p>
        </w:tc>
      </w:tr>
      <w:tr w:rsidR="00CE7C0F" w:rsidRPr="00324C33" w14:paraId="0AAE970C" w14:textId="77777777" w:rsidTr="007D76B9">
        <w:trPr>
          <w:cantSplit/>
          <w:trHeight w:val="255"/>
        </w:trPr>
        <w:tc>
          <w:tcPr>
            <w:tcW w:w="1631" w:type="dxa"/>
            <w:tcBorders>
              <w:top w:val="single" w:sz="4" w:space="0" w:color="auto"/>
              <w:left w:val="single" w:sz="4" w:space="0" w:color="auto"/>
              <w:bottom w:val="single" w:sz="4" w:space="0" w:color="auto"/>
              <w:right w:val="single" w:sz="4" w:space="0" w:color="auto"/>
            </w:tcBorders>
          </w:tcPr>
          <w:p w14:paraId="36943AE9" w14:textId="77777777" w:rsidR="00CE7C0F" w:rsidRPr="00324C33" w:rsidRDefault="00CE7C0F" w:rsidP="00B10092">
            <w:pPr>
              <w:spacing w:line="276" w:lineRule="auto"/>
              <w:rPr>
                <w:rFonts w:ascii="Garamond" w:hAnsi="Garamond" w:cstheme="minorHAnsi"/>
                <w:b/>
                <w:sz w:val="18"/>
                <w:szCs w:val="18"/>
              </w:rPr>
            </w:pPr>
            <w:r w:rsidRPr="00324C33">
              <w:rPr>
                <w:rFonts w:ascii="Garamond" w:hAnsi="Garamond" w:cstheme="minorHAnsi"/>
                <w:b/>
                <w:sz w:val="18"/>
                <w:szCs w:val="18"/>
              </w:rPr>
              <w:t>Wymagany termin reakcji</w:t>
            </w:r>
          </w:p>
        </w:tc>
        <w:tc>
          <w:tcPr>
            <w:tcW w:w="2339" w:type="dxa"/>
            <w:tcBorders>
              <w:top w:val="single" w:sz="4" w:space="0" w:color="auto"/>
              <w:left w:val="single" w:sz="4" w:space="0" w:color="auto"/>
              <w:bottom w:val="single" w:sz="4" w:space="0" w:color="auto"/>
              <w:right w:val="single" w:sz="4" w:space="0" w:color="auto"/>
            </w:tcBorders>
          </w:tcPr>
          <w:p w14:paraId="6FA4C300" w14:textId="77777777" w:rsidR="00CE7C0F" w:rsidRPr="00324C33" w:rsidRDefault="00CE7C0F" w:rsidP="00B10092">
            <w:pPr>
              <w:spacing w:line="276" w:lineRule="auto"/>
              <w:rPr>
                <w:rFonts w:ascii="Garamond" w:hAnsi="Garamond" w:cstheme="minorHAnsi"/>
                <w:sz w:val="18"/>
                <w:szCs w:val="18"/>
              </w:rPr>
            </w:pPr>
            <w:r w:rsidRPr="00324C33">
              <w:rPr>
                <w:rFonts w:ascii="Garamond" w:hAnsi="Garamond" w:cstheme="minorHAnsi"/>
                <w:sz w:val="18"/>
                <w:szCs w:val="18"/>
              </w:rPr>
              <w:t>Reakcja</w:t>
            </w:r>
          </w:p>
        </w:tc>
        <w:tc>
          <w:tcPr>
            <w:tcW w:w="2703" w:type="dxa"/>
            <w:gridSpan w:val="3"/>
            <w:tcBorders>
              <w:top w:val="single" w:sz="4" w:space="0" w:color="auto"/>
              <w:left w:val="single" w:sz="4" w:space="0" w:color="auto"/>
              <w:bottom w:val="single" w:sz="4" w:space="0" w:color="auto"/>
              <w:right w:val="single" w:sz="4" w:space="0" w:color="auto"/>
            </w:tcBorders>
          </w:tcPr>
          <w:p w14:paraId="1ED9C659" w14:textId="77777777" w:rsidR="00CE7C0F" w:rsidRPr="00324C33" w:rsidRDefault="00CE7C0F" w:rsidP="00B10092">
            <w:pPr>
              <w:spacing w:line="276" w:lineRule="auto"/>
              <w:rPr>
                <w:rFonts w:ascii="Garamond" w:hAnsi="Garamond" w:cstheme="minorHAnsi"/>
                <w:sz w:val="18"/>
                <w:szCs w:val="18"/>
              </w:rPr>
            </w:pPr>
            <w:r w:rsidRPr="00324C33">
              <w:rPr>
                <w:rFonts w:ascii="Garamond" w:hAnsi="Garamond" w:cstheme="minorHAnsi"/>
                <w:sz w:val="18"/>
                <w:szCs w:val="18"/>
              </w:rPr>
              <w:t>Diagnoza</w:t>
            </w:r>
          </w:p>
        </w:tc>
        <w:tc>
          <w:tcPr>
            <w:tcW w:w="2699" w:type="dxa"/>
            <w:gridSpan w:val="2"/>
            <w:tcBorders>
              <w:top w:val="single" w:sz="4" w:space="0" w:color="auto"/>
              <w:left w:val="single" w:sz="4" w:space="0" w:color="auto"/>
              <w:bottom w:val="single" w:sz="4" w:space="0" w:color="auto"/>
              <w:right w:val="single" w:sz="4" w:space="0" w:color="auto"/>
            </w:tcBorders>
          </w:tcPr>
          <w:p w14:paraId="239AF4D0" w14:textId="77777777" w:rsidR="00CE7C0F" w:rsidRPr="00324C33" w:rsidRDefault="00CE7C0F" w:rsidP="00B10092">
            <w:pPr>
              <w:spacing w:line="276" w:lineRule="auto"/>
              <w:rPr>
                <w:rFonts w:ascii="Garamond" w:hAnsi="Garamond" w:cstheme="minorHAnsi"/>
                <w:sz w:val="18"/>
                <w:szCs w:val="18"/>
              </w:rPr>
            </w:pPr>
            <w:r w:rsidRPr="00324C33">
              <w:rPr>
                <w:rFonts w:ascii="Garamond" w:hAnsi="Garamond" w:cstheme="minorHAnsi"/>
                <w:sz w:val="18"/>
                <w:szCs w:val="18"/>
              </w:rPr>
              <w:t>Naprawa</w:t>
            </w:r>
          </w:p>
        </w:tc>
      </w:tr>
    </w:tbl>
    <w:p w14:paraId="66E565C6" w14:textId="77777777" w:rsidR="00CE7C0F" w:rsidRPr="00324C33" w:rsidRDefault="00CE7C0F" w:rsidP="00B10092">
      <w:pPr>
        <w:spacing w:line="276" w:lineRule="auto"/>
        <w:rPr>
          <w:rFonts w:ascii="Garamond" w:hAnsi="Garamond" w:cstheme="minorHAnsi"/>
        </w:rPr>
      </w:pPr>
    </w:p>
    <w:p w14:paraId="097E4289" w14:textId="77777777" w:rsidR="00CE7C0F" w:rsidRPr="00324C33" w:rsidRDefault="00CE7C0F" w:rsidP="00B10092">
      <w:pPr>
        <w:spacing w:line="276" w:lineRule="auto"/>
        <w:rPr>
          <w:rFonts w:ascii="Garamond" w:hAnsi="Garamond" w:cstheme="minorHAnsi"/>
          <w:b/>
          <w:sz w:val="20"/>
        </w:rPr>
      </w:pPr>
      <w:r w:rsidRPr="00324C33">
        <w:rPr>
          <w:rFonts w:ascii="Garamond" w:hAnsi="Garamond" w:cstheme="minorHAnsi"/>
          <w:b/>
          <w:sz w:val="20"/>
        </w:rPr>
        <w:t xml:space="preserve">WYPEŁNIA PRZYJMUJĄCY: </w:t>
      </w:r>
    </w:p>
    <w:tbl>
      <w:tblPr>
        <w:tblW w:w="9385" w:type="dxa"/>
        <w:tblInd w:w="-17" w:type="dxa"/>
        <w:tblLayout w:type="fixed"/>
        <w:tblCellMar>
          <w:left w:w="0" w:type="dxa"/>
          <w:right w:w="0" w:type="dxa"/>
        </w:tblCellMar>
        <w:tblLook w:val="0000" w:firstRow="0" w:lastRow="0" w:firstColumn="0" w:lastColumn="0" w:noHBand="0" w:noVBand="0"/>
      </w:tblPr>
      <w:tblGrid>
        <w:gridCol w:w="10"/>
        <w:gridCol w:w="2564"/>
        <w:gridCol w:w="2693"/>
        <w:gridCol w:w="131"/>
        <w:gridCol w:w="436"/>
        <w:gridCol w:w="284"/>
        <w:gridCol w:w="1134"/>
        <w:gridCol w:w="141"/>
        <w:gridCol w:w="57"/>
        <w:gridCol w:w="1898"/>
        <w:gridCol w:w="37"/>
      </w:tblGrid>
      <w:tr w:rsidR="00CE7C0F" w:rsidRPr="00324C33" w14:paraId="11B949D0" w14:textId="77777777" w:rsidTr="00A55B95">
        <w:trPr>
          <w:gridBefore w:val="1"/>
          <w:wBefore w:w="10" w:type="dxa"/>
          <w:cantSplit/>
          <w:trHeight w:val="384"/>
        </w:trPr>
        <w:tc>
          <w:tcPr>
            <w:tcW w:w="2564" w:type="dxa"/>
            <w:vMerge w:val="restart"/>
            <w:tcBorders>
              <w:top w:val="single" w:sz="4" w:space="0" w:color="auto"/>
              <w:left w:val="single" w:sz="4" w:space="0" w:color="auto"/>
              <w:bottom w:val="nil"/>
              <w:right w:val="single" w:sz="4" w:space="0" w:color="auto"/>
            </w:tcBorders>
          </w:tcPr>
          <w:p w14:paraId="4BCB40EF" w14:textId="77777777" w:rsidR="00CE7C0F" w:rsidRPr="00324C33" w:rsidRDefault="00CE7C0F" w:rsidP="00B10092">
            <w:pPr>
              <w:spacing w:line="276" w:lineRule="auto"/>
              <w:rPr>
                <w:rFonts w:ascii="Garamond" w:hAnsi="Garamond" w:cstheme="minorHAnsi"/>
                <w:b/>
                <w:sz w:val="18"/>
                <w:szCs w:val="18"/>
              </w:rPr>
            </w:pPr>
            <w:r w:rsidRPr="00324C33">
              <w:rPr>
                <w:rFonts w:ascii="Garamond" w:hAnsi="Garamond" w:cstheme="minorHAnsi"/>
                <w:b/>
                <w:sz w:val="18"/>
                <w:szCs w:val="18"/>
              </w:rPr>
              <w:t>Przyjmujący pracownik</w:t>
            </w:r>
          </w:p>
          <w:p w14:paraId="4F86EF62" w14:textId="77777777" w:rsidR="00CE7C0F" w:rsidRPr="00324C33" w:rsidRDefault="00CE7C0F" w:rsidP="00B10092">
            <w:pPr>
              <w:spacing w:line="276" w:lineRule="auto"/>
              <w:rPr>
                <w:rFonts w:ascii="Garamond" w:hAnsi="Garamond" w:cstheme="minorHAnsi"/>
                <w:b/>
                <w:sz w:val="18"/>
                <w:szCs w:val="18"/>
              </w:rPr>
            </w:pPr>
            <w:r w:rsidRPr="00324C33">
              <w:rPr>
                <w:rFonts w:ascii="Garamond" w:hAnsi="Garamond" w:cstheme="minorHAnsi"/>
                <w:b/>
                <w:sz w:val="18"/>
                <w:szCs w:val="18"/>
              </w:rPr>
              <w:t>Hot Line</w:t>
            </w:r>
          </w:p>
        </w:tc>
        <w:tc>
          <w:tcPr>
            <w:tcW w:w="6811" w:type="dxa"/>
            <w:gridSpan w:val="9"/>
            <w:tcBorders>
              <w:top w:val="single" w:sz="4" w:space="0" w:color="auto"/>
              <w:left w:val="single" w:sz="4" w:space="0" w:color="auto"/>
              <w:bottom w:val="single" w:sz="4" w:space="0" w:color="auto"/>
              <w:right w:val="single" w:sz="4" w:space="0" w:color="auto"/>
            </w:tcBorders>
          </w:tcPr>
          <w:p w14:paraId="069A6549" w14:textId="77777777" w:rsidR="00CE7C0F" w:rsidRPr="00324C33" w:rsidRDefault="00CE7C0F" w:rsidP="00B10092">
            <w:pPr>
              <w:spacing w:line="276" w:lineRule="auto"/>
              <w:rPr>
                <w:rFonts w:ascii="Garamond" w:hAnsi="Garamond" w:cstheme="minorHAnsi"/>
                <w:sz w:val="18"/>
                <w:szCs w:val="18"/>
              </w:rPr>
            </w:pPr>
            <w:r w:rsidRPr="00324C33">
              <w:rPr>
                <w:rFonts w:ascii="Garamond" w:hAnsi="Garamond" w:cstheme="minorHAnsi"/>
                <w:sz w:val="18"/>
                <w:szCs w:val="18"/>
              </w:rPr>
              <w:t xml:space="preserve">Imię, nazwisko, nazwa i adres firmy / komórka organizacyjna / tel., e-mail </w:t>
            </w:r>
          </w:p>
          <w:p w14:paraId="6C2C5D76" w14:textId="77777777" w:rsidR="00CE7C0F" w:rsidRPr="00324C33" w:rsidRDefault="00CE7C0F" w:rsidP="00B10092">
            <w:pPr>
              <w:spacing w:line="276" w:lineRule="auto"/>
              <w:rPr>
                <w:rFonts w:ascii="Garamond" w:hAnsi="Garamond" w:cstheme="minorHAnsi"/>
                <w:sz w:val="18"/>
                <w:szCs w:val="18"/>
              </w:rPr>
            </w:pPr>
          </w:p>
          <w:p w14:paraId="7D0A5DB1" w14:textId="77777777" w:rsidR="00CE7C0F" w:rsidRPr="00324C33" w:rsidRDefault="00CE7C0F" w:rsidP="00B10092">
            <w:pPr>
              <w:spacing w:line="276" w:lineRule="auto"/>
              <w:rPr>
                <w:rFonts w:ascii="Garamond" w:hAnsi="Garamond" w:cstheme="minorHAnsi"/>
                <w:sz w:val="18"/>
                <w:szCs w:val="18"/>
              </w:rPr>
            </w:pPr>
          </w:p>
        </w:tc>
      </w:tr>
      <w:tr w:rsidR="00CE7C0F" w:rsidRPr="00324C33" w14:paraId="7BDA2B99" w14:textId="77777777" w:rsidTr="00A55B95">
        <w:trPr>
          <w:gridBefore w:val="1"/>
          <w:wBefore w:w="10" w:type="dxa"/>
          <w:cantSplit/>
          <w:trHeight w:val="384"/>
        </w:trPr>
        <w:tc>
          <w:tcPr>
            <w:tcW w:w="2564" w:type="dxa"/>
            <w:vMerge/>
            <w:tcBorders>
              <w:top w:val="nil"/>
              <w:left w:val="single" w:sz="4" w:space="0" w:color="auto"/>
              <w:bottom w:val="single" w:sz="4" w:space="0" w:color="auto"/>
              <w:right w:val="single" w:sz="4" w:space="0" w:color="auto"/>
            </w:tcBorders>
          </w:tcPr>
          <w:p w14:paraId="0C516371" w14:textId="77777777" w:rsidR="00CE7C0F" w:rsidRPr="00324C33" w:rsidRDefault="00CE7C0F" w:rsidP="00B10092">
            <w:pPr>
              <w:spacing w:line="276" w:lineRule="auto"/>
              <w:rPr>
                <w:rFonts w:ascii="Garamond" w:hAnsi="Garamond" w:cstheme="minorHAnsi"/>
                <w:b/>
                <w:sz w:val="18"/>
                <w:szCs w:val="18"/>
              </w:rPr>
            </w:pPr>
          </w:p>
        </w:tc>
        <w:tc>
          <w:tcPr>
            <w:tcW w:w="6811" w:type="dxa"/>
            <w:gridSpan w:val="9"/>
            <w:tcBorders>
              <w:top w:val="single" w:sz="4" w:space="0" w:color="auto"/>
              <w:left w:val="single" w:sz="4" w:space="0" w:color="auto"/>
              <w:bottom w:val="single" w:sz="4" w:space="0" w:color="auto"/>
              <w:right w:val="single" w:sz="4" w:space="0" w:color="auto"/>
            </w:tcBorders>
          </w:tcPr>
          <w:p w14:paraId="2960A657" w14:textId="77777777" w:rsidR="00CE7C0F" w:rsidRPr="00324C33" w:rsidRDefault="00CE7C0F" w:rsidP="00B10092">
            <w:pPr>
              <w:spacing w:line="276" w:lineRule="auto"/>
              <w:rPr>
                <w:rFonts w:ascii="Garamond" w:hAnsi="Garamond" w:cstheme="minorHAnsi"/>
                <w:sz w:val="18"/>
                <w:szCs w:val="18"/>
              </w:rPr>
            </w:pPr>
            <w:r w:rsidRPr="00324C33">
              <w:rPr>
                <w:rFonts w:ascii="Garamond" w:hAnsi="Garamond" w:cstheme="minorHAnsi"/>
                <w:sz w:val="18"/>
                <w:szCs w:val="18"/>
              </w:rPr>
              <w:t>Podpis Przyjmującego:</w:t>
            </w:r>
          </w:p>
        </w:tc>
      </w:tr>
      <w:tr w:rsidR="00CE7C0F" w:rsidRPr="00324C33" w14:paraId="17824089" w14:textId="77777777" w:rsidTr="00A55B95">
        <w:trPr>
          <w:gridBefore w:val="1"/>
          <w:wBefore w:w="10" w:type="dxa"/>
          <w:cantSplit/>
          <w:trHeight w:val="502"/>
        </w:trPr>
        <w:tc>
          <w:tcPr>
            <w:tcW w:w="2564" w:type="dxa"/>
            <w:tcBorders>
              <w:top w:val="single" w:sz="4" w:space="0" w:color="auto"/>
              <w:left w:val="single" w:sz="4" w:space="0" w:color="auto"/>
              <w:bottom w:val="single" w:sz="4" w:space="0" w:color="auto"/>
              <w:right w:val="single" w:sz="4" w:space="0" w:color="auto"/>
            </w:tcBorders>
          </w:tcPr>
          <w:p w14:paraId="7BC77E2C" w14:textId="3FDEEBD2" w:rsidR="00CE7C0F" w:rsidRPr="00324C33" w:rsidRDefault="00CE7C0F" w:rsidP="00B10092">
            <w:pPr>
              <w:spacing w:line="276" w:lineRule="auto"/>
              <w:rPr>
                <w:rFonts w:ascii="Garamond" w:hAnsi="Garamond" w:cstheme="minorHAnsi"/>
                <w:b/>
                <w:sz w:val="18"/>
                <w:szCs w:val="18"/>
              </w:rPr>
            </w:pPr>
            <w:r w:rsidRPr="00324C33">
              <w:rPr>
                <w:rFonts w:ascii="Garamond" w:hAnsi="Garamond" w:cstheme="minorHAnsi"/>
                <w:b/>
                <w:sz w:val="18"/>
                <w:szCs w:val="18"/>
              </w:rPr>
              <w:t>Nr wew. Zgłoszenia</w:t>
            </w:r>
          </w:p>
        </w:tc>
        <w:tc>
          <w:tcPr>
            <w:tcW w:w="3544" w:type="dxa"/>
            <w:gridSpan w:val="4"/>
            <w:tcBorders>
              <w:top w:val="single" w:sz="4" w:space="0" w:color="auto"/>
              <w:left w:val="single" w:sz="4" w:space="0" w:color="auto"/>
              <w:bottom w:val="single" w:sz="4" w:space="0" w:color="auto"/>
              <w:right w:val="single" w:sz="4" w:space="0" w:color="auto"/>
            </w:tcBorders>
          </w:tcPr>
          <w:p w14:paraId="2F4045E9" w14:textId="77777777" w:rsidR="00CE7C0F" w:rsidRPr="00324C33" w:rsidRDefault="00CE7C0F" w:rsidP="00B10092">
            <w:pPr>
              <w:spacing w:line="276" w:lineRule="auto"/>
              <w:rPr>
                <w:rFonts w:ascii="Garamond" w:hAnsi="Garamond" w:cstheme="minorHAnsi"/>
                <w:sz w:val="18"/>
                <w:szCs w:val="18"/>
              </w:rPr>
            </w:pPr>
          </w:p>
        </w:tc>
        <w:tc>
          <w:tcPr>
            <w:tcW w:w="1275" w:type="dxa"/>
            <w:gridSpan w:val="2"/>
            <w:tcBorders>
              <w:top w:val="single" w:sz="4" w:space="0" w:color="auto"/>
              <w:left w:val="single" w:sz="4" w:space="0" w:color="auto"/>
              <w:bottom w:val="single" w:sz="4" w:space="0" w:color="auto"/>
            </w:tcBorders>
          </w:tcPr>
          <w:p w14:paraId="4FC6D316" w14:textId="77777777" w:rsidR="00CE7C0F" w:rsidRPr="00324C33" w:rsidRDefault="00CE7C0F" w:rsidP="00B10092">
            <w:pPr>
              <w:spacing w:line="276" w:lineRule="auto"/>
              <w:rPr>
                <w:rFonts w:ascii="Garamond" w:hAnsi="Garamond" w:cstheme="minorHAnsi"/>
                <w:snapToGrid w:val="0"/>
                <w:sz w:val="18"/>
                <w:szCs w:val="18"/>
              </w:rPr>
            </w:pPr>
            <w:r w:rsidRPr="00324C33">
              <w:rPr>
                <w:rFonts w:ascii="Garamond" w:hAnsi="Garamond" w:cstheme="minorHAnsi"/>
                <w:b/>
                <w:sz w:val="18"/>
                <w:szCs w:val="18"/>
              </w:rPr>
              <w:t xml:space="preserve">Klasyfikacja: </w:t>
            </w:r>
          </w:p>
        </w:tc>
        <w:tc>
          <w:tcPr>
            <w:tcW w:w="1992" w:type="dxa"/>
            <w:gridSpan w:val="3"/>
            <w:tcBorders>
              <w:top w:val="single" w:sz="4" w:space="0" w:color="auto"/>
              <w:bottom w:val="single" w:sz="4" w:space="0" w:color="auto"/>
              <w:right w:val="single" w:sz="4" w:space="0" w:color="auto"/>
            </w:tcBorders>
          </w:tcPr>
          <w:p w14:paraId="199CCBDC" w14:textId="77777777" w:rsidR="00CE7C0F" w:rsidRPr="00324C33" w:rsidRDefault="00CE7C0F" w:rsidP="00B10092">
            <w:pPr>
              <w:spacing w:line="276" w:lineRule="auto"/>
              <w:rPr>
                <w:rFonts w:ascii="Garamond" w:hAnsi="Garamond" w:cstheme="minorHAnsi"/>
                <w:snapToGrid w:val="0"/>
                <w:sz w:val="18"/>
                <w:szCs w:val="18"/>
              </w:rPr>
            </w:pPr>
            <w:r w:rsidRPr="00324C33">
              <w:rPr>
                <w:rFonts w:ascii="Garamond" w:hAnsi="Garamond" w:cstheme="minorHAnsi"/>
                <w:snapToGrid w:val="0"/>
                <w:sz w:val="18"/>
                <w:szCs w:val="18"/>
              </w:rPr>
              <w:t>Błąd krytyczny</w:t>
            </w:r>
          </w:p>
          <w:p w14:paraId="2F457ABC" w14:textId="77777777" w:rsidR="00CE7C0F" w:rsidRPr="00324C33" w:rsidRDefault="00CE7C0F" w:rsidP="00B10092">
            <w:pPr>
              <w:spacing w:line="276" w:lineRule="auto"/>
              <w:rPr>
                <w:rFonts w:ascii="Garamond" w:hAnsi="Garamond" w:cstheme="minorHAnsi"/>
                <w:sz w:val="18"/>
                <w:szCs w:val="18"/>
              </w:rPr>
            </w:pPr>
            <w:r w:rsidRPr="00324C33">
              <w:rPr>
                <w:rFonts w:ascii="Garamond" w:hAnsi="Garamond" w:cstheme="minorHAnsi"/>
                <w:snapToGrid w:val="0"/>
                <w:sz w:val="18"/>
                <w:szCs w:val="18"/>
              </w:rPr>
              <w:t>Błąd zwykły</w:t>
            </w:r>
          </w:p>
        </w:tc>
      </w:tr>
      <w:tr w:rsidR="00CE7C0F" w:rsidRPr="00324C33" w14:paraId="2169437E" w14:textId="77777777" w:rsidTr="00A55B95">
        <w:trPr>
          <w:gridBefore w:val="1"/>
          <w:wBefore w:w="10" w:type="dxa"/>
          <w:cantSplit/>
          <w:trHeight w:val="502"/>
        </w:trPr>
        <w:tc>
          <w:tcPr>
            <w:tcW w:w="2564" w:type="dxa"/>
            <w:tcBorders>
              <w:top w:val="single" w:sz="4" w:space="0" w:color="auto"/>
              <w:left w:val="single" w:sz="4" w:space="0" w:color="auto"/>
              <w:bottom w:val="single" w:sz="4" w:space="0" w:color="auto"/>
              <w:right w:val="single" w:sz="4" w:space="0" w:color="auto"/>
            </w:tcBorders>
          </w:tcPr>
          <w:p w14:paraId="7AF2911F" w14:textId="77777777" w:rsidR="00CE7C0F" w:rsidRPr="00324C33" w:rsidRDefault="00CE7C0F" w:rsidP="00B10092">
            <w:pPr>
              <w:spacing w:line="276" w:lineRule="auto"/>
              <w:rPr>
                <w:rFonts w:ascii="Garamond" w:hAnsi="Garamond" w:cstheme="minorHAnsi"/>
                <w:b/>
                <w:sz w:val="18"/>
                <w:szCs w:val="18"/>
              </w:rPr>
            </w:pPr>
            <w:r w:rsidRPr="00324C33">
              <w:rPr>
                <w:rFonts w:ascii="Garamond" w:hAnsi="Garamond" w:cstheme="minorHAnsi"/>
                <w:b/>
                <w:sz w:val="18"/>
                <w:szCs w:val="18"/>
              </w:rPr>
              <w:t>Termin przyjęcia</w:t>
            </w:r>
          </w:p>
          <w:p w14:paraId="46B64BCC" w14:textId="77777777" w:rsidR="00CE7C0F" w:rsidRPr="00324C33" w:rsidRDefault="00CE7C0F" w:rsidP="00B10092">
            <w:pPr>
              <w:spacing w:line="276" w:lineRule="auto"/>
              <w:rPr>
                <w:rFonts w:ascii="Garamond" w:hAnsi="Garamond" w:cstheme="minorHAnsi"/>
                <w:b/>
                <w:sz w:val="18"/>
                <w:szCs w:val="18"/>
              </w:rPr>
            </w:pPr>
          </w:p>
        </w:tc>
        <w:tc>
          <w:tcPr>
            <w:tcW w:w="2693" w:type="dxa"/>
            <w:tcBorders>
              <w:top w:val="single" w:sz="4" w:space="0" w:color="auto"/>
              <w:left w:val="single" w:sz="4" w:space="0" w:color="auto"/>
              <w:bottom w:val="single" w:sz="4" w:space="0" w:color="auto"/>
              <w:right w:val="single" w:sz="4" w:space="0" w:color="auto"/>
            </w:tcBorders>
          </w:tcPr>
          <w:p w14:paraId="5A869C90" w14:textId="77777777" w:rsidR="00CE7C0F" w:rsidRPr="00324C33" w:rsidRDefault="00CE7C0F" w:rsidP="00B10092">
            <w:pPr>
              <w:spacing w:line="276" w:lineRule="auto"/>
              <w:rPr>
                <w:rFonts w:ascii="Garamond" w:hAnsi="Garamond" w:cstheme="minorHAnsi"/>
                <w:sz w:val="18"/>
                <w:szCs w:val="18"/>
              </w:rPr>
            </w:pPr>
            <w:r w:rsidRPr="00324C33">
              <w:rPr>
                <w:rFonts w:ascii="Garamond" w:hAnsi="Garamond" w:cstheme="minorHAnsi"/>
                <w:sz w:val="18"/>
                <w:szCs w:val="18"/>
              </w:rPr>
              <w:t>Data</w:t>
            </w:r>
          </w:p>
        </w:tc>
        <w:tc>
          <w:tcPr>
            <w:tcW w:w="1985" w:type="dxa"/>
            <w:gridSpan w:val="4"/>
            <w:tcBorders>
              <w:top w:val="single" w:sz="4" w:space="0" w:color="auto"/>
              <w:left w:val="single" w:sz="4" w:space="0" w:color="auto"/>
              <w:bottom w:val="single" w:sz="4" w:space="0" w:color="auto"/>
              <w:right w:val="single" w:sz="4" w:space="0" w:color="auto"/>
            </w:tcBorders>
          </w:tcPr>
          <w:p w14:paraId="793116C7" w14:textId="77777777" w:rsidR="00CE7C0F" w:rsidRPr="00324C33" w:rsidRDefault="00CE7C0F" w:rsidP="00B10092">
            <w:pPr>
              <w:spacing w:line="276" w:lineRule="auto"/>
              <w:rPr>
                <w:rFonts w:ascii="Garamond" w:hAnsi="Garamond" w:cstheme="minorHAnsi"/>
                <w:sz w:val="18"/>
                <w:szCs w:val="18"/>
              </w:rPr>
            </w:pPr>
            <w:r w:rsidRPr="00324C33">
              <w:rPr>
                <w:rFonts w:ascii="Garamond" w:hAnsi="Garamond" w:cstheme="minorHAnsi"/>
                <w:sz w:val="18"/>
                <w:szCs w:val="18"/>
              </w:rPr>
              <w:t>Godzina</w:t>
            </w:r>
          </w:p>
        </w:tc>
        <w:tc>
          <w:tcPr>
            <w:tcW w:w="2133" w:type="dxa"/>
            <w:gridSpan w:val="4"/>
            <w:tcBorders>
              <w:top w:val="single" w:sz="4" w:space="0" w:color="auto"/>
              <w:left w:val="single" w:sz="4" w:space="0" w:color="auto"/>
              <w:bottom w:val="single" w:sz="4" w:space="0" w:color="auto"/>
              <w:right w:val="single" w:sz="4" w:space="0" w:color="auto"/>
            </w:tcBorders>
          </w:tcPr>
          <w:p w14:paraId="6B43C1A8" w14:textId="77777777" w:rsidR="00CE7C0F" w:rsidRPr="00324C33" w:rsidRDefault="00CE7C0F" w:rsidP="00B10092">
            <w:pPr>
              <w:spacing w:line="276" w:lineRule="auto"/>
              <w:rPr>
                <w:rFonts w:ascii="Garamond" w:hAnsi="Garamond" w:cstheme="minorHAnsi"/>
                <w:sz w:val="18"/>
                <w:szCs w:val="18"/>
              </w:rPr>
            </w:pPr>
            <w:r w:rsidRPr="00324C33">
              <w:rPr>
                <w:rFonts w:ascii="Garamond" w:hAnsi="Garamond" w:cstheme="minorHAnsi"/>
                <w:sz w:val="18"/>
                <w:szCs w:val="18"/>
              </w:rPr>
              <w:t>Czy dzień roboczy? (TAK/NIE)</w:t>
            </w:r>
          </w:p>
        </w:tc>
      </w:tr>
      <w:tr w:rsidR="00CE7C0F" w:rsidRPr="00324C33" w14:paraId="61CF1057" w14:textId="77777777" w:rsidTr="00A55B95">
        <w:trPr>
          <w:gridBefore w:val="1"/>
          <w:wBefore w:w="10" w:type="dxa"/>
          <w:cantSplit/>
          <w:trHeight w:val="502"/>
        </w:trPr>
        <w:tc>
          <w:tcPr>
            <w:tcW w:w="2564" w:type="dxa"/>
            <w:tcBorders>
              <w:top w:val="single" w:sz="4" w:space="0" w:color="auto"/>
              <w:left w:val="single" w:sz="4" w:space="0" w:color="auto"/>
              <w:bottom w:val="single" w:sz="4" w:space="0" w:color="auto"/>
              <w:right w:val="single" w:sz="4" w:space="0" w:color="auto"/>
            </w:tcBorders>
          </w:tcPr>
          <w:p w14:paraId="5E4EFD2E" w14:textId="77777777" w:rsidR="00CE7C0F" w:rsidRPr="00324C33" w:rsidRDefault="00CE7C0F" w:rsidP="00B10092">
            <w:pPr>
              <w:spacing w:line="276" w:lineRule="auto"/>
              <w:rPr>
                <w:rFonts w:ascii="Garamond" w:hAnsi="Garamond" w:cstheme="minorHAnsi"/>
                <w:b/>
                <w:sz w:val="18"/>
                <w:szCs w:val="18"/>
              </w:rPr>
            </w:pPr>
            <w:r w:rsidRPr="00324C33">
              <w:rPr>
                <w:rFonts w:ascii="Garamond" w:hAnsi="Garamond" w:cstheme="minorHAnsi"/>
                <w:b/>
                <w:sz w:val="18"/>
                <w:szCs w:val="18"/>
              </w:rPr>
              <w:t xml:space="preserve">Zobowiązany do udzielenia odpowiedzi przedstawiciel </w:t>
            </w:r>
            <w:r w:rsidR="005903C7" w:rsidRPr="00324C33">
              <w:rPr>
                <w:rFonts w:ascii="Garamond" w:hAnsi="Garamond" w:cstheme="minorHAnsi"/>
                <w:b/>
                <w:sz w:val="18"/>
                <w:szCs w:val="18"/>
              </w:rPr>
              <w:t>Licencjodawcy</w:t>
            </w:r>
          </w:p>
        </w:tc>
        <w:tc>
          <w:tcPr>
            <w:tcW w:w="6811" w:type="dxa"/>
            <w:gridSpan w:val="9"/>
            <w:tcBorders>
              <w:top w:val="single" w:sz="4" w:space="0" w:color="auto"/>
              <w:left w:val="single" w:sz="4" w:space="0" w:color="auto"/>
              <w:bottom w:val="single" w:sz="4" w:space="0" w:color="auto"/>
              <w:right w:val="single" w:sz="4" w:space="0" w:color="auto"/>
            </w:tcBorders>
          </w:tcPr>
          <w:p w14:paraId="1753C7B2" w14:textId="77777777" w:rsidR="00CE7C0F" w:rsidRPr="00324C33" w:rsidRDefault="00CE7C0F" w:rsidP="00B10092">
            <w:pPr>
              <w:spacing w:line="276" w:lineRule="auto"/>
              <w:rPr>
                <w:rFonts w:ascii="Garamond" w:hAnsi="Garamond" w:cstheme="minorHAnsi"/>
                <w:sz w:val="18"/>
                <w:szCs w:val="18"/>
              </w:rPr>
            </w:pPr>
            <w:r w:rsidRPr="00324C33">
              <w:rPr>
                <w:rFonts w:ascii="Garamond" w:hAnsi="Garamond" w:cstheme="minorHAnsi"/>
                <w:sz w:val="18"/>
                <w:szCs w:val="18"/>
              </w:rPr>
              <w:t xml:space="preserve">Imię, nazwisko, nazwa i adres firmy / komórka organizacyjna / tel., e-mail </w:t>
            </w:r>
          </w:p>
          <w:p w14:paraId="0420C66B" w14:textId="77777777" w:rsidR="00CE7C0F" w:rsidRPr="00324C33" w:rsidRDefault="00CE7C0F" w:rsidP="00B10092">
            <w:pPr>
              <w:spacing w:line="276" w:lineRule="auto"/>
              <w:rPr>
                <w:rFonts w:ascii="Garamond" w:hAnsi="Garamond" w:cstheme="minorHAnsi"/>
                <w:sz w:val="18"/>
                <w:szCs w:val="18"/>
              </w:rPr>
            </w:pPr>
          </w:p>
          <w:p w14:paraId="7868A6AC" w14:textId="77777777" w:rsidR="00CE7C0F" w:rsidRPr="00324C33" w:rsidRDefault="00CE7C0F" w:rsidP="00B10092">
            <w:pPr>
              <w:spacing w:line="276" w:lineRule="auto"/>
              <w:rPr>
                <w:rFonts w:ascii="Garamond" w:hAnsi="Garamond" w:cstheme="minorHAnsi"/>
                <w:sz w:val="18"/>
                <w:szCs w:val="18"/>
              </w:rPr>
            </w:pPr>
          </w:p>
        </w:tc>
      </w:tr>
      <w:tr w:rsidR="00CE7C0F" w:rsidRPr="00324C33" w14:paraId="3C928730" w14:textId="77777777" w:rsidTr="00A55B95">
        <w:trPr>
          <w:gridBefore w:val="1"/>
          <w:wBefore w:w="10" w:type="dxa"/>
          <w:cantSplit/>
          <w:trHeight w:val="502"/>
        </w:trPr>
        <w:tc>
          <w:tcPr>
            <w:tcW w:w="2564" w:type="dxa"/>
            <w:tcBorders>
              <w:top w:val="single" w:sz="4" w:space="0" w:color="auto"/>
              <w:left w:val="single" w:sz="4" w:space="0" w:color="auto"/>
              <w:bottom w:val="single" w:sz="4" w:space="0" w:color="auto"/>
              <w:right w:val="single" w:sz="4" w:space="0" w:color="auto"/>
            </w:tcBorders>
          </w:tcPr>
          <w:p w14:paraId="5FB2BD2F" w14:textId="77777777" w:rsidR="00CE7C0F" w:rsidRPr="00324C33" w:rsidRDefault="00CE7C0F" w:rsidP="00B10092">
            <w:pPr>
              <w:spacing w:line="276" w:lineRule="auto"/>
              <w:rPr>
                <w:rFonts w:ascii="Garamond" w:hAnsi="Garamond" w:cstheme="minorHAnsi"/>
                <w:b/>
                <w:sz w:val="18"/>
                <w:szCs w:val="18"/>
              </w:rPr>
            </w:pPr>
            <w:r w:rsidRPr="00324C33">
              <w:rPr>
                <w:rFonts w:ascii="Garamond" w:hAnsi="Garamond" w:cstheme="minorHAnsi"/>
                <w:b/>
                <w:sz w:val="18"/>
                <w:szCs w:val="18"/>
              </w:rPr>
              <w:t>Termin odpowiedzi</w:t>
            </w:r>
          </w:p>
        </w:tc>
        <w:tc>
          <w:tcPr>
            <w:tcW w:w="3260" w:type="dxa"/>
            <w:gridSpan w:val="3"/>
            <w:tcBorders>
              <w:top w:val="single" w:sz="4" w:space="0" w:color="auto"/>
              <w:left w:val="single" w:sz="4" w:space="0" w:color="auto"/>
              <w:bottom w:val="single" w:sz="4" w:space="0" w:color="auto"/>
              <w:right w:val="single" w:sz="4" w:space="0" w:color="auto"/>
            </w:tcBorders>
          </w:tcPr>
          <w:p w14:paraId="67109D45" w14:textId="77777777" w:rsidR="00CE7C0F" w:rsidRPr="00324C33" w:rsidRDefault="00CE7C0F" w:rsidP="00B10092">
            <w:pPr>
              <w:spacing w:line="276" w:lineRule="auto"/>
              <w:rPr>
                <w:rFonts w:ascii="Garamond" w:hAnsi="Garamond" w:cstheme="minorHAnsi"/>
                <w:sz w:val="18"/>
                <w:szCs w:val="18"/>
              </w:rPr>
            </w:pPr>
            <w:r w:rsidRPr="00324C33">
              <w:rPr>
                <w:rFonts w:ascii="Garamond" w:hAnsi="Garamond" w:cstheme="minorHAnsi"/>
                <w:sz w:val="18"/>
                <w:szCs w:val="18"/>
              </w:rPr>
              <w:t>Data</w:t>
            </w:r>
          </w:p>
        </w:tc>
        <w:tc>
          <w:tcPr>
            <w:tcW w:w="3551" w:type="dxa"/>
            <w:gridSpan w:val="6"/>
            <w:tcBorders>
              <w:top w:val="single" w:sz="4" w:space="0" w:color="auto"/>
              <w:left w:val="single" w:sz="4" w:space="0" w:color="auto"/>
              <w:bottom w:val="single" w:sz="4" w:space="0" w:color="auto"/>
              <w:right w:val="single" w:sz="4" w:space="0" w:color="auto"/>
            </w:tcBorders>
          </w:tcPr>
          <w:p w14:paraId="036E612C" w14:textId="77777777" w:rsidR="00CE7C0F" w:rsidRPr="00324C33" w:rsidRDefault="00CE7C0F" w:rsidP="00B10092">
            <w:pPr>
              <w:spacing w:line="276" w:lineRule="auto"/>
              <w:rPr>
                <w:rFonts w:ascii="Garamond" w:hAnsi="Garamond" w:cstheme="minorHAnsi"/>
                <w:sz w:val="18"/>
                <w:szCs w:val="18"/>
              </w:rPr>
            </w:pPr>
            <w:r w:rsidRPr="00324C33">
              <w:rPr>
                <w:rFonts w:ascii="Garamond" w:hAnsi="Garamond" w:cstheme="minorHAnsi"/>
                <w:sz w:val="18"/>
                <w:szCs w:val="18"/>
              </w:rPr>
              <w:t>Godzina</w:t>
            </w:r>
          </w:p>
        </w:tc>
      </w:tr>
      <w:tr w:rsidR="00CE7C0F" w:rsidRPr="00324C33" w14:paraId="74A480D6" w14:textId="77777777" w:rsidTr="00A55B95">
        <w:trPr>
          <w:gridBefore w:val="1"/>
          <w:wBefore w:w="10" w:type="dxa"/>
          <w:cantSplit/>
          <w:trHeight w:val="502"/>
        </w:trPr>
        <w:tc>
          <w:tcPr>
            <w:tcW w:w="2564" w:type="dxa"/>
            <w:tcBorders>
              <w:top w:val="single" w:sz="4" w:space="0" w:color="auto"/>
              <w:left w:val="single" w:sz="4" w:space="0" w:color="auto"/>
              <w:bottom w:val="single" w:sz="4" w:space="0" w:color="auto"/>
              <w:right w:val="single" w:sz="4" w:space="0" w:color="auto"/>
            </w:tcBorders>
          </w:tcPr>
          <w:p w14:paraId="5C590ABC" w14:textId="77777777" w:rsidR="00CE7C0F" w:rsidRPr="00324C33" w:rsidRDefault="00CE7C0F" w:rsidP="00B10092">
            <w:pPr>
              <w:spacing w:line="276" w:lineRule="auto"/>
              <w:rPr>
                <w:rFonts w:ascii="Garamond" w:hAnsi="Garamond" w:cstheme="minorHAnsi"/>
                <w:b/>
                <w:sz w:val="18"/>
                <w:szCs w:val="18"/>
              </w:rPr>
            </w:pPr>
            <w:r w:rsidRPr="00324C33">
              <w:rPr>
                <w:rFonts w:ascii="Garamond" w:hAnsi="Garamond" w:cstheme="minorHAnsi"/>
                <w:b/>
                <w:sz w:val="18"/>
                <w:szCs w:val="18"/>
              </w:rPr>
              <w:t>Wymagany termin reakcji</w:t>
            </w:r>
          </w:p>
        </w:tc>
        <w:tc>
          <w:tcPr>
            <w:tcW w:w="2693" w:type="dxa"/>
            <w:tcBorders>
              <w:top w:val="single" w:sz="4" w:space="0" w:color="auto"/>
              <w:left w:val="single" w:sz="4" w:space="0" w:color="auto"/>
              <w:bottom w:val="single" w:sz="4" w:space="0" w:color="auto"/>
              <w:right w:val="single" w:sz="4" w:space="0" w:color="auto"/>
            </w:tcBorders>
          </w:tcPr>
          <w:p w14:paraId="5EFDC761" w14:textId="77777777" w:rsidR="00CE7C0F" w:rsidRPr="00324C33" w:rsidRDefault="00CE7C0F" w:rsidP="00B10092">
            <w:pPr>
              <w:spacing w:line="276" w:lineRule="auto"/>
              <w:rPr>
                <w:rFonts w:ascii="Garamond" w:hAnsi="Garamond" w:cstheme="minorHAnsi"/>
                <w:sz w:val="18"/>
                <w:szCs w:val="18"/>
              </w:rPr>
            </w:pPr>
            <w:r w:rsidRPr="00324C33">
              <w:rPr>
                <w:rFonts w:ascii="Garamond" w:hAnsi="Garamond" w:cstheme="minorHAnsi"/>
                <w:sz w:val="18"/>
                <w:szCs w:val="18"/>
              </w:rPr>
              <w:t>Reakcja</w:t>
            </w:r>
          </w:p>
        </w:tc>
        <w:tc>
          <w:tcPr>
            <w:tcW w:w="2183" w:type="dxa"/>
            <w:gridSpan w:val="6"/>
            <w:tcBorders>
              <w:top w:val="single" w:sz="4" w:space="0" w:color="auto"/>
              <w:left w:val="single" w:sz="4" w:space="0" w:color="auto"/>
              <w:bottom w:val="single" w:sz="4" w:space="0" w:color="auto"/>
              <w:right w:val="single" w:sz="4" w:space="0" w:color="auto"/>
            </w:tcBorders>
          </w:tcPr>
          <w:p w14:paraId="48D6C275" w14:textId="77777777" w:rsidR="00CE7C0F" w:rsidRPr="00324C33" w:rsidRDefault="00CE7C0F" w:rsidP="00B10092">
            <w:pPr>
              <w:spacing w:line="276" w:lineRule="auto"/>
              <w:rPr>
                <w:rFonts w:ascii="Garamond" w:hAnsi="Garamond" w:cstheme="minorHAnsi"/>
                <w:sz w:val="18"/>
                <w:szCs w:val="18"/>
              </w:rPr>
            </w:pPr>
            <w:r w:rsidRPr="00324C33">
              <w:rPr>
                <w:rFonts w:ascii="Garamond" w:hAnsi="Garamond" w:cstheme="minorHAnsi"/>
                <w:sz w:val="18"/>
                <w:szCs w:val="18"/>
              </w:rPr>
              <w:t>Diagnoza</w:t>
            </w:r>
          </w:p>
        </w:tc>
        <w:tc>
          <w:tcPr>
            <w:tcW w:w="1935" w:type="dxa"/>
            <w:gridSpan w:val="2"/>
            <w:tcBorders>
              <w:top w:val="single" w:sz="4" w:space="0" w:color="auto"/>
              <w:left w:val="single" w:sz="4" w:space="0" w:color="auto"/>
              <w:bottom w:val="single" w:sz="4" w:space="0" w:color="auto"/>
              <w:right w:val="single" w:sz="4" w:space="0" w:color="auto"/>
            </w:tcBorders>
          </w:tcPr>
          <w:p w14:paraId="71EEE3C2" w14:textId="77777777" w:rsidR="00CE7C0F" w:rsidRPr="00324C33" w:rsidRDefault="00CE7C0F" w:rsidP="00B10092">
            <w:pPr>
              <w:spacing w:line="276" w:lineRule="auto"/>
              <w:rPr>
                <w:rFonts w:ascii="Garamond" w:hAnsi="Garamond" w:cstheme="minorHAnsi"/>
                <w:sz w:val="18"/>
                <w:szCs w:val="18"/>
              </w:rPr>
            </w:pPr>
            <w:r w:rsidRPr="00324C33">
              <w:rPr>
                <w:rFonts w:ascii="Garamond" w:hAnsi="Garamond" w:cstheme="minorHAnsi"/>
                <w:sz w:val="18"/>
                <w:szCs w:val="18"/>
              </w:rPr>
              <w:t>Naprawa</w:t>
            </w:r>
          </w:p>
        </w:tc>
      </w:tr>
      <w:tr w:rsidR="00CE7C0F" w:rsidRPr="00324C33" w14:paraId="029E624B" w14:textId="77777777" w:rsidTr="00A55B95">
        <w:trPr>
          <w:gridAfter w:val="1"/>
          <w:wAfter w:w="37" w:type="dxa"/>
          <w:cantSplit/>
          <w:trHeight w:val="357"/>
        </w:trPr>
        <w:tc>
          <w:tcPr>
            <w:tcW w:w="5398" w:type="dxa"/>
            <w:gridSpan w:val="4"/>
            <w:tcBorders>
              <w:top w:val="single" w:sz="4" w:space="0" w:color="auto"/>
              <w:left w:val="single" w:sz="4" w:space="0" w:color="auto"/>
              <w:bottom w:val="single" w:sz="4" w:space="0" w:color="auto"/>
              <w:right w:val="single" w:sz="4" w:space="0" w:color="auto"/>
            </w:tcBorders>
          </w:tcPr>
          <w:p w14:paraId="4E3D2C4E" w14:textId="00AA45AB" w:rsidR="00CE7C0F" w:rsidRPr="00324C33" w:rsidRDefault="00D91D47" w:rsidP="00B10092">
            <w:pPr>
              <w:spacing w:line="276" w:lineRule="auto"/>
              <w:rPr>
                <w:rFonts w:ascii="Garamond" w:hAnsi="Garamond" w:cstheme="minorHAnsi"/>
                <w:b/>
                <w:sz w:val="20"/>
                <w:u w:val="single"/>
              </w:rPr>
            </w:pPr>
            <w:r>
              <w:rPr>
                <w:rFonts w:ascii="Garamond" w:hAnsi="Garamond" w:cstheme="minorHAnsi"/>
              </w:rPr>
              <w:lastRenderedPageBreak/>
              <w:br w:type="page"/>
            </w:r>
            <w:r w:rsidR="00CE7C0F" w:rsidRPr="00324C33">
              <w:rPr>
                <w:rFonts w:ascii="Garamond" w:hAnsi="Garamond" w:cstheme="minorHAnsi"/>
              </w:rPr>
              <w:br w:type="page"/>
            </w:r>
            <w:r w:rsidR="00CE7C0F" w:rsidRPr="00324C33">
              <w:rPr>
                <w:rFonts w:ascii="Garamond" w:hAnsi="Garamond" w:cstheme="minorHAnsi"/>
                <w:b/>
                <w:sz w:val="20"/>
                <w:u w:val="single"/>
              </w:rPr>
              <w:t>WYPEŁNIA ZGŁASZAJĄCY:</w:t>
            </w:r>
          </w:p>
        </w:tc>
        <w:tc>
          <w:tcPr>
            <w:tcW w:w="3950" w:type="dxa"/>
            <w:gridSpan w:val="6"/>
            <w:tcBorders>
              <w:top w:val="single" w:sz="4" w:space="0" w:color="auto"/>
              <w:left w:val="nil"/>
              <w:bottom w:val="single" w:sz="4" w:space="0" w:color="auto"/>
              <w:right w:val="single" w:sz="4" w:space="0" w:color="auto"/>
            </w:tcBorders>
          </w:tcPr>
          <w:p w14:paraId="1BD983B4" w14:textId="77777777" w:rsidR="00CE7C0F" w:rsidRPr="00324C33" w:rsidRDefault="00CE7C0F" w:rsidP="00B10092">
            <w:pPr>
              <w:spacing w:line="276" w:lineRule="auto"/>
              <w:rPr>
                <w:rFonts w:ascii="Garamond" w:hAnsi="Garamond" w:cstheme="minorHAnsi"/>
                <w:b/>
                <w:sz w:val="20"/>
              </w:rPr>
            </w:pPr>
            <w:r w:rsidRPr="00324C33">
              <w:rPr>
                <w:rFonts w:ascii="Garamond" w:hAnsi="Garamond" w:cstheme="minorHAnsi"/>
                <w:b/>
                <w:sz w:val="20"/>
              </w:rPr>
              <w:t>WYPEŁNIA PRACOWNIK HOT LINE:</w:t>
            </w:r>
          </w:p>
        </w:tc>
      </w:tr>
      <w:tr w:rsidR="00CE7C0F" w:rsidRPr="00324C33" w14:paraId="3220110D" w14:textId="77777777" w:rsidTr="00A55B95">
        <w:trPr>
          <w:gridAfter w:val="1"/>
          <w:wAfter w:w="37" w:type="dxa"/>
          <w:cantSplit/>
          <w:trHeight w:val="650"/>
        </w:trPr>
        <w:tc>
          <w:tcPr>
            <w:tcW w:w="5398" w:type="dxa"/>
            <w:gridSpan w:val="4"/>
            <w:tcBorders>
              <w:top w:val="single" w:sz="4" w:space="0" w:color="auto"/>
              <w:left w:val="single" w:sz="4" w:space="0" w:color="auto"/>
              <w:right w:val="single" w:sz="4" w:space="0" w:color="auto"/>
            </w:tcBorders>
          </w:tcPr>
          <w:p w14:paraId="112D78D1" w14:textId="77777777" w:rsidR="00CE7C0F" w:rsidRPr="00324C33" w:rsidRDefault="00CE7C0F" w:rsidP="00B10092">
            <w:pPr>
              <w:spacing w:line="276" w:lineRule="auto"/>
              <w:rPr>
                <w:rFonts w:ascii="Garamond" w:hAnsi="Garamond" w:cstheme="minorHAnsi"/>
                <w:b/>
                <w:sz w:val="20"/>
              </w:rPr>
            </w:pPr>
            <w:r w:rsidRPr="00324C33">
              <w:rPr>
                <w:rFonts w:ascii="Garamond" w:hAnsi="Garamond" w:cstheme="minorHAnsi"/>
                <w:b/>
                <w:sz w:val="20"/>
              </w:rPr>
              <w:t>Program, posiadana wersja, platforma bazodanowa:</w:t>
            </w:r>
          </w:p>
        </w:tc>
        <w:tc>
          <w:tcPr>
            <w:tcW w:w="3950" w:type="dxa"/>
            <w:gridSpan w:val="6"/>
            <w:vMerge w:val="restart"/>
            <w:tcBorders>
              <w:top w:val="single" w:sz="4" w:space="0" w:color="auto"/>
              <w:left w:val="nil"/>
              <w:right w:val="single" w:sz="4" w:space="0" w:color="auto"/>
            </w:tcBorders>
          </w:tcPr>
          <w:p w14:paraId="1880ABCB" w14:textId="77777777" w:rsidR="00CE7C0F" w:rsidRPr="00324C33" w:rsidRDefault="00CE7C0F" w:rsidP="00B10092">
            <w:pPr>
              <w:spacing w:line="276" w:lineRule="auto"/>
              <w:rPr>
                <w:rFonts w:ascii="Garamond" w:hAnsi="Garamond" w:cstheme="minorHAnsi"/>
                <w:b/>
                <w:sz w:val="20"/>
              </w:rPr>
            </w:pPr>
            <w:r w:rsidRPr="00324C33">
              <w:rPr>
                <w:rFonts w:ascii="Garamond" w:hAnsi="Garamond" w:cstheme="minorHAnsi"/>
                <w:b/>
                <w:sz w:val="20"/>
              </w:rPr>
              <w:t xml:space="preserve"> Odpowiedź:</w:t>
            </w:r>
          </w:p>
          <w:p w14:paraId="1B4B4844" w14:textId="77777777" w:rsidR="00CE7C0F" w:rsidRPr="00324C33" w:rsidRDefault="00CE7C0F" w:rsidP="00B10092">
            <w:pPr>
              <w:spacing w:line="276" w:lineRule="auto"/>
              <w:rPr>
                <w:rFonts w:ascii="Garamond" w:hAnsi="Garamond" w:cstheme="minorHAnsi"/>
                <w:b/>
                <w:sz w:val="20"/>
              </w:rPr>
            </w:pPr>
          </w:p>
        </w:tc>
      </w:tr>
      <w:tr w:rsidR="00CE7C0F" w:rsidRPr="00324C33" w14:paraId="294266D2" w14:textId="77777777" w:rsidTr="00C04756">
        <w:trPr>
          <w:gridAfter w:val="1"/>
          <w:wAfter w:w="37" w:type="dxa"/>
          <w:cantSplit/>
          <w:trHeight w:val="8778"/>
        </w:trPr>
        <w:tc>
          <w:tcPr>
            <w:tcW w:w="5398" w:type="dxa"/>
            <w:gridSpan w:val="4"/>
            <w:tcBorders>
              <w:top w:val="single" w:sz="4" w:space="0" w:color="auto"/>
              <w:left w:val="single" w:sz="4" w:space="0" w:color="auto"/>
              <w:bottom w:val="single" w:sz="4" w:space="0" w:color="auto"/>
              <w:right w:val="single" w:sz="4" w:space="0" w:color="auto"/>
            </w:tcBorders>
          </w:tcPr>
          <w:p w14:paraId="133AE9FB" w14:textId="77777777" w:rsidR="00CE7C0F" w:rsidRPr="00324C33" w:rsidRDefault="00CE7C0F" w:rsidP="00B10092">
            <w:pPr>
              <w:spacing w:line="276" w:lineRule="auto"/>
              <w:rPr>
                <w:rFonts w:ascii="Garamond" w:hAnsi="Garamond" w:cstheme="minorHAnsi"/>
                <w:b/>
                <w:sz w:val="20"/>
              </w:rPr>
            </w:pPr>
            <w:r w:rsidRPr="00324C33">
              <w:rPr>
                <w:rFonts w:ascii="Garamond" w:hAnsi="Garamond" w:cstheme="minorHAnsi"/>
                <w:b/>
                <w:sz w:val="20"/>
              </w:rPr>
              <w:t>Treść Zgłoszenia:</w:t>
            </w:r>
          </w:p>
          <w:p w14:paraId="562EF5E2" w14:textId="77777777" w:rsidR="00CE7C0F" w:rsidRPr="00324C33" w:rsidRDefault="00CE7C0F" w:rsidP="00B10092">
            <w:pPr>
              <w:spacing w:line="276" w:lineRule="auto"/>
              <w:rPr>
                <w:rFonts w:ascii="Garamond" w:hAnsi="Garamond" w:cstheme="minorHAnsi"/>
                <w:b/>
                <w:sz w:val="20"/>
              </w:rPr>
            </w:pPr>
          </w:p>
          <w:p w14:paraId="629BC5AD" w14:textId="77777777" w:rsidR="00CE7C0F" w:rsidRPr="00324C33" w:rsidRDefault="00CE7C0F" w:rsidP="00B10092">
            <w:pPr>
              <w:spacing w:line="276" w:lineRule="auto"/>
              <w:rPr>
                <w:rFonts w:ascii="Garamond" w:hAnsi="Garamond" w:cstheme="minorHAnsi"/>
                <w:b/>
                <w:sz w:val="20"/>
              </w:rPr>
            </w:pPr>
          </w:p>
          <w:p w14:paraId="0CFB713E" w14:textId="77777777" w:rsidR="00CE7C0F" w:rsidRPr="00324C33" w:rsidRDefault="00CE7C0F" w:rsidP="00B10092">
            <w:pPr>
              <w:spacing w:line="276" w:lineRule="auto"/>
              <w:rPr>
                <w:rFonts w:ascii="Garamond" w:hAnsi="Garamond" w:cstheme="minorHAnsi"/>
                <w:b/>
                <w:sz w:val="20"/>
              </w:rPr>
            </w:pPr>
          </w:p>
          <w:p w14:paraId="25340083" w14:textId="77777777" w:rsidR="00CE7C0F" w:rsidRPr="00324C33" w:rsidRDefault="00CE7C0F" w:rsidP="00B10092">
            <w:pPr>
              <w:spacing w:line="276" w:lineRule="auto"/>
              <w:rPr>
                <w:rFonts w:ascii="Garamond" w:hAnsi="Garamond" w:cstheme="minorHAnsi"/>
                <w:b/>
                <w:sz w:val="20"/>
              </w:rPr>
            </w:pPr>
          </w:p>
          <w:p w14:paraId="570462C7" w14:textId="77777777" w:rsidR="00CE7C0F" w:rsidRPr="00324C33" w:rsidRDefault="00CE7C0F" w:rsidP="00B10092">
            <w:pPr>
              <w:spacing w:line="276" w:lineRule="auto"/>
              <w:rPr>
                <w:rFonts w:ascii="Garamond" w:hAnsi="Garamond" w:cstheme="minorHAnsi"/>
                <w:b/>
                <w:sz w:val="20"/>
              </w:rPr>
            </w:pPr>
          </w:p>
          <w:p w14:paraId="5E4E472E" w14:textId="77777777" w:rsidR="00CE7C0F" w:rsidRPr="00324C33" w:rsidRDefault="00CE7C0F" w:rsidP="00B10092">
            <w:pPr>
              <w:spacing w:line="276" w:lineRule="auto"/>
              <w:rPr>
                <w:rFonts w:ascii="Garamond" w:hAnsi="Garamond" w:cstheme="minorHAnsi"/>
                <w:b/>
                <w:sz w:val="20"/>
              </w:rPr>
            </w:pPr>
          </w:p>
          <w:p w14:paraId="7C0D9636" w14:textId="77777777" w:rsidR="00CE7C0F" w:rsidRPr="00324C33" w:rsidRDefault="00CE7C0F" w:rsidP="00B10092">
            <w:pPr>
              <w:spacing w:line="276" w:lineRule="auto"/>
              <w:rPr>
                <w:rFonts w:ascii="Garamond" w:hAnsi="Garamond" w:cstheme="minorHAnsi"/>
                <w:b/>
                <w:sz w:val="20"/>
              </w:rPr>
            </w:pPr>
          </w:p>
          <w:p w14:paraId="3048820A" w14:textId="77777777" w:rsidR="00CE7C0F" w:rsidRPr="00324C33" w:rsidRDefault="00CE7C0F" w:rsidP="00B10092">
            <w:pPr>
              <w:spacing w:line="276" w:lineRule="auto"/>
              <w:rPr>
                <w:rFonts w:ascii="Garamond" w:hAnsi="Garamond" w:cstheme="minorHAnsi"/>
                <w:b/>
                <w:sz w:val="20"/>
              </w:rPr>
            </w:pPr>
          </w:p>
          <w:p w14:paraId="68B18D2D" w14:textId="77777777" w:rsidR="00CE7C0F" w:rsidRPr="00324C33" w:rsidRDefault="00CE7C0F" w:rsidP="00B10092">
            <w:pPr>
              <w:spacing w:line="276" w:lineRule="auto"/>
              <w:rPr>
                <w:rFonts w:ascii="Garamond" w:hAnsi="Garamond" w:cstheme="minorHAnsi"/>
                <w:b/>
                <w:sz w:val="20"/>
              </w:rPr>
            </w:pPr>
          </w:p>
          <w:p w14:paraId="7E81E57D" w14:textId="77777777" w:rsidR="00CE7C0F" w:rsidRPr="00324C33" w:rsidRDefault="00CE7C0F" w:rsidP="00B10092">
            <w:pPr>
              <w:spacing w:line="276" w:lineRule="auto"/>
              <w:rPr>
                <w:rFonts w:ascii="Garamond" w:hAnsi="Garamond" w:cstheme="minorHAnsi"/>
                <w:b/>
                <w:sz w:val="20"/>
              </w:rPr>
            </w:pPr>
          </w:p>
          <w:p w14:paraId="584DED10" w14:textId="77777777" w:rsidR="00CE7C0F" w:rsidRPr="00324C33" w:rsidRDefault="00CE7C0F" w:rsidP="00B10092">
            <w:pPr>
              <w:spacing w:line="276" w:lineRule="auto"/>
              <w:rPr>
                <w:rFonts w:ascii="Garamond" w:hAnsi="Garamond" w:cstheme="minorHAnsi"/>
                <w:b/>
                <w:sz w:val="20"/>
              </w:rPr>
            </w:pPr>
          </w:p>
          <w:p w14:paraId="408C5402" w14:textId="77777777" w:rsidR="00CE7C0F" w:rsidRPr="00324C33" w:rsidRDefault="00CE7C0F" w:rsidP="00B10092">
            <w:pPr>
              <w:spacing w:line="276" w:lineRule="auto"/>
              <w:rPr>
                <w:rFonts w:ascii="Garamond" w:hAnsi="Garamond" w:cstheme="minorHAnsi"/>
                <w:b/>
                <w:sz w:val="20"/>
              </w:rPr>
            </w:pPr>
          </w:p>
          <w:p w14:paraId="627F985B" w14:textId="77777777" w:rsidR="00CE7C0F" w:rsidRPr="00324C33" w:rsidRDefault="00CE7C0F" w:rsidP="00B10092">
            <w:pPr>
              <w:spacing w:line="276" w:lineRule="auto"/>
              <w:rPr>
                <w:rFonts w:ascii="Garamond" w:hAnsi="Garamond" w:cstheme="minorHAnsi"/>
                <w:b/>
                <w:sz w:val="20"/>
              </w:rPr>
            </w:pPr>
          </w:p>
          <w:p w14:paraId="5404CDC6" w14:textId="77777777" w:rsidR="00CE7C0F" w:rsidRPr="00324C33" w:rsidRDefault="00CE7C0F" w:rsidP="00B10092">
            <w:pPr>
              <w:spacing w:line="276" w:lineRule="auto"/>
              <w:rPr>
                <w:rFonts w:ascii="Garamond" w:hAnsi="Garamond" w:cstheme="minorHAnsi"/>
                <w:b/>
                <w:sz w:val="20"/>
              </w:rPr>
            </w:pPr>
          </w:p>
          <w:p w14:paraId="5757024A" w14:textId="77777777" w:rsidR="00CE7C0F" w:rsidRPr="00324C33" w:rsidRDefault="00CE7C0F" w:rsidP="00B10092">
            <w:pPr>
              <w:spacing w:line="276" w:lineRule="auto"/>
              <w:rPr>
                <w:rFonts w:ascii="Garamond" w:hAnsi="Garamond" w:cstheme="minorHAnsi"/>
                <w:b/>
                <w:sz w:val="20"/>
              </w:rPr>
            </w:pPr>
          </w:p>
          <w:p w14:paraId="3FFFB729" w14:textId="77777777" w:rsidR="00CE7C0F" w:rsidRPr="00324C33" w:rsidRDefault="00CE7C0F" w:rsidP="00B10092">
            <w:pPr>
              <w:spacing w:line="276" w:lineRule="auto"/>
              <w:rPr>
                <w:rFonts w:ascii="Garamond" w:hAnsi="Garamond" w:cstheme="minorHAnsi"/>
                <w:b/>
                <w:sz w:val="20"/>
              </w:rPr>
            </w:pPr>
          </w:p>
          <w:p w14:paraId="50227769" w14:textId="77777777" w:rsidR="00CE7C0F" w:rsidRPr="00324C33" w:rsidRDefault="00CE7C0F" w:rsidP="00B10092">
            <w:pPr>
              <w:spacing w:line="276" w:lineRule="auto"/>
              <w:rPr>
                <w:rFonts w:ascii="Garamond" w:hAnsi="Garamond" w:cstheme="minorHAnsi"/>
                <w:b/>
                <w:sz w:val="20"/>
              </w:rPr>
            </w:pPr>
          </w:p>
          <w:p w14:paraId="554BD6FA" w14:textId="77777777" w:rsidR="00CE7C0F" w:rsidRPr="00324C33" w:rsidRDefault="00CE7C0F" w:rsidP="00B10092">
            <w:pPr>
              <w:spacing w:line="276" w:lineRule="auto"/>
              <w:rPr>
                <w:rFonts w:ascii="Garamond" w:hAnsi="Garamond" w:cstheme="minorHAnsi"/>
                <w:b/>
                <w:sz w:val="20"/>
              </w:rPr>
            </w:pPr>
          </w:p>
          <w:p w14:paraId="59831ADF" w14:textId="77777777" w:rsidR="00CE7C0F" w:rsidRPr="00324C33" w:rsidRDefault="00CE7C0F" w:rsidP="00B10092">
            <w:pPr>
              <w:spacing w:line="276" w:lineRule="auto"/>
              <w:rPr>
                <w:rFonts w:ascii="Garamond" w:hAnsi="Garamond" w:cstheme="minorHAnsi"/>
                <w:b/>
                <w:sz w:val="20"/>
              </w:rPr>
            </w:pPr>
          </w:p>
          <w:p w14:paraId="15AAC5FD" w14:textId="77777777" w:rsidR="00CE7C0F" w:rsidRPr="00324C33" w:rsidRDefault="00CE7C0F" w:rsidP="00B10092">
            <w:pPr>
              <w:spacing w:line="276" w:lineRule="auto"/>
              <w:rPr>
                <w:rFonts w:ascii="Garamond" w:hAnsi="Garamond" w:cstheme="minorHAnsi"/>
                <w:b/>
                <w:sz w:val="20"/>
              </w:rPr>
            </w:pPr>
          </w:p>
          <w:p w14:paraId="537A40BE" w14:textId="77777777" w:rsidR="00CE7C0F" w:rsidRPr="00324C33" w:rsidRDefault="00CE7C0F" w:rsidP="00B10092">
            <w:pPr>
              <w:spacing w:line="276" w:lineRule="auto"/>
              <w:rPr>
                <w:rFonts w:ascii="Garamond" w:hAnsi="Garamond" w:cstheme="minorHAnsi"/>
                <w:b/>
                <w:sz w:val="20"/>
              </w:rPr>
            </w:pPr>
          </w:p>
        </w:tc>
        <w:tc>
          <w:tcPr>
            <w:tcW w:w="3950" w:type="dxa"/>
            <w:gridSpan w:val="6"/>
            <w:vMerge/>
            <w:tcBorders>
              <w:left w:val="nil"/>
              <w:right w:val="single" w:sz="4" w:space="0" w:color="auto"/>
            </w:tcBorders>
          </w:tcPr>
          <w:p w14:paraId="14129DF4" w14:textId="77777777" w:rsidR="00CE7C0F" w:rsidRPr="00324C33" w:rsidRDefault="00CE7C0F" w:rsidP="00B10092">
            <w:pPr>
              <w:spacing w:line="276" w:lineRule="auto"/>
              <w:rPr>
                <w:rFonts w:ascii="Garamond" w:hAnsi="Garamond" w:cstheme="minorHAnsi"/>
                <w:b/>
                <w:sz w:val="20"/>
              </w:rPr>
            </w:pPr>
          </w:p>
        </w:tc>
      </w:tr>
      <w:tr w:rsidR="00CE7C0F" w:rsidRPr="00324C33" w14:paraId="53B1A2BC" w14:textId="77777777" w:rsidTr="00A55B95">
        <w:trPr>
          <w:gridAfter w:val="1"/>
          <w:wAfter w:w="37" w:type="dxa"/>
          <w:cantSplit/>
          <w:trHeight w:val="853"/>
        </w:trPr>
        <w:tc>
          <w:tcPr>
            <w:tcW w:w="5398" w:type="dxa"/>
            <w:gridSpan w:val="4"/>
            <w:tcBorders>
              <w:top w:val="single" w:sz="4" w:space="0" w:color="auto"/>
              <w:left w:val="single" w:sz="4" w:space="0" w:color="auto"/>
              <w:right w:val="single" w:sz="4" w:space="0" w:color="auto"/>
            </w:tcBorders>
          </w:tcPr>
          <w:p w14:paraId="736F3D35" w14:textId="77777777" w:rsidR="00CE7C0F" w:rsidRPr="00324C33" w:rsidRDefault="00CE7C0F" w:rsidP="00B10092">
            <w:pPr>
              <w:spacing w:line="276" w:lineRule="auto"/>
              <w:rPr>
                <w:rFonts w:ascii="Garamond" w:hAnsi="Garamond" w:cstheme="minorHAnsi"/>
                <w:b/>
                <w:sz w:val="20"/>
              </w:rPr>
            </w:pPr>
            <w:r w:rsidRPr="00324C33">
              <w:rPr>
                <w:rFonts w:ascii="Garamond" w:hAnsi="Garamond" w:cstheme="minorHAnsi"/>
                <w:b/>
                <w:sz w:val="20"/>
              </w:rPr>
              <w:t>Załączniki:</w:t>
            </w:r>
          </w:p>
        </w:tc>
        <w:tc>
          <w:tcPr>
            <w:tcW w:w="3950" w:type="dxa"/>
            <w:gridSpan w:val="6"/>
            <w:vMerge/>
            <w:tcBorders>
              <w:left w:val="nil"/>
              <w:right w:val="single" w:sz="4" w:space="0" w:color="auto"/>
            </w:tcBorders>
          </w:tcPr>
          <w:p w14:paraId="0D8C1FEE" w14:textId="77777777" w:rsidR="00CE7C0F" w:rsidRPr="00324C33" w:rsidRDefault="00CE7C0F" w:rsidP="00B10092">
            <w:pPr>
              <w:spacing w:line="276" w:lineRule="auto"/>
              <w:rPr>
                <w:rFonts w:ascii="Garamond" w:hAnsi="Garamond" w:cstheme="minorHAnsi"/>
                <w:b/>
                <w:sz w:val="20"/>
              </w:rPr>
            </w:pPr>
          </w:p>
        </w:tc>
      </w:tr>
      <w:tr w:rsidR="00CE7C0F" w:rsidRPr="00324C33" w14:paraId="1193A344" w14:textId="77777777" w:rsidTr="00A55B95">
        <w:trPr>
          <w:gridAfter w:val="1"/>
          <w:wAfter w:w="37" w:type="dxa"/>
          <w:cantSplit/>
          <w:trHeight w:val="552"/>
        </w:trPr>
        <w:tc>
          <w:tcPr>
            <w:tcW w:w="5398" w:type="dxa"/>
            <w:gridSpan w:val="4"/>
            <w:tcBorders>
              <w:top w:val="single" w:sz="4" w:space="0" w:color="auto"/>
              <w:left w:val="single" w:sz="4" w:space="0" w:color="auto"/>
              <w:bottom w:val="single" w:sz="4" w:space="0" w:color="auto"/>
              <w:right w:val="single" w:sz="4" w:space="0" w:color="auto"/>
            </w:tcBorders>
          </w:tcPr>
          <w:p w14:paraId="60BCE5C1" w14:textId="77777777" w:rsidR="00CE7C0F" w:rsidRPr="00324C33" w:rsidRDefault="00CE7C0F" w:rsidP="00B10092">
            <w:pPr>
              <w:spacing w:line="276" w:lineRule="auto"/>
              <w:rPr>
                <w:rFonts w:ascii="Garamond" w:hAnsi="Garamond" w:cstheme="minorHAnsi"/>
                <w:b/>
                <w:sz w:val="20"/>
                <w:u w:val="single"/>
              </w:rPr>
            </w:pPr>
            <w:r w:rsidRPr="00324C33">
              <w:rPr>
                <w:rFonts w:ascii="Garamond" w:hAnsi="Garamond" w:cstheme="minorHAnsi"/>
                <w:b/>
                <w:sz w:val="20"/>
                <w:u w:val="single"/>
              </w:rPr>
              <w:t>Podpis Zgłaszającego</w:t>
            </w:r>
          </w:p>
          <w:p w14:paraId="49C706B0" w14:textId="77777777" w:rsidR="00CE7C0F" w:rsidRPr="00324C33" w:rsidRDefault="00CE7C0F" w:rsidP="00B10092">
            <w:pPr>
              <w:spacing w:line="276" w:lineRule="auto"/>
              <w:rPr>
                <w:rFonts w:ascii="Garamond" w:hAnsi="Garamond" w:cstheme="minorHAnsi"/>
                <w:b/>
                <w:sz w:val="20"/>
              </w:rPr>
            </w:pPr>
          </w:p>
          <w:p w14:paraId="73586527" w14:textId="77777777" w:rsidR="00CE7C0F" w:rsidRPr="00324C33" w:rsidRDefault="00CE7C0F" w:rsidP="00B10092">
            <w:pPr>
              <w:spacing w:line="276" w:lineRule="auto"/>
              <w:rPr>
                <w:rFonts w:ascii="Garamond" w:hAnsi="Garamond" w:cstheme="minorHAnsi"/>
                <w:b/>
                <w:sz w:val="20"/>
              </w:rPr>
            </w:pPr>
          </w:p>
        </w:tc>
        <w:tc>
          <w:tcPr>
            <w:tcW w:w="3950" w:type="dxa"/>
            <w:gridSpan w:val="6"/>
            <w:tcBorders>
              <w:top w:val="single" w:sz="4" w:space="0" w:color="auto"/>
              <w:left w:val="nil"/>
              <w:bottom w:val="single" w:sz="4" w:space="0" w:color="auto"/>
              <w:right w:val="single" w:sz="4" w:space="0" w:color="auto"/>
            </w:tcBorders>
          </w:tcPr>
          <w:p w14:paraId="212D737E" w14:textId="77777777" w:rsidR="00CE7C0F" w:rsidRPr="00324C33" w:rsidRDefault="00CE7C0F" w:rsidP="00B10092">
            <w:pPr>
              <w:spacing w:line="276" w:lineRule="auto"/>
              <w:rPr>
                <w:rFonts w:ascii="Garamond" w:hAnsi="Garamond" w:cstheme="minorHAnsi"/>
                <w:b/>
                <w:sz w:val="20"/>
              </w:rPr>
            </w:pPr>
            <w:r w:rsidRPr="00324C33">
              <w:rPr>
                <w:rFonts w:ascii="Garamond" w:hAnsi="Garamond" w:cstheme="minorHAnsi"/>
                <w:b/>
                <w:sz w:val="20"/>
              </w:rPr>
              <w:t>Podpis Pracownika Hot Line</w:t>
            </w:r>
          </w:p>
          <w:p w14:paraId="67B47905" w14:textId="77777777" w:rsidR="00CE7C0F" w:rsidRPr="00324C33" w:rsidRDefault="00CE7C0F" w:rsidP="00B10092">
            <w:pPr>
              <w:spacing w:line="276" w:lineRule="auto"/>
              <w:rPr>
                <w:rFonts w:ascii="Garamond" w:hAnsi="Garamond" w:cstheme="minorHAnsi"/>
                <w:b/>
                <w:sz w:val="20"/>
              </w:rPr>
            </w:pPr>
          </w:p>
        </w:tc>
      </w:tr>
      <w:tr w:rsidR="00CE7C0F" w:rsidRPr="00324C33" w14:paraId="63C445F5" w14:textId="77777777" w:rsidTr="00A55B95">
        <w:trPr>
          <w:gridAfter w:val="1"/>
          <w:wAfter w:w="37" w:type="dxa"/>
          <w:cantSplit/>
          <w:trHeight w:val="562"/>
        </w:trPr>
        <w:tc>
          <w:tcPr>
            <w:tcW w:w="5398" w:type="dxa"/>
            <w:gridSpan w:val="4"/>
            <w:tcBorders>
              <w:top w:val="single" w:sz="4" w:space="0" w:color="auto"/>
              <w:left w:val="single" w:sz="4" w:space="0" w:color="auto"/>
              <w:bottom w:val="single" w:sz="4" w:space="0" w:color="auto"/>
              <w:right w:val="single" w:sz="4" w:space="0" w:color="auto"/>
            </w:tcBorders>
          </w:tcPr>
          <w:p w14:paraId="67EB1123" w14:textId="77777777" w:rsidR="00CE7C0F" w:rsidRPr="00324C33" w:rsidRDefault="00CE7C0F" w:rsidP="00B10092">
            <w:pPr>
              <w:spacing w:line="276" w:lineRule="auto"/>
              <w:rPr>
                <w:rFonts w:ascii="Garamond" w:hAnsi="Garamond" w:cstheme="minorHAnsi"/>
                <w:b/>
                <w:sz w:val="20"/>
                <w:u w:val="single"/>
              </w:rPr>
            </w:pPr>
            <w:r w:rsidRPr="00324C33">
              <w:rPr>
                <w:rFonts w:ascii="Garamond" w:hAnsi="Garamond" w:cstheme="minorHAnsi"/>
                <w:b/>
                <w:sz w:val="20"/>
                <w:u w:val="single"/>
              </w:rPr>
              <w:t>Imię, nazwisko, tel., e-mail:</w:t>
            </w:r>
          </w:p>
          <w:p w14:paraId="3FFD56B6" w14:textId="77777777" w:rsidR="00CE7C0F" w:rsidRPr="00324C33" w:rsidRDefault="00CE7C0F" w:rsidP="00B10092">
            <w:pPr>
              <w:pStyle w:val="Nagwek"/>
              <w:tabs>
                <w:tab w:val="clear" w:pos="4536"/>
                <w:tab w:val="clear" w:pos="9072"/>
              </w:tabs>
              <w:spacing w:line="276" w:lineRule="auto"/>
              <w:rPr>
                <w:rFonts w:ascii="Garamond" w:hAnsi="Garamond" w:cstheme="minorHAnsi"/>
                <w:sz w:val="20"/>
              </w:rPr>
            </w:pPr>
          </w:p>
        </w:tc>
        <w:tc>
          <w:tcPr>
            <w:tcW w:w="3950" w:type="dxa"/>
            <w:gridSpan w:val="6"/>
            <w:tcBorders>
              <w:top w:val="single" w:sz="4" w:space="0" w:color="auto"/>
              <w:left w:val="nil"/>
              <w:bottom w:val="single" w:sz="4" w:space="0" w:color="auto"/>
              <w:right w:val="single" w:sz="4" w:space="0" w:color="auto"/>
            </w:tcBorders>
          </w:tcPr>
          <w:p w14:paraId="74F46CA4" w14:textId="77777777" w:rsidR="00CE7C0F" w:rsidRPr="00324C33" w:rsidRDefault="00CE7C0F" w:rsidP="00B10092">
            <w:pPr>
              <w:spacing w:line="276" w:lineRule="auto"/>
              <w:rPr>
                <w:rFonts w:ascii="Garamond" w:hAnsi="Garamond" w:cstheme="minorHAnsi"/>
                <w:b/>
                <w:sz w:val="20"/>
              </w:rPr>
            </w:pPr>
            <w:r w:rsidRPr="00324C33">
              <w:rPr>
                <w:rFonts w:ascii="Garamond" w:hAnsi="Garamond" w:cstheme="minorHAnsi"/>
                <w:b/>
                <w:sz w:val="20"/>
              </w:rPr>
              <w:t>Imię, nazwisko, tel., e-mail:</w:t>
            </w:r>
          </w:p>
          <w:p w14:paraId="5FF8B854" w14:textId="77777777" w:rsidR="00CE7C0F" w:rsidRPr="00324C33" w:rsidRDefault="00CE7C0F" w:rsidP="00B10092">
            <w:pPr>
              <w:pStyle w:val="Nagwek"/>
              <w:tabs>
                <w:tab w:val="clear" w:pos="4536"/>
                <w:tab w:val="clear" w:pos="9072"/>
              </w:tabs>
              <w:spacing w:line="276" w:lineRule="auto"/>
              <w:rPr>
                <w:rFonts w:ascii="Garamond" w:hAnsi="Garamond" w:cstheme="minorHAnsi"/>
                <w:sz w:val="20"/>
              </w:rPr>
            </w:pPr>
          </w:p>
        </w:tc>
      </w:tr>
    </w:tbl>
    <w:p w14:paraId="7BBCA0DE" w14:textId="77777777" w:rsidR="00CE7C0F" w:rsidRPr="00324C33" w:rsidRDefault="00CE7C0F" w:rsidP="00B10092">
      <w:pPr>
        <w:pStyle w:val="Tytu"/>
        <w:spacing w:line="276" w:lineRule="auto"/>
        <w:jc w:val="left"/>
        <w:rPr>
          <w:rFonts w:ascii="Garamond" w:hAnsi="Garamond" w:cstheme="minorHAnsi"/>
        </w:rPr>
        <w:sectPr w:rsidR="00CE7C0F" w:rsidRPr="00324C33" w:rsidSect="00266DC8">
          <w:footerReference w:type="default" r:id="rId17"/>
          <w:type w:val="continuous"/>
          <w:pgSz w:w="11906" w:h="16838"/>
          <w:pgMar w:top="1134" w:right="1077" w:bottom="1134" w:left="1077" w:header="708" w:footer="616" w:gutter="0"/>
          <w:cols w:space="708"/>
        </w:sectPr>
      </w:pPr>
    </w:p>
    <w:p w14:paraId="0E744ED3" w14:textId="31E20312" w:rsidR="00F16DCB" w:rsidRPr="00324C33" w:rsidRDefault="00DF635A" w:rsidP="00B10092">
      <w:pPr>
        <w:spacing w:line="276" w:lineRule="auto"/>
        <w:jc w:val="center"/>
        <w:rPr>
          <w:rFonts w:ascii="Garamond" w:hAnsi="Garamond" w:cstheme="minorHAnsi"/>
          <w:b/>
          <w:sz w:val="20"/>
        </w:rPr>
      </w:pPr>
      <w:r w:rsidRPr="00324C33">
        <w:rPr>
          <w:rFonts w:ascii="Garamond" w:hAnsi="Garamond" w:cstheme="minorHAnsi"/>
          <w:b/>
          <w:sz w:val="20"/>
        </w:rPr>
        <w:lastRenderedPageBreak/>
        <w:t>ZAŁĄCZNIK NR 5</w:t>
      </w:r>
      <w:r w:rsidR="00F16DCB" w:rsidRPr="00324C33">
        <w:rPr>
          <w:rFonts w:ascii="Garamond" w:hAnsi="Garamond" w:cstheme="minorHAnsi"/>
          <w:b/>
          <w:sz w:val="20"/>
        </w:rPr>
        <w:t xml:space="preserve"> DO UMOWY LICENCYJNEJ nr</w:t>
      </w:r>
      <w:r w:rsidR="0021467B" w:rsidRPr="00324C33">
        <w:rPr>
          <w:rFonts w:ascii="Garamond" w:hAnsi="Garamond" w:cstheme="minorHAnsi"/>
          <w:b/>
          <w:sz w:val="20"/>
        </w:rPr>
        <w:t xml:space="preserve"> </w:t>
      </w:r>
      <w:r w:rsidR="00B57CF5" w:rsidRPr="00324C33">
        <w:rPr>
          <w:rFonts w:ascii="Garamond" w:hAnsi="Garamond" w:cstheme="minorHAnsi"/>
          <w:b/>
          <w:sz w:val="20"/>
        </w:rPr>
        <w:t>………………………….</w:t>
      </w:r>
    </w:p>
    <w:p w14:paraId="1F00B6F7" w14:textId="77777777" w:rsidR="00CE7C0F" w:rsidRPr="00324C33" w:rsidRDefault="00CE7C0F" w:rsidP="00B10092">
      <w:pPr>
        <w:spacing w:line="276" w:lineRule="auto"/>
        <w:jc w:val="center"/>
        <w:rPr>
          <w:rFonts w:ascii="Garamond" w:hAnsi="Garamond" w:cstheme="minorHAnsi"/>
          <w:sz w:val="20"/>
        </w:rPr>
      </w:pPr>
    </w:p>
    <w:p w14:paraId="7977F20D" w14:textId="77777777" w:rsidR="00CE7C0F" w:rsidRPr="00324C33" w:rsidRDefault="00CE7C0F" w:rsidP="00B10092">
      <w:pPr>
        <w:spacing w:line="276" w:lineRule="auto"/>
        <w:jc w:val="center"/>
        <w:rPr>
          <w:rFonts w:ascii="Garamond" w:hAnsi="Garamond" w:cstheme="minorHAnsi"/>
          <w:b/>
        </w:rPr>
      </w:pPr>
      <w:r w:rsidRPr="00324C33">
        <w:rPr>
          <w:rFonts w:ascii="Garamond" w:hAnsi="Garamond" w:cstheme="minorHAnsi"/>
          <w:b/>
        </w:rPr>
        <w:t xml:space="preserve">Informacje o </w:t>
      </w:r>
      <w:r w:rsidR="00377463" w:rsidRPr="00324C33">
        <w:rPr>
          <w:rFonts w:ascii="Garamond" w:hAnsi="Garamond" w:cstheme="minorHAnsi"/>
          <w:b/>
        </w:rPr>
        <w:t>Licencjobiorcy</w:t>
      </w:r>
    </w:p>
    <w:p w14:paraId="098DD224" w14:textId="77777777" w:rsidR="00DF635A" w:rsidRPr="00324C33" w:rsidRDefault="00DF635A" w:rsidP="00B10092">
      <w:pPr>
        <w:spacing w:line="276" w:lineRule="auto"/>
        <w:ind w:firstLine="360"/>
        <w:rPr>
          <w:rFonts w:ascii="Garamond" w:hAnsi="Garamond" w:cstheme="minorHAnsi"/>
        </w:rPr>
      </w:pPr>
    </w:p>
    <w:p w14:paraId="20C35478" w14:textId="77777777" w:rsidR="00DF635A" w:rsidRPr="00324C33" w:rsidRDefault="00DF635A" w:rsidP="00B10092">
      <w:pPr>
        <w:spacing w:line="276" w:lineRule="auto"/>
        <w:ind w:left="180" w:firstLine="360"/>
        <w:rPr>
          <w:rFonts w:ascii="Garamond" w:hAnsi="Garamond" w:cstheme="minorHAnsi"/>
          <w:b/>
          <w:bCs/>
        </w:rPr>
      </w:pPr>
      <w:r w:rsidRPr="00324C33">
        <w:rPr>
          <w:rFonts w:ascii="Garamond" w:hAnsi="Garamond" w:cstheme="minorHAnsi"/>
          <w:b/>
          <w:bCs/>
        </w:rPr>
        <w:t xml:space="preserve">Dane </w:t>
      </w:r>
      <w:r w:rsidR="00377463" w:rsidRPr="00324C33">
        <w:rPr>
          <w:rFonts w:ascii="Garamond" w:hAnsi="Garamond" w:cstheme="minorHAnsi"/>
          <w:b/>
          <w:bCs/>
        </w:rPr>
        <w:t>Licencjobiorcy</w:t>
      </w:r>
      <w:r w:rsidRPr="00324C33">
        <w:rPr>
          <w:rFonts w:ascii="Garamond" w:hAnsi="Garamond" w:cstheme="minorHAnsi"/>
          <w:b/>
          <w:bCs/>
        </w:rPr>
        <w:t>:</w:t>
      </w:r>
    </w:p>
    <w:tbl>
      <w:tblPr>
        <w:tblW w:w="14954" w:type="dxa"/>
        <w:tblCellMar>
          <w:left w:w="70" w:type="dxa"/>
          <w:right w:w="70" w:type="dxa"/>
        </w:tblCellMar>
        <w:tblLook w:val="00A0" w:firstRow="1" w:lastRow="0" w:firstColumn="1" w:lastColumn="0" w:noHBand="0" w:noVBand="0"/>
      </w:tblPr>
      <w:tblGrid>
        <w:gridCol w:w="3850"/>
        <w:gridCol w:w="5580"/>
        <w:gridCol w:w="5524"/>
      </w:tblGrid>
      <w:tr w:rsidR="00DF635A" w:rsidRPr="00324C33" w14:paraId="0720C8C3" w14:textId="77777777" w:rsidTr="00E3501C">
        <w:trPr>
          <w:trHeight w:val="223"/>
        </w:trPr>
        <w:tc>
          <w:tcPr>
            <w:tcW w:w="3850" w:type="dxa"/>
            <w:tcBorders>
              <w:bottom w:val="single" w:sz="4" w:space="0" w:color="auto"/>
              <w:right w:val="single" w:sz="4" w:space="0" w:color="auto"/>
            </w:tcBorders>
            <w:shd w:val="clear" w:color="auto" w:fill="auto"/>
            <w:vAlign w:val="center"/>
          </w:tcPr>
          <w:p w14:paraId="008C4B93" w14:textId="77777777" w:rsidR="00DF635A" w:rsidRPr="00324C33" w:rsidRDefault="00DF635A" w:rsidP="00B10092">
            <w:pPr>
              <w:spacing w:line="276" w:lineRule="auto"/>
              <w:ind w:left="180"/>
              <w:rPr>
                <w:rFonts w:ascii="Garamond" w:hAnsi="Garamond" w:cstheme="minorHAnsi"/>
                <w:b/>
                <w:bCs/>
                <w:sz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213C00EC" w14:textId="77777777" w:rsidR="00DF635A" w:rsidRPr="00324C33" w:rsidRDefault="00DF635A" w:rsidP="00B10092">
            <w:pPr>
              <w:spacing w:line="276" w:lineRule="auto"/>
              <w:ind w:left="180"/>
              <w:jc w:val="center"/>
              <w:rPr>
                <w:rFonts w:ascii="Garamond" w:hAnsi="Garamond" w:cstheme="minorHAnsi"/>
                <w:b/>
                <w:bCs/>
                <w:sz w:val="20"/>
              </w:rPr>
            </w:pPr>
            <w:r w:rsidRPr="00324C33">
              <w:rPr>
                <w:rFonts w:ascii="Garamond" w:hAnsi="Garamond" w:cstheme="minorHAnsi"/>
                <w:b/>
                <w:bCs/>
                <w:sz w:val="20"/>
              </w:rPr>
              <w:t>Dane zarejestrowane:</w:t>
            </w:r>
          </w:p>
        </w:tc>
        <w:tc>
          <w:tcPr>
            <w:tcW w:w="5524" w:type="dxa"/>
            <w:tcBorders>
              <w:top w:val="single" w:sz="4" w:space="0" w:color="auto"/>
              <w:left w:val="single" w:sz="4" w:space="0" w:color="auto"/>
              <w:bottom w:val="single" w:sz="4" w:space="0" w:color="auto"/>
              <w:right w:val="single" w:sz="4" w:space="0" w:color="auto"/>
            </w:tcBorders>
            <w:shd w:val="clear" w:color="auto" w:fill="auto"/>
          </w:tcPr>
          <w:p w14:paraId="15FC3242" w14:textId="77777777" w:rsidR="00DF635A" w:rsidRPr="00324C33" w:rsidRDefault="00DF635A" w:rsidP="00B10092">
            <w:pPr>
              <w:spacing w:line="276" w:lineRule="auto"/>
              <w:ind w:left="180"/>
              <w:jc w:val="center"/>
              <w:rPr>
                <w:rFonts w:ascii="Garamond" w:hAnsi="Garamond" w:cstheme="minorHAnsi"/>
                <w:b/>
                <w:bCs/>
                <w:sz w:val="20"/>
              </w:rPr>
            </w:pPr>
            <w:r w:rsidRPr="00324C33">
              <w:rPr>
                <w:rFonts w:ascii="Garamond" w:hAnsi="Garamond" w:cstheme="minorHAnsi"/>
                <w:b/>
                <w:bCs/>
                <w:sz w:val="20"/>
              </w:rPr>
              <w:t>Dane poprawne (korekta)</w:t>
            </w:r>
          </w:p>
        </w:tc>
      </w:tr>
      <w:tr w:rsidR="00DF635A" w:rsidRPr="00324C33" w14:paraId="6EA9F0D7" w14:textId="77777777" w:rsidTr="00E3501C">
        <w:trPr>
          <w:trHeight w:val="223"/>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0FC29435" w14:textId="77777777" w:rsidR="00DF635A" w:rsidRPr="00324C33" w:rsidRDefault="00DF635A" w:rsidP="00B10092">
            <w:pPr>
              <w:spacing w:line="276" w:lineRule="auto"/>
              <w:ind w:left="180"/>
              <w:rPr>
                <w:rFonts w:ascii="Garamond" w:hAnsi="Garamond" w:cstheme="minorHAnsi"/>
                <w:bCs/>
                <w:sz w:val="20"/>
              </w:rPr>
            </w:pPr>
            <w:r w:rsidRPr="00324C33">
              <w:rPr>
                <w:rFonts w:ascii="Garamond" w:hAnsi="Garamond" w:cstheme="minorHAnsi"/>
                <w:bCs/>
                <w:sz w:val="20"/>
              </w:rPr>
              <w:t>Nazwa jednostki:</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36BC694B" w14:textId="77777777" w:rsidR="00DF635A" w:rsidRPr="00324C33" w:rsidRDefault="00DF635A" w:rsidP="00B10092">
            <w:pPr>
              <w:spacing w:line="276" w:lineRule="auto"/>
              <w:ind w:left="180"/>
              <w:rPr>
                <w:rFonts w:ascii="Garamond" w:hAnsi="Garamond" w:cstheme="minorHAnsi"/>
                <w:bCs/>
                <w:color w:val="000000"/>
                <w:sz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tcPr>
          <w:p w14:paraId="75202EA2" w14:textId="77777777" w:rsidR="00DF635A" w:rsidRPr="00324C33" w:rsidRDefault="00DF635A" w:rsidP="00B10092">
            <w:pPr>
              <w:spacing w:line="276" w:lineRule="auto"/>
              <w:ind w:left="180"/>
              <w:rPr>
                <w:rFonts w:ascii="Garamond" w:hAnsi="Garamond" w:cstheme="minorHAnsi"/>
                <w:bCs/>
                <w:sz w:val="20"/>
              </w:rPr>
            </w:pPr>
          </w:p>
        </w:tc>
      </w:tr>
      <w:tr w:rsidR="00DF635A" w:rsidRPr="00324C33" w14:paraId="0C89D1E0" w14:textId="77777777" w:rsidTr="00E3501C">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088948D7" w14:textId="77777777" w:rsidR="00DF635A" w:rsidRPr="00324C33" w:rsidRDefault="00DF635A" w:rsidP="00B10092">
            <w:pPr>
              <w:spacing w:line="276" w:lineRule="auto"/>
              <w:ind w:left="180"/>
              <w:rPr>
                <w:rFonts w:ascii="Garamond" w:hAnsi="Garamond" w:cstheme="minorHAnsi"/>
                <w:bCs/>
                <w:sz w:val="20"/>
              </w:rPr>
            </w:pPr>
            <w:r w:rsidRPr="00324C33">
              <w:rPr>
                <w:rFonts w:ascii="Garamond" w:hAnsi="Garamond" w:cstheme="minorHAnsi"/>
                <w:bCs/>
                <w:sz w:val="20"/>
              </w:rPr>
              <w:t>Adres:</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15BC26C4" w14:textId="77777777" w:rsidR="00DF635A" w:rsidRPr="00324C33" w:rsidRDefault="00DF635A" w:rsidP="00B10092">
            <w:pPr>
              <w:spacing w:line="276" w:lineRule="auto"/>
              <w:ind w:left="180"/>
              <w:rPr>
                <w:rFonts w:ascii="Garamond" w:hAnsi="Garamond" w:cstheme="minorHAnsi"/>
                <w:bCs/>
                <w:sz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6E27EBB1" w14:textId="77777777" w:rsidR="00DF635A" w:rsidRPr="00324C33" w:rsidRDefault="00DF635A" w:rsidP="00B10092">
            <w:pPr>
              <w:spacing w:line="276" w:lineRule="auto"/>
              <w:ind w:left="180"/>
              <w:rPr>
                <w:rFonts w:ascii="Garamond" w:hAnsi="Garamond" w:cstheme="minorHAnsi"/>
                <w:bCs/>
                <w:sz w:val="20"/>
              </w:rPr>
            </w:pPr>
          </w:p>
        </w:tc>
      </w:tr>
      <w:tr w:rsidR="00DF635A" w:rsidRPr="00324C33" w14:paraId="1B8F798B" w14:textId="77777777" w:rsidTr="00E3501C">
        <w:trPr>
          <w:trHeight w:val="223"/>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1E45397F" w14:textId="77777777" w:rsidR="00DF635A" w:rsidRPr="00324C33" w:rsidRDefault="00DF635A" w:rsidP="00B10092">
            <w:pPr>
              <w:spacing w:line="276" w:lineRule="auto"/>
              <w:ind w:left="180"/>
              <w:rPr>
                <w:rFonts w:ascii="Garamond" w:hAnsi="Garamond" w:cstheme="minorHAnsi"/>
                <w:bCs/>
                <w:sz w:val="20"/>
              </w:rPr>
            </w:pPr>
            <w:r w:rsidRPr="00324C33">
              <w:rPr>
                <w:rFonts w:ascii="Garamond" w:hAnsi="Garamond" w:cstheme="minorHAnsi"/>
                <w:bCs/>
                <w:sz w:val="20"/>
              </w:rPr>
              <w:t xml:space="preserve">Główny adres e-mail </w:t>
            </w:r>
            <w:r w:rsidR="005903C7" w:rsidRPr="00324C33">
              <w:rPr>
                <w:rFonts w:ascii="Garamond" w:hAnsi="Garamond" w:cstheme="minorHAnsi"/>
                <w:bCs/>
                <w:sz w:val="20"/>
              </w:rPr>
              <w:t>Licencjobiorcy</w:t>
            </w:r>
            <w:r w:rsidRPr="00324C33">
              <w:rPr>
                <w:rFonts w:ascii="Garamond" w:hAnsi="Garamond" w:cstheme="minorHAnsi"/>
                <w:bCs/>
                <w:sz w:val="20"/>
              </w:rPr>
              <w:t>*:</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60BB7CAD" w14:textId="77777777" w:rsidR="00DF635A" w:rsidRPr="00324C33" w:rsidRDefault="00DF635A" w:rsidP="00B10092">
            <w:pPr>
              <w:spacing w:line="276" w:lineRule="auto"/>
              <w:ind w:left="180"/>
              <w:rPr>
                <w:rFonts w:ascii="Garamond" w:hAnsi="Garamond" w:cstheme="minorHAnsi"/>
                <w:bCs/>
                <w:sz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13AAD3E3" w14:textId="77777777" w:rsidR="00DF635A" w:rsidRPr="00324C33" w:rsidRDefault="00DF635A" w:rsidP="00B10092">
            <w:pPr>
              <w:spacing w:line="276" w:lineRule="auto"/>
              <w:ind w:left="180"/>
              <w:rPr>
                <w:rFonts w:ascii="Garamond" w:hAnsi="Garamond" w:cstheme="minorHAnsi"/>
                <w:bCs/>
                <w:sz w:val="20"/>
              </w:rPr>
            </w:pPr>
          </w:p>
        </w:tc>
      </w:tr>
      <w:tr w:rsidR="00DF635A" w:rsidRPr="00324C33" w14:paraId="6F3E7071" w14:textId="77777777" w:rsidTr="00E3501C">
        <w:trPr>
          <w:trHeight w:val="223"/>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6A36874F" w14:textId="77777777" w:rsidR="00DF635A" w:rsidRPr="00324C33" w:rsidRDefault="00DF635A" w:rsidP="00B10092">
            <w:pPr>
              <w:spacing w:line="276" w:lineRule="auto"/>
              <w:ind w:left="180"/>
              <w:rPr>
                <w:rFonts w:ascii="Garamond" w:hAnsi="Garamond" w:cstheme="minorHAnsi"/>
                <w:bCs/>
                <w:sz w:val="20"/>
              </w:rPr>
            </w:pPr>
            <w:r w:rsidRPr="00324C33">
              <w:rPr>
                <w:rFonts w:ascii="Garamond" w:hAnsi="Garamond" w:cstheme="minorHAnsi"/>
                <w:bCs/>
                <w:sz w:val="20"/>
              </w:rPr>
              <w:t>Akceptacja dostarczania informacji dotyczących pakietu Oprogramowania Aplikacyjnego na w/w adres e-mail (TAK/NIE):</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48F1DC48" w14:textId="77777777" w:rsidR="00DF635A" w:rsidRPr="00324C33" w:rsidRDefault="00DF635A" w:rsidP="00B10092">
            <w:pPr>
              <w:spacing w:line="276" w:lineRule="auto"/>
              <w:ind w:left="180"/>
              <w:jc w:val="center"/>
              <w:rPr>
                <w:rFonts w:ascii="Garamond" w:hAnsi="Garamond" w:cstheme="minorHAnsi"/>
                <w:bCs/>
                <w:sz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019C964B" w14:textId="77777777" w:rsidR="00DF635A" w:rsidRPr="00324C33" w:rsidRDefault="00DF635A" w:rsidP="00B10092">
            <w:pPr>
              <w:spacing w:line="276" w:lineRule="auto"/>
              <w:ind w:left="180"/>
              <w:jc w:val="center"/>
              <w:rPr>
                <w:rFonts w:ascii="Garamond" w:hAnsi="Garamond" w:cstheme="minorHAnsi"/>
                <w:bCs/>
                <w:sz w:val="20"/>
              </w:rPr>
            </w:pPr>
          </w:p>
        </w:tc>
      </w:tr>
      <w:tr w:rsidR="00DF635A" w:rsidRPr="00324C33" w14:paraId="798E9945" w14:textId="77777777" w:rsidTr="00E3501C">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496C9DE8" w14:textId="77777777" w:rsidR="00DF635A" w:rsidRPr="00324C33" w:rsidRDefault="00DF635A" w:rsidP="00B10092">
            <w:pPr>
              <w:spacing w:line="276" w:lineRule="auto"/>
              <w:ind w:left="180"/>
              <w:rPr>
                <w:rFonts w:ascii="Garamond" w:hAnsi="Garamond" w:cstheme="minorHAnsi"/>
                <w:bCs/>
                <w:sz w:val="20"/>
              </w:rPr>
            </w:pPr>
            <w:r w:rsidRPr="00324C33">
              <w:rPr>
                <w:rFonts w:ascii="Garamond" w:hAnsi="Garamond" w:cstheme="minorHAnsi"/>
                <w:bCs/>
                <w:sz w:val="20"/>
              </w:rPr>
              <w:t>Nr telefonu:</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66F2A03A" w14:textId="77777777" w:rsidR="00DF635A" w:rsidRPr="00324C33" w:rsidRDefault="00DF635A" w:rsidP="00B10092">
            <w:pPr>
              <w:spacing w:line="276" w:lineRule="auto"/>
              <w:ind w:left="180"/>
              <w:rPr>
                <w:rFonts w:ascii="Garamond" w:hAnsi="Garamond" w:cstheme="minorHAnsi"/>
                <w:bCs/>
                <w:sz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04F9ADD6" w14:textId="77777777" w:rsidR="00DF635A" w:rsidRPr="00324C33" w:rsidRDefault="00DF635A" w:rsidP="00B10092">
            <w:pPr>
              <w:spacing w:line="276" w:lineRule="auto"/>
              <w:ind w:left="180"/>
              <w:rPr>
                <w:rFonts w:ascii="Garamond" w:hAnsi="Garamond" w:cstheme="minorHAnsi"/>
                <w:bCs/>
                <w:sz w:val="20"/>
              </w:rPr>
            </w:pPr>
          </w:p>
        </w:tc>
      </w:tr>
      <w:tr w:rsidR="00DF635A" w:rsidRPr="00324C33" w14:paraId="2CF75BEF" w14:textId="77777777" w:rsidTr="00E3501C">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6E9AE48C" w14:textId="77777777" w:rsidR="00DF635A" w:rsidRPr="00324C33" w:rsidRDefault="00DF635A" w:rsidP="00B10092">
            <w:pPr>
              <w:spacing w:line="276" w:lineRule="auto"/>
              <w:ind w:left="180"/>
              <w:rPr>
                <w:rFonts w:ascii="Garamond" w:hAnsi="Garamond" w:cstheme="minorHAnsi"/>
                <w:bCs/>
                <w:sz w:val="20"/>
              </w:rPr>
            </w:pPr>
            <w:r w:rsidRPr="00324C33">
              <w:rPr>
                <w:rFonts w:ascii="Garamond" w:hAnsi="Garamond" w:cstheme="minorHAnsi"/>
                <w:bCs/>
                <w:sz w:val="20"/>
              </w:rPr>
              <w:t>Nr faksu:</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473ED20F" w14:textId="77777777" w:rsidR="00DF635A" w:rsidRPr="00324C33" w:rsidRDefault="00DF635A" w:rsidP="00B10092">
            <w:pPr>
              <w:spacing w:line="276" w:lineRule="auto"/>
              <w:ind w:left="180"/>
              <w:rPr>
                <w:rFonts w:ascii="Garamond" w:hAnsi="Garamond" w:cstheme="minorHAnsi"/>
                <w:bCs/>
                <w:sz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500D6563" w14:textId="77777777" w:rsidR="00DF635A" w:rsidRPr="00324C33" w:rsidRDefault="00DF635A" w:rsidP="00B10092">
            <w:pPr>
              <w:spacing w:line="276" w:lineRule="auto"/>
              <w:ind w:left="180"/>
              <w:rPr>
                <w:rFonts w:ascii="Garamond" w:hAnsi="Garamond" w:cstheme="minorHAnsi"/>
                <w:bCs/>
                <w:sz w:val="20"/>
              </w:rPr>
            </w:pPr>
          </w:p>
        </w:tc>
      </w:tr>
      <w:tr w:rsidR="00DF635A" w:rsidRPr="00324C33" w14:paraId="002689E6" w14:textId="77777777" w:rsidTr="00E3501C">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288EB8EA" w14:textId="77777777" w:rsidR="00DF635A" w:rsidRPr="00324C33" w:rsidRDefault="00DF635A" w:rsidP="00B10092">
            <w:pPr>
              <w:spacing w:line="276" w:lineRule="auto"/>
              <w:ind w:left="180"/>
              <w:rPr>
                <w:rFonts w:ascii="Garamond" w:hAnsi="Garamond" w:cstheme="minorHAnsi"/>
                <w:bCs/>
                <w:sz w:val="20"/>
              </w:rPr>
            </w:pPr>
            <w:r w:rsidRPr="00324C33">
              <w:rPr>
                <w:rFonts w:ascii="Garamond" w:hAnsi="Garamond" w:cstheme="minorHAnsi"/>
                <w:bCs/>
                <w:sz w:val="20"/>
              </w:rPr>
              <w:t>NIP</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0658C1BA" w14:textId="77777777" w:rsidR="00DF635A" w:rsidRPr="00324C33" w:rsidRDefault="00DF635A" w:rsidP="00B10092">
            <w:pPr>
              <w:spacing w:line="276" w:lineRule="auto"/>
              <w:ind w:left="180"/>
              <w:rPr>
                <w:rFonts w:ascii="Garamond" w:hAnsi="Garamond" w:cstheme="minorHAnsi"/>
                <w:bCs/>
                <w:sz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160CB272" w14:textId="77777777" w:rsidR="00DF635A" w:rsidRPr="00324C33" w:rsidRDefault="00DF635A" w:rsidP="00B10092">
            <w:pPr>
              <w:spacing w:line="276" w:lineRule="auto"/>
              <w:ind w:left="180"/>
              <w:rPr>
                <w:rFonts w:ascii="Garamond" w:hAnsi="Garamond" w:cstheme="minorHAnsi"/>
                <w:bCs/>
                <w:sz w:val="20"/>
              </w:rPr>
            </w:pPr>
          </w:p>
        </w:tc>
      </w:tr>
      <w:tr w:rsidR="00DF635A" w:rsidRPr="00324C33" w14:paraId="5B7C044A" w14:textId="77777777" w:rsidTr="00E3501C">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6184DECC" w14:textId="77777777" w:rsidR="00DF635A" w:rsidRPr="00324C33" w:rsidRDefault="00DF635A" w:rsidP="00B10092">
            <w:pPr>
              <w:spacing w:line="276" w:lineRule="auto"/>
              <w:ind w:left="180"/>
              <w:rPr>
                <w:rFonts w:ascii="Garamond" w:hAnsi="Garamond" w:cstheme="minorHAnsi"/>
                <w:bCs/>
                <w:sz w:val="20"/>
              </w:rPr>
            </w:pPr>
            <w:r w:rsidRPr="00324C33">
              <w:rPr>
                <w:rFonts w:ascii="Garamond" w:hAnsi="Garamond" w:cstheme="minorHAnsi"/>
                <w:bCs/>
                <w:sz w:val="20"/>
              </w:rPr>
              <w:t>REGON</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41641253" w14:textId="77777777" w:rsidR="00DF635A" w:rsidRPr="00324C33" w:rsidRDefault="00DF635A" w:rsidP="00B10092">
            <w:pPr>
              <w:spacing w:line="276" w:lineRule="auto"/>
              <w:ind w:left="180"/>
              <w:rPr>
                <w:rFonts w:ascii="Garamond" w:hAnsi="Garamond" w:cstheme="minorHAnsi"/>
                <w:bCs/>
                <w:sz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371FD6B1" w14:textId="77777777" w:rsidR="00DF635A" w:rsidRPr="00324C33" w:rsidRDefault="00DF635A" w:rsidP="00B10092">
            <w:pPr>
              <w:spacing w:line="276" w:lineRule="auto"/>
              <w:ind w:left="180"/>
              <w:rPr>
                <w:rFonts w:ascii="Garamond" w:hAnsi="Garamond" w:cstheme="minorHAnsi"/>
                <w:bCs/>
                <w:sz w:val="20"/>
              </w:rPr>
            </w:pPr>
          </w:p>
        </w:tc>
      </w:tr>
      <w:tr w:rsidR="00DF635A" w:rsidRPr="00324C33" w14:paraId="088727CA" w14:textId="77777777" w:rsidTr="00E3501C">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3FBD695E" w14:textId="77777777" w:rsidR="00DF635A" w:rsidRPr="00324C33" w:rsidRDefault="00DF635A" w:rsidP="00B10092">
            <w:pPr>
              <w:spacing w:line="276" w:lineRule="auto"/>
              <w:ind w:left="180"/>
              <w:rPr>
                <w:rFonts w:ascii="Garamond" w:hAnsi="Garamond" w:cstheme="minorHAnsi"/>
                <w:bCs/>
                <w:sz w:val="20"/>
              </w:rPr>
            </w:pPr>
            <w:r w:rsidRPr="00324C33">
              <w:rPr>
                <w:rFonts w:ascii="Garamond" w:hAnsi="Garamond" w:cstheme="minorHAnsi"/>
                <w:bCs/>
                <w:sz w:val="20"/>
              </w:rPr>
              <w:t>Wpis do KRS prowadzonego przez:</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608016DC" w14:textId="77777777" w:rsidR="00DF635A" w:rsidRPr="00324C33" w:rsidRDefault="00DF635A" w:rsidP="00B10092">
            <w:pPr>
              <w:spacing w:line="276" w:lineRule="auto"/>
              <w:ind w:left="180"/>
              <w:rPr>
                <w:rFonts w:ascii="Garamond" w:hAnsi="Garamond" w:cstheme="minorHAnsi"/>
                <w:bCs/>
                <w:sz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2CF9DC5A" w14:textId="77777777" w:rsidR="00DF635A" w:rsidRPr="00324C33" w:rsidRDefault="00DF635A" w:rsidP="00B10092">
            <w:pPr>
              <w:spacing w:line="276" w:lineRule="auto"/>
              <w:ind w:left="180"/>
              <w:rPr>
                <w:rFonts w:ascii="Garamond" w:hAnsi="Garamond" w:cstheme="minorHAnsi"/>
                <w:bCs/>
                <w:sz w:val="20"/>
              </w:rPr>
            </w:pPr>
          </w:p>
        </w:tc>
      </w:tr>
      <w:tr w:rsidR="00DF635A" w:rsidRPr="00324C33" w14:paraId="31DA68E4" w14:textId="77777777" w:rsidTr="00E3501C">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440E219C" w14:textId="77777777" w:rsidR="00DF635A" w:rsidRPr="00324C33" w:rsidRDefault="00DF635A" w:rsidP="00B10092">
            <w:pPr>
              <w:spacing w:line="276" w:lineRule="auto"/>
              <w:ind w:left="180"/>
              <w:rPr>
                <w:rFonts w:ascii="Garamond" w:hAnsi="Garamond" w:cstheme="minorHAnsi"/>
                <w:bCs/>
                <w:sz w:val="20"/>
              </w:rPr>
            </w:pPr>
            <w:r w:rsidRPr="00324C33">
              <w:rPr>
                <w:rFonts w:ascii="Garamond" w:hAnsi="Garamond" w:cstheme="minorHAnsi"/>
                <w:bCs/>
                <w:sz w:val="20"/>
              </w:rPr>
              <w:t>KRS</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6D2C4479" w14:textId="77777777" w:rsidR="00DF635A" w:rsidRPr="00324C33" w:rsidRDefault="00DF635A" w:rsidP="00B10092">
            <w:pPr>
              <w:spacing w:line="276" w:lineRule="auto"/>
              <w:ind w:left="180"/>
              <w:rPr>
                <w:rFonts w:ascii="Garamond" w:hAnsi="Garamond" w:cstheme="minorHAnsi"/>
                <w:bCs/>
                <w:sz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564BB7E3" w14:textId="77777777" w:rsidR="00DF635A" w:rsidRPr="00324C33" w:rsidRDefault="00DF635A" w:rsidP="00B10092">
            <w:pPr>
              <w:spacing w:line="276" w:lineRule="auto"/>
              <w:ind w:left="180"/>
              <w:rPr>
                <w:rFonts w:ascii="Garamond" w:hAnsi="Garamond" w:cstheme="minorHAnsi"/>
                <w:bCs/>
                <w:sz w:val="20"/>
              </w:rPr>
            </w:pPr>
          </w:p>
        </w:tc>
      </w:tr>
      <w:tr w:rsidR="00DF635A" w:rsidRPr="00324C33" w14:paraId="30F49621" w14:textId="77777777" w:rsidTr="00E3501C">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22F6BC1C" w14:textId="77777777" w:rsidR="00DF635A" w:rsidRPr="00324C33" w:rsidRDefault="00DF635A" w:rsidP="00B10092">
            <w:pPr>
              <w:spacing w:line="276" w:lineRule="auto"/>
              <w:ind w:left="180"/>
              <w:rPr>
                <w:rFonts w:ascii="Garamond" w:hAnsi="Garamond" w:cstheme="minorHAnsi"/>
                <w:bCs/>
                <w:sz w:val="20"/>
              </w:rPr>
            </w:pPr>
            <w:r w:rsidRPr="00324C33">
              <w:rPr>
                <w:rFonts w:ascii="Garamond" w:hAnsi="Garamond" w:cstheme="minorHAnsi"/>
                <w:bCs/>
                <w:sz w:val="20"/>
              </w:rPr>
              <w:t>Adres WWW:</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6E9B4A5F" w14:textId="77777777" w:rsidR="00DF635A" w:rsidRPr="00324C33" w:rsidRDefault="00DF635A" w:rsidP="00B10092">
            <w:pPr>
              <w:spacing w:line="276" w:lineRule="auto"/>
              <w:ind w:left="180"/>
              <w:rPr>
                <w:rFonts w:ascii="Garamond" w:hAnsi="Garamond" w:cstheme="minorHAnsi"/>
                <w:bCs/>
                <w:sz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5681144C" w14:textId="77777777" w:rsidR="00DF635A" w:rsidRPr="00324C33" w:rsidRDefault="00DF635A" w:rsidP="00B10092">
            <w:pPr>
              <w:spacing w:line="276" w:lineRule="auto"/>
              <w:ind w:left="180"/>
              <w:rPr>
                <w:rFonts w:ascii="Garamond" w:hAnsi="Garamond" w:cstheme="minorHAnsi"/>
                <w:bCs/>
                <w:sz w:val="20"/>
              </w:rPr>
            </w:pPr>
          </w:p>
        </w:tc>
      </w:tr>
      <w:tr w:rsidR="00DF635A" w:rsidRPr="00324C33" w14:paraId="4D4F746E" w14:textId="77777777" w:rsidTr="00E3501C">
        <w:trPr>
          <w:trHeight w:val="635"/>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323046C2" w14:textId="664F5D89" w:rsidR="00DF635A" w:rsidRPr="00324C33" w:rsidRDefault="00DF635A" w:rsidP="00B10092">
            <w:pPr>
              <w:spacing w:line="276" w:lineRule="auto"/>
              <w:ind w:left="180"/>
              <w:rPr>
                <w:rFonts w:ascii="Garamond" w:hAnsi="Garamond" w:cstheme="minorHAnsi"/>
                <w:bCs/>
                <w:sz w:val="20"/>
              </w:rPr>
            </w:pPr>
            <w:r w:rsidRPr="00324C33">
              <w:rPr>
                <w:rFonts w:ascii="Garamond" w:hAnsi="Garamond" w:cstheme="minorHAnsi"/>
                <w:bCs/>
                <w:sz w:val="20"/>
              </w:rPr>
              <w:t xml:space="preserve">Identyfikator </w:t>
            </w:r>
            <w:r w:rsidR="00377463" w:rsidRPr="00324C33">
              <w:rPr>
                <w:rFonts w:ascii="Garamond" w:hAnsi="Garamond" w:cstheme="minorHAnsi"/>
                <w:bCs/>
                <w:sz w:val="20"/>
              </w:rPr>
              <w:t>Licencjobiorcy</w:t>
            </w:r>
            <w:r w:rsidRPr="00324C33">
              <w:rPr>
                <w:rFonts w:ascii="Garamond" w:hAnsi="Garamond" w:cstheme="minorHAnsi"/>
                <w:bCs/>
                <w:sz w:val="20"/>
              </w:rPr>
              <w:t xml:space="preserve"> w systemie zgłoszeń: (przydziela administrator systemu </w:t>
            </w:r>
            <w:r w:rsidR="00A83A22" w:rsidRPr="00324C33">
              <w:rPr>
                <w:rFonts w:ascii="Garamond" w:hAnsi="Garamond" w:cstheme="minorHAnsi"/>
                <w:bCs/>
                <w:sz w:val="20"/>
              </w:rPr>
              <w:t>obsługi zgłoszeń</w:t>
            </w:r>
            <w:r w:rsidRPr="00324C33">
              <w:rPr>
                <w:rFonts w:ascii="Garamond" w:hAnsi="Garamond" w:cstheme="minorHAnsi"/>
                <w:bCs/>
                <w:sz w:val="20"/>
              </w:rPr>
              <w:t>)</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011740FE" w14:textId="77777777" w:rsidR="00DF635A" w:rsidRPr="00324C33" w:rsidRDefault="00DF635A" w:rsidP="00B10092">
            <w:pPr>
              <w:spacing w:line="276" w:lineRule="auto"/>
              <w:ind w:left="180"/>
              <w:rPr>
                <w:rFonts w:ascii="Garamond" w:hAnsi="Garamond" w:cstheme="minorHAnsi"/>
                <w:b/>
                <w:bCs/>
                <w:sz w:val="20"/>
              </w:rPr>
            </w:pPr>
          </w:p>
        </w:tc>
        <w:tc>
          <w:tcPr>
            <w:tcW w:w="552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42512CF" w14:textId="77777777" w:rsidR="00DF635A" w:rsidRPr="00324C33" w:rsidRDefault="00DF635A" w:rsidP="00B10092">
            <w:pPr>
              <w:spacing w:line="276" w:lineRule="auto"/>
              <w:ind w:left="180"/>
              <w:rPr>
                <w:rFonts w:ascii="Garamond" w:hAnsi="Garamond" w:cstheme="minorHAnsi"/>
                <w:b/>
                <w:bCs/>
                <w:sz w:val="20"/>
              </w:rPr>
            </w:pPr>
          </w:p>
        </w:tc>
      </w:tr>
    </w:tbl>
    <w:p w14:paraId="7C326E42" w14:textId="77777777" w:rsidR="00DF635A" w:rsidRPr="00324C33" w:rsidRDefault="00DF635A" w:rsidP="00B10092">
      <w:pPr>
        <w:spacing w:line="276" w:lineRule="auto"/>
        <w:ind w:left="180" w:firstLine="360"/>
        <w:rPr>
          <w:rFonts w:ascii="Garamond" w:hAnsi="Garamond" w:cstheme="minorHAnsi"/>
        </w:rPr>
      </w:pPr>
    </w:p>
    <w:p w14:paraId="35BCD310" w14:textId="77777777" w:rsidR="00DF635A" w:rsidRPr="00324C33" w:rsidRDefault="00DF635A" w:rsidP="00B10092">
      <w:pPr>
        <w:spacing w:line="276" w:lineRule="auto"/>
        <w:ind w:left="180"/>
        <w:rPr>
          <w:rFonts w:ascii="Garamond" w:hAnsi="Garamond" w:cstheme="minorHAnsi"/>
          <w:bCs/>
        </w:rPr>
      </w:pPr>
      <w:r w:rsidRPr="00324C33">
        <w:rPr>
          <w:rFonts w:ascii="Garamond" w:hAnsi="Garamond" w:cstheme="minorHAnsi"/>
          <w:b/>
          <w:bCs/>
        </w:rPr>
        <w:br w:type="page"/>
      </w:r>
    </w:p>
    <w:p w14:paraId="27F9D4AC" w14:textId="77777777" w:rsidR="00DF635A" w:rsidRPr="00324C33" w:rsidRDefault="00DF635A" w:rsidP="00B10092">
      <w:pPr>
        <w:spacing w:line="276" w:lineRule="auto"/>
        <w:ind w:left="180"/>
        <w:rPr>
          <w:rFonts w:ascii="Garamond" w:hAnsi="Garamond" w:cstheme="minorHAnsi"/>
          <w:b/>
          <w:bCs/>
        </w:rPr>
      </w:pPr>
      <w:r w:rsidRPr="00324C33">
        <w:rPr>
          <w:rFonts w:ascii="Garamond" w:hAnsi="Garamond" w:cstheme="minorHAnsi"/>
          <w:b/>
          <w:bCs/>
        </w:rPr>
        <w:lastRenderedPageBreak/>
        <w:t xml:space="preserve">Osoby upoważnione do reprezentowania </w:t>
      </w:r>
      <w:r w:rsidR="00377463" w:rsidRPr="00324C33">
        <w:rPr>
          <w:rFonts w:ascii="Garamond" w:hAnsi="Garamond" w:cstheme="minorHAnsi"/>
          <w:b/>
          <w:bCs/>
        </w:rPr>
        <w:t>Licencjobiorcy</w:t>
      </w:r>
      <w:r w:rsidRPr="00324C33">
        <w:rPr>
          <w:rFonts w:ascii="Garamond" w:hAnsi="Garamond" w:cstheme="minorHAnsi"/>
          <w:b/>
          <w:bCs/>
        </w:rPr>
        <w:t xml:space="preserve"> i/lub osoby upoważnione do internetowej rejestracji zgłoszeń i/lub osoby mogące udostępniać bazę danych ze Strony </w:t>
      </w:r>
      <w:r w:rsidR="00377463" w:rsidRPr="00324C33">
        <w:rPr>
          <w:rFonts w:ascii="Garamond" w:hAnsi="Garamond" w:cstheme="minorHAnsi"/>
          <w:b/>
          <w:bCs/>
        </w:rPr>
        <w:t>Licencjobiorcy</w:t>
      </w:r>
      <w:r w:rsidRPr="00324C33">
        <w:rPr>
          <w:rFonts w:ascii="Garamond" w:hAnsi="Garamond" w:cstheme="minorHAnsi"/>
          <w:b/>
          <w:bCs/>
        </w:rPr>
        <w:t>:</w:t>
      </w:r>
    </w:p>
    <w:p w14:paraId="36608561" w14:textId="77777777" w:rsidR="00DF635A" w:rsidRPr="00324C33" w:rsidRDefault="00DF635A" w:rsidP="00B10092">
      <w:pPr>
        <w:spacing w:line="276" w:lineRule="auto"/>
        <w:ind w:left="180"/>
        <w:rPr>
          <w:rFonts w:ascii="Garamond" w:hAnsi="Garamond" w:cstheme="minorHAnsi"/>
          <w:bCs/>
          <w:noProof/>
          <w:vanish/>
        </w:rPr>
      </w:pPr>
    </w:p>
    <w:tbl>
      <w:tblPr>
        <w:tblW w:w="1576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
        <w:gridCol w:w="1152"/>
        <w:gridCol w:w="1276"/>
        <w:gridCol w:w="2281"/>
        <w:gridCol w:w="1430"/>
        <w:gridCol w:w="2370"/>
        <w:gridCol w:w="900"/>
        <w:gridCol w:w="600"/>
        <w:gridCol w:w="800"/>
        <w:gridCol w:w="600"/>
        <w:gridCol w:w="800"/>
        <w:gridCol w:w="731"/>
        <w:gridCol w:w="600"/>
        <w:gridCol w:w="1300"/>
      </w:tblGrid>
      <w:tr w:rsidR="00DF635A" w:rsidRPr="00324C33" w14:paraId="7A5ED9F6" w14:textId="77777777" w:rsidTr="00E3501C">
        <w:trPr>
          <w:jc w:val="center"/>
        </w:trPr>
        <w:tc>
          <w:tcPr>
            <w:tcW w:w="921" w:type="dxa"/>
            <w:shd w:val="clear" w:color="auto" w:fill="auto"/>
          </w:tcPr>
          <w:p w14:paraId="2FE9AB3D" w14:textId="77777777" w:rsidR="00DF635A" w:rsidRPr="00324C33" w:rsidRDefault="00DF635A" w:rsidP="00B10092">
            <w:pPr>
              <w:spacing w:line="276" w:lineRule="auto"/>
              <w:rPr>
                <w:rFonts w:ascii="Garamond" w:hAnsi="Garamond" w:cstheme="minorHAnsi"/>
                <w:b/>
                <w:bCs/>
                <w:noProof/>
                <w:sz w:val="16"/>
                <w:szCs w:val="16"/>
              </w:rPr>
            </w:pPr>
            <w:r w:rsidRPr="00324C33">
              <w:rPr>
                <w:rFonts w:ascii="Garamond" w:hAnsi="Garamond" w:cstheme="minorHAnsi"/>
                <w:b/>
                <w:bCs/>
                <w:noProof/>
                <w:sz w:val="16"/>
                <w:szCs w:val="16"/>
              </w:rPr>
              <w:t>TYTUL</w:t>
            </w:r>
          </w:p>
        </w:tc>
        <w:tc>
          <w:tcPr>
            <w:tcW w:w="1152" w:type="dxa"/>
            <w:shd w:val="clear" w:color="auto" w:fill="auto"/>
          </w:tcPr>
          <w:p w14:paraId="325B0433" w14:textId="77777777" w:rsidR="00DF635A" w:rsidRPr="00324C33" w:rsidRDefault="00DF635A" w:rsidP="00B10092">
            <w:pPr>
              <w:spacing w:line="276" w:lineRule="auto"/>
              <w:rPr>
                <w:rFonts w:ascii="Garamond" w:hAnsi="Garamond" w:cstheme="minorHAnsi"/>
                <w:b/>
                <w:bCs/>
                <w:noProof/>
                <w:sz w:val="16"/>
                <w:szCs w:val="16"/>
              </w:rPr>
            </w:pPr>
            <w:r w:rsidRPr="00324C33">
              <w:rPr>
                <w:rFonts w:ascii="Garamond" w:hAnsi="Garamond" w:cstheme="minorHAnsi"/>
                <w:b/>
                <w:bCs/>
                <w:noProof/>
                <w:sz w:val="16"/>
                <w:szCs w:val="16"/>
              </w:rPr>
              <w:t>IMIONA</w:t>
            </w:r>
          </w:p>
        </w:tc>
        <w:tc>
          <w:tcPr>
            <w:tcW w:w="1276" w:type="dxa"/>
            <w:shd w:val="clear" w:color="auto" w:fill="auto"/>
          </w:tcPr>
          <w:p w14:paraId="68BCE57A" w14:textId="77777777" w:rsidR="00DF635A" w:rsidRPr="00324C33" w:rsidRDefault="00DF635A" w:rsidP="00B10092">
            <w:pPr>
              <w:spacing w:line="276" w:lineRule="auto"/>
              <w:rPr>
                <w:rFonts w:ascii="Garamond" w:hAnsi="Garamond" w:cstheme="minorHAnsi"/>
                <w:b/>
                <w:bCs/>
                <w:noProof/>
                <w:sz w:val="16"/>
                <w:szCs w:val="16"/>
              </w:rPr>
            </w:pPr>
            <w:r w:rsidRPr="00324C33">
              <w:rPr>
                <w:rFonts w:ascii="Garamond" w:hAnsi="Garamond" w:cstheme="minorHAnsi"/>
                <w:b/>
                <w:bCs/>
                <w:noProof/>
                <w:sz w:val="16"/>
                <w:szCs w:val="16"/>
              </w:rPr>
              <w:t>NAZWISKO</w:t>
            </w:r>
          </w:p>
        </w:tc>
        <w:tc>
          <w:tcPr>
            <w:tcW w:w="2281" w:type="dxa"/>
            <w:shd w:val="clear" w:color="auto" w:fill="auto"/>
          </w:tcPr>
          <w:p w14:paraId="31BC6811" w14:textId="77777777" w:rsidR="00DF635A" w:rsidRPr="00324C33" w:rsidRDefault="00DF635A" w:rsidP="00B10092">
            <w:pPr>
              <w:spacing w:line="276" w:lineRule="auto"/>
              <w:rPr>
                <w:rFonts w:ascii="Garamond" w:hAnsi="Garamond" w:cstheme="minorHAnsi"/>
                <w:b/>
                <w:bCs/>
                <w:noProof/>
                <w:sz w:val="16"/>
                <w:szCs w:val="16"/>
              </w:rPr>
            </w:pPr>
            <w:r w:rsidRPr="00324C33">
              <w:rPr>
                <w:rFonts w:ascii="Garamond" w:hAnsi="Garamond" w:cstheme="minorHAnsi"/>
                <w:b/>
                <w:bCs/>
                <w:noProof/>
                <w:sz w:val="16"/>
                <w:szCs w:val="16"/>
              </w:rPr>
              <w:t>STANOWISKO</w:t>
            </w:r>
          </w:p>
        </w:tc>
        <w:tc>
          <w:tcPr>
            <w:tcW w:w="1430" w:type="dxa"/>
            <w:shd w:val="clear" w:color="auto" w:fill="auto"/>
          </w:tcPr>
          <w:p w14:paraId="23F1197D" w14:textId="77777777" w:rsidR="00DF635A" w:rsidRPr="00324C33" w:rsidRDefault="00DF635A" w:rsidP="00B10092">
            <w:pPr>
              <w:spacing w:line="276" w:lineRule="auto"/>
              <w:rPr>
                <w:rFonts w:ascii="Garamond" w:hAnsi="Garamond" w:cstheme="minorHAnsi"/>
                <w:b/>
                <w:bCs/>
                <w:noProof/>
                <w:sz w:val="16"/>
                <w:szCs w:val="16"/>
              </w:rPr>
            </w:pPr>
            <w:r w:rsidRPr="00324C33">
              <w:rPr>
                <w:rFonts w:ascii="Garamond" w:hAnsi="Garamond" w:cstheme="minorHAnsi"/>
                <w:b/>
                <w:bCs/>
                <w:noProof/>
                <w:sz w:val="16"/>
                <w:szCs w:val="16"/>
              </w:rPr>
              <w:t>TELEFON</w:t>
            </w:r>
          </w:p>
        </w:tc>
        <w:tc>
          <w:tcPr>
            <w:tcW w:w="2370" w:type="dxa"/>
            <w:shd w:val="clear" w:color="auto" w:fill="auto"/>
          </w:tcPr>
          <w:p w14:paraId="736B848F" w14:textId="77777777" w:rsidR="00DF635A" w:rsidRPr="00324C33" w:rsidRDefault="00DF635A" w:rsidP="00B10092">
            <w:pPr>
              <w:spacing w:line="276" w:lineRule="auto"/>
              <w:rPr>
                <w:rFonts w:ascii="Garamond" w:hAnsi="Garamond" w:cstheme="minorHAnsi"/>
                <w:b/>
                <w:bCs/>
                <w:noProof/>
                <w:sz w:val="16"/>
                <w:szCs w:val="16"/>
              </w:rPr>
            </w:pPr>
            <w:r w:rsidRPr="00324C33">
              <w:rPr>
                <w:rFonts w:ascii="Garamond" w:hAnsi="Garamond" w:cstheme="minorHAnsi"/>
                <w:b/>
                <w:bCs/>
                <w:noProof/>
                <w:sz w:val="16"/>
                <w:szCs w:val="16"/>
              </w:rPr>
              <w:t>E_MAIL</w:t>
            </w:r>
          </w:p>
        </w:tc>
        <w:tc>
          <w:tcPr>
            <w:tcW w:w="900" w:type="dxa"/>
            <w:shd w:val="clear" w:color="auto" w:fill="auto"/>
          </w:tcPr>
          <w:p w14:paraId="7EC94BF8" w14:textId="77777777" w:rsidR="00DF635A" w:rsidRPr="00324C33" w:rsidRDefault="00DF635A" w:rsidP="00B10092">
            <w:pPr>
              <w:spacing w:line="276" w:lineRule="auto"/>
              <w:rPr>
                <w:rFonts w:ascii="Garamond" w:hAnsi="Garamond" w:cstheme="minorHAnsi"/>
                <w:b/>
                <w:bCs/>
                <w:noProof/>
                <w:sz w:val="16"/>
                <w:szCs w:val="16"/>
              </w:rPr>
            </w:pPr>
            <w:r w:rsidRPr="00324C33">
              <w:rPr>
                <w:rFonts w:ascii="Garamond" w:hAnsi="Garamond" w:cstheme="minorHAnsi"/>
                <w:b/>
                <w:bCs/>
                <w:noProof/>
                <w:sz w:val="16"/>
                <w:szCs w:val="16"/>
              </w:rPr>
              <w:t>REPREZ</w:t>
            </w:r>
          </w:p>
        </w:tc>
        <w:tc>
          <w:tcPr>
            <w:tcW w:w="600" w:type="dxa"/>
            <w:shd w:val="clear" w:color="auto" w:fill="auto"/>
          </w:tcPr>
          <w:p w14:paraId="0B746A33" w14:textId="77777777" w:rsidR="00DF635A" w:rsidRPr="00324C33" w:rsidRDefault="00DF635A" w:rsidP="00B10092">
            <w:pPr>
              <w:spacing w:line="276" w:lineRule="auto"/>
              <w:rPr>
                <w:rFonts w:ascii="Garamond" w:hAnsi="Garamond" w:cstheme="minorHAnsi"/>
                <w:b/>
                <w:bCs/>
                <w:noProof/>
                <w:sz w:val="16"/>
                <w:szCs w:val="16"/>
              </w:rPr>
            </w:pPr>
            <w:r w:rsidRPr="00324C33">
              <w:rPr>
                <w:rFonts w:ascii="Garamond" w:hAnsi="Garamond" w:cstheme="minorHAnsi"/>
                <w:b/>
                <w:bCs/>
                <w:noProof/>
                <w:sz w:val="16"/>
                <w:szCs w:val="16"/>
              </w:rPr>
              <w:t>ADM</w:t>
            </w:r>
          </w:p>
        </w:tc>
        <w:tc>
          <w:tcPr>
            <w:tcW w:w="800" w:type="dxa"/>
            <w:shd w:val="clear" w:color="auto" w:fill="auto"/>
          </w:tcPr>
          <w:p w14:paraId="0C1AD8CF" w14:textId="77777777" w:rsidR="00DF635A" w:rsidRPr="00324C33" w:rsidRDefault="00DF635A" w:rsidP="00B10092">
            <w:pPr>
              <w:spacing w:line="276" w:lineRule="auto"/>
              <w:rPr>
                <w:rFonts w:ascii="Garamond" w:hAnsi="Garamond" w:cstheme="minorHAnsi"/>
                <w:b/>
                <w:bCs/>
                <w:noProof/>
                <w:sz w:val="16"/>
                <w:szCs w:val="16"/>
              </w:rPr>
            </w:pPr>
            <w:r w:rsidRPr="00324C33">
              <w:rPr>
                <w:rFonts w:ascii="Garamond" w:hAnsi="Garamond" w:cstheme="minorHAnsi"/>
                <w:b/>
                <w:bCs/>
                <w:noProof/>
                <w:sz w:val="16"/>
                <w:szCs w:val="16"/>
              </w:rPr>
              <w:t>ADM_K</w:t>
            </w:r>
          </w:p>
        </w:tc>
        <w:tc>
          <w:tcPr>
            <w:tcW w:w="600" w:type="dxa"/>
            <w:shd w:val="clear" w:color="auto" w:fill="auto"/>
          </w:tcPr>
          <w:p w14:paraId="7CFC2C1A" w14:textId="77777777" w:rsidR="00DF635A" w:rsidRPr="00324C33" w:rsidRDefault="00DF635A" w:rsidP="00B10092">
            <w:pPr>
              <w:spacing w:line="276" w:lineRule="auto"/>
              <w:rPr>
                <w:rFonts w:ascii="Garamond" w:hAnsi="Garamond" w:cstheme="minorHAnsi"/>
                <w:b/>
                <w:bCs/>
                <w:noProof/>
                <w:sz w:val="16"/>
                <w:szCs w:val="16"/>
                <w:lang w:val="en-US"/>
              </w:rPr>
            </w:pPr>
            <w:r w:rsidRPr="00324C33">
              <w:rPr>
                <w:rFonts w:ascii="Garamond" w:hAnsi="Garamond" w:cstheme="minorHAnsi"/>
                <w:b/>
                <w:bCs/>
                <w:noProof/>
                <w:sz w:val="16"/>
                <w:szCs w:val="16"/>
                <w:lang w:val="en-US"/>
              </w:rPr>
              <w:t>MED</w:t>
            </w:r>
          </w:p>
        </w:tc>
        <w:tc>
          <w:tcPr>
            <w:tcW w:w="800" w:type="dxa"/>
            <w:shd w:val="clear" w:color="auto" w:fill="auto"/>
          </w:tcPr>
          <w:p w14:paraId="7134D668" w14:textId="77777777" w:rsidR="00DF635A" w:rsidRPr="00324C33" w:rsidRDefault="00DF635A" w:rsidP="00B10092">
            <w:pPr>
              <w:spacing w:line="276" w:lineRule="auto"/>
              <w:rPr>
                <w:rFonts w:ascii="Garamond" w:hAnsi="Garamond" w:cstheme="minorHAnsi"/>
                <w:b/>
                <w:bCs/>
                <w:noProof/>
                <w:sz w:val="16"/>
                <w:szCs w:val="16"/>
                <w:lang w:val="en-US"/>
              </w:rPr>
            </w:pPr>
            <w:r w:rsidRPr="00324C33">
              <w:rPr>
                <w:rFonts w:ascii="Garamond" w:hAnsi="Garamond" w:cstheme="minorHAnsi"/>
                <w:b/>
                <w:bCs/>
                <w:noProof/>
                <w:sz w:val="16"/>
                <w:szCs w:val="16"/>
                <w:lang w:val="en-US"/>
              </w:rPr>
              <w:t>MED_K</w:t>
            </w:r>
          </w:p>
        </w:tc>
        <w:tc>
          <w:tcPr>
            <w:tcW w:w="731" w:type="dxa"/>
          </w:tcPr>
          <w:p w14:paraId="13124274" w14:textId="77777777" w:rsidR="00DF635A" w:rsidRPr="00324C33" w:rsidRDefault="00DF635A" w:rsidP="00B10092">
            <w:pPr>
              <w:spacing w:line="276" w:lineRule="auto"/>
              <w:rPr>
                <w:rFonts w:ascii="Garamond" w:hAnsi="Garamond" w:cstheme="minorHAnsi"/>
                <w:b/>
                <w:bCs/>
                <w:noProof/>
                <w:sz w:val="16"/>
                <w:szCs w:val="16"/>
              </w:rPr>
            </w:pPr>
            <w:r w:rsidRPr="00324C33">
              <w:rPr>
                <w:rFonts w:ascii="Garamond" w:hAnsi="Garamond" w:cstheme="minorHAnsi"/>
                <w:b/>
                <w:bCs/>
                <w:noProof/>
                <w:sz w:val="16"/>
                <w:szCs w:val="16"/>
              </w:rPr>
              <w:t>U_DB</w:t>
            </w:r>
          </w:p>
        </w:tc>
        <w:tc>
          <w:tcPr>
            <w:tcW w:w="600" w:type="dxa"/>
            <w:shd w:val="clear" w:color="auto" w:fill="auto"/>
          </w:tcPr>
          <w:p w14:paraId="3E8C1A8E" w14:textId="77777777" w:rsidR="00DF635A" w:rsidRPr="00324C33" w:rsidRDefault="00DF635A" w:rsidP="00B10092">
            <w:pPr>
              <w:spacing w:line="276" w:lineRule="auto"/>
              <w:rPr>
                <w:rFonts w:ascii="Garamond" w:hAnsi="Garamond" w:cstheme="minorHAnsi"/>
                <w:b/>
                <w:bCs/>
                <w:noProof/>
                <w:sz w:val="16"/>
                <w:szCs w:val="16"/>
              </w:rPr>
            </w:pPr>
            <w:r w:rsidRPr="00324C33">
              <w:rPr>
                <w:rFonts w:ascii="Garamond" w:hAnsi="Garamond" w:cstheme="minorHAnsi"/>
                <w:b/>
                <w:bCs/>
                <w:noProof/>
                <w:sz w:val="16"/>
                <w:szCs w:val="16"/>
              </w:rPr>
              <w:t>AKT</w:t>
            </w:r>
          </w:p>
        </w:tc>
        <w:tc>
          <w:tcPr>
            <w:tcW w:w="1300" w:type="dxa"/>
            <w:shd w:val="clear" w:color="auto" w:fill="auto"/>
          </w:tcPr>
          <w:p w14:paraId="1FE39F31" w14:textId="77777777" w:rsidR="00DF635A" w:rsidRPr="00324C33" w:rsidRDefault="00DF635A" w:rsidP="00B10092">
            <w:pPr>
              <w:spacing w:line="276" w:lineRule="auto"/>
              <w:rPr>
                <w:rFonts w:ascii="Garamond" w:hAnsi="Garamond" w:cstheme="minorHAnsi"/>
                <w:b/>
                <w:bCs/>
                <w:noProof/>
                <w:sz w:val="16"/>
                <w:szCs w:val="16"/>
              </w:rPr>
            </w:pPr>
            <w:r w:rsidRPr="00324C33">
              <w:rPr>
                <w:rFonts w:ascii="Garamond" w:hAnsi="Garamond" w:cstheme="minorHAnsi"/>
                <w:b/>
                <w:bCs/>
                <w:noProof/>
                <w:sz w:val="16"/>
                <w:szCs w:val="16"/>
              </w:rPr>
              <w:t>KOD_OSOBY</w:t>
            </w:r>
          </w:p>
        </w:tc>
      </w:tr>
      <w:tr w:rsidR="00DF635A" w:rsidRPr="00324C33" w14:paraId="0C9538C0" w14:textId="77777777" w:rsidTr="00E3501C">
        <w:trPr>
          <w:jc w:val="center"/>
        </w:trPr>
        <w:tc>
          <w:tcPr>
            <w:tcW w:w="921" w:type="dxa"/>
            <w:shd w:val="clear" w:color="auto" w:fill="auto"/>
          </w:tcPr>
          <w:p w14:paraId="23DCB74B" w14:textId="77777777" w:rsidR="00DF635A" w:rsidRPr="00324C33" w:rsidRDefault="00DF635A" w:rsidP="00B10092">
            <w:pPr>
              <w:spacing w:line="276" w:lineRule="auto"/>
              <w:rPr>
                <w:rFonts w:ascii="Garamond" w:hAnsi="Garamond" w:cstheme="minorHAnsi"/>
                <w:sz w:val="16"/>
                <w:szCs w:val="16"/>
              </w:rPr>
            </w:pPr>
          </w:p>
        </w:tc>
        <w:tc>
          <w:tcPr>
            <w:tcW w:w="1152" w:type="dxa"/>
            <w:shd w:val="clear" w:color="auto" w:fill="auto"/>
          </w:tcPr>
          <w:p w14:paraId="657074B6" w14:textId="77777777" w:rsidR="00DF635A" w:rsidRPr="00324C33" w:rsidRDefault="00DF635A" w:rsidP="00B10092">
            <w:pPr>
              <w:spacing w:line="276" w:lineRule="auto"/>
              <w:rPr>
                <w:rFonts w:ascii="Garamond" w:hAnsi="Garamond" w:cstheme="minorHAnsi"/>
                <w:sz w:val="16"/>
                <w:szCs w:val="16"/>
              </w:rPr>
            </w:pPr>
          </w:p>
        </w:tc>
        <w:tc>
          <w:tcPr>
            <w:tcW w:w="1276" w:type="dxa"/>
            <w:shd w:val="clear" w:color="auto" w:fill="auto"/>
          </w:tcPr>
          <w:p w14:paraId="263A5A5D" w14:textId="77777777" w:rsidR="00DF635A" w:rsidRPr="00324C33" w:rsidRDefault="00DF635A" w:rsidP="00B10092">
            <w:pPr>
              <w:spacing w:line="276" w:lineRule="auto"/>
              <w:rPr>
                <w:rFonts w:ascii="Garamond" w:hAnsi="Garamond" w:cstheme="minorHAnsi"/>
                <w:sz w:val="16"/>
                <w:szCs w:val="16"/>
              </w:rPr>
            </w:pPr>
          </w:p>
        </w:tc>
        <w:tc>
          <w:tcPr>
            <w:tcW w:w="2281" w:type="dxa"/>
            <w:shd w:val="clear" w:color="auto" w:fill="auto"/>
          </w:tcPr>
          <w:p w14:paraId="27A95902" w14:textId="77777777" w:rsidR="00DF635A" w:rsidRPr="00324C33" w:rsidRDefault="00DF635A" w:rsidP="00B10092">
            <w:pPr>
              <w:spacing w:line="276" w:lineRule="auto"/>
              <w:rPr>
                <w:rFonts w:ascii="Garamond" w:hAnsi="Garamond" w:cstheme="minorHAnsi"/>
                <w:sz w:val="16"/>
                <w:szCs w:val="16"/>
              </w:rPr>
            </w:pPr>
          </w:p>
        </w:tc>
        <w:tc>
          <w:tcPr>
            <w:tcW w:w="1430" w:type="dxa"/>
            <w:shd w:val="clear" w:color="auto" w:fill="auto"/>
          </w:tcPr>
          <w:p w14:paraId="26C8768C" w14:textId="77777777" w:rsidR="00DF635A" w:rsidRPr="00324C33" w:rsidRDefault="00DF635A" w:rsidP="00B10092">
            <w:pPr>
              <w:spacing w:line="276" w:lineRule="auto"/>
              <w:rPr>
                <w:rFonts w:ascii="Garamond" w:hAnsi="Garamond" w:cstheme="minorHAnsi"/>
                <w:sz w:val="16"/>
                <w:szCs w:val="16"/>
              </w:rPr>
            </w:pPr>
          </w:p>
        </w:tc>
        <w:tc>
          <w:tcPr>
            <w:tcW w:w="2370" w:type="dxa"/>
            <w:shd w:val="clear" w:color="auto" w:fill="auto"/>
          </w:tcPr>
          <w:p w14:paraId="7378A402" w14:textId="77777777" w:rsidR="00DF635A" w:rsidRPr="00324C33" w:rsidRDefault="00DF635A" w:rsidP="00B10092">
            <w:pPr>
              <w:spacing w:line="276" w:lineRule="auto"/>
              <w:rPr>
                <w:rFonts w:ascii="Garamond" w:hAnsi="Garamond" w:cstheme="minorHAnsi"/>
                <w:sz w:val="16"/>
                <w:szCs w:val="16"/>
              </w:rPr>
            </w:pPr>
          </w:p>
        </w:tc>
        <w:tc>
          <w:tcPr>
            <w:tcW w:w="900" w:type="dxa"/>
            <w:shd w:val="clear" w:color="auto" w:fill="auto"/>
          </w:tcPr>
          <w:p w14:paraId="7638E80B" w14:textId="77777777" w:rsidR="00DF635A" w:rsidRPr="00324C33" w:rsidRDefault="00DF635A" w:rsidP="00B10092">
            <w:pPr>
              <w:spacing w:line="276" w:lineRule="auto"/>
              <w:rPr>
                <w:rFonts w:ascii="Garamond" w:hAnsi="Garamond" w:cstheme="minorHAnsi"/>
                <w:sz w:val="16"/>
                <w:szCs w:val="16"/>
              </w:rPr>
            </w:pPr>
          </w:p>
        </w:tc>
        <w:tc>
          <w:tcPr>
            <w:tcW w:w="600" w:type="dxa"/>
            <w:shd w:val="clear" w:color="auto" w:fill="auto"/>
          </w:tcPr>
          <w:p w14:paraId="002AF000" w14:textId="77777777" w:rsidR="00DF635A" w:rsidRPr="00324C33" w:rsidRDefault="00DF635A" w:rsidP="00B10092">
            <w:pPr>
              <w:spacing w:line="276" w:lineRule="auto"/>
              <w:rPr>
                <w:rFonts w:ascii="Garamond" w:hAnsi="Garamond" w:cstheme="minorHAnsi"/>
                <w:sz w:val="16"/>
                <w:szCs w:val="16"/>
              </w:rPr>
            </w:pPr>
          </w:p>
        </w:tc>
        <w:tc>
          <w:tcPr>
            <w:tcW w:w="800" w:type="dxa"/>
            <w:shd w:val="clear" w:color="auto" w:fill="auto"/>
          </w:tcPr>
          <w:p w14:paraId="0A45E92D" w14:textId="77777777" w:rsidR="00DF635A" w:rsidRPr="00324C33" w:rsidRDefault="00DF635A" w:rsidP="00B10092">
            <w:pPr>
              <w:spacing w:line="276" w:lineRule="auto"/>
              <w:rPr>
                <w:rFonts w:ascii="Garamond" w:hAnsi="Garamond" w:cstheme="minorHAnsi"/>
                <w:sz w:val="16"/>
                <w:szCs w:val="16"/>
              </w:rPr>
            </w:pPr>
          </w:p>
        </w:tc>
        <w:tc>
          <w:tcPr>
            <w:tcW w:w="600" w:type="dxa"/>
            <w:shd w:val="clear" w:color="auto" w:fill="auto"/>
          </w:tcPr>
          <w:p w14:paraId="370F072A" w14:textId="77777777" w:rsidR="00DF635A" w:rsidRPr="00324C33" w:rsidRDefault="00DF635A" w:rsidP="00B10092">
            <w:pPr>
              <w:spacing w:line="276" w:lineRule="auto"/>
              <w:rPr>
                <w:rFonts w:ascii="Garamond" w:hAnsi="Garamond" w:cstheme="minorHAnsi"/>
                <w:sz w:val="16"/>
                <w:szCs w:val="16"/>
              </w:rPr>
            </w:pPr>
          </w:p>
        </w:tc>
        <w:tc>
          <w:tcPr>
            <w:tcW w:w="800" w:type="dxa"/>
            <w:shd w:val="clear" w:color="auto" w:fill="auto"/>
          </w:tcPr>
          <w:p w14:paraId="5692B7BB" w14:textId="77777777" w:rsidR="00DF635A" w:rsidRPr="00324C33" w:rsidRDefault="00DF635A" w:rsidP="00B10092">
            <w:pPr>
              <w:spacing w:line="276" w:lineRule="auto"/>
              <w:rPr>
                <w:rFonts w:ascii="Garamond" w:hAnsi="Garamond" w:cstheme="minorHAnsi"/>
                <w:sz w:val="16"/>
                <w:szCs w:val="16"/>
              </w:rPr>
            </w:pPr>
          </w:p>
        </w:tc>
        <w:tc>
          <w:tcPr>
            <w:tcW w:w="731" w:type="dxa"/>
          </w:tcPr>
          <w:p w14:paraId="559F578D" w14:textId="77777777" w:rsidR="00DF635A" w:rsidRPr="00324C33" w:rsidRDefault="00DF635A" w:rsidP="00B10092">
            <w:pPr>
              <w:spacing w:line="276" w:lineRule="auto"/>
              <w:rPr>
                <w:rFonts w:ascii="Garamond" w:hAnsi="Garamond" w:cstheme="minorHAnsi"/>
                <w:sz w:val="16"/>
                <w:szCs w:val="16"/>
              </w:rPr>
            </w:pPr>
          </w:p>
        </w:tc>
        <w:tc>
          <w:tcPr>
            <w:tcW w:w="600" w:type="dxa"/>
            <w:shd w:val="clear" w:color="auto" w:fill="auto"/>
          </w:tcPr>
          <w:p w14:paraId="5CEE9529" w14:textId="77777777" w:rsidR="00DF635A" w:rsidRPr="00324C33" w:rsidRDefault="00DF635A" w:rsidP="00B10092">
            <w:pPr>
              <w:spacing w:line="276" w:lineRule="auto"/>
              <w:rPr>
                <w:rFonts w:ascii="Garamond" w:hAnsi="Garamond" w:cstheme="minorHAnsi"/>
                <w:sz w:val="16"/>
                <w:szCs w:val="16"/>
              </w:rPr>
            </w:pPr>
          </w:p>
        </w:tc>
        <w:tc>
          <w:tcPr>
            <w:tcW w:w="1300" w:type="dxa"/>
            <w:shd w:val="clear" w:color="auto" w:fill="auto"/>
          </w:tcPr>
          <w:p w14:paraId="47DD3709" w14:textId="77777777" w:rsidR="00DF635A" w:rsidRPr="00324C33" w:rsidRDefault="00DF635A" w:rsidP="00B10092">
            <w:pPr>
              <w:spacing w:line="276" w:lineRule="auto"/>
              <w:rPr>
                <w:rFonts w:ascii="Garamond" w:hAnsi="Garamond" w:cstheme="minorHAnsi"/>
                <w:sz w:val="16"/>
                <w:szCs w:val="16"/>
              </w:rPr>
            </w:pPr>
          </w:p>
        </w:tc>
      </w:tr>
      <w:tr w:rsidR="00DF635A" w:rsidRPr="00324C33" w14:paraId="4BF80180" w14:textId="77777777" w:rsidTr="00E3501C">
        <w:trPr>
          <w:jc w:val="center"/>
        </w:trPr>
        <w:tc>
          <w:tcPr>
            <w:tcW w:w="921" w:type="dxa"/>
            <w:shd w:val="clear" w:color="auto" w:fill="auto"/>
          </w:tcPr>
          <w:p w14:paraId="53AEE77B" w14:textId="77777777" w:rsidR="00DF635A" w:rsidRPr="00324C33" w:rsidRDefault="00DF635A" w:rsidP="00B10092">
            <w:pPr>
              <w:spacing w:line="276" w:lineRule="auto"/>
              <w:rPr>
                <w:rFonts w:ascii="Garamond" w:hAnsi="Garamond" w:cstheme="minorHAnsi"/>
                <w:noProof/>
                <w:sz w:val="16"/>
                <w:szCs w:val="16"/>
              </w:rPr>
            </w:pPr>
          </w:p>
        </w:tc>
        <w:tc>
          <w:tcPr>
            <w:tcW w:w="1152" w:type="dxa"/>
            <w:shd w:val="clear" w:color="auto" w:fill="auto"/>
          </w:tcPr>
          <w:p w14:paraId="77F32954" w14:textId="77777777" w:rsidR="00DF635A" w:rsidRPr="00324C33" w:rsidRDefault="00DF635A" w:rsidP="00B10092">
            <w:pPr>
              <w:spacing w:line="276" w:lineRule="auto"/>
              <w:rPr>
                <w:rFonts w:ascii="Garamond" w:hAnsi="Garamond" w:cstheme="minorHAnsi"/>
                <w:noProof/>
                <w:sz w:val="16"/>
                <w:szCs w:val="16"/>
              </w:rPr>
            </w:pPr>
          </w:p>
        </w:tc>
        <w:tc>
          <w:tcPr>
            <w:tcW w:w="1276" w:type="dxa"/>
            <w:shd w:val="clear" w:color="auto" w:fill="auto"/>
          </w:tcPr>
          <w:p w14:paraId="46857EF1" w14:textId="77777777" w:rsidR="00DF635A" w:rsidRPr="00324C33" w:rsidRDefault="00DF635A" w:rsidP="00B10092">
            <w:pPr>
              <w:spacing w:line="276" w:lineRule="auto"/>
              <w:rPr>
                <w:rFonts w:ascii="Garamond" w:hAnsi="Garamond" w:cstheme="minorHAnsi"/>
                <w:noProof/>
                <w:sz w:val="16"/>
                <w:szCs w:val="16"/>
              </w:rPr>
            </w:pPr>
          </w:p>
        </w:tc>
        <w:tc>
          <w:tcPr>
            <w:tcW w:w="2281" w:type="dxa"/>
            <w:shd w:val="clear" w:color="auto" w:fill="auto"/>
          </w:tcPr>
          <w:p w14:paraId="0A63AE1C" w14:textId="77777777" w:rsidR="00DF635A" w:rsidRPr="00324C33" w:rsidRDefault="00DF635A" w:rsidP="00B10092">
            <w:pPr>
              <w:spacing w:line="276" w:lineRule="auto"/>
              <w:rPr>
                <w:rFonts w:ascii="Garamond" w:hAnsi="Garamond" w:cstheme="minorHAnsi"/>
                <w:sz w:val="16"/>
                <w:szCs w:val="16"/>
              </w:rPr>
            </w:pPr>
          </w:p>
        </w:tc>
        <w:tc>
          <w:tcPr>
            <w:tcW w:w="1430" w:type="dxa"/>
            <w:shd w:val="clear" w:color="auto" w:fill="auto"/>
          </w:tcPr>
          <w:p w14:paraId="2D1B1162" w14:textId="77777777" w:rsidR="00DF635A" w:rsidRPr="00324C33" w:rsidRDefault="00DF635A" w:rsidP="00B10092">
            <w:pPr>
              <w:spacing w:line="276" w:lineRule="auto"/>
              <w:rPr>
                <w:rFonts w:ascii="Garamond" w:hAnsi="Garamond" w:cstheme="minorHAnsi"/>
                <w:sz w:val="16"/>
                <w:szCs w:val="16"/>
              </w:rPr>
            </w:pPr>
          </w:p>
        </w:tc>
        <w:tc>
          <w:tcPr>
            <w:tcW w:w="2370" w:type="dxa"/>
            <w:shd w:val="clear" w:color="auto" w:fill="auto"/>
          </w:tcPr>
          <w:p w14:paraId="0276B2B3" w14:textId="77777777" w:rsidR="00DF635A" w:rsidRPr="00324C33" w:rsidRDefault="00DF635A" w:rsidP="00B10092">
            <w:pPr>
              <w:spacing w:line="276" w:lineRule="auto"/>
              <w:rPr>
                <w:rFonts w:ascii="Garamond" w:hAnsi="Garamond" w:cstheme="minorHAnsi"/>
                <w:sz w:val="16"/>
                <w:szCs w:val="16"/>
              </w:rPr>
            </w:pPr>
          </w:p>
        </w:tc>
        <w:tc>
          <w:tcPr>
            <w:tcW w:w="900" w:type="dxa"/>
            <w:shd w:val="clear" w:color="auto" w:fill="auto"/>
          </w:tcPr>
          <w:p w14:paraId="1EB22531" w14:textId="77777777" w:rsidR="00DF635A" w:rsidRPr="00324C33" w:rsidRDefault="00DF635A" w:rsidP="00B10092">
            <w:pPr>
              <w:spacing w:line="276" w:lineRule="auto"/>
              <w:rPr>
                <w:rFonts w:ascii="Garamond" w:hAnsi="Garamond" w:cstheme="minorHAnsi"/>
                <w:sz w:val="16"/>
                <w:szCs w:val="16"/>
              </w:rPr>
            </w:pPr>
          </w:p>
        </w:tc>
        <w:tc>
          <w:tcPr>
            <w:tcW w:w="600" w:type="dxa"/>
            <w:shd w:val="clear" w:color="auto" w:fill="auto"/>
          </w:tcPr>
          <w:p w14:paraId="33498A11" w14:textId="77777777" w:rsidR="00DF635A" w:rsidRPr="00324C33" w:rsidRDefault="00DF635A" w:rsidP="00B10092">
            <w:pPr>
              <w:spacing w:line="276" w:lineRule="auto"/>
              <w:rPr>
                <w:rFonts w:ascii="Garamond" w:hAnsi="Garamond" w:cstheme="minorHAnsi"/>
                <w:sz w:val="16"/>
                <w:szCs w:val="16"/>
              </w:rPr>
            </w:pPr>
          </w:p>
        </w:tc>
        <w:tc>
          <w:tcPr>
            <w:tcW w:w="800" w:type="dxa"/>
            <w:shd w:val="clear" w:color="auto" w:fill="auto"/>
          </w:tcPr>
          <w:p w14:paraId="274280AC" w14:textId="77777777" w:rsidR="00DF635A" w:rsidRPr="00324C33" w:rsidRDefault="00DF635A" w:rsidP="00B10092">
            <w:pPr>
              <w:spacing w:line="276" w:lineRule="auto"/>
              <w:rPr>
                <w:rFonts w:ascii="Garamond" w:hAnsi="Garamond" w:cstheme="minorHAnsi"/>
                <w:sz w:val="16"/>
                <w:szCs w:val="16"/>
              </w:rPr>
            </w:pPr>
          </w:p>
        </w:tc>
        <w:tc>
          <w:tcPr>
            <w:tcW w:w="600" w:type="dxa"/>
            <w:shd w:val="clear" w:color="auto" w:fill="auto"/>
          </w:tcPr>
          <w:p w14:paraId="3D4F1FCD" w14:textId="77777777" w:rsidR="00DF635A" w:rsidRPr="00324C33" w:rsidRDefault="00DF635A" w:rsidP="00B10092">
            <w:pPr>
              <w:spacing w:line="276" w:lineRule="auto"/>
              <w:rPr>
                <w:rFonts w:ascii="Garamond" w:hAnsi="Garamond" w:cstheme="minorHAnsi"/>
                <w:sz w:val="16"/>
                <w:szCs w:val="16"/>
              </w:rPr>
            </w:pPr>
          </w:p>
        </w:tc>
        <w:tc>
          <w:tcPr>
            <w:tcW w:w="800" w:type="dxa"/>
            <w:shd w:val="clear" w:color="auto" w:fill="auto"/>
          </w:tcPr>
          <w:p w14:paraId="1F83C2BB" w14:textId="77777777" w:rsidR="00DF635A" w:rsidRPr="00324C33" w:rsidRDefault="00DF635A" w:rsidP="00B10092">
            <w:pPr>
              <w:spacing w:line="276" w:lineRule="auto"/>
              <w:rPr>
                <w:rFonts w:ascii="Garamond" w:hAnsi="Garamond" w:cstheme="minorHAnsi"/>
                <w:sz w:val="16"/>
                <w:szCs w:val="16"/>
              </w:rPr>
            </w:pPr>
          </w:p>
        </w:tc>
        <w:tc>
          <w:tcPr>
            <w:tcW w:w="731" w:type="dxa"/>
          </w:tcPr>
          <w:p w14:paraId="1CD24FCF" w14:textId="77777777" w:rsidR="00DF635A" w:rsidRPr="00324C33" w:rsidRDefault="00DF635A" w:rsidP="00B10092">
            <w:pPr>
              <w:spacing w:line="276" w:lineRule="auto"/>
              <w:rPr>
                <w:rFonts w:ascii="Garamond" w:hAnsi="Garamond" w:cstheme="minorHAnsi"/>
                <w:sz w:val="16"/>
                <w:szCs w:val="16"/>
              </w:rPr>
            </w:pPr>
          </w:p>
        </w:tc>
        <w:tc>
          <w:tcPr>
            <w:tcW w:w="600" w:type="dxa"/>
            <w:shd w:val="clear" w:color="auto" w:fill="auto"/>
          </w:tcPr>
          <w:p w14:paraId="4B4C83CD" w14:textId="77777777" w:rsidR="00DF635A" w:rsidRPr="00324C33" w:rsidRDefault="00DF635A" w:rsidP="00B10092">
            <w:pPr>
              <w:spacing w:line="276" w:lineRule="auto"/>
              <w:rPr>
                <w:rFonts w:ascii="Garamond" w:hAnsi="Garamond" w:cstheme="minorHAnsi"/>
                <w:sz w:val="16"/>
                <w:szCs w:val="16"/>
              </w:rPr>
            </w:pPr>
          </w:p>
        </w:tc>
        <w:tc>
          <w:tcPr>
            <w:tcW w:w="1300" w:type="dxa"/>
            <w:shd w:val="clear" w:color="auto" w:fill="auto"/>
          </w:tcPr>
          <w:p w14:paraId="516933E0" w14:textId="77777777" w:rsidR="00DF635A" w:rsidRPr="00324C33" w:rsidRDefault="00DF635A" w:rsidP="00B10092">
            <w:pPr>
              <w:spacing w:line="276" w:lineRule="auto"/>
              <w:rPr>
                <w:rFonts w:ascii="Garamond" w:hAnsi="Garamond" w:cstheme="minorHAnsi"/>
                <w:sz w:val="16"/>
                <w:szCs w:val="16"/>
              </w:rPr>
            </w:pPr>
          </w:p>
        </w:tc>
      </w:tr>
      <w:tr w:rsidR="00DF635A" w:rsidRPr="00324C33" w14:paraId="326A055A" w14:textId="77777777" w:rsidTr="00E3501C">
        <w:trPr>
          <w:jc w:val="center"/>
        </w:trPr>
        <w:tc>
          <w:tcPr>
            <w:tcW w:w="921" w:type="dxa"/>
            <w:shd w:val="clear" w:color="auto" w:fill="auto"/>
          </w:tcPr>
          <w:p w14:paraId="045E5F46" w14:textId="77777777" w:rsidR="00DF635A" w:rsidRPr="00324C33" w:rsidRDefault="00DF635A" w:rsidP="00B10092">
            <w:pPr>
              <w:spacing w:line="276" w:lineRule="auto"/>
              <w:rPr>
                <w:rFonts w:ascii="Garamond" w:hAnsi="Garamond" w:cstheme="minorHAnsi"/>
                <w:sz w:val="16"/>
                <w:szCs w:val="16"/>
              </w:rPr>
            </w:pPr>
          </w:p>
        </w:tc>
        <w:tc>
          <w:tcPr>
            <w:tcW w:w="1152" w:type="dxa"/>
            <w:shd w:val="clear" w:color="auto" w:fill="auto"/>
          </w:tcPr>
          <w:p w14:paraId="3379B6C1" w14:textId="77777777" w:rsidR="00DF635A" w:rsidRPr="00324C33" w:rsidRDefault="00DF635A" w:rsidP="00B10092">
            <w:pPr>
              <w:spacing w:line="276" w:lineRule="auto"/>
              <w:rPr>
                <w:rFonts w:ascii="Garamond" w:hAnsi="Garamond" w:cstheme="minorHAnsi"/>
                <w:sz w:val="16"/>
                <w:szCs w:val="16"/>
              </w:rPr>
            </w:pPr>
          </w:p>
        </w:tc>
        <w:tc>
          <w:tcPr>
            <w:tcW w:w="1276" w:type="dxa"/>
            <w:shd w:val="clear" w:color="auto" w:fill="auto"/>
          </w:tcPr>
          <w:p w14:paraId="5F64D80A" w14:textId="77777777" w:rsidR="00DF635A" w:rsidRPr="00324C33" w:rsidRDefault="00DF635A" w:rsidP="00B10092">
            <w:pPr>
              <w:spacing w:line="276" w:lineRule="auto"/>
              <w:rPr>
                <w:rFonts w:ascii="Garamond" w:hAnsi="Garamond" w:cstheme="minorHAnsi"/>
                <w:sz w:val="16"/>
                <w:szCs w:val="16"/>
              </w:rPr>
            </w:pPr>
          </w:p>
        </w:tc>
        <w:tc>
          <w:tcPr>
            <w:tcW w:w="2281" w:type="dxa"/>
            <w:shd w:val="clear" w:color="auto" w:fill="auto"/>
          </w:tcPr>
          <w:p w14:paraId="3AC0CDE0" w14:textId="77777777" w:rsidR="00DF635A" w:rsidRPr="00324C33" w:rsidRDefault="00DF635A" w:rsidP="00B10092">
            <w:pPr>
              <w:spacing w:line="276" w:lineRule="auto"/>
              <w:rPr>
                <w:rFonts w:ascii="Garamond" w:hAnsi="Garamond" w:cstheme="minorHAnsi"/>
                <w:sz w:val="16"/>
                <w:szCs w:val="16"/>
              </w:rPr>
            </w:pPr>
          </w:p>
        </w:tc>
        <w:tc>
          <w:tcPr>
            <w:tcW w:w="1430" w:type="dxa"/>
            <w:shd w:val="clear" w:color="auto" w:fill="auto"/>
          </w:tcPr>
          <w:p w14:paraId="11A6E6D7" w14:textId="77777777" w:rsidR="00DF635A" w:rsidRPr="00324C33" w:rsidRDefault="00DF635A" w:rsidP="00B10092">
            <w:pPr>
              <w:spacing w:line="276" w:lineRule="auto"/>
              <w:rPr>
                <w:rFonts w:ascii="Garamond" w:hAnsi="Garamond" w:cstheme="minorHAnsi"/>
                <w:sz w:val="16"/>
                <w:szCs w:val="16"/>
              </w:rPr>
            </w:pPr>
          </w:p>
        </w:tc>
        <w:tc>
          <w:tcPr>
            <w:tcW w:w="2370" w:type="dxa"/>
            <w:shd w:val="clear" w:color="auto" w:fill="auto"/>
          </w:tcPr>
          <w:p w14:paraId="4AF27F20" w14:textId="77777777" w:rsidR="00DF635A" w:rsidRPr="00324C33" w:rsidRDefault="00DF635A" w:rsidP="00B10092">
            <w:pPr>
              <w:spacing w:line="276" w:lineRule="auto"/>
              <w:rPr>
                <w:rFonts w:ascii="Garamond" w:hAnsi="Garamond" w:cstheme="minorHAnsi"/>
                <w:sz w:val="16"/>
                <w:szCs w:val="16"/>
              </w:rPr>
            </w:pPr>
          </w:p>
        </w:tc>
        <w:tc>
          <w:tcPr>
            <w:tcW w:w="900" w:type="dxa"/>
            <w:shd w:val="clear" w:color="auto" w:fill="auto"/>
          </w:tcPr>
          <w:p w14:paraId="5403D13B" w14:textId="77777777" w:rsidR="00DF635A" w:rsidRPr="00324C33" w:rsidRDefault="00DF635A" w:rsidP="00B10092">
            <w:pPr>
              <w:spacing w:line="276" w:lineRule="auto"/>
              <w:rPr>
                <w:rFonts w:ascii="Garamond" w:hAnsi="Garamond" w:cstheme="minorHAnsi"/>
                <w:sz w:val="16"/>
                <w:szCs w:val="16"/>
              </w:rPr>
            </w:pPr>
          </w:p>
        </w:tc>
        <w:tc>
          <w:tcPr>
            <w:tcW w:w="600" w:type="dxa"/>
            <w:shd w:val="clear" w:color="auto" w:fill="auto"/>
          </w:tcPr>
          <w:p w14:paraId="317E9FC6" w14:textId="77777777" w:rsidR="00DF635A" w:rsidRPr="00324C33" w:rsidRDefault="00DF635A" w:rsidP="00B10092">
            <w:pPr>
              <w:spacing w:line="276" w:lineRule="auto"/>
              <w:rPr>
                <w:rFonts w:ascii="Garamond" w:hAnsi="Garamond" w:cstheme="minorHAnsi"/>
                <w:sz w:val="16"/>
                <w:szCs w:val="16"/>
              </w:rPr>
            </w:pPr>
          </w:p>
        </w:tc>
        <w:tc>
          <w:tcPr>
            <w:tcW w:w="800" w:type="dxa"/>
            <w:shd w:val="clear" w:color="auto" w:fill="auto"/>
          </w:tcPr>
          <w:p w14:paraId="61C43283" w14:textId="77777777" w:rsidR="00DF635A" w:rsidRPr="00324C33" w:rsidRDefault="00DF635A" w:rsidP="00B10092">
            <w:pPr>
              <w:spacing w:line="276" w:lineRule="auto"/>
              <w:rPr>
                <w:rFonts w:ascii="Garamond" w:hAnsi="Garamond" w:cstheme="minorHAnsi"/>
                <w:sz w:val="16"/>
                <w:szCs w:val="16"/>
              </w:rPr>
            </w:pPr>
          </w:p>
        </w:tc>
        <w:tc>
          <w:tcPr>
            <w:tcW w:w="600" w:type="dxa"/>
            <w:shd w:val="clear" w:color="auto" w:fill="auto"/>
          </w:tcPr>
          <w:p w14:paraId="3ED2C5A6" w14:textId="77777777" w:rsidR="00DF635A" w:rsidRPr="00324C33" w:rsidRDefault="00DF635A" w:rsidP="00B10092">
            <w:pPr>
              <w:spacing w:line="276" w:lineRule="auto"/>
              <w:rPr>
                <w:rFonts w:ascii="Garamond" w:hAnsi="Garamond" w:cstheme="minorHAnsi"/>
                <w:sz w:val="16"/>
                <w:szCs w:val="16"/>
              </w:rPr>
            </w:pPr>
          </w:p>
        </w:tc>
        <w:tc>
          <w:tcPr>
            <w:tcW w:w="800" w:type="dxa"/>
            <w:shd w:val="clear" w:color="auto" w:fill="auto"/>
          </w:tcPr>
          <w:p w14:paraId="36F54706" w14:textId="77777777" w:rsidR="00DF635A" w:rsidRPr="00324C33" w:rsidRDefault="00DF635A" w:rsidP="00B10092">
            <w:pPr>
              <w:spacing w:line="276" w:lineRule="auto"/>
              <w:rPr>
                <w:rFonts w:ascii="Garamond" w:hAnsi="Garamond" w:cstheme="minorHAnsi"/>
                <w:sz w:val="16"/>
                <w:szCs w:val="16"/>
              </w:rPr>
            </w:pPr>
          </w:p>
        </w:tc>
        <w:tc>
          <w:tcPr>
            <w:tcW w:w="731" w:type="dxa"/>
          </w:tcPr>
          <w:p w14:paraId="7AB28339" w14:textId="77777777" w:rsidR="00DF635A" w:rsidRPr="00324C33" w:rsidRDefault="00DF635A" w:rsidP="00B10092">
            <w:pPr>
              <w:spacing w:line="276" w:lineRule="auto"/>
              <w:rPr>
                <w:rFonts w:ascii="Garamond" w:hAnsi="Garamond" w:cstheme="minorHAnsi"/>
                <w:sz w:val="16"/>
                <w:szCs w:val="16"/>
              </w:rPr>
            </w:pPr>
          </w:p>
        </w:tc>
        <w:tc>
          <w:tcPr>
            <w:tcW w:w="600" w:type="dxa"/>
            <w:shd w:val="clear" w:color="auto" w:fill="auto"/>
          </w:tcPr>
          <w:p w14:paraId="2D611DF1" w14:textId="77777777" w:rsidR="00DF635A" w:rsidRPr="00324C33" w:rsidRDefault="00DF635A" w:rsidP="00B10092">
            <w:pPr>
              <w:spacing w:line="276" w:lineRule="auto"/>
              <w:rPr>
                <w:rFonts w:ascii="Garamond" w:hAnsi="Garamond" w:cstheme="minorHAnsi"/>
                <w:sz w:val="16"/>
                <w:szCs w:val="16"/>
              </w:rPr>
            </w:pPr>
          </w:p>
        </w:tc>
        <w:tc>
          <w:tcPr>
            <w:tcW w:w="1300" w:type="dxa"/>
            <w:shd w:val="clear" w:color="auto" w:fill="auto"/>
          </w:tcPr>
          <w:p w14:paraId="01C66053" w14:textId="77777777" w:rsidR="00DF635A" w:rsidRPr="00324C33" w:rsidRDefault="00DF635A" w:rsidP="00B10092">
            <w:pPr>
              <w:spacing w:line="276" w:lineRule="auto"/>
              <w:rPr>
                <w:rFonts w:ascii="Garamond" w:hAnsi="Garamond" w:cstheme="minorHAnsi"/>
                <w:sz w:val="16"/>
                <w:szCs w:val="16"/>
              </w:rPr>
            </w:pPr>
          </w:p>
        </w:tc>
      </w:tr>
      <w:tr w:rsidR="00DF635A" w:rsidRPr="00324C33" w14:paraId="2EA7D797" w14:textId="77777777" w:rsidTr="00E3501C">
        <w:trPr>
          <w:jc w:val="center"/>
        </w:trPr>
        <w:tc>
          <w:tcPr>
            <w:tcW w:w="921" w:type="dxa"/>
            <w:shd w:val="clear" w:color="auto" w:fill="auto"/>
          </w:tcPr>
          <w:p w14:paraId="285C2631" w14:textId="77777777" w:rsidR="00DF635A" w:rsidRPr="00324C33" w:rsidRDefault="00DF635A" w:rsidP="00B10092">
            <w:pPr>
              <w:spacing w:line="276" w:lineRule="auto"/>
              <w:rPr>
                <w:rFonts w:ascii="Garamond" w:hAnsi="Garamond" w:cstheme="minorHAnsi"/>
                <w:noProof/>
                <w:sz w:val="16"/>
                <w:szCs w:val="16"/>
              </w:rPr>
            </w:pPr>
          </w:p>
        </w:tc>
        <w:tc>
          <w:tcPr>
            <w:tcW w:w="1152" w:type="dxa"/>
            <w:shd w:val="clear" w:color="auto" w:fill="auto"/>
          </w:tcPr>
          <w:p w14:paraId="7231DDC5" w14:textId="77777777" w:rsidR="00DF635A" w:rsidRPr="00324C33" w:rsidRDefault="00DF635A" w:rsidP="00B10092">
            <w:pPr>
              <w:spacing w:line="276" w:lineRule="auto"/>
              <w:rPr>
                <w:rFonts w:ascii="Garamond" w:hAnsi="Garamond" w:cstheme="minorHAnsi"/>
                <w:noProof/>
                <w:sz w:val="16"/>
                <w:szCs w:val="16"/>
              </w:rPr>
            </w:pPr>
          </w:p>
        </w:tc>
        <w:tc>
          <w:tcPr>
            <w:tcW w:w="1276" w:type="dxa"/>
            <w:shd w:val="clear" w:color="auto" w:fill="auto"/>
          </w:tcPr>
          <w:p w14:paraId="7E15C2B4" w14:textId="77777777" w:rsidR="00DF635A" w:rsidRPr="00324C33" w:rsidRDefault="00DF635A" w:rsidP="00B10092">
            <w:pPr>
              <w:spacing w:line="276" w:lineRule="auto"/>
              <w:rPr>
                <w:rFonts w:ascii="Garamond" w:hAnsi="Garamond" w:cstheme="minorHAnsi"/>
                <w:noProof/>
                <w:sz w:val="16"/>
                <w:szCs w:val="16"/>
              </w:rPr>
            </w:pPr>
          </w:p>
        </w:tc>
        <w:tc>
          <w:tcPr>
            <w:tcW w:w="2281" w:type="dxa"/>
            <w:shd w:val="clear" w:color="auto" w:fill="auto"/>
          </w:tcPr>
          <w:p w14:paraId="23DB6236" w14:textId="77777777" w:rsidR="00DF635A" w:rsidRPr="00324C33" w:rsidRDefault="00DF635A" w:rsidP="00B10092">
            <w:pPr>
              <w:spacing w:line="276" w:lineRule="auto"/>
              <w:rPr>
                <w:rFonts w:ascii="Garamond" w:hAnsi="Garamond" w:cstheme="minorHAnsi"/>
                <w:noProof/>
                <w:sz w:val="16"/>
                <w:szCs w:val="16"/>
              </w:rPr>
            </w:pPr>
          </w:p>
        </w:tc>
        <w:tc>
          <w:tcPr>
            <w:tcW w:w="1430" w:type="dxa"/>
            <w:shd w:val="clear" w:color="auto" w:fill="auto"/>
          </w:tcPr>
          <w:p w14:paraId="32537DF8" w14:textId="77777777" w:rsidR="00DF635A" w:rsidRPr="00324C33" w:rsidRDefault="00DF635A" w:rsidP="00B10092">
            <w:pPr>
              <w:spacing w:line="276" w:lineRule="auto"/>
              <w:rPr>
                <w:rFonts w:ascii="Garamond" w:hAnsi="Garamond" w:cstheme="minorHAnsi"/>
                <w:sz w:val="16"/>
                <w:szCs w:val="16"/>
              </w:rPr>
            </w:pPr>
          </w:p>
        </w:tc>
        <w:tc>
          <w:tcPr>
            <w:tcW w:w="2370" w:type="dxa"/>
            <w:shd w:val="clear" w:color="auto" w:fill="auto"/>
          </w:tcPr>
          <w:p w14:paraId="48147074" w14:textId="77777777" w:rsidR="00DF635A" w:rsidRPr="00324C33" w:rsidRDefault="00DF635A" w:rsidP="00B10092">
            <w:pPr>
              <w:spacing w:line="276" w:lineRule="auto"/>
              <w:rPr>
                <w:rFonts w:ascii="Garamond" w:hAnsi="Garamond" w:cstheme="minorHAnsi"/>
                <w:sz w:val="16"/>
                <w:szCs w:val="16"/>
              </w:rPr>
            </w:pPr>
          </w:p>
        </w:tc>
        <w:tc>
          <w:tcPr>
            <w:tcW w:w="900" w:type="dxa"/>
            <w:shd w:val="clear" w:color="auto" w:fill="auto"/>
          </w:tcPr>
          <w:p w14:paraId="532AF86B" w14:textId="77777777" w:rsidR="00DF635A" w:rsidRPr="00324C33" w:rsidRDefault="00DF635A" w:rsidP="00B10092">
            <w:pPr>
              <w:spacing w:line="276" w:lineRule="auto"/>
              <w:rPr>
                <w:rFonts w:ascii="Garamond" w:hAnsi="Garamond" w:cstheme="minorHAnsi"/>
                <w:sz w:val="16"/>
                <w:szCs w:val="16"/>
              </w:rPr>
            </w:pPr>
          </w:p>
        </w:tc>
        <w:tc>
          <w:tcPr>
            <w:tcW w:w="600" w:type="dxa"/>
            <w:shd w:val="clear" w:color="auto" w:fill="auto"/>
          </w:tcPr>
          <w:p w14:paraId="3288F863" w14:textId="77777777" w:rsidR="00DF635A" w:rsidRPr="00324C33" w:rsidRDefault="00DF635A" w:rsidP="00B10092">
            <w:pPr>
              <w:spacing w:line="276" w:lineRule="auto"/>
              <w:rPr>
                <w:rFonts w:ascii="Garamond" w:hAnsi="Garamond" w:cstheme="minorHAnsi"/>
                <w:sz w:val="16"/>
                <w:szCs w:val="16"/>
              </w:rPr>
            </w:pPr>
          </w:p>
        </w:tc>
        <w:tc>
          <w:tcPr>
            <w:tcW w:w="800" w:type="dxa"/>
            <w:shd w:val="clear" w:color="auto" w:fill="auto"/>
          </w:tcPr>
          <w:p w14:paraId="4BADCDCC" w14:textId="77777777" w:rsidR="00DF635A" w:rsidRPr="00324C33" w:rsidRDefault="00DF635A" w:rsidP="00B10092">
            <w:pPr>
              <w:spacing w:line="276" w:lineRule="auto"/>
              <w:rPr>
                <w:rFonts w:ascii="Garamond" w:hAnsi="Garamond" w:cstheme="minorHAnsi"/>
                <w:sz w:val="16"/>
                <w:szCs w:val="16"/>
              </w:rPr>
            </w:pPr>
          </w:p>
        </w:tc>
        <w:tc>
          <w:tcPr>
            <w:tcW w:w="600" w:type="dxa"/>
            <w:shd w:val="clear" w:color="auto" w:fill="auto"/>
          </w:tcPr>
          <w:p w14:paraId="65BCF129" w14:textId="77777777" w:rsidR="00DF635A" w:rsidRPr="00324C33" w:rsidRDefault="00DF635A" w:rsidP="00B10092">
            <w:pPr>
              <w:spacing w:line="276" w:lineRule="auto"/>
              <w:rPr>
                <w:rFonts w:ascii="Garamond" w:hAnsi="Garamond" w:cstheme="minorHAnsi"/>
                <w:sz w:val="16"/>
                <w:szCs w:val="16"/>
              </w:rPr>
            </w:pPr>
          </w:p>
        </w:tc>
        <w:tc>
          <w:tcPr>
            <w:tcW w:w="800" w:type="dxa"/>
            <w:shd w:val="clear" w:color="auto" w:fill="auto"/>
          </w:tcPr>
          <w:p w14:paraId="1C7C9ADF" w14:textId="77777777" w:rsidR="00DF635A" w:rsidRPr="00324C33" w:rsidRDefault="00DF635A" w:rsidP="00B10092">
            <w:pPr>
              <w:spacing w:line="276" w:lineRule="auto"/>
              <w:rPr>
                <w:rFonts w:ascii="Garamond" w:hAnsi="Garamond" w:cstheme="minorHAnsi"/>
                <w:sz w:val="16"/>
                <w:szCs w:val="16"/>
              </w:rPr>
            </w:pPr>
          </w:p>
        </w:tc>
        <w:tc>
          <w:tcPr>
            <w:tcW w:w="731" w:type="dxa"/>
          </w:tcPr>
          <w:p w14:paraId="734E22D8" w14:textId="77777777" w:rsidR="00DF635A" w:rsidRPr="00324C33" w:rsidRDefault="00DF635A" w:rsidP="00B10092">
            <w:pPr>
              <w:spacing w:line="276" w:lineRule="auto"/>
              <w:rPr>
                <w:rFonts w:ascii="Garamond" w:hAnsi="Garamond" w:cstheme="minorHAnsi"/>
                <w:sz w:val="16"/>
                <w:szCs w:val="16"/>
              </w:rPr>
            </w:pPr>
          </w:p>
        </w:tc>
        <w:tc>
          <w:tcPr>
            <w:tcW w:w="600" w:type="dxa"/>
            <w:shd w:val="clear" w:color="auto" w:fill="auto"/>
          </w:tcPr>
          <w:p w14:paraId="179B9D66" w14:textId="77777777" w:rsidR="00DF635A" w:rsidRPr="00324C33" w:rsidRDefault="00DF635A" w:rsidP="00B10092">
            <w:pPr>
              <w:spacing w:line="276" w:lineRule="auto"/>
              <w:rPr>
                <w:rFonts w:ascii="Garamond" w:hAnsi="Garamond" w:cstheme="minorHAnsi"/>
                <w:sz w:val="16"/>
                <w:szCs w:val="16"/>
              </w:rPr>
            </w:pPr>
          </w:p>
        </w:tc>
        <w:tc>
          <w:tcPr>
            <w:tcW w:w="1300" w:type="dxa"/>
            <w:shd w:val="clear" w:color="auto" w:fill="auto"/>
          </w:tcPr>
          <w:p w14:paraId="47F21F4E" w14:textId="77777777" w:rsidR="00DF635A" w:rsidRPr="00324C33" w:rsidRDefault="00DF635A" w:rsidP="00B10092">
            <w:pPr>
              <w:spacing w:line="276" w:lineRule="auto"/>
              <w:rPr>
                <w:rFonts w:ascii="Garamond" w:hAnsi="Garamond" w:cstheme="minorHAnsi"/>
                <w:noProof/>
                <w:sz w:val="16"/>
                <w:szCs w:val="16"/>
              </w:rPr>
            </w:pPr>
          </w:p>
        </w:tc>
      </w:tr>
    </w:tbl>
    <w:p w14:paraId="7806970A" w14:textId="77777777" w:rsidR="00DF635A" w:rsidRPr="00324C33" w:rsidRDefault="00DF635A" w:rsidP="00B10092">
      <w:pPr>
        <w:spacing w:line="276" w:lineRule="auto"/>
        <w:ind w:left="180"/>
        <w:rPr>
          <w:rFonts w:ascii="Garamond" w:hAnsi="Garamond" w:cstheme="minorHAnsi"/>
          <w:bCs/>
        </w:rPr>
      </w:pPr>
    </w:p>
    <w:p w14:paraId="2FDD5D02" w14:textId="77777777" w:rsidR="00DF635A" w:rsidRPr="00324C33" w:rsidRDefault="00DF635A" w:rsidP="00B10092">
      <w:pPr>
        <w:spacing w:line="276" w:lineRule="auto"/>
        <w:ind w:left="180"/>
        <w:rPr>
          <w:rFonts w:ascii="Garamond" w:hAnsi="Garamond" w:cstheme="minorHAnsi"/>
          <w:bCs/>
        </w:rPr>
      </w:pPr>
    </w:p>
    <w:p w14:paraId="5A45F1AA" w14:textId="77777777" w:rsidR="00DF635A" w:rsidRPr="00324C33" w:rsidRDefault="00DF635A" w:rsidP="00B10092">
      <w:pPr>
        <w:spacing w:line="276" w:lineRule="auto"/>
        <w:ind w:left="180"/>
        <w:rPr>
          <w:rFonts w:ascii="Garamond" w:hAnsi="Garamond" w:cstheme="minorHAnsi"/>
          <w:bCs/>
          <w:sz w:val="16"/>
          <w:szCs w:val="16"/>
        </w:rPr>
      </w:pPr>
      <w:r w:rsidRPr="00324C33">
        <w:rPr>
          <w:rFonts w:ascii="Garamond" w:hAnsi="Garamond" w:cstheme="minorHAnsi"/>
          <w:bCs/>
          <w:sz w:val="16"/>
          <w:szCs w:val="16"/>
        </w:rPr>
        <w:t>Legenda:</w:t>
      </w:r>
    </w:p>
    <w:p w14:paraId="4854DBBA" w14:textId="77777777" w:rsidR="00DF635A" w:rsidRPr="00324C33" w:rsidRDefault="00DF635A" w:rsidP="00B10092">
      <w:pPr>
        <w:spacing w:line="276" w:lineRule="auto"/>
        <w:ind w:left="180"/>
        <w:rPr>
          <w:rFonts w:ascii="Garamond" w:hAnsi="Garamond" w:cstheme="minorHAnsi"/>
          <w:bCs/>
          <w:sz w:val="16"/>
          <w:szCs w:val="16"/>
        </w:rPr>
      </w:pPr>
      <w:r w:rsidRPr="00324C33">
        <w:rPr>
          <w:rFonts w:ascii="Garamond" w:hAnsi="Garamond" w:cstheme="minorHAnsi"/>
          <w:bCs/>
          <w:sz w:val="16"/>
          <w:szCs w:val="16"/>
        </w:rPr>
        <w:t xml:space="preserve">e-mail </w:t>
      </w:r>
      <w:r w:rsidRPr="00324C33">
        <w:rPr>
          <w:rFonts w:ascii="Garamond" w:hAnsi="Garamond" w:cstheme="minorHAnsi"/>
          <w:bCs/>
          <w:sz w:val="16"/>
          <w:szCs w:val="16"/>
        </w:rPr>
        <w:tab/>
      </w:r>
      <w:r w:rsidRPr="00324C33">
        <w:rPr>
          <w:rFonts w:ascii="Garamond" w:hAnsi="Garamond" w:cstheme="minorHAnsi"/>
          <w:bCs/>
          <w:sz w:val="16"/>
          <w:szCs w:val="16"/>
        </w:rPr>
        <w:tab/>
        <w:t>- indywidualny służbowy adres pracownika,</w:t>
      </w:r>
    </w:p>
    <w:p w14:paraId="7A7E47A8" w14:textId="77777777" w:rsidR="00DF635A" w:rsidRPr="00324C33" w:rsidRDefault="00DF635A" w:rsidP="00B10092">
      <w:pPr>
        <w:spacing w:line="276" w:lineRule="auto"/>
        <w:ind w:left="180"/>
        <w:rPr>
          <w:rFonts w:ascii="Garamond" w:hAnsi="Garamond" w:cstheme="minorHAnsi"/>
          <w:bCs/>
          <w:sz w:val="16"/>
          <w:szCs w:val="16"/>
        </w:rPr>
      </w:pPr>
      <w:r w:rsidRPr="00324C33">
        <w:rPr>
          <w:rFonts w:ascii="Garamond" w:hAnsi="Garamond" w:cstheme="minorHAnsi"/>
          <w:bCs/>
          <w:sz w:val="16"/>
          <w:szCs w:val="16"/>
        </w:rPr>
        <w:t>Reprez</w:t>
      </w:r>
      <w:r w:rsidRPr="00324C33">
        <w:rPr>
          <w:rFonts w:ascii="Garamond" w:hAnsi="Garamond" w:cstheme="minorHAnsi"/>
          <w:bCs/>
          <w:sz w:val="16"/>
          <w:szCs w:val="16"/>
        </w:rPr>
        <w:tab/>
      </w:r>
      <w:r w:rsidRPr="00324C33">
        <w:rPr>
          <w:rFonts w:ascii="Garamond" w:hAnsi="Garamond" w:cstheme="minorHAnsi"/>
          <w:bCs/>
          <w:sz w:val="16"/>
          <w:szCs w:val="16"/>
        </w:rPr>
        <w:tab/>
        <w:t xml:space="preserve">- osoba uprawniona do reprezentowania </w:t>
      </w:r>
      <w:r w:rsidR="00377463" w:rsidRPr="00324C33">
        <w:rPr>
          <w:rFonts w:ascii="Garamond" w:hAnsi="Garamond" w:cstheme="minorHAnsi"/>
          <w:bCs/>
          <w:sz w:val="16"/>
          <w:szCs w:val="16"/>
        </w:rPr>
        <w:t xml:space="preserve">Licencjobiorcy </w:t>
      </w:r>
      <w:r w:rsidRPr="00324C33">
        <w:rPr>
          <w:rFonts w:ascii="Garamond" w:hAnsi="Garamond" w:cstheme="minorHAnsi"/>
          <w:bCs/>
          <w:sz w:val="16"/>
          <w:szCs w:val="16"/>
        </w:rPr>
        <w:t>przy zawieraniu umów handlowych (wartości: TAK/NIE),</w:t>
      </w:r>
    </w:p>
    <w:p w14:paraId="598FF71C" w14:textId="77777777" w:rsidR="00DF635A" w:rsidRPr="00324C33" w:rsidRDefault="00DF635A" w:rsidP="00B10092">
      <w:pPr>
        <w:spacing w:line="276" w:lineRule="auto"/>
        <w:ind w:left="180"/>
        <w:rPr>
          <w:rFonts w:ascii="Garamond" w:hAnsi="Garamond" w:cstheme="minorHAnsi"/>
          <w:bCs/>
          <w:sz w:val="16"/>
          <w:szCs w:val="16"/>
        </w:rPr>
      </w:pPr>
      <w:r w:rsidRPr="00324C33">
        <w:rPr>
          <w:rFonts w:ascii="Garamond" w:hAnsi="Garamond" w:cstheme="minorHAnsi"/>
          <w:bCs/>
          <w:sz w:val="16"/>
          <w:szCs w:val="16"/>
        </w:rPr>
        <w:t>Adm</w:t>
      </w:r>
      <w:r w:rsidRPr="00324C33">
        <w:rPr>
          <w:rFonts w:ascii="Garamond" w:hAnsi="Garamond" w:cstheme="minorHAnsi"/>
          <w:bCs/>
          <w:sz w:val="16"/>
          <w:szCs w:val="16"/>
        </w:rPr>
        <w:tab/>
      </w:r>
      <w:r w:rsidRPr="00324C33">
        <w:rPr>
          <w:rFonts w:ascii="Garamond" w:hAnsi="Garamond" w:cstheme="minorHAnsi"/>
          <w:bCs/>
          <w:sz w:val="16"/>
          <w:szCs w:val="16"/>
        </w:rPr>
        <w:tab/>
        <w:t xml:space="preserve">- osoba uprawniona do rejestrowania zgłoszeń dla systemów administracyjnych w imieniu </w:t>
      </w:r>
      <w:r w:rsidR="00377463" w:rsidRPr="00324C33">
        <w:rPr>
          <w:rFonts w:ascii="Garamond" w:hAnsi="Garamond" w:cstheme="minorHAnsi"/>
          <w:bCs/>
          <w:sz w:val="16"/>
          <w:szCs w:val="16"/>
        </w:rPr>
        <w:t xml:space="preserve">Licencjobiorcy </w:t>
      </w:r>
      <w:r w:rsidRPr="00324C33">
        <w:rPr>
          <w:rFonts w:ascii="Garamond" w:hAnsi="Garamond" w:cstheme="minorHAnsi"/>
          <w:bCs/>
          <w:sz w:val="16"/>
          <w:szCs w:val="16"/>
        </w:rPr>
        <w:t>(wartości: TAK/NIE),</w:t>
      </w:r>
    </w:p>
    <w:p w14:paraId="0307C96A" w14:textId="77777777" w:rsidR="00DF635A" w:rsidRPr="00324C33" w:rsidRDefault="00DF635A" w:rsidP="00B10092">
      <w:pPr>
        <w:spacing w:line="276" w:lineRule="auto"/>
        <w:ind w:left="180"/>
        <w:rPr>
          <w:rFonts w:ascii="Garamond" w:hAnsi="Garamond" w:cstheme="minorHAnsi"/>
          <w:bCs/>
          <w:sz w:val="16"/>
          <w:szCs w:val="16"/>
        </w:rPr>
      </w:pPr>
      <w:r w:rsidRPr="00324C33">
        <w:rPr>
          <w:rFonts w:ascii="Garamond" w:hAnsi="Garamond" w:cstheme="minorHAnsi"/>
          <w:bCs/>
          <w:sz w:val="16"/>
          <w:szCs w:val="16"/>
        </w:rPr>
        <w:t>Med</w:t>
      </w:r>
      <w:r w:rsidRPr="00324C33">
        <w:rPr>
          <w:rFonts w:ascii="Garamond" w:hAnsi="Garamond" w:cstheme="minorHAnsi"/>
          <w:bCs/>
          <w:sz w:val="16"/>
          <w:szCs w:val="16"/>
        </w:rPr>
        <w:tab/>
      </w:r>
      <w:r w:rsidRPr="00324C33">
        <w:rPr>
          <w:rFonts w:ascii="Garamond" w:hAnsi="Garamond" w:cstheme="minorHAnsi"/>
          <w:bCs/>
          <w:sz w:val="16"/>
          <w:szCs w:val="16"/>
        </w:rPr>
        <w:tab/>
        <w:t xml:space="preserve">- osoba uprawniona do rejestrowania zgłoszeń dla systemów medycznych w imieniu </w:t>
      </w:r>
      <w:r w:rsidR="00377463" w:rsidRPr="00324C33">
        <w:rPr>
          <w:rFonts w:ascii="Garamond" w:hAnsi="Garamond" w:cstheme="minorHAnsi"/>
          <w:bCs/>
          <w:sz w:val="16"/>
          <w:szCs w:val="16"/>
        </w:rPr>
        <w:t xml:space="preserve">Licencjobiorcy </w:t>
      </w:r>
      <w:r w:rsidRPr="00324C33">
        <w:rPr>
          <w:rFonts w:ascii="Garamond" w:hAnsi="Garamond" w:cstheme="minorHAnsi"/>
          <w:bCs/>
          <w:sz w:val="16"/>
          <w:szCs w:val="16"/>
        </w:rPr>
        <w:t>(wartości: TAK/NIE),</w:t>
      </w:r>
    </w:p>
    <w:p w14:paraId="5CC68B9F" w14:textId="7B29970F" w:rsidR="00DF635A" w:rsidRPr="00324C33" w:rsidRDefault="00DF635A" w:rsidP="00B10092">
      <w:pPr>
        <w:spacing w:line="276" w:lineRule="auto"/>
        <w:ind w:left="180"/>
        <w:rPr>
          <w:rFonts w:ascii="Garamond" w:hAnsi="Garamond" w:cstheme="minorHAnsi"/>
          <w:bCs/>
          <w:sz w:val="16"/>
          <w:szCs w:val="16"/>
        </w:rPr>
      </w:pPr>
      <w:r w:rsidRPr="00324C33">
        <w:rPr>
          <w:rFonts w:ascii="Garamond" w:hAnsi="Garamond" w:cstheme="minorHAnsi"/>
          <w:bCs/>
          <w:sz w:val="16"/>
          <w:szCs w:val="16"/>
        </w:rPr>
        <w:t>Adm_K</w:t>
      </w:r>
      <w:r w:rsidR="00455619">
        <w:rPr>
          <w:rFonts w:ascii="Garamond" w:hAnsi="Garamond" w:cstheme="minorHAnsi"/>
          <w:bCs/>
          <w:sz w:val="16"/>
          <w:szCs w:val="16"/>
        </w:rPr>
        <w:tab/>
      </w:r>
      <w:r w:rsidRPr="00324C33">
        <w:rPr>
          <w:rFonts w:ascii="Garamond" w:hAnsi="Garamond" w:cstheme="minorHAnsi"/>
          <w:bCs/>
          <w:sz w:val="16"/>
          <w:szCs w:val="16"/>
        </w:rPr>
        <w:tab/>
        <w:t xml:space="preserve">- osoba pełniąca rolę koordynatora** zgłoszeń systemów administracyjnych </w:t>
      </w:r>
      <w:r w:rsidR="00377463" w:rsidRPr="00324C33">
        <w:rPr>
          <w:rFonts w:ascii="Garamond" w:hAnsi="Garamond" w:cstheme="minorHAnsi"/>
          <w:bCs/>
          <w:sz w:val="16"/>
          <w:szCs w:val="16"/>
        </w:rPr>
        <w:t xml:space="preserve">Licencjobiorcy </w:t>
      </w:r>
      <w:r w:rsidRPr="00324C33">
        <w:rPr>
          <w:rFonts w:ascii="Garamond" w:hAnsi="Garamond" w:cstheme="minorHAnsi"/>
          <w:bCs/>
          <w:sz w:val="16"/>
          <w:szCs w:val="16"/>
        </w:rPr>
        <w:t>(wartości: TAK/NIE),</w:t>
      </w:r>
    </w:p>
    <w:p w14:paraId="47E741BC" w14:textId="77777777" w:rsidR="00DF635A" w:rsidRPr="00324C33" w:rsidRDefault="00DF635A" w:rsidP="00B10092">
      <w:pPr>
        <w:spacing w:line="276" w:lineRule="auto"/>
        <w:ind w:left="180"/>
        <w:rPr>
          <w:rFonts w:ascii="Garamond" w:hAnsi="Garamond" w:cstheme="minorHAnsi"/>
          <w:bCs/>
          <w:sz w:val="16"/>
          <w:szCs w:val="16"/>
        </w:rPr>
      </w:pPr>
      <w:r w:rsidRPr="00324C33">
        <w:rPr>
          <w:rFonts w:ascii="Garamond" w:hAnsi="Garamond" w:cstheme="minorHAnsi"/>
          <w:bCs/>
          <w:sz w:val="16"/>
          <w:szCs w:val="16"/>
        </w:rPr>
        <w:t>Med_K</w:t>
      </w:r>
      <w:r w:rsidRPr="00324C33">
        <w:rPr>
          <w:rFonts w:ascii="Garamond" w:hAnsi="Garamond" w:cstheme="minorHAnsi"/>
          <w:bCs/>
          <w:sz w:val="16"/>
          <w:szCs w:val="16"/>
        </w:rPr>
        <w:tab/>
      </w:r>
      <w:r w:rsidRPr="00324C33">
        <w:rPr>
          <w:rFonts w:ascii="Garamond" w:hAnsi="Garamond" w:cstheme="minorHAnsi"/>
          <w:bCs/>
          <w:sz w:val="16"/>
          <w:szCs w:val="16"/>
        </w:rPr>
        <w:tab/>
        <w:t xml:space="preserve">- osoba pełniąca rolę koordynatora** zgłoszeń systemów medycznych </w:t>
      </w:r>
      <w:r w:rsidR="00377463" w:rsidRPr="00324C33">
        <w:rPr>
          <w:rFonts w:ascii="Garamond" w:hAnsi="Garamond" w:cstheme="minorHAnsi"/>
          <w:bCs/>
          <w:sz w:val="16"/>
          <w:szCs w:val="16"/>
        </w:rPr>
        <w:t xml:space="preserve">Licencjobiorcy </w:t>
      </w:r>
      <w:r w:rsidRPr="00324C33">
        <w:rPr>
          <w:rFonts w:ascii="Garamond" w:hAnsi="Garamond" w:cstheme="minorHAnsi"/>
          <w:bCs/>
          <w:sz w:val="16"/>
          <w:szCs w:val="16"/>
        </w:rPr>
        <w:t>(wartości: TAK/NIE),</w:t>
      </w:r>
    </w:p>
    <w:p w14:paraId="0DD19427" w14:textId="2970C83A" w:rsidR="00DF635A" w:rsidRPr="00324C33" w:rsidRDefault="00DF635A" w:rsidP="00B10092">
      <w:pPr>
        <w:spacing w:line="276" w:lineRule="auto"/>
        <w:ind w:left="1418" w:hanging="1238"/>
        <w:rPr>
          <w:rFonts w:ascii="Garamond" w:hAnsi="Garamond" w:cstheme="minorHAnsi"/>
          <w:bCs/>
          <w:sz w:val="16"/>
          <w:szCs w:val="16"/>
        </w:rPr>
      </w:pPr>
      <w:r w:rsidRPr="00324C33">
        <w:rPr>
          <w:rFonts w:ascii="Garamond" w:hAnsi="Garamond" w:cstheme="minorHAnsi"/>
          <w:bCs/>
          <w:sz w:val="16"/>
          <w:szCs w:val="16"/>
        </w:rPr>
        <w:t xml:space="preserve">U_BD </w:t>
      </w:r>
      <w:r w:rsidRPr="00324C33">
        <w:rPr>
          <w:rFonts w:ascii="Garamond" w:hAnsi="Garamond" w:cstheme="minorHAnsi"/>
          <w:bCs/>
          <w:sz w:val="16"/>
          <w:szCs w:val="16"/>
        </w:rPr>
        <w:tab/>
        <w:t xml:space="preserve">- osoba upoważniona do udostępnienia baz danych systemów medycznych i administracyjnych </w:t>
      </w:r>
      <w:r w:rsidR="005903C7" w:rsidRPr="00324C33">
        <w:rPr>
          <w:rFonts w:ascii="Garamond" w:hAnsi="Garamond" w:cstheme="minorHAnsi"/>
          <w:bCs/>
          <w:sz w:val="16"/>
          <w:szCs w:val="16"/>
        </w:rPr>
        <w:t>Licencjobiorcy</w:t>
      </w:r>
      <w:r w:rsidRPr="00324C33">
        <w:rPr>
          <w:rFonts w:ascii="Garamond" w:hAnsi="Garamond" w:cstheme="minorHAnsi"/>
          <w:bCs/>
          <w:sz w:val="16"/>
          <w:szCs w:val="16"/>
        </w:rPr>
        <w:t xml:space="preserve"> (wartości: TAK/NIE), Osobie takiej przydzielane jest imienne konto na serwerze FTP </w:t>
      </w:r>
    </w:p>
    <w:p w14:paraId="3C2D6141" w14:textId="77777777" w:rsidR="00DF635A" w:rsidRPr="00324C33" w:rsidRDefault="00DF635A" w:rsidP="00B10092">
      <w:pPr>
        <w:spacing w:line="276" w:lineRule="auto"/>
        <w:ind w:left="180"/>
        <w:rPr>
          <w:rFonts w:ascii="Garamond" w:hAnsi="Garamond" w:cstheme="minorHAnsi"/>
          <w:bCs/>
          <w:sz w:val="16"/>
          <w:szCs w:val="16"/>
        </w:rPr>
      </w:pPr>
      <w:r w:rsidRPr="00324C33">
        <w:rPr>
          <w:rFonts w:ascii="Garamond" w:hAnsi="Garamond" w:cstheme="minorHAnsi"/>
          <w:bCs/>
          <w:sz w:val="16"/>
          <w:szCs w:val="16"/>
        </w:rPr>
        <w:t>Akt</w:t>
      </w:r>
      <w:r w:rsidRPr="00324C33">
        <w:rPr>
          <w:rFonts w:ascii="Garamond" w:hAnsi="Garamond" w:cstheme="minorHAnsi"/>
          <w:bCs/>
          <w:sz w:val="16"/>
          <w:szCs w:val="16"/>
        </w:rPr>
        <w:tab/>
      </w:r>
      <w:r w:rsidRPr="00324C33">
        <w:rPr>
          <w:rFonts w:ascii="Garamond" w:hAnsi="Garamond" w:cstheme="minorHAnsi"/>
          <w:bCs/>
          <w:sz w:val="16"/>
          <w:szCs w:val="16"/>
        </w:rPr>
        <w:tab/>
        <w:t xml:space="preserve">- osoba będąca aktualnie pracownikiem </w:t>
      </w:r>
      <w:r w:rsidR="00377463" w:rsidRPr="00324C33">
        <w:rPr>
          <w:rFonts w:ascii="Garamond" w:hAnsi="Garamond" w:cstheme="minorHAnsi"/>
          <w:bCs/>
          <w:sz w:val="16"/>
          <w:szCs w:val="16"/>
        </w:rPr>
        <w:t xml:space="preserve">Licencjobiorcy </w:t>
      </w:r>
      <w:r w:rsidRPr="00324C33">
        <w:rPr>
          <w:rFonts w:ascii="Garamond" w:hAnsi="Garamond" w:cstheme="minorHAnsi"/>
          <w:bCs/>
          <w:sz w:val="16"/>
          <w:szCs w:val="16"/>
        </w:rPr>
        <w:t>(wartości: TAK/NIE),</w:t>
      </w:r>
    </w:p>
    <w:p w14:paraId="33F8C039" w14:textId="77777777" w:rsidR="00DF635A" w:rsidRPr="00324C33" w:rsidRDefault="00DF635A" w:rsidP="00B10092">
      <w:pPr>
        <w:spacing w:line="276" w:lineRule="auto"/>
        <w:ind w:left="180"/>
        <w:rPr>
          <w:rFonts w:ascii="Garamond" w:hAnsi="Garamond" w:cstheme="minorHAnsi"/>
          <w:bCs/>
          <w:sz w:val="16"/>
          <w:szCs w:val="16"/>
        </w:rPr>
      </w:pPr>
      <w:r w:rsidRPr="00324C33">
        <w:rPr>
          <w:rFonts w:ascii="Garamond" w:hAnsi="Garamond" w:cstheme="minorHAnsi"/>
          <w:bCs/>
          <w:sz w:val="16"/>
          <w:szCs w:val="16"/>
        </w:rPr>
        <w:t>Kod_Osoby</w:t>
      </w:r>
      <w:r w:rsidRPr="00324C33">
        <w:rPr>
          <w:rFonts w:ascii="Garamond" w:hAnsi="Garamond" w:cstheme="minorHAnsi"/>
          <w:bCs/>
          <w:sz w:val="16"/>
          <w:szCs w:val="16"/>
        </w:rPr>
        <w:tab/>
        <w:t xml:space="preserve">- identyfikator przydzielany przez administratora systemu obsługi zgłoszeń – przydziela </w:t>
      </w:r>
      <w:r w:rsidR="00377463" w:rsidRPr="00324C33">
        <w:rPr>
          <w:rFonts w:ascii="Garamond" w:hAnsi="Garamond" w:cstheme="minorHAnsi"/>
          <w:bCs/>
          <w:sz w:val="16"/>
          <w:szCs w:val="16"/>
        </w:rPr>
        <w:t>Licencjodawca</w:t>
      </w:r>
      <w:r w:rsidRPr="00324C33">
        <w:rPr>
          <w:rFonts w:ascii="Garamond" w:hAnsi="Garamond" w:cstheme="minorHAnsi"/>
          <w:bCs/>
          <w:sz w:val="16"/>
          <w:szCs w:val="16"/>
        </w:rPr>
        <w:t>.</w:t>
      </w:r>
    </w:p>
    <w:p w14:paraId="68F31ABA" w14:textId="77777777" w:rsidR="00DF635A" w:rsidRPr="00324C33" w:rsidRDefault="00DF635A" w:rsidP="00B10092">
      <w:pPr>
        <w:spacing w:line="276" w:lineRule="auto"/>
        <w:ind w:left="180"/>
        <w:rPr>
          <w:rFonts w:ascii="Garamond" w:hAnsi="Garamond" w:cstheme="minorHAnsi"/>
          <w:bCs/>
          <w:sz w:val="16"/>
          <w:szCs w:val="16"/>
        </w:rPr>
      </w:pPr>
    </w:p>
    <w:p w14:paraId="51555179" w14:textId="78841609" w:rsidR="00DF635A" w:rsidRPr="00324C33" w:rsidRDefault="00065F32" w:rsidP="00B10092">
      <w:pPr>
        <w:spacing w:line="276" w:lineRule="auto"/>
        <w:ind w:left="180"/>
        <w:rPr>
          <w:rFonts w:ascii="Garamond" w:hAnsi="Garamond" w:cstheme="minorHAnsi"/>
          <w:b/>
          <w:bCs/>
          <w:sz w:val="16"/>
          <w:szCs w:val="16"/>
        </w:rPr>
      </w:pPr>
      <w:r w:rsidRPr="00324C33">
        <w:rPr>
          <w:rFonts w:ascii="Garamond" w:hAnsi="Garamond" w:cstheme="minorHAnsi"/>
          <w:b/>
          <w:bCs/>
          <w:sz w:val="16"/>
          <w:szCs w:val="16"/>
        </w:rPr>
        <w:t>Uwaga!</w:t>
      </w:r>
      <w:r w:rsidR="00DF635A" w:rsidRPr="00324C33">
        <w:rPr>
          <w:rFonts w:ascii="Garamond" w:hAnsi="Garamond" w:cstheme="minorHAnsi"/>
          <w:b/>
          <w:bCs/>
          <w:sz w:val="16"/>
          <w:szCs w:val="16"/>
        </w:rPr>
        <w:t xml:space="preserve"> </w:t>
      </w:r>
      <w:r w:rsidRPr="00324C33">
        <w:rPr>
          <w:rFonts w:ascii="Garamond" w:hAnsi="Garamond" w:cstheme="minorHAnsi"/>
          <w:b/>
          <w:bCs/>
          <w:sz w:val="16"/>
          <w:szCs w:val="16"/>
        </w:rPr>
        <w:t>Ważne!</w:t>
      </w:r>
    </w:p>
    <w:p w14:paraId="51236B1E" w14:textId="77777777" w:rsidR="00DF635A" w:rsidRPr="00324C33" w:rsidRDefault="00DF635A" w:rsidP="00B10092">
      <w:pPr>
        <w:spacing w:line="276" w:lineRule="auto"/>
        <w:ind w:left="180"/>
        <w:rPr>
          <w:rFonts w:ascii="Garamond" w:hAnsi="Garamond" w:cstheme="minorHAnsi"/>
          <w:bCs/>
          <w:sz w:val="16"/>
          <w:szCs w:val="16"/>
        </w:rPr>
      </w:pPr>
      <w:r w:rsidRPr="00324C33">
        <w:rPr>
          <w:rFonts w:ascii="Garamond" w:hAnsi="Garamond" w:cstheme="minorHAnsi"/>
          <w:bCs/>
          <w:sz w:val="16"/>
          <w:szCs w:val="16"/>
        </w:rPr>
        <w:t>Bardzo prosimy o podanie indywidualnych służbowych adresów e-mail dla każdego pracownika zaangażowanego w przesyłanie zgłoszeń.</w:t>
      </w:r>
    </w:p>
    <w:p w14:paraId="56D147C5" w14:textId="77777777" w:rsidR="00DF635A" w:rsidRPr="00324C33" w:rsidRDefault="00DF635A" w:rsidP="00B10092">
      <w:pPr>
        <w:spacing w:line="276" w:lineRule="auto"/>
        <w:ind w:left="180"/>
        <w:rPr>
          <w:rFonts w:ascii="Garamond" w:hAnsi="Garamond" w:cstheme="minorHAnsi"/>
          <w:bCs/>
          <w:sz w:val="16"/>
          <w:szCs w:val="16"/>
        </w:rPr>
      </w:pPr>
      <w:r w:rsidRPr="00324C33">
        <w:rPr>
          <w:rFonts w:ascii="Garamond" w:hAnsi="Garamond" w:cstheme="minorHAnsi"/>
          <w:bCs/>
          <w:sz w:val="16"/>
          <w:szCs w:val="16"/>
        </w:rPr>
        <w:t xml:space="preserve">Zalecamy wskazanie maksymalnie kilku osób odpowiedzialnych za rejestracje zgłoszeń w ramach całej jednostki. </w:t>
      </w:r>
    </w:p>
    <w:p w14:paraId="35BB43A8" w14:textId="77777777" w:rsidR="00DF635A" w:rsidRPr="00324C33" w:rsidRDefault="00DF635A" w:rsidP="00B10092">
      <w:pPr>
        <w:spacing w:line="276" w:lineRule="auto"/>
        <w:ind w:left="180"/>
        <w:rPr>
          <w:rFonts w:ascii="Garamond" w:hAnsi="Garamond" w:cstheme="minorHAnsi"/>
          <w:bCs/>
          <w:sz w:val="16"/>
          <w:szCs w:val="16"/>
        </w:rPr>
      </w:pPr>
      <w:r w:rsidRPr="00324C33">
        <w:rPr>
          <w:rFonts w:ascii="Garamond" w:hAnsi="Garamond" w:cstheme="minorHAnsi"/>
          <w:bCs/>
          <w:sz w:val="16"/>
          <w:szCs w:val="16"/>
        </w:rPr>
        <w:t>Koordynatorami** zgłoszeń powinny być osoby będące merytorycznymi liderami w ramach obszarów, w których pracuje Oprogramowanie Aplikacyjne.</w:t>
      </w:r>
    </w:p>
    <w:p w14:paraId="6C1F5DDE" w14:textId="1D0BBF77" w:rsidR="00DF635A" w:rsidRPr="00324C33" w:rsidRDefault="00DF635A" w:rsidP="00B10092">
      <w:pPr>
        <w:spacing w:line="276" w:lineRule="auto"/>
        <w:ind w:left="180"/>
        <w:rPr>
          <w:rFonts w:ascii="Garamond" w:hAnsi="Garamond" w:cstheme="minorHAnsi"/>
          <w:bCs/>
          <w:sz w:val="16"/>
          <w:szCs w:val="16"/>
        </w:rPr>
      </w:pPr>
      <w:r w:rsidRPr="00324C33">
        <w:rPr>
          <w:rFonts w:ascii="Garamond" w:hAnsi="Garamond" w:cstheme="minorHAnsi"/>
          <w:bCs/>
          <w:sz w:val="16"/>
          <w:szCs w:val="16"/>
        </w:rPr>
        <w:t xml:space="preserve">W przypadku zmian na liście osób upoważnionych do reprezentowania Klienta i/lub osób upoważnionych do internetowej rejestracji zgłoszeń i/lub osób mogących udostępniać bazę danych ze Strony </w:t>
      </w:r>
      <w:r w:rsidR="00377463" w:rsidRPr="00324C33">
        <w:rPr>
          <w:rFonts w:ascii="Garamond" w:hAnsi="Garamond" w:cstheme="minorHAnsi"/>
          <w:bCs/>
          <w:sz w:val="16"/>
          <w:szCs w:val="16"/>
        </w:rPr>
        <w:t>Licencjobiorcy</w:t>
      </w:r>
      <w:r w:rsidRPr="00324C33">
        <w:rPr>
          <w:rFonts w:ascii="Garamond" w:hAnsi="Garamond" w:cstheme="minorHAnsi"/>
          <w:bCs/>
          <w:sz w:val="16"/>
          <w:szCs w:val="16"/>
        </w:rPr>
        <w:t xml:space="preserve">, </w:t>
      </w:r>
      <w:r w:rsidR="00377463" w:rsidRPr="00324C33">
        <w:rPr>
          <w:rFonts w:ascii="Garamond" w:hAnsi="Garamond" w:cstheme="minorHAnsi"/>
          <w:bCs/>
          <w:sz w:val="16"/>
          <w:szCs w:val="16"/>
        </w:rPr>
        <w:t xml:space="preserve">Licencjobiorca </w:t>
      </w:r>
      <w:r w:rsidRPr="00324C33">
        <w:rPr>
          <w:rFonts w:ascii="Garamond" w:hAnsi="Garamond" w:cstheme="minorHAnsi"/>
          <w:bCs/>
          <w:sz w:val="16"/>
          <w:szCs w:val="16"/>
        </w:rPr>
        <w:t xml:space="preserve">ma obowiązek poinformować </w:t>
      </w:r>
      <w:r w:rsidR="00377463" w:rsidRPr="00324C33">
        <w:rPr>
          <w:rFonts w:ascii="Garamond" w:hAnsi="Garamond" w:cstheme="minorHAnsi"/>
          <w:bCs/>
          <w:sz w:val="16"/>
          <w:szCs w:val="16"/>
        </w:rPr>
        <w:t>Licencjodawcę</w:t>
      </w:r>
      <w:r w:rsidRPr="00324C33">
        <w:rPr>
          <w:rFonts w:ascii="Garamond" w:hAnsi="Garamond" w:cstheme="minorHAnsi"/>
          <w:bCs/>
          <w:sz w:val="16"/>
          <w:szCs w:val="16"/>
        </w:rPr>
        <w:t xml:space="preserve"> poprzez przesłanie </w:t>
      </w:r>
      <w:r w:rsidR="00065F32" w:rsidRPr="00324C33">
        <w:rPr>
          <w:rFonts w:ascii="Garamond" w:hAnsi="Garamond" w:cstheme="minorHAnsi"/>
          <w:bCs/>
          <w:sz w:val="16"/>
          <w:szCs w:val="16"/>
        </w:rPr>
        <w:t>zaktualizowanego załącznika</w:t>
      </w:r>
      <w:r w:rsidRPr="00324C33">
        <w:rPr>
          <w:rFonts w:ascii="Garamond" w:hAnsi="Garamond" w:cstheme="minorHAnsi"/>
          <w:bCs/>
          <w:sz w:val="16"/>
          <w:szCs w:val="16"/>
        </w:rPr>
        <w:t xml:space="preserve"> nr</w:t>
      </w:r>
      <w:r w:rsidR="00377463" w:rsidRPr="00324C33">
        <w:rPr>
          <w:rFonts w:ascii="Garamond" w:hAnsi="Garamond" w:cstheme="minorHAnsi"/>
          <w:bCs/>
          <w:sz w:val="16"/>
          <w:szCs w:val="16"/>
        </w:rPr>
        <w:t xml:space="preserve"> 5</w:t>
      </w:r>
      <w:r w:rsidRPr="00324C33">
        <w:rPr>
          <w:rFonts w:ascii="Garamond" w:hAnsi="Garamond" w:cstheme="minorHAnsi"/>
          <w:bCs/>
          <w:sz w:val="16"/>
          <w:szCs w:val="16"/>
        </w:rPr>
        <w:t>.</w:t>
      </w:r>
    </w:p>
    <w:p w14:paraId="0A6105B0" w14:textId="77777777" w:rsidR="00DF635A" w:rsidRPr="00324C33" w:rsidRDefault="00DF635A" w:rsidP="00B10092">
      <w:pPr>
        <w:spacing w:line="276" w:lineRule="auto"/>
        <w:ind w:left="180"/>
        <w:rPr>
          <w:rFonts w:ascii="Garamond" w:hAnsi="Garamond" w:cstheme="minorHAnsi"/>
          <w:bCs/>
          <w:sz w:val="16"/>
          <w:szCs w:val="16"/>
        </w:rPr>
      </w:pPr>
    </w:p>
    <w:p w14:paraId="4723E41D" w14:textId="77777777" w:rsidR="00DF635A" w:rsidRPr="00324C33" w:rsidRDefault="00DF635A" w:rsidP="00B10092">
      <w:pPr>
        <w:spacing w:line="276" w:lineRule="auto"/>
        <w:ind w:left="180"/>
        <w:rPr>
          <w:rFonts w:ascii="Garamond" w:hAnsi="Garamond" w:cstheme="minorHAnsi"/>
          <w:bCs/>
          <w:sz w:val="16"/>
          <w:szCs w:val="16"/>
        </w:rPr>
      </w:pPr>
    </w:p>
    <w:p w14:paraId="46F308B2" w14:textId="77777777" w:rsidR="00DF635A" w:rsidRPr="00324C33" w:rsidRDefault="00DF635A" w:rsidP="00B10092">
      <w:pPr>
        <w:spacing w:line="276" w:lineRule="auto"/>
        <w:ind w:left="180"/>
        <w:rPr>
          <w:rFonts w:ascii="Garamond" w:hAnsi="Garamond" w:cstheme="minorHAnsi"/>
          <w:bCs/>
          <w:sz w:val="16"/>
          <w:szCs w:val="16"/>
          <w:u w:val="single"/>
        </w:rPr>
      </w:pPr>
      <w:r w:rsidRPr="00324C33">
        <w:rPr>
          <w:rFonts w:ascii="Garamond" w:hAnsi="Garamond" w:cstheme="minorHAnsi"/>
          <w:bCs/>
          <w:sz w:val="16"/>
          <w:szCs w:val="16"/>
        </w:rPr>
        <w:t>*</w:t>
      </w:r>
      <w:r w:rsidRPr="00324C33">
        <w:rPr>
          <w:rFonts w:ascii="Garamond" w:hAnsi="Garamond" w:cstheme="minorHAnsi"/>
          <w:bCs/>
          <w:sz w:val="16"/>
          <w:szCs w:val="16"/>
        </w:rPr>
        <w:tab/>
      </w:r>
      <w:r w:rsidRPr="00324C33">
        <w:rPr>
          <w:rFonts w:ascii="Garamond" w:hAnsi="Garamond" w:cstheme="minorHAnsi"/>
          <w:bCs/>
          <w:sz w:val="16"/>
          <w:szCs w:val="16"/>
          <w:u w:val="single"/>
        </w:rPr>
        <w:t xml:space="preserve">Główny adres e-mail </w:t>
      </w:r>
      <w:r w:rsidR="00377463" w:rsidRPr="00324C33">
        <w:rPr>
          <w:rFonts w:ascii="Garamond" w:hAnsi="Garamond" w:cstheme="minorHAnsi"/>
          <w:bCs/>
          <w:sz w:val="16"/>
          <w:szCs w:val="16"/>
          <w:u w:val="single"/>
        </w:rPr>
        <w:t xml:space="preserve">Licencjobiorcy </w:t>
      </w:r>
      <w:r w:rsidRPr="00324C33">
        <w:rPr>
          <w:rFonts w:ascii="Garamond" w:hAnsi="Garamond" w:cstheme="minorHAnsi"/>
          <w:bCs/>
          <w:sz w:val="16"/>
          <w:szCs w:val="16"/>
          <w:u w:val="single"/>
        </w:rPr>
        <w:t>– adres, na który przesyłane są informacje dotyczące Oprogramowania Aplikacyjnego</w:t>
      </w:r>
    </w:p>
    <w:p w14:paraId="74A17E89" w14:textId="77777777" w:rsidR="00660AC3" w:rsidRPr="00324C33" w:rsidRDefault="00DF635A" w:rsidP="00B10092">
      <w:pPr>
        <w:spacing w:line="276" w:lineRule="auto"/>
        <w:rPr>
          <w:rFonts w:ascii="Garamond" w:hAnsi="Garamond" w:cstheme="minorHAnsi"/>
          <w:sz w:val="16"/>
          <w:szCs w:val="16"/>
        </w:rPr>
      </w:pPr>
      <w:r w:rsidRPr="00324C33">
        <w:rPr>
          <w:rFonts w:ascii="Garamond" w:hAnsi="Garamond" w:cstheme="minorHAnsi"/>
          <w:bCs/>
          <w:sz w:val="16"/>
          <w:szCs w:val="16"/>
        </w:rPr>
        <w:t>**</w:t>
      </w:r>
      <w:r w:rsidRPr="00324C33">
        <w:rPr>
          <w:rFonts w:ascii="Garamond" w:hAnsi="Garamond" w:cstheme="minorHAnsi"/>
          <w:bCs/>
          <w:sz w:val="16"/>
          <w:szCs w:val="16"/>
        </w:rPr>
        <w:tab/>
        <w:t xml:space="preserve">Rola koordynatora umożliwia przegląd oraz modyfikację zgłoszeń innych osób rejestrujących zgłoszenia w imieniu </w:t>
      </w:r>
      <w:r w:rsidR="00377463" w:rsidRPr="00324C33">
        <w:rPr>
          <w:rFonts w:ascii="Garamond" w:hAnsi="Garamond" w:cstheme="minorHAnsi"/>
          <w:bCs/>
          <w:sz w:val="16"/>
          <w:szCs w:val="16"/>
        </w:rPr>
        <w:t>Licencjobiorcy</w:t>
      </w:r>
      <w:r w:rsidRPr="00324C33">
        <w:rPr>
          <w:rFonts w:ascii="Garamond" w:hAnsi="Garamond" w:cstheme="minorHAnsi"/>
          <w:bCs/>
          <w:sz w:val="16"/>
          <w:szCs w:val="16"/>
        </w:rPr>
        <w:t>.</w:t>
      </w:r>
    </w:p>
    <w:p w14:paraId="728040DB" w14:textId="77777777" w:rsidR="009148A5" w:rsidRPr="00324C33" w:rsidRDefault="009148A5" w:rsidP="00B10092">
      <w:pPr>
        <w:spacing w:after="120" w:line="276" w:lineRule="auto"/>
        <w:jc w:val="both"/>
        <w:rPr>
          <w:rFonts w:ascii="Garamond" w:hAnsi="Garamond" w:cstheme="minorHAnsi"/>
          <w:sz w:val="20"/>
        </w:rPr>
      </w:pPr>
    </w:p>
    <w:p w14:paraId="3D4511C3" w14:textId="77777777" w:rsidR="00BA7479" w:rsidRPr="00324C33" w:rsidRDefault="00BA7479" w:rsidP="00B10092">
      <w:pPr>
        <w:suppressAutoHyphens/>
        <w:spacing w:after="120" w:line="276" w:lineRule="auto"/>
        <w:rPr>
          <w:rFonts w:ascii="Garamond" w:hAnsi="Garamond" w:cstheme="minorHAnsi"/>
          <w:sz w:val="20"/>
        </w:rPr>
        <w:sectPr w:rsidR="00BA7479" w:rsidRPr="00324C33" w:rsidSect="00266DC8">
          <w:pgSz w:w="16840" w:h="11907" w:orient="landscape" w:code="9"/>
          <w:pgMar w:top="1134" w:right="1077" w:bottom="1134" w:left="1077" w:header="851" w:footer="358" w:gutter="0"/>
          <w:cols w:space="708"/>
          <w:docGrid w:linePitch="326"/>
        </w:sectPr>
      </w:pPr>
    </w:p>
    <w:p w14:paraId="1DC73797" w14:textId="47711040" w:rsidR="005D7CE2" w:rsidRPr="00324C33" w:rsidRDefault="005D7CE2" w:rsidP="00B10092">
      <w:pPr>
        <w:spacing w:line="276" w:lineRule="auto"/>
        <w:jc w:val="center"/>
        <w:rPr>
          <w:rFonts w:ascii="Garamond" w:hAnsi="Garamond" w:cstheme="minorHAnsi"/>
          <w:b/>
          <w:sz w:val="20"/>
        </w:rPr>
      </w:pPr>
      <w:r w:rsidRPr="00324C33">
        <w:rPr>
          <w:rFonts w:ascii="Garamond" w:hAnsi="Garamond" w:cstheme="minorHAnsi"/>
          <w:b/>
          <w:sz w:val="20"/>
        </w:rPr>
        <w:lastRenderedPageBreak/>
        <w:t>ZAŁĄCZNIK NR 6 DO UMOWY LICENCYJNEJ nr</w:t>
      </w:r>
      <w:r w:rsidR="0021467B" w:rsidRPr="00324C33">
        <w:rPr>
          <w:rFonts w:ascii="Garamond" w:hAnsi="Garamond" w:cstheme="minorHAnsi"/>
          <w:b/>
          <w:sz w:val="20"/>
        </w:rPr>
        <w:t xml:space="preserve"> </w:t>
      </w:r>
      <w:r w:rsidR="00B57CF5" w:rsidRPr="00324C33">
        <w:rPr>
          <w:rFonts w:ascii="Garamond" w:hAnsi="Garamond" w:cstheme="minorHAnsi"/>
          <w:b/>
          <w:sz w:val="20"/>
        </w:rPr>
        <w:t>………………………</w:t>
      </w:r>
    </w:p>
    <w:p w14:paraId="7EAC55D9" w14:textId="77777777" w:rsidR="00F90F34" w:rsidRPr="00324C33" w:rsidRDefault="00F90F34" w:rsidP="00B10092">
      <w:pPr>
        <w:spacing w:line="276" w:lineRule="auto"/>
        <w:rPr>
          <w:rFonts w:ascii="Garamond" w:hAnsi="Garamond" w:cstheme="minorHAnsi"/>
          <w:sz w:val="20"/>
        </w:rPr>
      </w:pPr>
    </w:p>
    <w:p w14:paraId="3466564D" w14:textId="77777777" w:rsidR="005D7CE2" w:rsidRPr="000F5AA3" w:rsidRDefault="005D7CE2" w:rsidP="00B10092">
      <w:pPr>
        <w:pStyle w:val="Tytu"/>
        <w:spacing w:line="276" w:lineRule="auto"/>
        <w:ind w:left="284"/>
        <w:rPr>
          <w:rFonts w:ascii="Garamond" w:hAnsi="Garamond" w:cstheme="minorHAnsi"/>
          <w:sz w:val="22"/>
          <w:szCs w:val="22"/>
        </w:rPr>
      </w:pPr>
      <w:r w:rsidRPr="000F5AA3">
        <w:rPr>
          <w:rFonts w:ascii="Garamond" w:hAnsi="Garamond" w:cstheme="minorHAnsi"/>
          <w:sz w:val="22"/>
          <w:szCs w:val="22"/>
        </w:rPr>
        <w:t>Zasady udzielenia zdalnego dostępu do zasobów</w:t>
      </w:r>
    </w:p>
    <w:p w14:paraId="5509942C" w14:textId="2C5C7EF2" w:rsidR="005D7CE2" w:rsidRPr="000F5AA3" w:rsidRDefault="005D7CE2" w:rsidP="00B10092">
      <w:pPr>
        <w:spacing w:line="276" w:lineRule="auto"/>
        <w:jc w:val="both"/>
        <w:rPr>
          <w:rFonts w:ascii="Garamond" w:hAnsi="Garamond" w:cstheme="minorHAnsi"/>
          <w:sz w:val="22"/>
          <w:szCs w:val="22"/>
        </w:rPr>
      </w:pPr>
      <w:r w:rsidRPr="000F5AA3">
        <w:rPr>
          <w:rFonts w:ascii="Garamond" w:hAnsi="Garamond" w:cstheme="minorHAnsi"/>
          <w:sz w:val="22"/>
          <w:szCs w:val="22"/>
        </w:rPr>
        <w:t xml:space="preserve">Niniejszy załącznik ustala zasady udzielenia </w:t>
      </w:r>
      <w:r w:rsidR="00377463" w:rsidRPr="000F5AA3">
        <w:rPr>
          <w:rFonts w:ascii="Garamond" w:hAnsi="Garamond" w:cstheme="minorHAnsi"/>
          <w:sz w:val="22"/>
          <w:szCs w:val="22"/>
        </w:rPr>
        <w:t>Licencjodawcy</w:t>
      </w:r>
      <w:r w:rsidRPr="000F5AA3">
        <w:rPr>
          <w:rFonts w:ascii="Garamond" w:hAnsi="Garamond" w:cstheme="minorHAnsi"/>
          <w:sz w:val="22"/>
          <w:szCs w:val="22"/>
        </w:rPr>
        <w:t xml:space="preserve"> zdalnego dostępu do zasobów sieci teleinformatycznej </w:t>
      </w:r>
      <w:r w:rsidR="00377463" w:rsidRPr="000F5AA3">
        <w:rPr>
          <w:rFonts w:ascii="Garamond" w:hAnsi="Garamond" w:cstheme="minorHAnsi"/>
          <w:sz w:val="22"/>
          <w:szCs w:val="22"/>
        </w:rPr>
        <w:t xml:space="preserve">Licencjobiorcy </w:t>
      </w:r>
      <w:r w:rsidRPr="000F5AA3">
        <w:rPr>
          <w:rFonts w:ascii="Garamond" w:hAnsi="Garamond" w:cstheme="minorHAnsi"/>
          <w:sz w:val="22"/>
          <w:szCs w:val="22"/>
        </w:rPr>
        <w:t xml:space="preserve">w celu umożliwienia </w:t>
      </w:r>
      <w:r w:rsidR="00377463" w:rsidRPr="000F5AA3">
        <w:rPr>
          <w:rFonts w:ascii="Garamond" w:hAnsi="Garamond" w:cstheme="minorHAnsi"/>
          <w:sz w:val="22"/>
          <w:szCs w:val="22"/>
        </w:rPr>
        <w:t>Licencjodawcy</w:t>
      </w:r>
      <w:r w:rsidR="0021467B" w:rsidRPr="000F5AA3">
        <w:rPr>
          <w:rFonts w:ascii="Garamond" w:hAnsi="Garamond" w:cstheme="minorHAnsi"/>
          <w:sz w:val="22"/>
          <w:szCs w:val="22"/>
        </w:rPr>
        <w:t xml:space="preserve"> </w:t>
      </w:r>
      <w:r w:rsidRPr="000F5AA3">
        <w:rPr>
          <w:rFonts w:ascii="Garamond" w:hAnsi="Garamond" w:cstheme="minorHAnsi"/>
          <w:sz w:val="22"/>
          <w:szCs w:val="22"/>
        </w:rPr>
        <w:t>realizacji jego zobowiązań wynikających z Umowy.</w:t>
      </w:r>
    </w:p>
    <w:p w14:paraId="6B8651C5" w14:textId="77777777" w:rsidR="005D7CE2" w:rsidRPr="000F5AA3" w:rsidRDefault="005D7CE2" w:rsidP="00B10092">
      <w:pPr>
        <w:spacing w:line="276" w:lineRule="auto"/>
        <w:jc w:val="both"/>
        <w:rPr>
          <w:rFonts w:ascii="Garamond" w:hAnsi="Garamond" w:cstheme="minorHAnsi"/>
          <w:b/>
          <w:bCs/>
          <w:sz w:val="22"/>
          <w:szCs w:val="22"/>
        </w:rPr>
      </w:pPr>
    </w:p>
    <w:p w14:paraId="4BC1CAF9" w14:textId="620998BA" w:rsidR="000F5AA3" w:rsidRPr="000F5AA3" w:rsidRDefault="000F5AA3" w:rsidP="00B10092">
      <w:pPr>
        <w:widowControl w:val="0"/>
        <w:suppressAutoHyphens/>
        <w:spacing w:after="60" w:line="276" w:lineRule="auto"/>
        <w:jc w:val="center"/>
        <w:rPr>
          <w:rFonts w:ascii="Garamond" w:hAnsi="Garamond" w:cstheme="minorHAnsi"/>
          <w:b/>
          <w:sz w:val="22"/>
          <w:szCs w:val="22"/>
        </w:rPr>
      </w:pPr>
      <w:r w:rsidRPr="000F5AA3">
        <w:rPr>
          <w:rFonts w:ascii="Garamond" w:hAnsi="Garamond" w:cstheme="minorHAnsi"/>
          <w:b/>
          <w:sz w:val="22"/>
          <w:szCs w:val="22"/>
        </w:rPr>
        <w:t>§1.</w:t>
      </w:r>
    </w:p>
    <w:p w14:paraId="1AFBE117" w14:textId="2534FB14" w:rsidR="005D7CE2" w:rsidRPr="000F5AA3" w:rsidRDefault="005D7CE2" w:rsidP="00B10092">
      <w:pPr>
        <w:widowControl w:val="0"/>
        <w:suppressAutoHyphens/>
        <w:spacing w:after="60" w:line="276" w:lineRule="auto"/>
        <w:jc w:val="center"/>
        <w:rPr>
          <w:rFonts w:ascii="Garamond" w:hAnsi="Garamond" w:cstheme="minorHAnsi"/>
          <w:b/>
          <w:sz w:val="22"/>
          <w:szCs w:val="22"/>
        </w:rPr>
      </w:pPr>
      <w:r w:rsidRPr="000F5AA3">
        <w:rPr>
          <w:rFonts w:ascii="Garamond" w:hAnsi="Garamond" w:cstheme="minorHAnsi"/>
          <w:b/>
          <w:sz w:val="22"/>
          <w:szCs w:val="22"/>
        </w:rPr>
        <w:t>Udostępnienie</w:t>
      </w:r>
    </w:p>
    <w:p w14:paraId="7C90EA21" w14:textId="77777777" w:rsidR="000F5AA3" w:rsidRPr="000F5AA3" w:rsidRDefault="000F5AA3" w:rsidP="00B10092">
      <w:pPr>
        <w:widowControl w:val="0"/>
        <w:suppressAutoHyphens/>
        <w:spacing w:after="60" w:line="276" w:lineRule="auto"/>
        <w:jc w:val="center"/>
        <w:rPr>
          <w:rFonts w:ascii="Garamond" w:hAnsi="Garamond" w:cstheme="minorHAnsi"/>
          <w:b/>
          <w:sz w:val="22"/>
          <w:szCs w:val="22"/>
        </w:rPr>
      </w:pPr>
    </w:p>
    <w:p w14:paraId="4BF6DFD5" w14:textId="77777777" w:rsidR="005D7CE2" w:rsidRPr="000F5AA3" w:rsidRDefault="00377463" w:rsidP="0073646C">
      <w:pPr>
        <w:widowControl w:val="0"/>
        <w:numPr>
          <w:ilvl w:val="0"/>
          <w:numId w:val="22"/>
        </w:numPr>
        <w:suppressAutoHyphens/>
        <w:spacing w:after="60" w:line="276" w:lineRule="auto"/>
        <w:ind w:left="453" w:hanging="340"/>
        <w:jc w:val="both"/>
        <w:rPr>
          <w:rFonts w:ascii="Garamond" w:hAnsi="Garamond" w:cstheme="minorHAnsi"/>
          <w:sz w:val="22"/>
          <w:szCs w:val="22"/>
        </w:rPr>
      </w:pPr>
      <w:r w:rsidRPr="000F5AA3">
        <w:rPr>
          <w:rFonts w:ascii="Garamond" w:hAnsi="Garamond" w:cstheme="minorHAnsi"/>
          <w:sz w:val="22"/>
          <w:szCs w:val="22"/>
        </w:rPr>
        <w:t>W celu realizacji usług nadzoru autorskiego</w:t>
      </w:r>
      <w:r w:rsidR="005D7CE2" w:rsidRPr="000F5AA3">
        <w:rPr>
          <w:rFonts w:ascii="Garamond" w:hAnsi="Garamond" w:cstheme="minorHAnsi"/>
          <w:sz w:val="22"/>
          <w:szCs w:val="22"/>
        </w:rPr>
        <w:t xml:space="preserve">, zdalny dostęp zostanie udostępniony </w:t>
      </w:r>
      <w:r w:rsidR="005903C7" w:rsidRPr="000F5AA3">
        <w:rPr>
          <w:rFonts w:ascii="Garamond" w:hAnsi="Garamond" w:cstheme="minorHAnsi"/>
          <w:sz w:val="22"/>
          <w:szCs w:val="22"/>
        </w:rPr>
        <w:t>Licencjodawcy</w:t>
      </w:r>
      <w:r w:rsidR="005D7CE2" w:rsidRPr="000F5AA3">
        <w:rPr>
          <w:rFonts w:ascii="Garamond" w:hAnsi="Garamond" w:cstheme="minorHAnsi"/>
          <w:sz w:val="22"/>
          <w:szCs w:val="22"/>
        </w:rPr>
        <w:t xml:space="preserve"> przez </w:t>
      </w:r>
      <w:r w:rsidRPr="000F5AA3">
        <w:rPr>
          <w:rFonts w:ascii="Garamond" w:hAnsi="Garamond" w:cstheme="minorHAnsi"/>
          <w:sz w:val="22"/>
          <w:szCs w:val="22"/>
        </w:rPr>
        <w:t>Licencjobiorcę</w:t>
      </w:r>
      <w:r w:rsidR="005D7CE2" w:rsidRPr="000F5AA3">
        <w:rPr>
          <w:rFonts w:ascii="Garamond" w:hAnsi="Garamond" w:cstheme="minorHAnsi"/>
          <w:sz w:val="22"/>
          <w:szCs w:val="22"/>
        </w:rPr>
        <w:t xml:space="preserve"> niezwłocznie, na wezwanie </w:t>
      </w:r>
      <w:r w:rsidRPr="000F5AA3">
        <w:rPr>
          <w:rFonts w:ascii="Garamond" w:hAnsi="Garamond" w:cstheme="minorHAnsi"/>
          <w:sz w:val="22"/>
          <w:szCs w:val="22"/>
        </w:rPr>
        <w:t>Licencjodawcy</w:t>
      </w:r>
      <w:r w:rsidR="005D7CE2" w:rsidRPr="000F5AA3">
        <w:rPr>
          <w:rFonts w:ascii="Garamond" w:hAnsi="Garamond" w:cstheme="minorHAnsi"/>
          <w:sz w:val="22"/>
          <w:szCs w:val="22"/>
        </w:rPr>
        <w:t xml:space="preserve">, w terminie szczegółowo uzgodnionym przez Strony. </w:t>
      </w:r>
    </w:p>
    <w:p w14:paraId="58F5DC39" w14:textId="77777777" w:rsidR="005D7CE2" w:rsidRPr="000F5AA3" w:rsidRDefault="005D7CE2" w:rsidP="0073646C">
      <w:pPr>
        <w:widowControl w:val="0"/>
        <w:numPr>
          <w:ilvl w:val="0"/>
          <w:numId w:val="22"/>
        </w:numPr>
        <w:suppressAutoHyphens/>
        <w:spacing w:after="60" w:line="276" w:lineRule="auto"/>
        <w:ind w:left="453" w:hanging="340"/>
        <w:jc w:val="both"/>
        <w:rPr>
          <w:rFonts w:ascii="Garamond" w:hAnsi="Garamond" w:cstheme="minorHAnsi"/>
          <w:sz w:val="22"/>
          <w:szCs w:val="22"/>
        </w:rPr>
      </w:pPr>
      <w:r w:rsidRPr="000F5AA3">
        <w:rPr>
          <w:rFonts w:ascii="Garamond" w:hAnsi="Garamond" w:cstheme="minorHAnsi"/>
          <w:sz w:val="22"/>
          <w:szCs w:val="22"/>
        </w:rPr>
        <w:t xml:space="preserve">Bezpośredni dostęp do systemów </w:t>
      </w:r>
      <w:r w:rsidR="00377463" w:rsidRPr="000F5AA3">
        <w:rPr>
          <w:rFonts w:ascii="Garamond" w:hAnsi="Garamond" w:cstheme="minorHAnsi"/>
          <w:sz w:val="22"/>
          <w:szCs w:val="22"/>
        </w:rPr>
        <w:t xml:space="preserve">Licencjobiorcy </w:t>
      </w:r>
      <w:r w:rsidRPr="000F5AA3">
        <w:rPr>
          <w:rFonts w:ascii="Garamond" w:hAnsi="Garamond" w:cstheme="minorHAnsi"/>
          <w:sz w:val="22"/>
          <w:szCs w:val="22"/>
        </w:rPr>
        <w:t xml:space="preserve">jest możliwy tylko i wyłącznie po udostępnieniu go przez administratora </w:t>
      </w:r>
      <w:r w:rsidR="00377463" w:rsidRPr="000F5AA3">
        <w:rPr>
          <w:rFonts w:ascii="Garamond" w:hAnsi="Garamond" w:cstheme="minorHAnsi"/>
          <w:sz w:val="22"/>
          <w:szCs w:val="22"/>
        </w:rPr>
        <w:t xml:space="preserve">Licencjobiorcy </w:t>
      </w:r>
      <w:r w:rsidRPr="000F5AA3">
        <w:rPr>
          <w:rFonts w:ascii="Garamond" w:hAnsi="Garamond" w:cstheme="minorHAnsi"/>
          <w:sz w:val="22"/>
          <w:szCs w:val="22"/>
        </w:rPr>
        <w:t>i po przekazaniu wymaganych uprawnień i haseł.</w:t>
      </w:r>
    </w:p>
    <w:p w14:paraId="6B0E5B7C" w14:textId="5E72F936" w:rsidR="005D7CE2" w:rsidRPr="000F5AA3" w:rsidRDefault="003A77B8" w:rsidP="0073646C">
      <w:pPr>
        <w:widowControl w:val="0"/>
        <w:numPr>
          <w:ilvl w:val="0"/>
          <w:numId w:val="22"/>
        </w:numPr>
        <w:suppressAutoHyphens/>
        <w:spacing w:after="60" w:line="276" w:lineRule="auto"/>
        <w:ind w:left="453" w:hanging="340"/>
        <w:jc w:val="both"/>
        <w:rPr>
          <w:rFonts w:ascii="Garamond" w:hAnsi="Garamond" w:cstheme="minorHAnsi"/>
          <w:sz w:val="22"/>
          <w:szCs w:val="22"/>
        </w:rPr>
      </w:pPr>
      <w:r w:rsidRPr="000F5AA3">
        <w:rPr>
          <w:rFonts w:ascii="Garamond" w:hAnsi="Garamond" w:cstheme="minorHAnsi"/>
          <w:sz w:val="22"/>
          <w:szCs w:val="22"/>
        </w:rPr>
        <w:t>Licencjobiorca</w:t>
      </w:r>
      <w:r w:rsidR="005D7CE2" w:rsidRPr="000F5AA3">
        <w:rPr>
          <w:rFonts w:ascii="Garamond" w:hAnsi="Garamond" w:cstheme="minorHAnsi"/>
          <w:sz w:val="22"/>
          <w:szCs w:val="22"/>
        </w:rPr>
        <w:t xml:space="preserve"> zapewni sprawne działanie zdalnego dostępu.</w:t>
      </w:r>
    </w:p>
    <w:p w14:paraId="7BCF64F4" w14:textId="77777777" w:rsidR="000F5AA3" w:rsidRPr="000F5AA3" w:rsidRDefault="000F5AA3" w:rsidP="00B10092">
      <w:pPr>
        <w:widowControl w:val="0"/>
        <w:suppressAutoHyphens/>
        <w:spacing w:after="60" w:line="276" w:lineRule="auto"/>
        <w:jc w:val="both"/>
        <w:rPr>
          <w:rFonts w:ascii="Garamond" w:hAnsi="Garamond" w:cstheme="minorHAnsi"/>
          <w:sz w:val="22"/>
          <w:szCs w:val="22"/>
        </w:rPr>
      </w:pPr>
    </w:p>
    <w:p w14:paraId="471B1A13" w14:textId="2CC1A544" w:rsidR="000F5AA3" w:rsidRPr="000F5AA3" w:rsidRDefault="000F5AA3" w:rsidP="00B10092">
      <w:pPr>
        <w:widowControl w:val="0"/>
        <w:suppressAutoHyphens/>
        <w:spacing w:after="60" w:line="276" w:lineRule="auto"/>
        <w:jc w:val="center"/>
        <w:rPr>
          <w:rFonts w:ascii="Garamond" w:hAnsi="Garamond" w:cstheme="minorHAnsi"/>
          <w:b/>
          <w:sz w:val="22"/>
          <w:szCs w:val="22"/>
        </w:rPr>
      </w:pPr>
      <w:r w:rsidRPr="000F5AA3">
        <w:rPr>
          <w:rFonts w:ascii="Garamond" w:hAnsi="Garamond" w:cstheme="minorHAnsi"/>
          <w:b/>
          <w:sz w:val="22"/>
          <w:szCs w:val="22"/>
        </w:rPr>
        <w:t>§ 2.</w:t>
      </w:r>
    </w:p>
    <w:p w14:paraId="20D889A7" w14:textId="14144975" w:rsidR="005D7CE2" w:rsidRPr="000F5AA3" w:rsidRDefault="005D7CE2" w:rsidP="00B10092">
      <w:pPr>
        <w:widowControl w:val="0"/>
        <w:suppressAutoHyphens/>
        <w:spacing w:after="60" w:line="276" w:lineRule="auto"/>
        <w:jc w:val="center"/>
        <w:rPr>
          <w:rFonts w:ascii="Garamond" w:hAnsi="Garamond" w:cstheme="minorHAnsi"/>
          <w:b/>
          <w:sz w:val="22"/>
          <w:szCs w:val="22"/>
        </w:rPr>
      </w:pPr>
      <w:r w:rsidRPr="000F5AA3">
        <w:rPr>
          <w:rFonts w:ascii="Garamond" w:hAnsi="Garamond" w:cstheme="minorHAnsi"/>
          <w:b/>
          <w:sz w:val="22"/>
          <w:szCs w:val="22"/>
        </w:rPr>
        <w:t>Zasady korzystania</w:t>
      </w:r>
    </w:p>
    <w:p w14:paraId="6952D402" w14:textId="77777777" w:rsidR="000F5AA3" w:rsidRPr="000F5AA3" w:rsidRDefault="000F5AA3" w:rsidP="00B10092">
      <w:pPr>
        <w:widowControl w:val="0"/>
        <w:suppressAutoHyphens/>
        <w:spacing w:after="60" w:line="276" w:lineRule="auto"/>
        <w:ind w:left="453" w:hanging="340"/>
        <w:jc w:val="center"/>
        <w:rPr>
          <w:rFonts w:ascii="Garamond" w:hAnsi="Garamond" w:cstheme="minorHAnsi"/>
          <w:b/>
          <w:sz w:val="22"/>
          <w:szCs w:val="22"/>
        </w:rPr>
      </w:pPr>
    </w:p>
    <w:p w14:paraId="2E258AD5" w14:textId="77777777" w:rsidR="005D7CE2" w:rsidRPr="000F5AA3" w:rsidRDefault="005D7CE2" w:rsidP="0073646C">
      <w:pPr>
        <w:widowControl w:val="0"/>
        <w:numPr>
          <w:ilvl w:val="0"/>
          <w:numId w:val="34"/>
        </w:numPr>
        <w:suppressAutoHyphens/>
        <w:spacing w:after="60" w:line="276" w:lineRule="auto"/>
        <w:ind w:left="453" w:hanging="340"/>
        <w:jc w:val="both"/>
        <w:rPr>
          <w:rFonts w:ascii="Garamond" w:hAnsi="Garamond" w:cstheme="minorHAnsi"/>
          <w:sz w:val="22"/>
          <w:szCs w:val="22"/>
        </w:rPr>
      </w:pPr>
      <w:r w:rsidRPr="000F5AA3">
        <w:rPr>
          <w:rFonts w:ascii="Garamond" w:hAnsi="Garamond" w:cstheme="minorHAnsi"/>
          <w:sz w:val="22"/>
          <w:szCs w:val="22"/>
        </w:rPr>
        <w:t xml:space="preserve">Korzystając ze Zdalnego Dostępu </w:t>
      </w:r>
      <w:r w:rsidR="003A77B8" w:rsidRPr="000F5AA3">
        <w:rPr>
          <w:rFonts w:ascii="Garamond" w:hAnsi="Garamond" w:cstheme="minorHAnsi"/>
          <w:sz w:val="22"/>
          <w:szCs w:val="22"/>
        </w:rPr>
        <w:t>Licencjodawca</w:t>
      </w:r>
      <w:r w:rsidRPr="000F5AA3">
        <w:rPr>
          <w:rFonts w:ascii="Garamond" w:hAnsi="Garamond" w:cstheme="minorHAnsi"/>
          <w:sz w:val="22"/>
          <w:szCs w:val="22"/>
        </w:rPr>
        <w:t>:</w:t>
      </w:r>
    </w:p>
    <w:p w14:paraId="714BEBF0" w14:textId="77777777" w:rsidR="005D7CE2" w:rsidRPr="000F5AA3" w:rsidRDefault="005D7CE2" w:rsidP="0073646C">
      <w:pPr>
        <w:widowControl w:val="0"/>
        <w:numPr>
          <w:ilvl w:val="1"/>
          <w:numId w:val="34"/>
        </w:numPr>
        <w:suppressAutoHyphens/>
        <w:spacing w:after="60" w:line="276" w:lineRule="auto"/>
        <w:ind w:left="794" w:hanging="340"/>
        <w:jc w:val="both"/>
        <w:rPr>
          <w:rFonts w:ascii="Garamond" w:hAnsi="Garamond" w:cstheme="minorHAnsi"/>
          <w:sz w:val="22"/>
          <w:szCs w:val="22"/>
        </w:rPr>
      </w:pPr>
      <w:r w:rsidRPr="000F5AA3">
        <w:rPr>
          <w:rFonts w:ascii="Garamond" w:hAnsi="Garamond" w:cstheme="minorHAnsi"/>
          <w:sz w:val="22"/>
          <w:szCs w:val="22"/>
        </w:rPr>
        <w:t>będzie wykorzystywał Zdalny Dostęp wyłącznie w celu realizacji niniejszej Umowy;</w:t>
      </w:r>
    </w:p>
    <w:p w14:paraId="08A738DF" w14:textId="77777777" w:rsidR="005D7CE2" w:rsidRPr="000F5AA3" w:rsidRDefault="005D7CE2" w:rsidP="0073646C">
      <w:pPr>
        <w:widowControl w:val="0"/>
        <w:numPr>
          <w:ilvl w:val="1"/>
          <w:numId w:val="34"/>
        </w:numPr>
        <w:suppressAutoHyphens/>
        <w:spacing w:after="60" w:line="276" w:lineRule="auto"/>
        <w:ind w:left="794" w:hanging="340"/>
        <w:jc w:val="both"/>
        <w:rPr>
          <w:rFonts w:ascii="Garamond" w:hAnsi="Garamond" w:cstheme="minorHAnsi"/>
          <w:sz w:val="22"/>
          <w:szCs w:val="22"/>
        </w:rPr>
      </w:pPr>
      <w:r w:rsidRPr="000F5AA3">
        <w:rPr>
          <w:rFonts w:ascii="Garamond" w:hAnsi="Garamond" w:cstheme="minorHAnsi"/>
          <w:sz w:val="22"/>
          <w:szCs w:val="22"/>
        </w:rPr>
        <w:t xml:space="preserve">nie będzie pozyskiwał ani przetwarzał żadnych innych danych, za wyjątkiem danych niezbędnych do realizacji niniejszej Umowy; </w:t>
      </w:r>
    </w:p>
    <w:p w14:paraId="123D7F08" w14:textId="304FB408" w:rsidR="005D7CE2" w:rsidRPr="000F5AA3" w:rsidRDefault="003A77B8" w:rsidP="0073646C">
      <w:pPr>
        <w:widowControl w:val="0"/>
        <w:numPr>
          <w:ilvl w:val="0"/>
          <w:numId w:val="34"/>
        </w:numPr>
        <w:suppressAutoHyphens/>
        <w:spacing w:after="60" w:line="276" w:lineRule="auto"/>
        <w:ind w:left="453" w:hanging="340"/>
        <w:jc w:val="both"/>
        <w:rPr>
          <w:rFonts w:ascii="Garamond" w:hAnsi="Garamond" w:cstheme="minorHAnsi"/>
          <w:sz w:val="22"/>
          <w:szCs w:val="22"/>
        </w:rPr>
      </w:pPr>
      <w:r w:rsidRPr="000F5AA3">
        <w:rPr>
          <w:rFonts w:ascii="Garamond" w:hAnsi="Garamond" w:cstheme="minorHAnsi"/>
          <w:sz w:val="22"/>
          <w:szCs w:val="22"/>
        </w:rPr>
        <w:t>Licencjodawca</w:t>
      </w:r>
      <w:r w:rsidR="0021467B" w:rsidRPr="000F5AA3">
        <w:rPr>
          <w:rFonts w:ascii="Garamond" w:hAnsi="Garamond" w:cstheme="minorHAnsi"/>
          <w:sz w:val="22"/>
          <w:szCs w:val="22"/>
        </w:rPr>
        <w:t xml:space="preserve"> </w:t>
      </w:r>
      <w:r w:rsidR="005D7CE2" w:rsidRPr="000F5AA3">
        <w:rPr>
          <w:rFonts w:ascii="Garamond" w:hAnsi="Garamond" w:cstheme="minorHAnsi"/>
          <w:sz w:val="22"/>
          <w:szCs w:val="22"/>
        </w:rPr>
        <w:t>może wnioskować</w:t>
      </w:r>
      <w:r w:rsidR="00236730">
        <w:rPr>
          <w:rFonts w:ascii="Garamond" w:hAnsi="Garamond" w:cstheme="minorHAnsi"/>
          <w:sz w:val="22"/>
          <w:szCs w:val="22"/>
        </w:rPr>
        <w:t xml:space="preserve"> każdorazowo, bezpośrednio przed nawiązaniem połączenia</w:t>
      </w:r>
      <w:r w:rsidR="00D01FB9">
        <w:rPr>
          <w:rFonts w:ascii="Garamond" w:hAnsi="Garamond" w:cstheme="minorHAnsi"/>
          <w:sz w:val="22"/>
          <w:szCs w:val="22"/>
        </w:rPr>
        <w:t>,</w:t>
      </w:r>
      <w:r w:rsidR="005D7CE2" w:rsidRPr="000F5AA3">
        <w:rPr>
          <w:rFonts w:ascii="Garamond" w:hAnsi="Garamond" w:cstheme="minorHAnsi"/>
          <w:sz w:val="22"/>
          <w:szCs w:val="22"/>
        </w:rPr>
        <w:t xml:space="preserve"> o dane logowania tylko i wyłącznie dla osób upoważnionych do przetwarzania danych osobowych, powierzonych do przetwarzania na potrzeby należytej realizacji niniejszej Umowy</w:t>
      </w:r>
      <w:r w:rsidRPr="000F5AA3">
        <w:rPr>
          <w:rFonts w:ascii="Garamond" w:hAnsi="Garamond" w:cstheme="minorHAnsi"/>
          <w:sz w:val="22"/>
          <w:szCs w:val="22"/>
        </w:rPr>
        <w:t>.</w:t>
      </w:r>
    </w:p>
    <w:p w14:paraId="5C3F1C56" w14:textId="77777777" w:rsidR="005D7CE2" w:rsidRPr="000F5AA3" w:rsidRDefault="005D7CE2" w:rsidP="0073646C">
      <w:pPr>
        <w:widowControl w:val="0"/>
        <w:numPr>
          <w:ilvl w:val="0"/>
          <w:numId w:val="34"/>
        </w:numPr>
        <w:suppressAutoHyphens/>
        <w:spacing w:after="60" w:line="276" w:lineRule="auto"/>
        <w:ind w:left="453" w:hanging="340"/>
        <w:jc w:val="both"/>
        <w:rPr>
          <w:rFonts w:ascii="Garamond" w:hAnsi="Garamond" w:cstheme="minorHAnsi"/>
          <w:sz w:val="22"/>
          <w:szCs w:val="22"/>
        </w:rPr>
      </w:pPr>
      <w:r w:rsidRPr="000F5AA3">
        <w:rPr>
          <w:rFonts w:ascii="Garamond" w:hAnsi="Garamond" w:cstheme="minorHAnsi"/>
          <w:sz w:val="22"/>
          <w:szCs w:val="22"/>
        </w:rPr>
        <w:t xml:space="preserve">Zabrania się </w:t>
      </w:r>
      <w:r w:rsidR="003A77B8" w:rsidRPr="000F5AA3">
        <w:rPr>
          <w:rFonts w:ascii="Garamond" w:hAnsi="Garamond" w:cstheme="minorHAnsi"/>
          <w:sz w:val="22"/>
          <w:szCs w:val="22"/>
        </w:rPr>
        <w:t xml:space="preserve">Licencjodawcy </w:t>
      </w:r>
      <w:r w:rsidRPr="000F5AA3">
        <w:rPr>
          <w:rFonts w:ascii="Garamond" w:hAnsi="Garamond" w:cstheme="minorHAnsi"/>
          <w:sz w:val="22"/>
          <w:szCs w:val="22"/>
        </w:rPr>
        <w:t>przekazywania danych logowania (login lub hasło) innym osobom niż osoby wskazane do realizacji Umowy.</w:t>
      </w:r>
    </w:p>
    <w:p w14:paraId="7C2F058D" w14:textId="77777777" w:rsidR="005D7CE2" w:rsidRPr="000F5AA3" w:rsidRDefault="005D7CE2" w:rsidP="0073646C">
      <w:pPr>
        <w:widowControl w:val="0"/>
        <w:numPr>
          <w:ilvl w:val="0"/>
          <w:numId w:val="34"/>
        </w:numPr>
        <w:suppressAutoHyphens/>
        <w:spacing w:after="60" w:line="276" w:lineRule="auto"/>
        <w:ind w:left="453" w:hanging="340"/>
        <w:jc w:val="both"/>
        <w:rPr>
          <w:rFonts w:ascii="Garamond" w:hAnsi="Garamond" w:cstheme="minorHAnsi"/>
          <w:sz w:val="22"/>
          <w:szCs w:val="22"/>
        </w:rPr>
      </w:pPr>
      <w:r w:rsidRPr="000F5AA3">
        <w:rPr>
          <w:rFonts w:ascii="Garamond" w:hAnsi="Garamond" w:cstheme="minorHAnsi"/>
          <w:sz w:val="22"/>
          <w:szCs w:val="22"/>
        </w:rPr>
        <w:t xml:space="preserve">Zdalny dostęp udostępnia się do realizacji usług wynikających z niniejszej Umowy. </w:t>
      </w:r>
    </w:p>
    <w:p w14:paraId="32F4EB28" w14:textId="77777777" w:rsidR="005D7CE2" w:rsidRPr="000F5AA3" w:rsidRDefault="005D7CE2" w:rsidP="00B10092">
      <w:pPr>
        <w:widowControl w:val="0"/>
        <w:suppressAutoHyphens/>
        <w:spacing w:after="60" w:line="276" w:lineRule="auto"/>
        <w:jc w:val="both"/>
        <w:rPr>
          <w:rFonts w:ascii="Garamond" w:hAnsi="Garamond" w:cstheme="minorHAnsi"/>
          <w:sz w:val="22"/>
          <w:szCs w:val="22"/>
        </w:rPr>
      </w:pPr>
    </w:p>
    <w:p w14:paraId="6C69712D" w14:textId="37EDA9DF" w:rsidR="000F5AA3" w:rsidRPr="000F5AA3" w:rsidRDefault="000F5AA3" w:rsidP="00B10092">
      <w:pPr>
        <w:widowControl w:val="0"/>
        <w:suppressAutoHyphens/>
        <w:spacing w:after="60" w:line="276" w:lineRule="auto"/>
        <w:jc w:val="center"/>
        <w:rPr>
          <w:rFonts w:ascii="Garamond" w:hAnsi="Garamond" w:cstheme="minorHAnsi"/>
          <w:b/>
          <w:sz w:val="22"/>
          <w:szCs w:val="22"/>
        </w:rPr>
      </w:pPr>
      <w:r w:rsidRPr="000F5AA3">
        <w:rPr>
          <w:rFonts w:ascii="Garamond" w:hAnsi="Garamond" w:cstheme="minorHAnsi"/>
          <w:b/>
          <w:sz w:val="22"/>
          <w:szCs w:val="22"/>
        </w:rPr>
        <w:t>§3.</w:t>
      </w:r>
    </w:p>
    <w:p w14:paraId="78EE3DF6" w14:textId="339A99AB" w:rsidR="005D7CE2" w:rsidRPr="000F5AA3" w:rsidRDefault="005D7CE2" w:rsidP="00B10092">
      <w:pPr>
        <w:widowControl w:val="0"/>
        <w:suppressAutoHyphens/>
        <w:spacing w:after="60" w:line="276" w:lineRule="auto"/>
        <w:jc w:val="center"/>
        <w:rPr>
          <w:rFonts w:ascii="Garamond" w:hAnsi="Garamond" w:cstheme="minorHAnsi"/>
          <w:b/>
          <w:sz w:val="22"/>
          <w:szCs w:val="22"/>
        </w:rPr>
      </w:pPr>
      <w:r w:rsidRPr="000F5AA3">
        <w:rPr>
          <w:rFonts w:ascii="Garamond" w:hAnsi="Garamond" w:cstheme="minorHAnsi"/>
          <w:b/>
          <w:sz w:val="22"/>
          <w:szCs w:val="22"/>
        </w:rPr>
        <w:t>Warunki Techniczne do uzyskania Zdalnego Dostępu</w:t>
      </w:r>
    </w:p>
    <w:p w14:paraId="4D05FDCD" w14:textId="77777777" w:rsidR="000F5AA3" w:rsidRPr="000F5AA3" w:rsidRDefault="000F5AA3" w:rsidP="00B10092">
      <w:pPr>
        <w:widowControl w:val="0"/>
        <w:suppressAutoHyphens/>
        <w:spacing w:after="60" w:line="276" w:lineRule="auto"/>
        <w:jc w:val="center"/>
        <w:rPr>
          <w:rFonts w:ascii="Garamond" w:hAnsi="Garamond" w:cstheme="minorHAnsi"/>
          <w:b/>
          <w:sz w:val="22"/>
          <w:szCs w:val="22"/>
        </w:rPr>
      </w:pPr>
    </w:p>
    <w:p w14:paraId="66CBFDCD" w14:textId="77777777" w:rsidR="005D7CE2" w:rsidRPr="000F5AA3" w:rsidRDefault="003A77B8" w:rsidP="0073646C">
      <w:pPr>
        <w:widowControl w:val="0"/>
        <w:numPr>
          <w:ilvl w:val="0"/>
          <w:numId w:val="35"/>
        </w:numPr>
        <w:suppressAutoHyphens/>
        <w:spacing w:after="60" w:line="276" w:lineRule="auto"/>
        <w:ind w:left="453" w:hanging="340"/>
        <w:jc w:val="both"/>
        <w:rPr>
          <w:rFonts w:ascii="Garamond" w:hAnsi="Garamond" w:cstheme="minorHAnsi"/>
          <w:sz w:val="22"/>
          <w:szCs w:val="22"/>
        </w:rPr>
      </w:pPr>
      <w:r w:rsidRPr="000F5AA3">
        <w:rPr>
          <w:rFonts w:ascii="Garamond" w:hAnsi="Garamond" w:cstheme="minorHAnsi"/>
          <w:sz w:val="22"/>
          <w:szCs w:val="22"/>
        </w:rPr>
        <w:t>Licencjobiorca</w:t>
      </w:r>
      <w:r w:rsidR="005D7CE2" w:rsidRPr="000F5AA3">
        <w:rPr>
          <w:rFonts w:ascii="Garamond" w:hAnsi="Garamond" w:cstheme="minorHAnsi"/>
          <w:sz w:val="22"/>
          <w:szCs w:val="22"/>
        </w:rPr>
        <w:t xml:space="preserve"> zapewni jeden z czterech rodzajów połączeń:</w:t>
      </w:r>
    </w:p>
    <w:p w14:paraId="3AD48FFE" w14:textId="33CAC64F" w:rsidR="005D7CE2" w:rsidRPr="000F5AA3" w:rsidRDefault="005D7CE2" w:rsidP="0073646C">
      <w:pPr>
        <w:widowControl w:val="0"/>
        <w:numPr>
          <w:ilvl w:val="1"/>
          <w:numId w:val="35"/>
        </w:numPr>
        <w:suppressAutoHyphens/>
        <w:spacing w:after="60" w:line="276" w:lineRule="auto"/>
        <w:ind w:left="794" w:hanging="340"/>
        <w:jc w:val="both"/>
        <w:rPr>
          <w:rFonts w:ascii="Garamond" w:hAnsi="Garamond" w:cstheme="minorHAnsi"/>
          <w:sz w:val="22"/>
          <w:szCs w:val="22"/>
        </w:rPr>
      </w:pPr>
      <w:r w:rsidRPr="000F5AA3">
        <w:rPr>
          <w:rFonts w:ascii="Garamond" w:hAnsi="Garamond" w:cstheme="minorHAnsi"/>
          <w:sz w:val="22"/>
          <w:szCs w:val="22"/>
        </w:rPr>
        <w:t>VPN</w:t>
      </w:r>
      <w:r w:rsidR="00236730">
        <w:rPr>
          <w:rFonts w:ascii="Garamond" w:hAnsi="Garamond" w:cstheme="minorHAnsi"/>
          <w:sz w:val="22"/>
          <w:szCs w:val="22"/>
        </w:rPr>
        <w:t xml:space="preserve"> (Virtual Private Network)</w:t>
      </w:r>
      <w:r w:rsidRPr="000F5AA3">
        <w:rPr>
          <w:rFonts w:ascii="Garamond" w:hAnsi="Garamond" w:cstheme="minorHAnsi"/>
          <w:sz w:val="22"/>
          <w:szCs w:val="22"/>
        </w:rPr>
        <w:t xml:space="preserve"> - zapewni bezpieczny sposób komunikacji z siecią poprzez udostępnienie bezpiecznego kanału VPN;</w:t>
      </w:r>
    </w:p>
    <w:p w14:paraId="07A4DA0B" w14:textId="77777777" w:rsidR="005D7CE2" w:rsidRPr="000F5AA3" w:rsidRDefault="005D7CE2" w:rsidP="0073646C">
      <w:pPr>
        <w:widowControl w:val="0"/>
        <w:numPr>
          <w:ilvl w:val="1"/>
          <w:numId w:val="35"/>
        </w:numPr>
        <w:suppressAutoHyphens/>
        <w:spacing w:after="60" w:line="276" w:lineRule="auto"/>
        <w:ind w:left="794" w:hanging="340"/>
        <w:jc w:val="both"/>
        <w:rPr>
          <w:rFonts w:ascii="Garamond" w:hAnsi="Garamond" w:cstheme="minorHAnsi"/>
          <w:sz w:val="22"/>
          <w:szCs w:val="22"/>
        </w:rPr>
      </w:pPr>
      <w:r w:rsidRPr="000F5AA3">
        <w:rPr>
          <w:rFonts w:ascii="Garamond" w:hAnsi="Garamond" w:cstheme="minorHAnsi"/>
          <w:sz w:val="22"/>
          <w:szCs w:val="22"/>
        </w:rPr>
        <w:t>Udostępnienie terminala - zapewni bezpieczny sposób komunikacji z siecią poprzez udostępnienie bezpiecznego terminala;</w:t>
      </w:r>
    </w:p>
    <w:p w14:paraId="5A4D9882" w14:textId="77777777" w:rsidR="005D7CE2" w:rsidRPr="000F5AA3" w:rsidRDefault="005D7CE2" w:rsidP="0073646C">
      <w:pPr>
        <w:widowControl w:val="0"/>
        <w:numPr>
          <w:ilvl w:val="1"/>
          <w:numId w:val="35"/>
        </w:numPr>
        <w:suppressAutoHyphens/>
        <w:spacing w:after="60" w:line="276" w:lineRule="auto"/>
        <w:ind w:left="794" w:hanging="340"/>
        <w:jc w:val="both"/>
        <w:rPr>
          <w:rFonts w:ascii="Garamond" w:hAnsi="Garamond" w:cstheme="minorHAnsi"/>
          <w:sz w:val="22"/>
          <w:szCs w:val="22"/>
        </w:rPr>
      </w:pPr>
      <w:r w:rsidRPr="000F5AA3">
        <w:rPr>
          <w:rFonts w:ascii="Garamond" w:hAnsi="Garamond" w:cstheme="minorHAnsi"/>
          <w:sz w:val="22"/>
          <w:szCs w:val="22"/>
        </w:rPr>
        <w:t>Udostępnienie portu do bazy danych – zapewni bezpieczny sposób komunikacji z siecią poprzez udostępnienie IP i portu pozwalającego na komunikację z bazą danych.</w:t>
      </w:r>
    </w:p>
    <w:p w14:paraId="6DE09C20" w14:textId="77777777" w:rsidR="005D7CE2" w:rsidRPr="000F5AA3" w:rsidRDefault="005D7CE2" w:rsidP="0073646C">
      <w:pPr>
        <w:widowControl w:val="0"/>
        <w:numPr>
          <w:ilvl w:val="1"/>
          <w:numId w:val="35"/>
        </w:numPr>
        <w:suppressAutoHyphens/>
        <w:spacing w:after="60" w:line="276" w:lineRule="auto"/>
        <w:ind w:left="794" w:hanging="340"/>
        <w:jc w:val="both"/>
        <w:rPr>
          <w:rFonts w:ascii="Garamond" w:hAnsi="Garamond" w:cstheme="minorHAnsi"/>
          <w:sz w:val="22"/>
          <w:szCs w:val="22"/>
        </w:rPr>
      </w:pPr>
      <w:r w:rsidRPr="000F5AA3">
        <w:rPr>
          <w:rFonts w:ascii="Garamond" w:hAnsi="Garamond" w:cstheme="minorHAnsi"/>
          <w:sz w:val="22"/>
          <w:szCs w:val="22"/>
        </w:rPr>
        <w:t>Udostępnienie dostępu poprzez aplikację Team Viewer.</w:t>
      </w:r>
    </w:p>
    <w:p w14:paraId="5CD25CDA" w14:textId="391CEEC0" w:rsidR="005D7CE2" w:rsidRPr="000F5AA3" w:rsidRDefault="005D7CE2" w:rsidP="0073646C">
      <w:pPr>
        <w:widowControl w:val="0"/>
        <w:numPr>
          <w:ilvl w:val="0"/>
          <w:numId w:val="35"/>
        </w:numPr>
        <w:suppressAutoHyphens/>
        <w:spacing w:after="60" w:line="276" w:lineRule="auto"/>
        <w:ind w:left="453" w:hanging="340"/>
        <w:jc w:val="both"/>
        <w:rPr>
          <w:rFonts w:ascii="Garamond" w:hAnsi="Garamond" w:cstheme="minorHAnsi"/>
          <w:sz w:val="22"/>
          <w:szCs w:val="22"/>
        </w:rPr>
      </w:pPr>
      <w:r w:rsidRPr="000F5AA3">
        <w:rPr>
          <w:rFonts w:ascii="Garamond" w:hAnsi="Garamond" w:cstheme="minorHAnsi"/>
          <w:sz w:val="22"/>
          <w:szCs w:val="22"/>
        </w:rPr>
        <w:lastRenderedPageBreak/>
        <w:t xml:space="preserve">Na wezwanie </w:t>
      </w:r>
      <w:r w:rsidR="003A77B8" w:rsidRPr="000F5AA3">
        <w:rPr>
          <w:rFonts w:ascii="Garamond" w:hAnsi="Garamond" w:cstheme="minorHAnsi"/>
          <w:sz w:val="22"/>
          <w:szCs w:val="22"/>
        </w:rPr>
        <w:t>Licencjodawcy</w:t>
      </w:r>
      <w:r w:rsidRPr="000F5AA3">
        <w:rPr>
          <w:rFonts w:ascii="Garamond" w:hAnsi="Garamond" w:cstheme="minorHAnsi"/>
          <w:sz w:val="22"/>
          <w:szCs w:val="22"/>
        </w:rPr>
        <w:t xml:space="preserve">, </w:t>
      </w:r>
      <w:r w:rsidR="003A77B8" w:rsidRPr="000F5AA3">
        <w:rPr>
          <w:rFonts w:ascii="Garamond" w:hAnsi="Garamond" w:cstheme="minorHAnsi"/>
          <w:sz w:val="22"/>
          <w:szCs w:val="22"/>
        </w:rPr>
        <w:t>Licencjobiorca</w:t>
      </w:r>
      <w:r w:rsidRPr="000F5AA3">
        <w:rPr>
          <w:rFonts w:ascii="Garamond" w:hAnsi="Garamond" w:cstheme="minorHAnsi"/>
          <w:sz w:val="22"/>
          <w:szCs w:val="22"/>
        </w:rPr>
        <w:t xml:space="preserve"> przekaże osobie realizującej wynikające z zapisów Umowy prace identyfikator użytkownika (login) wraz z</w:t>
      </w:r>
      <w:r w:rsidR="00F64A30">
        <w:rPr>
          <w:rFonts w:ascii="Garamond" w:hAnsi="Garamond" w:cstheme="minorHAnsi"/>
          <w:sz w:val="22"/>
          <w:szCs w:val="22"/>
        </w:rPr>
        <w:t xml:space="preserve"> </w:t>
      </w:r>
      <w:r w:rsidRPr="000F5AA3">
        <w:rPr>
          <w:rFonts w:ascii="Garamond" w:hAnsi="Garamond" w:cstheme="minorHAnsi"/>
          <w:sz w:val="22"/>
          <w:szCs w:val="22"/>
        </w:rPr>
        <w:t xml:space="preserve">hasłem dostępu oraz innymi parametrami niezbędnymi do zestawienia zdalnego połączenia. Użytkownicy po stronie </w:t>
      </w:r>
      <w:r w:rsidR="005903C7" w:rsidRPr="000F5AA3">
        <w:rPr>
          <w:rFonts w:ascii="Garamond" w:hAnsi="Garamond" w:cstheme="minorHAnsi"/>
          <w:sz w:val="22"/>
          <w:szCs w:val="22"/>
        </w:rPr>
        <w:t>Licencjodawcy</w:t>
      </w:r>
      <w:r w:rsidRPr="000F5AA3">
        <w:rPr>
          <w:rFonts w:ascii="Garamond" w:hAnsi="Garamond" w:cstheme="minorHAnsi"/>
          <w:sz w:val="22"/>
          <w:szCs w:val="22"/>
        </w:rPr>
        <w:t xml:space="preserve"> zobowiązują się do </w:t>
      </w:r>
      <w:r w:rsidR="00D9550E" w:rsidRPr="000F5AA3">
        <w:rPr>
          <w:rFonts w:ascii="Garamond" w:hAnsi="Garamond" w:cstheme="minorHAnsi"/>
          <w:sz w:val="22"/>
          <w:szCs w:val="22"/>
        </w:rPr>
        <w:t>nieudostępniania</w:t>
      </w:r>
      <w:r w:rsidRPr="000F5AA3">
        <w:rPr>
          <w:rFonts w:ascii="Garamond" w:hAnsi="Garamond" w:cstheme="minorHAnsi"/>
          <w:sz w:val="22"/>
          <w:szCs w:val="22"/>
        </w:rPr>
        <w:t xml:space="preserve"> tych identyfikatorów i haseł innym osobom oraz wykorzystywania dostępu wyłącznie w celu realizacji niniejszej Umowy.</w:t>
      </w:r>
    </w:p>
    <w:p w14:paraId="0D410053" w14:textId="34B42994" w:rsidR="005D7CE2" w:rsidRPr="000F5AA3" w:rsidRDefault="005D7CE2" w:rsidP="0073646C">
      <w:pPr>
        <w:widowControl w:val="0"/>
        <w:numPr>
          <w:ilvl w:val="0"/>
          <w:numId w:val="35"/>
        </w:numPr>
        <w:suppressAutoHyphens/>
        <w:spacing w:after="60" w:line="276" w:lineRule="auto"/>
        <w:ind w:left="453" w:hanging="340"/>
        <w:jc w:val="both"/>
        <w:rPr>
          <w:rFonts w:ascii="Garamond" w:hAnsi="Garamond" w:cstheme="minorHAnsi"/>
          <w:sz w:val="22"/>
          <w:szCs w:val="22"/>
        </w:rPr>
      </w:pPr>
      <w:r w:rsidRPr="000F5AA3">
        <w:rPr>
          <w:rFonts w:ascii="Garamond" w:hAnsi="Garamond" w:cstheme="minorHAnsi"/>
          <w:sz w:val="22"/>
          <w:szCs w:val="22"/>
        </w:rPr>
        <w:t>Wszystkie dane dotyczące parametrów logowania zostaną przekazane na indywidualne konta e-mail. Tą</w:t>
      </w:r>
      <w:r w:rsidR="00D82640">
        <w:rPr>
          <w:rFonts w:ascii="Garamond" w:hAnsi="Garamond" w:cstheme="minorHAnsi"/>
          <w:sz w:val="22"/>
          <w:szCs w:val="22"/>
        </w:rPr>
        <w:t xml:space="preserve"> </w:t>
      </w:r>
      <w:r w:rsidRPr="000F5AA3">
        <w:rPr>
          <w:rFonts w:ascii="Garamond" w:hAnsi="Garamond" w:cstheme="minorHAnsi"/>
          <w:sz w:val="22"/>
          <w:szCs w:val="22"/>
        </w:rPr>
        <w:t xml:space="preserve">samą drogą dostarczone zostanie również oprogramowanie klienta VPN lub klienta terminalowego. Oprogramowanie zostanie zainstalowane na komputerach użytkowników staraniem </w:t>
      </w:r>
      <w:r w:rsidR="003A77B8" w:rsidRPr="000F5AA3">
        <w:rPr>
          <w:rFonts w:ascii="Garamond" w:hAnsi="Garamond" w:cstheme="minorHAnsi"/>
          <w:sz w:val="22"/>
          <w:szCs w:val="22"/>
        </w:rPr>
        <w:t>Licencjodawcy</w:t>
      </w:r>
      <w:r w:rsidRPr="000F5AA3">
        <w:rPr>
          <w:rFonts w:ascii="Garamond" w:hAnsi="Garamond" w:cstheme="minorHAnsi"/>
          <w:sz w:val="22"/>
          <w:szCs w:val="22"/>
        </w:rPr>
        <w:t>.</w:t>
      </w:r>
    </w:p>
    <w:p w14:paraId="0BFBE225" w14:textId="77777777" w:rsidR="005D7CE2" w:rsidRPr="00324C33" w:rsidRDefault="005D7CE2" w:rsidP="00B10092">
      <w:pPr>
        <w:spacing w:line="276" w:lineRule="auto"/>
        <w:rPr>
          <w:rFonts w:ascii="Garamond" w:hAnsi="Garamond" w:cstheme="minorHAnsi"/>
          <w:sz w:val="20"/>
        </w:rPr>
      </w:pPr>
    </w:p>
    <w:p w14:paraId="591F5552" w14:textId="77777777" w:rsidR="00F52834" w:rsidRPr="00324C33" w:rsidRDefault="00F52834" w:rsidP="00B10092">
      <w:pPr>
        <w:spacing w:line="276" w:lineRule="auto"/>
        <w:rPr>
          <w:rFonts w:ascii="Garamond" w:hAnsi="Garamond" w:cstheme="minorHAnsi"/>
          <w:sz w:val="20"/>
        </w:rPr>
        <w:sectPr w:rsidR="00F52834" w:rsidRPr="00324C33" w:rsidSect="00266DC8">
          <w:type w:val="continuous"/>
          <w:pgSz w:w="11907" w:h="16840" w:code="9"/>
          <w:pgMar w:top="1134" w:right="1077" w:bottom="1134" w:left="1077" w:header="851" w:footer="476" w:gutter="0"/>
          <w:cols w:space="708"/>
        </w:sectPr>
      </w:pPr>
    </w:p>
    <w:p w14:paraId="22190741" w14:textId="64AEA81A" w:rsidR="00F52834" w:rsidRPr="00324C33" w:rsidRDefault="00F52834" w:rsidP="00B10092">
      <w:pPr>
        <w:pStyle w:val="Tytu"/>
        <w:spacing w:line="276" w:lineRule="auto"/>
        <w:ind w:left="284"/>
        <w:rPr>
          <w:rFonts w:ascii="Garamond" w:hAnsi="Garamond" w:cstheme="minorHAnsi"/>
        </w:rPr>
      </w:pPr>
      <w:r w:rsidRPr="00324C33">
        <w:rPr>
          <w:rFonts w:ascii="Garamond" w:hAnsi="Garamond" w:cstheme="minorHAnsi"/>
        </w:rPr>
        <w:lastRenderedPageBreak/>
        <w:t>ZAŁĄCZNIK NR 7 DO UMOWY</w:t>
      </w:r>
      <w:r w:rsidR="003779C8" w:rsidRPr="00324C33">
        <w:rPr>
          <w:rFonts w:ascii="Garamond" w:hAnsi="Garamond" w:cstheme="minorHAnsi"/>
        </w:rPr>
        <w:t xml:space="preserve"> nr</w:t>
      </w:r>
      <w:r w:rsidRPr="00324C33">
        <w:rPr>
          <w:rFonts w:ascii="Garamond" w:hAnsi="Garamond" w:cstheme="minorHAnsi"/>
        </w:rPr>
        <w:t xml:space="preserve"> …</w:t>
      </w:r>
      <w:r w:rsidR="0077030D" w:rsidRPr="00324C33">
        <w:rPr>
          <w:rFonts w:ascii="Garamond" w:hAnsi="Garamond" w:cstheme="minorHAnsi"/>
        </w:rPr>
        <w:t>……………………..</w:t>
      </w:r>
      <w:r w:rsidRPr="00324C33">
        <w:rPr>
          <w:rFonts w:ascii="Garamond" w:hAnsi="Garamond" w:cstheme="minorHAnsi"/>
        </w:rPr>
        <w:t>.</w:t>
      </w:r>
    </w:p>
    <w:p w14:paraId="353801A2" w14:textId="77777777" w:rsidR="00F52834" w:rsidRPr="00324C33" w:rsidRDefault="00F52834" w:rsidP="00B10092">
      <w:pPr>
        <w:spacing w:after="120" w:line="276" w:lineRule="auto"/>
        <w:jc w:val="both"/>
        <w:rPr>
          <w:rFonts w:ascii="Garamond" w:hAnsi="Garamond" w:cstheme="minorHAnsi"/>
          <w:sz w:val="20"/>
        </w:rPr>
      </w:pPr>
    </w:p>
    <w:p w14:paraId="40A38675" w14:textId="77777777" w:rsidR="00F52834" w:rsidRPr="00324C33" w:rsidRDefault="00F52834" w:rsidP="00B10092">
      <w:pPr>
        <w:pStyle w:val="Tytu"/>
        <w:spacing w:line="276" w:lineRule="auto"/>
        <w:rPr>
          <w:rFonts w:ascii="Garamond" w:hAnsi="Garamond" w:cstheme="minorHAnsi"/>
        </w:rPr>
      </w:pPr>
      <w:r w:rsidRPr="00324C33">
        <w:rPr>
          <w:rFonts w:ascii="Garamond" w:hAnsi="Garamond" w:cstheme="minorHAnsi"/>
        </w:rPr>
        <w:t xml:space="preserve">PROTOKÓŁ ODBIORU PRAC  </w:t>
      </w:r>
    </w:p>
    <w:p w14:paraId="5C6A11D7" w14:textId="77777777" w:rsidR="00F52834" w:rsidRPr="00324C33" w:rsidRDefault="00F52834" w:rsidP="00B10092">
      <w:pPr>
        <w:pStyle w:val="Tytu"/>
        <w:spacing w:line="276" w:lineRule="auto"/>
        <w:rPr>
          <w:rFonts w:ascii="Garamond" w:hAnsi="Garamond" w:cstheme="minorHAnsi"/>
        </w:rPr>
      </w:pPr>
      <w:r w:rsidRPr="00324C33">
        <w:rPr>
          <w:rFonts w:ascii="Garamond" w:hAnsi="Garamond" w:cstheme="minorHAnsi"/>
        </w:rPr>
        <w:t>(WZÓR)</w:t>
      </w:r>
    </w:p>
    <w:p w14:paraId="6C3B4F0D" w14:textId="77777777" w:rsidR="00F52834" w:rsidRPr="00324C33" w:rsidRDefault="00F52834" w:rsidP="00B10092">
      <w:pPr>
        <w:spacing w:after="120" w:line="276" w:lineRule="auto"/>
        <w:ind w:left="708"/>
        <w:jc w:val="center"/>
        <w:outlineLvl w:val="0"/>
        <w:rPr>
          <w:rFonts w:ascii="Garamond" w:hAnsi="Garamond" w:cstheme="minorHAnsi"/>
          <w:sz w:val="20"/>
        </w:rPr>
      </w:pPr>
    </w:p>
    <w:p w14:paraId="3A549FC8" w14:textId="68DD1D36" w:rsidR="00F52834" w:rsidRPr="00324C33" w:rsidRDefault="00F52834" w:rsidP="00B10092">
      <w:pPr>
        <w:spacing w:after="120" w:line="276" w:lineRule="auto"/>
        <w:jc w:val="center"/>
        <w:rPr>
          <w:rFonts w:ascii="Garamond" w:hAnsi="Garamond" w:cstheme="minorHAnsi"/>
          <w:sz w:val="20"/>
        </w:rPr>
      </w:pPr>
      <w:r w:rsidRPr="00324C33">
        <w:rPr>
          <w:rFonts w:ascii="Garamond" w:hAnsi="Garamond" w:cstheme="minorHAnsi"/>
          <w:sz w:val="20"/>
        </w:rPr>
        <w:t>podpisany w ………………..</w:t>
      </w:r>
      <w:r w:rsidR="009932A9">
        <w:rPr>
          <w:rFonts w:ascii="Garamond" w:hAnsi="Garamond" w:cstheme="minorHAnsi"/>
          <w:sz w:val="20"/>
        </w:rPr>
        <w:t xml:space="preserve"> </w:t>
      </w:r>
      <w:r w:rsidRPr="00324C33">
        <w:rPr>
          <w:rFonts w:ascii="Garamond" w:hAnsi="Garamond" w:cstheme="minorHAnsi"/>
          <w:sz w:val="20"/>
        </w:rPr>
        <w:t>dnia ………………….</w:t>
      </w:r>
    </w:p>
    <w:p w14:paraId="5B829173" w14:textId="77777777" w:rsidR="00F52834" w:rsidRPr="00324C33" w:rsidRDefault="00F52834" w:rsidP="00B10092">
      <w:pPr>
        <w:spacing w:after="120" w:line="276" w:lineRule="auto"/>
        <w:jc w:val="center"/>
        <w:rPr>
          <w:rFonts w:ascii="Garamond" w:hAnsi="Garamond" w:cstheme="minorHAnsi"/>
          <w:sz w:val="20"/>
        </w:rPr>
      </w:pPr>
    </w:p>
    <w:p w14:paraId="3B12C1CB" w14:textId="77777777" w:rsidR="00F52834" w:rsidRPr="00324C33" w:rsidRDefault="00F52834" w:rsidP="00B10092">
      <w:pPr>
        <w:spacing w:after="120" w:line="276" w:lineRule="auto"/>
        <w:jc w:val="center"/>
        <w:rPr>
          <w:rFonts w:ascii="Garamond" w:hAnsi="Garamond" w:cstheme="minorHAnsi"/>
          <w:sz w:val="20"/>
        </w:rPr>
      </w:pPr>
    </w:p>
    <w:p w14:paraId="59A15A7E" w14:textId="77777777" w:rsidR="00F52834" w:rsidRPr="00324C33" w:rsidRDefault="00F52834" w:rsidP="00B10092">
      <w:pPr>
        <w:pStyle w:val="Tekstpodstawowy"/>
        <w:spacing w:line="276" w:lineRule="auto"/>
        <w:rPr>
          <w:rFonts w:ascii="Garamond" w:hAnsi="Garamond" w:cstheme="minorHAnsi"/>
          <w:sz w:val="20"/>
        </w:rPr>
      </w:pPr>
      <w:r w:rsidRPr="00324C33">
        <w:rPr>
          <w:rFonts w:ascii="Garamond" w:hAnsi="Garamond" w:cstheme="minorHAnsi"/>
          <w:sz w:val="20"/>
        </w:rPr>
        <w:t>1. Strony reprezentowali:</w:t>
      </w:r>
    </w:p>
    <w:p w14:paraId="1E197422" w14:textId="77777777" w:rsidR="00F52834" w:rsidRPr="00324C33" w:rsidRDefault="00F52834" w:rsidP="00B10092">
      <w:pPr>
        <w:spacing w:after="120" w:line="276" w:lineRule="auto"/>
        <w:rPr>
          <w:rFonts w:ascii="Garamond" w:hAnsi="Garamond" w:cstheme="minorHAnsi"/>
          <w:sz w:val="20"/>
        </w:rPr>
      </w:pPr>
      <w:r w:rsidRPr="00324C33">
        <w:rPr>
          <w:rFonts w:ascii="Garamond" w:hAnsi="Garamond" w:cstheme="minorHAnsi"/>
          <w:sz w:val="20"/>
        </w:rPr>
        <w:t>Zamawiający: ………………………………………..</w:t>
      </w:r>
    </w:p>
    <w:p w14:paraId="51890674" w14:textId="77777777" w:rsidR="00F52834" w:rsidRPr="00324C33" w:rsidRDefault="00F52834" w:rsidP="00B10092">
      <w:pPr>
        <w:spacing w:after="120" w:line="276" w:lineRule="auto"/>
        <w:rPr>
          <w:rFonts w:ascii="Garamond" w:hAnsi="Garamond" w:cstheme="minorHAnsi"/>
          <w:sz w:val="20"/>
        </w:rPr>
      </w:pPr>
      <w:r w:rsidRPr="00324C33">
        <w:rPr>
          <w:rFonts w:ascii="Garamond" w:hAnsi="Garamond" w:cstheme="minorHAnsi"/>
          <w:sz w:val="20"/>
        </w:rPr>
        <w:tab/>
      </w:r>
      <w:r w:rsidRPr="00324C33">
        <w:rPr>
          <w:rFonts w:ascii="Garamond" w:hAnsi="Garamond" w:cstheme="minorHAnsi"/>
          <w:sz w:val="20"/>
        </w:rPr>
        <w:tab/>
      </w:r>
    </w:p>
    <w:p w14:paraId="10C982A2" w14:textId="77777777" w:rsidR="00F52834" w:rsidRPr="00324C33" w:rsidRDefault="00F52834" w:rsidP="00B10092">
      <w:pPr>
        <w:spacing w:after="120" w:line="276" w:lineRule="auto"/>
        <w:rPr>
          <w:rFonts w:ascii="Garamond" w:hAnsi="Garamond" w:cstheme="minorHAnsi"/>
          <w:sz w:val="20"/>
        </w:rPr>
      </w:pPr>
      <w:r w:rsidRPr="00324C33">
        <w:rPr>
          <w:rFonts w:ascii="Garamond" w:hAnsi="Garamond" w:cstheme="minorHAnsi"/>
          <w:sz w:val="20"/>
        </w:rPr>
        <w:t>Wykonawca: ……………………………………….</w:t>
      </w:r>
    </w:p>
    <w:p w14:paraId="1DA5494F" w14:textId="77777777" w:rsidR="00F52834" w:rsidRPr="00324C33" w:rsidRDefault="00F52834" w:rsidP="00B10092">
      <w:pPr>
        <w:spacing w:after="120" w:line="276" w:lineRule="auto"/>
        <w:ind w:left="708" w:firstLine="708"/>
        <w:rPr>
          <w:rFonts w:ascii="Garamond" w:hAnsi="Garamond" w:cstheme="minorHAnsi"/>
          <w:sz w:val="20"/>
        </w:rPr>
      </w:pPr>
    </w:p>
    <w:p w14:paraId="68FA27F9" w14:textId="77777777" w:rsidR="00F52834" w:rsidRPr="00324C33" w:rsidRDefault="00F52834" w:rsidP="00B10092">
      <w:pPr>
        <w:spacing w:after="120" w:line="276" w:lineRule="auto"/>
        <w:rPr>
          <w:rFonts w:ascii="Garamond" w:hAnsi="Garamond" w:cstheme="minorHAnsi"/>
          <w:sz w:val="20"/>
        </w:rPr>
      </w:pPr>
      <w:r w:rsidRPr="00324C33">
        <w:rPr>
          <w:rFonts w:ascii="Garamond" w:hAnsi="Garamond" w:cstheme="minorHAnsi"/>
          <w:sz w:val="20"/>
        </w:rPr>
        <w:t>2. Wykonawca przekazuje Zamawiającemu prace wykonane na podstawie umowy z dnia ......................., zrealizowane w zakresie:</w:t>
      </w:r>
    </w:p>
    <w:p w14:paraId="5FDC7836" w14:textId="77777777" w:rsidR="00F52834" w:rsidRPr="00324C33" w:rsidRDefault="00F52834" w:rsidP="00B10092">
      <w:pPr>
        <w:spacing w:after="120" w:line="276" w:lineRule="auto"/>
        <w:rPr>
          <w:rFonts w:ascii="Garamond" w:hAnsi="Garamond" w:cstheme="minorHAnsi"/>
          <w:sz w:val="20"/>
        </w:rPr>
      </w:pPr>
    </w:p>
    <w:p w14:paraId="27FC9A04" w14:textId="77777777" w:rsidR="00F52834" w:rsidRPr="00324C33" w:rsidRDefault="00F52834" w:rsidP="00B10092">
      <w:pPr>
        <w:pStyle w:val="Podtytu"/>
        <w:spacing w:after="120" w:line="276" w:lineRule="auto"/>
        <w:jc w:val="both"/>
        <w:rPr>
          <w:rFonts w:ascii="Garamond" w:hAnsi="Garamond" w:cstheme="minorHAnsi"/>
          <w:sz w:val="20"/>
          <w:szCs w:val="20"/>
        </w:rPr>
      </w:pPr>
      <w:r w:rsidRPr="00324C33">
        <w:rPr>
          <w:rFonts w:ascii="Garamond" w:hAnsi="Garamond" w:cstheme="minorHAnsi"/>
          <w:sz w:val="20"/>
          <w:szCs w:val="20"/>
        </w:rPr>
        <w:t>..............................................................................................................................................................................................................................................................................................................</w:t>
      </w:r>
    </w:p>
    <w:p w14:paraId="20AD6299" w14:textId="77777777" w:rsidR="00F52834" w:rsidRPr="00324C33" w:rsidRDefault="00F52834" w:rsidP="00B10092">
      <w:pPr>
        <w:spacing w:after="120" w:line="276" w:lineRule="auto"/>
        <w:rPr>
          <w:rFonts w:ascii="Garamond" w:hAnsi="Garamond" w:cstheme="minorHAnsi"/>
          <w:sz w:val="20"/>
        </w:rPr>
      </w:pPr>
    </w:p>
    <w:p w14:paraId="36AC4493" w14:textId="77777777" w:rsidR="00F52834" w:rsidRPr="00324C33" w:rsidRDefault="00F52834" w:rsidP="00B10092">
      <w:pPr>
        <w:spacing w:after="120" w:line="276" w:lineRule="auto"/>
        <w:rPr>
          <w:rFonts w:ascii="Garamond" w:hAnsi="Garamond" w:cstheme="minorHAnsi"/>
          <w:sz w:val="20"/>
        </w:rPr>
      </w:pPr>
      <w:r w:rsidRPr="00324C33">
        <w:rPr>
          <w:rFonts w:ascii="Garamond" w:hAnsi="Garamond" w:cstheme="minorHAnsi"/>
          <w:sz w:val="20"/>
        </w:rPr>
        <w:t>3. Zamawiający .......... wnosi uwag co do jakości i terminu wykonania prac.</w:t>
      </w:r>
    </w:p>
    <w:p w14:paraId="09CF8FB3" w14:textId="77777777" w:rsidR="00F52834" w:rsidRPr="00324C33" w:rsidRDefault="00F52834" w:rsidP="00B10092">
      <w:pPr>
        <w:spacing w:after="120" w:line="276" w:lineRule="auto"/>
        <w:rPr>
          <w:rFonts w:ascii="Garamond" w:hAnsi="Garamond" w:cstheme="minorHAnsi"/>
          <w:sz w:val="20"/>
        </w:rPr>
      </w:pPr>
    </w:p>
    <w:p w14:paraId="7AC886C3" w14:textId="77777777" w:rsidR="00F52834" w:rsidRPr="00324C33" w:rsidRDefault="00F52834" w:rsidP="00B10092">
      <w:pPr>
        <w:spacing w:after="120" w:line="276" w:lineRule="auto"/>
        <w:rPr>
          <w:rFonts w:ascii="Garamond" w:hAnsi="Garamond" w:cstheme="minorHAnsi"/>
          <w:sz w:val="20"/>
        </w:rPr>
      </w:pPr>
      <w:r w:rsidRPr="00324C33">
        <w:rPr>
          <w:rFonts w:ascii="Garamond" w:hAnsi="Garamond" w:cstheme="minorHAnsi"/>
          <w:sz w:val="20"/>
        </w:rPr>
        <w:t>Uwagi:</w:t>
      </w:r>
    </w:p>
    <w:p w14:paraId="79E6E4A4" w14:textId="77777777" w:rsidR="00F52834" w:rsidRPr="00324C33" w:rsidRDefault="00F52834" w:rsidP="00B10092">
      <w:pPr>
        <w:spacing w:after="120" w:line="276" w:lineRule="auto"/>
        <w:rPr>
          <w:rFonts w:ascii="Garamond" w:hAnsi="Garamond" w:cstheme="minorHAnsi"/>
          <w:sz w:val="20"/>
        </w:rPr>
      </w:pPr>
      <w:r w:rsidRPr="00324C33">
        <w:rPr>
          <w:rFonts w:ascii="Garamond" w:hAnsi="Garamond" w:cstheme="minorHAnsi"/>
          <w:sz w:val="20"/>
        </w:rPr>
        <w:t>..........................................................................................................................................................................................................................................................................................................................................................................................</w:t>
      </w:r>
    </w:p>
    <w:p w14:paraId="29DE66E2" w14:textId="77777777" w:rsidR="00F52834" w:rsidRPr="00324C33" w:rsidRDefault="00F52834" w:rsidP="00B10092">
      <w:pPr>
        <w:spacing w:after="120" w:line="276" w:lineRule="auto"/>
        <w:rPr>
          <w:rFonts w:ascii="Garamond" w:hAnsi="Garamond" w:cstheme="minorHAnsi"/>
          <w:sz w:val="20"/>
        </w:rPr>
      </w:pPr>
    </w:p>
    <w:p w14:paraId="541DB6F4" w14:textId="77777777" w:rsidR="00F52834" w:rsidRPr="00324C33" w:rsidRDefault="00F52834" w:rsidP="00B10092">
      <w:pPr>
        <w:spacing w:after="120" w:line="276" w:lineRule="auto"/>
        <w:rPr>
          <w:rFonts w:ascii="Garamond" w:hAnsi="Garamond" w:cstheme="minorHAnsi"/>
          <w:sz w:val="20"/>
        </w:rPr>
      </w:pPr>
      <w:r w:rsidRPr="00324C33">
        <w:rPr>
          <w:rFonts w:ascii="Garamond" w:hAnsi="Garamond" w:cstheme="minorHAnsi"/>
          <w:sz w:val="20"/>
        </w:rPr>
        <w:t>4. Protokół sporządzono w 2 jednobrzmiących egzemplarzach, po jednym dla każdej ze Stron.</w:t>
      </w:r>
    </w:p>
    <w:p w14:paraId="13009A17" w14:textId="77777777" w:rsidR="00F52834" w:rsidRPr="00324C33" w:rsidRDefault="00F52834" w:rsidP="00B10092">
      <w:pPr>
        <w:spacing w:after="120" w:line="276" w:lineRule="auto"/>
        <w:rPr>
          <w:rFonts w:ascii="Garamond" w:hAnsi="Garamond" w:cstheme="minorHAnsi"/>
          <w:sz w:val="20"/>
        </w:rPr>
      </w:pPr>
    </w:p>
    <w:p w14:paraId="192429F7" w14:textId="77777777" w:rsidR="00F52834" w:rsidRPr="00324C33" w:rsidRDefault="00F52834" w:rsidP="00B10092">
      <w:pPr>
        <w:spacing w:after="120" w:line="276" w:lineRule="auto"/>
        <w:rPr>
          <w:rFonts w:ascii="Garamond" w:hAnsi="Garamond" w:cstheme="minorHAnsi"/>
          <w:sz w:val="20"/>
        </w:rPr>
      </w:pPr>
      <w:r w:rsidRPr="00324C33">
        <w:rPr>
          <w:rFonts w:ascii="Garamond" w:hAnsi="Garamond" w:cstheme="minorHAnsi"/>
          <w:sz w:val="20"/>
        </w:rPr>
        <w:t>5. Protokół stanowi podstawę do wystawienia faktury VAT na kwotę ……………. zł (słownie: ………. złotych) +VAT.</w:t>
      </w:r>
    </w:p>
    <w:p w14:paraId="1B6AB8C2" w14:textId="77777777" w:rsidR="00F52834" w:rsidRPr="00324C33" w:rsidRDefault="00F52834" w:rsidP="00B10092">
      <w:pPr>
        <w:spacing w:after="120" w:line="276" w:lineRule="auto"/>
        <w:rPr>
          <w:rFonts w:ascii="Garamond" w:hAnsi="Garamond" w:cstheme="minorHAnsi"/>
          <w:sz w:val="20"/>
        </w:rPr>
      </w:pPr>
    </w:p>
    <w:p w14:paraId="683E9DA7" w14:textId="77777777" w:rsidR="00F52834" w:rsidRPr="00324C33" w:rsidRDefault="00F52834" w:rsidP="00B10092">
      <w:pPr>
        <w:spacing w:after="120" w:line="276" w:lineRule="auto"/>
        <w:rPr>
          <w:rFonts w:ascii="Garamond" w:hAnsi="Garamond" w:cstheme="minorHAnsi"/>
          <w:sz w:val="20"/>
        </w:rPr>
      </w:pPr>
      <w:r w:rsidRPr="00324C33">
        <w:rPr>
          <w:rFonts w:ascii="Garamond" w:hAnsi="Garamond" w:cstheme="minorHAnsi"/>
          <w:sz w:val="20"/>
        </w:rPr>
        <w:t>Na tym protokół zakończono.</w:t>
      </w:r>
    </w:p>
    <w:p w14:paraId="4BB6BCB2" w14:textId="1C62B709" w:rsidR="00DD60CC" w:rsidRDefault="00DD60CC" w:rsidP="00B10092">
      <w:pPr>
        <w:widowControl w:val="0"/>
        <w:spacing w:after="120" w:line="276" w:lineRule="auto"/>
        <w:jc w:val="both"/>
        <w:rPr>
          <w:rFonts w:ascii="Garamond" w:hAnsi="Garamond" w:cstheme="minorHAnsi"/>
          <w:snapToGrid w:val="0"/>
          <w:sz w:val="20"/>
        </w:rPr>
      </w:pPr>
    </w:p>
    <w:p w14:paraId="12149828" w14:textId="3B1DFFBD" w:rsidR="00DD60CC" w:rsidRDefault="00DD60CC" w:rsidP="00B10092">
      <w:pPr>
        <w:widowControl w:val="0"/>
        <w:spacing w:after="120" w:line="276" w:lineRule="auto"/>
        <w:jc w:val="both"/>
        <w:rPr>
          <w:rFonts w:ascii="Garamond" w:hAnsi="Garamond" w:cstheme="minorHAnsi"/>
          <w:snapToGrid w:val="0"/>
          <w:sz w:val="20"/>
        </w:rPr>
      </w:pPr>
    </w:p>
    <w:p w14:paraId="08E8BAE6" w14:textId="77777777" w:rsidR="00DD60CC" w:rsidRPr="00324C33" w:rsidRDefault="00DD60CC" w:rsidP="00B10092">
      <w:pPr>
        <w:widowControl w:val="0"/>
        <w:spacing w:after="120" w:line="276" w:lineRule="auto"/>
        <w:jc w:val="both"/>
        <w:rPr>
          <w:rFonts w:ascii="Garamond" w:hAnsi="Garamond" w:cstheme="minorHAnsi"/>
          <w:snapToGrid w:val="0"/>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DD60CC" w:rsidRPr="00324C33" w14:paraId="3FEDAF16" w14:textId="77777777" w:rsidTr="00B10092">
        <w:tc>
          <w:tcPr>
            <w:tcW w:w="4871" w:type="dxa"/>
          </w:tcPr>
          <w:p w14:paraId="3C71C385" w14:textId="77777777" w:rsidR="00DD60CC" w:rsidRPr="00324C33" w:rsidRDefault="00DD60CC" w:rsidP="00B10092">
            <w:pPr>
              <w:widowControl w:val="0"/>
              <w:spacing w:line="276" w:lineRule="auto"/>
              <w:jc w:val="center"/>
              <w:rPr>
                <w:rFonts w:ascii="Garamond" w:hAnsi="Garamond" w:cstheme="minorHAnsi"/>
                <w:bCs/>
                <w:snapToGrid w:val="0"/>
                <w:sz w:val="16"/>
                <w:szCs w:val="16"/>
              </w:rPr>
            </w:pPr>
            <w:r w:rsidRPr="00324C33">
              <w:rPr>
                <w:rFonts w:ascii="Garamond" w:hAnsi="Garamond" w:cstheme="minorHAnsi"/>
                <w:bCs/>
                <w:snapToGrid w:val="0"/>
                <w:sz w:val="16"/>
                <w:szCs w:val="16"/>
              </w:rPr>
              <w:t>………………………………………………………….</w:t>
            </w:r>
          </w:p>
          <w:p w14:paraId="73668A66" w14:textId="77777777" w:rsidR="00DD60CC" w:rsidRPr="00324C33" w:rsidRDefault="00DD60CC" w:rsidP="00B10092">
            <w:pPr>
              <w:widowControl w:val="0"/>
              <w:spacing w:line="276" w:lineRule="auto"/>
              <w:jc w:val="center"/>
              <w:rPr>
                <w:rFonts w:ascii="Garamond" w:hAnsi="Garamond" w:cstheme="minorHAnsi"/>
                <w:snapToGrid w:val="0"/>
                <w:sz w:val="20"/>
              </w:rPr>
            </w:pPr>
            <w:r w:rsidRPr="00324C33">
              <w:rPr>
                <w:rFonts w:ascii="Garamond" w:hAnsi="Garamond" w:cstheme="minorHAnsi"/>
                <w:b/>
                <w:snapToGrid w:val="0"/>
                <w:sz w:val="20"/>
              </w:rPr>
              <w:t>Zamawiający</w:t>
            </w:r>
          </w:p>
        </w:tc>
        <w:tc>
          <w:tcPr>
            <w:tcW w:w="4872" w:type="dxa"/>
          </w:tcPr>
          <w:p w14:paraId="3FD85707" w14:textId="77777777" w:rsidR="00DD60CC" w:rsidRPr="00324C33" w:rsidRDefault="00DD60CC" w:rsidP="00B10092">
            <w:pPr>
              <w:widowControl w:val="0"/>
              <w:spacing w:line="276" w:lineRule="auto"/>
              <w:jc w:val="center"/>
              <w:rPr>
                <w:rFonts w:ascii="Garamond" w:hAnsi="Garamond" w:cstheme="minorHAnsi"/>
                <w:bCs/>
                <w:snapToGrid w:val="0"/>
                <w:sz w:val="16"/>
                <w:szCs w:val="16"/>
              </w:rPr>
            </w:pPr>
            <w:r w:rsidRPr="00324C33">
              <w:rPr>
                <w:rFonts w:ascii="Garamond" w:hAnsi="Garamond" w:cstheme="minorHAnsi"/>
                <w:bCs/>
                <w:snapToGrid w:val="0"/>
                <w:sz w:val="16"/>
                <w:szCs w:val="16"/>
              </w:rPr>
              <w:t>………………………………………………………….</w:t>
            </w:r>
          </w:p>
          <w:p w14:paraId="698F77A4" w14:textId="77777777" w:rsidR="00DD60CC" w:rsidRPr="00324C33" w:rsidRDefault="00DD60CC" w:rsidP="00B10092">
            <w:pPr>
              <w:widowControl w:val="0"/>
              <w:spacing w:line="276" w:lineRule="auto"/>
              <w:jc w:val="center"/>
              <w:rPr>
                <w:rFonts w:ascii="Garamond" w:hAnsi="Garamond" w:cstheme="minorHAnsi"/>
                <w:snapToGrid w:val="0"/>
                <w:sz w:val="20"/>
              </w:rPr>
            </w:pPr>
            <w:r w:rsidRPr="00324C33">
              <w:rPr>
                <w:rFonts w:ascii="Garamond" w:hAnsi="Garamond" w:cstheme="minorHAnsi"/>
                <w:b/>
                <w:snapToGrid w:val="0"/>
                <w:sz w:val="20"/>
              </w:rPr>
              <w:t>Wykonawca</w:t>
            </w:r>
          </w:p>
        </w:tc>
      </w:tr>
    </w:tbl>
    <w:p w14:paraId="6C479194" w14:textId="1EFF85A5" w:rsidR="00C60504" w:rsidRPr="00324C33" w:rsidRDefault="00C60504" w:rsidP="00B10092">
      <w:pPr>
        <w:spacing w:after="120" w:line="276" w:lineRule="auto"/>
        <w:rPr>
          <w:rFonts w:ascii="Garamond" w:hAnsi="Garamond" w:cstheme="minorHAnsi"/>
          <w:sz w:val="20"/>
        </w:rPr>
      </w:pPr>
    </w:p>
    <w:sectPr w:rsidR="00C60504" w:rsidRPr="00324C33" w:rsidSect="00266DC8">
      <w:pgSz w:w="11907" w:h="16840" w:code="9"/>
      <w:pgMar w:top="1134" w:right="1077" w:bottom="1134" w:left="1077" w:header="851" w:footer="4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EADEF" w14:textId="77777777" w:rsidR="003728A9" w:rsidRDefault="003728A9">
      <w:r>
        <w:separator/>
      </w:r>
    </w:p>
  </w:endnote>
  <w:endnote w:type="continuationSeparator" w:id="0">
    <w:p w14:paraId="1591ABAC" w14:textId="77777777" w:rsidR="003728A9" w:rsidRDefault="0037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Yu Gothic"/>
    <w:charset w:val="80"/>
    <w:family w:val="auto"/>
    <w:pitch w:val="default"/>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Book">
    <w:charset w:val="00"/>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JWDHJA+MyriadPro-Regular">
    <w:altName w:val="Arial"/>
    <w:charset w:val="EE"/>
    <w:family w:val="swiss"/>
    <w:pitch w:val="default"/>
  </w:font>
  <w:font w:name="EYBERK+MyriadPro-It">
    <w:altName w:val="Arial"/>
    <w:charset w:val="EE"/>
    <w:family w:val="swiss"/>
    <w:pitch w:val="default"/>
  </w:font>
  <w:font w:name="ZapfHumnst L2">
    <w:altName w:val="Lucida Sans Unicode"/>
    <w:charset w:val="EE"/>
    <w:family w:val="swiss"/>
    <w:pitch w:val="variable"/>
    <w:sig w:usb0="00000005" w:usb1="00000000" w:usb2="00000000" w:usb3="00000000" w:csb0="00000002" w:csb1="00000000"/>
  </w:font>
  <w:font w:name="OYYCBQ+MyriadPro-SemiboldCondIt">
    <w:altName w:val="Arial"/>
    <w:charset w:val="EE"/>
    <w:family w:val="swiss"/>
    <w:pitch w:val="default"/>
  </w:font>
  <w:font w:name="ZBMVZU+MyriadPro-Semibold">
    <w:altName w:val="Arial"/>
    <w:charset w:val="EE"/>
    <w:family w:val="swiss"/>
    <w:pitch w:val="default"/>
  </w:font>
  <w:font w:name="UYEGHE+MyriadPro-Bold">
    <w:altName w:val="Arial"/>
    <w:charset w:val="EE"/>
    <w:family w:val="swiss"/>
    <w:pitch w:val="default"/>
  </w:font>
  <w:font w:name="Optima">
    <w:altName w:val="Times New Roman"/>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00"/>
    <w:family w:val="roman"/>
    <w:notTrueType/>
    <w:pitch w:val="default"/>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C8EE4" w14:textId="77777777" w:rsidR="003728A9" w:rsidRDefault="003728A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1512343"/>
      <w:docPartObj>
        <w:docPartGallery w:val="Page Numbers (Bottom of Page)"/>
        <w:docPartUnique/>
      </w:docPartObj>
    </w:sdtPr>
    <w:sdtEndPr>
      <w:rPr>
        <w:rFonts w:ascii="Garamond" w:hAnsi="Garamond"/>
        <w:sz w:val="18"/>
        <w:szCs w:val="18"/>
      </w:rPr>
    </w:sdtEndPr>
    <w:sdtContent>
      <w:sdt>
        <w:sdtPr>
          <w:id w:val="-1056232906"/>
          <w:docPartObj>
            <w:docPartGallery w:val="Page Numbers (Top of Page)"/>
            <w:docPartUnique/>
          </w:docPartObj>
        </w:sdtPr>
        <w:sdtEndPr>
          <w:rPr>
            <w:rFonts w:ascii="Garamond" w:hAnsi="Garamond"/>
            <w:sz w:val="18"/>
            <w:szCs w:val="18"/>
          </w:rPr>
        </w:sdtEndPr>
        <w:sdtContent>
          <w:p w14:paraId="52D32667" w14:textId="6CC7C81C" w:rsidR="003728A9" w:rsidRPr="00602FCF" w:rsidRDefault="003728A9">
            <w:pPr>
              <w:pStyle w:val="Stopka"/>
              <w:jc w:val="right"/>
              <w:rPr>
                <w:rFonts w:ascii="Garamond" w:hAnsi="Garamond"/>
                <w:sz w:val="18"/>
                <w:szCs w:val="18"/>
              </w:rPr>
            </w:pPr>
            <w:r w:rsidRPr="00602FCF">
              <w:rPr>
                <w:rFonts w:ascii="Garamond" w:hAnsi="Garamond"/>
                <w:sz w:val="18"/>
                <w:szCs w:val="18"/>
              </w:rPr>
              <w:t xml:space="preserve">Strona </w:t>
            </w:r>
            <w:r w:rsidRPr="00602FCF">
              <w:rPr>
                <w:rFonts w:ascii="Garamond" w:hAnsi="Garamond"/>
                <w:b/>
                <w:bCs/>
                <w:sz w:val="18"/>
                <w:szCs w:val="18"/>
              </w:rPr>
              <w:fldChar w:fldCharType="begin"/>
            </w:r>
            <w:r w:rsidRPr="00602FCF">
              <w:rPr>
                <w:rFonts w:ascii="Garamond" w:hAnsi="Garamond"/>
                <w:b/>
                <w:bCs/>
                <w:sz w:val="18"/>
                <w:szCs w:val="18"/>
              </w:rPr>
              <w:instrText>PAGE</w:instrText>
            </w:r>
            <w:r w:rsidRPr="00602FCF">
              <w:rPr>
                <w:rFonts w:ascii="Garamond" w:hAnsi="Garamond"/>
                <w:b/>
                <w:bCs/>
                <w:sz w:val="18"/>
                <w:szCs w:val="18"/>
              </w:rPr>
              <w:fldChar w:fldCharType="separate"/>
            </w:r>
            <w:r>
              <w:rPr>
                <w:rFonts w:ascii="Garamond" w:hAnsi="Garamond"/>
                <w:b/>
                <w:bCs/>
                <w:noProof/>
                <w:sz w:val="18"/>
                <w:szCs w:val="18"/>
              </w:rPr>
              <w:t>5</w:t>
            </w:r>
            <w:r w:rsidRPr="00602FCF">
              <w:rPr>
                <w:rFonts w:ascii="Garamond" w:hAnsi="Garamond"/>
                <w:b/>
                <w:bCs/>
                <w:sz w:val="18"/>
                <w:szCs w:val="18"/>
              </w:rPr>
              <w:fldChar w:fldCharType="end"/>
            </w:r>
            <w:r w:rsidRPr="00602FCF">
              <w:rPr>
                <w:rFonts w:ascii="Garamond" w:hAnsi="Garamond"/>
                <w:sz w:val="18"/>
                <w:szCs w:val="18"/>
              </w:rPr>
              <w:t xml:space="preserve"> z </w:t>
            </w:r>
            <w:r w:rsidRPr="00602FCF">
              <w:rPr>
                <w:rFonts w:ascii="Garamond" w:hAnsi="Garamond"/>
                <w:b/>
                <w:bCs/>
                <w:sz w:val="18"/>
                <w:szCs w:val="18"/>
              </w:rPr>
              <w:fldChar w:fldCharType="begin"/>
            </w:r>
            <w:r w:rsidRPr="00602FCF">
              <w:rPr>
                <w:rFonts w:ascii="Garamond" w:hAnsi="Garamond"/>
                <w:b/>
                <w:bCs/>
                <w:sz w:val="18"/>
                <w:szCs w:val="18"/>
              </w:rPr>
              <w:instrText>NUMPAGES</w:instrText>
            </w:r>
            <w:r w:rsidRPr="00602FCF">
              <w:rPr>
                <w:rFonts w:ascii="Garamond" w:hAnsi="Garamond"/>
                <w:b/>
                <w:bCs/>
                <w:sz w:val="18"/>
                <w:szCs w:val="18"/>
              </w:rPr>
              <w:fldChar w:fldCharType="separate"/>
            </w:r>
            <w:r>
              <w:rPr>
                <w:rFonts w:ascii="Garamond" w:hAnsi="Garamond"/>
                <w:b/>
                <w:bCs/>
                <w:noProof/>
                <w:sz w:val="18"/>
                <w:szCs w:val="18"/>
              </w:rPr>
              <w:t>29</w:t>
            </w:r>
            <w:r w:rsidRPr="00602FCF">
              <w:rPr>
                <w:rFonts w:ascii="Garamond" w:hAnsi="Garamond"/>
                <w:b/>
                <w:bCs/>
                <w:sz w:val="18"/>
                <w:szCs w:val="18"/>
              </w:rPr>
              <w:fldChar w:fldCharType="end"/>
            </w:r>
          </w:p>
        </w:sdtContent>
      </w:sdt>
    </w:sdtContent>
  </w:sdt>
  <w:p w14:paraId="0E277CBA" w14:textId="77777777" w:rsidR="003728A9" w:rsidRDefault="003728A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62EBA" w14:textId="77777777" w:rsidR="003728A9" w:rsidRDefault="003728A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7489028"/>
      <w:docPartObj>
        <w:docPartGallery w:val="Page Numbers (Bottom of Page)"/>
        <w:docPartUnique/>
      </w:docPartObj>
    </w:sdtPr>
    <w:sdtEndPr>
      <w:rPr>
        <w:rFonts w:ascii="Garamond" w:hAnsi="Garamond"/>
        <w:sz w:val="18"/>
        <w:szCs w:val="18"/>
      </w:rPr>
    </w:sdtEndPr>
    <w:sdtContent>
      <w:sdt>
        <w:sdtPr>
          <w:id w:val="-1769616900"/>
          <w:docPartObj>
            <w:docPartGallery w:val="Page Numbers (Top of Page)"/>
            <w:docPartUnique/>
          </w:docPartObj>
        </w:sdtPr>
        <w:sdtEndPr>
          <w:rPr>
            <w:rFonts w:ascii="Garamond" w:hAnsi="Garamond"/>
            <w:sz w:val="18"/>
            <w:szCs w:val="18"/>
          </w:rPr>
        </w:sdtEndPr>
        <w:sdtContent>
          <w:p w14:paraId="42315C8F" w14:textId="58E1B1CD" w:rsidR="003728A9" w:rsidRPr="00266DC8" w:rsidRDefault="003728A9" w:rsidP="00266DC8">
            <w:pPr>
              <w:pStyle w:val="Stopka"/>
              <w:jc w:val="right"/>
              <w:rPr>
                <w:rFonts w:ascii="Garamond" w:hAnsi="Garamond"/>
                <w:sz w:val="18"/>
                <w:szCs w:val="18"/>
              </w:rPr>
            </w:pPr>
            <w:r w:rsidRPr="00602FCF">
              <w:rPr>
                <w:rFonts w:ascii="Garamond" w:hAnsi="Garamond"/>
                <w:sz w:val="18"/>
                <w:szCs w:val="18"/>
              </w:rPr>
              <w:t xml:space="preserve">Strona </w:t>
            </w:r>
            <w:r w:rsidRPr="00602FCF">
              <w:rPr>
                <w:rFonts w:ascii="Garamond" w:hAnsi="Garamond"/>
                <w:b/>
                <w:bCs/>
                <w:sz w:val="18"/>
                <w:szCs w:val="18"/>
              </w:rPr>
              <w:fldChar w:fldCharType="begin"/>
            </w:r>
            <w:r w:rsidRPr="00602FCF">
              <w:rPr>
                <w:rFonts w:ascii="Garamond" w:hAnsi="Garamond"/>
                <w:b/>
                <w:bCs/>
                <w:sz w:val="18"/>
                <w:szCs w:val="18"/>
              </w:rPr>
              <w:instrText>PAGE</w:instrText>
            </w:r>
            <w:r w:rsidRPr="00602FCF">
              <w:rPr>
                <w:rFonts w:ascii="Garamond" w:hAnsi="Garamond"/>
                <w:b/>
                <w:bCs/>
                <w:sz w:val="18"/>
                <w:szCs w:val="18"/>
              </w:rPr>
              <w:fldChar w:fldCharType="separate"/>
            </w:r>
            <w:r>
              <w:rPr>
                <w:rFonts w:ascii="Garamond" w:hAnsi="Garamond"/>
                <w:b/>
                <w:bCs/>
                <w:noProof/>
                <w:sz w:val="18"/>
                <w:szCs w:val="18"/>
              </w:rPr>
              <w:t>29</w:t>
            </w:r>
            <w:r w:rsidRPr="00602FCF">
              <w:rPr>
                <w:rFonts w:ascii="Garamond" w:hAnsi="Garamond"/>
                <w:b/>
                <w:bCs/>
                <w:sz w:val="18"/>
                <w:szCs w:val="18"/>
              </w:rPr>
              <w:fldChar w:fldCharType="end"/>
            </w:r>
            <w:r w:rsidRPr="00602FCF">
              <w:rPr>
                <w:rFonts w:ascii="Garamond" w:hAnsi="Garamond"/>
                <w:sz w:val="18"/>
                <w:szCs w:val="18"/>
              </w:rPr>
              <w:t xml:space="preserve"> z </w:t>
            </w:r>
            <w:r w:rsidRPr="00602FCF">
              <w:rPr>
                <w:rFonts w:ascii="Garamond" w:hAnsi="Garamond"/>
                <w:b/>
                <w:bCs/>
                <w:sz w:val="18"/>
                <w:szCs w:val="18"/>
              </w:rPr>
              <w:fldChar w:fldCharType="begin"/>
            </w:r>
            <w:r w:rsidRPr="00602FCF">
              <w:rPr>
                <w:rFonts w:ascii="Garamond" w:hAnsi="Garamond"/>
                <w:b/>
                <w:bCs/>
                <w:sz w:val="18"/>
                <w:szCs w:val="18"/>
              </w:rPr>
              <w:instrText>NUMPAGES</w:instrText>
            </w:r>
            <w:r w:rsidRPr="00602FCF">
              <w:rPr>
                <w:rFonts w:ascii="Garamond" w:hAnsi="Garamond"/>
                <w:b/>
                <w:bCs/>
                <w:sz w:val="18"/>
                <w:szCs w:val="18"/>
              </w:rPr>
              <w:fldChar w:fldCharType="separate"/>
            </w:r>
            <w:r>
              <w:rPr>
                <w:rFonts w:ascii="Garamond" w:hAnsi="Garamond"/>
                <w:b/>
                <w:bCs/>
                <w:noProof/>
                <w:sz w:val="18"/>
                <w:szCs w:val="18"/>
              </w:rPr>
              <w:t>29</w:t>
            </w:r>
            <w:r w:rsidRPr="00602FCF">
              <w:rPr>
                <w:rFonts w:ascii="Garamond" w:hAnsi="Garamond"/>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6A88E" w14:textId="77777777" w:rsidR="003728A9" w:rsidRDefault="003728A9">
      <w:r>
        <w:separator/>
      </w:r>
    </w:p>
  </w:footnote>
  <w:footnote w:type="continuationSeparator" w:id="0">
    <w:p w14:paraId="09226683" w14:textId="77777777" w:rsidR="003728A9" w:rsidRDefault="00372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F0B70" w14:textId="77777777" w:rsidR="003728A9" w:rsidRDefault="003728A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DDF94" w14:textId="3F5F5848" w:rsidR="003728A9" w:rsidRDefault="003728A9" w:rsidP="00B41C6A">
    <w:pPr>
      <w:pStyle w:val="Stopka"/>
      <w:tabs>
        <w:tab w:val="left" w:pos="1276"/>
        <w:tab w:val="left" w:pos="1560"/>
      </w:tabs>
      <w:spacing w:line="276" w:lineRule="auto"/>
      <w:ind w:left="14"/>
    </w:pPr>
    <w:bookmarkStart w:id="8" w:name="_Hlk30416830"/>
    <w:r>
      <w:rPr>
        <w:noProof/>
      </w:rPr>
      <w:drawing>
        <wp:anchor distT="0" distB="0" distL="114300" distR="114300" simplePos="0" relativeHeight="251660288" behindDoc="1" locked="0" layoutInCell="1" allowOverlap="1" wp14:anchorId="4F7489B5" wp14:editId="1F529D0A">
          <wp:simplePos x="0" y="0"/>
          <wp:positionH relativeFrom="page">
            <wp:posOffset>3279775</wp:posOffset>
          </wp:positionH>
          <wp:positionV relativeFrom="page">
            <wp:posOffset>540385</wp:posOffset>
          </wp:positionV>
          <wp:extent cx="2062480" cy="46799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4D3D466" wp14:editId="284D59EB">
          <wp:simplePos x="0" y="0"/>
          <wp:positionH relativeFrom="page">
            <wp:posOffset>1728470</wp:posOffset>
          </wp:positionH>
          <wp:positionV relativeFrom="page">
            <wp:posOffset>540385</wp:posOffset>
          </wp:positionV>
          <wp:extent cx="1385570" cy="467995"/>
          <wp:effectExtent l="0" t="0" r="5080" b="825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557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D881943" wp14:editId="2E30FF35">
          <wp:simplePos x="0" y="0"/>
          <wp:positionH relativeFrom="page">
            <wp:posOffset>610870</wp:posOffset>
          </wp:positionH>
          <wp:positionV relativeFrom="page">
            <wp:posOffset>540385</wp:posOffset>
          </wp:positionV>
          <wp:extent cx="889000" cy="467995"/>
          <wp:effectExtent l="0" t="0" r="635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00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93DC867" wp14:editId="46F9412B">
          <wp:simplePos x="0" y="0"/>
          <wp:positionH relativeFrom="page">
            <wp:posOffset>5499735</wp:posOffset>
          </wp:positionH>
          <wp:positionV relativeFrom="page">
            <wp:posOffset>540385</wp:posOffset>
          </wp:positionV>
          <wp:extent cx="1432560" cy="467995"/>
          <wp:effectExtent l="0" t="0" r="0" b="825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256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7DA73" w14:textId="6AB6E12B" w:rsidR="003728A9" w:rsidRDefault="003728A9" w:rsidP="00B41C6A">
    <w:pPr>
      <w:pStyle w:val="Stopka"/>
      <w:tabs>
        <w:tab w:val="left" w:pos="2664"/>
      </w:tabs>
      <w:spacing w:line="276" w:lineRule="auto"/>
      <w:rPr>
        <w:rFonts w:ascii="Garamond" w:hAnsi="Garamond" w:cstheme="minorHAnsi"/>
        <w:sz w:val="40"/>
        <w:szCs w:val="40"/>
      </w:rPr>
    </w:pPr>
    <w:r>
      <w:rPr>
        <w:sz w:val="44"/>
      </w:rPr>
      <w:tab/>
    </w:r>
    <w:r>
      <w:rPr>
        <w:sz w:val="44"/>
      </w:rPr>
      <w:tab/>
    </w:r>
    <w:r>
      <w:rPr>
        <w:sz w:val="44"/>
      </w:rPr>
      <w:tab/>
    </w:r>
    <w:r>
      <w:rPr>
        <w:sz w:val="44"/>
      </w:rPr>
      <w:tab/>
    </w:r>
    <w:r>
      <w:rPr>
        <w:sz w:val="44"/>
      </w:rPr>
      <w:tab/>
    </w:r>
  </w:p>
  <w:bookmarkEnd w:id="8"/>
  <w:p w14:paraId="081C1916" w14:textId="77777777" w:rsidR="003728A9" w:rsidRDefault="003728A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85320" w14:textId="77777777" w:rsidR="003728A9" w:rsidRDefault="003728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1638B548"/>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3024326E"/>
    <w:lvl w:ilvl="0">
      <w:start w:val="1"/>
      <w:numFmt w:val="decimal"/>
      <w:pStyle w:val="Wypunktowanie"/>
      <w:lvlText w:val="%1."/>
      <w:lvlJc w:val="left"/>
      <w:pPr>
        <w:tabs>
          <w:tab w:val="num" w:pos="360"/>
        </w:tabs>
        <w:ind w:left="360" w:hanging="360"/>
      </w:pPr>
    </w:lvl>
  </w:abstractNum>
  <w:abstractNum w:abstractNumId="2" w15:restartNumberingAfterBreak="0">
    <w:nsid w:val="00000001"/>
    <w:multiLevelType w:val="multilevel"/>
    <w:tmpl w:val="870C71DE"/>
    <w:lvl w:ilvl="0">
      <w:start w:val="1"/>
      <w:numFmt w:val="upperRoman"/>
      <w:pStyle w:val="WOJTEKpoziom2"/>
      <w:lvlText w:val="%1."/>
      <w:lvlJc w:val="left"/>
      <w:pPr>
        <w:tabs>
          <w:tab w:val="num" w:pos="1134"/>
        </w:tabs>
        <w:ind w:left="1134" w:hanging="774"/>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2"/>
    <w:multiLevelType w:val="multilevel"/>
    <w:tmpl w:val="00000002"/>
    <w:name w:val="WW8Num1"/>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3"/>
    <w:multiLevelType w:val="multilevel"/>
    <w:tmpl w:val="00000003"/>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880"/>
        </w:tabs>
        <w:ind w:left="288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6" w15:restartNumberingAfterBreak="0">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8" w15:restartNumberingAfterBreak="0">
    <w:nsid w:val="00000007"/>
    <w:multiLevelType w:val="multilevel"/>
    <w:tmpl w:val="C52A6C0A"/>
    <w:lvl w:ilvl="0">
      <w:start w:val="8"/>
      <w:numFmt w:val="decimal"/>
      <w:pStyle w:val="Listapunktowana2"/>
      <w:lvlText w:val="§ %1."/>
      <w:lvlJc w:val="left"/>
      <w:pPr>
        <w:tabs>
          <w:tab w:val="num" w:pos="680"/>
        </w:tabs>
        <w:ind w:left="680" w:hanging="680"/>
      </w:pPr>
      <w:rPr>
        <w:rFonts w:ascii="Bookman Old Style" w:hAnsi="Bookman Old Style" w:hint="default"/>
        <w:b/>
        <w:i w:val="0"/>
        <w:sz w:val="20"/>
      </w:rPr>
    </w:lvl>
    <w:lvl w:ilvl="1">
      <w:start w:val="1"/>
      <w:numFmt w:val="decimal"/>
      <w:pStyle w:val="Punkty1"/>
      <w:lvlText w:val="%2."/>
      <w:lvlJc w:val="left"/>
      <w:pPr>
        <w:tabs>
          <w:tab w:val="num" w:pos="680"/>
        </w:tabs>
        <w:ind w:left="680" w:hanging="680"/>
      </w:pPr>
      <w:rPr>
        <w:rFonts w:ascii="Arial" w:hAnsi="Arial" w:cs="Arial" w:hint="default"/>
        <w:b w:val="0"/>
        <w:i w:val="0"/>
        <w:strike w:val="0"/>
        <w:dstrike w:val="0"/>
        <w:sz w:val="20"/>
        <w:szCs w:val="20"/>
      </w:rPr>
    </w:lvl>
    <w:lvl w:ilvl="2">
      <w:start w:val="1"/>
      <w:numFmt w:val="lowerLetter"/>
      <w:lvlText w:val="%3)"/>
      <w:lvlJc w:val="left"/>
      <w:pPr>
        <w:tabs>
          <w:tab w:val="num" w:pos="1361"/>
        </w:tabs>
        <w:ind w:left="1361" w:hanging="681"/>
      </w:pPr>
      <w:rPr>
        <w:rFonts w:ascii="Tahoma" w:hAnsi="Tahoma"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0000008"/>
    <w:multiLevelType w:val="multilevel"/>
    <w:tmpl w:val="00000008"/>
    <w:name w:val="WW8Num7"/>
    <w:lvl w:ilvl="0">
      <w:start w:val="1"/>
      <w:numFmt w:val="upperRoman"/>
      <w:lvlText w:val="%1."/>
      <w:lvlJc w:val="left"/>
      <w:pPr>
        <w:tabs>
          <w:tab w:val="num" w:pos="1134"/>
        </w:tabs>
        <w:ind w:left="1134" w:hanging="774"/>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9"/>
    <w:multiLevelType w:val="singleLevel"/>
    <w:tmpl w:val="00000009"/>
    <w:name w:val="WW8Num8"/>
    <w:lvl w:ilvl="0">
      <w:start w:val="1"/>
      <w:numFmt w:val="bullet"/>
      <w:lvlText w:val=""/>
      <w:lvlJc w:val="left"/>
      <w:pPr>
        <w:tabs>
          <w:tab w:val="num" w:pos="1440"/>
        </w:tabs>
        <w:ind w:left="1440" w:hanging="360"/>
      </w:pPr>
      <w:rPr>
        <w:rFonts w:ascii="Symbol" w:hAnsi="Symbol"/>
      </w:rPr>
    </w:lvl>
  </w:abstractNum>
  <w:abstractNum w:abstractNumId="11" w15:restartNumberingAfterBreak="0">
    <w:nsid w:val="0000000A"/>
    <w:multiLevelType w:val="multilevel"/>
    <w:tmpl w:val="0000000A"/>
    <w:name w:val="WW8Num9"/>
    <w:lvl w:ilvl="0">
      <w:start w:val="4"/>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000000B"/>
    <w:multiLevelType w:val="singleLevel"/>
    <w:tmpl w:val="0000000B"/>
    <w:name w:val="WW8Num10"/>
    <w:lvl w:ilvl="0">
      <w:start w:val="1"/>
      <w:numFmt w:val="bullet"/>
      <w:lvlText w:val=""/>
      <w:lvlJc w:val="left"/>
      <w:pPr>
        <w:tabs>
          <w:tab w:val="num" w:pos="1152"/>
        </w:tabs>
        <w:ind w:left="1152" w:hanging="360"/>
      </w:pPr>
      <w:rPr>
        <w:rFonts w:ascii="Symbol" w:hAnsi="Symbol"/>
      </w:rPr>
    </w:lvl>
  </w:abstractNum>
  <w:abstractNum w:abstractNumId="13" w15:restartNumberingAfterBreak="0">
    <w:nsid w:val="0000000C"/>
    <w:multiLevelType w:val="multilevel"/>
    <w:tmpl w:val="0000000C"/>
    <w:name w:val="WW8Num11"/>
    <w:lvl w:ilvl="0">
      <w:start w:val="7"/>
      <w:numFmt w:val="decimal"/>
      <w:lvlText w:val="%1"/>
      <w:lvlJc w:val="left"/>
      <w:pPr>
        <w:tabs>
          <w:tab w:val="num" w:pos="432"/>
        </w:tabs>
        <w:ind w:left="432" w:hanging="432"/>
      </w:pPr>
    </w:lvl>
    <w:lvl w:ilvl="1">
      <w:start w:val="3"/>
      <w:numFmt w:val="decimal"/>
      <w:lvlText w:val="%1.%2"/>
      <w:lvlJc w:val="left"/>
      <w:pPr>
        <w:tabs>
          <w:tab w:val="num" w:pos="576"/>
        </w:tabs>
        <w:ind w:left="576" w:hanging="576"/>
      </w:pPr>
    </w:lvl>
    <w:lvl w:ilvl="2">
      <w:start w:val="1"/>
      <w:numFmt w:val="lowerRoman"/>
      <w:lvlText w:val="%3."/>
      <w:lvlJc w:val="left"/>
      <w:pPr>
        <w:tabs>
          <w:tab w:val="num" w:pos="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000000D"/>
    <w:multiLevelType w:val="singleLevel"/>
    <w:tmpl w:val="0000000D"/>
    <w:name w:val="WW8Num12"/>
    <w:lvl w:ilvl="0">
      <w:start w:val="1"/>
      <w:numFmt w:val="bullet"/>
      <w:lvlText w:val=""/>
      <w:lvlJc w:val="left"/>
      <w:pPr>
        <w:tabs>
          <w:tab w:val="num" w:pos="1152"/>
        </w:tabs>
        <w:ind w:left="1152" w:hanging="360"/>
      </w:pPr>
      <w:rPr>
        <w:rFonts w:ascii="Symbol" w:hAnsi="Symbol"/>
      </w:rPr>
    </w:lvl>
  </w:abstractNum>
  <w:abstractNum w:abstractNumId="15" w15:restartNumberingAfterBreak="0">
    <w:nsid w:val="0000000E"/>
    <w:multiLevelType w:val="multilevel"/>
    <w:tmpl w:val="0000000E"/>
    <w:name w:val="WW8Num13"/>
    <w:lvl w:ilvl="0">
      <w:start w:val="1"/>
      <w:numFmt w:val="bullet"/>
      <w:lvlText w:val=""/>
      <w:lvlJc w:val="left"/>
      <w:pPr>
        <w:tabs>
          <w:tab w:val="num" w:pos="1584"/>
        </w:tabs>
        <w:ind w:left="1584" w:hanging="360"/>
      </w:pPr>
      <w:rPr>
        <w:rFonts w:ascii="Symbol" w:hAnsi="Symbol"/>
      </w:rPr>
    </w:lvl>
    <w:lvl w:ilvl="1">
      <w:start w:val="1"/>
      <w:numFmt w:val="bullet"/>
      <w:lvlText w:val="o"/>
      <w:lvlJc w:val="left"/>
      <w:pPr>
        <w:tabs>
          <w:tab w:val="num" w:pos="2304"/>
        </w:tabs>
        <w:ind w:left="2304" w:hanging="360"/>
      </w:pPr>
      <w:rPr>
        <w:rFonts w:ascii="Courier New" w:hAnsi="Courier New" w:cs="Courier New"/>
      </w:rPr>
    </w:lvl>
    <w:lvl w:ilvl="2">
      <w:start w:val="1"/>
      <w:numFmt w:val="bullet"/>
      <w:lvlText w:val=""/>
      <w:lvlJc w:val="left"/>
      <w:pPr>
        <w:tabs>
          <w:tab w:val="num" w:pos="3024"/>
        </w:tabs>
        <w:ind w:left="3024" w:hanging="360"/>
      </w:pPr>
      <w:rPr>
        <w:rFonts w:ascii="Wingdings" w:hAnsi="Wingdings"/>
      </w:rPr>
    </w:lvl>
    <w:lvl w:ilvl="3">
      <w:start w:val="1"/>
      <w:numFmt w:val="bullet"/>
      <w:lvlText w:val=""/>
      <w:lvlJc w:val="left"/>
      <w:pPr>
        <w:tabs>
          <w:tab w:val="num" w:pos="3744"/>
        </w:tabs>
        <w:ind w:left="3744" w:hanging="360"/>
      </w:pPr>
      <w:rPr>
        <w:rFonts w:ascii="Symbol" w:hAnsi="Symbol"/>
      </w:rPr>
    </w:lvl>
    <w:lvl w:ilvl="4">
      <w:start w:val="1"/>
      <w:numFmt w:val="bullet"/>
      <w:lvlText w:val="o"/>
      <w:lvlJc w:val="left"/>
      <w:pPr>
        <w:tabs>
          <w:tab w:val="num" w:pos="4464"/>
        </w:tabs>
        <w:ind w:left="4464" w:hanging="360"/>
      </w:pPr>
      <w:rPr>
        <w:rFonts w:ascii="Courier New" w:hAnsi="Courier New" w:cs="Courier New"/>
      </w:rPr>
    </w:lvl>
    <w:lvl w:ilvl="5">
      <w:start w:val="1"/>
      <w:numFmt w:val="bullet"/>
      <w:lvlText w:val=""/>
      <w:lvlJc w:val="left"/>
      <w:pPr>
        <w:tabs>
          <w:tab w:val="num" w:pos="5184"/>
        </w:tabs>
        <w:ind w:left="5184" w:hanging="360"/>
      </w:pPr>
      <w:rPr>
        <w:rFonts w:ascii="Wingdings" w:hAnsi="Wingdings"/>
      </w:rPr>
    </w:lvl>
    <w:lvl w:ilvl="6">
      <w:start w:val="1"/>
      <w:numFmt w:val="bullet"/>
      <w:lvlText w:val=""/>
      <w:lvlJc w:val="left"/>
      <w:pPr>
        <w:tabs>
          <w:tab w:val="num" w:pos="5904"/>
        </w:tabs>
        <w:ind w:left="5904" w:hanging="360"/>
      </w:pPr>
      <w:rPr>
        <w:rFonts w:ascii="Symbol" w:hAnsi="Symbol"/>
      </w:rPr>
    </w:lvl>
    <w:lvl w:ilvl="7">
      <w:start w:val="1"/>
      <w:numFmt w:val="bullet"/>
      <w:lvlText w:val="o"/>
      <w:lvlJc w:val="left"/>
      <w:pPr>
        <w:tabs>
          <w:tab w:val="num" w:pos="6624"/>
        </w:tabs>
        <w:ind w:left="6624" w:hanging="360"/>
      </w:pPr>
      <w:rPr>
        <w:rFonts w:ascii="Courier New" w:hAnsi="Courier New" w:cs="Courier New"/>
      </w:rPr>
    </w:lvl>
    <w:lvl w:ilvl="8">
      <w:start w:val="1"/>
      <w:numFmt w:val="bullet"/>
      <w:lvlText w:val=""/>
      <w:lvlJc w:val="left"/>
      <w:pPr>
        <w:tabs>
          <w:tab w:val="num" w:pos="7344"/>
        </w:tabs>
        <w:ind w:left="7344" w:hanging="360"/>
      </w:pPr>
      <w:rPr>
        <w:rFonts w:ascii="Wingdings" w:hAnsi="Wingdings"/>
      </w:rPr>
    </w:lvl>
  </w:abstractNum>
  <w:abstractNum w:abstractNumId="16" w15:restartNumberingAfterBreak="0">
    <w:nsid w:val="0000000F"/>
    <w:multiLevelType w:val="multilevel"/>
    <w:tmpl w:val="0000000F"/>
    <w:name w:val="WW8Num14"/>
    <w:lvl w:ilvl="0">
      <w:start w:val="4"/>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0000010"/>
    <w:multiLevelType w:val="singleLevel"/>
    <w:tmpl w:val="00000010"/>
    <w:name w:val="WW8Num15"/>
    <w:lvl w:ilvl="0">
      <w:start w:val="1"/>
      <w:numFmt w:val="bullet"/>
      <w:lvlText w:val=""/>
      <w:lvlJc w:val="left"/>
      <w:pPr>
        <w:tabs>
          <w:tab w:val="num" w:pos="720"/>
        </w:tabs>
        <w:ind w:left="720" w:hanging="360"/>
      </w:pPr>
      <w:rPr>
        <w:rFonts w:ascii="Symbol" w:hAnsi="Symbol"/>
        <w:b/>
        <w:i w:val="0"/>
        <w:sz w:val="20"/>
      </w:rPr>
    </w:lvl>
  </w:abstractNum>
  <w:abstractNum w:abstractNumId="18" w15:restartNumberingAfterBreak="0">
    <w:nsid w:val="00000011"/>
    <w:multiLevelType w:val="singleLevel"/>
    <w:tmpl w:val="00000011"/>
    <w:name w:val="WW8Num16"/>
    <w:lvl w:ilvl="0">
      <w:start w:val="1"/>
      <w:numFmt w:val="bullet"/>
      <w:lvlText w:val=""/>
      <w:lvlJc w:val="left"/>
      <w:pPr>
        <w:tabs>
          <w:tab w:val="num" w:pos="360"/>
        </w:tabs>
        <w:ind w:left="360" w:hanging="360"/>
      </w:pPr>
      <w:rPr>
        <w:rFonts w:ascii="Symbol" w:hAnsi="Symbol"/>
      </w:rPr>
    </w:lvl>
  </w:abstractNum>
  <w:abstractNum w:abstractNumId="19" w15:restartNumberingAfterBreak="0">
    <w:nsid w:val="00000012"/>
    <w:multiLevelType w:val="singleLevel"/>
    <w:tmpl w:val="00000012"/>
    <w:name w:val="WW8Num17"/>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3"/>
    <w:multiLevelType w:val="singleLevel"/>
    <w:tmpl w:val="00000013"/>
    <w:name w:val="WW8Num18"/>
    <w:lvl w:ilvl="0">
      <w:start w:val="1"/>
      <w:numFmt w:val="bullet"/>
      <w:lvlText w:val=""/>
      <w:lvlJc w:val="left"/>
      <w:pPr>
        <w:tabs>
          <w:tab w:val="num" w:pos="1152"/>
        </w:tabs>
        <w:ind w:left="1152" w:hanging="360"/>
      </w:pPr>
      <w:rPr>
        <w:rFonts w:ascii="Symbol" w:hAnsi="Symbol"/>
      </w:rPr>
    </w:lvl>
  </w:abstractNum>
  <w:abstractNum w:abstractNumId="21" w15:restartNumberingAfterBreak="0">
    <w:nsid w:val="00000014"/>
    <w:multiLevelType w:val="singleLevel"/>
    <w:tmpl w:val="00000014"/>
    <w:name w:val="WW8Num19"/>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15"/>
    <w:multiLevelType w:val="singleLevel"/>
    <w:tmpl w:val="00000015"/>
    <w:name w:val="WW8Num20"/>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16"/>
    <w:multiLevelType w:val="multilevel"/>
    <w:tmpl w:val="00000016"/>
    <w:name w:val="WW8Num2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4" w15:restartNumberingAfterBreak="0">
    <w:nsid w:val="00000017"/>
    <w:multiLevelType w:val="multilevel"/>
    <w:tmpl w:val="495A5E04"/>
    <w:name w:val="WW8Num22"/>
    <w:lvl w:ilvl="0">
      <w:start w:val="1"/>
      <w:numFmt w:val="upperRoman"/>
      <w:lvlText w:val="%1."/>
      <w:lvlJc w:val="left"/>
      <w:pPr>
        <w:tabs>
          <w:tab w:val="num" w:pos="1134"/>
        </w:tabs>
        <w:ind w:left="1134" w:hanging="774"/>
      </w:pPr>
      <w:rPr>
        <w:rFonts w:ascii="Verdana" w:hAnsi="Verdan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26" w15:restartNumberingAfterBreak="0">
    <w:nsid w:val="0AEB1255"/>
    <w:multiLevelType w:val="multilevel"/>
    <w:tmpl w:val="7D1C42CA"/>
    <w:lvl w:ilvl="0">
      <w:start w:val="11"/>
      <w:numFmt w:val="decimal"/>
      <w:lvlText w:val="§ %1."/>
      <w:lvlJc w:val="left"/>
      <w:pPr>
        <w:tabs>
          <w:tab w:val="num" w:pos="680"/>
        </w:tabs>
        <w:ind w:left="680" w:hanging="680"/>
      </w:pPr>
      <w:rPr>
        <w:rFonts w:ascii="Bookman Old Style" w:hAnsi="Bookman Old Style" w:hint="default"/>
        <w:b/>
        <w:i w:val="0"/>
        <w:sz w:val="20"/>
      </w:rPr>
    </w:lvl>
    <w:lvl w:ilvl="1">
      <w:start w:val="1"/>
      <w:numFmt w:val="decimal"/>
      <w:lvlText w:val="%2."/>
      <w:lvlJc w:val="left"/>
      <w:pPr>
        <w:tabs>
          <w:tab w:val="num" w:pos="680"/>
        </w:tabs>
        <w:ind w:left="680" w:hanging="680"/>
      </w:pPr>
      <w:rPr>
        <w:rFonts w:ascii="Garamond" w:hAnsi="Garamond" w:cs="Arial" w:hint="default"/>
        <w:b w:val="0"/>
        <w:i w:val="0"/>
        <w:sz w:val="22"/>
        <w:szCs w:val="22"/>
      </w:rPr>
    </w:lvl>
    <w:lvl w:ilvl="2">
      <w:start w:val="1"/>
      <w:numFmt w:val="lowerLetter"/>
      <w:lvlText w:val="%3)"/>
      <w:lvlJc w:val="left"/>
      <w:pPr>
        <w:tabs>
          <w:tab w:val="num" w:pos="1191"/>
        </w:tabs>
        <w:ind w:left="1191" w:hanging="511"/>
      </w:pPr>
      <w:rPr>
        <w:rFonts w:ascii="Arial" w:hAnsi="Arial" w:cs="Arial" w:hint="default"/>
        <w:b w:val="0"/>
        <w:i w:val="0"/>
        <w:sz w:val="20"/>
      </w:rPr>
    </w:lvl>
    <w:lvl w:ilvl="3">
      <w:start w:val="1"/>
      <w:numFmt w:val="decimal"/>
      <w:lvlText w:val="(%4)"/>
      <w:lvlJc w:val="left"/>
      <w:pPr>
        <w:tabs>
          <w:tab w:val="num" w:pos="1758"/>
        </w:tabs>
        <w:ind w:left="1758" w:hanging="567"/>
      </w:pPr>
      <w:rPr>
        <w:rFonts w:hint="default"/>
      </w:rPr>
    </w:lvl>
    <w:lvl w:ilvl="4">
      <w:start w:val="1"/>
      <w:numFmt w:val="lowerRoman"/>
      <w:lvlText w:val="%5."/>
      <w:lvlJc w:val="left"/>
      <w:pPr>
        <w:tabs>
          <w:tab w:val="num" w:pos="2325"/>
        </w:tabs>
        <w:ind w:left="2325"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0F770A89"/>
    <w:multiLevelType w:val="multilevel"/>
    <w:tmpl w:val="83D60BF2"/>
    <w:lvl w:ilvl="0">
      <w:start w:val="1"/>
      <w:numFmt w:val="decimal"/>
      <w:pStyle w:val="Punktowanie"/>
      <w:lvlText w:val="§ %1."/>
      <w:lvlJc w:val="left"/>
      <w:pPr>
        <w:tabs>
          <w:tab w:val="num" w:pos="680"/>
        </w:tabs>
        <w:ind w:left="680" w:hanging="680"/>
      </w:pPr>
      <w:rPr>
        <w:rFonts w:ascii="Bookman Old Style" w:hAnsi="Bookman Old Style" w:hint="default"/>
        <w:b/>
        <w:i w:val="0"/>
        <w:sz w:val="20"/>
      </w:rPr>
    </w:lvl>
    <w:lvl w:ilvl="1">
      <w:start w:val="1"/>
      <w:numFmt w:val="decimal"/>
      <w:lvlText w:val="%2."/>
      <w:lvlJc w:val="left"/>
      <w:pPr>
        <w:tabs>
          <w:tab w:val="num" w:pos="680"/>
        </w:tabs>
        <w:ind w:left="680" w:hanging="680"/>
      </w:pPr>
      <w:rPr>
        <w:rFonts w:ascii="Bookman Old Style" w:hAnsi="Bookman Old Style" w:hint="default"/>
        <w:b w:val="0"/>
        <w:i w:val="0"/>
        <w:sz w:val="20"/>
      </w:rPr>
    </w:lvl>
    <w:lvl w:ilvl="2">
      <w:start w:val="1"/>
      <w:numFmt w:val="lowerLetter"/>
      <w:lvlText w:val="%3)"/>
      <w:lvlJc w:val="left"/>
      <w:pPr>
        <w:tabs>
          <w:tab w:val="num" w:pos="1191"/>
        </w:tabs>
        <w:ind w:left="1191" w:hanging="511"/>
      </w:pPr>
      <w:rPr>
        <w:rFonts w:ascii="Bookman Old Style" w:hAnsi="Bookman Old Style" w:hint="default"/>
        <w:b w:val="0"/>
        <w:i w:val="0"/>
        <w:sz w:val="20"/>
      </w:rPr>
    </w:lvl>
    <w:lvl w:ilvl="3">
      <w:start w:val="1"/>
      <w:numFmt w:val="decimal"/>
      <w:lvlText w:val="(%4)"/>
      <w:lvlJc w:val="left"/>
      <w:pPr>
        <w:tabs>
          <w:tab w:val="num" w:pos="1758"/>
        </w:tabs>
        <w:ind w:left="1758" w:hanging="567"/>
      </w:pPr>
      <w:rPr>
        <w:rFonts w:hint="default"/>
      </w:rPr>
    </w:lvl>
    <w:lvl w:ilvl="4">
      <w:start w:val="1"/>
      <w:numFmt w:val="lowerRoman"/>
      <w:lvlText w:val="%5."/>
      <w:lvlJc w:val="left"/>
      <w:pPr>
        <w:tabs>
          <w:tab w:val="num" w:pos="2325"/>
        </w:tabs>
        <w:ind w:left="2325"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webHidden w:val="0"/>
        <w:sz w:val="22"/>
        <w:szCs w:val="22"/>
        <w:specVanish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webHidden w:val="0"/>
        <w:sz w:val="22"/>
        <w:szCs w:val="22"/>
        <w:specVanish w:val="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webHidden w:val="0"/>
        <w:sz w:val="22"/>
        <w:szCs w:val="22"/>
        <w:specVanish w:val="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15313EE4"/>
    <w:multiLevelType w:val="multilevel"/>
    <w:tmpl w:val="E8FA607E"/>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0" w15:restartNumberingAfterBreak="0">
    <w:nsid w:val="19B84F0D"/>
    <w:multiLevelType w:val="multilevel"/>
    <w:tmpl w:val="E894142E"/>
    <w:lvl w:ilvl="0">
      <w:start w:val="1"/>
      <w:numFmt w:val="decimal"/>
      <w:lvlText w:val="%1."/>
      <w:lvlJc w:val="left"/>
      <w:pPr>
        <w:ind w:left="454" w:hanging="341"/>
      </w:pPr>
      <w:rPr>
        <w:rFonts w:ascii="Garamond" w:hAnsi="Garamond"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1"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15:restartNumberingAfterBreak="0">
    <w:nsid w:val="1F666F73"/>
    <w:multiLevelType w:val="hybridMultilevel"/>
    <w:tmpl w:val="657FE3C1"/>
    <w:lvl w:ilvl="0" w:tplc="FFFFFFFF">
      <w:start w:val="1"/>
      <w:numFmt w:val="bullet"/>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1FA837CA"/>
    <w:multiLevelType w:val="multilevel"/>
    <w:tmpl w:val="0746715E"/>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bullet"/>
      <w:lvlText w:val=""/>
      <w:lvlJc w:val="left"/>
      <w:pPr>
        <w:ind w:left="851" w:hanging="57"/>
      </w:pPr>
      <w:rPr>
        <w:rFonts w:ascii="Symbol" w:hAnsi="Symbol" w:hint="default"/>
        <w:sz w:val="20"/>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4" w15:restartNumberingAfterBreak="0">
    <w:nsid w:val="1FB219D6"/>
    <w:multiLevelType w:val="multilevel"/>
    <w:tmpl w:val="5BB0F194"/>
    <w:lvl w:ilvl="0">
      <w:start w:val="1"/>
      <w:numFmt w:val="decimal"/>
      <w:lvlText w:val="%1."/>
      <w:lvlJc w:val="left"/>
      <w:pPr>
        <w:ind w:left="454" w:hanging="341"/>
      </w:pPr>
      <w:rPr>
        <w:rFonts w:ascii="Garamond" w:hAnsi="Garamond"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5" w15:restartNumberingAfterBreak="0">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6246FE7"/>
    <w:multiLevelType w:val="hybridMultilevel"/>
    <w:tmpl w:val="6D6C669C"/>
    <w:lvl w:ilvl="0" w:tplc="D630AC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2C99BA"/>
    <w:multiLevelType w:val="hybridMultilevel"/>
    <w:tmpl w:val="554A1FCA"/>
    <w:lvl w:ilvl="0" w:tplc="FFFFFFFF">
      <w:start w:val="1"/>
      <w:numFmt w:val="bullet"/>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2A92640A"/>
    <w:multiLevelType w:val="multilevel"/>
    <w:tmpl w:val="C7D2589A"/>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9" w15:restartNumberingAfterBreak="0">
    <w:nsid w:val="2AFE0E9F"/>
    <w:multiLevelType w:val="multilevel"/>
    <w:tmpl w:val="687E3BC0"/>
    <w:lvl w:ilvl="0">
      <w:start w:val="1"/>
      <w:numFmt w:val="decimal"/>
      <w:lvlText w:val="%1."/>
      <w:lvlJc w:val="left"/>
      <w:pPr>
        <w:ind w:left="454" w:hanging="341"/>
      </w:pPr>
      <w:rPr>
        <w:rFonts w:ascii="Garamond" w:hAnsi="Garamond"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0" w15:restartNumberingAfterBreak="0">
    <w:nsid w:val="2C2E19A9"/>
    <w:multiLevelType w:val="hybridMultilevel"/>
    <w:tmpl w:val="199CB91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0B09DA"/>
    <w:multiLevelType w:val="multilevel"/>
    <w:tmpl w:val="037C0D24"/>
    <w:lvl w:ilvl="0">
      <w:start w:val="1"/>
      <w:numFmt w:val="decimal"/>
      <w:lvlText w:val="%1."/>
      <w:lvlJc w:val="left"/>
      <w:pPr>
        <w:ind w:left="454" w:hanging="341"/>
      </w:pPr>
      <w:rPr>
        <w:rFonts w:ascii="Garamond" w:hAnsi="Garamond"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2"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4" w15:restartNumberingAfterBreak="0">
    <w:nsid w:val="31FC509B"/>
    <w:multiLevelType w:val="multilevel"/>
    <w:tmpl w:val="C514408C"/>
    <w:lvl w:ilvl="0">
      <w:start w:val="1"/>
      <w:numFmt w:val="decimal"/>
      <w:lvlText w:val="%1."/>
      <w:lvlJc w:val="left"/>
      <w:pPr>
        <w:ind w:left="454" w:hanging="341"/>
      </w:pPr>
      <w:rPr>
        <w:rFonts w:ascii="Garamond" w:hAnsi="Garamond"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5"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39997106"/>
    <w:multiLevelType w:val="hybridMultilevel"/>
    <w:tmpl w:val="3CA63060"/>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3A5D539A"/>
    <w:multiLevelType w:val="multilevel"/>
    <w:tmpl w:val="0A9A14AA"/>
    <w:styleLink w:val="UMOWA"/>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8" w15:restartNumberingAfterBreak="0">
    <w:nsid w:val="3FFD7FF0"/>
    <w:multiLevelType w:val="multilevel"/>
    <w:tmpl w:val="52CE1B3E"/>
    <w:lvl w:ilvl="0">
      <w:start w:val="1"/>
      <w:numFmt w:val="decimal"/>
      <w:pStyle w:val="Listanumerowana"/>
      <w:lvlText w:val="%1."/>
      <w:lvlJc w:val="left"/>
      <w:pPr>
        <w:tabs>
          <w:tab w:val="num" w:pos="1440"/>
        </w:tabs>
        <w:ind w:left="0" w:firstLine="0"/>
      </w:pPr>
    </w:lvl>
    <w:lvl w:ilvl="1">
      <w:start w:val="1"/>
      <w:numFmt w:val="decimalZero"/>
      <w:isLgl/>
      <w:lvlText w:val="Sekcja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15:restartNumberingAfterBreak="0">
    <w:nsid w:val="409E3030"/>
    <w:multiLevelType w:val="multilevel"/>
    <w:tmpl w:val="1BD2C924"/>
    <w:lvl w:ilvl="0">
      <w:start w:val="1"/>
      <w:numFmt w:val="decimal"/>
      <w:lvlText w:val="%1."/>
      <w:lvlJc w:val="left"/>
      <w:pPr>
        <w:ind w:left="454" w:hanging="341"/>
      </w:pPr>
      <w:rPr>
        <w:rFonts w:ascii="Garamond" w:hAnsi="Garamond"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50" w15:restartNumberingAfterBreak="0">
    <w:nsid w:val="43420AEE"/>
    <w:multiLevelType w:val="multilevel"/>
    <w:tmpl w:val="BF98D428"/>
    <w:lvl w:ilvl="0">
      <w:start w:val="1"/>
      <w:numFmt w:val="decimal"/>
      <w:lvlText w:val="%1."/>
      <w:lvlJc w:val="left"/>
      <w:pPr>
        <w:ind w:left="454" w:hanging="341"/>
      </w:pPr>
      <w:rPr>
        <w:rFonts w:ascii="Garamond" w:hAnsi="Garamond"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51" w15:restartNumberingAfterBreak="0">
    <w:nsid w:val="4CE240E6"/>
    <w:multiLevelType w:val="multilevel"/>
    <w:tmpl w:val="32B0065A"/>
    <w:lvl w:ilvl="0">
      <w:start w:val="1"/>
      <w:numFmt w:val="decimal"/>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1288"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2" w15:restartNumberingAfterBreak="0">
    <w:nsid w:val="4F791220"/>
    <w:multiLevelType w:val="multilevel"/>
    <w:tmpl w:val="58B6CE0E"/>
    <w:lvl w:ilvl="0">
      <w:start w:val="1"/>
      <w:numFmt w:val="upperRoman"/>
      <w:pStyle w:val="H1"/>
      <w:lvlText w:val="%1."/>
      <w:lvlJc w:val="left"/>
      <w:pPr>
        <w:tabs>
          <w:tab w:val="num" w:pos="1134"/>
        </w:tabs>
        <w:ind w:left="1134" w:hanging="774"/>
      </w:pPr>
      <w:rPr>
        <w:rFonts w:ascii="Times New Roman" w:eastAsia="Times New Roman" w:hAnsi="Times New Roman" w:cs="Times New Roman" w:hint="default"/>
      </w:rPr>
    </w:lvl>
    <w:lvl w:ilvl="1">
      <w:start w:val="1"/>
      <w:numFmt w:val="decimal"/>
      <w:pStyle w:val="H2"/>
      <w:lvlText w:val="%2."/>
      <w:lvlJc w:val="left"/>
      <w:pPr>
        <w:tabs>
          <w:tab w:val="num" w:pos="1080"/>
        </w:tabs>
        <w:ind w:left="1080" w:hanging="360"/>
      </w:pPr>
      <w:rPr>
        <w:rFonts w:hint="default"/>
      </w:rPr>
    </w:lvl>
    <w:lvl w:ilvl="2">
      <w:start w:val="1"/>
      <w:numFmt w:val="decimal"/>
      <w:pStyle w:val="H3"/>
      <w:lvlText w:val="%2.%3."/>
      <w:lvlJc w:val="left"/>
      <w:pPr>
        <w:tabs>
          <w:tab w:val="num" w:pos="1440"/>
        </w:tabs>
        <w:ind w:left="1440" w:hanging="360"/>
      </w:pPr>
      <w:rPr>
        <w:rFonts w:hint="default"/>
      </w:rPr>
    </w:lvl>
    <w:lvl w:ilvl="3">
      <w:start w:val="1"/>
      <w:numFmt w:val="decimal"/>
      <w:pStyle w:val="H4"/>
      <w:lvlText w:val="%2.%3.%4."/>
      <w:lvlJc w:val="left"/>
      <w:pPr>
        <w:tabs>
          <w:tab w:val="num" w:pos="1800"/>
        </w:tabs>
        <w:ind w:left="1800" w:hanging="360"/>
      </w:pPr>
      <w:rPr>
        <w:rFonts w:hint="default"/>
      </w:rPr>
    </w:lvl>
    <w:lvl w:ilvl="4">
      <w:start w:val="1"/>
      <w:numFmt w:val="decimal"/>
      <w:pStyle w:val="H5"/>
      <w:lvlText w:val="%2.%3.%4.%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15:restartNumberingAfterBreak="0">
    <w:nsid w:val="521E2012"/>
    <w:multiLevelType w:val="hybridMultilevel"/>
    <w:tmpl w:val="092EAF24"/>
    <w:lvl w:ilvl="0" w:tplc="04150001">
      <w:start w:val="1"/>
      <w:numFmt w:val="bullet"/>
      <w:lvlText w:val=""/>
      <w:lvlJc w:val="left"/>
      <w:pPr>
        <w:ind w:left="76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15:restartNumberingAfterBreak="0">
    <w:nsid w:val="55987D2D"/>
    <w:multiLevelType w:val="multilevel"/>
    <w:tmpl w:val="EDDA5252"/>
    <w:lvl w:ilvl="0">
      <w:start w:val="1"/>
      <w:numFmt w:val="decimal"/>
      <w:lvlText w:val="%1."/>
      <w:lvlJc w:val="left"/>
      <w:pPr>
        <w:ind w:left="454" w:hanging="341"/>
      </w:pPr>
      <w:rPr>
        <w:rFonts w:ascii="Garamond" w:hAnsi="Garamond" w:hint="default"/>
        <w:b w:val="0"/>
        <w:i w:val="0"/>
        <w:sz w:val="22"/>
        <w:szCs w:val="22"/>
      </w:rPr>
    </w:lvl>
    <w:lvl w:ilvl="1">
      <w:start w:val="1"/>
      <w:numFmt w:val="decimal"/>
      <w:lvlText w:val="%2)"/>
      <w:lvlJc w:val="left"/>
      <w:pPr>
        <w:ind w:left="680" w:hanging="397"/>
      </w:pPr>
      <w:rPr>
        <w:rFonts w:hint="default"/>
      </w:rPr>
    </w:lvl>
    <w:lvl w:ilvl="2">
      <w:start w:val="1"/>
      <w:numFmt w:val="decimal"/>
      <w:lvlText w:val="%3)"/>
      <w:lvlJc w:val="right"/>
      <w:pPr>
        <w:ind w:left="851" w:hanging="57"/>
      </w:pPr>
      <w:rPr>
        <w:rFonts w:ascii="Garamond" w:eastAsia="Arial" w:hAnsi="Garamond" w:cs="Arial"/>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55" w15:restartNumberingAfterBreak="0">
    <w:nsid w:val="5BEA7052"/>
    <w:multiLevelType w:val="hybridMultilevel"/>
    <w:tmpl w:val="39E8EB8C"/>
    <w:lvl w:ilvl="0" w:tplc="04150019">
      <w:start w:val="1"/>
      <w:numFmt w:val="bullet"/>
      <w:pStyle w:val="Tabelazwyky"/>
      <w:lvlText w:val=""/>
      <w:lvlJc w:val="left"/>
      <w:pPr>
        <w:tabs>
          <w:tab w:val="num" w:pos="360"/>
        </w:tabs>
        <w:ind w:left="360" w:hanging="360"/>
      </w:pPr>
      <w:rPr>
        <w:rFonts w:ascii="Symbol" w:hAnsi="Symbol" w:hint="default"/>
      </w:rPr>
    </w:lvl>
    <w:lvl w:ilvl="1" w:tplc="04150019" w:tentative="1">
      <w:start w:val="1"/>
      <w:numFmt w:val="bullet"/>
      <w:lvlText w:val="o"/>
      <w:lvlJc w:val="left"/>
      <w:pPr>
        <w:tabs>
          <w:tab w:val="num" w:pos="1080"/>
        </w:tabs>
        <w:ind w:left="1080" w:hanging="360"/>
      </w:pPr>
      <w:rPr>
        <w:rFonts w:ascii="Courier New" w:hAnsi="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5E1C113E"/>
    <w:multiLevelType w:val="multilevel"/>
    <w:tmpl w:val="CC42B030"/>
    <w:lvl w:ilvl="0">
      <w:start w:val="1"/>
      <w:numFmt w:val="decimal"/>
      <w:pStyle w:val="WOJTEKpoziom1"/>
      <w:lvlText w:val="§ %1."/>
      <w:lvlJc w:val="left"/>
      <w:pPr>
        <w:tabs>
          <w:tab w:val="num" w:pos="680"/>
        </w:tabs>
        <w:ind w:left="680" w:hanging="680"/>
      </w:pPr>
      <w:rPr>
        <w:rFonts w:ascii="Bookman Old Style" w:hAnsi="Bookman Old Style" w:hint="default"/>
        <w:b/>
        <w:i w:val="0"/>
        <w:sz w:val="20"/>
      </w:rPr>
    </w:lvl>
    <w:lvl w:ilvl="1">
      <w:start w:val="1"/>
      <w:numFmt w:val="decimal"/>
      <w:lvlText w:val="%2."/>
      <w:lvlJc w:val="left"/>
      <w:pPr>
        <w:tabs>
          <w:tab w:val="num" w:pos="680"/>
        </w:tabs>
        <w:ind w:left="680" w:hanging="680"/>
      </w:pPr>
      <w:rPr>
        <w:rFonts w:ascii="Garamond" w:hAnsi="Garamond" w:cs="Arial" w:hint="default"/>
        <w:b w:val="0"/>
        <w:i w:val="0"/>
        <w:sz w:val="22"/>
        <w:szCs w:val="22"/>
      </w:rPr>
    </w:lvl>
    <w:lvl w:ilvl="2">
      <w:start w:val="1"/>
      <w:numFmt w:val="lowerLetter"/>
      <w:pStyle w:val="SPINnagwek2"/>
      <w:lvlText w:val="%3)"/>
      <w:lvlJc w:val="left"/>
      <w:pPr>
        <w:tabs>
          <w:tab w:val="num" w:pos="1191"/>
        </w:tabs>
        <w:ind w:left="1191" w:hanging="511"/>
      </w:pPr>
      <w:rPr>
        <w:rFonts w:ascii="Garamond" w:hAnsi="Garamond" w:hint="default"/>
        <w:b w:val="0"/>
        <w:i w:val="0"/>
        <w:sz w:val="22"/>
        <w:szCs w:val="22"/>
      </w:rPr>
    </w:lvl>
    <w:lvl w:ilvl="3">
      <w:start w:val="1"/>
      <w:numFmt w:val="decimal"/>
      <w:lvlText w:val="(%4)"/>
      <w:lvlJc w:val="left"/>
      <w:pPr>
        <w:tabs>
          <w:tab w:val="num" w:pos="1758"/>
        </w:tabs>
        <w:ind w:left="1758" w:hanging="567"/>
      </w:pPr>
      <w:rPr>
        <w:rFonts w:hint="default"/>
        <w:b w:val="0"/>
      </w:rPr>
    </w:lvl>
    <w:lvl w:ilvl="4">
      <w:start w:val="1"/>
      <w:numFmt w:val="lowerRoman"/>
      <w:lvlText w:val="%5."/>
      <w:lvlJc w:val="left"/>
      <w:pPr>
        <w:tabs>
          <w:tab w:val="num" w:pos="2325"/>
        </w:tabs>
        <w:ind w:left="2325"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607652B5"/>
    <w:multiLevelType w:val="multilevel"/>
    <w:tmpl w:val="DD021BE6"/>
    <w:lvl w:ilvl="0">
      <w:start w:val="1"/>
      <w:numFmt w:val="decimal"/>
      <w:lvlText w:val="%1."/>
      <w:lvlJc w:val="left"/>
      <w:pPr>
        <w:ind w:left="454" w:hanging="341"/>
      </w:pPr>
      <w:rPr>
        <w:rFonts w:ascii="Garamond" w:hAnsi="Garamond"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58" w15:restartNumberingAfterBreak="0">
    <w:nsid w:val="62092F33"/>
    <w:multiLevelType w:val="multilevel"/>
    <w:tmpl w:val="2A0A0B98"/>
    <w:lvl w:ilvl="0">
      <w:start w:val="1"/>
      <w:numFmt w:val="decimal"/>
      <w:lvlText w:val="%1."/>
      <w:lvlJc w:val="left"/>
      <w:pPr>
        <w:ind w:left="454" w:hanging="341"/>
      </w:pPr>
      <w:rPr>
        <w:rFonts w:ascii="Garamond" w:hAnsi="Garamond"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59" w15:restartNumberingAfterBreak="0">
    <w:nsid w:val="628C567D"/>
    <w:multiLevelType w:val="hybridMultilevel"/>
    <w:tmpl w:val="2006777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639044C5"/>
    <w:multiLevelType w:val="multilevel"/>
    <w:tmpl w:val="565C9A58"/>
    <w:lvl w:ilvl="0">
      <w:start w:val="1"/>
      <w:numFmt w:val="decimal"/>
      <w:lvlText w:val="%1."/>
      <w:lvlJc w:val="left"/>
      <w:pPr>
        <w:ind w:left="454" w:hanging="341"/>
      </w:pPr>
      <w:rPr>
        <w:rFonts w:ascii="Garamond" w:hAnsi="Garamond"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1" w15:restartNumberingAfterBreak="0">
    <w:nsid w:val="66AA5DB7"/>
    <w:multiLevelType w:val="multilevel"/>
    <w:tmpl w:val="0A9A14AA"/>
    <w:numStyleLink w:val="UMOWA"/>
  </w:abstractNum>
  <w:abstractNum w:abstractNumId="62" w15:restartNumberingAfterBreak="0">
    <w:nsid w:val="68DC16F8"/>
    <w:multiLevelType w:val="multilevel"/>
    <w:tmpl w:val="5D805AB2"/>
    <w:lvl w:ilvl="0">
      <w:start w:val="11"/>
      <w:numFmt w:val="decimal"/>
      <w:pStyle w:val="Listapunktowana"/>
      <w:lvlText w:val="§ %1."/>
      <w:lvlJc w:val="left"/>
      <w:pPr>
        <w:tabs>
          <w:tab w:val="num" w:pos="680"/>
        </w:tabs>
        <w:ind w:left="680" w:hanging="680"/>
      </w:pPr>
      <w:rPr>
        <w:rFonts w:ascii="Bookman Old Style" w:hAnsi="Bookman Old Style" w:hint="default"/>
        <w:b/>
        <w:i w:val="0"/>
        <w:sz w:val="20"/>
      </w:rPr>
    </w:lvl>
    <w:lvl w:ilvl="1">
      <w:start w:val="1"/>
      <w:numFmt w:val="decimal"/>
      <w:lvlText w:val="%2."/>
      <w:lvlJc w:val="left"/>
      <w:pPr>
        <w:tabs>
          <w:tab w:val="num" w:pos="680"/>
        </w:tabs>
        <w:ind w:left="680" w:hanging="680"/>
      </w:pPr>
      <w:rPr>
        <w:rFonts w:ascii="Arial" w:hAnsi="Arial" w:cs="Arial" w:hint="default"/>
        <w:b w:val="0"/>
        <w:i w:val="0"/>
        <w:sz w:val="20"/>
      </w:rPr>
    </w:lvl>
    <w:lvl w:ilvl="2">
      <w:start w:val="1"/>
      <w:numFmt w:val="lowerLetter"/>
      <w:lvlText w:val="%3)"/>
      <w:lvlJc w:val="left"/>
      <w:pPr>
        <w:tabs>
          <w:tab w:val="num" w:pos="1191"/>
        </w:tabs>
        <w:ind w:left="1191" w:hanging="511"/>
      </w:pPr>
      <w:rPr>
        <w:rFonts w:ascii="Arial" w:hAnsi="Arial" w:cs="Arial" w:hint="default"/>
        <w:b w:val="0"/>
        <w:i w:val="0"/>
        <w:sz w:val="20"/>
      </w:rPr>
    </w:lvl>
    <w:lvl w:ilvl="3">
      <w:start w:val="1"/>
      <w:numFmt w:val="decimal"/>
      <w:lvlText w:val="(%4)"/>
      <w:lvlJc w:val="left"/>
      <w:pPr>
        <w:tabs>
          <w:tab w:val="num" w:pos="1758"/>
        </w:tabs>
        <w:ind w:left="1758" w:hanging="567"/>
      </w:pPr>
      <w:rPr>
        <w:rFonts w:hint="default"/>
      </w:rPr>
    </w:lvl>
    <w:lvl w:ilvl="4">
      <w:start w:val="1"/>
      <w:numFmt w:val="lowerRoman"/>
      <w:lvlText w:val="%5."/>
      <w:lvlJc w:val="left"/>
      <w:pPr>
        <w:tabs>
          <w:tab w:val="num" w:pos="2325"/>
        </w:tabs>
        <w:ind w:left="2325"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C7F20E7"/>
    <w:multiLevelType w:val="multilevel"/>
    <w:tmpl w:val="AFAC0EBE"/>
    <w:lvl w:ilvl="0">
      <w:start w:val="1"/>
      <w:numFmt w:val="decimal"/>
      <w:lvlText w:val="%1."/>
      <w:lvlJc w:val="left"/>
      <w:pPr>
        <w:ind w:left="454" w:hanging="341"/>
      </w:pPr>
      <w:rPr>
        <w:rFonts w:ascii="Garamond" w:hAnsi="Garamond"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5" w15:restartNumberingAfterBreak="0">
    <w:nsid w:val="6C927114"/>
    <w:multiLevelType w:val="multilevel"/>
    <w:tmpl w:val="EDDA5252"/>
    <w:lvl w:ilvl="0">
      <w:start w:val="1"/>
      <w:numFmt w:val="decimal"/>
      <w:lvlText w:val="%1."/>
      <w:lvlJc w:val="left"/>
      <w:pPr>
        <w:ind w:left="454" w:hanging="341"/>
      </w:pPr>
      <w:rPr>
        <w:rFonts w:ascii="Garamond" w:hAnsi="Garamond" w:hint="default"/>
        <w:b w:val="0"/>
        <w:i w:val="0"/>
        <w:sz w:val="22"/>
        <w:szCs w:val="22"/>
      </w:rPr>
    </w:lvl>
    <w:lvl w:ilvl="1">
      <w:start w:val="1"/>
      <w:numFmt w:val="decimal"/>
      <w:lvlText w:val="%2)"/>
      <w:lvlJc w:val="left"/>
      <w:pPr>
        <w:ind w:left="680" w:hanging="397"/>
      </w:pPr>
      <w:rPr>
        <w:rFonts w:hint="default"/>
      </w:rPr>
    </w:lvl>
    <w:lvl w:ilvl="2">
      <w:start w:val="1"/>
      <w:numFmt w:val="decimal"/>
      <w:lvlText w:val="%3)"/>
      <w:lvlJc w:val="right"/>
      <w:pPr>
        <w:ind w:left="851" w:hanging="57"/>
      </w:pPr>
      <w:rPr>
        <w:rFonts w:ascii="Garamond" w:eastAsia="Arial" w:hAnsi="Garamond" w:cs="Arial"/>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71"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6" w15:restartNumberingAfterBreak="0">
    <w:nsid w:val="6E0A4681"/>
    <w:multiLevelType w:val="multilevel"/>
    <w:tmpl w:val="00000003"/>
    <w:styleLink w:val="StylPunktowane10pt"/>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1580161"/>
    <w:multiLevelType w:val="multilevel"/>
    <w:tmpl w:val="FEB4EE3A"/>
    <w:lvl w:ilvl="0">
      <w:start w:val="1"/>
      <w:numFmt w:val="decimal"/>
      <w:lvlText w:val="%1."/>
      <w:lvlJc w:val="left"/>
      <w:pPr>
        <w:ind w:left="454" w:hanging="341"/>
      </w:pPr>
      <w:rPr>
        <w:rFonts w:ascii="Garamond" w:eastAsia="Times New Roman" w:hAnsi="Garamond" w:cs="Times New Roman"/>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8" w15:restartNumberingAfterBreak="0">
    <w:nsid w:val="75837CAB"/>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774741BF"/>
    <w:multiLevelType w:val="hybridMultilevel"/>
    <w:tmpl w:val="19F2CD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651DA8"/>
    <w:multiLevelType w:val="hybridMultilevel"/>
    <w:tmpl w:val="76F04ADA"/>
    <w:lvl w:ilvl="0" w:tplc="F7A87C36">
      <w:start w:val="1"/>
      <w:numFmt w:val="lowerLetter"/>
      <w:pStyle w:val="Punktor3"/>
      <w:lvlText w:val="%1)"/>
      <w:lvlJc w:val="left"/>
      <w:pPr>
        <w:tabs>
          <w:tab w:val="num" w:pos="906"/>
        </w:tabs>
        <w:ind w:left="906" w:hanging="283"/>
      </w:pPr>
      <w:rPr>
        <w:rFonts w:ascii="Tahoma" w:eastAsia="Times New Roman" w:hAnsi="Tahoma" w:cs="Tahoma" w:hint="default"/>
      </w:rPr>
    </w:lvl>
    <w:lvl w:ilvl="1" w:tplc="95CAEF0A" w:tentative="1">
      <w:start w:val="1"/>
      <w:numFmt w:val="lowerLetter"/>
      <w:lvlText w:val="%2."/>
      <w:lvlJc w:val="left"/>
      <w:pPr>
        <w:tabs>
          <w:tab w:val="num" w:pos="1779"/>
        </w:tabs>
        <w:ind w:left="1779" w:hanging="360"/>
      </w:pPr>
    </w:lvl>
    <w:lvl w:ilvl="2" w:tplc="EE967B4A" w:tentative="1">
      <w:start w:val="1"/>
      <w:numFmt w:val="lowerRoman"/>
      <w:lvlText w:val="%3."/>
      <w:lvlJc w:val="right"/>
      <w:pPr>
        <w:tabs>
          <w:tab w:val="num" w:pos="2499"/>
        </w:tabs>
        <w:ind w:left="2499" w:hanging="180"/>
      </w:pPr>
    </w:lvl>
    <w:lvl w:ilvl="3" w:tplc="67EAE580" w:tentative="1">
      <w:start w:val="1"/>
      <w:numFmt w:val="decimal"/>
      <w:lvlText w:val="%4."/>
      <w:lvlJc w:val="left"/>
      <w:pPr>
        <w:tabs>
          <w:tab w:val="num" w:pos="3219"/>
        </w:tabs>
        <w:ind w:left="3219" w:hanging="360"/>
      </w:pPr>
    </w:lvl>
    <w:lvl w:ilvl="4" w:tplc="FBBC1ECA" w:tentative="1">
      <w:start w:val="1"/>
      <w:numFmt w:val="lowerLetter"/>
      <w:lvlText w:val="%5."/>
      <w:lvlJc w:val="left"/>
      <w:pPr>
        <w:tabs>
          <w:tab w:val="num" w:pos="3939"/>
        </w:tabs>
        <w:ind w:left="3939" w:hanging="360"/>
      </w:pPr>
    </w:lvl>
    <w:lvl w:ilvl="5" w:tplc="9AB0D5C0" w:tentative="1">
      <w:start w:val="1"/>
      <w:numFmt w:val="lowerRoman"/>
      <w:lvlText w:val="%6."/>
      <w:lvlJc w:val="right"/>
      <w:pPr>
        <w:tabs>
          <w:tab w:val="num" w:pos="4659"/>
        </w:tabs>
        <w:ind w:left="4659" w:hanging="180"/>
      </w:pPr>
    </w:lvl>
    <w:lvl w:ilvl="6" w:tplc="C67AE9F2" w:tentative="1">
      <w:start w:val="1"/>
      <w:numFmt w:val="decimal"/>
      <w:lvlText w:val="%7."/>
      <w:lvlJc w:val="left"/>
      <w:pPr>
        <w:tabs>
          <w:tab w:val="num" w:pos="5379"/>
        </w:tabs>
        <w:ind w:left="5379" w:hanging="360"/>
      </w:pPr>
    </w:lvl>
    <w:lvl w:ilvl="7" w:tplc="85407DF4" w:tentative="1">
      <w:start w:val="1"/>
      <w:numFmt w:val="lowerLetter"/>
      <w:lvlText w:val="%8."/>
      <w:lvlJc w:val="left"/>
      <w:pPr>
        <w:tabs>
          <w:tab w:val="num" w:pos="6099"/>
        </w:tabs>
        <w:ind w:left="6099" w:hanging="360"/>
      </w:pPr>
    </w:lvl>
    <w:lvl w:ilvl="8" w:tplc="8CCC186C" w:tentative="1">
      <w:start w:val="1"/>
      <w:numFmt w:val="lowerRoman"/>
      <w:lvlText w:val="%9."/>
      <w:lvlJc w:val="right"/>
      <w:pPr>
        <w:tabs>
          <w:tab w:val="num" w:pos="6819"/>
        </w:tabs>
        <w:ind w:left="6819" w:hanging="180"/>
      </w:pPr>
    </w:lvl>
  </w:abstractNum>
  <w:num w:numId="1">
    <w:abstractNumId w:val="56"/>
  </w:num>
  <w:num w:numId="2">
    <w:abstractNumId w:val="48"/>
  </w:num>
  <w:num w:numId="3">
    <w:abstractNumId w:val="8"/>
  </w:num>
  <w:num w:numId="4">
    <w:abstractNumId w:val="62"/>
  </w:num>
  <w:num w:numId="5">
    <w:abstractNumId w:val="70"/>
  </w:num>
  <w:num w:numId="6">
    <w:abstractNumId w:val="27"/>
  </w:num>
  <w:num w:numId="7">
    <w:abstractNumId w:val="26"/>
  </w:num>
  <w:num w:numId="8">
    <w:abstractNumId w:val="52"/>
  </w:num>
  <w:num w:numId="9">
    <w:abstractNumId w:val="2"/>
  </w:num>
  <w:num w:numId="10">
    <w:abstractNumId w:val="66"/>
  </w:num>
  <w:num w:numId="11">
    <w:abstractNumId w:val="1"/>
  </w:num>
  <w:num w:numId="12">
    <w:abstractNumId w:val="55"/>
  </w:num>
  <w:num w:numId="13">
    <w:abstractNumId w:val="51"/>
  </w:num>
  <w:num w:numId="1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num>
  <w:num w:numId="16">
    <w:abstractNumId w:val="40"/>
  </w:num>
  <w:num w:numId="17">
    <w:abstractNumId w:val="69"/>
  </w:num>
  <w:num w:numId="18">
    <w:abstractNumId w:val="36"/>
  </w:num>
  <w:num w:numId="19">
    <w:abstractNumId w:val="38"/>
  </w:num>
  <w:num w:numId="20">
    <w:abstractNumId w:val="50"/>
  </w:num>
  <w:num w:numId="21">
    <w:abstractNumId w:val="29"/>
  </w:num>
  <w:num w:numId="22">
    <w:abstractNumId w:val="61"/>
    <w:lvlOverride w:ilvl="0">
      <w:lvl w:ilvl="0">
        <w:start w:val="1"/>
        <w:numFmt w:val="decimal"/>
        <w:lvlText w:val="%1."/>
        <w:lvlJc w:val="left"/>
        <w:pPr>
          <w:ind w:left="454" w:hanging="341"/>
        </w:pPr>
        <w:rPr>
          <w:rFonts w:ascii="Garamond" w:hAnsi="Garamond" w:hint="default"/>
          <w:b w:val="0"/>
          <w:i w:val="0"/>
          <w:sz w:val="22"/>
          <w:szCs w:val="22"/>
        </w:rPr>
      </w:lvl>
    </w:lvlOverride>
  </w:num>
  <w:num w:numId="23">
    <w:abstractNumId w:val="65"/>
  </w:num>
  <w:num w:numId="24">
    <w:abstractNumId w:val="49"/>
  </w:num>
  <w:num w:numId="25">
    <w:abstractNumId w:val="30"/>
  </w:num>
  <w:num w:numId="26">
    <w:abstractNumId w:val="44"/>
  </w:num>
  <w:num w:numId="27">
    <w:abstractNumId w:val="60"/>
  </w:num>
  <w:num w:numId="28">
    <w:abstractNumId w:val="41"/>
  </w:num>
  <w:num w:numId="29">
    <w:abstractNumId w:val="39"/>
  </w:num>
  <w:num w:numId="30">
    <w:abstractNumId w:val="34"/>
  </w:num>
  <w:num w:numId="31">
    <w:abstractNumId w:val="57"/>
  </w:num>
  <w:num w:numId="32">
    <w:abstractNumId w:val="33"/>
  </w:num>
  <w:num w:numId="33">
    <w:abstractNumId w:val="67"/>
  </w:num>
  <w:num w:numId="34">
    <w:abstractNumId w:val="64"/>
  </w:num>
  <w:num w:numId="35">
    <w:abstractNumId w:val="58"/>
  </w:num>
  <w:num w:numId="36">
    <w:abstractNumId w:val="0"/>
  </w:num>
  <w:num w:numId="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1"/>
  </w:num>
  <w:num w:numId="40">
    <w:abstractNumId w:val="42"/>
  </w:num>
  <w:num w:numId="41">
    <w:abstractNumId w:val="43"/>
  </w:num>
  <w:num w:numId="42">
    <w:abstractNumId w:val="45"/>
  </w:num>
  <w:num w:numId="43">
    <w:abstractNumId w:val="46"/>
  </w:num>
  <w:num w:numId="44">
    <w:abstractNumId w:val="37"/>
  </w:num>
  <w:num w:numId="45">
    <w:abstractNumId w:val="35"/>
  </w:num>
  <w:num w:numId="46">
    <w:abstractNumId w:val="54"/>
  </w:num>
  <w:num w:numId="47">
    <w:abstractNumId w:val="32"/>
  </w:num>
  <w:num w:numId="48">
    <w:abstractNumId w:val="5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4F"/>
    <w:rsid w:val="00000EB4"/>
    <w:rsid w:val="00004517"/>
    <w:rsid w:val="00006285"/>
    <w:rsid w:val="0000653A"/>
    <w:rsid w:val="00011F0B"/>
    <w:rsid w:val="00013862"/>
    <w:rsid w:val="00014F67"/>
    <w:rsid w:val="0001781E"/>
    <w:rsid w:val="0002010E"/>
    <w:rsid w:val="000205AD"/>
    <w:rsid w:val="00023156"/>
    <w:rsid w:val="000232D1"/>
    <w:rsid w:val="000238B4"/>
    <w:rsid w:val="000255F7"/>
    <w:rsid w:val="0003033E"/>
    <w:rsid w:val="00031725"/>
    <w:rsid w:val="00032BD3"/>
    <w:rsid w:val="0003357F"/>
    <w:rsid w:val="000345D6"/>
    <w:rsid w:val="00035B45"/>
    <w:rsid w:val="000368E8"/>
    <w:rsid w:val="000377CC"/>
    <w:rsid w:val="000379D7"/>
    <w:rsid w:val="00037EE9"/>
    <w:rsid w:val="000402DC"/>
    <w:rsid w:val="00041CED"/>
    <w:rsid w:val="00042178"/>
    <w:rsid w:val="00043893"/>
    <w:rsid w:val="00051861"/>
    <w:rsid w:val="000527C6"/>
    <w:rsid w:val="00053598"/>
    <w:rsid w:val="00053C02"/>
    <w:rsid w:val="0005456B"/>
    <w:rsid w:val="0005485E"/>
    <w:rsid w:val="0005555C"/>
    <w:rsid w:val="00057133"/>
    <w:rsid w:val="0006005D"/>
    <w:rsid w:val="000605CF"/>
    <w:rsid w:val="000657F3"/>
    <w:rsid w:val="00065F32"/>
    <w:rsid w:val="0007044A"/>
    <w:rsid w:val="000723FC"/>
    <w:rsid w:val="00072421"/>
    <w:rsid w:val="00073B8C"/>
    <w:rsid w:val="00074540"/>
    <w:rsid w:val="00076E2B"/>
    <w:rsid w:val="00081CF5"/>
    <w:rsid w:val="000844B9"/>
    <w:rsid w:val="00085164"/>
    <w:rsid w:val="00085417"/>
    <w:rsid w:val="00090F84"/>
    <w:rsid w:val="00091E3C"/>
    <w:rsid w:val="0009677D"/>
    <w:rsid w:val="0009698E"/>
    <w:rsid w:val="000A2485"/>
    <w:rsid w:val="000A37DD"/>
    <w:rsid w:val="000A5AF6"/>
    <w:rsid w:val="000A5E48"/>
    <w:rsid w:val="000A660D"/>
    <w:rsid w:val="000B09D5"/>
    <w:rsid w:val="000B1E01"/>
    <w:rsid w:val="000B2504"/>
    <w:rsid w:val="000B5FF2"/>
    <w:rsid w:val="000B7329"/>
    <w:rsid w:val="000C1632"/>
    <w:rsid w:val="000C2676"/>
    <w:rsid w:val="000C26DD"/>
    <w:rsid w:val="000C4643"/>
    <w:rsid w:val="000C56DD"/>
    <w:rsid w:val="000D0EB0"/>
    <w:rsid w:val="000D1A7B"/>
    <w:rsid w:val="000D3BD8"/>
    <w:rsid w:val="000D5349"/>
    <w:rsid w:val="000D7536"/>
    <w:rsid w:val="000E05D6"/>
    <w:rsid w:val="000E2395"/>
    <w:rsid w:val="000E24B1"/>
    <w:rsid w:val="000E6413"/>
    <w:rsid w:val="000E7CD9"/>
    <w:rsid w:val="000F009A"/>
    <w:rsid w:val="000F0710"/>
    <w:rsid w:val="000F072F"/>
    <w:rsid w:val="000F12D9"/>
    <w:rsid w:val="000F15AF"/>
    <w:rsid w:val="000F193A"/>
    <w:rsid w:val="000F453C"/>
    <w:rsid w:val="000F5AA3"/>
    <w:rsid w:val="000F6DF3"/>
    <w:rsid w:val="000F71AA"/>
    <w:rsid w:val="000F7CC0"/>
    <w:rsid w:val="00102E9D"/>
    <w:rsid w:val="001049FA"/>
    <w:rsid w:val="00104B51"/>
    <w:rsid w:val="00104C81"/>
    <w:rsid w:val="0010621B"/>
    <w:rsid w:val="00114B86"/>
    <w:rsid w:val="0011520C"/>
    <w:rsid w:val="001158D4"/>
    <w:rsid w:val="001170C6"/>
    <w:rsid w:val="00120159"/>
    <w:rsid w:val="001232E0"/>
    <w:rsid w:val="00125243"/>
    <w:rsid w:val="001256E2"/>
    <w:rsid w:val="00133374"/>
    <w:rsid w:val="00133DB7"/>
    <w:rsid w:val="00134596"/>
    <w:rsid w:val="001350B9"/>
    <w:rsid w:val="001370D4"/>
    <w:rsid w:val="00141296"/>
    <w:rsid w:val="001420BD"/>
    <w:rsid w:val="001436BF"/>
    <w:rsid w:val="0014578A"/>
    <w:rsid w:val="00145B3C"/>
    <w:rsid w:val="00146F02"/>
    <w:rsid w:val="00151831"/>
    <w:rsid w:val="001522F2"/>
    <w:rsid w:val="0015628B"/>
    <w:rsid w:val="00157015"/>
    <w:rsid w:val="00160DE6"/>
    <w:rsid w:val="00162B76"/>
    <w:rsid w:val="0016345E"/>
    <w:rsid w:val="001645F4"/>
    <w:rsid w:val="00165558"/>
    <w:rsid w:val="00165C33"/>
    <w:rsid w:val="00167110"/>
    <w:rsid w:val="00167D6B"/>
    <w:rsid w:val="001711EE"/>
    <w:rsid w:val="00172713"/>
    <w:rsid w:val="00173BA1"/>
    <w:rsid w:val="00173C7A"/>
    <w:rsid w:val="00173ECB"/>
    <w:rsid w:val="00175D4D"/>
    <w:rsid w:val="00176650"/>
    <w:rsid w:val="00181CFA"/>
    <w:rsid w:val="00182BF5"/>
    <w:rsid w:val="00182FBE"/>
    <w:rsid w:val="00185765"/>
    <w:rsid w:val="00185B85"/>
    <w:rsid w:val="00186CC1"/>
    <w:rsid w:val="00190172"/>
    <w:rsid w:val="00190D3B"/>
    <w:rsid w:val="00192230"/>
    <w:rsid w:val="00195EE6"/>
    <w:rsid w:val="00195F29"/>
    <w:rsid w:val="00197105"/>
    <w:rsid w:val="001975E0"/>
    <w:rsid w:val="001A20CE"/>
    <w:rsid w:val="001A2EF4"/>
    <w:rsid w:val="001A37FD"/>
    <w:rsid w:val="001A3853"/>
    <w:rsid w:val="001A4C37"/>
    <w:rsid w:val="001A5D2A"/>
    <w:rsid w:val="001A7324"/>
    <w:rsid w:val="001B0AAE"/>
    <w:rsid w:val="001B0C1D"/>
    <w:rsid w:val="001B0F32"/>
    <w:rsid w:val="001B141A"/>
    <w:rsid w:val="001B1B9F"/>
    <w:rsid w:val="001B3700"/>
    <w:rsid w:val="001B378B"/>
    <w:rsid w:val="001B3B97"/>
    <w:rsid w:val="001B5BBC"/>
    <w:rsid w:val="001B666E"/>
    <w:rsid w:val="001C12F4"/>
    <w:rsid w:val="001C16B2"/>
    <w:rsid w:val="001C16E4"/>
    <w:rsid w:val="001C1A71"/>
    <w:rsid w:val="001C378E"/>
    <w:rsid w:val="001C6D60"/>
    <w:rsid w:val="001D18B1"/>
    <w:rsid w:val="001D1A6B"/>
    <w:rsid w:val="001D1AD5"/>
    <w:rsid w:val="001D5F48"/>
    <w:rsid w:val="001D6821"/>
    <w:rsid w:val="001D7435"/>
    <w:rsid w:val="001E2131"/>
    <w:rsid w:val="001E4812"/>
    <w:rsid w:val="001E4917"/>
    <w:rsid w:val="001F25EF"/>
    <w:rsid w:val="001F2A39"/>
    <w:rsid w:val="001F35E7"/>
    <w:rsid w:val="001F3EF4"/>
    <w:rsid w:val="001F6407"/>
    <w:rsid w:val="002001A9"/>
    <w:rsid w:val="00203384"/>
    <w:rsid w:val="002036B3"/>
    <w:rsid w:val="00203ADD"/>
    <w:rsid w:val="00203C80"/>
    <w:rsid w:val="00210637"/>
    <w:rsid w:val="00210BE5"/>
    <w:rsid w:val="00210D0E"/>
    <w:rsid w:val="0021253E"/>
    <w:rsid w:val="0021467B"/>
    <w:rsid w:val="0021584E"/>
    <w:rsid w:val="00215E2D"/>
    <w:rsid w:val="00216508"/>
    <w:rsid w:val="00216696"/>
    <w:rsid w:val="00217592"/>
    <w:rsid w:val="00220A97"/>
    <w:rsid w:val="0022315D"/>
    <w:rsid w:val="0022471D"/>
    <w:rsid w:val="0022492A"/>
    <w:rsid w:val="0022619F"/>
    <w:rsid w:val="002262A0"/>
    <w:rsid w:val="00230B84"/>
    <w:rsid w:val="002315E7"/>
    <w:rsid w:val="0023231C"/>
    <w:rsid w:val="002339D4"/>
    <w:rsid w:val="00236730"/>
    <w:rsid w:val="002374AE"/>
    <w:rsid w:val="00240007"/>
    <w:rsid w:val="00241440"/>
    <w:rsid w:val="002417B7"/>
    <w:rsid w:val="002421CB"/>
    <w:rsid w:val="00242B28"/>
    <w:rsid w:val="00246731"/>
    <w:rsid w:val="00251303"/>
    <w:rsid w:val="00251ED2"/>
    <w:rsid w:val="00255A90"/>
    <w:rsid w:val="002570B3"/>
    <w:rsid w:val="0025724C"/>
    <w:rsid w:val="00261C2C"/>
    <w:rsid w:val="0026261D"/>
    <w:rsid w:val="0026370F"/>
    <w:rsid w:val="00264291"/>
    <w:rsid w:val="00264652"/>
    <w:rsid w:val="00266A16"/>
    <w:rsid w:val="00266DC8"/>
    <w:rsid w:val="00266F51"/>
    <w:rsid w:val="00274757"/>
    <w:rsid w:val="00277E83"/>
    <w:rsid w:val="002813EA"/>
    <w:rsid w:val="00282357"/>
    <w:rsid w:val="0028354F"/>
    <w:rsid w:val="00284F79"/>
    <w:rsid w:val="00285F4A"/>
    <w:rsid w:val="0028678E"/>
    <w:rsid w:val="00291C3E"/>
    <w:rsid w:val="0029242B"/>
    <w:rsid w:val="0029274D"/>
    <w:rsid w:val="00295D04"/>
    <w:rsid w:val="002A2DAA"/>
    <w:rsid w:val="002A330C"/>
    <w:rsid w:val="002A4F65"/>
    <w:rsid w:val="002A5425"/>
    <w:rsid w:val="002B0C5A"/>
    <w:rsid w:val="002B3136"/>
    <w:rsid w:val="002B3460"/>
    <w:rsid w:val="002B38D2"/>
    <w:rsid w:val="002B4C0F"/>
    <w:rsid w:val="002B4C21"/>
    <w:rsid w:val="002B5CAB"/>
    <w:rsid w:val="002B6ECB"/>
    <w:rsid w:val="002B78FC"/>
    <w:rsid w:val="002B7EEB"/>
    <w:rsid w:val="002C0044"/>
    <w:rsid w:val="002C2166"/>
    <w:rsid w:val="002C2A5A"/>
    <w:rsid w:val="002C391A"/>
    <w:rsid w:val="002C40EB"/>
    <w:rsid w:val="002C6DB9"/>
    <w:rsid w:val="002D2934"/>
    <w:rsid w:val="002D2D47"/>
    <w:rsid w:val="002D2E8E"/>
    <w:rsid w:val="002D3C63"/>
    <w:rsid w:val="002D4C90"/>
    <w:rsid w:val="002D59DC"/>
    <w:rsid w:val="002D638A"/>
    <w:rsid w:val="002D6831"/>
    <w:rsid w:val="002D7A60"/>
    <w:rsid w:val="002D7DEF"/>
    <w:rsid w:val="002E1EA4"/>
    <w:rsid w:val="002E56AB"/>
    <w:rsid w:val="002E7C85"/>
    <w:rsid w:val="002F2616"/>
    <w:rsid w:val="002F3DB1"/>
    <w:rsid w:val="002F43F4"/>
    <w:rsid w:val="002F5079"/>
    <w:rsid w:val="002F7992"/>
    <w:rsid w:val="003053E2"/>
    <w:rsid w:val="00305921"/>
    <w:rsid w:val="00305D4E"/>
    <w:rsid w:val="00306F2F"/>
    <w:rsid w:val="0030733E"/>
    <w:rsid w:val="003117A3"/>
    <w:rsid w:val="003145AF"/>
    <w:rsid w:val="00314695"/>
    <w:rsid w:val="003147A4"/>
    <w:rsid w:val="00314CB5"/>
    <w:rsid w:val="0031501D"/>
    <w:rsid w:val="003157B4"/>
    <w:rsid w:val="003161BC"/>
    <w:rsid w:val="0031675A"/>
    <w:rsid w:val="00316CFB"/>
    <w:rsid w:val="00317928"/>
    <w:rsid w:val="00320B2A"/>
    <w:rsid w:val="00320B73"/>
    <w:rsid w:val="003228D6"/>
    <w:rsid w:val="00322DD8"/>
    <w:rsid w:val="00324876"/>
    <w:rsid w:val="00324C33"/>
    <w:rsid w:val="00326BEA"/>
    <w:rsid w:val="0032755A"/>
    <w:rsid w:val="00333184"/>
    <w:rsid w:val="00333365"/>
    <w:rsid w:val="00333653"/>
    <w:rsid w:val="00335F0E"/>
    <w:rsid w:val="003367A3"/>
    <w:rsid w:val="003371F4"/>
    <w:rsid w:val="0034577F"/>
    <w:rsid w:val="00351CE1"/>
    <w:rsid w:val="00355C34"/>
    <w:rsid w:val="00356A92"/>
    <w:rsid w:val="003612AE"/>
    <w:rsid w:val="00362C4C"/>
    <w:rsid w:val="00365CE5"/>
    <w:rsid w:val="00367692"/>
    <w:rsid w:val="00367B5B"/>
    <w:rsid w:val="00367BC1"/>
    <w:rsid w:val="0037023F"/>
    <w:rsid w:val="00371D9C"/>
    <w:rsid w:val="003728A9"/>
    <w:rsid w:val="003740AC"/>
    <w:rsid w:val="00374B4C"/>
    <w:rsid w:val="00374C61"/>
    <w:rsid w:val="00374E25"/>
    <w:rsid w:val="00375C22"/>
    <w:rsid w:val="00377463"/>
    <w:rsid w:val="003779C8"/>
    <w:rsid w:val="00382168"/>
    <w:rsid w:val="00382398"/>
    <w:rsid w:val="00382B9E"/>
    <w:rsid w:val="003869A0"/>
    <w:rsid w:val="00392988"/>
    <w:rsid w:val="003969C6"/>
    <w:rsid w:val="00396FAB"/>
    <w:rsid w:val="003976C0"/>
    <w:rsid w:val="003A051D"/>
    <w:rsid w:val="003A4DEA"/>
    <w:rsid w:val="003A77B8"/>
    <w:rsid w:val="003B3FF4"/>
    <w:rsid w:val="003B784F"/>
    <w:rsid w:val="003B7ED7"/>
    <w:rsid w:val="003C2527"/>
    <w:rsid w:val="003C539B"/>
    <w:rsid w:val="003D1EF6"/>
    <w:rsid w:val="003D2191"/>
    <w:rsid w:val="003D2220"/>
    <w:rsid w:val="003D3472"/>
    <w:rsid w:val="003D35CA"/>
    <w:rsid w:val="003D4A8B"/>
    <w:rsid w:val="003E13C8"/>
    <w:rsid w:val="003E2F35"/>
    <w:rsid w:val="003E3B47"/>
    <w:rsid w:val="003E5CE4"/>
    <w:rsid w:val="003E64FB"/>
    <w:rsid w:val="003E6B3D"/>
    <w:rsid w:val="003E6F92"/>
    <w:rsid w:val="003F1896"/>
    <w:rsid w:val="003F53F2"/>
    <w:rsid w:val="003F63CE"/>
    <w:rsid w:val="0040106B"/>
    <w:rsid w:val="00404100"/>
    <w:rsid w:val="00404ED0"/>
    <w:rsid w:val="00405096"/>
    <w:rsid w:val="004057A6"/>
    <w:rsid w:val="00407320"/>
    <w:rsid w:val="004073A0"/>
    <w:rsid w:val="00411546"/>
    <w:rsid w:val="004121FA"/>
    <w:rsid w:val="00415A70"/>
    <w:rsid w:val="00425F67"/>
    <w:rsid w:val="00426214"/>
    <w:rsid w:val="00426707"/>
    <w:rsid w:val="00427C75"/>
    <w:rsid w:val="00427C91"/>
    <w:rsid w:val="00430E23"/>
    <w:rsid w:val="00431C48"/>
    <w:rsid w:val="0043362D"/>
    <w:rsid w:val="004336B2"/>
    <w:rsid w:val="00433F3A"/>
    <w:rsid w:val="00436EE1"/>
    <w:rsid w:val="00442085"/>
    <w:rsid w:val="00442B71"/>
    <w:rsid w:val="0044353E"/>
    <w:rsid w:val="00443E66"/>
    <w:rsid w:val="004440AB"/>
    <w:rsid w:val="00445AC4"/>
    <w:rsid w:val="00450047"/>
    <w:rsid w:val="004507C9"/>
    <w:rsid w:val="00452C75"/>
    <w:rsid w:val="0045550A"/>
    <w:rsid w:val="00455619"/>
    <w:rsid w:val="004556EE"/>
    <w:rsid w:val="0045639F"/>
    <w:rsid w:val="0046032B"/>
    <w:rsid w:val="0046238B"/>
    <w:rsid w:val="00466541"/>
    <w:rsid w:val="00467EF1"/>
    <w:rsid w:val="00470226"/>
    <w:rsid w:val="004719DA"/>
    <w:rsid w:val="00472B9A"/>
    <w:rsid w:val="00473285"/>
    <w:rsid w:val="00475188"/>
    <w:rsid w:val="00476072"/>
    <w:rsid w:val="00481DD8"/>
    <w:rsid w:val="0048275B"/>
    <w:rsid w:val="004854EE"/>
    <w:rsid w:val="0049023E"/>
    <w:rsid w:val="00490C4C"/>
    <w:rsid w:val="00492877"/>
    <w:rsid w:val="00494F39"/>
    <w:rsid w:val="00495615"/>
    <w:rsid w:val="00496816"/>
    <w:rsid w:val="004A6D38"/>
    <w:rsid w:val="004B1093"/>
    <w:rsid w:val="004B1A33"/>
    <w:rsid w:val="004B5FBB"/>
    <w:rsid w:val="004C02D6"/>
    <w:rsid w:val="004C075A"/>
    <w:rsid w:val="004C245A"/>
    <w:rsid w:val="004C2AFB"/>
    <w:rsid w:val="004C30B9"/>
    <w:rsid w:val="004C395B"/>
    <w:rsid w:val="004C4049"/>
    <w:rsid w:val="004C41AA"/>
    <w:rsid w:val="004C41B3"/>
    <w:rsid w:val="004C632B"/>
    <w:rsid w:val="004C6823"/>
    <w:rsid w:val="004C7B7B"/>
    <w:rsid w:val="004D08ED"/>
    <w:rsid w:val="004D1ADE"/>
    <w:rsid w:val="004D21AB"/>
    <w:rsid w:val="004D35A3"/>
    <w:rsid w:val="004D3699"/>
    <w:rsid w:val="004D3A6E"/>
    <w:rsid w:val="004D42C5"/>
    <w:rsid w:val="004D5C5E"/>
    <w:rsid w:val="004D6EC8"/>
    <w:rsid w:val="004D795B"/>
    <w:rsid w:val="004E0CE6"/>
    <w:rsid w:val="004E240D"/>
    <w:rsid w:val="004E6111"/>
    <w:rsid w:val="004F352D"/>
    <w:rsid w:val="004F45B0"/>
    <w:rsid w:val="00501640"/>
    <w:rsid w:val="005016BC"/>
    <w:rsid w:val="005028E7"/>
    <w:rsid w:val="00502AB5"/>
    <w:rsid w:val="005054AC"/>
    <w:rsid w:val="00506D3E"/>
    <w:rsid w:val="005077E5"/>
    <w:rsid w:val="005137C7"/>
    <w:rsid w:val="00513F7C"/>
    <w:rsid w:val="00515723"/>
    <w:rsid w:val="00516514"/>
    <w:rsid w:val="00517B05"/>
    <w:rsid w:val="005209AA"/>
    <w:rsid w:val="00520C02"/>
    <w:rsid w:val="0052171D"/>
    <w:rsid w:val="00521847"/>
    <w:rsid w:val="00522401"/>
    <w:rsid w:val="0052255F"/>
    <w:rsid w:val="00527D6E"/>
    <w:rsid w:val="00530D83"/>
    <w:rsid w:val="005322CE"/>
    <w:rsid w:val="00532DFC"/>
    <w:rsid w:val="00534CD3"/>
    <w:rsid w:val="00537104"/>
    <w:rsid w:val="00537F7F"/>
    <w:rsid w:val="0054380F"/>
    <w:rsid w:val="00545112"/>
    <w:rsid w:val="00546339"/>
    <w:rsid w:val="0054648D"/>
    <w:rsid w:val="00546D0F"/>
    <w:rsid w:val="005512EB"/>
    <w:rsid w:val="0055146B"/>
    <w:rsid w:val="0055228C"/>
    <w:rsid w:val="0055524D"/>
    <w:rsid w:val="00560317"/>
    <w:rsid w:val="0056099B"/>
    <w:rsid w:val="00561BDC"/>
    <w:rsid w:val="0056289D"/>
    <w:rsid w:val="00562B51"/>
    <w:rsid w:val="00565084"/>
    <w:rsid w:val="005674DE"/>
    <w:rsid w:val="00567861"/>
    <w:rsid w:val="0057010E"/>
    <w:rsid w:val="00570ACA"/>
    <w:rsid w:val="00570ECA"/>
    <w:rsid w:val="00573EBF"/>
    <w:rsid w:val="00575C36"/>
    <w:rsid w:val="00575DE2"/>
    <w:rsid w:val="00576352"/>
    <w:rsid w:val="005814B0"/>
    <w:rsid w:val="005839DB"/>
    <w:rsid w:val="00583AA2"/>
    <w:rsid w:val="00583EC4"/>
    <w:rsid w:val="00587025"/>
    <w:rsid w:val="005903C7"/>
    <w:rsid w:val="00591927"/>
    <w:rsid w:val="00593F75"/>
    <w:rsid w:val="005947C2"/>
    <w:rsid w:val="0059506D"/>
    <w:rsid w:val="00595B61"/>
    <w:rsid w:val="005A1CB8"/>
    <w:rsid w:val="005A288E"/>
    <w:rsid w:val="005A2D5F"/>
    <w:rsid w:val="005A6F10"/>
    <w:rsid w:val="005B09B3"/>
    <w:rsid w:val="005B0F84"/>
    <w:rsid w:val="005B1B63"/>
    <w:rsid w:val="005B1D77"/>
    <w:rsid w:val="005B3081"/>
    <w:rsid w:val="005B7265"/>
    <w:rsid w:val="005C14B4"/>
    <w:rsid w:val="005C3A2F"/>
    <w:rsid w:val="005C3FDA"/>
    <w:rsid w:val="005C6E00"/>
    <w:rsid w:val="005D0883"/>
    <w:rsid w:val="005D3EED"/>
    <w:rsid w:val="005D5C25"/>
    <w:rsid w:val="005D5F75"/>
    <w:rsid w:val="005D6414"/>
    <w:rsid w:val="005D7CE2"/>
    <w:rsid w:val="005E0352"/>
    <w:rsid w:val="005E1A8B"/>
    <w:rsid w:val="005E2621"/>
    <w:rsid w:val="005E2DFB"/>
    <w:rsid w:val="005E337E"/>
    <w:rsid w:val="005E588E"/>
    <w:rsid w:val="005F0074"/>
    <w:rsid w:val="005F123D"/>
    <w:rsid w:val="005F2FED"/>
    <w:rsid w:val="005F3712"/>
    <w:rsid w:val="005F6903"/>
    <w:rsid w:val="005F6EB2"/>
    <w:rsid w:val="00600211"/>
    <w:rsid w:val="006013D4"/>
    <w:rsid w:val="00602FCF"/>
    <w:rsid w:val="00604FBE"/>
    <w:rsid w:val="006115DB"/>
    <w:rsid w:val="006169B6"/>
    <w:rsid w:val="0061715A"/>
    <w:rsid w:val="00617272"/>
    <w:rsid w:val="006213F3"/>
    <w:rsid w:val="00621B11"/>
    <w:rsid w:val="00623E7C"/>
    <w:rsid w:val="00631438"/>
    <w:rsid w:val="00631B4A"/>
    <w:rsid w:val="00631EDD"/>
    <w:rsid w:val="00632493"/>
    <w:rsid w:val="00634F8E"/>
    <w:rsid w:val="00635BD6"/>
    <w:rsid w:val="00642677"/>
    <w:rsid w:val="006436B7"/>
    <w:rsid w:val="006462C4"/>
    <w:rsid w:val="00646421"/>
    <w:rsid w:val="00646AEE"/>
    <w:rsid w:val="0065174D"/>
    <w:rsid w:val="00652FD8"/>
    <w:rsid w:val="006548D9"/>
    <w:rsid w:val="00654B2A"/>
    <w:rsid w:val="00654DFD"/>
    <w:rsid w:val="00660758"/>
    <w:rsid w:val="00660AC3"/>
    <w:rsid w:val="0066185D"/>
    <w:rsid w:val="00661F5A"/>
    <w:rsid w:val="00664789"/>
    <w:rsid w:val="0066512E"/>
    <w:rsid w:val="0067083E"/>
    <w:rsid w:val="00671161"/>
    <w:rsid w:val="006739E6"/>
    <w:rsid w:val="00675288"/>
    <w:rsid w:val="00676D10"/>
    <w:rsid w:val="0068357C"/>
    <w:rsid w:val="00683FBA"/>
    <w:rsid w:val="00687D66"/>
    <w:rsid w:val="00695441"/>
    <w:rsid w:val="00695B94"/>
    <w:rsid w:val="006A1193"/>
    <w:rsid w:val="006A709A"/>
    <w:rsid w:val="006A7E56"/>
    <w:rsid w:val="006B0809"/>
    <w:rsid w:val="006B3B68"/>
    <w:rsid w:val="006B51D7"/>
    <w:rsid w:val="006B5666"/>
    <w:rsid w:val="006B5DCC"/>
    <w:rsid w:val="006B5E84"/>
    <w:rsid w:val="006B6331"/>
    <w:rsid w:val="006C1938"/>
    <w:rsid w:val="006C2937"/>
    <w:rsid w:val="006C3BE6"/>
    <w:rsid w:val="006C675C"/>
    <w:rsid w:val="006C794F"/>
    <w:rsid w:val="006D0184"/>
    <w:rsid w:val="006D01C5"/>
    <w:rsid w:val="006D3226"/>
    <w:rsid w:val="006D3FF0"/>
    <w:rsid w:val="006E1C7A"/>
    <w:rsid w:val="006E2AEF"/>
    <w:rsid w:val="006E339A"/>
    <w:rsid w:val="006E38F5"/>
    <w:rsid w:val="006E3C68"/>
    <w:rsid w:val="006E4914"/>
    <w:rsid w:val="006E6B4F"/>
    <w:rsid w:val="006E6F64"/>
    <w:rsid w:val="006F0AB6"/>
    <w:rsid w:val="006F0F28"/>
    <w:rsid w:val="006F2D96"/>
    <w:rsid w:val="006F604C"/>
    <w:rsid w:val="006F6465"/>
    <w:rsid w:val="006F663B"/>
    <w:rsid w:val="006F7102"/>
    <w:rsid w:val="006F7783"/>
    <w:rsid w:val="00703302"/>
    <w:rsid w:val="00707C23"/>
    <w:rsid w:val="00707F3B"/>
    <w:rsid w:val="0071399F"/>
    <w:rsid w:val="00713CFD"/>
    <w:rsid w:val="0071545A"/>
    <w:rsid w:val="0071768A"/>
    <w:rsid w:val="007179C8"/>
    <w:rsid w:val="00720955"/>
    <w:rsid w:val="00724563"/>
    <w:rsid w:val="00726F91"/>
    <w:rsid w:val="00730A07"/>
    <w:rsid w:val="0073646C"/>
    <w:rsid w:val="007373ED"/>
    <w:rsid w:val="00740B58"/>
    <w:rsid w:val="0074101E"/>
    <w:rsid w:val="00742682"/>
    <w:rsid w:val="007438FB"/>
    <w:rsid w:val="00743CC8"/>
    <w:rsid w:val="0074465A"/>
    <w:rsid w:val="00745971"/>
    <w:rsid w:val="007474B5"/>
    <w:rsid w:val="00753057"/>
    <w:rsid w:val="007541D7"/>
    <w:rsid w:val="007563ED"/>
    <w:rsid w:val="007614CB"/>
    <w:rsid w:val="00763214"/>
    <w:rsid w:val="00764BF2"/>
    <w:rsid w:val="00766CDB"/>
    <w:rsid w:val="007679E9"/>
    <w:rsid w:val="0077030D"/>
    <w:rsid w:val="00770BEF"/>
    <w:rsid w:val="0077109D"/>
    <w:rsid w:val="0077293C"/>
    <w:rsid w:val="00772D6A"/>
    <w:rsid w:val="007742C7"/>
    <w:rsid w:val="00775F06"/>
    <w:rsid w:val="00777964"/>
    <w:rsid w:val="00781B98"/>
    <w:rsid w:val="00781CB6"/>
    <w:rsid w:val="0078295D"/>
    <w:rsid w:val="007840F7"/>
    <w:rsid w:val="00790F7B"/>
    <w:rsid w:val="00794CC4"/>
    <w:rsid w:val="00795464"/>
    <w:rsid w:val="00795B9C"/>
    <w:rsid w:val="00796AE0"/>
    <w:rsid w:val="007977FD"/>
    <w:rsid w:val="007A0C45"/>
    <w:rsid w:val="007A3669"/>
    <w:rsid w:val="007A5C0A"/>
    <w:rsid w:val="007B1193"/>
    <w:rsid w:val="007B1236"/>
    <w:rsid w:val="007B1DB6"/>
    <w:rsid w:val="007B4081"/>
    <w:rsid w:val="007B547D"/>
    <w:rsid w:val="007B7A77"/>
    <w:rsid w:val="007C1F1A"/>
    <w:rsid w:val="007C3CDF"/>
    <w:rsid w:val="007C3DB8"/>
    <w:rsid w:val="007C4351"/>
    <w:rsid w:val="007C7A9B"/>
    <w:rsid w:val="007C7C79"/>
    <w:rsid w:val="007D317A"/>
    <w:rsid w:val="007D5322"/>
    <w:rsid w:val="007D6569"/>
    <w:rsid w:val="007D76B9"/>
    <w:rsid w:val="007D7BBF"/>
    <w:rsid w:val="007E1550"/>
    <w:rsid w:val="007E187C"/>
    <w:rsid w:val="007E3109"/>
    <w:rsid w:val="007E4647"/>
    <w:rsid w:val="007E705D"/>
    <w:rsid w:val="007F0E85"/>
    <w:rsid w:val="007F48E7"/>
    <w:rsid w:val="007F4E0A"/>
    <w:rsid w:val="007F5C1A"/>
    <w:rsid w:val="0080086D"/>
    <w:rsid w:val="00802A0D"/>
    <w:rsid w:val="008041B3"/>
    <w:rsid w:val="00805122"/>
    <w:rsid w:val="008066B7"/>
    <w:rsid w:val="008100F6"/>
    <w:rsid w:val="00814969"/>
    <w:rsid w:val="00815457"/>
    <w:rsid w:val="008208DE"/>
    <w:rsid w:val="00820FD1"/>
    <w:rsid w:val="008210DD"/>
    <w:rsid w:val="00821137"/>
    <w:rsid w:val="00826231"/>
    <w:rsid w:val="00826260"/>
    <w:rsid w:val="0082636D"/>
    <w:rsid w:val="0082670D"/>
    <w:rsid w:val="008272C8"/>
    <w:rsid w:val="00832D00"/>
    <w:rsid w:val="008346D7"/>
    <w:rsid w:val="0083481D"/>
    <w:rsid w:val="0083734D"/>
    <w:rsid w:val="0084001E"/>
    <w:rsid w:val="00845426"/>
    <w:rsid w:val="00850C31"/>
    <w:rsid w:val="00852771"/>
    <w:rsid w:val="00852F2B"/>
    <w:rsid w:val="008543CD"/>
    <w:rsid w:val="00854ACB"/>
    <w:rsid w:val="00854BE3"/>
    <w:rsid w:val="00860D4B"/>
    <w:rsid w:val="00863398"/>
    <w:rsid w:val="00863C3D"/>
    <w:rsid w:val="008654F0"/>
    <w:rsid w:val="0086639F"/>
    <w:rsid w:val="008676A9"/>
    <w:rsid w:val="00870167"/>
    <w:rsid w:val="00871F39"/>
    <w:rsid w:val="00874F0B"/>
    <w:rsid w:val="00877434"/>
    <w:rsid w:val="00880C0F"/>
    <w:rsid w:val="00883230"/>
    <w:rsid w:val="00883F04"/>
    <w:rsid w:val="008852E6"/>
    <w:rsid w:val="00886A12"/>
    <w:rsid w:val="008903B5"/>
    <w:rsid w:val="00891C19"/>
    <w:rsid w:val="00891C9D"/>
    <w:rsid w:val="00893689"/>
    <w:rsid w:val="00893F06"/>
    <w:rsid w:val="00894047"/>
    <w:rsid w:val="0089478E"/>
    <w:rsid w:val="00894A77"/>
    <w:rsid w:val="00897F0C"/>
    <w:rsid w:val="00897F97"/>
    <w:rsid w:val="008A1278"/>
    <w:rsid w:val="008A34C3"/>
    <w:rsid w:val="008B19EC"/>
    <w:rsid w:val="008B1F87"/>
    <w:rsid w:val="008B7F76"/>
    <w:rsid w:val="008C1A34"/>
    <w:rsid w:val="008C6245"/>
    <w:rsid w:val="008C77B1"/>
    <w:rsid w:val="008C7857"/>
    <w:rsid w:val="008D43E4"/>
    <w:rsid w:val="008D4CAE"/>
    <w:rsid w:val="008D74E5"/>
    <w:rsid w:val="008E0AB9"/>
    <w:rsid w:val="008E0EE1"/>
    <w:rsid w:val="008E130A"/>
    <w:rsid w:val="008E1B77"/>
    <w:rsid w:val="008E2946"/>
    <w:rsid w:val="008E2958"/>
    <w:rsid w:val="008E6F26"/>
    <w:rsid w:val="008E710A"/>
    <w:rsid w:val="008E7343"/>
    <w:rsid w:val="008E749E"/>
    <w:rsid w:val="008E7717"/>
    <w:rsid w:val="008F1485"/>
    <w:rsid w:val="008F1860"/>
    <w:rsid w:val="008F41FE"/>
    <w:rsid w:val="008F5AD8"/>
    <w:rsid w:val="009038BA"/>
    <w:rsid w:val="00905283"/>
    <w:rsid w:val="00906555"/>
    <w:rsid w:val="00906A25"/>
    <w:rsid w:val="00906F2C"/>
    <w:rsid w:val="0091160D"/>
    <w:rsid w:val="009125D7"/>
    <w:rsid w:val="009148A5"/>
    <w:rsid w:val="00916FD2"/>
    <w:rsid w:val="00920C96"/>
    <w:rsid w:val="00921386"/>
    <w:rsid w:val="00921C2D"/>
    <w:rsid w:val="009231D7"/>
    <w:rsid w:val="00923FD2"/>
    <w:rsid w:val="009248F8"/>
    <w:rsid w:val="00925A15"/>
    <w:rsid w:val="009302F8"/>
    <w:rsid w:val="009322E7"/>
    <w:rsid w:val="009344C0"/>
    <w:rsid w:val="00934B50"/>
    <w:rsid w:val="00935496"/>
    <w:rsid w:val="00940139"/>
    <w:rsid w:val="00944A21"/>
    <w:rsid w:val="0094723A"/>
    <w:rsid w:val="0094766E"/>
    <w:rsid w:val="00951326"/>
    <w:rsid w:val="00953952"/>
    <w:rsid w:val="0095467A"/>
    <w:rsid w:val="00954BFE"/>
    <w:rsid w:val="00954EBB"/>
    <w:rsid w:val="009568B8"/>
    <w:rsid w:val="00957EA7"/>
    <w:rsid w:val="009623CF"/>
    <w:rsid w:val="00964A89"/>
    <w:rsid w:val="00970501"/>
    <w:rsid w:val="009719E7"/>
    <w:rsid w:val="00973657"/>
    <w:rsid w:val="00983FA0"/>
    <w:rsid w:val="00985697"/>
    <w:rsid w:val="00985988"/>
    <w:rsid w:val="009929FD"/>
    <w:rsid w:val="009932A9"/>
    <w:rsid w:val="00993D87"/>
    <w:rsid w:val="00994119"/>
    <w:rsid w:val="009950DA"/>
    <w:rsid w:val="00995CDA"/>
    <w:rsid w:val="00996C37"/>
    <w:rsid w:val="009A12C4"/>
    <w:rsid w:val="009A2D38"/>
    <w:rsid w:val="009B24B3"/>
    <w:rsid w:val="009B4012"/>
    <w:rsid w:val="009B4845"/>
    <w:rsid w:val="009C2C2A"/>
    <w:rsid w:val="009C3DFA"/>
    <w:rsid w:val="009C3DFE"/>
    <w:rsid w:val="009C4AB4"/>
    <w:rsid w:val="009C709D"/>
    <w:rsid w:val="009D1D0B"/>
    <w:rsid w:val="009D2B40"/>
    <w:rsid w:val="009D4CFA"/>
    <w:rsid w:val="009D51D1"/>
    <w:rsid w:val="009D5A8F"/>
    <w:rsid w:val="009D60C0"/>
    <w:rsid w:val="009D620A"/>
    <w:rsid w:val="009E42F1"/>
    <w:rsid w:val="009E5709"/>
    <w:rsid w:val="009F028C"/>
    <w:rsid w:val="009F36CA"/>
    <w:rsid w:val="009F63FA"/>
    <w:rsid w:val="009F644C"/>
    <w:rsid w:val="009F7A22"/>
    <w:rsid w:val="00A02876"/>
    <w:rsid w:val="00A05370"/>
    <w:rsid w:val="00A144DC"/>
    <w:rsid w:val="00A16B7E"/>
    <w:rsid w:val="00A17F4D"/>
    <w:rsid w:val="00A2208A"/>
    <w:rsid w:val="00A22E58"/>
    <w:rsid w:val="00A2351E"/>
    <w:rsid w:val="00A26B51"/>
    <w:rsid w:val="00A30FD0"/>
    <w:rsid w:val="00A330F1"/>
    <w:rsid w:val="00A33285"/>
    <w:rsid w:val="00A36C72"/>
    <w:rsid w:val="00A404C0"/>
    <w:rsid w:val="00A42007"/>
    <w:rsid w:val="00A43CEE"/>
    <w:rsid w:val="00A44969"/>
    <w:rsid w:val="00A46DC5"/>
    <w:rsid w:val="00A51BA9"/>
    <w:rsid w:val="00A5233C"/>
    <w:rsid w:val="00A53FBF"/>
    <w:rsid w:val="00A55B95"/>
    <w:rsid w:val="00A55CBA"/>
    <w:rsid w:val="00A566A4"/>
    <w:rsid w:val="00A57E08"/>
    <w:rsid w:val="00A63211"/>
    <w:rsid w:val="00A67ED7"/>
    <w:rsid w:val="00A70FBA"/>
    <w:rsid w:val="00A72559"/>
    <w:rsid w:val="00A72E05"/>
    <w:rsid w:val="00A73324"/>
    <w:rsid w:val="00A73EEA"/>
    <w:rsid w:val="00A75A4F"/>
    <w:rsid w:val="00A806AB"/>
    <w:rsid w:val="00A818D0"/>
    <w:rsid w:val="00A824C3"/>
    <w:rsid w:val="00A83A22"/>
    <w:rsid w:val="00A83EB2"/>
    <w:rsid w:val="00A84646"/>
    <w:rsid w:val="00A85CF4"/>
    <w:rsid w:val="00A862E8"/>
    <w:rsid w:val="00A86BD3"/>
    <w:rsid w:val="00A8707E"/>
    <w:rsid w:val="00A90105"/>
    <w:rsid w:val="00A91C1D"/>
    <w:rsid w:val="00A95CDB"/>
    <w:rsid w:val="00A95E39"/>
    <w:rsid w:val="00A963A2"/>
    <w:rsid w:val="00A96E95"/>
    <w:rsid w:val="00A97DC4"/>
    <w:rsid w:val="00AA0534"/>
    <w:rsid w:val="00AA35CF"/>
    <w:rsid w:val="00AA389F"/>
    <w:rsid w:val="00AB09EE"/>
    <w:rsid w:val="00AB14E5"/>
    <w:rsid w:val="00AB43BF"/>
    <w:rsid w:val="00AB703A"/>
    <w:rsid w:val="00AB7494"/>
    <w:rsid w:val="00AC5045"/>
    <w:rsid w:val="00AC5348"/>
    <w:rsid w:val="00AC60D7"/>
    <w:rsid w:val="00AC6820"/>
    <w:rsid w:val="00AD4C45"/>
    <w:rsid w:val="00AD546F"/>
    <w:rsid w:val="00AE498A"/>
    <w:rsid w:val="00AE788C"/>
    <w:rsid w:val="00AE7CC8"/>
    <w:rsid w:val="00AF0F0C"/>
    <w:rsid w:val="00AF10B9"/>
    <w:rsid w:val="00AF1451"/>
    <w:rsid w:val="00AF371C"/>
    <w:rsid w:val="00AF548F"/>
    <w:rsid w:val="00AF54E3"/>
    <w:rsid w:val="00AF60A5"/>
    <w:rsid w:val="00B072C3"/>
    <w:rsid w:val="00B10092"/>
    <w:rsid w:val="00B100FB"/>
    <w:rsid w:val="00B10CA5"/>
    <w:rsid w:val="00B10D53"/>
    <w:rsid w:val="00B10DE3"/>
    <w:rsid w:val="00B11FD1"/>
    <w:rsid w:val="00B1341A"/>
    <w:rsid w:val="00B14D3C"/>
    <w:rsid w:val="00B14DF6"/>
    <w:rsid w:val="00B21133"/>
    <w:rsid w:val="00B24480"/>
    <w:rsid w:val="00B27788"/>
    <w:rsid w:val="00B30430"/>
    <w:rsid w:val="00B3084F"/>
    <w:rsid w:val="00B32843"/>
    <w:rsid w:val="00B33FAF"/>
    <w:rsid w:val="00B35590"/>
    <w:rsid w:val="00B36195"/>
    <w:rsid w:val="00B361C5"/>
    <w:rsid w:val="00B41C6A"/>
    <w:rsid w:val="00B428C0"/>
    <w:rsid w:val="00B4346A"/>
    <w:rsid w:val="00B461B4"/>
    <w:rsid w:val="00B47042"/>
    <w:rsid w:val="00B51017"/>
    <w:rsid w:val="00B5427C"/>
    <w:rsid w:val="00B54740"/>
    <w:rsid w:val="00B56128"/>
    <w:rsid w:val="00B5672D"/>
    <w:rsid w:val="00B57CF5"/>
    <w:rsid w:val="00B60B11"/>
    <w:rsid w:val="00B60FFE"/>
    <w:rsid w:val="00B6330E"/>
    <w:rsid w:val="00B63C22"/>
    <w:rsid w:val="00B64777"/>
    <w:rsid w:val="00B7153D"/>
    <w:rsid w:val="00B77443"/>
    <w:rsid w:val="00B80584"/>
    <w:rsid w:val="00B807DA"/>
    <w:rsid w:val="00B819E2"/>
    <w:rsid w:val="00B81C09"/>
    <w:rsid w:val="00B84743"/>
    <w:rsid w:val="00B84DCD"/>
    <w:rsid w:val="00B851F5"/>
    <w:rsid w:val="00B85E97"/>
    <w:rsid w:val="00B873F3"/>
    <w:rsid w:val="00B9375A"/>
    <w:rsid w:val="00B94B15"/>
    <w:rsid w:val="00B9534C"/>
    <w:rsid w:val="00BA249C"/>
    <w:rsid w:val="00BA2FDE"/>
    <w:rsid w:val="00BA44C5"/>
    <w:rsid w:val="00BA4781"/>
    <w:rsid w:val="00BA7479"/>
    <w:rsid w:val="00BA7D2B"/>
    <w:rsid w:val="00BB1940"/>
    <w:rsid w:val="00BB2686"/>
    <w:rsid w:val="00BB2A02"/>
    <w:rsid w:val="00BB378F"/>
    <w:rsid w:val="00BB6C42"/>
    <w:rsid w:val="00BB7500"/>
    <w:rsid w:val="00BC4064"/>
    <w:rsid w:val="00BC5605"/>
    <w:rsid w:val="00BD0969"/>
    <w:rsid w:val="00BD0EAA"/>
    <w:rsid w:val="00BD2B8E"/>
    <w:rsid w:val="00BD2C0F"/>
    <w:rsid w:val="00BD3096"/>
    <w:rsid w:val="00BD34B3"/>
    <w:rsid w:val="00BD3863"/>
    <w:rsid w:val="00BD65A9"/>
    <w:rsid w:val="00BD70C6"/>
    <w:rsid w:val="00BE1910"/>
    <w:rsid w:val="00BE28F3"/>
    <w:rsid w:val="00BE3D40"/>
    <w:rsid w:val="00BE5792"/>
    <w:rsid w:val="00BE62D7"/>
    <w:rsid w:val="00BE664E"/>
    <w:rsid w:val="00BE66C5"/>
    <w:rsid w:val="00BE679E"/>
    <w:rsid w:val="00BF0AD0"/>
    <w:rsid w:val="00BF29A3"/>
    <w:rsid w:val="00BF31EB"/>
    <w:rsid w:val="00BF49C4"/>
    <w:rsid w:val="00BF64A0"/>
    <w:rsid w:val="00C01F38"/>
    <w:rsid w:val="00C027E7"/>
    <w:rsid w:val="00C04756"/>
    <w:rsid w:val="00C125F8"/>
    <w:rsid w:val="00C12D20"/>
    <w:rsid w:val="00C15133"/>
    <w:rsid w:val="00C210F5"/>
    <w:rsid w:val="00C21A10"/>
    <w:rsid w:val="00C21F35"/>
    <w:rsid w:val="00C228B5"/>
    <w:rsid w:val="00C229B1"/>
    <w:rsid w:val="00C236E8"/>
    <w:rsid w:val="00C237CD"/>
    <w:rsid w:val="00C23A3D"/>
    <w:rsid w:val="00C23BAB"/>
    <w:rsid w:val="00C24531"/>
    <w:rsid w:val="00C25341"/>
    <w:rsid w:val="00C315AB"/>
    <w:rsid w:val="00C32D73"/>
    <w:rsid w:val="00C3315F"/>
    <w:rsid w:val="00C34DDE"/>
    <w:rsid w:val="00C35683"/>
    <w:rsid w:val="00C3657A"/>
    <w:rsid w:val="00C4091D"/>
    <w:rsid w:val="00C40ACE"/>
    <w:rsid w:val="00C46C77"/>
    <w:rsid w:val="00C46F07"/>
    <w:rsid w:val="00C514A3"/>
    <w:rsid w:val="00C54E4C"/>
    <w:rsid w:val="00C54FB9"/>
    <w:rsid w:val="00C57F26"/>
    <w:rsid w:val="00C6009D"/>
    <w:rsid w:val="00C600C7"/>
    <w:rsid w:val="00C6048A"/>
    <w:rsid w:val="00C60504"/>
    <w:rsid w:val="00C62D24"/>
    <w:rsid w:val="00C65953"/>
    <w:rsid w:val="00C65B74"/>
    <w:rsid w:val="00C67F32"/>
    <w:rsid w:val="00C7106C"/>
    <w:rsid w:val="00C72144"/>
    <w:rsid w:val="00C722C4"/>
    <w:rsid w:val="00C725D8"/>
    <w:rsid w:val="00C72938"/>
    <w:rsid w:val="00C7364E"/>
    <w:rsid w:val="00C7558E"/>
    <w:rsid w:val="00C755B7"/>
    <w:rsid w:val="00C7624A"/>
    <w:rsid w:val="00C764E8"/>
    <w:rsid w:val="00C8002C"/>
    <w:rsid w:val="00C81470"/>
    <w:rsid w:val="00C84833"/>
    <w:rsid w:val="00C85329"/>
    <w:rsid w:val="00C866D0"/>
    <w:rsid w:val="00C87CE0"/>
    <w:rsid w:val="00C90C39"/>
    <w:rsid w:val="00C940E1"/>
    <w:rsid w:val="00CA1366"/>
    <w:rsid w:val="00CA2F6F"/>
    <w:rsid w:val="00CA52B1"/>
    <w:rsid w:val="00CA5D04"/>
    <w:rsid w:val="00CB1728"/>
    <w:rsid w:val="00CB186B"/>
    <w:rsid w:val="00CB1A19"/>
    <w:rsid w:val="00CB1BB0"/>
    <w:rsid w:val="00CB308F"/>
    <w:rsid w:val="00CB343C"/>
    <w:rsid w:val="00CB5B02"/>
    <w:rsid w:val="00CC0F0A"/>
    <w:rsid w:val="00CC2BF8"/>
    <w:rsid w:val="00CC4019"/>
    <w:rsid w:val="00CC4648"/>
    <w:rsid w:val="00CC48DB"/>
    <w:rsid w:val="00CD1AE8"/>
    <w:rsid w:val="00CD34E3"/>
    <w:rsid w:val="00CD71C6"/>
    <w:rsid w:val="00CD76FF"/>
    <w:rsid w:val="00CD7D67"/>
    <w:rsid w:val="00CE00E9"/>
    <w:rsid w:val="00CE0B30"/>
    <w:rsid w:val="00CE1714"/>
    <w:rsid w:val="00CE2587"/>
    <w:rsid w:val="00CE5004"/>
    <w:rsid w:val="00CE530D"/>
    <w:rsid w:val="00CE652A"/>
    <w:rsid w:val="00CE7C0F"/>
    <w:rsid w:val="00CF07B3"/>
    <w:rsid w:val="00CF42C9"/>
    <w:rsid w:val="00D01007"/>
    <w:rsid w:val="00D01F9B"/>
    <w:rsid w:val="00D01FB9"/>
    <w:rsid w:val="00D02BAB"/>
    <w:rsid w:val="00D03A28"/>
    <w:rsid w:val="00D0652A"/>
    <w:rsid w:val="00D077F2"/>
    <w:rsid w:val="00D07BCC"/>
    <w:rsid w:val="00D10A59"/>
    <w:rsid w:val="00D10F03"/>
    <w:rsid w:val="00D11B7C"/>
    <w:rsid w:val="00D1228F"/>
    <w:rsid w:val="00D1468E"/>
    <w:rsid w:val="00D1532A"/>
    <w:rsid w:val="00D21C5E"/>
    <w:rsid w:val="00D2250C"/>
    <w:rsid w:val="00D261B2"/>
    <w:rsid w:val="00D34987"/>
    <w:rsid w:val="00D35B62"/>
    <w:rsid w:val="00D4065F"/>
    <w:rsid w:val="00D41D80"/>
    <w:rsid w:val="00D44664"/>
    <w:rsid w:val="00D4690F"/>
    <w:rsid w:val="00D47CB3"/>
    <w:rsid w:val="00D53B7B"/>
    <w:rsid w:val="00D53BBA"/>
    <w:rsid w:val="00D5511B"/>
    <w:rsid w:val="00D56217"/>
    <w:rsid w:val="00D56F95"/>
    <w:rsid w:val="00D57C7A"/>
    <w:rsid w:val="00D622C6"/>
    <w:rsid w:val="00D65F3B"/>
    <w:rsid w:val="00D660DC"/>
    <w:rsid w:val="00D666DC"/>
    <w:rsid w:val="00D70D28"/>
    <w:rsid w:val="00D73B4F"/>
    <w:rsid w:val="00D82150"/>
    <w:rsid w:val="00D82640"/>
    <w:rsid w:val="00D8359D"/>
    <w:rsid w:val="00D83801"/>
    <w:rsid w:val="00D845C4"/>
    <w:rsid w:val="00D85436"/>
    <w:rsid w:val="00D878DE"/>
    <w:rsid w:val="00D9196C"/>
    <w:rsid w:val="00D91D47"/>
    <w:rsid w:val="00D91DD8"/>
    <w:rsid w:val="00D946E3"/>
    <w:rsid w:val="00D9535F"/>
    <w:rsid w:val="00D9550E"/>
    <w:rsid w:val="00D96ABD"/>
    <w:rsid w:val="00D96B76"/>
    <w:rsid w:val="00D979B2"/>
    <w:rsid w:val="00DA0F1D"/>
    <w:rsid w:val="00DA1703"/>
    <w:rsid w:val="00DA2F5B"/>
    <w:rsid w:val="00DA3529"/>
    <w:rsid w:val="00DA752B"/>
    <w:rsid w:val="00DB74ED"/>
    <w:rsid w:val="00DC053F"/>
    <w:rsid w:val="00DC2588"/>
    <w:rsid w:val="00DC6CF5"/>
    <w:rsid w:val="00DD17A9"/>
    <w:rsid w:val="00DD2E33"/>
    <w:rsid w:val="00DD60CC"/>
    <w:rsid w:val="00DE33D0"/>
    <w:rsid w:val="00DE568F"/>
    <w:rsid w:val="00DE6BFC"/>
    <w:rsid w:val="00DE792D"/>
    <w:rsid w:val="00DE7E01"/>
    <w:rsid w:val="00DF0076"/>
    <w:rsid w:val="00DF02CD"/>
    <w:rsid w:val="00DF325D"/>
    <w:rsid w:val="00DF464E"/>
    <w:rsid w:val="00DF4908"/>
    <w:rsid w:val="00DF635A"/>
    <w:rsid w:val="00E0004A"/>
    <w:rsid w:val="00E02B80"/>
    <w:rsid w:val="00E03A38"/>
    <w:rsid w:val="00E04948"/>
    <w:rsid w:val="00E05BB4"/>
    <w:rsid w:val="00E05C02"/>
    <w:rsid w:val="00E118F5"/>
    <w:rsid w:val="00E11E80"/>
    <w:rsid w:val="00E1208F"/>
    <w:rsid w:val="00E12DE4"/>
    <w:rsid w:val="00E1399C"/>
    <w:rsid w:val="00E15B94"/>
    <w:rsid w:val="00E15BE2"/>
    <w:rsid w:val="00E2207E"/>
    <w:rsid w:val="00E23819"/>
    <w:rsid w:val="00E23CE7"/>
    <w:rsid w:val="00E23FF9"/>
    <w:rsid w:val="00E25692"/>
    <w:rsid w:val="00E26FE2"/>
    <w:rsid w:val="00E31896"/>
    <w:rsid w:val="00E32E3E"/>
    <w:rsid w:val="00E3501C"/>
    <w:rsid w:val="00E3547F"/>
    <w:rsid w:val="00E35D65"/>
    <w:rsid w:val="00E40109"/>
    <w:rsid w:val="00E42130"/>
    <w:rsid w:val="00E429AB"/>
    <w:rsid w:val="00E44067"/>
    <w:rsid w:val="00E44DA4"/>
    <w:rsid w:val="00E51B98"/>
    <w:rsid w:val="00E534D6"/>
    <w:rsid w:val="00E53642"/>
    <w:rsid w:val="00E5687F"/>
    <w:rsid w:val="00E56BE4"/>
    <w:rsid w:val="00E56DD0"/>
    <w:rsid w:val="00E578A8"/>
    <w:rsid w:val="00E579B5"/>
    <w:rsid w:val="00E614D8"/>
    <w:rsid w:val="00E616B0"/>
    <w:rsid w:val="00E61953"/>
    <w:rsid w:val="00E61FA5"/>
    <w:rsid w:val="00E6211C"/>
    <w:rsid w:val="00E63FDB"/>
    <w:rsid w:val="00E643D9"/>
    <w:rsid w:val="00E67D2C"/>
    <w:rsid w:val="00E7148A"/>
    <w:rsid w:val="00E742CA"/>
    <w:rsid w:val="00E772B3"/>
    <w:rsid w:val="00E8216D"/>
    <w:rsid w:val="00E82439"/>
    <w:rsid w:val="00E83ECC"/>
    <w:rsid w:val="00E854A3"/>
    <w:rsid w:val="00E85FB9"/>
    <w:rsid w:val="00E86B6B"/>
    <w:rsid w:val="00E87217"/>
    <w:rsid w:val="00E87C01"/>
    <w:rsid w:val="00E90643"/>
    <w:rsid w:val="00E90A6D"/>
    <w:rsid w:val="00E90AF1"/>
    <w:rsid w:val="00E948B4"/>
    <w:rsid w:val="00E9631F"/>
    <w:rsid w:val="00E9741E"/>
    <w:rsid w:val="00EA0D99"/>
    <w:rsid w:val="00EA1AA9"/>
    <w:rsid w:val="00EA1D19"/>
    <w:rsid w:val="00EA1F1E"/>
    <w:rsid w:val="00EA2C30"/>
    <w:rsid w:val="00EA53DA"/>
    <w:rsid w:val="00EA62C3"/>
    <w:rsid w:val="00EA6361"/>
    <w:rsid w:val="00EA6779"/>
    <w:rsid w:val="00EA6F4E"/>
    <w:rsid w:val="00EB2395"/>
    <w:rsid w:val="00EB254D"/>
    <w:rsid w:val="00EB77D6"/>
    <w:rsid w:val="00EC2710"/>
    <w:rsid w:val="00EC3A55"/>
    <w:rsid w:val="00EC430F"/>
    <w:rsid w:val="00ED0C36"/>
    <w:rsid w:val="00ED0EC0"/>
    <w:rsid w:val="00ED10FA"/>
    <w:rsid w:val="00ED37E5"/>
    <w:rsid w:val="00ED64B3"/>
    <w:rsid w:val="00ED738D"/>
    <w:rsid w:val="00ED7FF7"/>
    <w:rsid w:val="00EE130D"/>
    <w:rsid w:val="00EE1593"/>
    <w:rsid w:val="00EE3C07"/>
    <w:rsid w:val="00EE7A7A"/>
    <w:rsid w:val="00EF3F79"/>
    <w:rsid w:val="00EF4CB5"/>
    <w:rsid w:val="00F04DD9"/>
    <w:rsid w:val="00F05517"/>
    <w:rsid w:val="00F057E4"/>
    <w:rsid w:val="00F058DC"/>
    <w:rsid w:val="00F106F7"/>
    <w:rsid w:val="00F108FC"/>
    <w:rsid w:val="00F10C05"/>
    <w:rsid w:val="00F111FA"/>
    <w:rsid w:val="00F13CF0"/>
    <w:rsid w:val="00F16DCB"/>
    <w:rsid w:val="00F20F34"/>
    <w:rsid w:val="00F2101D"/>
    <w:rsid w:val="00F27E92"/>
    <w:rsid w:val="00F31544"/>
    <w:rsid w:val="00F31A64"/>
    <w:rsid w:val="00F32056"/>
    <w:rsid w:val="00F32565"/>
    <w:rsid w:val="00F335AB"/>
    <w:rsid w:val="00F354F4"/>
    <w:rsid w:val="00F402E4"/>
    <w:rsid w:val="00F42B33"/>
    <w:rsid w:val="00F43C88"/>
    <w:rsid w:val="00F463F5"/>
    <w:rsid w:val="00F47ED0"/>
    <w:rsid w:val="00F52834"/>
    <w:rsid w:val="00F52F0A"/>
    <w:rsid w:val="00F52F13"/>
    <w:rsid w:val="00F54455"/>
    <w:rsid w:val="00F5529E"/>
    <w:rsid w:val="00F55503"/>
    <w:rsid w:val="00F55FA3"/>
    <w:rsid w:val="00F56760"/>
    <w:rsid w:val="00F57696"/>
    <w:rsid w:val="00F60B60"/>
    <w:rsid w:val="00F61B82"/>
    <w:rsid w:val="00F61E5B"/>
    <w:rsid w:val="00F6285E"/>
    <w:rsid w:val="00F62C36"/>
    <w:rsid w:val="00F64A30"/>
    <w:rsid w:val="00F66037"/>
    <w:rsid w:val="00F66082"/>
    <w:rsid w:val="00F679A0"/>
    <w:rsid w:val="00F7044A"/>
    <w:rsid w:val="00F71969"/>
    <w:rsid w:val="00F73307"/>
    <w:rsid w:val="00F73410"/>
    <w:rsid w:val="00F73EB5"/>
    <w:rsid w:val="00F748E3"/>
    <w:rsid w:val="00F749E1"/>
    <w:rsid w:val="00F77812"/>
    <w:rsid w:val="00F814FA"/>
    <w:rsid w:val="00F81A7D"/>
    <w:rsid w:val="00F82B66"/>
    <w:rsid w:val="00F8324B"/>
    <w:rsid w:val="00F8373D"/>
    <w:rsid w:val="00F90F34"/>
    <w:rsid w:val="00F928D3"/>
    <w:rsid w:val="00F92B08"/>
    <w:rsid w:val="00F93CD2"/>
    <w:rsid w:val="00F943B6"/>
    <w:rsid w:val="00F95615"/>
    <w:rsid w:val="00F957A1"/>
    <w:rsid w:val="00F9589A"/>
    <w:rsid w:val="00F95C19"/>
    <w:rsid w:val="00F9720B"/>
    <w:rsid w:val="00FA415F"/>
    <w:rsid w:val="00FA4759"/>
    <w:rsid w:val="00FA4DDD"/>
    <w:rsid w:val="00FA5EC5"/>
    <w:rsid w:val="00FA7D98"/>
    <w:rsid w:val="00FB0738"/>
    <w:rsid w:val="00FB2A1F"/>
    <w:rsid w:val="00FB70D0"/>
    <w:rsid w:val="00FB74F7"/>
    <w:rsid w:val="00FC0D61"/>
    <w:rsid w:val="00FC33CB"/>
    <w:rsid w:val="00FC351D"/>
    <w:rsid w:val="00FC3FED"/>
    <w:rsid w:val="00FC4C4A"/>
    <w:rsid w:val="00FC4C5E"/>
    <w:rsid w:val="00FC57AB"/>
    <w:rsid w:val="00FD1082"/>
    <w:rsid w:val="00FD2B59"/>
    <w:rsid w:val="00FD5589"/>
    <w:rsid w:val="00FD704A"/>
    <w:rsid w:val="00FD7119"/>
    <w:rsid w:val="00FE2026"/>
    <w:rsid w:val="00FE25DF"/>
    <w:rsid w:val="00FE2B07"/>
    <w:rsid w:val="00FE3204"/>
    <w:rsid w:val="00FE3342"/>
    <w:rsid w:val="00FE3DB2"/>
    <w:rsid w:val="00FF064B"/>
    <w:rsid w:val="00FF2B60"/>
    <w:rsid w:val="00FF3102"/>
    <w:rsid w:val="00FF4523"/>
    <w:rsid w:val="00FF467C"/>
    <w:rsid w:val="00FF5C3C"/>
    <w:rsid w:val="00FF70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7083129"/>
  <w15:docId w15:val="{8C703DD2-247B-49A1-AC8E-D5B8A2A6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969C6"/>
    <w:rPr>
      <w:sz w:val="24"/>
    </w:rPr>
  </w:style>
  <w:style w:type="paragraph" w:styleId="Nagwek1">
    <w:name w:val="heading 1"/>
    <w:aliases w:val="KJU Nagłówek 1"/>
    <w:basedOn w:val="Normalny"/>
    <w:next w:val="Normalny"/>
    <w:link w:val="Nagwek1Znak"/>
    <w:qFormat/>
    <w:rsid w:val="005028E7"/>
    <w:pPr>
      <w:keepNext/>
      <w:widowControl w:val="0"/>
      <w:tabs>
        <w:tab w:val="left" w:pos="360"/>
      </w:tabs>
      <w:jc w:val="center"/>
      <w:outlineLvl w:val="0"/>
    </w:pPr>
    <w:rPr>
      <w:rFonts w:ascii="Tahoma" w:hAnsi="Tahoma"/>
      <w:b/>
      <w:snapToGrid w:val="0"/>
      <w:sz w:val="20"/>
    </w:rPr>
  </w:style>
  <w:style w:type="paragraph" w:styleId="Nagwek2">
    <w:name w:val="heading 2"/>
    <w:aliases w:val="N2,heading 2,Heading 2 Hidden,DMS Chapter 2"/>
    <w:basedOn w:val="Normalny"/>
    <w:next w:val="Normalny"/>
    <w:link w:val="Nagwek2Znak"/>
    <w:qFormat/>
    <w:rsid w:val="005028E7"/>
    <w:pPr>
      <w:keepNext/>
      <w:numPr>
        <w:ilvl w:val="1"/>
        <w:numId w:val="13"/>
      </w:numPr>
      <w:spacing w:before="240" w:after="60"/>
      <w:outlineLvl w:val="1"/>
    </w:pPr>
    <w:rPr>
      <w:rFonts w:ascii="Arial" w:hAnsi="Arial"/>
      <w:b/>
      <w:bCs/>
      <w:i/>
      <w:iCs/>
      <w:sz w:val="28"/>
      <w:szCs w:val="28"/>
    </w:rPr>
  </w:style>
  <w:style w:type="paragraph" w:styleId="Nagwek3">
    <w:name w:val="heading 3"/>
    <w:aliases w:val="DMS Chapter 3"/>
    <w:basedOn w:val="Normalny"/>
    <w:next w:val="Normalny"/>
    <w:link w:val="Nagwek3Znak"/>
    <w:qFormat/>
    <w:rsid w:val="007E4647"/>
    <w:pPr>
      <w:keepNext/>
      <w:numPr>
        <w:ilvl w:val="2"/>
        <w:numId w:val="13"/>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EC3A55"/>
    <w:pPr>
      <w:keepNext/>
      <w:numPr>
        <w:ilvl w:val="3"/>
        <w:numId w:val="13"/>
      </w:numPr>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5028E7"/>
    <w:pPr>
      <w:keepNext/>
      <w:numPr>
        <w:ilvl w:val="4"/>
        <w:numId w:val="13"/>
      </w:numPr>
      <w:jc w:val="center"/>
      <w:outlineLvl w:val="4"/>
    </w:pPr>
    <w:rPr>
      <w:rFonts w:ascii="Tahoma" w:hAnsi="Tahoma"/>
      <w:b/>
      <w:sz w:val="40"/>
    </w:rPr>
  </w:style>
  <w:style w:type="paragraph" w:styleId="Nagwek6">
    <w:name w:val="heading 6"/>
    <w:basedOn w:val="Normalny"/>
    <w:next w:val="Normalny"/>
    <w:link w:val="Nagwek6Znak"/>
    <w:qFormat/>
    <w:rsid w:val="002A5425"/>
    <w:pPr>
      <w:numPr>
        <w:ilvl w:val="5"/>
        <w:numId w:val="13"/>
      </w:numPr>
      <w:spacing w:before="240" w:after="60"/>
      <w:outlineLvl w:val="5"/>
    </w:pPr>
    <w:rPr>
      <w:b/>
      <w:bCs/>
      <w:sz w:val="22"/>
      <w:szCs w:val="22"/>
    </w:rPr>
  </w:style>
  <w:style w:type="paragraph" w:styleId="Nagwek7">
    <w:name w:val="heading 7"/>
    <w:basedOn w:val="Normalny"/>
    <w:next w:val="Normalny"/>
    <w:link w:val="Nagwek7Znak"/>
    <w:qFormat/>
    <w:rsid w:val="00D979B2"/>
    <w:pPr>
      <w:numPr>
        <w:ilvl w:val="6"/>
        <w:numId w:val="13"/>
      </w:numPr>
      <w:spacing w:before="240" w:after="60"/>
      <w:outlineLvl w:val="6"/>
    </w:pPr>
    <w:rPr>
      <w:szCs w:val="24"/>
    </w:rPr>
  </w:style>
  <w:style w:type="paragraph" w:styleId="Nagwek8">
    <w:name w:val="heading 8"/>
    <w:basedOn w:val="Normalny"/>
    <w:next w:val="Normalny"/>
    <w:link w:val="Nagwek8Znak"/>
    <w:qFormat/>
    <w:rsid w:val="00EC3A55"/>
    <w:pPr>
      <w:keepNext/>
      <w:numPr>
        <w:ilvl w:val="7"/>
        <w:numId w:val="13"/>
      </w:numPr>
      <w:suppressAutoHyphens/>
      <w:spacing w:before="120"/>
      <w:jc w:val="center"/>
      <w:outlineLvl w:val="7"/>
    </w:pPr>
    <w:rPr>
      <w:rFonts w:ascii="Verdana" w:hAnsi="Verdana"/>
      <w:b/>
      <w:sz w:val="22"/>
      <w:szCs w:val="24"/>
      <w:lang w:eastAsia="ar-SA"/>
    </w:rPr>
  </w:style>
  <w:style w:type="paragraph" w:styleId="Nagwek9">
    <w:name w:val="heading 9"/>
    <w:basedOn w:val="Normalny"/>
    <w:next w:val="Normalny"/>
    <w:link w:val="Nagwek9Znak"/>
    <w:qFormat/>
    <w:rsid w:val="00EC3A55"/>
    <w:pPr>
      <w:keepNext/>
      <w:numPr>
        <w:ilvl w:val="8"/>
        <w:numId w:val="13"/>
      </w:numPr>
      <w:shd w:val="clear" w:color="auto" w:fill="FFFFFF"/>
      <w:suppressAutoHyphens/>
      <w:spacing w:before="120" w:line="250" w:lineRule="exact"/>
      <w:jc w:val="both"/>
      <w:outlineLvl w:val="8"/>
    </w:pPr>
    <w:rPr>
      <w:rFonts w:ascii="Arial" w:hAnsi="Arial"/>
      <w:b/>
      <w:bCs/>
      <w:color w:val="FFFFFF"/>
      <w:spacing w:val="-5"/>
      <w:sz w:val="18"/>
      <w:szCs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rsid w:val="005028E7"/>
    <w:rPr>
      <w:sz w:val="16"/>
    </w:rPr>
  </w:style>
  <w:style w:type="paragraph" w:styleId="Data">
    <w:name w:val="Date"/>
    <w:basedOn w:val="Tekstpodstawowy"/>
    <w:rsid w:val="005028E7"/>
    <w:pPr>
      <w:spacing w:after="720"/>
      <w:ind w:left="4680"/>
    </w:pPr>
    <w:rPr>
      <w:rFonts w:ascii="Arial" w:hAnsi="Arial"/>
    </w:rPr>
  </w:style>
  <w:style w:type="paragraph" w:styleId="Tekstpodstawowy">
    <w:name w:val="Body Text"/>
    <w:aliases w:val="body text"/>
    <w:basedOn w:val="Normalny"/>
    <w:link w:val="TekstpodstawowyZnak"/>
    <w:rsid w:val="005028E7"/>
    <w:pPr>
      <w:spacing w:after="120"/>
    </w:pPr>
  </w:style>
  <w:style w:type="paragraph" w:styleId="Tekstkomentarza">
    <w:name w:val="annotation text"/>
    <w:basedOn w:val="Normalny"/>
    <w:link w:val="TekstkomentarzaZnak"/>
    <w:rsid w:val="005028E7"/>
    <w:rPr>
      <w:sz w:val="20"/>
    </w:rPr>
  </w:style>
  <w:style w:type="paragraph" w:styleId="Tekstprzypisudolnego">
    <w:name w:val="footnote text"/>
    <w:basedOn w:val="Normalny"/>
    <w:link w:val="TekstprzypisudolnegoZnak"/>
    <w:semiHidden/>
    <w:rsid w:val="005028E7"/>
    <w:rPr>
      <w:sz w:val="20"/>
    </w:rPr>
  </w:style>
  <w:style w:type="character" w:styleId="Odwoanieprzypisudolnego">
    <w:name w:val="footnote reference"/>
    <w:uiPriority w:val="99"/>
    <w:semiHidden/>
    <w:rsid w:val="005028E7"/>
    <w:rPr>
      <w:vertAlign w:val="superscript"/>
    </w:rPr>
  </w:style>
  <w:style w:type="paragraph" w:styleId="Nagwek">
    <w:name w:val="header"/>
    <w:basedOn w:val="Normalny"/>
    <w:link w:val="NagwekZnak"/>
    <w:rsid w:val="005028E7"/>
    <w:pPr>
      <w:tabs>
        <w:tab w:val="center" w:pos="4536"/>
        <w:tab w:val="right" w:pos="9072"/>
      </w:tabs>
    </w:pPr>
  </w:style>
  <w:style w:type="paragraph" w:styleId="Stopka">
    <w:name w:val="footer"/>
    <w:basedOn w:val="Normalny"/>
    <w:link w:val="StopkaZnak"/>
    <w:rsid w:val="005028E7"/>
    <w:pPr>
      <w:tabs>
        <w:tab w:val="center" w:pos="4536"/>
        <w:tab w:val="right" w:pos="9072"/>
      </w:tabs>
    </w:pPr>
  </w:style>
  <w:style w:type="character" w:styleId="Numerstrony">
    <w:name w:val="page number"/>
    <w:basedOn w:val="Domylnaczcionkaakapitu"/>
    <w:rsid w:val="005028E7"/>
  </w:style>
  <w:style w:type="paragraph" w:styleId="Tekstpodstawowy2">
    <w:name w:val="Body Text 2"/>
    <w:basedOn w:val="Normalny"/>
    <w:link w:val="Tekstpodstawowy2Znak"/>
    <w:rsid w:val="005028E7"/>
    <w:pPr>
      <w:jc w:val="both"/>
    </w:pPr>
    <w:rPr>
      <w:sz w:val="20"/>
    </w:rPr>
  </w:style>
  <w:style w:type="paragraph" w:customStyle="1" w:styleId="Punkttekstu">
    <w:name w:val="Punkttekstu"/>
    <w:basedOn w:val="Normalny"/>
    <w:rsid w:val="005028E7"/>
    <w:pPr>
      <w:ind w:left="283" w:hanging="283"/>
      <w:jc w:val="both"/>
    </w:pPr>
    <w:rPr>
      <w:sz w:val="20"/>
    </w:rPr>
  </w:style>
  <w:style w:type="paragraph" w:styleId="Tekstpodstawowywcity">
    <w:name w:val="Body Text Indent"/>
    <w:basedOn w:val="Normalny"/>
    <w:link w:val="TekstpodstawowywcityZnak"/>
    <w:rsid w:val="005028E7"/>
    <w:pPr>
      <w:ind w:left="851"/>
    </w:pPr>
  </w:style>
  <w:style w:type="paragraph" w:styleId="Tekstpodstawowy3">
    <w:name w:val="Body Text 3"/>
    <w:basedOn w:val="Normalny"/>
    <w:link w:val="Tekstpodstawowy3Znak"/>
    <w:rsid w:val="005028E7"/>
    <w:rPr>
      <w:sz w:val="20"/>
    </w:rPr>
  </w:style>
  <w:style w:type="paragraph" w:customStyle="1" w:styleId="Teksty">
    <w:name w:val="Teksty"/>
    <w:basedOn w:val="Normalny"/>
    <w:rsid w:val="005028E7"/>
    <w:pPr>
      <w:spacing w:before="120" w:line="360" w:lineRule="auto"/>
      <w:jc w:val="both"/>
    </w:pPr>
    <w:rPr>
      <w:rFonts w:ascii="Arial" w:hAnsi="Arial"/>
      <w:sz w:val="20"/>
    </w:rPr>
  </w:style>
  <w:style w:type="paragraph" w:styleId="Tekstpodstawowywcity3">
    <w:name w:val="Body Text Indent 3"/>
    <w:basedOn w:val="Normalny"/>
    <w:link w:val="Tekstpodstawowywcity3Znak"/>
    <w:rsid w:val="005028E7"/>
    <w:pPr>
      <w:widowControl w:val="0"/>
      <w:ind w:left="284" w:hanging="284"/>
      <w:jc w:val="both"/>
    </w:pPr>
    <w:rPr>
      <w:rFonts w:ascii="Tahoma" w:hAnsi="Tahoma"/>
      <w:snapToGrid w:val="0"/>
      <w:sz w:val="20"/>
    </w:rPr>
  </w:style>
  <w:style w:type="character" w:styleId="Hipercze">
    <w:name w:val="Hyperlink"/>
    <w:rsid w:val="005028E7"/>
    <w:rPr>
      <w:color w:val="0000FF"/>
      <w:u w:val="single"/>
    </w:rPr>
  </w:style>
  <w:style w:type="paragraph" w:styleId="Tytu">
    <w:name w:val="Title"/>
    <w:basedOn w:val="Normalny"/>
    <w:link w:val="TytuZnak"/>
    <w:qFormat/>
    <w:rsid w:val="005028E7"/>
    <w:pPr>
      <w:spacing w:after="120" w:line="320" w:lineRule="atLeast"/>
      <w:jc w:val="center"/>
    </w:pPr>
    <w:rPr>
      <w:rFonts w:ascii="Bookman Old Style" w:hAnsi="Bookman Old Style"/>
      <w:b/>
      <w:bCs/>
      <w:sz w:val="20"/>
    </w:rPr>
  </w:style>
  <w:style w:type="paragraph" w:styleId="Tekstdymka">
    <w:name w:val="Balloon Text"/>
    <w:basedOn w:val="Normalny"/>
    <w:link w:val="TekstdymkaZnak"/>
    <w:rsid w:val="005028E7"/>
    <w:rPr>
      <w:rFonts w:ascii="Tahoma" w:hAnsi="Tahoma"/>
      <w:sz w:val="16"/>
      <w:szCs w:val="16"/>
    </w:rPr>
  </w:style>
  <w:style w:type="paragraph" w:styleId="Tematkomentarza">
    <w:name w:val="annotation subject"/>
    <w:basedOn w:val="Tekstkomentarza"/>
    <w:next w:val="Tekstkomentarza"/>
    <w:link w:val="TematkomentarzaZnak"/>
    <w:rsid w:val="005028E7"/>
    <w:rPr>
      <w:b/>
      <w:bCs/>
    </w:rPr>
  </w:style>
  <w:style w:type="paragraph" w:styleId="NormalnyWeb">
    <w:name w:val="Normal (Web)"/>
    <w:basedOn w:val="Normalny"/>
    <w:rsid w:val="008E0EE1"/>
    <w:pPr>
      <w:spacing w:before="100" w:beforeAutospacing="1" w:after="100" w:afterAutospacing="1"/>
    </w:pPr>
    <w:rPr>
      <w:szCs w:val="24"/>
    </w:rPr>
  </w:style>
  <w:style w:type="table" w:styleId="Tabela-Siatka">
    <w:name w:val="Table Grid"/>
    <w:basedOn w:val="Standardowy"/>
    <w:rsid w:val="002A5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Tahoma10">
    <w:name w:val="Nagłówek 1 + Tahoma 10"/>
    <w:basedOn w:val="Normalny"/>
    <w:link w:val="Nagwek1Tahoma10Znak"/>
    <w:rsid w:val="00DF464E"/>
    <w:pPr>
      <w:jc w:val="both"/>
    </w:pPr>
    <w:rPr>
      <w:rFonts w:ascii="Tahoma" w:hAnsi="Tahoma" w:cs="Tahoma"/>
      <w:b/>
      <w:szCs w:val="24"/>
    </w:rPr>
  </w:style>
  <w:style w:type="character" w:customStyle="1" w:styleId="Nagwek1Tahoma10Znak">
    <w:name w:val="Nagłówek 1 + Tahoma 10 Znak"/>
    <w:link w:val="Nagwek1Tahoma10"/>
    <w:rsid w:val="00DF464E"/>
    <w:rPr>
      <w:rFonts w:ascii="Tahoma" w:hAnsi="Tahoma" w:cs="Tahoma"/>
      <w:b/>
      <w:sz w:val="24"/>
      <w:szCs w:val="24"/>
      <w:lang w:val="pl-PL" w:eastAsia="pl-PL" w:bidi="ar-SA"/>
    </w:rPr>
  </w:style>
  <w:style w:type="paragraph" w:customStyle="1" w:styleId="Nagwek3Tahoma10">
    <w:name w:val="Nagłówek 3 + Tahoma 10"/>
    <w:basedOn w:val="Normalny"/>
    <w:link w:val="Nagwek3Tahoma10Znak"/>
    <w:rsid w:val="00D979B2"/>
    <w:pPr>
      <w:jc w:val="both"/>
      <w:outlineLvl w:val="1"/>
    </w:pPr>
    <w:rPr>
      <w:rFonts w:ascii="Tahoma" w:hAnsi="Tahoma" w:cs="Tahoma"/>
      <w:b/>
      <w:szCs w:val="24"/>
    </w:rPr>
  </w:style>
  <w:style w:type="character" w:customStyle="1" w:styleId="Nagwek3Tahoma10Znak">
    <w:name w:val="Nagłówek 3 + Tahoma 10 Znak"/>
    <w:link w:val="Nagwek3Tahoma10"/>
    <w:rsid w:val="00D979B2"/>
    <w:rPr>
      <w:rFonts w:ascii="Tahoma" w:hAnsi="Tahoma" w:cs="Tahoma"/>
      <w:b/>
      <w:sz w:val="24"/>
      <w:szCs w:val="24"/>
      <w:lang w:val="pl-PL" w:eastAsia="pl-PL" w:bidi="ar-SA"/>
    </w:rPr>
  </w:style>
  <w:style w:type="paragraph" w:customStyle="1" w:styleId="Teksttabeli">
    <w:name w:val="Tekst tabeli"/>
    <w:basedOn w:val="Normalny"/>
    <w:rsid w:val="00D979B2"/>
    <w:rPr>
      <w:rFonts w:ascii="Arial" w:hAnsi="Arial"/>
      <w:b/>
      <w:sz w:val="20"/>
      <w:szCs w:val="24"/>
    </w:rPr>
  </w:style>
  <w:style w:type="character" w:customStyle="1" w:styleId="EquationCaption">
    <w:name w:val="_Equation Caption"/>
    <w:rsid w:val="00D979B2"/>
  </w:style>
  <w:style w:type="paragraph" w:customStyle="1" w:styleId="Styl1">
    <w:name w:val="Styl1"/>
    <w:basedOn w:val="Normalny"/>
    <w:autoRedefine/>
    <w:rsid w:val="00004517"/>
    <w:pPr>
      <w:spacing w:after="60"/>
      <w:jc w:val="both"/>
    </w:pPr>
    <w:rPr>
      <w:rFonts w:ascii="Arial" w:hAnsi="Arial" w:cs="Arial"/>
      <w:sz w:val="16"/>
      <w:lang w:eastAsia="en-US"/>
    </w:rPr>
  </w:style>
  <w:style w:type="table" w:styleId="Tabela-Wspczesny">
    <w:name w:val="Table Contemporary"/>
    <w:basedOn w:val="Standardowy"/>
    <w:rsid w:val="00ED7F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Jasnecieniowanie1">
    <w:name w:val="Jasne cieniowanie1"/>
    <w:basedOn w:val="Standardowy"/>
    <w:uiPriority w:val="60"/>
    <w:rsid w:val="002421C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a-Motyw">
    <w:name w:val="Table Theme"/>
    <w:basedOn w:val="Standardowy"/>
    <w:rsid w:val="008E0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umowa">
    <w:name w:val="podpis  umowa"/>
    <w:basedOn w:val="Zwykytekst"/>
    <w:next w:val="Zwykytekst"/>
    <w:rsid w:val="00A824C3"/>
    <w:pPr>
      <w:jc w:val="center"/>
    </w:pPr>
    <w:rPr>
      <w:rFonts w:ascii="Arial Narrow" w:hAnsi="Arial Narrow"/>
      <w:b/>
      <w:kern w:val="28"/>
      <w:sz w:val="22"/>
    </w:rPr>
  </w:style>
  <w:style w:type="paragraph" w:styleId="Podtytu">
    <w:name w:val="Subtitle"/>
    <w:basedOn w:val="Normalny"/>
    <w:link w:val="PodtytuZnak"/>
    <w:qFormat/>
    <w:rsid w:val="00A824C3"/>
    <w:pPr>
      <w:jc w:val="center"/>
    </w:pPr>
    <w:rPr>
      <w:sz w:val="28"/>
      <w:szCs w:val="24"/>
    </w:rPr>
  </w:style>
  <w:style w:type="character" w:customStyle="1" w:styleId="PodtytuZnak">
    <w:name w:val="Podtytuł Znak"/>
    <w:link w:val="Podtytu"/>
    <w:rsid w:val="00A824C3"/>
    <w:rPr>
      <w:sz w:val="28"/>
      <w:szCs w:val="24"/>
    </w:rPr>
  </w:style>
  <w:style w:type="paragraph" w:styleId="Zwykytekst">
    <w:name w:val="Plain Text"/>
    <w:basedOn w:val="Normalny"/>
    <w:link w:val="ZwykytekstZnak"/>
    <w:rsid w:val="00A824C3"/>
    <w:rPr>
      <w:rFonts w:ascii="Courier New" w:hAnsi="Courier New"/>
      <w:sz w:val="20"/>
    </w:rPr>
  </w:style>
  <w:style w:type="character" w:customStyle="1" w:styleId="ZwykytekstZnak">
    <w:name w:val="Zwykły tekst Znak"/>
    <w:link w:val="Zwykytekst"/>
    <w:rsid w:val="00A824C3"/>
    <w:rPr>
      <w:rFonts w:ascii="Courier New" w:hAnsi="Courier New" w:cs="Courier New"/>
    </w:rPr>
  </w:style>
  <w:style w:type="paragraph" w:styleId="Poprawka">
    <w:name w:val="Revision"/>
    <w:hidden/>
    <w:uiPriority w:val="99"/>
    <w:semiHidden/>
    <w:rsid w:val="00F5529E"/>
    <w:rPr>
      <w:sz w:val="24"/>
    </w:rPr>
  </w:style>
  <w:style w:type="paragraph" w:styleId="Akapitzlist">
    <w:name w:val="List Paragraph"/>
    <w:basedOn w:val="Normalny"/>
    <w:link w:val="AkapitzlistZnak"/>
    <w:qFormat/>
    <w:rsid w:val="00661F5A"/>
    <w:pPr>
      <w:ind w:left="720"/>
      <w:contextualSpacing/>
    </w:pPr>
  </w:style>
  <w:style w:type="character" w:customStyle="1" w:styleId="Tekstpodstawowy2Znak">
    <w:name w:val="Tekst podstawowy 2 Znak"/>
    <w:basedOn w:val="Domylnaczcionkaakapitu"/>
    <w:link w:val="Tekstpodstawowy2"/>
    <w:rsid w:val="0045639F"/>
  </w:style>
  <w:style w:type="paragraph" w:styleId="Bezodstpw">
    <w:name w:val="No Spacing"/>
    <w:link w:val="BezodstpwZnak"/>
    <w:uiPriority w:val="1"/>
    <w:qFormat/>
    <w:rsid w:val="00F57696"/>
    <w:pPr>
      <w:ind w:left="330" w:right="660" w:hanging="330"/>
    </w:pPr>
    <w:rPr>
      <w:rFonts w:ascii="Calibri" w:eastAsia="Calibri" w:hAnsi="Calibri"/>
      <w:sz w:val="22"/>
      <w:szCs w:val="22"/>
      <w:lang w:eastAsia="en-US"/>
    </w:rPr>
  </w:style>
  <w:style w:type="character" w:customStyle="1" w:styleId="Teksttreci">
    <w:name w:val="Tekst treści"/>
    <w:rsid w:val="00F57696"/>
    <w:rPr>
      <w:rFonts w:ascii="Franklin Gothic Book" w:eastAsia="Franklin Gothic Book" w:hAnsi="Franklin Gothic Book" w:cs="Franklin Gothic Book"/>
      <w:b w:val="0"/>
      <w:bCs w:val="0"/>
      <w:i w:val="0"/>
      <w:iCs w:val="0"/>
      <w:smallCaps w:val="0"/>
      <w:strike w:val="0"/>
      <w:spacing w:val="0"/>
      <w:sz w:val="21"/>
      <w:szCs w:val="21"/>
    </w:rPr>
  </w:style>
  <w:style w:type="character" w:customStyle="1" w:styleId="Nagwek4Znak">
    <w:name w:val="Nagłówek 4 Znak"/>
    <w:link w:val="Nagwek4"/>
    <w:rsid w:val="00EC3A55"/>
    <w:rPr>
      <w:rFonts w:ascii="Calibri" w:hAnsi="Calibri"/>
      <w:b/>
      <w:bCs/>
      <w:sz w:val="28"/>
      <w:szCs w:val="28"/>
    </w:rPr>
  </w:style>
  <w:style w:type="character" w:customStyle="1" w:styleId="Nagwek8Znak">
    <w:name w:val="Nagłówek 8 Znak"/>
    <w:link w:val="Nagwek8"/>
    <w:rsid w:val="00EC3A55"/>
    <w:rPr>
      <w:rFonts w:ascii="Verdana" w:hAnsi="Verdana"/>
      <w:b/>
      <w:sz w:val="22"/>
      <w:szCs w:val="24"/>
      <w:lang w:eastAsia="ar-SA"/>
    </w:rPr>
  </w:style>
  <w:style w:type="character" w:customStyle="1" w:styleId="Nagwek9Znak">
    <w:name w:val="Nagłówek 9 Znak"/>
    <w:link w:val="Nagwek9"/>
    <w:rsid w:val="00EC3A55"/>
    <w:rPr>
      <w:rFonts w:ascii="Arial" w:hAnsi="Arial"/>
      <w:b/>
      <w:bCs/>
      <w:color w:val="FFFFFF"/>
      <w:spacing w:val="-5"/>
      <w:sz w:val="18"/>
      <w:szCs w:val="18"/>
      <w:shd w:val="clear" w:color="auto" w:fill="FFFFFF"/>
      <w:lang w:eastAsia="ar-SA"/>
    </w:rPr>
  </w:style>
  <w:style w:type="paragraph" w:customStyle="1" w:styleId="Tekstpodstawowy31">
    <w:name w:val="Tekst podstawowy 31"/>
    <w:basedOn w:val="Normalny"/>
    <w:rsid w:val="00EC3A55"/>
    <w:pPr>
      <w:suppressAutoHyphens/>
      <w:spacing w:before="120"/>
      <w:jc w:val="both"/>
    </w:pPr>
    <w:rPr>
      <w:rFonts w:ascii="Verdana" w:hAnsi="Verdana"/>
      <w:bCs/>
      <w:sz w:val="22"/>
      <w:szCs w:val="24"/>
      <w:lang w:eastAsia="ar-SA"/>
    </w:rPr>
  </w:style>
  <w:style w:type="paragraph" w:customStyle="1" w:styleId="Default">
    <w:name w:val="Default"/>
    <w:rsid w:val="00EC3A55"/>
    <w:pPr>
      <w:suppressAutoHyphens/>
      <w:autoSpaceDE w:val="0"/>
    </w:pPr>
    <w:rPr>
      <w:rFonts w:ascii="Arial" w:eastAsia="Arial" w:hAnsi="Arial" w:cs="Arial"/>
      <w:lang w:eastAsia="ar-SA"/>
    </w:rPr>
  </w:style>
  <w:style w:type="character" w:customStyle="1" w:styleId="Nagwek1Znak">
    <w:name w:val="Nagłówek 1 Znak"/>
    <w:aliases w:val="KJU Nagłówek 1 Znak1"/>
    <w:link w:val="Nagwek1"/>
    <w:rsid w:val="00EC3A55"/>
    <w:rPr>
      <w:rFonts w:ascii="Tahoma" w:hAnsi="Tahoma"/>
      <w:b/>
      <w:snapToGrid w:val="0"/>
    </w:rPr>
  </w:style>
  <w:style w:type="character" w:customStyle="1" w:styleId="Nagwek2Znak">
    <w:name w:val="Nagłówek 2 Znak"/>
    <w:aliases w:val="N2 Znak,heading 2 Znak,Heading 2 Hidden Znak,DMS Chapter 2 Znak"/>
    <w:link w:val="Nagwek2"/>
    <w:rsid w:val="00EC3A55"/>
    <w:rPr>
      <w:rFonts w:ascii="Arial" w:hAnsi="Arial"/>
      <w:b/>
      <w:bCs/>
      <w:i/>
      <w:iCs/>
      <w:sz w:val="28"/>
      <w:szCs w:val="28"/>
    </w:rPr>
  </w:style>
  <w:style w:type="character" w:customStyle="1" w:styleId="Nagwek3Znak">
    <w:name w:val="Nagłówek 3 Znak"/>
    <w:aliases w:val="DMS Chapter 3 Znak"/>
    <w:link w:val="Nagwek3"/>
    <w:rsid w:val="00EC3A55"/>
    <w:rPr>
      <w:rFonts w:ascii="Arial" w:hAnsi="Arial"/>
      <w:b/>
      <w:bCs/>
      <w:sz w:val="26"/>
      <w:szCs w:val="26"/>
    </w:rPr>
  </w:style>
  <w:style w:type="character" w:customStyle="1" w:styleId="Nagwek5Znak">
    <w:name w:val="Nagłówek 5 Znak"/>
    <w:link w:val="Nagwek5"/>
    <w:rsid w:val="00EC3A55"/>
    <w:rPr>
      <w:rFonts w:ascii="Tahoma" w:hAnsi="Tahoma"/>
      <w:b/>
      <w:sz w:val="40"/>
    </w:rPr>
  </w:style>
  <w:style w:type="character" w:customStyle="1" w:styleId="Nagwek6Znak">
    <w:name w:val="Nagłówek 6 Znak"/>
    <w:link w:val="Nagwek6"/>
    <w:rsid w:val="00EC3A55"/>
    <w:rPr>
      <w:b/>
      <w:bCs/>
      <w:sz w:val="22"/>
      <w:szCs w:val="22"/>
    </w:rPr>
  </w:style>
  <w:style w:type="character" w:customStyle="1" w:styleId="Nagwek7Znak">
    <w:name w:val="Nagłówek 7 Znak"/>
    <w:link w:val="Nagwek7"/>
    <w:rsid w:val="00EC3A55"/>
    <w:rPr>
      <w:sz w:val="24"/>
      <w:szCs w:val="24"/>
    </w:rPr>
  </w:style>
  <w:style w:type="character" w:customStyle="1" w:styleId="NagwekZnak">
    <w:name w:val="Nagłówek Znak"/>
    <w:link w:val="Nagwek"/>
    <w:rsid w:val="00EC3A55"/>
    <w:rPr>
      <w:sz w:val="24"/>
    </w:rPr>
  </w:style>
  <w:style w:type="paragraph" w:customStyle="1" w:styleId="H1">
    <w:name w:val="H1"/>
    <w:basedOn w:val="Normalny"/>
    <w:next w:val="Normalny"/>
    <w:rsid w:val="00EC3A55"/>
    <w:pPr>
      <w:keepNext/>
      <w:widowControl w:val="0"/>
      <w:numPr>
        <w:numId w:val="8"/>
      </w:numPr>
      <w:suppressAutoHyphens/>
      <w:spacing w:before="80" w:after="80"/>
    </w:pPr>
    <w:rPr>
      <w:rFonts w:ascii="Arial" w:hAnsi="Arial"/>
      <w:b/>
      <w:kern w:val="1"/>
      <w:sz w:val="36"/>
      <w:lang w:eastAsia="ar-SA"/>
    </w:rPr>
  </w:style>
  <w:style w:type="paragraph" w:customStyle="1" w:styleId="H2">
    <w:name w:val="H2"/>
    <w:basedOn w:val="Normalny"/>
    <w:next w:val="Normalny"/>
    <w:rsid w:val="00EC3A55"/>
    <w:pPr>
      <w:keepNext/>
      <w:widowControl w:val="0"/>
      <w:numPr>
        <w:ilvl w:val="1"/>
        <w:numId w:val="8"/>
      </w:numPr>
      <w:suppressAutoHyphens/>
      <w:spacing w:before="80" w:after="80"/>
    </w:pPr>
    <w:rPr>
      <w:rFonts w:ascii="Arial" w:hAnsi="Arial"/>
      <w:b/>
      <w:sz w:val="28"/>
      <w:lang w:eastAsia="ar-SA"/>
    </w:rPr>
  </w:style>
  <w:style w:type="paragraph" w:customStyle="1" w:styleId="H3">
    <w:name w:val="H3"/>
    <w:basedOn w:val="Normalny"/>
    <w:next w:val="Normalny"/>
    <w:rsid w:val="00EC3A55"/>
    <w:pPr>
      <w:keepNext/>
      <w:widowControl w:val="0"/>
      <w:numPr>
        <w:ilvl w:val="2"/>
        <w:numId w:val="8"/>
      </w:numPr>
      <w:suppressAutoHyphens/>
      <w:spacing w:before="80" w:after="80"/>
    </w:pPr>
    <w:rPr>
      <w:rFonts w:ascii="Arial" w:hAnsi="Arial"/>
      <w:b/>
      <w:sz w:val="20"/>
      <w:lang w:eastAsia="ar-SA"/>
    </w:rPr>
  </w:style>
  <w:style w:type="paragraph" w:customStyle="1" w:styleId="H4">
    <w:name w:val="H4"/>
    <w:basedOn w:val="Normalny"/>
    <w:next w:val="Normalny"/>
    <w:rsid w:val="00EC3A55"/>
    <w:pPr>
      <w:keepNext/>
      <w:widowControl w:val="0"/>
      <w:numPr>
        <w:ilvl w:val="3"/>
        <w:numId w:val="8"/>
      </w:numPr>
      <w:suppressAutoHyphens/>
    </w:pPr>
    <w:rPr>
      <w:rFonts w:ascii="Arial" w:hAnsi="Arial"/>
      <w:b/>
      <w:sz w:val="20"/>
      <w:lang w:eastAsia="ar-SA"/>
    </w:rPr>
  </w:style>
  <w:style w:type="paragraph" w:customStyle="1" w:styleId="H5">
    <w:name w:val="H5"/>
    <w:basedOn w:val="Normalny"/>
    <w:next w:val="Normalny"/>
    <w:rsid w:val="00EC3A55"/>
    <w:pPr>
      <w:keepNext/>
      <w:widowControl w:val="0"/>
      <w:numPr>
        <w:ilvl w:val="4"/>
        <w:numId w:val="8"/>
      </w:numPr>
      <w:suppressAutoHyphens/>
    </w:pPr>
    <w:rPr>
      <w:rFonts w:ascii="Arial" w:hAnsi="Arial"/>
      <w:b/>
      <w:sz w:val="20"/>
      <w:lang w:eastAsia="ar-SA"/>
    </w:rPr>
  </w:style>
  <w:style w:type="paragraph" w:customStyle="1" w:styleId="StylArialWyrwnanydorodka">
    <w:name w:val="Styl Arial Wyrównany do środka"/>
    <w:basedOn w:val="Normalny"/>
    <w:rsid w:val="00EC3A55"/>
    <w:pPr>
      <w:suppressAutoHyphens/>
      <w:spacing w:before="120"/>
      <w:jc w:val="center"/>
    </w:pPr>
    <w:rPr>
      <w:rFonts w:ascii="Arial" w:hAnsi="Arial"/>
      <w:sz w:val="20"/>
      <w:lang w:eastAsia="ar-SA"/>
    </w:rPr>
  </w:style>
  <w:style w:type="character" w:customStyle="1" w:styleId="StylArial">
    <w:name w:val="Styl Arial"/>
    <w:rsid w:val="00EC3A55"/>
    <w:rPr>
      <w:rFonts w:ascii="Arial" w:hAnsi="Arial"/>
    </w:rPr>
  </w:style>
  <w:style w:type="character" w:customStyle="1" w:styleId="WW8Num1z0">
    <w:name w:val="WW8Num1z0"/>
    <w:rsid w:val="00EC3A55"/>
    <w:rPr>
      <w:rFonts w:ascii="Symbol" w:hAnsi="Symbol"/>
    </w:rPr>
  </w:style>
  <w:style w:type="character" w:customStyle="1" w:styleId="WW8Num5z0">
    <w:name w:val="WW8Num5z0"/>
    <w:rsid w:val="00EC3A55"/>
    <w:rPr>
      <w:rFonts w:ascii="Times New Roman" w:eastAsia="Times New Roman" w:hAnsi="Times New Roman" w:cs="Times New Roman"/>
    </w:rPr>
  </w:style>
  <w:style w:type="character" w:customStyle="1" w:styleId="WW8Num5z1">
    <w:name w:val="WW8Num5z1"/>
    <w:rsid w:val="00EC3A55"/>
    <w:rPr>
      <w:rFonts w:ascii="Courier New" w:hAnsi="Courier New" w:cs="Courier New"/>
    </w:rPr>
  </w:style>
  <w:style w:type="character" w:customStyle="1" w:styleId="WW8Num5z2">
    <w:name w:val="WW8Num5z2"/>
    <w:rsid w:val="00EC3A55"/>
    <w:rPr>
      <w:rFonts w:ascii="Wingdings" w:hAnsi="Wingdings"/>
    </w:rPr>
  </w:style>
  <w:style w:type="character" w:customStyle="1" w:styleId="WW8Num6z0">
    <w:name w:val="WW8Num6z0"/>
    <w:rsid w:val="00EC3A55"/>
    <w:rPr>
      <w:b w:val="0"/>
      <w:i w:val="0"/>
    </w:rPr>
  </w:style>
  <w:style w:type="character" w:customStyle="1" w:styleId="WW8Num6z1">
    <w:name w:val="WW8Num6z1"/>
    <w:rsid w:val="00EC3A55"/>
    <w:rPr>
      <w:rFonts w:ascii="Wingdings 2" w:hAnsi="Wingdings 2" w:cs="StarSymbol"/>
      <w:sz w:val="18"/>
      <w:szCs w:val="18"/>
    </w:rPr>
  </w:style>
  <w:style w:type="character" w:customStyle="1" w:styleId="WW8Num6z2">
    <w:name w:val="WW8Num6z2"/>
    <w:rsid w:val="00EC3A55"/>
    <w:rPr>
      <w:rFonts w:ascii="StarSymbol" w:hAnsi="StarSymbol" w:cs="StarSymbol"/>
      <w:sz w:val="18"/>
      <w:szCs w:val="18"/>
    </w:rPr>
  </w:style>
  <w:style w:type="character" w:customStyle="1" w:styleId="WW8Num7z0">
    <w:name w:val="WW8Num7z0"/>
    <w:rsid w:val="00EC3A55"/>
    <w:rPr>
      <w:b w:val="0"/>
      <w:bCs w:val="0"/>
    </w:rPr>
  </w:style>
  <w:style w:type="character" w:customStyle="1" w:styleId="WW8Num8z0">
    <w:name w:val="WW8Num8z0"/>
    <w:rsid w:val="00EC3A55"/>
    <w:rPr>
      <w:rFonts w:ascii="Symbol" w:hAnsi="Symbol"/>
    </w:rPr>
  </w:style>
  <w:style w:type="character" w:customStyle="1" w:styleId="WW8Num10z0">
    <w:name w:val="WW8Num10z0"/>
    <w:rsid w:val="00EC3A55"/>
    <w:rPr>
      <w:rFonts w:ascii="Symbol" w:hAnsi="Symbol"/>
    </w:rPr>
  </w:style>
  <w:style w:type="character" w:customStyle="1" w:styleId="WW8Num12z0">
    <w:name w:val="WW8Num12z0"/>
    <w:rsid w:val="00EC3A55"/>
    <w:rPr>
      <w:rFonts w:ascii="Symbol" w:hAnsi="Symbol"/>
    </w:rPr>
  </w:style>
  <w:style w:type="character" w:customStyle="1" w:styleId="WW8Num13z0">
    <w:name w:val="WW8Num13z0"/>
    <w:rsid w:val="00EC3A55"/>
    <w:rPr>
      <w:rFonts w:ascii="Symbol" w:hAnsi="Symbol"/>
    </w:rPr>
  </w:style>
  <w:style w:type="character" w:customStyle="1" w:styleId="WW8Num13z1">
    <w:name w:val="WW8Num13z1"/>
    <w:rsid w:val="00EC3A55"/>
    <w:rPr>
      <w:rFonts w:ascii="Courier New" w:hAnsi="Courier New" w:cs="Courier New"/>
    </w:rPr>
  </w:style>
  <w:style w:type="character" w:customStyle="1" w:styleId="WW8Num13z2">
    <w:name w:val="WW8Num13z2"/>
    <w:rsid w:val="00EC3A55"/>
    <w:rPr>
      <w:rFonts w:ascii="Wingdings" w:hAnsi="Wingdings"/>
    </w:rPr>
  </w:style>
  <w:style w:type="character" w:customStyle="1" w:styleId="WW8Num15z0">
    <w:name w:val="WW8Num15z0"/>
    <w:rsid w:val="00EC3A55"/>
    <w:rPr>
      <w:rFonts w:ascii="Bookman Old Style" w:hAnsi="Bookman Old Style"/>
      <w:b/>
      <w:i w:val="0"/>
      <w:sz w:val="20"/>
    </w:rPr>
  </w:style>
  <w:style w:type="character" w:customStyle="1" w:styleId="WW8Num16z0">
    <w:name w:val="WW8Num16z0"/>
    <w:rsid w:val="00EC3A55"/>
    <w:rPr>
      <w:rFonts w:ascii="Symbol" w:hAnsi="Symbol"/>
    </w:rPr>
  </w:style>
  <w:style w:type="character" w:customStyle="1" w:styleId="WW8Num17z0">
    <w:name w:val="WW8Num17z0"/>
    <w:rsid w:val="00EC3A55"/>
    <w:rPr>
      <w:rFonts w:ascii="Symbol" w:hAnsi="Symbol"/>
    </w:rPr>
  </w:style>
  <w:style w:type="character" w:customStyle="1" w:styleId="WW8Num18z0">
    <w:name w:val="WW8Num18z0"/>
    <w:rsid w:val="00EC3A55"/>
    <w:rPr>
      <w:rFonts w:ascii="Symbol" w:hAnsi="Symbol"/>
    </w:rPr>
  </w:style>
  <w:style w:type="character" w:customStyle="1" w:styleId="WW8Num19z0">
    <w:name w:val="WW8Num19z0"/>
    <w:rsid w:val="00EC3A55"/>
    <w:rPr>
      <w:rFonts w:ascii="Symbol" w:hAnsi="Symbol"/>
    </w:rPr>
  </w:style>
  <w:style w:type="character" w:customStyle="1" w:styleId="WW8Num20z0">
    <w:name w:val="WW8Num20z0"/>
    <w:rsid w:val="00EC3A55"/>
    <w:rPr>
      <w:rFonts w:ascii="Symbol" w:hAnsi="Symbol"/>
    </w:rPr>
  </w:style>
  <w:style w:type="character" w:customStyle="1" w:styleId="WW8Num21z0">
    <w:name w:val="WW8Num21z0"/>
    <w:rsid w:val="00EC3A55"/>
    <w:rPr>
      <w:rFonts w:ascii="Symbol" w:hAnsi="Symbol"/>
    </w:rPr>
  </w:style>
  <w:style w:type="character" w:customStyle="1" w:styleId="WW8Num21z1">
    <w:name w:val="WW8Num21z1"/>
    <w:rsid w:val="00EC3A55"/>
    <w:rPr>
      <w:rFonts w:ascii="Courier New" w:hAnsi="Courier New" w:cs="Courier New"/>
    </w:rPr>
  </w:style>
  <w:style w:type="character" w:customStyle="1" w:styleId="WW8Num21z2">
    <w:name w:val="WW8Num21z2"/>
    <w:rsid w:val="00EC3A55"/>
    <w:rPr>
      <w:rFonts w:ascii="Wingdings" w:hAnsi="Wingdings"/>
    </w:rPr>
  </w:style>
  <w:style w:type="character" w:customStyle="1" w:styleId="WW8Num22z0">
    <w:name w:val="WW8Num22z0"/>
    <w:rsid w:val="00EC3A55"/>
    <w:rPr>
      <w:rFonts w:ascii="Symbol" w:hAnsi="Symbol"/>
    </w:rPr>
  </w:style>
  <w:style w:type="character" w:customStyle="1" w:styleId="WW8Num23z0">
    <w:name w:val="WW8Num23z0"/>
    <w:rsid w:val="00EC3A55"/>
    <w:rPr>
      <w:rFonts w:ascii="Symbol" w:hAnsi="Symbol"/>
    </w:rPr>
  </w:style>
  <w:style w:type="character" w:customStyle="1" w:styleId="WW8Num25z0">
    <w:name w:val="WW8Num25z0"/>
    <w:rsid w:val="00EC3A55"/>
    <w:rPr>
      <w:rFonts w:ascii="Symbol" w:hAnsi="Symbol"/>
    </w:rPr>
  </w:style>
  <w:style w:type="character" w:customStyle="1" w:styleId="WW8Num26z0">
    <w:name w:val="WW8Num26z0"/>
    <w:rsid w:val="00EC3A55"/>
    <w:rPr>
      <w:rFonts w:ascii="Symbol" w:hAnsi="Symbol"/>
    </w:rPr>
  </w:style>
  <w:style w:type="character" w:customStyle="1" w:styleId="Domylnaczcionkaakapitu4">
    <w:name w:val="Domyślna czcionka akapitu4"/>
    <w:rsid w:val="00EC3A55"/>
  </w:style>
  <w:style w:type="character" w:customStyle="1" w:styleId="WW8Num2z0">
    <w:name w:val="WW8Num2z0"/>
    <w:rsid w:val="00EC3A55"/>
    <w:rPr>
      <w:rFonts w:ascii="Verdana" w:hAnsi="Verdana" w:cs="Times New Roman"/>
      <w:b/>
      <w:i w:val="0"/>
      <w:sz w:val="28"/>
    </w:rPr>
  </w:style>
  <w:style w:type="character" w:customStyle="1" w:styleId="Domylnaczcionkaakapitu3">
    <w:name w:val="Domyślna czcionka akapitu3"/>
    <w:rsid w:val="00EC3A55"/>
  </w:style>
  <w:style w:type="character" w:customStyle="1" w:styleId="Absatz-Standardschriftart">
    <w:name w:val="Absatz-Standardschriftart"/>
    <w:rsid w:val="00EC3A55"/>
  </w:style>
  <w:style w:type="character" w:customStyle="1" w:styleId="Domylnaczcionkaakapitu2">
    <w:name w:val="Domyślna czcionka akapitu2"/>
    <w:rsid w:val="00EC3A55"/>
  </w:style>
  <w:style w:type="character" w:customStyle="1" w:styleId="WW8Num3z0">
    <w:name w:val="WW8Num3z0"/>
    <w:rsid w:val="00EC3A55"/>
    <w:rPr>
      <w:rFonts w:ascii="Verdana" w:hAnsi="Verdana" w:cs="Times New Roman"/>
      <w:b/>
      <w:i w:val="0"/>
      <w:sz w:val="28"/>
    </w:rPr>
  </w:style>
  <w:style w:type="character" w:customStyle="1" w:styleId="WW8Num10z1">
    <w:name w:val="WW8Num10z1"/>
    <w:rsid w:val="00EC3A55"/>
    <w:rPr>
      <w:rFonts w:ascii="Wingdings" w:hAnsi="Wingdings"/>
    </w:rPr>
  </w:style>
  <w:style w:type="character" w:customStyle="1" w:styleId="WW8Num10z4">
    <w:name w:val="WW8Num10z4"/>
    <w:rsid w:val="00EC3A55"/>
    <w:rPr>
      <w:rFonts w:ascii="Courier New" w:hAnsi="Courier New" w:cs="Courier New"/>
    </w:rPr>
  </w:style>
  <w:style w:type="character" w:customStyle="1" w:styleId="WW8Num11z1">
    <w:name w:val="WW8Num11z1"/>
    <w:rsid w:val="00EC3A55"/>
    <w:rPr>
      <w:rFonts w:ascii="Courier New" w:hAnsi="Courier New" w:cs="Courier New"/>
    </w:rPr>
  </w:style>
  <w:style w:type="character" w:customStyle="1" w:styleId="WW8Num11z2">
    <w:name w:val="WW8Num11z2"/>
    <w:rsid w:val="00EC3A55"/>
    <w:rPr>
      <w:rFonts w:ascii="Wingdings" w:hAnsi="Wingdings"/>
    </w:rPr>
  </w:style>
  <w:style w:type="character" w:customStyle="1" w:styleId="WW8Num11z3">
    <w:name w:val="WW8Num11z3"/>
    <w:rsid w:val="00EC3A55"/>
    <w:rPr>
      <w:rFonts w:ascii="Symbol" w:hAnsi="Symbol"/>
    </w:rPr>
  </w:style>
  <w:style w:type="character" w:customStyle="1" w:styleId="WW8Num14z0">
    <w:name w:val="WW8Num14z0"/>
    <w:rsid w:val="00EC3A55"/>
    <w:rPr>
      <w:b w:val="0"/>
      <w:i w:val="0"/>
    </w:rPr>
  </w:style>
  <w:style w:type="character" w:customStyle="1" w:styleId="WW8Num15z1">
    <w:name w:val="WW8Num15z1"/>
    <w:rsid w:val="00EC3A55"/>
    <w:rPr>
      <w:rFonts w:ascii="Bookman Old Style" w:hAnsi="Bookman Old Style"/>
      <w:b w:val="0"/>
      <w:i w:val="0"/>
      <w:sz w:val="20"/>
    </w:rPr>
  </w:style>
  <w:style w:type="character" w:customStyle="1" w:styleId="WW8Num15z2">
    <w:name w:val="WW8Num15z2"/>
    <w:rsid w:val="00EC3A55"/>
    <w:rPr>
      <w:rFonts w:ascii="Verdana" w:hAnsi="Verdana"/>
      <w:b w:val="0"/>
      <w:i w:val="0"/>
      <w:sz w:val="20"/>
    </w:rPr>
  </w:style>
  <w:style w:type="character" w:customStyle="1" w:styleId="Domylnaczcionkaakapitu1">
    <w:name w:val="Domyślna czcionka akapitu1"/>
    <w:rsid w:val="00EC3A55"/>
  </w:style>
  <w:style w:type="character" w:customStyle="1" w:styleId="strona-n1">
    <w:name w:val="strona-n1"/>
    <w:rsid w:val="00EC3A55"/>
    <w:rPr>
      <w:rFonts w:ascii="Verdana" w:hAnsi="Verdana"/>
      <w:color w:val="333333"/>
      <w:sz w:val="17"/>
      <w:szCs w:val="17"/>
    </w:rPr>
  </w:style>
  <w:style w:type="character" w:customStyle="1" w:styleId="Odwoaniedokomentarza1">
    <w:name w:val="Odwołanie do komentarza1"/>
    <w:rsid w:val="00EC3A55"/>
    <w:rPr>
      <w:sz w:val="16"/>
      <w:szCs w:val="16"/>
    </w:rPr>
  </w:style>
  <w:style w:type="character" w:customStyle="1" w:styleId="Symbolewypunktowania">
    <w:name w:val="Symbole wypunktowania"/>
    <w:rsid w:val="00EC3A55"/>
    <w:rPr>
      <w:rFonts w:ascii="StarSymbol" w:eastAsia="StarSymbol" w:hAnsi="StarSymbol" w:cs="StarSymbol"/>
      <w:sz w:val="18"/>
      <w:szCs w:val="18"/>
    </w:rPr>
  </w:style>
  <w:style w:type="character" w:customStyle="1" w:styleId="WW8Num1z1">
    <w:name w:val="WW8Num1z1"/>
    <w:rsid w:val="00EC3A55"/>
    <w:rPr>
      <w:rFonts w:ascii="Courier New" w:hAnsi="Courier New" w:cs="Courier New"/>
    </w:rPr>
  </w:style>
  <w:style w:type="character" w:customStyle="1" w:styleId="WW8Num1z2">
    <w:name w:val="WW8Num1z2"/>
    <w:rsid w:val="00EC3A55"/>
    <w:rPr>
      <w:rFonts w:ascii="Wingdings" w:hAnsi="Wingdings"/>
    </w:rPr>
  </w:style>
  <w:style w:type="character" w:customStyle="1" w:styleId="WW8Num2z1">
    <w:name w:val="WW8Num2z1"/>
    <w:rsid w:val="00EC3A55"/>
    <w:rPr>
      <w:rFonts w:ascii="Courier New" w:hAnsi="Courier New" w:cs="Courier New"/>
    </w:rPr>
  </w:style>
  <w:style w:type="character" w:customStyle="1" w:styleId="WW8Num2z2">
    <w:name w:val="WW8Num2z2"/>
    <w:rsid w:val="00EC3A55"/>
    <w:rPr>
      <w:rFonts w:ascii="Wingdings" w:hAnsi="Wingdings"/>
    </w:rPr>
  </w:style>
  <w:style w:type="character" w:customStyle="1" w:styleId="WW8Num4z0">
    <w:name w:val="WW8Num4z0"/>
    <w:rsid w:val="00EC3A55"/>
    <w:rPr>
      <w:rFonts w:ascii="Symbol" w:hAnsi="Symbol"/>
    </w:rPr>
  </w:style>
  <w:style w:type="character" w:customStyle="1" w:styleId="WW8Num4z1">
    <w:name w:val="WW8Num4z1"/>
    <w:rsid w:val="00EC3A55"/>
    <w:rPr>
      <w:rFonts w:ascii="Courier New" w:hAnsi="Courier New" w:cs="Courier New"/>
    </w:rPr>
  </w:style>
  <w:style w:type="character" w:customStyle="1" w:styleId="WW8Num4z2">
    <w:name w:val="WW8Num4z2"/>
    <w:rsid w:val="00EC3A55"/>
    <w:rPr>
      <w:rFonts w:ascii="Wingdings" w:hAnsi="Wingdings"/>
    </w:rPr>
  </w:style>
  <w:style w:type="character" w:customStyle="1" w:styleId="WW8Num8z1">
    <w:name w:val="WW8Num8z1"/>
    <w:rsid w:val="00EC3A55"/>
    <w:rPr>
      <w:rFonts w:ascii="Courier New" w:hAnsi="Courier New" w:cs="Courier New"/>
    </w:rPr>
  </w:style>
  <w:style w:type="character" w:customStyle="1" w:styleId="WW8Num8z2">
    <w:name w:val="WW8Num8z2"/>
    <w:rsid w:val="00EC3A55"/>
    <w:rPr>
      <w:rFonts w:ascii="Wingdings" w:hAnsi="Wingdings"/>
    </w:rPr>
  </w:style>
  <w:style w:type="character" w:customStyle="1" w:styleId="WW8Num9z0">
    <w:name w:val="WW8Num9z0"/>
    <w:rsid w:val="00EC3A55"/>
    <w:rPr>
      <w:rFonts w:ascii="Symbol" w:hAnsi="Symbol"/>
    </w:rPr>
  </w:style>
  <w:style w:type="character" w:customStyle="1" w:styleId="WW8Num10z2">
    <w:name w:val="WW8Num10z2"/>
    <w:rsid w:val="00EC3A55"/>
    <w:rPr>
      <w:rFonts w:ascii="Wingdings" w:hAnsi="Wingdings"/>
    </w:rPr>
  </w:style>
  <w:style w:type="character" w:customStyle="1" w:styleId="WW8Num12z1">
    <w:name w:val="WW8Num12z1"/>
    <w:rsid w:val="00EC3A55"/>
    <w:rPr>
      <w:rFonts w:ascii="Courier New" w:hAnsi="Courier New" w:cs="Courier New"/>
    </w:rPr>
  </w:style>
  <w:style w:type="character" w:customStyle="1" w:styleId="WW8Num12z2">
    <w:name w:val="WW8Num12z2"/>
    <w:rsid w:val="00EC3A55"/>
    <w:rPr>
      <w:rFonts w:ascii="Wingdings" w:hAnsi="Wingdings"/>
    </w:rPr>
  </w:style>
  <w:style w:type="character" w:customStyle="1" w:styleId="WW8Num13z4">
    <w:name w:val="WW8Num13z4"/>
    <w:rsid w:val="00EC3A55"/>
    <w:rPr>
      <w:rFonts w:ascii="Courier New" w:hAnsi="Courier New" w:cs="Courier New"/>
    </w:rPr>
  </w:style>
  <w:style w:type="character" w:customStyle="1" w:styleId="WW8Num14z1">
    <w:name w:val="WW8Num14z1"/>
    <w:rsid w:val="00EC3A55"/>
    <w:rPr>
      <w:rFonts w:ascii="Courier New" w:hAnsi="Courier New" w:cs="Courier New"/>
    </w:rPr>
  </w:style>
  <w:style w:type="character" w:customStyle="1" w:styleId="WW8Num14z2">
    <w:name w:val="WW8Num14z2"/>
    <w:rsid w:val="00EC3A55"/>
    <w:rPr>
      <w:rFonts w:ascii="Wingdings" w:hAnsi="Wingdings"/>
    </w:rPr>
  </w:style>
  <w:style w:type="character" w:customStyle="1" w:styleId="WW8Num16z1">
    <w:name w:val="WW8Num16z1"/>
    <w:rsid w:val="00EC3A55"/>
    <w:rPr>
      <w:rFonts w:ascii="Courier New" w:hAnsi="Courier New" w:cs="Courier New"/>
    </w:rPr>
  </w:style>
  <w:style w:type="character" w:customStyle="1" w:styleId="WW8Num16z2">
    <w:name w:val="WW8Num16z2"/>
    <w:rsid w:val="00EC3A55"/>
    <w:rPr>
      <w:rFonts w:ascii="Wingdings" w:hAnsi="Wingdings"/>
    </w:rPr>
  </w:style>
  <w:style w:type="character" w:customStyle="1" w:styleId="WW8Num17z1">
    <w:name w:val="WW8Num17z1"/>
    <w:rsid w:val="00EC3A55"/>
    <w:rPr>
      <w:rFonts w:ascii="Courier New" w:hAnsi="Courier New" w:cs="Courier New"/>
    </w:rPr>
  </w:style>
  <w:style w:type="character" w:customStyle="1" w:styleId="WW8Num17z2">
    <w:name w:val="WW8Num17z2"/>
    <w:rsid w:val="00EC3A55"/>
    <w:rPr>
      <w:rFonts w:ascii="Wingdings" w:hAnsi="Wingdings"/>
    </w:rPr>
  </w:style>
  <w:style w:type="character" w:customStyle="1" w:styleId="WW8Num19z1">
    <w:name w:val="WW8Num19z1"/>
    <w:rsid w:val="00EC3A55"/>
    <w:rPr>
      <w:rFonts w:ascii="Arial" w:hAnsi="Arial" w:cs="Arial"/>
      <w:b/>
      <w:i w:val="0"/>
      <w:sz w:val="24"/>
      <w:szCs w:val="24"/>
    </w:rPr>
  </w:style>
  <w:style w:type="character" w:customStyle="1" w:styleId="WW8Num20z1">
    <w:name w:val="WW8Num20z1"/>
    <w:rsid w:val="00EC3A55"/>
    <w:rPr>
      <w:rFonts w:ascii="Courier New" w:hAnsi="Courier New" w:cs="Courier New"/>
    </w:rPr>
  </w:style>
  <w:style w:type="character" w:customStyle="1" w:styleId="WW8Num20z2">
    <w:name w:val="WW8Num20z2"/>
    <w:rsid w:val="00EC3A55"/>
    <w:rPr>
      <w:rFonts w:ascii="Wingdings" w:hAnsi="Wingdings"/>
    </w:rPr>
  </w:style>
  <w:style w:type="character" w:customStyle="1" w:styleId="WW8Num22z1">
    <w:name w:val="WW8Num22z1"/>
    <w:rsid w:val="00EC3A55"/>
    <w:rPr>
      <w:rFonts w:ascii="Courier New" w:hAnsi="Courier New" w:cs="Courier New"/>
    </w:rPr>
  </w:style>
  <w:style w:type="character" w:customStyle="1" w:styleId="WW8Num22z2">
    <w:name w:val="WW8Num22z2"/>
    <w:rsid w:val="00EC3A55"/>
    <w:rPr>
      <w:rFonts w:ascii="Wingdings" w:hAnsi="Wingdings"/>
    </w:rPr>
  </w:style>
  <w:style w:type="character" w:customStyle="1" w:styleId="WW8Num23z1">
    <w:name w:val="WW8Num23z1"/>
    <w:rsid w:val="00EC3A55"/>
    <w:rPr>
      <w:rFonts w:ascii="Courier New" w:hAnsi="Courier New" w:cs="Courier New"/>
    </w:rPr>
  </w:style>
  <w:style w:type="character" w:customStyle="1" w:styleId="WW8Num23z2">
    <w:name w:val="WW8Num23z2"/>
    <w:rsid w:val="00EC3A55"/>
    <w:rPr>
      <w:rFonts w:ascii="Wingdings" w:hAnsi="Wingdings"/>
    </w:rPr>
  </w:style>
  <w:style w:type="character" w:customStyle="1" w:styleId="WW8Num24z0">
    <w:name w:val="WW8Num24z0"/>
    <w:rsid w:val="00EC3A55"/>
    <w:rPr>
      <w:rFonts w:ascii="Symbol" w:hAnsi="Symbol"/>
    </w:rPr>
  </w:style>
  <w:style w:type="character" w:customStyle="1" w:styleId="WW8Num24z2">
    <w:name w:val="WW8Num24z2"/>
    <w:rsid w:val="00EC3A55"/>
    <w:rPr>
      <w:rFonts w:ascii="Wingdings" w:hAnsi="Wingdings"/>
    </w:rPr>
  </w:style>
  <w:style w:type="character" w:customStyle="1" w:styleId="WW8Num24z4">
    <w:name w:val="WW8Num24z4"/>
    <w:rsid w:val="00EC3A55"/>
    <w:rPr>
      <w:rFonts w:ascii="Courier New" w:hAnsi="Courier New" w:cs="Courier New"/>
    </w:rPr>
  </w:style>
  <w:style w:type="character" w:customStyle="1" w:styleId="WW8Num25z1">
    <w:name w:val="WW8Num25z1"/>
    <w:rsid w:val="00EC3A55"/>
    <w:rPr>
      <w:rFonts w:ascii="Courier New" w:hAnsi="Courier New" w:cs="Courier New"/>
    </w:rPr>
  </w:style>
  <w:style w:type="character" w:customStyle="1" w:styleId="WW8Num25z2">
    <w:name w:val="WW8Num25z2"/>
    <w:rsid w:val="00EC3A55"/>
    <w:rPr>
      <w:rFonts w:ascii="Wingdings" w:hAnsi="Wingdings"/>
    </w:rPr>
  </w:style>
  <w:style w:type="character" w:customStyle="1" w:styleId="WW8Num26z1">
    <w:name w:val="WW8Num26z1"/>
    <w:rsid w:val="00EC3A55"/>
    <w:rPr>
      <w:rFonts w:ascii="Courier New" w:hAnsi="Courier New" w:cs="Courier New"/>
    </w:rPr>
  </w:style>
  <w:style w:type="character" w:customStyle="1" w:styleId="WW8Num26z2">
    <w:name w:val="WW8Num26z2"/>
    <w:rsid w:val="00EC3A55"/>
    <w:rPr>
      <w:rFonts w:ascii="Wingdings" w:hAnsi="Wingdings"/>
    </w:rPr>
  </w:style>
  <w:style w:type="character" w:customStyle="1" w:styleId="WW8Num27z0">
    <w:name w:val="WW8Num27z0"/>
    <w:rsid w:val="00EC3A55"/>
    <w:rPr>
      <w:rFonts w:ascii="Symbol" w:hAnsi="Symbol"/>
    </w:rPr>
  </w:style>
  <w:style w:type="character" w:customStyle="1" w:styleId="WW8Num27z1">
    <w:name w:val="WW8Num27z1"/>
    <w:rsid w:val="00EC3A55"/>
    <w:rPr>
      <w:rFonts w:ascii="Courier New" w:hAnsi="Courier New" w:cs="Courier New"/>
    </w:rPr>
  </w:style>
  <w:style w:type="character" w:customStyle="1" w:styleId="WW8Num27z2">
    <w:name w:val="WW8Num27z2"/>
    <w:rsid w:val="00EC3A55"/>
    <w:rPr>
      <w:rFonts w:ascii="Wingdings" w:hAnsi="Wingdings"/>
    </w:rPr>
  </w:style>
  <w:style w:type="character" w:customStyle="1" w:styleId="Definition">
    <w:name w:val="Definition"/>
    <w:rsid w:val="00EC3A55"/>
    <w:rPr>
      <w:i/>
    </w:rPr>
  </w:style>
  <w:style w:type="character" w:customStyle="1" w:styleId="CITE">
    <w:name w:val="CITE"/>
    <w:rsid w:val="00EC3A55"/>
    <w:rPr>
      <w:i/>
    </w:rPr>
  </w:style>
  <w:style w:type="character" w:customStyle="1" w:styleId="CODE">
    <w:name w:val="CODE"/>
    <w:rsid w:val="00EC3A55"/>
    <w:rPr>
      <w:rFonts w:ascii="Courier New" w:hAnsi="Courier New"/>
      <w:sz w:val="20"/>
    </w:rPr>
  </w:style>
  <w:style w:type="character" w:styleId="Uwydatnienie">
    <w:name w:val="Emphasis"/>
    <w:qFormat/>
    <w:rsid w:val="00EC3A55"/>
    <w:rPr>
      <w:i/>
    </w:rPr>
  </w:style>
  <w:style w:type="character" w:styleId="UyteHipercze">
    <w:name w:val="FollowedHyperlink"/>
    <w:rsid w:val="00EC3A55"/>
    <w:rPr>
      <w:color w:val="800080"/>
      <w:u w:val="single"/>
    </w:rPr>
  </w:style>
  <w:style w:type="character" w:customStyle="1" w:styleId="Keyboard">
    <w:name w:val="Keyboard"/>
    <w:rsid w:val="00EC3A55"/>
    <w:rPr>
      <w:rFonts w:ascii="Courier New" w:hAnsi="Courier New"/>
      <w:b/>
      <w:sz w:val="20"/>
    </w:rPr>
  </w:style>
  <w:style w:type="character" w:customStyle="1" w:styleId="Sample">
    <w:name w:val="Sample"/>
    <w:rsid w:val="00EC3A55"/>
    <w:rPr>
      <w:rFonts w:ascii="Courier New" w:hAnsi="Courier New"/>
    </w:rPr>
  </w:style>
  <w:style w:type="character" w:styleId="Pogrubienie">
    <w:name w:val="Strong"/>
    <w:qFormat/>
    <w:rsid w:val="00EC3A55"/>
    <w:rPr>
      <w:b/>
    </w:rPr>
  </w:style>
  <w:style w:type="character" w:customStyle="1" w:styleId="Typewriter">
    <w:name w:val="Typewriter"/>
    <w:rsid w:val="00EC3A55"/>
    <w:rPr>
      <w:rFonts w:ascii="Courier New" w:hAnsi="Courier New"/>
      <w:sz w:val="20"/>
    </w:rPr>
  </w:style>
  <w:style w:type="character" w:customStyle="1" w:styleId="Variable">
    <w:name w:val="Variable"/>
    <w:rsid w:val="00EC3A55"/>
    <w:rPr>
      <w:i/>
    </w:rPr>
  </w:style>
  <w:style w:type="character" w:customStyle="1" w:styleId="HTMLMarkup">
    <w:name w:val="HTML Markup"/>
    <w:rsid w:val="00EC3A55"/>
    <w:rPr>
      <w:vanish/>
      <w:color w:val="FF0000"/>
    </w:rPr>
  </w:style>
  <w:style w:type="character" w:customStyle="1" w:styleId="Comment">
    <w:name w:val="Comment"/>
    <w:rsid w:val="00EC3A55"/>
    <w:rPr>
      <w:vanish/>
    </w:rPr>
  </w:style>
  <w:style w:type="character" w:customStyle="1" w:styleId="Znakiprzypiswkocowych">
    <w:name w:val="Znaki przypisów końcowych"/>
    <w:rsid w:val="00EC3A55"/>
    <w:rPr>
      <w:vertAlign w:val="superscript"/>
    </w:rPr>
  </w:style>
  <w:style w:type="paragraph" w:customStyle="1" w:styleId="Nagwek40">
    <w:name w:val="Nagłówek4"/>
    <w:basedOn w:val="Normalny"/>
    <w:next w:val="Tekstpodstawowy"/>
    <w:rsid w:val="00EC3A55"/>
    <w:pPr>
      <w:keepNext/>
      <w:suppressAutoHyphens/>
      <w:spacing w:before="240" w:after="120"/>
      <w:jc w:val="both"/>
    </w:pPr>
    <w:rPr>
      <w:rFonts w:ascii="Arial" w:eastAsia="Lucida Sans Unicode" w:hAnsi="Arial" w:cs="Tahoma"/>
      <w:sz w:val="28"/>
      <w:szCs w:val="28"/>
      <w:lang w:eastAsia="ar-SA"/>
    </w:rPr>
  </w:style>
  <w:style w:type="character" w:customStyle="1" w:styleId="TekstpodstawowyZnak">
    <w:name w:val="Tekst podstawowy Znak"/>
    <w:aliases w:val="body text Znak"/>
    <w:link w:val="Tekstpodstawowy"/>
    <w:rsid w:val="00EC3A55"/>
    <w:rPr>
      <w:sz w:val="24"/>
    </w:rPr>
  </w:style>
  <w:style w:type="paragraph" w:styleId="Lista">
    <w:name w:val="List"/>
    <w:basedOn w:val="Normalny"/>
    <w:rsid w:val="00EC3A55"/>
    <w:pPr>
      <w:suppressAutoHyphens/>
      <w:spacing w:before="120"/>
      <w:ind w:left="283" w:hanging="283"/>
      <w:jc w:val="both"/>
    </w:pPr>
    <w:rPr>
      <w:rFonts w:ascii="Verdana" w:hAnsi="Verdana"/>
      <w:sz w:val="20"/>
      <w:szCs w:val="24"/>
      <w:lang w:eastAsia="ar-SA"/>
    </w:rPr>
  </w:style>
  <w:style w:type="paragraph" w:customStyle="1" w:styleId="Podpis4">
    <w:name w:val="Podpis4"/>
    <w:basedOn w:val="Normalny"/>
    <w:rsid w:val="00EC3A55"/>
    <w:pPr>
      <w:suppressLineNumbers/>
      <w:suppressAutoHyphens/>
      <w:spacing w:before="120" w:after="120"/>
      <w:jc w:val="both"/>
    </w:pPr>
    <w:rPr>
      <w:rFonts w:ascii="Verdana" w:hAnsi="Verdana" w:cs="Tahoma"/>
      <w:i/>
      <w:iCs/>
      <w:sz w:val="20"/>
      <w:szCs w:val="24"/>
      <w:lang w:eastAsia="ar-SA"/>
    </w:rPr>
  </w:style>
  <w:style w:type="paragraph" w:customStyle="1" w:styleId="Indeks">
    <w:name w:val="Indeks"/>
    <w:basedOn w:val="Normalny"/>
    <w:rsid w:val="00EC3A55"/>
    <w:pPr>
      <w:suppressLineNumbers/>
      <w:suppressAutoHyphens/>
      <w:spacing w:before="120"/>
      <w:jc w:val="both"/>
    </w:pPr>
    <w:rPr>
      <w:rFonts w:ascii="Verdana" w:hAnsi="Verdana" w:cs="Tahoma"/>
      <w:sz w:val="20"/>
      <w:szCs w:val="24"/>
      <w:lang w:eastAsia="ar-SA"/>
    </w:rPr>
  </w:style>
  <w:style w:type="paragraph" w:customStyle="1" w:styleId="Nagwek30">
    <w:name w:val="Nagłówek3"/>
    <w:basedOn w:val="Normalny"/>
    <w:next w:val="Tekstpodstawowy"/>
    <w:rsid w:val="00EC3A55"/>
    <w:pPr>
      <w:keepNext/>
      <w:suppressAutoHyphens/>
      <w:spacing w:before="240" w:after="120"/>
      <w:jc w:val="both"/>
    </w:pPr>
    <w:rPr>
      <w:rFonts w:ascii="Arial" w:eastAsia="Lucida Sans Unicode" w:hAnsi="Arial" w:cs="Tahoma"/>
      <w:sz w:val="28"/>
      <w:szCs w:val="28"/>
      <w:lang w:eastAsia="ar-SA"/>
    </w:rPr>
  </w:style>
  <w:style w:type="paragraph" w:customStyle="1" w:styleId="Podpis3">
    <w:name w:val="Podpis3"/>
    <w:basedOn w:val="Normalny"/>
    <w:rsid w:val="00EC3A55"/>
    <w:pPr>
      <w:suppressLineNumbers/>
      <w:suppressAutoHyphens/>
      <w:spacing w:before="120" w:after="120"/>
      <w:jc w:val="both"/>
    </w:pPr>
    <w:rPr>
      <w:rFonts w:ascii="Verdana" w:hAnsi="Verdana" w:cs="Tahoma"/>
      <w:i/>
      <w:iCs/>
      <w:sz w:val="20"/>
      <w:szCs w:val="24"/>
      <w:lang w:eastAsia="ar-SA"/>
    </w:rPr>
  </w:style>
  <w:style w:type="paragraph" w:customStyle="1" w:styleId="Nagwek20">
    <w:name w:val="Nagłówek2"/>
    <w:basedOn w:val="Normalny"/>
    <w:next w:val="Tekstpodstawowy"/>
    <w:rsid w:val="00EC3A55"/>
    <w:pPr>
      <w:keepNext/>
      <w:suppressAutoHyphens/>
      <w:spacing w:before="240" w:after="120"/>
      <w:jc w:val="both"/>
    </w:pPr>
    <w:rPr>
      <w:rFonts w:ascii="Arial" w:eastAsia="Lucida Sans Unicode" w:hAnsi="Arial" w:cs="Tahoma"/>
      <w:sz w:val="28"/>
      <w:szCs w:val="28"/>
      <w:lang w:eastAsia="ar-SA"/>
    </w:rPr>
  </w:style>
  <w:style w:type="paragraph" w:customStyle="1" w:styleId="Podpis2">
    <w:name w:val="Podpis2"/>
    <w:basedOn w:val="Normalny"/>
    <w:rsid w:val="00EC3A55"/>
    <w:pPr>
      <w:suppressLineNumbers/>
      <w:suppressAutoHyphens/>
      <w:spacing w:before="120" w:after="120"/>
      <w:jc w:val="both"/>
    </w:pPr>
    <w:rPr>
      <w:rFonts w:ascii="Verdana" w:hAnsi="Verdana" w:cs="Tahoma"/>
      <w:i/>
      <w:iCs/>
      <w:sz w:val="20"/>
      <w:szCs w:val="24"/>
      <w:lang w:eastAsia="ar-SA"/>
    </w:rPr>
  </w:style>
  <w:style w:type="paragraph" w:customStyle="1" w:styleId="Nagwek10">
    <w:name w:val="Nagłówek1"/>
    <w:basedOn w:val="Normalny"/>
    <w:next w:val="Tekstpodstawowy"/>
    <w:rsid w:val="00EC3A55"/>
    <w:pPr>
      <w:keepNext/>
      <w:suppressAutoHyphens/>
      <w:spacing w:before="240" w:after="120"/>
      <w:jc w:val="both"/>
    </w:pPr>
    <w:rPr>
      <w:rFonts w:ascii="Arial" w:eastAsia="Lucida Sans Unicode" w:hAnsi="Arial" w:cs="Tahoma"/>
      <w:sz w:val="28"/>
      <w:szCs w:val="28"/>
      <w:lang w:eastAsia="ar-SA"/>
    </w:rPr>
  </w:style>
  <w:style w:type="paragraph" w:customStyle="1" w:styleId="Podpis1">
    <w:name w:val="Podpis1"/>
    <w:basedOn w:val="Normalny"/>
    <w:rsid w:val="00EC3A55"/>
    <w:pPr>
      <w:suppressLineNumbers/>
      <w:suppressAutoHyphens/>
      <w:spacing w:before="120" w:after="120"/>
      <w:jc w:val="both"/>
    </w:pPr>
    <w:rPr>
      <w:rFonts w:ascii="Verdana" w:hAnsi="Verdana" w:cs="Tahoma"/>
      <w:i/>
      <w:iCs/>
      <w:sz w:val="20"/>
      <w:szCs w:val="24"/>
      <w:lang w:eastAsia="ar-SA"/>
    </w:rPr>
  </w:style>
  <w:style w:type="character" w:customStyle="1" w:styleId="StopkaZnak">
    <w:name w:val="Stopka Znak"/>
    <w:link w:val="Stopka"/>
    <w:rsid w:val="00EC3A55"/>
    <w:rPr>
      <w:sz w:val="24"/>
    </w:rPr>
  </w:style>
  <w:style w:type="character" w:customStyle="1" w:styleId="TekstpodstawowywcityZnak">
    <w:name w:val="Tekst podstawowy wcięty Znak"/>
    <w:link w:val="Tekstpodstawowywcity"/>
    <w:rsid w:val="00EC3A55"/>
    <w:rPr>
      <w:sz w:val="24"/>
    </w:rPr>
  </w:style>
  <w:style w:type="paragraph" w:customStyle="1" w:styleId="pkt1">
    <w:name w:val="pkt1"/>
    <w:basedOn w:val="Normalny"/>
    <w:rsid w:val="00EC3A55"/>
    <w:pPr>
      <w:suppressAutoHyphens/>
      <w:spacing w:before="60" w:after="60"/>
      <w:ind w:left="850" w:hanging="425"/>
      <w:jc w:val="both"/>
    </w:pPr>
    <w:rPr>
      <w:rFonts w:ascii="Verdana" w:hAnsi="Verdana"/>
      <w:sz w:val="20"/>
      <w:lang w:eastAsia="ar-SA"/>
    </w:rPr>
  </w:style>
  <w:style w:type="paragraph" w:customStyle="1" w:styleId="Tekstkomentarza1">
    <w:name w:val="Tekst komentarza1"/>
    <w:basedOn w:val="Normalny"/>
    <w:rsid w:val="00EC3A55"/>
    <w:pPr>
      <w:suppressAutoHyphens/>
      <w:spacing w:before="120"/>
      <w:jc w:val="both"/>
    </w:pPr>
    <w:rPr>
      <w:rFonts w:ascii="Verdana" w:hAnsi="Verdana"/>
      <w:sz w:val="20"/>
      <w:lang w:eastAsia="ar-SA"/>
    </w:rPr>
  </w:style>
  <w:style w:type="character" w:customStyle="1" w:styleId="TekstprzypisudolnegoZnak">
    <w:name w:val="Tekst przypisu dolnego Znak"/>
    <w:basedOn w:val="Domylnaczcionkaakapitu"/>
    <w:link w:val="Tekstprzypisudolnego"/>
    <w:semiHidden/>
    <w:rsid w:val="00EC3A55"/>
  </w:style>
  <w:style w:type="paragraph" w:customStyle="1" w:styleId="tytu0">
    <w:name w:val="tytuł"/>
    <w:basedOn w:val="Normalny"/>
    <w:rsid w:val="00EC3A55"/>
    <w:pPr>
      <w:keepNext/>
      <w:suppressLineNumbers/>
      <w:suppressAutoHyphens/>
      <w:spacing w:before="60" w:after="60"/>
      <w:jc w:val="center"/>
    </w:pPr>
    <w:rPr>
      <w:rFonts w:ascii="Verdana" w:hAnsi="Verdana"/>
      <w:b/>
      <w:bCs/>
      <w:sz w:val="20"/>
      <w:szCs w:val="24"/>
      <w:lang w:eastAsia="ar-SA"/>
    </w:rPr>
  </w:style>
  <w:style w:type="paragraph" w:customStyle="1" w:styleId="tekstwstpny">
    <w:name w:val="tekst wstępny"/>
    <w:basedOn w:val="Normalny"/>
    <w:rsid w:val="00EC3A55"/>
    <w:pPr>
      <w:suppressAutoHyphens/>
      <w:spacing w:before="60" w:after="60"/>
      <w:jc w:val="both"/>
    </w:pPr>
    <w:rPr>
      <w:rFonts w:ascii="Verdana" w:hAnsi="Verdana"/>
      <w:sz w:val="20"/>
      <w:lang w:val="en-GB" w:eastAsia="ar-SA"/>
    </w:rPr>
  </w:style>
  <w:style w:type="character" w:customStyle="1" w:styleId="TekstkomentarzaZnak">
    <w:name w:val="Tekst komentarza Znak"/>
    <w:basedOn w:val="Domylnaczcionkaakapitu"/>
    <w:link w:val="Tekstkomentarza"/>
    <w:rsid w:val="00EC3A55"/>
  </w:style>
  <w:style w:type="character" w:customStyle="1" w:styleId="TematkomentarzaZnak">
    <w:name w:val="Temat komentarza Znak"/>
    <w:link w:val="Tematkomentarza"/>
    <w:rsid w:val="00EC3A55"/>
    <w:rPr>
      <w:b/>
      <w:bCs/>
    </w:rPr>
  </w:style>
  <w:style w:type="paragraph" w:customStyle="1" w:styleId="ZnakZnakZnakZnak">
    <w:name w:val="Znak Znak Znak Znak"/>
    <w:basedOn w:val="Normalny"/>
    <w:rsid w:val="00EC3A55"/>
    <w:pPr>
      <w:suppressAutoHyphens/>
    </w:pPr>
    <w:rPr>
      <w:szCs w:val="24"/>
      <w:lang w:eastAsia="ar-SA"/>
    </w:rPr>
  </w:style>
  <w:style w:type="character" w:customStyle="1" w:styleId="TekstdymkaZnak">
    <w:name w:val="Tekst dymka Znak"/>
    <w:link w:val="Tekstdymka"/>
    <w:rsid w:val="00EC3A55"/>
    <w:rPr>
      <w:rFonts w:ascii="Tahoma" w:hAnsi="Tahoma" w:cs="Tahoma"/>
      <w:sz w:val="16"/>
      <w:szCs w:val="16"/>
    </w:rPr>
  </w:style>
  <w:style w:type="paragraph" w:customStyle="1" w:styleId="Zawartoramki">
    <w:name w:val="Zawartość ramki"/>
    <w:basedOn w:val="Tekstpodstawowy"/>
    <w:rsid w:val="00EC3A55"/>
    <w:pPr>
      <w:suppressAutoHyphens/>
      <w:spacing w:before="120"/>
      <w:jc w:val="both"/>
    </w:pPr>
    <w:rPr>
      <w:rFonts w:ascii="Verdana" w:hAnsi="Verdana"/>
      <w:sz w:val="20"/>
      <w:szCs w:val="24"/>
      <w:lang w:eastAsia="ar-SA"/>
    </w:rPr>
  </w:style>
  <w:style w:type="paragraph" w:customStyle="1" w:styleId="Zawartotabeli">
    <w:name w:val="Zawartość tabeli"/>
    <w:basedOn w:val="Normalny"/>
    <w:qFormat/>
    <w:rsid w:val="00EC3A55"/>
    <w:pPr>
      <w:suppressLineNumbers/>
      <w:suppressAutoHyphens/>
      <w:spacing w:before="120"/>
      <w:jc w:val="both"/>
    </w:pPr>
    <w:rPr>
      <w:rFonts w:ascii="Verdana" w:hAnsi="Verdana"/>
      <w:sz w:val="20"/>
      <w:szCs w:val="24"/>
      <w:lang w:eastAsia="ar-SA"/>
    </w:rPr>
  </w:style>
  <w:style w:type="paragraph" w:customStyle="1" w:styleId="Nagwektabeli">
    <w:name w:val="Nagłówek tabeli"/>
    <w:basedOn w:val="Zawartotabeli"/>
    <w:rsid w:val="00EC3A55"/>
    <w:pPr>
      <w:jc w:val="center"/>
    </w:pPr>
    <w:rPr>
      <w:b/>
      <w:bCs/>
    </w:rPr>
  </w:style>
  <w:style w:type="paragraph" w:customStyle="1" w:styleId="Domyolnie">
    <w:name w:val="Domyolnie"/>
    <w:rsid w:val="00EC3A55"/>
    <w:pPr>
      <w:widowControl w:val="0"/>
      <w:suppressAutoHyphens/>
      <w:ind w:left="800" w:hanging="360"/>
    </w:pPr>
    <w:rPr>
      <w:color w:val="000000"/>
      <w:sz w:val="24"/>
      <w:lang w:eastAsia="ar-SA"/>
    </w:rPr>
  </w:style>
  <w:style w:type="paragraph" w:customStyle="1" w:styleId="Standardowywlewo">
    <w:name w:val="Standardowy w lewo"/>
    <w:basedOn w:val="Normalny"/>
    <w:rsid w:val="00EC3A55"/>
    <w:pPr>
      <w:suppressAutoHyphens/>
      <w:spacing w:before="120"/>
      <w:jc w:val="both"/>
    </w:pPr>
    <w:rPr>
      <w:rFonts w:ascii="Arial" w:hAnsi="Arial"/>
      <w:bCs/>
      <w:sz w:val="20"/>
      <w:szCs w:val="22"/>
      <w:lang w:eastAsia="ar-SA"/>
    </w:rPr>
  </w:style>
  <w:style w:type="paragraph" w:customStyle="1" w:styleId="Tekstkomentarza2">
    <w:name w:val="Tekst komentarza2"/>
    <w:basedOn w:val="Normalny"/>
    <w:rsid w:val="00EC3A55"/>
    <w:pPr>
      <w:suppressAutoHyphens/>
      <w:spacing w:before="120"/>
      <w:jc w:val="both"/>
    </w:pPr>
    <w:rPr>
      <w:rFonts w:ascii="Verdana" w:hAnsi="Verdana"/>
      <w:sz w:val="20"/>
      <w:lang w:eastAsia="ar-SA"/>
    </w:rPr>
  </w:style>
  <w:style w:type="paragraph" w:styleId="Spistreci1">
    <w:name w:val="toc 1"/>
    <w:basedOn w:val="Normalny"/>
    <w:next w:val="Normalny"/>
    <w:uiPriority w:val="39"/>
    <w:rsid w:val="00EC3A55"/>
    <w:pPr>
      <w:suppressAutoHyphens/>
      <w:spacing w:before="360" w:after="360"/>
    </w:pPr>
    <w:rPr>
      <w:b/>
      <w:bCs/>
      <w:caps/>
      <w:sz w:val="22"/>
      <w:szCs w:val="22"/>
      <w:u w:val="single"/>
      <w:lang w:eastAsia="ar-SA"/>
    </w:rPr>
  </w:style>
  <w:style w:type="paragraph" w:customStyle="1" w:styleId="DefinitionTerm">
    <w:name w:val="Definition Term"/>
    <w:basedOn w:val="Normalny"/>
    <w:next w:val="DefinitionList"/>
    <w:rsid w:val="00EC3A55"/>
    <w:pPr>
      <w:widowControl w:val="0"/>
      <w:suppressAutoHyphens/>
    </w:pPr>
    <w:rPr>
      <w:rFonts w:ascii="Arial" w:hAnsi="Arial"/>
      <w:sz w:val="20"/>
      <w:lang w:eastAsia="ar-SA"/>
    </w:rPr>
  </w:style>
  <w:style w:type="paragraph" w:customStyle="1" w:styleId="DefinitionList">
    <w:name w:val="Definition List"/>
    <w:basedOn w:val="Normalny"/>
    <w:next w:val="DefinitionTerm"/>
    <w:rsid w:val="00EC3A55"/>
    <w:pPr>
      <w:widowControl w:val="0"/>
      <w:suppressAutoHyphens/>
      <w:ind w:left="360"/>
    </w:pPr>
    <w:rPr>
      <w:rFonts w:ascii="Arial" w:hAnsi="Arial"/>
      <w:sz w:val="20"/>
      <w:lang w:eastAsia="ar-SA"/>
    </w:rPr>
  </w:style>
  <w:style w:type="paragraph" w:customStyle="1" w:styleId="H6">
    <w:name w:val="H6"/>
    <w:basedOn w:val="Normalny"/>
    <w:next w:val="Normalny"/>
    <w:rsid w:val="00EC3A55"/>
    <w:pPr>
      <w:keepNext/>
      <w:widowControl w:val="0"/>
      <w:suppressAutoHyphens/>
    </w:pPr>
    <w:rPr>
      <w:rFonts w:ascii="Arial" w:hAnsi="Arial"/>
      <w:b/>
      <w:sz w:val="16"/>
      <w:lang w:eastAsia="ar-SA"/>
    </w:rPr>
  </w:style>
  <w:style w:type="paragraph" w:customStyle="1" w:styleId="Address">
    <w:name w:val="Address"/>
    <w:basedOn w:val="Normalny"/>
    <w:next w:val="Normalny"/>
    <w:rsid w:val="00EC3A55"/>
    <w:pPr>
      <w:widowControl w:val="0"/>
      <w:suppressAutoHyphens/>
    </w:pPr>
    <w:rPr>
      <w:rFonts w:ascii="Arial" w:hAnsi="Arial"/>
      <w:i/>
      <w:sz w:val="20"/>
      <w:lang w:eastAsia="ar-SA"/>
    </w:rPr>
  </w:style>
  <w:style w:type="paragraph" w:customStyle="1" w:styleId="Blockquote">
    <w:name w:val="Blockquote"/>
    <w:basedOn w:val="Normalny"/>
    <w:rsid w:val="00EC3A55"/>
    <w:pPr>
      <w:widowControl w:val="0"/>
      <w:suppressAutoHyphens/>
      <w:ind w:left="360" w:right="360"/>
    </w:pPr>
    <w:rPr>
      <w:rFonts w:ascii="Arial" w:hAnsi="Arial"/>
      <w:sz w:val="20"/>
      <w:lang w:eastAsia="ar-SA"/>
    </w:rPr>
  </w:style>
  <w:style w:type="paragraph" w:customStyle="1" w:styleId="Preformatted">
    <w:name w:val="Preformatted"/>
    <w:basedOn w:val="Normalny"/>
    <w:rsid w:val="00EC3A5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lang w:eastAsia="ar-SA"/>
    </w:rPr>
  </w:style>
  <w:style w:type="paragraph" w:customStyle="1" w:styleId="z-BottomofForm">
    <w:name w:val="z-Bottom of Form"/>
    <w:next w:val="Normalny"/>
    <w:rsid w:val="00EC3A55"/>
    <w:pPr>
      <w:widowControl w:val="0"/>
      <w:pBdr>
        <w:top w:val="double" w:sz="1" w:space="0" w:color="000000"/>
      </w:pBdr>
      <w:suppressAutoHyphens/>
      <w:jc w:val="center"/>
    </w:pPr>
    <w:rPr>
      <w:rFonts w:ascii="Arial" w:eastAsia="Arial" w:hAnsi="Arial"/>
      <w:vanish/>
      <w:sz w:val="16"/>
      <w:lang w:val="en-US" w:eastAsia="ar-SA"/>
    </w:rPr>
  </w:style>
  <w:style w:type="paragraph" w:customStyle="1" w:styleId="z-TopofForm">
    <w:name w:val="z-Top of Form"/>
    <w:next w:val="Normalny"/>
    <w:rsid w:val="00EC3A55"/>
    <w:pPr>
      <w:widowControl w:val="0"/>
      <w:pBdr>
        <w:bottom w:val="double" w:sz="1" w:space="0" w:color="000000"/>
      </w:pBdr>
      <w:suppressAutoHyphens/>
      <w:jc w:val="center"/>
    </w:pPr>
    <w:rPr>
      <w:rFonts w:ascii="Arial" w:eastAsia="Arial" w:hAnsi="Arial"/>
      <w:vanish/>
      <w:sz w:val="16"/>
      <w:lang w:val="en-US" w:eastAsia="ar-SA"/>
    </w:rPr>
  </w:style>
  <w:style w:type="paragraph" w:customStyle="1" w:styleId="StylDomylnie10pt">
    <w:name w:val="Styl Domy?lnie + 10 pt"/>
    <w:basedOn w:val="Normalny"/>
    <w:rsid w:val="00EC3A55"/>
    <w:pPr>
      <w:widowControl w:val="0"/>
      <w:suppressAutoHyphens/>
    </w:pPr>
    <w:rPr>
      <w:rFonts w:ascii="Arial" w:hAnsi="Arial"/>
      <w:sz w:val="20"/>
      <w:lang w:eastAsia="ar-SA"/>
    </w:rPr>
  </w:style>
  <w:style w:type="paragraph" w:styleId="Spistreci2">
    <w:name w:val="toc 2"/>
    <w:basedOn w:val="Normalny"/>
    <w:next w:val="Normalny"/>
    <w:uiPriority w:val="39"/>
    <w:rsid w:val="00EC3A55"/>
    <w:pPr>
      <w:suppressAutoHyphens/>
    </w:pPr>
    <w:rPr>
      <w:b/>
      <w:bCs/>
      <w:smallCaps/>
      <w:sz w:val="22"/>
      <w:szCs w:val="22"/>
      <w:lang w:eastAsia="ar-SA"/>
    </w:rPr>
  </w:style>
  <w:style w:type="paragraph" w:styleId="Spistreci3">
    <w:name w:val="toc 3"/>
    <w:basedOn w:val="Normalny"/>
    <w:next w:val="Normalny"/>
    <w:uiPriority w:val="39"/>
    <w:rsid w:val="00EC3A55"/>
    <w:pPr>
      <w:suppressAutoHyphens/>
    </w:pPr>
    <w:rPr>
      <w:smallCaps/>
      <w:sz w:val="22"/>
      <w:szCs w:val="22"/>
      <w:lang w:eastAsia="ar-SA"/>
    </w:rPr>
  </w:style>
  <w:style w:type="paragraph" w:styleId="HTML-wstpniesformatowany">
    <w:name w:val="HTML Preformatted"/>
    <w:basedOn w:val="Normalny"/>
    <w:link w:val="HTML-wstpniesformatowanyZnak"/>
    <w:rsid w:val="00EC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wstpniesformatowanyZnak">
    <w:name w:val="HTML - wstępnie sformatowany Znak"/>
    <w:link w:val="HTML-wstpniesformatowany"/>
    <w:rsid w:val="00EC3A55"/>
    <w:rPr>
      <w:rFonts w:ascii="Courier New" w:hAnsi="Courier New" w:cs="Courier New"/>
      <w:lang w:eastAsia="ar-SA"/>
    </w:rPr>
  </w:style>
  <w:style w:type="paragraph" w:customStyle="1" w:styleId="Plandokumentu1">
    <w:name w:val="Plan dokumentu1"/>
    <w:basedOn w:val="Normalny"/>
    <w:rsid w:val="00EC3A55"/>
    <w:pPr>
      <w:widowControl w:val="0"/>
      <w:shd w:val="clear" w:color="auto" w:fill="000080"/>
      <w:suppressAutoHyphens/>
    </w:pPr>
    <w:rPr>
      <w:rFonts w:ascii="Tahoma" w:hAnsi="Tahoma" w:cs="Tahoma"/>
      <w:sz w:val="20"/>
      <w:lang w:eastAsia="ar-SA"/>
    </w:rPr>
  </w:style>
  <w:style w:type="paragraph" w:styleId="Spistreci4">
    <w:name w:val="toc 4"/>
    <w:basedOn w:val="Normalny"/>
    <w:next w:val="Normalny"/>
    <w:rsid w:val="00EC3A55"/>
    <w:pPr>
      <w:suppressAutoHyphens/>
    </w:pPr>
    <w:rPr>
      <w:sz w:val="22"/>
      <w:szCs w:val="22"/>
      <w:lang w:eastAsia="ar-SA"/>
    </w:rPr>
  </w:style>
  <w:style w:type="paragraph" w:customStyle="1" w:styleId="Spistreci10">
    <w:name w:val="Spis treści 10"/>
    <w:basedOn w:val="Indeks"/>
    <w:rsid w:val="00EC3A55"/>
    <w:pPr>
      <w:widowControl w:val="0"/>
      <w:tabs>
        <w:tab w:val="right" w:leader="dot" w:pos="9637"/>
      </w:tabs>
      <w:spacing w:before="0"/>
      <w:ind w:left="2547"/>
      <w:jc w:val="left"/>
    </w:pPr>
    <w:rPr>
      <w:szCs w:val="20"/>
    </w:rPr>
  </w:style>
  <w:style w:type="paragraph" w:styleId="Spistreci5">
    <w:name w:val="toc 5"/>
    <w:basedOn w:val="Indeks"/>
    <w:rsid w:val="00EC3A55"/>
    <w:pPr>
      <w:suppressLineNumbers w:val="0"/>
      <w:spacing w:before="0"/>
      <w:jc w:val="left"/>
    </w:pPr>
    <w:rPr>
      <w:rFonts w:ascii="Times New Roman" w:hAnsi="Times New Roman" w:cs="Times New Roman"/>
      <w:sz w:val="22"/>
      <w:szCs w:val="22"/>
    </w:rPr>
  </w:style>
  <w:style w:type="paragraph" w:styleId="Spistreci6">
    <w:name w:val="toc 6"/>
    <w:basedOn w:val="Indeks"/>
    <w:rsid w:val="00EC3A55"/>
    <w:pPr>
      <w:suppressLineNumbers w:val="0"/>
      <w:spacing w:before="0"/>
      <w:jc w:val="left"/>
    </w:pPr>
    <w:rPr>
      <w:rFonts w:ascii="Times New Roman" w:hAnsi="Times New Roman" w:cs="Times New Roman"/>
      <w:sz w:val="22"/>
      <w:szCs w:val="22"/>
    </w:rPr>
  </w:style>
  <w:style w:type="paragraph" w:styleId="Spistreci7">
    <w:name w:val="toc 7"/>
    <w:basedOn w:val="Indeks"/>
    <w:rsid w:val="00EC3A55"/>
    <w:pPr>
      <w:suppressLineNumbers w:val="0"/>
      <w:spacing w:before="0"/>
      <w:jc w:val="left"/>
    </w:pPr>
    <w:rPr>
      <w:rFonts w:ascii="Times New Roman" w:hAnsi="Times New Roman" w:cs="Times New Roman"/>
      <w:sz w:val="22"/>
      <w:szCs w:val="22"/>
    </w:rPr>
  </w:style>
  <w:style w:type="paragraph" w:styleId="Spistreci8">
    <w:name w:val="toc 8"/>
    <w:basedOn w:val="Indeks"/>
    <w:rsid w:val="00EC3A55"/>
    <w:pPr>
      <w:suppressLineNumbers w:val="0"/>
      <w:spacing w:before="0"/>
      <w:jc w:val="left"/>
    </w:pPr>
    <w:rPr>
      <w:rFonts w:ascii="Times New Roman" w:hAnsi="Times New Roman" w:cs="Times New Roman"/>
      <w:sz w:val="22"/>
      <w:szCs w:val="22"/>
    </w:rPr>
  </w:style>
  <w:style w:type="paragraph" w:styleId="Spistreci9">
    <w:name w:val="toc 9"/>
    <w:basedOn w:val="Indeks"/>
    <w:rsid w:val="00EC3A55"/>
    <w:pPr>
      <w:suppressLineNumbers w:val="0"/>
      <w:spacing w:before="0"/>
      <w:jc w:val="left"/>
    </w:pPr>
    <w:rPr>
      <w:rFonts w:ascii="Times New Roman" w:hAnsi="Times New Roman" w:cs="Times New Roman"/>
      <w:sz w:val="22"/>
      <w:szCs w:val="22"/>
    </w:rPr>
  </w:style>
  <w:style w:type="character" w:customStyle="1" w:styleId="Znakiprzypiswdolnych">
    <w:name w:val="Znaki przypisów dolnych"/>
    <w:rsid w:val="00EC3A55"/>
    <w:rPr>
      <w:vertAlign w:val="superscript"/>
    </w:rPr>
  </w:style>
  <w:style w:type="character" w:customStyle="1" w:styleId="WW8Num2z3">
    <w:name w:val="WW8Num2z3"/>
    <w:rsid w:val="00EC3A55"/>
    <w:rPr>
      <w:rFonts w:ascii="Symbol" w:hAnsi="Symbol"/>
    </w:rPr>
  </w:style>
  <w:style w:type="character" w:customStyle="1" w:styleId="WW8Num3z1">
    <w:name w:val="WW8Num3z1"/>
    <w:rsid w:val="00EC3A55"/>
    <w:rPr>
      <w:rFonts w:ascii="Courier New" w:hAnsi="Courier New" w:cs="Courier New"/>
    </w:rPr>
  </w:style>
  <w:style w:type="character" w:customStyle="1" w:styleId="WW8Num3z3">
    <w:name w:val="WW8Num3z3"/>
    <w:rsid w:val="00EC3A55"/>
    <w:rPr>
      <w:rFonts w:ascii="Symbol" w:hAnsi="Symbol"/>
    </w:rPr>
  </w:style>
  <w:style w:type="character" w:customStyle="1" w:styleId="WW8Num8z3">
    <w:name w:val="WW8Num8z3"/>
    <w:rsid w:val="00EC3A55"/>
    <w:rPr>
      <w:rFonts w:ascii="Symbol" w:hAnsi="Symbol"/>
    </w:rPr>
  </w:style>
  <w:style w:type="character" w:customStyle="1" w:styleId="WW8Num9z1">
    <w:name w:val="WW8Num9z1"/>
    <w:rsid w:val="00EC3A55"/>
    <w:rPr>
      <w:rFonts w:ascii="Courier New" w:hAnsi="Courier New" w:cs="Courier New"/>
    </w:rPr>
  </w:style>
  <w:style w:type="character" w:customStyle="1" w:styleId="WW8Num9z3">
    <w:name w:val="WW8Num9z3"/>
    <w:rsid w:val="00EC3A55"/>
    <w:rPr>
      <w:rFonts w:ascii="Symbol" w:hAnsi="Symbol"/>
    </w:rPr>
  </w:style>
  <w:style w:type="character" w:customStyle="1" w:styleId="WW8Num14z3">
    <w:name w:val="WW8Num14z3"/>
    <w:rsid w:val="00EC3A55"/>
    <w:rPr>
      <w:rFonts w:ascii="Symbol" w:hAnsi="Symbol"/>
    </w:rPr>
  </w:style>
  <w:style w:type="character" w:customStyle="1" w:styleId="WW8Num17z3">
    <w:name w:val="WW8Num17z3"/>
    <w:rsid w:val="00EC3A55"/>
    <w:rPr>
      <w:rFonts w:ascii="Symbol" w:hAnsi="Symbol"/>
    </w:rPr>
  </w:style>
  <w:style w:type="character" w:customStyle="1" w:styleId="A3">
    <w:name w:val="A3"/>
    <w:rsid w:val="00EC3A55"/>
    <w:rPr>
      <w:rFonts w:cs="JWDHJA+MyriadPro-Regular"/>
      <w:color w:val="000000"/>
      <w:sz w:val="18"/>
      <w:szCs w:val="18"/>
    </w:rPr>
  </w:style>
  <w:style w:type="character" w:customStyle="1" w:styleId="A14">
    <w:name w:val="A14"/>
    <w:rsid w:val="00EC3A55"/>
    <w:rPr>
      <w:rFonts w:ascii="EYBERK+MyriadPro-It" w:hAnsi="EYBERK+MyriadPro-It" w:cs="EYBERK+MyriadPro-It"/>
      <w:color w:val="000000"/>
      <w:sz w:val="16"/>
      <w:szCs w:val="16"/>
    </w:rPr>
  </w:style>
  <w:style w:type="character" w:customStyle="1" w:styleId="A1">
    <w:name w:val="A1"/>
    <w:rsid w:val="00EC3A55"/>
    <w:rPr>
      <w:rFonts w:cs="JWDHJA+MyriadPro-Regular"/>
      <w:color w:val="000000"/>
      <w:sz w:val="28"/>
      <w:szCs w:val="28"/>
    </w:rPr>
  </w:style>
  <w:style w:type="character" w:customStyle="1" w:styleId="podtytul1">
    <w:name w:val="podtytul1"/>
    <w:rsid w:val="00EC3A55"/>
    <w:rPr>
      <w:b/>
      <w:bCs/>
      <w:color w:val="4471AE"/>
      <w:sz w:val="18"/>
      <w:szCs w:val="18"/>
    </w:rPr>
  </w:style>
  <w:style w:type="character" w:styleId="Odwoanieprzypisukocowego">
    <w:name w:val="endnote reference"/>
    <w:rsid w:val="00EC3A55"/>
    <w:rPr>
      <w:vertAlign w:val="superscript"/>
    </w:rPr>
  </w:style>
  <w:style w:type="paragraph" w:customStyle="1" w:styleId="SPINnagwek1">
    <w:name w:val="SPIN nagłówek 1"/>
    <w:basedOn w:val="Nagwek1"/>
    <w:next w:val="SPINpodstawowy"/>
    <w:rsid w:val="00EC3A55"/>
    <w:pPr>
      <w:widowControl/>
      <w:tabs>
        <w:tab w:val="clear" w:pos="360"/>
        <w:tab w:val="left" w:pos="426"/>
        <w:tab w:val="left" w:pos="993"/>
      </w:tabs>
      <w:suppressAutoHyphens/>
      <w:spacing w:before="120" w:after="240"/>
      <w:jc w:val="both"/>
    </w:pPr>
    <w:rPr>
      <w:rFonts w:ascii="ZapfHumnst L2" w:hAnsi="ZapfHumnst L2" w:cs="Arial"/>
      <w:smallCaps/>
      <w:snapToGrid/>
      <w:color w:val="324987"/>
      <w:sz w:val="32"/>
      <w:szCs w:val="32"/>
      <w:lang w:eastAsia="ar-SA"/>
    </w:rPr>
  </w:style>
  <w:style w:type="paragraph" w:customStyle="1" w:styleId="SPINnagwek2">
    <w:name w:val="SPIN nagłówek 2"/>
    <w:basedOn w:val="Nagwek2"/>
    <w:next w:val="SPINpodstawowy"/>
    <w:rsid w:val="00EC3A55"/>
    <w:pPr>
      <w:numPr>
        <w:ilvl w:val="2"/>
        <w:numId w:val="1"/>
      </w:numPr>
      <w:suppressAutoHyphens/>
      <w:spacing w:before="120" w:after="240"/>
      <w:jc w:val="both"/>
    </w:pPr>
    <w:rPr>
      <w:rFonts w:ascii="ZapfHumnst L2" w:hAnsi="ZapfHumnst L2"/>
      <w:b w:val="0"/>
      <w:i w:val="0"/>
      <w:color w:val="324987"/>
      <w:sz w:val="24"/>
      <w:szCs w:val="24"/>
      <w:u w:val="single"/>
      <w:lang w:eastAsia="ar-SA"/>
    </w:rPr>
  </w:style>
  <w:style w:type="paragraph" w:customStyle="1" w:styleId="SPINpodstawowy">
    <w:name w:val="SPIN podstawowy"/>
    <w:basedOn w:val="Normalny"/>
    <w:rsid w:val="00EC3A55"/>
    <w:pPr>
      <w:suppressAutoHyphens/>
      <w:spacing w:line="100" w:lineRule="atLeast"/>
      <w:jc w:val="both"/>
    </w:pPr>
    <w:rPr>
      <w:rFonts w:ascii="ZapfHumnst L2" w:hAnsi="ZapfHumnst L2"/>
      <w:sz w:val="20"/>
      <w:lang w:eastAsia="ar-SA"/>
    </w:rPr>
  </w:style>
  <w:style w:type="paragraph" w:customStyle="1" w:styleId="SPINpodstawowykolorczerwony">
    <w:name w:val="SPIN podstawowy kolor czerwony"/>
    <w:basedOn w:val="SPINpodstawowy"/>
    <w:rsid w:val="00EC3A55"/>
    <w:rPr>
      <w:color w:val="930020"/>
    </w:rPr>
  </w:style>
  <w:style w:type="paragraph" w:customStyle="1" w:styleId="Pa4">
    <w:name w:val="Pa4"/>
    <w:basedOn w:val="Normalny"/>
    <w:next w:val="Normalny"/>
    <w:rsid w:val="00EC3A55"/>
    <w:pPr>
      <w:suppressAutoHyphens/>
      <w:autoSpaceDE w:val="0"/>
      <w:spacing w:line="241" w:lineRule="atLeast"/>
    </w:pPr>
    <w:rPr>
      <w:rFonts w:ascii="OYYCBQ+MyriadPro-SemiboldCondIt" w:hAnsi="OYYCBQ+MyriadPro-SemiboldCondIt"/>
      <w:szCs w:val="24"/>
      <w:lang w:eastAsia="ar-SA"/>
    </w:rPr>
  </w:style>
  <w:style w:type="paragraph" w:customStyle="1" w:styleId="Pa3">
    <w:name w:val="Pa3"/>
    <w:basedOn w:val="Normalny"/>
    <w:next w:val="Normalny"/>
    <w:rsid w:val="00EC3A55"/>
    <w:pPr>
      <w:suppressAutoHyphens/>
      <w:autoSpaceDE w:val="0"/>
      <w:spacing w:line="241" w:lineRule="atLeast"/>
    </w:pPr>
    <w:rPr>
      <w:rFonts w:ascii="JWDHJA+MyriadPro-Regular" w:hAnsi="JWDHJA+MyriadPro-Regular"/>
      <w:szCs w:val="24"/>
      <w:lang w:eastAsia="ar-SA"/>
    </w:rPr>
  </w:style>
  <w:style w:type="paragraph" w:customStyle="1" w:styleId="Pa13">
    <w:name w:val="Pa13"/>
    <w:basedOn w:val="Normalny"/>
    <w:next w:val="Normalny"/>
    <w:rsid w:val="00EC3A55"/>
    <w:pPr>
      <w:suppressAutoHyphens/>
      <w:autoSpaceDE w:val="0"/>
      <w:spacing w:after="100" w:line="221" w:lineRule="atLeast"/>
    </w:pPr>
    <w:rPr>
      <w:rFonts w:ascii="ZBMVZU+MyriadPro-Semibold" w:hAnsi="ZBMVZU+MyriadPro-Semibold"/>
      <w:szCs w:val="24"/>
      <w:lang w:eastAsia="ar-SA"/>
    </w:rPr>
  </w:style>
  <w:style w:type="paragraph" w:customStyle="1" w:styleId="Pa12">
    <w:name w:val="Pa12"/>
    <w:basedOn w:val="Normalny"/>
    <w:next w:val="Normalny"/>
    <w:rsid w:val="00EC3A55"/>
    <w:pPr>
      <w:suppressAutoHyphens/>
      <w:autoSpaceDE w:val="0"/>
      <w:spacing w:after="100" w:line="181" w:lineRule="atLeast"/>
    </w:pPr>
    <w:rPr>
      <w:rFonts w:ascii="ZBMVZU+MyriadPro-Semibold" w:hAnsi="ZBMVZU+MyriadPro-Semibold"/>
      <w:szCs w:val="24"/>
      <w:lang w:eastAsia="ar-SA"/>
    </w:rPr>
  </w:style>
  <w:style w:type="paragraph" w:customStyle="1" w:styleId="Pa14">
    <w:name w:val="Pa14"/>
    <w:basedOn w:val="Normalny"/>
    <w:next w:val="Normalny"/>
    <w:rsid w:val="00EC3A55"/>
    <w:pPr>
      <w:suppressAutoHyphens/>
      <w:autoSpaceDE w:val="0"/>
      <w:spacing w:before="100" w:after="100" w:line="181" w:lineRule="atLeast"/>
    </w:pPr>
    <w:rPr>
      <w:rFonts w:ascii="ZBMVZU+MyriadPro-Semibold" w:hAnsi="ZBMVZU+MyriadPro-Semibold"/>
      <w:szCs w:val="24"/>
      <w:lang w:eastAsia="ar-SA"/>
    </w:rPr>
  </w:style>
  <w:style w:type="paragraph" w:customStyle="1" w:styleId="Pa15">
    <w:name w:val="Pa15"/>
    <w:basedOn w:val="Normalny"/>
    <w:next w:val="Normalny"/>
    <w:rsid w:val="00EC3A55"/>
    <w:pPr>
      <w:suppressAutoHyphens/>
      <w:autoSpaceDE w:val="0"/>
      <w:spacing w:line="181" w:lineRule="atLeast"/>
    </w:pPr>
    <w:rPr>
      <w:rFonts w:ascii="JWDHJA+MyriadPro-Regular" w:hAnsi="JWDHJA+MyriadPro-Regular"/>
      <w:szCs w:val="24"/>
      <w:lang w:eastAsia="ar-SA"/>
    </w:rPr>
  </w:style>
  <w:style w:type="paragraph" w:customStyle="1" w:styleId="Pa16">
    <w:name w:val="Pa16"/>
    <w:basedOn w:val="Normalny"/>
    <w:next w:val="Normalny"/>
    <w:rsid w:val="00EC3A55"/>
    <w:pPr>
      <w:suppressAutoHyphens/>
      <w:autoSpaceDE w:val="0"/>
      <w:spacing w:after="100" w:line="181" w:lineRule="atLeast"/>
    </w:pPr>
    <w:rPr>
      <w:rFonts w:ascii="JWDHJA+MyriadPro-Regular" w:hAnsi="JWDHJA+MyriadPro-Regular"/>
      <w:szCs w:val="24"/>
      <w:lang w:eastAsia="ar-SA"/>
    </w:rPr>
  </w:style>
  <w:style w:type="paragraph" w:customStyle="1" w:styleId="Pa17">
    <w:name w:val="Pa17"/>
    <w:basedOn w:val="Normalny"/>
    <w:next w:val="Normalny"/>
    <w:rsid w:val="00EC3A55"/>
    <w:pPr>
      <w:suppressAutoHyphens/>
      <w:autoSpaceDE w:val="0"/>
      <w:spacing w:line="181" w:lineRule="atLeast"/>
    </w:pPr>
    <w:rPr>
      <w:rFonts w:ascii="JWDHJA+MyriadPro-Regular" w:hAnsi="JWDHJA+MyriadPro-Regular"/>
      <w:szCs w:val="24"/>
      <w:lang w:eastAsia="ar-SA"/>
    </w:rPr>
  </w:style>
  <w:style w:type="paragraph" w:customStyle="1" w:styleId="Pa18">
    <w:name w:val="Pa18"/>
    <w:basedOn w:val="Normalny"/>
    <w:next w:val="Normalny"/>
    <w:rsid w:val="00EC3A55"/>
    <w:pPr>
      <w:suppressAutoHyphens/>
      <w:autoSpaceDE w:val="0"/>
      <w:spacing w:after="100" w:line="181" w:lineRule="atLeast"/>
    </w:pPr>
    <w:rPr>
      <w:rFonts w:ascii="JWDHJA+MyriadPro-Regular" w:hAnsi="JWDHJA+MyriadPro-Regular"/>
      <w:szCs w:val="24"/>
      <w:lang w:eastAsia="ar-SA"/>
    </w:rPr>
  </w:style>
  <w:style w:type="paragraph" w:customStyle="1" w:styleId="Pa20">
    <w:name w:val="Pa20"/>
    <w:basedOn w:val="Normalny"/>
    <w:next w:val="Normalny"/>
    <w:rsid w:val="00EC3A55"/>
    <w:pPr>
      <w:suppressAutoHyphens/>
      <w:autoSpaceDE w:val="0"/>
      <w:spacing w:after="40" w:line="181" w:lineRule="atLeast"/>
    </w:pPr>
    <w:rPr>
      <w:rFonts w:ascii="UYEGHE+MyriadPro-Bold" w:hAnsi="UYEGHE+MyriadPro-Bold"/>
      <w:szCs w:val="24"/>
      <w:lang w:eastAsia="ar-SA"/>
    </w:rPr>
  </w:style>
  <w:style w:type="paragraph" w:customStyle="1" w:styleId="Pa0">
    <w:name w:val="Pa0"/>
    <w:basedOn w:val="Normalny"/>
    <w:next w:val="Normalny"/>
    <w:rsid w:val="00EC3A55"/>
    <w:pPr>
      <w:suppressAutoHyphens/>
      <w:autoSpaceDE w:val="0"/>
      <w:spacing w:line="161" w:lineRule="atLeast"/>
    </w:pPr>
    <w:rPr>
      <w:rFonts w:ascii="JWDHJA+MyriadPro-Regular" w:hAnsi="JWDHJA+MyriadPro-Regular"/>
      <w:szCs w:val="24"/>
      <w:lang w:eastAsia="ar-SA"/>
    </w:rPr>
  </w:style>
  <w:style w:type="paragraph" w:customStyle="1" w:styleId="Pa21">
    <w:name w:val="Pa21"/>
    <w:basedOn w:val="Default"/>
    <w:next w:val="Default"/>
    <w:rsid w:val="00EC3A55"/>
    <w:pPr>
      <w:autoSpaceDE/>
      <w:spacing w:after="100" w:line="181" w:lineRule="atLeast"/>
      <w:ind w:left="567"/>
      <w:jc w:val="both"/>
    </w:pPr>
    <w:rPr>
      <w:rFonts w:eastAsia="Times New Roman" w:cs="Times New Roman"/>
      <w:color w:val="000000"/>
    </w:rPr>
  </w:style>
  <w:style w:type="paragraph" w:customStyle="1" w:styleId="Pa19">
    <w:name w:val="Pa19"/>
    <w:basedOn w:val="Default"/>
    <w:next w:val="Default"/>
    <w:rsid w:val="00EC3A55"/>
    <w:pPr>
      <w:autoSpaceDE/>
      <w:spacing w:after="120" w:line="161" w:lineRule="atLeast"/>
      <w:ind w:left="567"/>
      <w:jc w:val="both"/>
    </w:pPr>
    <w:rPr>
      <w:rFonts w:eastAsia="Times New Roman" w:cs="Times New Roman"/>
      <w:color w:val="000000"/>
    </w:rPr>
  </w:style>
  <w:style w:type="paragraph" w:customStyle="1" w:styleId="Tekstpodstawowy21">
    <w:name w:val="Tekst podstawowy 21"/>
    <w:basedOn w:val="Normalny"/>
    <w:rsid w:val="00EC3A55"/>
    <w:pPr>
      <w:suppressAutoHyphens/>
      <w:spacing w:line="100" w:lineRule="atLeast"/>
      <w:jc w:val="both"/>
    </w:pPr>
    <w:rPr>
      <w:sz w:val="20"/>
      <w:lang w:val="en-GB" w:eastAsia="ar-SA"/>
    </w:rPr>
  </w:style>
  <w:style w:type="paragraph" w:customStyle="1" w:styleId="SPINnagwek3">
    <w:name w:val="SPIN nagłówek 3"/>
    <w:basedOn w:val="Nagwek3"/>
    <w:next w:val="SPINpodstawowy"/>
    <w:rsid w:val="00EC3A55"/>
    <w:pPr>
      <w:numPr>
        <w:ilvl w:val="0"/>
        <w:numId w:val="0"/>
      </w:numPr>
      <w:tabs>
        <w:tab w:val="left" w:pos="709"/>
        <w:tab w:val="left" w:pos="1191"/>
      </w:tabs>
      <w:suppressAutoHyphens/>
      <w:spacing w:after="240" w:line="360" w:lineRule="auto"/>
      <w:jc w:val="both"/>
    </w:pPr>
    <w:rPr>
      <w:rFonts w:ascii="ZapfHumnst L2" w:hAnsi="ZapfHumnst L2"/>
      <w:sz w:val="24"/>
      <w:lang w:val="en-US" w:eastAsia="ar-SA"/>
    </w:rPr>
  </w:style>
  <w:style w:type="table" w:styleId="Tabela-Efekty3D3">
    <w:name w:val="Table 3D effects 3"/>
    <w:basedOn w:val="Standardowy"/>
    <w:rsid w:val="00EC3A55"/>
    <w:pPr>
      <w:suppressAutoHyphens/>
      <w:spacing w:line="360" w:lineRule="auto"/>
      <w:ind w:firstLine="284"/>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Punktowane10pt">
    <w:name w:val="Styl Punktowane 10 pt"/>
    <w:basedOn w:val="Bezlisty"/>
    <w:rsid w:val="00EC3A55"/>
    <w:pPr>
      <w:numPr>
        <w:numId w:val="10"/>
      </w:numPr>
    </w:pPr>
  </w:style>
  <w:style w:type="paragraph" w:customStyle="1" w:styleId="text">
    <w:name w:val="text"/>
    <w:basedOn w:val="Normalny"/>
    <w:rsid w:val="00EC3A55"/>
    <w:pPr>
      <w:spacing w:before="100" w:beforeAutospacing="1" w:after="100" w:afterAutospacing="1"/>
    </w:pPr>
    <w:rPr>
      <w:rFonts w:ascii="Arial" w:hAnsi="Arial" w:cs="Arial"/>
      <w:color w:val="000000"/>
      <w:sz w:val="18"/>
      <w:szCs w:val="18"/>
    </w:rPr>
  </w:style>
  <w:style w:type="character" w:customStyle="1" w:styleId="Tekstpodstawowy3Znak">
    <w:name w:val="Tekst podstawowy 3 Znak"/>
    <w:basedOn w:val="Domylnaczcionkaakapitu"/>
    <w:link w:val="Tekstpodstawowy3"/>
    <w:rsid w:val="00EC3A55"/>
  </w:style>
  <w:style w:type="paragraph" w:customStyle="1" w:styleId="normaltableau">
    <w:name w:val="normal_tableau"/>
    <w:basedOn w:val="Normalny"/>
    <w:rsid w:val="00EC3A55"/>
    <w:pPr>
      <w:spacing w:before="120" w:after="120"/>
      <w:jc w:val="both"/>
    </w:pPr>
    <w:rPr>
      <w:rFonts w:ascii="Optima" w:hAnsi="Optima"/>
      <w:sz w:val="22"/>
      <w:lang w:val="en-GB" w:eastAsia="en-US"/>
    </w:rPr>
  </w:style>
  <w:style w:type="paragraph" w:customStyle="1" w:styleId="DRQStandardowy">
    <w:name w:val="DRQ Standardowy"/>
    <w:basedOn w:val="Normalny"/>
    <w:rsid w:val="00EC3A55"/>
    <w:pPr>
      <w:spacing w:after="120" w:line="280" w:lineRule="atLeast"/>
    </w:pPr>
    <w:rPr>
      <w:rFonts w:ascii="Verdana" w:hAnsi="Verdana"/>
      <w:sz w:val="18"/>
      <w:szCs w:val="24"/>
    </w:rPr>
  </w:style>
  <w:style w:type="paragraph" w:customStyle="1" w:styleId="Wciecie1">
    <w:name w:val="Wciecie1"/>
    <w:basedOn w:val="Normalny"/>
    <w:rsid w:val="00EC3A55"/>
    <w:pPr>
      <w:keepLines/>
      <w:tabs>
        <w:tab w:val="left" w:pos="2552"/>
      </w:tabs>
      <w:ind w:left="2552" w:right="2552" w:hanging="2552"/>
    </w:pPr>
    <w:rPr>
      <w:sz w:val="20"/>
    </w:rPr>
  </w:style>
  <w:style w:type="paragraph" w:customStyle="1" w:styleId="wciecie2">
    <w:name w:val="wciecie2"/>
    <w:basedOn w:val="Wciecie1"/>
    <w:rsid w:val="00EC3A55"/>
    <w:pPr>
      <w:tabs>
        <w:tab w:val="left" w:pos="2835"/>
      </w:tabs>
      <w:ind w:left="2836" w:right="284" w:hanging="284"/>
    </w:pPr>
  </w:style>
  <w:style w:type="paragraph" w:styleId="Tekstblokowy">
    <w:name w:val="Block Text"/>
    <w:basedOn w:val="Normalny"/>
    <w:rsid w:val="00EC3A55"/>
    <w:pPr>
      <w:spacing w:before="120" w:after="240"/>
      <w:ind w:left="61" w:right="340"/>
      <w:jc w:val="both"/>
    </w:pPr>
    <w:rPr>
      <w:rFonts w:ascii="Arial" w:hAnsi="Arial"/>
      <w:sz w:val="20"/>
      <w:szCs w:val="24"/>
    </w:rPr>
  </w:style>
  <w:style w:type="character" w:customStyle="1" w:styleId="Nagwek1Znak1">
    <w:name w:val="Nagłówek 1 Znak1"/>
    <w:aliases w:val="KJU Nagłówek 1 Znak,Nagłówek 1 Znak Znak"/>
    <w:rsid w:val="00EC3A55"/>
    <w:rPr>
      <w:rFonts w:ascii="Arial" w:hAnsi="Arial" w:cs="Arial"/>
      <w:b/>
      <w:bCs/>
      <w:i/>
      <w:iCs/>
      <w:kern w:val="1"/>
      <w:sz w:val="28"/>
      <w:szCs w:val="32"/>
    </w:rPr>
  </w:style>
  <w:style w:type="paragraph" w:customStyle="1" w:styleId="ZnakZnakZnakZnak0">
    <w:name w:val="Znak Znak Znak Znak"/>
    <w:basedOn w:val="Normalny"/>
    <w:rsid w:val="00EC3A55"/>
    <w:rPr>
      <w:szCs w:val="24"/>
    </w:rPr>
  </w:style>
  <w:style w:type="paragraph" w:customStyle="1" w:styleId="Wypunktowanie">
    <w:name w:val="Wypunktowanie"/>
    <w:basedOn w:val="Normalny"/>
    <w:rsid w:val="00EC3A55"/>
    <w:pPr>
      <w:numPr>
        <w:numId w:val="11"/>
      </w:numPr>
      <w:spacing w:before="120"/>
      <w:jc w:val="both"/>
    </w:pPr>
    <w:rPr>
      <w:rFonts w:ascii="Arial" w:hAnsi="Arial"/>
      <w:sz w:val="22"/>
    </w:rPr>
  </w:style>
  <w:style w:type="paragraph" w:styleId="Listanumerowana">
    <w:name w:val="List Number"/>
    <w:basedOn w:val="Normalny"/>
    <w:rsid w:val="00EC3A55"/>
    <w:pPr>
      <w:numPr>
        <w:numId w:val="2"/>
      </w:numPr>
      <w:spacing w:before="120"/>
      <w:ind w:left="1349" w:hanging="357"/>
      <w:jc w:val="both"/>
    </w:pPr>
    <w:rPr>
      <w:rFonts w:ascii="Arial" w:hAnsi="Arial"/>
      <w:sz w:val="22"/>
    </w:rPr>
  </w:style>
  <w:style w:type="character" w:customStyle="1" w:styleId="Tekstpodstawowywcity3Znak">
    <w:name w:val="Tekst podstawowy wcięty 3 Znak"/>
    <w:link w:val="Tekstpodstawowywcity3"/>
    <w:rsid w:val="00EC3A55"/>
    <w:rPr>
      <w:rFonts w:ascii="Tahoma" w:hAnsi="Tahoma"/>
      <w:snapToGrid w:val="0"/>
    </w:rPr>
  </w:style>
  <w:style w:type="paragraph" w:customStyle="1" w:styleId="BAZA">
    <w:name w:val="BAZA"/>
    <w:basedOn w:val="Normalny"/>
    <w:rsid w:val="00EC3A55"/>
    <w:pPr>
      <w:spacing w:before="120"/>
      <w:ind w:left="992"/>
      <w:jc w:val="both"/>
    </w:pPr>
    <w:rPr>
      <w:rFonts w:ascii="Arial" w:hAnsi="Arial"/>
      <w:sz w:val="22"/>
    </w:rPr>
  </w:style>
  <w:style w:type="paragraph" w:customStyle="1" w:styleId="StrTyt-tytu">
    <w:name w:val="StrTyt - tytuł"/>
    <w:basedOn w:val="Normalny"/>
    <w:rsid w:val="00EC3A55"/>
    <w:pPr>
      <w:spacing w:before="240" w:after="240"/>
      <w:jc w:val="both"/>
    </w:pPr>
    <w:rPr>
      <w:rFonts w:ascii="Arial" w:hAnsi="Arial"/>
      <w:b/>
      <w:sz w:val="40"/>
    </w:rPr>
  </w:style>
  <w:style w:type="paragraph" w:customStyle="1" w:styleId="NagwekbezNr">
    <w:name w:val="Nagłówek bez Nr"/>
    <w:basedOn w:val="Normalny"/>
    <w:next w:val="Normalny"/>
    <w:rsid w:val="00EC3A55"/>
    <w:pPr>
      <w:keepNext/>
      <w:keepLines/>
      <w:pageBreakBefore/>
      <w:widowControl w:val="0"/>
      <w:spacing w:before="360" w:after="120"/>
      <w:ind w:left="992"/>
      <w:jc w:val="both"/>
    </w:pPr>
    <w:rPr>
      <w:rFonts w:ascii="Arial" w:hAnsi="Arial"/>
      <w:b/>
      <w:smallCaps/>
      <w:kern w:val="36"/>
      <w:sz w:val="36"/>
    </w:rPr>
  </w:style>
  <w:style w:type="paragraph" w:styleId="Listapunktowana">
    <w:name w:val="List Bullet"/>
    <w:basedOn w:val="Normalny"/>
    <w:autoRedefine/>
    <w:rsid w:val="00EC3A55"/>
    <w:pPr>
      <w:numPr>
        <w:numId w:val="4"/>
      </w:numPr>
      <w:tabs>
        <w:tab w:val="num" w:pos="1620"/>
      </w:tabs>
      <w:spacing w:before="120"/>
      <w:ind w:left="1620"/>
      <w:jc w:val="both"/>
    </w:pPr>
    <w:rPr>
      <w:rFonts w:ascii="Arial" w:hAnsi="Arial"/>
      <w:sz w:val="22"/>
    </w:rPr>
  </w:style>
  <w:style w:type="paragraph" w:customStyle="1" w:styleId="Tabelanagwki">
    <w:name w:val="Tabela nagłówki"/>
    <w:basedOn w:val="Normalny"/>
    <w:rsid w:val="00EC3A55"/>
    <w:pPr>
      <w:keepLines/>
      <w:spacing w:before="120" w:after="60"/>
      <w:jc w:val="both"/>
    </w:pPr>
    <w:rPr>
      <w:rFonts w:ascii="Arial" w:hAnsi="Arial"/>
      <w:b/>
      <w:sz w:val="20"/>
    </w:rPr>
  </w:style>
  <w:style w:type="paragraph" w:customStyle="1" w:styleId="Tabelazwyky">
    <w:name w:val="Tabela zwykły"/>
    <w:basedOn w:val="Normalny"/>
    <w:rsid w:val="00EC3A55"/>
    <w:pPr>
      <w:keepLines/>
      <w:numPr>
        <w:numId w:val="12"/>
      </w:numPr>
      <w:tabs>
        <w:tab w:val="clear" w:pos="360"/>
      </w:tabs>
      <w:spacing w:before="120" w:after="60"/>
      <w:ind w:left="0" w:firstLine="0"/>
      <w:jc w:val="both"/>
    </w:pPr>
    <w:rPr>
      <w:rFonts w:ascii="Arial" w:hAnsi="Arial"/>
      <w:sz w:val="20"/>
    </w:rPr>
  </w:style>
  <w:style w:type="paragraph" w:customStyle="1" w:styleId="Tekstpodstawowyoferty">
    <w:name w:val="Tekst podstawowy oferty"/>
    <w:basedOn w:val="Normalny"/>
    <w:rsid w:val="00EC3A55"/>
    <w:pPr>
      <w:tabs>
        <w:tab w:val="num" w:pos="360"/>
      </w:tabs>
      <w:spacing w:before="120" w:line="360" w:lineRule="auto"/>
      <w:ind w:left="426" w:hanging="426"/>
      <w:jc w:val="both"/>
    </w:pPr>
    <w:rPr>
      <w:rFonts w:ascii="Arial" w:hAnsi="Arial"/>
      <w:iCs/>
      <w:sz w:val="22"/>
      <w:szCs w:val="24"/>
    </w:rPr>
  </w:style>
  <w:style w:type="paragraph" w:styleId="Tekstpodstawowywcity2">
    <w:name w:val="Body Text Indent 2"/>
    <w:basedOn w:val="Normalny"/>
    <w:link w:val="Tekstpodstawowywcity2Znak"/>
    <w:rsid w:val="00EC3A55"/>
    <w:pPr>
      <w:spacing w:before="120"/>
      <w:ind w:left="567"/>
      <w:jc w:val="both"/>
    </w:pPr>
    <w:rPr>
      <w:rFonts w:ascii="Arial" w:hAnsi="Arial"/>
      <w:sz w:val="22"/>
      <w:szCs w:val="24"/>
    </w:rPr>
  </w:style>
  <w:style w:type="character" w:customStyle="1" w:styleId="Tekstpodstawowywcity2Znak">
    <w:name w:val="Tekst podstawowy wcięty 2 Znak"/>
    <w:link w:val="Tekstpodstawowywcity2"/>
    <w:rsid w:val="00EC3A55"/>
    <w:rPr>
      <w:rFonts w:ascii="Arial" w:hAnsi="Arial"/>
      <w:sz w:val="22"/>
      <w:szCs w:val="24"/>
    </w:rPr>
  </w:style>
  <w:style w:type="paragraph" w:customStyle="1" w:styleId="Tekstpodstawowy32">
    <w:name w:val="Tekst podstawowy 32"/>
    <w:basedOn w:val="Normalny"/>
    <w:rsid w:val="00EC3A55"/>
    <w:rPr>
      <w:noProof/>
      <w:sz w:val="20"/>
    </w:rPr>
  </w:style>
  <w:style w:type="paragraph" w:customStyle="1" w:styleId="Tekstpodstawowywcity21">
    <w:name w:val="Tekst podstawowy wcięty 21"/>
    <w:basedOn w:val="Normalny"/>
    <w:rsid w:val="00EC3A55"/>
    <w:rPr>
      <w:noProof/>
      <w:sz w:val="20"/>
    </w:rPr>
  </w:style>
  <w:style w:type="paragraph" w:customStyle="1" w:styleId="WW-Tekstpodstawowywcity2">
    <w:name w:val="WW-Tekst podstawowy wcięty 2"/>
    <w:basedOn w:val="Normalny"/>
    <w:rsid w:val="00EC3A55"/>
    <w:pPr>
      <w:widowControl w:val="0"/>
      <w:suppressAutoHyphens/>
      <w:ind w:left="340" w:hanging="340"/>
      <w:jc w:val="both"/>
    </w:pPr>
    <w:rPr>
      <w:rFonts w:ascii="Thorndale" w:eastAsia="HG Mincho Light J" w:hAnsi="Thorndale"/>
      <w:color w:val="000000"/>
    </w:rPr>
  </w:style>
  <w:style w:type="paragraph" w:customStyle="1" w:styleId="Tekstpodstawowywciety">
    <w:name w:val="Tekst podstawowy wciety"/>
    <w:basedOn w:val="Normalny"/>
    <w:next w:val="Normalny"/>
    <w:rsid w:val="00EC3A55"/>
    <w:pPr>
      <w:autoSpaceDE w:val="0"/>
      <w:autoSpaceDN w:val="0"/>
      <w:adjustRightInd w:val="0"/>
      <w:spacing w:before="120"/>
    </w:pPr>
    <w:rPr>
      <w:rFonts w:ascii="Arial" w:hAnsi="Arial"/>
      <w:sz w:val="22"/>
      <w:szCs w:val="24"/>
    </w:rPr>
  </w:style>
  <w:style w:type="paragraph" w:customStyle="1" w:styleId="Zwykytekst1">
    <w:name w:val="Zwykły tekst1"/>
    <w:basedOn w:val="Normalny"/>
    <w:rsid w:val="00EC3A55"/>
    <w:pPr>
      <w:spacing w:before="120"/>
    </w:pPr>
    <w:rPr>
      <w:rFonts w:ascii="Courier New" w:hAnsi="Courier New"/>
      <w:sz w:val="20"/>
    </w:rPr>
  </w:style>
  <w:style w:type="paragraph" w:customStyle="1" w:styleId="Tytu3">
    <w:name w:val="Tytu3"/>
    <w:basedOn w:val="Default"/>
    <w:next w:val="Default"/>
    <w:rsid w:val="00EC3A55"/>
    <w:pPr>
      <w:suppressAutoHyphens w:val="0"/>
      <w:autoSpaceDN w:val="0"/>
      <w:adjustRightInd w:val="0"/>
    </w:pPr>
    <w:rPr>
      <w:rFonts w:eastAsia="Times New Roman" w:cs="Times New Roman"/>
      <w:sz w:val="24"/>
      <w:szCs w:val="24"/>
      <w:lang w:eastAsia="pl-PL"/>
    </w:rPr>
  </w:style>
  <w:style w:type="paragraph" w:customStyle="1" w:styleId="Punktor1">
    <w:name w:val="Punktor _1"/>
    <w:basedOn w:val="Normalny"/>
    <w:rsid w:val="00EC3A55"/>
    <w:pPr>
      <w:spacing w:before="100" w:after="100"/>
      <w:jc w:val="both"/>
    </w:pPr>
    <w:rPr>
      <w:rFonts w:ascii="Verdana" w:hAnsi="Verdana"/>
      <w:color w:val="000000"/>
      <w:sz w:val="20"/>
    </w:rPr>
  </w:style>
  <w:style w:type="paragraph" w:customStyle="1" w:styleId="Punktor3">
    <w:name w:val="Punktor 3*"/>
    <w:basedOn w:val="Normalny"/>
    <w:rsid w:val="00EC3A55"/>
    <w:pPr>
      <w:numPr>
        <w:numId w:val="5"/>
      </w:numPr>
      <w:tabs>
        <w:tab w:val="left" w:pos="1559"/>
      </w:tabs>
      <w:spacing w:before="60" w:after="60"/>
      <w:jc w:val="both"/>
    </w:pPr>
    <w:rPr>
      <w:rFonts w:ascii="Verdana" w:hAnsi="Verdana"/>
      <w:color w:val="000000"/>
      <w:sz w:val="20"/>
    </w:rPr>
  </w:style>
  <w:style w:type="paragraph" w:customStyle="1" w:styleId="Punkt1">
    <w:name w:val="Punkt 1."/>
    <w:basedOn w:val="Normalny"/>
    <w:autoRedefine/>
    <w:rsid w:val="00EC3A55"/>
    <w:pPr>
      <w:tabs>
        <w:tab w:val="left" w:pos="900"/>
      </w:tabs>
      <w:spacing w:before="120" w:after="240"/>
      <w:ind w:left="900" w:hanging="540"/>
      <w:jc w:val="both"/>
      <w:outlineLvl w:val="0"/>
    </w:pPr>
    <w:rPr>
      <w:rFonts w:ascii="Verdana" w:hAnsi="Verdana"/>
      <w:iCs/>
      <w:sz w:val="20"/>
      <w:szCs w:val="24"/>
    </w:rPr>
  </w:style>
  <w:style w:type="paragraph" w:customStyle="1" w:styleId="Punkt111">
    <w:name w:val="Punkt 1.1.1."/>
    <w:basedOn w:val="Normalny"/>
    <w:rsid w:val="00EC3A55"/>
    <w:pPr>
      <w:tabs>
        <w:tab w:val="left" w:pos="851"/>
      </w:tabs>
      <w:spacing w:before="60" w:after="180"/>
      <w:ind w:left="851" w:hanging="851"/>
      <w:jc w:val="both"/>
    </w:pPr>
    <w:rPr>
      <w:rFonts w:ascii="Verdana" w:hAnsi="Verdana"/>
      <w:sz w:val="20"/>
      <w:lang w:eastAsia="en-US"/>
    </w:rPr>
  </w:style>
  <w:style w:type="paragraph" w:customStyle="1" w:styleId="Punktorabc-2cm">
    <w:name w:val="Punktor abc - 2 cm"/>
    <w:basedOn w:val="Normalny"/>
    <w:rsid w:val="00EC3A55"/>
    <w:pPr>
      <w:tabs>
        <w:tab w:val="right" w:pos="1588"/>
        <w:tab w:val="left" w:pos="1701"/>
      </w:tabs>
      <w:autoSpaceDE w:val="0"/>
      <w:autoSpaceDN w:val="0"/>
      <w:adjustRightInd w:val="0"/>
      <w:spacing w:before="120" w:after="120"/>
      <w:ind w:left="1701" w:hanging="567"/>
      <w:jc w:val="both"/>
    </w:pPr>
    <w:rPr>
      <w:rFonts w:ascii="Verdana" w:hAnsi="Verdana" w:cs="Arial"/>
      <w:sz w:val="20"/>
    </w:rPr>
  </w:style>
  <w:style w:type="paragraph" w:customStyle="1" w:styleId="BulletDocument">
    <w:name w:val="Bullet Document"/>
    <w:basedOn w:val="Normalny"/>
    <w:rsid w:val="00EC3A55"/>
    <w:pPr>
      <w:tabs>
        <w:tab w:val="right" w:pos="1276"/>
        <w:tab w:val="left" w:pos="1418"/>
      </w:tabs>
      <w:spacing w:before="120" w:after="120"/>
      <w:ind w:left="1441" w:hanging="902"/>
      <w:jc w:val="both"/>
    </w:pPr>
    <w:rPr>
      <w:rFonts w:ascii="Verdana" w:hAnsi="Verdana"/>
      <w:sz w:val="20"/>
    </w:rPr>
  </w:style>
  <w:style w:type="paragraph" w:customStyle="1" w:styleId="Standardowy1">
    <w:name w:val="Standardowy1"/>
    <w:rsid w:val="00EC3A55"/>
    <w:rPr>
      <w:sz w:val="24"/>
    </w:rPr>
  </w:style>
  <w:style w:type="paragraph" w:customStyle="1" w:styleId="pp3">
    <w:name w:val="pp_3"/>
    <w:basedOn w:val="Normalny"/>
    <w:rsid w:val="00EC3A55"/>
    <w:pPr>
      <w:spacing w:before="120"/>
      <w:ind w:left="1620" w:hanging="539"/>
      <w:jc w:val="both"/>
    </w:pPr>
  </w:style>
  <w:style w:type="paragraph" w:customStyle="1" w:styleId="head-subtitle">
    <w:name w:val="head-subtitle"/>
    <w:basedOn w:val="Normalny"/>
    <w:rsid w:val="00EC3A55"/>
    <w:pPr>
      <w:spacing w:before="100" w:after="100"/>
    </w:pPr>
    <w:rPr>
      <w:rFonts w:ascii="Arial" w:eastAsia="Arial Unicode MS" w:hAnsi="Arial"/>
      <w:sz w:val="26"/>
    </w:rPr>
  </w:style>
  <w:style w:type="character" w:customStyle="1" w:styleId="bodycopy">
    <w:name w:val="bodycopy"/>
    <w:basedOn w:val="Domylnaczcionkaakapitu"/>
    <w:rsid w:val="00EC3A55"/>
  </w:style>
  <w:style w:type="paragraph" w:customStyle="1" w:styleId="Tekstpodstawowy22">
    <w:name w:val="Tekst podstawowy 22"/>
    <w:basedOn w:val="Normalny"/>
    <w:rsid w:val="00EC3A55"/>
    <w:pPr>
      <w:ind w:left="360"/>
      <w:jc w:val="center"/>
    </w:pPr>
    <w:rPr>
      <w:b/>
      <w:u w:val="single"/>
    </w:rPr>
  </w:style>
  <w:style w:type="paragraph" w:customStyle="1" w:styleId="Tabela1a">
    <w:name w:val="Tabela1a"/>
    <w:basedOn w:val="Tabela1"/>
    <w:rsid w:val="00EC3A55"/>
    <w:pPr>
      <w:ind w:left="0" w:right="57"/>
      <w:jc w:val="right"/>
    </w:pPr>
  </w:style>
  <w:style w:type="paragraph" w:customStyle="1" w:styleId="Tabela1">
    <w:name w:val="Tabela1"/>
    <w:basedOn w:val="Normalny"/>
    <w:rsid w:val="00EC3A55"/>
    <w:pPr>
      <w:widowControl w:val="0"/>
      <w:overflowPunct w:val="0"/>
      <w:autoSpaceDE w:val="0"/>
      <w:autoSpaceDN w:val="0"/>
      <w:adjustRightInd w:val="0"/>
      <w:spacing w:before="20" w:after="20"/>
      <w:ind w:left="113"/>
      <w:textAlignment w:val="baseline"/>
    </w:pPr>
    <w:rPr>
      <w:sz w:val="22"/>
    </w:rPr>
  </w:style>
  <w:style w:type="paragraph" w:customStyle="1" w:styleId="Podpunkt">
    <w:name w:val="Podpunkt"/>
    <w:basedOn w:val="Normalny"/>
    <w:rsid w:val="00EC3A55"/>
    <w:pPr>
      <w:ind w:left="170"/>
      <w:jc w:val="both"/>
    </w:pPr>
    <w:rPr>
      <w:rFonts w:ascii="Helv" w:hAnsi="Helv"/>
      <w:sz w:val="16"/>
    </w:rPr>
  </w:style>
  <w:style w:type="paragraph" w:customStyle="1" w:styleId="PEC-TEKST">
    <w:name w:val="PEC - TEKST"/>
    <w:rsid w:val="00EC3A55"/>
    <w:pPr>
      <w:spacing w:line="360" w:lineRule="auto"/>
      <w:jc w:val="both"/>
    </w:pPr>
    <w:rPr>
      <w:rFonts w:ascii="Arial" w:hAnsi="Arial"/>
      <w:sz w:val="24"/>
      <w:lang w:val="en-US"/>
    </w:rPr>
  </w:style>
  <w:style w:type="paragraph" w:customStyle="1" w:styleId="Bartek">
    <w:name w:val="Bartek"/>
    <w:basedOn w:val="Normalny"/>
    <w:rsid w:val="00EC3A55"/>
    <w:rPr>
      <w:sz w:val="28"/>
    </w:rPr>
  </w:style>
  <w:style w:type="paragraph" w:customStyle="1" w:styleId="WW-Tekstpodstawowy2">
    <w:name w:val="WW-Tekst podstawowy 2"/>
    <w:basedOn w:val="Normalny"/>
    <w:rsid w:val="00EC3A55"/>
    <w:pPr>
      <w:suppressAutoHyphens/>
      <w:spacing w:line="160" w:lineRule="atLeast"/>
      <w:jc w:val="center"/>
    </w:pPr>
    <w:rPr>
      <w:b/>
    </w:rPr>
  </w:style>
  <w:style w:type="paragraph" w:customStyle="1" w:styleId="ust">
    <w:name w:val="ust"/>
    <w:rsid w:val="00EC3A55"/>
    <w:pPr>
      <w:spacing w:before="60" w:after="60"/>
      <w:ind w:left="426" w:hanging="284"/>
      <w:jc w:val="both"/>
    </w:pPr>
    <w:rPr>
      <w:sz w:val="24"/>
    </w:rPr>
  </w:style>
  <w:style w:type="paragraph" w:customStyle="1" w:styleId="Punkty1">
    <w:name w:val="Punkty 1"/>
    <w:basedOn w:val="Normalny"/>
    <w:rsid w:val="00EC3A55"/>
    <w:pPr>
      <w:numPr>
        <w:ilvl w:val="1"/>
        <w:numId w:val="3"/>
      </w:numPr>
      <w:jc w:val="both"/>
    </w:pPr>
    <w:rPr>
      <w:szCs w:val="24"/>
    </w:rPr>
  </w:style>
  <w:style w:type="paragraph" w:styleId="Listapunktowana2">
    <w:name w:val="List Bullet 2"/>
    <w:basedOn w:val="Normalny"/>
    <w:autoRedefine/>
    <w:rsid w:val="00EC3A55"/>
    <w:pPr>
      <w:numPr>
        <w:numId w:val="3"/>
      </w:numPr>
    </w:pPr>
    <w:rPr>
      <w:rFonts w:ascii="Arial" w:hAnsi="Arial"/>
      <w:sz w:val="22"/>
      <w:szCs w:val="24"/>
    </w:rPr>
  </w:style>
  <w:style w:type="paragraph" w:customStyle="1" w:styleId="Punkty2">
    <w:name w:val="Punkty 2"/>
    <w:basedOn w:val="Punkty1"/>
    <w:rsid w:val="00EC3A55"/>
    <w:pPr>
      <w:numPr>
        <w:ilvl w:val="0"/>
        <w:numId w:val="0"/>
      </w:numPr>
    </w:pPr>
  </w:style>
  <w:style w:type="paragraph" w:customStyle="1" w:styleId="Style4">
    <w:name w:val="Style 4"/>
    <w:basedOn w:val="Normalny"/>
    <w:rsid w:val="00EC3A55"/>
    <w:pPr>
      <w:widowControl w:val="0"/>
      <w:suppressAutoHyphens/>
      <w:spacing w:line="276" w:lineRule="exact"/>
      <w:jc w:val="both"/>
    </w:pPr>
    <w:rPr>
      <w:rFonts w:ascii="Bookman Old Style" w:eastAsia="Lucida Sans Unicode" w:hAnsi="Bookman Old Style" w:cs="Tahoma"/>
      <w:szCs w:val="24"/>
    </w:rPr>
  </w:style>
  <w:style w:type="paragraph" w:styleId="Indeks1">
    <w:name w:val="index 1"/>
    <w:basedOn w:val="Normalny"/>
    <w:next w:val="Normalny"/>
    <w:autoRedefine/>
    <w:rsid w:val="00EC3A55"/>
    <w:pPr>
      <w:ind w:left="220" w:hanging="220"/>
    </w:pPr>
    <w:rPr>
      <w:rFonts w:ascii="Arial" w:hAnsi="Arial"/>
      <w:sz w:val="22"/>
      <w:szCs w:val="24"/>
    </w:rPr>
  </w:style>
  <w:style w:type="paragraph" w:customStyle="1" w:styleId="Punktowanie">
    <w:name w:val="Punktowanie"/>
    <w:basedOn w:val="Normalny"/>
    <w:rsid w:val="00EC3A55"/>
    <w:pPr>
      <w:numPr>
        <w:numId w:val="6"/>
      </w:numPr>
    </w:pPr>
    <w:rPr>
      <w:szCs w:val="24"/>
    </w:rPr>
  </w:style>
  <w:style w:type="paragraph" w:customStyle="1" w:styleId="Podstawowy">
    <w:name w:val="Podstawowy"/>
    <w:basedOn w:val="Normalny"/>
    <w:next w:val="Normalny"/>
    <w:autoRedefine/>
    <w:rsid w:val="00EC3A55"/>
    <w:pPr>
      <w:tabs>
        <w:tab w:val="num" w:pos="720"/>
      </w:tabs>
      <w:spacing w:line="360" w:lineRule="auto"/>
      <w:ind w:left="720" w:hanging="363"/>
      <w:jc w:val="both"/>
    </w:pPr>
    <w:rPr>
      <w:bCs/>
      <w:szCs w:val="24"/>
    </w:rPr>
  </w:style>
  <w:style w:type="paragraph" w:customStyle="1" w:styleId="standard">
    <w:name w:val="standard"/>
    <w:basedOn w:val="Normalny"/>
    <w:rsid w:val="00EC3A55"/>
    <w:pPr>
      <w:tabs>
        <w:tab w:val="left" w:pos="567"/>
      </w:tabs>
      <w:jc w:val="both"/>
    </w:pPr>
    <w:rPr>
      <w:rFonts w:ascii="Arial" w:hAnsi="Arial"/>
      <w:sz w:val="22"/>
    </w:rPr>
  </w:style>
  <w:style w:type="paragraph" w:customStyle="1" w:styleId="PlainText1">
    <w:name w:val="Plain Text1"/>
    <w:basedOn w:val="Normalny"/>
    <w:rsid w:val="00EC3A55"/>
    <w:rPr>
      <w:rFonts w:ascii="Courier New" w:hAnsi="Courier New"/>
      <w:sz w:val="20"/>
    </w:rPr>
  </w:style>
  <w:style w:type="paragraph" w:customStyle="1" w:styleId="Styl2">
    <w:name w:val="Styl2"/>
    <w:basedOn w:val="Normalny"/>
    <w:next w:val="Normalny"/>
    <w:autoRedefine/>
    <w:rsid w:val="00EC3A55"/>
    <w:pPr>
      <w:spacing w:before="40" w:after="40"/>
      <w:jc w:val="both"/>
    </w:pPr>
    <w:rPr>
      <w:sz w:val="22"/>
    </w:rPr>
  </w:style>
  <w:style w:type="paragraph" w:styleId="Nagwekindeksu">
    <w:name w:val="index heading"/>
    <w:basedOn w:val="Normalny"/>
    <w:next w:val="Indeks1"/>
    <w:rsid w:val="00EC3A55"/>
    <w:pPr>
      <w:suppressAutoHyphens/>
      <w:spacing w:before="20" w:after="20"/>
    </w:pPr>
    <w:rPr>
      <w:rFonts w:ascii="Arial" w:eastAsia="Lucida Sans Unicode" w:hAnsi="Arial" w:cs="Tahoma"/>
      <w:sz w:val="22"/>
      <w:szCs w:val="24"/>
    </w:rPr>
  </w:style>
  <w:style w:type="character" w:customStyle="1" w:styleId="TytuZnak">
    <w:name w:val="Tytuł Znak"/>
    <w:link w:val="Tytu"/>
    <w:rsid w:val="00EC3A55"/>
    <w:rPr>
      <w:rFonts w:ascii="Bookman Old Style" w:hAnsi="Bookman Old Style"/>
      <w:b/>
      <w:bCs/>
    </w:rPr>
  </w:style>
  <w:style w:type="paragraph" w:customStyle="1" w:styleId="Tekstpodstawowywcity210">
    <w:name w:val="Tekst podstawowy wcięty 21"/>
    <w:basedOn w:val="Normalny"/>
    <w:rsid w:val="00EC3A55"/>
    <w:pPr>
      <w:suppressAutoHyphens/>
      <w:ind w:left="360"/>
    </w:pPr>
    <w:rPr>
      <w:rFonts w:ascii="Arial" w:hAnsi="Arial"/>
      <w:i/>
      <w:sz w:val="18"/>
      <w:lang w:eastAsia="ar-SA"/>
    </w:rPr>
  </w:style>
  <w:style w:type="paragraph" w:customStyle="1" w:styleId="Plandokumentu2">
    <w:name w:val="Plan dokumentu2"/>
    <w:basedOn w:val="Normalny"/>
    <w:link w:val="PlandokumentuZnak"/>
    <w:uiPriority w:val="99"/>
    <w:rsid w:val="00EC3A55"/>
    <w:pPr>
      <w:shd w:val="clear" w:color="auto" w:fill="000080"/>
      <w:suppressAutoHyphens/>
      <w:spacing w:before="120"/>
      <w:jc w:val="both"/>
    </w:pPr>
    <w:rPr>
      <w:rFonts w:ascii="Tahoma" w:hAnsi="Tahoma"/>
      <w:sz w:val="20"/>
      <w:lang w:eastAsia="ar-SA"/>
    </w:rPr>
  </w:style>
  <w:style w:type="character" w:customStyle="1" w:styleId="PlandokumentuZnak">
    <w:name w:val="Plan dokumentu Znak"/>
    <w:link w:val="Plandokumentu2"/>
    <w:uiPriority w:val="99"/>
    <w:rsid w:val="00EC3A55"/>
    <w:rPr>
      <w:rFonts w:ascii="Tahoma" w:hAnsi="Tahoma" w:cs="Tahoma"/>
      <w:shd w:val="clear" w:color="auto" w:fill="000080"/>
      <w:lang w:eastAsia="ar-SA"/>
    </w:rPr>
  </w:style>
  <w:style w:type="paragraph" w:customStyle="1" w:styleId="WOJTEKpoziom1">
    <w:name w:val="WOJTEK poziom 1"/>
    <w:basedOn w:val="Nagwek"/>
    <w:next w:val="WOJTEKpoziom2"/>
    <w:autoRedefine/>
    <w:rsid w:val="00EC3A55"/>
    <w:pPr>
      <w:keepNext/>
      <w:numPr>
        <w:numId w:val="1"/>
      </w:numPr>
      <w:tabs>
        <w:tab w:val="clear" w:pos="4536"/>
        <w:tab w:val="clear" w:pos="9072"/>
        <w:tab w:val="left" w:pos="567"/>
        <w:tab w:val="left" w:pos="993"/>
      </w:tabs>
      <w:suppressAutoHyphens/>
      <w:spacing w:before="360" w:after="480"/>
      <w:jc w:val="both"/>
      <w:outlineLvl w:val="0"/>
    </w:pPr>
    <w:rPr>
      <w:rFonts w:ascii="Verdana" w:hAnsi="Verdana"/>
      <w:b/>
      <w:sz w:val="36"/>
      <w:lang w:eastAsia="ar-SA"/>
    </w:rPr>
  </w:style>
  <w:style w:type="paragraph" w:customStyle="1" w:styleId="WOJTEKpoziom2">
    <w:name w:val="WOJTEK poziom 2"/>
    <w:basedOn w:val="Nagwek"/>
    <w:autoRedefine/>
    <w:rsid w:val="00EC3A55"/>
    <w:pPr>
      <w:keepNext/>
      <w:numPr>
        <w:numId w:val="9"/>
      </w:numPr>
      <w:tabs>
        <w:tab w:val="clear" w:pos="1134"/>
        <w:tab w:val="clear" w:pos="4536"/>
        <w:tab w:val="clear" w:pos="9072"/>
        <w:tab w:val="num" w:pos="142"/>
        <w:tab w:val="left" w:pos="567"/>
        <w:tab w:val="left" w:pos="993"/>
      </w:tabs>
      <w:suppressAutoHyphens/>
      <w:spacing w:before="360" w:after="480"/>
      <w:ind w:left="142" w:firstLine="0"/>
      <w:jc w:val="both"/>
      <w:outlineLvl w:val="0"/>
    </w:pPr>
    <w:rPr>
      <w:rFonts w:ascii="Verdana" w:hAnsi="Verdana"/>
      <w:sz w:val="20"/>
      <w:lang w:eastAsia="ar-SA"/>
    </w:rPr>
  </w:style>
  <w:style w:type="paragraph" w:customStyle="1" w:styleId="WOJTEKpoziom3">
    <w:name w:val="WOJTEK poziom 3"/>
    <w:basedOn w:val="WOJTEKpoziom2"/>
    <w:rsid w:val="00EC3A55"/>
  </w:style>
  <w:style w:type="paragraph" w:customStyle="1" w:styleId="WOJTEKpoziom4">
    <w:name w:val="WOJTEK poziom 4"/>
    <w:basedOn w:val="WOJTEKpoziom2"/>
    <w:rsid w:val="00EC3A55"/>
  </w:style>
  <w:style w:type="paragraph" w:customStyle="1" w:styleId="xl25">
    <w:name w:val="xl25"/>
    <w:basedOn w:val="Normalny"/>
    <w:rsid w:val="00EC3A55"/>
    <w:pPr>
      <w:pBdr>
        <w:left w:val="single" w:sz="8" w:space="0" w:color="000000"/>
        <w:right w:val="single" w:sz="4" w:space="0" w:color="000000"/>
      </w:pBdr>
      <w:shd w:val="clear" w:color="CCCCFF" w:fill="C0C0C0"/>
      <w:spacing w:before="100" w:beforeAutospacing="1" w:after="100" w:afterAutospacing="1"/>
      <w:textAlignment w:val="center"/>
    </w:pPr>
    <w:rPr>
      <w:szCs w:val="24"/>
    </w:rPr>
  </w:style>
  <w:style w:type="paragraph" w:customStyle="1" w:styleId="xl26">
    <w:name w:val="xl26"/>
    <w:basedOn w:val="Normalny"/>
    <w:rsid w:val="00EC3A55"/>
    <w:pPr>
      <w:pBdr>
        <w:left w:val="single" w:sz="4" w:space="0" w:color="000000"/>
      </w:pBdr>
      <w:shd w:val="clear" w:color="CCCCFF" w:fill="C0C0C0"/>
      <w:spacing w:before="100" w:beforeAutospacing="1" w:after="100" w:afterAutospacing="1"/>
      <w:textAlignment w:val="center"/>
    </w:pPr>
    <w:rPr>
      <w:szCs w:val="24"/>
    </w:rPr>
  </w:style>
  <w:style w:type="paragraph" w:customStyle="1" w:styleId="xl27">
    <w:name w:val="xl27"/>
    <w:basedOn w:val="Normalny"/>
    <w:rsid w:val="00EC3A55"/>
    <w:pPr>
      <w:pBdr>
        <w:top w:val="single" w:sz="4" w:space="0" w:color="000000"/>
        <w:left w:val="single" w:sz="8" w:space="0" w:color="000000"/>
        <w:bottom w:val="single" w:sz="4" w:space="0" w:color="000000"/>
        <w:right w:val="single" w:sz="4" w:space="0" w:color="000000"/>
      </w:pBdr>
      <w:shd w:val="clear" w:color="FFFFCC" w:fill="FFFF99"/>
      <w:spacing w:before="100" w:beforeAutospacing="1" w:after="100" w:afterAutospacing="1"/>
      <w:textAlignment w:val="top"/>
    </w:pPr>
    <w:rPr>
      <w:szCs w:val="24"/>
    </w:rPr>
  </w:style>
  <w:style w:type="paragraph" w:customStyle="1" w:styleId="xl28">
    <w:name w:val="xl28"/>
    <w:basedOn w:val="Normalny"/>
    <w:rsid w:val="00EC3A55"/>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textAlignment w:val="top"/>
    </w:pPr>
    <w:rPr>
      <w:szCs w:val="24"/>
    </w:rPr>
  </w:style>
  <w:style w:type="paragraph" w:customStyle="1" w:styleId="xl29">
    <w:name w:val="xl29"/>
    <w:basedOn w:val="Normalny"/>
    <w:rsid w:val="00EC3A55"/>
    <w:pPr>
      <w:pBdr>
        <w:top w:val="single" w:sz="4" w:space="0" w:color="000000"/>
        <w:left w:val="single" w:sz="4" w:space="0" w:color="000000"/>
        <w:bottom w:val="single" w:sz="4" w:space="0" w:color="000000"/>
      </w:pBdr>
      <w:shd w:val="clear" w:color="FFFFCC" w:fill="FFFF99"/>
      <w:spacing w:before="100" w:beforeAutospacing="1" w:after="100" w:afterAutospacing="1"/>
      <w:textAlignment w:val="top"/>
    </w:pPr>
    <w:rPr>
      <w:szCs w:val="24"/>
    </w:rPr>
  </w:style>
  <w:style w:type="paragraph" w:customStyle="1" w:styleId="xl30">
    <w:name w:val="xl30"/>
    <w:basedOn w:val="Normalny"/>
    <w:rsid w:val="00EC3A55"/>
    <w:pPr>
      <w:pBdr>
        <w:top w:val="single" w:sz="4" w:space="0" w:color="000000"/>
        <w:left w:val="single" w:sz="4" w:space="0" w:color="000000"/>
        <w:bottom w:val="single" w:sz="4" w:space="0" w:color="000000"/>
      </w:pBdr>
      <w:shd w:val="clear" w:color="FFFFCC" w:fill="FFFF99"/>
      <w:spacing w:before="100" w:beforeAutospacing="1" w:after="100" w:afterAutospacing="1"/>
      <w:textAlignment w:val="center"/>
    </w:pPr>
    <w:rPr>
      <w:szCs w:val="24"/>
    </w:rPr>
  </w:style>
  <w:style w:type="paragraph" w:customStyle="1" w:styleId="xl31">
    <w:name w:val="xl31"/>
    <w:basedOn w:val="Normalny"/>
    <w:rsid w:val="00EC3A55"/>
    <w:pPr>
      <w:pBdr>
        <w:top w:val="single" w:sz="4" w:space="0" w:color="000000"/>
        <w:left w:val="single" w:sz="8" w:space="0" w:color="000000"/>
        <w:bottom w:val="single" w:sz="8" w:space="0" w:color="000000"/>
        <w:right w:val="single" w:sz="4" w:space="0" w:color="000000"/>
      </w:pBdr>
      <w:shd w:val="clear" w:color="FFFFCC" w:fill="FFFF99"/>
      <w:spacing w:before="100" w:beforeAutospacing="1" w:after="100" w:afterAutospacing="1"/>
      <w:textAlignment w:val="top"/>
    </w:pPr>
    <w:rPr>
      <w:szCs w:val="24"/>
    </w:rPr>
  </w:style>
  <w:style w:type="paragraph" w:customStyle="1" w:styleId="xl32">
    <w:name w:val="xl32"/>
    <w:basedOn w:val="Normalny"/>
    <w:rsid w:val="00EC3A55"/>
    <w:pPr>
      <w:pBdr>
        <w:top w:val="single" w:sz="4" w:space="0" w:color="000000"/>
        <w:left w:val="single" w:sz="4" w:space="0" w:color="000000"/>
        <w:bottom w:val="single" w:sz="8" w:space="0" w:color="000000"/>
        <w:right w:val="single" w:sz="4" w:space="0" w:color="000000"/>
      </w:pBdr>
      <w:shd w:val="clear" w:color="FFFFCC" w:fill="FFFF99"/>
      <w:spacing w:before="100" w:beforeAutospacing="1" w:after="100" w:afterAutospacing="1"/>
      <w:textAlignment w:val="top"/>
    </w:pPr>
    <w:rPr>
      <w:szCs w:val="24"/>
    </w:rPr>
  </w:style>
  <w:style w:type="paragraph" w:customStyle="1" w:styleId="xl33">
    <w:name w:val="xl33"/>
    <w:basedOn w:val="Normalny"/>
    <w:rsid w:val="00EC3A55"/>
    <w:pPr>
      <w:pBdr>
        <w:top w:val="single" w:sz="4" w:space="0" w:color="000000"/>
        <w:left w:val="single" w:sz="4" w:space="0" w:color="000000"/>
        <w:bottom w:val="single" w:sz="8" w:space="0" w:color="000000"/>
      </w:pBdr>
      <w:shd w:val="clear" w:color="FFFFCC" w:fill="FFFF99"/>
      <w:spacing w:before="100" w:beforeAutospacing="1" w:after="100" w:afterAutospacing="1"/>
      <w:textAlignment w:val="top"/>
    </w:pPr>
    <w:rPr>
      <w:szCs w:val="24"/>
    </w:rPr>
  </w:style>
  <w:style w:type="paragraph" w:customStyle="1" w:styleId="xl34">
    <w:name w:val="xl34"/>
    <w:basedOn w:val="Normalny"/>
    <w:rsid w:val="00EC3A55"/>
    <w:pPr>
      <w:pBdr>
        <w:top w:val="single" w:sz="4" w:space="0" w:color="000000"/>
        <w:left w:val="single" w:sz="4" w:space="0" w:color="000000"/>
        <w:bottom w:val="single" w:sz="8" w:space="0" w:color="000000"/>
      </w:pBdr>
      <w:shd w:val="clear" w:color="FFFFCC" w:fill="FFFF99"/>
      <w:spacing w:before="100" w:beforeAutospacing="1" w:after="100" w:afterAutospacing="1"/>
      <w:textAlignment w:val="center"/>
    </w:pPr>
    <w:rPr>
      <w:szCs w:val="24"/>
    </w:rPr>
  </w:style>
  <w:style w:type="paragraph" w:customStyle="1" w:styleId="xl35">
    <w:name w:val="xl35"/>
    <w:basedOn w:val="Normalny"/>
    <w:rsid w:val="00EC3A55"/>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textAlignment w:val="top"/>
    </w:pPr>
    <w:rPr>
      <w:rFonts w:ascii="Arial" w:hAnsi="Arial" w:cs="Arial"/>
      <w:szCs w:val="24"/>
    </w:rPr>
  </w:style>
  <w:style w:type="paragraph" w:customStyle="1" w:styleId="xl36">
    <w:name w:val="xl36"/>
    <w:basedOn w:val="Normalny"/>
    <w:rsid w:val="00EC3A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37">
    <w:name w:val="xl37"/>
    <w:basedOn w:val="Normalny"/>
    <w:rsid w:val="00EC3A55"/>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textAlignment w:val="top"/>
    </w:pPr>
    <w:rPr>
      <w:rFonts w:ascii="Arial" w:hAnsi="Arial" w:cs="Arial"/>
      <w:b/>
      <w:bCs/>
      <w:szCs w:val="24"/>
    </w:rPr>
  </w:style>
  <w:style w:type="paragraph" w:customStyle="1" w:styleId="xl38">
    <w:name w:val="xl38"/>
    <w:basedOn w:val="Normalny"/>
    <w:rsid w:val="00EC3A55"/>
    <w:pPr>
      <w:pBdr>
        <w:top w:val="single" w:sz="4" w:space="0" w:color="000000"/>
        <w:left w:val="single" w:sz="8" w:space="0" w:color="auto"/>
        <w:bottom w:val="single" w:sz="4" w:space="0" w:color="000000"/>
        <w:right w:val="single" w:sz="4" w:space="0" w:color="000000"/>
      </w:pBdr>
      <w:shd w:val="clear" w:color="FFFFCC" w:fill="FFFF99"/>
      <w:spacing w:before="100" w:beforeAutospacing="1" w:after="100" w:afterAutospacing="1"/>
      <w:textAlignment w:val="top"/>
    </w:pPr>
    <w:rPr>
      <w:szCs w:val="24"/>
    </w:rPr>
  </w:style>
  <w:style w:type="paragraph" w:customStyle="1" w:styleId="xl39">
    <w:name w:val="xl39"/>
    <w:basedOn w:val="Normalny"/>
    <w:rsid w:val="00EC3A55"/>
    <w:pPr>
      <w:pBdr>
        <w:top w:val="single" w:sz="4" w:space="0" w:color="000000"/>
        <w:left w:val="single" w:sz="8" w:space="0" w:color="auto"/>
        <w:bottom w:val="single" w:sz="4" w:space="0" w:color="000000"/>
        <w:right w:val="single" w:sz="4" w:space="0" w:color="000000"/>
      </w:pBdr>
      <w:shd w:val="clear" w:color="FFFFCC" w:fill="FFFF99"/>
      <w:spacing w:before="100" w:beforeAutospacing="1" w:after="100" w:afterAutospacing="1"/>
      <w:textAlignment w:val="top"/>
    </w:pPr>
    <w:rPr>
      <w:rFonts w:ascii="Arial" w:hAnsi="Arial" w:cs="Arial"/>
      <w:szCs w:val="24"/>
    </w:rPr>
  </w:style>
  <w:style w:type="paragraph" w:customStyle="1" w:styleId="xl40">
    <w:name w:val="xl40"/>
    <w:basedOn w:val="Normalny"/>
    <w:rsid w:val="00EC3A55"/>
    <w:pPr>
      <w:shd w:val="clear" w:color="FF8080" w:fill="FF99CC"/>
      <w:spacing w:before="100" w:beforeAutospacing="1" w:after="100" w:afterAutospacing="1"/>
      <w:textAlignment w:val="center"/>
    </w:pPr>
    <w:rPr>
      <w:rFonts w:ascii="Arial" w:hAnsi="Arial" w:cs="Arial"/>
      <w:b/>
      <w:bCs/>
      <w:szCs w:val="24"/>
    </w:rPr>
  </w:style>
  <w:style w:type="paragraph" w:customStyle="1" w:styleId="xl41">
    <w:name w:val="xl41"/>
    <w:basedOn w:val="Normalny"/>
    <w:rsid w:val="00EC3A55"/>
    <w:pPr>
      <w:pBdr>
        <w:top w:val="single" w:sz="4" w:space="0" w:color="000000"/>
        <w:left w:val="single" w:sz="8" w:space="0" w:color="auto"/>
        <w:bottom w:val="single" w:sz="8" w:space="0" w:color="auto"/>
        <w:right w:val="single" w:sz="4" w:space="0" w:color="000000"/>
      </w:pBdr>
      <w:shd w:val="clear" w:color="CCCCFF" w:fill="C0C0C0"/>
      <w:spacing w:before="100" w:beforeAutospacing="1" w:after="100" w:afterAutospacing="1"/>
      <w:jc w:val="center"/>
      <w:textAlignment w:val="center"/>
    </w:pPr>
    <w:rPr>
      <w:rFonts w:ascii="Arial" w:hAnsi="Arial" w:cs="Arial"/>
      <w:b/>
      <w:bCs/>
      <w:szCs w:val="24"/>
    </w:rPr>
  </w:style>
  <w:style w:type="paragraph" w:customStyle="1" w:styleId="xl42">
    <w:name w:val="xl42"/>
    <w:basedOn w:val="Normalny"/>
    <w:rsid w:val="00EC3A55"/>
    <w:pPr>
      <w:pBdr>
        <w:top w:val="single" w:sz="4" w:space="0" w:color="000000"/>
        <w:left w:val="single" w:sz="4" w:space="0" w:color="000000"/>
        <w:bottom w:val="single" w:sz="8" w:space="0" w:color="auto"/>
        <w:right w:val="single" w:sz="4" w:space="0" w:color="000000"/>
      </w:pBdr>
      <w:shd w:val="clear" w:color="CCCCFF" w:fill="C0C0C0"/>
      <w:spacing w:before="100" w:beforeAutospacing="1" w:after="100" w:afterAutospacing="1"/>
      <w:jc w:val="center"/>
      <w:textAlignment w:val="center"/>
    </w:pPr>
    <w:rPr>
      <w:rFonts w:ascii="Arial" w:hAnsi="Arial" w:cs="Arial"/>
      <w:b/>
      <w:bCs/>
      <w:szCs w:val="24"/>
    </w:rPr>
  </w:style>
  <w:style w:type="paragraph" w:customStyle="1" w:styleId="xl43">
    <w:name w:val="xl43"/>
    <w:basedOn w:val="Normalny"/>
    <w:rsid w:val="00EC3A55"/>
    <w:pPr>
      <w:pBdr>
        <w:top w:val="single" w:sz="4" w:space="0" w:color="000000"/>
        <w:left w:val="single" w:sz="4" w:space="0" w:color="000000"/>
        <w:bottom w:val="single" w:sz="8" w:space="0" w:color="auto"/>
        <w:right w:val="single" w:sz="8" w:space="0" w:color="auto"/>
      </w:pBdr>
      <w:shd w:val="clear" w:color="CCCCFF" w:fill="C0C0C0"/>
      <w:spacing w:before="100" w:beforeAutospacing="1" w:after="100" w:afterAutospacing="1"/>
      <w:jc w:val="center"/>
      <w:textAlignment w:val="center"/>
    </w:pPr>
    <w:rPr>
      <w:rFonts w:ascii="Arial" w:hAnsi="Arial" w:cs="Arial"/>
      <w:b/>
      <w:bCs/>
      <w:szCs w:val="24"/>
    </w:rPr>
  </w:style>
  <w:style w:type="paragraph" w:customStyle="1" w:styleId="xl44">
    <w:name w:val="xl44"/>
    <w:basedOn w:val="Normalny"/>
    <w:rsid w:val="00EC3A55"/>
    <w:pPr>
      <w:pBdr>
        <w:top w:val="single" w:sz="4" w:space="0" w:color="000000"/>
        <w:left w:val="single" w:sz="4" w:space="0" w:color="000000"/>
        <w:bottom w:val="single" w:sz="4" w:space="0" w:color="000000"/>
      </w:pBdr>
      <w:shd w:val="clear" w:color="FFFFCC" w:fill="FFFF99"/>
      <w:spacing w:before="100" w:beforeAutospacing="1" w:after="100" w:afterAutospacing="1"/>
      <w:textAlignment w:val="top"/>
    </w:pPr>
    <w:rPr>
      <w:rFonts w:ascii="Arial" w:hAnsi="Arial" w:cs="Arial"/>
      <w:szCs w:val="24"/>
    </w:rPr>
  </w:style>
  <w:style w:type="paragraph" w:customStyle="1" w:styleId="xl45">
    <w:name w:val="xl45"/>
    <w:basedOn w:val="Normalny"/>
    <w:rsid w:val="00EC3A55"/>
    <w:pPr>
      <w:pBdr>
        <w:top w:val="single" w:sz="4" w:space="0" w:color="auto"/>
        <w:left w:val="single" w:sz="4" w:space="0" w:color="auto"/>
        <w:bottom w:val="single" w:sz="4" w:space="0" w:color="auto"/>
        <w:right w:val="single" w:sz="4" w:space="0" w:color="auto"/>
      </w:pBdr>
      <w:shd w:val="clear" w:color="CCFFFF" w:fill="CCFFCC"/>
      <w:spacing w:before="100" w:beforeAutospacing="1" w:after="100" w:afterAutospacing="1"/>
      <w:jc w:val="center"/>
      <w:textAlignment w:val="center"/>
    </w:pPr>
    <w:rPr>
      <w:szCs w:val="24"/>
    </w:rPr>
  </w:style>
  <w:style w:type="paragraph" w:customStyle="1" w:styleId="xl46">
    <w:name w:val="xl46"/>
    <w:basedOn w:val="Normalny"/>
    <w:rsid w:val="00EC3A55"/>
    <w:pPr>
      <w:pBdr>
        <w:top w:val="single" w:sz="4" w:space="0" w:color="auto"/>
        <w:left w:val="single" w:sz="4" w:space="0" w:color="auto"/>
        <w:bottom w:val="single" w:sz="4" w:space="0" w:color="auto"/>
        <w:right w:val="single" w:sz="4" w:space="0" w:color="auto"/>
      </w:pBdr>
      <w:shd w:val="clear" w:color="FF8080" w:fill="FF99CC"/>
      <w:spacing w:before="100" w:beforeAutospacing="1" w:after="100" w:afterAutospacing="1"/>
    </w:pPr>
    <w:rPr>
      <w:rFonts w:ascii="Arial" w:hAnsi="Arial" w:cs="Arial"/>
      <w:b/>
      <w:bCs/>
      <w:szCs w:val="24"/>
    </w:rPr>
  </w:style>
  <w:style w:type="paragraph" w:customStyle="1" w:styleId="xl47">
    <w:name w:val="xl47"/>
    <w:basedOn w:val="Normalny"/>
    <w:rsid w:val="00EC3A55"/>
    <w:pPr>
      <w:pBdr>
        <w:left w:val="single" w:sz="4" w:space="0" w:color="000000"/>
        <w:bottom w:val="single" w:sz="4" w:space="0" w:color="000000"/>
        <w:right w:val="single" w:sz="4" w:space="0" w:color="000000"/>
      </w:pBdr>
      <w:shd w:val="clear" w:color="FFFFCC" w:fill="FFFF99"/>
      <w:spacing w:before="100" w:beforeAutospacing="1" w:after="100" w:afterAutospacing="1"/>
      <w:textAlignment w:val="top"/>
    </w:pPr>
    <w:rPr>
      <w:szCs w:val="24"/>
    </w:rPr>
  </w:style>
  <w:style w:type="paragraph" w:customStyle="1" w:styleId="xl48">
    <w:name w:val="xl48"/>
    <w:basedOn w:val="Normalny"/>
    <w:rsid w:val="00EC3A55"/>
    <w:pPr>
      <w:pBdr>
        <w:left w:val="single" w:sz="4" w:space="0" w:color="000000"/>
        <w:bottom w:val="single" w:sz="4" w:space="0" w:color="000000"/>
      </w:pBdr>
      <w:shd w:val="clear" w:color="FFFFCC" w:fill="FFFF99"/>
      <w:spacing w:before="100" w:beforeAutospacing="1" w:after="100" w:afterAutospacing="1"/>
      <w:textAlignment w:val="top"/>
    </w:pPr>
    <w:rPr>
      <w:szCs w:val="24"/>
    </w:rPr>
  </w:style>
  <w:style w:type="paragraph" w:customStyle="1" w:styleId="xl49">
    <w:name w:val="xl49"/>
    <w:basedOn w:val="Normalny"/>
    <w:rsid w:val="00EC3A55"/>
    <w:pPr>
      <w:pBdr>
        <w:left w:val="single" w:sz="4" w:space="0" w:color="000000"/>
        <w:bottom w:val="single" w:sz="4" w:space="0" w:color="000000"/>
      </w:pBdr>
      <w:shd w:val="clear" w:color="FFFFCC" w:fill="FFFF99"/>
      <w:spacing w:before="100" w:beforeAutospacing="1" w:after="100" w:afterAutospacing="1"/>
      <w:textAlignment w:val="center"/>
    </w:pPr>
    <w:rPr>
      <w:szCs w:val="24"/>
    </w:rPr>
  </w:style>
  <w:style w:type="paragraph" w:customStyle="1" w:styleId="xl50">
    <w:name w:val="xl50"/>
    <w:basedOn w:val="Normalny"/>
    <w:rsid w:val="00EC3A5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Cs w:val="24"/>
    </w:rPr>
  </w:style>
  <w:style w:type="paragraph" w:customStyle="1" w:styleId="xl51">
    <w:name w:val="xl51"/>
    <w:basedOn w:val="Normalny"/>
    <w:rsid w:val="00EC3A55"/>
    <w:pPr>
      <w:pBdr>
        <w:left w:val="single" w:sz="4" w:space="0" w:color="000000"/>
        <w:bottom w:val="single" w:sz="4" w:space="0" w:color="000000"/>
      </w:pBdr>
      <w:shd w:val="clear" w:color="CCFFFF" w:fill="CCFFCC"/>
      <w:spacing w:before="100" w:beforeAutospacing="1" w:after="100" w:afterAutospacing="1"/>
      <w:jc w:val="right"/>
      <w:textAlignment w:val="top"/>
    </w:pPr>
    <w:rPr>
      <w:rFonts w:ascii="Arial" w:hAnsi="Arial" w:cs="Arial"/>
      <w:b/>
      <w:bCs/>
      <w:szCs w:val="24"/>
    </w:rPr>
  </w:style>
  <w:style w:type="paragraph" w:customStyle="1" w:styleId="xl52">
    <w:name w:val="xl52"/>
    <w:basedOn w:val="Normalny"/>
    <w:rsid w:val="00EC3A55"/>
    <w:pPr>
      <w:pBdr>
        <w:top w:val="single" w:sz="8" w:space="0" w:color="000000"/>
        <w:left w:val="single" w:sz="8" w:space="0" w:color="000000"/>
        <w:bottom w:val="single" w:sz="4" w:space="0" w:color="000000"/>
      </w:pBdr>
      <w:shd w:val="clear" w:color="FF8080" w:fill="FF99CC"/>
      <w:spacing w:before="100" w:beforeAutospacing="1" w:after="100" w:afterAutospacing="1"/>
      <w:textAlignment w:val="center"/>
    </w:pPr>
    <w:rPr>
      <w:rFonts w:ascii="Arial" w:hAnsi="Arial" w:cs="Arial"/>
      <w:b/>
      <w:bCs/>
      <w:szCs w:val="24"/>
    </w:rPr>
  </w:style>
  <w:style w:type="paragraph" w:customStyle="1" w:styleId="xl53">
    <w:name w:val="xl53"/>
    <w:basedOn w:val="Normalny"/>
    <w:rsid w:val="00EC3A55"/>
    <w:pPr>
      <w:pBdr>
        <w:top w:val="single" w:sz="8" w:space="0" w:color="000000"/>
        <w:left w:val="single" w:sz="8" w:space="0" w:color="000000"/>
        <w:bottom w:val="single" w:sz="4" w:space="0" w:color="000000"/>
      </w:pBdr>
      <w:shd w:val="clear" w:color="FF8080" w:fill="FF99CC"/>
      <w:spacing w:before="100" w:beforeAutospacing="1" w:after="100" w:afterAutospacing="1"/>
      <w:textAlignment w:val="top"/>
    </w:pPr>
    <w:rPr>
      <w:rFonts w:ascii="Arial" w:hAnsi="Arial" w:cs="Arial"/>
      <w:b/>
      <w:bCs/>
      <w:szCs w:val="24"/>
    </w:rPr>
  </w:style>
  <w:style w:type="paragraph" w:customStyle="1" w:styleId="xl54">
    <w:name w:val="xl54"/>
    <w:basedOn w:val="Normalny"/>
    <w:rsid w:val="00EC3A55"/>
    <w:pPr>
      <w:pBdr>
        <w:top w:val="single" w:sz="8" w:space="0" w:color="auto"/>
        <w:left w:val="single" w:sz="8" w:space="0" w:color="auto"/>
        <w:bottom w:val="single" w:sz="4" w:space="0" w:color="000000"/>
      </w:pBdr>
      <w:shd w:val="clear" w:color="FF8080" w:fill="FF99CC"/>
      <w:spacing w:before="100" w:beforeAutospacing="1" w:after="100" w:afterAutospacing="1"/>
      <w:textAlignment w:val="top"/>
    </w:pPr>
    <w:rPr>
      <w:rFonts w:ascii="Arial" w:hAnsi="Arial" w:cs="Arial"/>
      <w:b/>
      <w:bCs/>
      <w:szCs w:val="24"/>
    </w:rPr>
  </w:style>
  <w:style w:type="paragraph" w:customStyle="1" w:styleId="xl55">
    <w:name w:val="xl55"/>
    <w:basedOn w:val="Normalny"/>
    <w:rsid w:val="00EC3A55"/>
    <w:pPr>
      <w:pBdr>
        <w:top w:val="single" w:sz="8" w:space="0" w:color="auto"/>
        <w:left w:val="single" w:sz="8" w:space="0" w:color="000000"/>
        <w:bottom w:val="single" w:sz="4" w:space="0" w:color="000000"/>
      </w:pBdr>
      <w:shd w:val="clear" w:color="FF8080" w:fill="FF99CC"/>
      <w:spacing w:before="100" w:beforeAutospacing="1" w:after="100" w:afterAutospacing="1"/>
      <w:textAlignment w:val="top"/>
    </w:pPr>
    <w:rPr>
      <w:rFonts w:ascii="Arial" w:hAnsi="Arial" w:cs="Arial"/>
      <w:b/>
      <w:bCs/>
      <w:szCs w:val="24"/>
    </w:rPr>
  </w:style>
  <w:style w:type="paragraph" w:customStyle="1" w:styleId="xl56">
    <w:name w:val="xl56"/>
    <w:basedOn w:val="Normalny"/>
    <w:rsid w:val="00EC3A55"/>
    <w:pPr>
      <w:pBdr>
        <w:top w:val="single" w:sz="8" w:space="0" w:color="000000"/>
        <w:left w:val="single" w:sz="8" w:space="0" w:color="000000"/>
      </w:pBdr>
      <w:shd w:val="clear" w:color="CCCCFF" w:fill="C0C0C0"/>
      <w:spacing w:before="100" w:beforeAutospacing="1" w:after="100" w:afterAutospacing="1"/>
      <w:jc w:val="center"/>
      <w:textAlignment w:val="center"/>
    </w:pPr>
    <w:rPr>
      <w:rFonts w:ascii="Arial" w:hAnsi="Arial" w:cs="Arial"/>
      <w:b/>
      <w:bCs/>
      <w:szCs w:val="24"/>
    </w:rPr>
  </w:style>
  <w:style w:type="paragraph" w:customStyle="1" w:styleId="xl57">
    <w:name w:val="xl57"/>
    <w:basedOn w:val="Normalny"/>
    <w:rsid w:val="00EC3A55"/>
    <w:pPr>
      <w:pBdr>
        <w:top w:val="single" w:sz="8" w:space="0" w:color="000000"/>
      </w:pBdr>
      <w:shd w:val="clear" w:color="CCCCFF" w:fill="C0C0C0"/>
      <w:spacing w:before="100" w:beforeAutospacing="1" w:after="100" w:afterAutospacing="1"/>
      <w:jc w:val="center"/>
      <w:textAlignment w:val="center"/>
    </w:pPr>
    <w:rPr>
      <w:rFonts w:ascii="Arial" w:hAnsi="Arial" w:cs="Arial"/>
      <w:b/>
      <w:bCs/>
      <w:szCs w:val="24"/>
    </w:rPr>
  </w:style>
  <w:style w:type="paragraph" w:customStyle="1" w:styleId="xl58">
    <w:name w:val="xl58"/>
    <w:basedOn w:val="Normalny"/>
    <w:rsid w:val="00EC3A55"/>
    <w:pPr>
      <w:pBdr>
        <w:top w:val="single" w:sz="8" w:space="0" w:color="000000"/>
        <w:right w:val="single" w:sz="8" w:space="0" w:color="000000"/>
      </w:pBdr>
      <w:shd w:val="clear" w:color="CCCCFF" w:fill="C0C0C0"/>
      <w:spacing w:before="100" w:beforeAutospacing="1" w:after="100" w:afterAutospacing="1"/>
      <w:jc w:val="center"/>
      <w:textAlignment w:val="center"/>
    </w:pPr>
    <w:rPr>
      <w:rFonts w:ascii="Arial" w:hAnsi="Arial" w:cs="Arial"/>
      <w:b/>
      <w:bCs/>
      <w:szCs w:val="24"/>
    </w:rPr>
  </w:style>
  <w:style w:type="paragraph" w:customStyle="1" w:styleId="xl59">
    <w:name w:val="xl59"/>
    <w:basedOn w:val="Normalny"/>
    <w:rsid w:val="00EC3A55"/>
    <w:pPr>
      <w:pBdr>
        <w:top w:val="single" w:sz="8" w:space="0" w:color="auto"/>
        <w:left w:val="single" w:sz="8" w:space="0" w:color="auto"/>
      </w:pBdr>
      <w:shd w:val="clear" w:color="CCCCFF" w:fill="C0C0C0"/>
      <w:spacing w:before="100" w:beforeAutospacing="1" w:after="100" w:afterAutospacing="1"/>
      <w:jc w:val="center"/>
      <w:textAlignment w:val="center"/>
    </w:pPr>
    <w:rPr>
      <w:rFonts w:ascii="Arial" w:hAnsi="Arial" w:cs="Arial"/>
      <w:b/>
      <w:bCs/>
      <w:szCs w:val="24"/>
    </w:rPr>
  </w:style>
  <w:style w:type="paragraph" w:customStyle="1" w:styleId="xl60">
    <w:name w:val="xl60"/>
    <w:basedOn w:val="Normalny"/>
    <w:rsid w:val="00EC3A55"/>
    <w:pPr>
      <w:pBdr>
        <w:top w:val="single" w:sz="8" w:space="0" w:color="auto"/>
      </w:pBdr>
      <w:shd w:val="clear" w:color="CCCCFF" w:fill="C0C0C0"/>
      <w:spacing w:before="100" w:beforeAutospacing="1" w:after="100" w:afterAutospacing="1"/>
      <w:jc w:val="center"/>
      <w:textAlignment w:val="center"/>
    </w:pPr>
    <w:rPr>
      <w:rFonts w:ascii="Arial" w:hAnsi="Arial" w:cs="Arial"/>
      <w:b/>
      <w:bCs/>
      <w:szCs w:val="24"/>
    </w:rPr>
  </w:style>
  <w:style w:type="paragraph" w:customStyle="1" w:styleId="xl61">
    <w:name w:val="xl61"/>
    <w:basedOn w:val="Normalny"/>
    <w:rsid w:val="00EC3A55"/>
    <w:pPr>
      <w:pBdr>
        <w:top w:val="single" w:sz="8" w:space="0" w:color="auto"/>
        <w:right w:val="single" w:sz="8" w:space="0" w:color="auto"/>
      </w:pBdr>
      <w:shd w:val="clear" w:color="CCCCFF" w:fill="C0C0C0"/>
      <w:spacing w:before="100" w:beforeAutospacing="1" w:after="100" w:afterAutospacing="1"/>
      <w:jc w:val="center"/>
      <w:textAlignment w:val="center"/>
    </w:pPr>
    <w:rPr>
      <w:rFonts w:ascii="Arial" w:hAnsi="Arial" w:cs="Arial"/>
      <w:b/>
      <w:bCs/>
      <w:szCs w:val="24"/>
    </w:rPr>
  </w:style>
  <w:style w:type="paragraph" w:customStyle="1" w:styleId="xl62">
    <w:name w:val="xl62"/>
    <w:basedOn w:val="Normalny"/>
    <w:rsid w:val="00EC3A55"/>
    <w:pPr>
      <w:pBdr>
        <w:top w:val="single" w:sz="8" w:space="0" w:color="000000"/>
        <w:left w:val="single" w:sz="8" w:space="0" w:color="000000"/>
        <w:bottom w:val="single" w:sz="8" w:space="0" w:color="000000"/>
      </w:pBdr>
      <w:shd w:val="clear" w:color="CCCCFF" w:fill="C0C0C0"/>
      <w:spacing w:before="100" w:beforeAutospacing="1" w:after="100" w:afterAutospacing="1"/>
      <w:jc w:val="center"/>
      <w:textAlignment w:val="center"/>
    </w:pPr>
    <w:rPr>
      <w:rFonts w:ascii="Arial" w:hAnsi="Arial" w:cs="Arial"/>
      <w:b/>
      <w:bCs/>
      <w:szCs w:val="24"/>
    </w:rPr>
  </w:style>
  <w:style w:type="paragraph" w:customStyle="1" w:styleId="xl63">
    <w:name w:val="xl63"/>
    <w:basedOn w:val="Normalny"/>
    <w:rsid w:val="00EC3A55"/>
    <w:pPr>
      <w:pBdr>
        <w:top w:val="single" w:sz="8" w:space="0" w:color="000000"/>
        <w:left w:val="single" w:sz="8" w:space="0" w:color="000000"/>
        <w:right w:val="single" w:sz="8" w:space="0" w:color="000000"/>
      </w:pBdr>
      <w:shd w:val="clear" w:color="CCCCFF" w:fill="C0C0C0"/>
      <w:spacing w:before="100" w:beforeAutospacing="1" w:after="100" w:afterAutospacing="1"/>
      <w:jc w:val="center"/>
      <w:textAlignment w:val="center"/>
    </w:pPr>
    <w:rPr>
      <w:rFonts w:ascii="Arial" w:hAnsi="Arial" w:cs="Arial"/>
      <w:b/>
      <w:bCs/>
      <w:sz w:val="18"/>
      <w:szCs w:val="18"/>
    </w:rPr>
  </w:style>
  <w:style w:type="paragraph" w:customStyle="1" w:styleId="xl64">
    <w:name w:val="xl64"/>
    <w:basedOn w:val="Normalny"/>
    <w:rsid w:val="00EC3A55"/>
    <w:pPr>
      <w:pBdr>
        <w:top w:val="single" w:sz="8" w:space="0" w:color="000000"/>
        <w:left w:val="single" w:sz="8" w:space="0" w:color="000000"/>
      </w:pBdr>
      <w:shd w:val="clear" w:color="CCCCFF" w:fill="C0C0C0"/>
      <w:spacing w:before="100" w:beforeAutospacing="1" w:after="100" w:afterAutospacing="1"/>
      <w:jc w:val="center"/>
      <w:textAlignment w:val="center"/>
    </w:pPr>
    <w:rPr>
      <w:rFonts w:ascii="Arial" w:hAnsi="Arial" w:cs="Arial"/>
      <w:b/>
      <w:bCs/>
      <w:sz w:val="18"/>
      <w:szCs w:val="18"/>
    </w:rPr>
  </w:style>
  <w:style w:type="paragraph" w:customStyle="1" w:styleId="xl65">
    <w:name w:val="xl65"/>
    <w:basedOn w:val="Normalny"/>
    <w:rsid w:val="00EC3A55"/>
    <w:pPr>
      <w:pBdr>
        <w:top w:val="single" w:sz="8" w:space="0" w:color="000000"/>
        <w:left w:val="single" w:sz="8" w:space="0" w:color="000000"/>
        <w:bottom w:val="single" w:sz="8" w:space="0" w:color="000000"/>
      </w:pBdr>
      <w:shd w:val="clear" w:color="FF8080" w:fill="FF99CC"/>
      <w:spacing w:before="100" w:beforeAutospacing="1" w:after="100" w:afterAutospacing="1"/>
      <w:textAlignment w:val="top"/>
    </w:pPr>
    <w:rPr>
      <w:rFonts w:ascii="Arial" w:hAnsi="Arial" w:cs="Arial"/>
      <w:b/>
      <w:bCs/>
      <w:szCs w:val="24"/>
    </w:rPr>
  </w:style>
  <w:style w:type="paragraph" w:customStyle="1" w:styleId="xl66">
    <w:name w:val="xl66"/>
    <w:basedOn w:val="Normalny"/>
    <w:rsid w:val="00EC3A55"/>
    <w:pPr>
      <w:pBdr>
        <w:left w:val="single" w:sz="8"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67">
    <w:name w:val="xl67"/>
    <w:basedOn w:val="Normalny"/>
    <w:rsid w:val="00EC3A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68">
    <w:name w:val="xl68"/>
    <w:basedOn w:val="Normalny"/>
    <w:rsid w:val="00EC3A55"/>
    <w:pPr>
      <w:pBdr>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69">
    <w:name w:val="xl69"/>
    <w:basedOn w:val="Normalny"/>
    <w:rsid w:val="00EC3A55"/>
    <w:pPr>
      <w:pBdr>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70">
    <w:name w:val="xl70"/>
    <w:basedOn w:val="Normalny"/>
    <w:rsid w:val="00EC3A55"/>
    <w:pPr>
      <w:pBdr>
        <w:left w:val="single" w:sz="4" w:space="0" w:color="000000"/>
        <w:bottom w:val="single" w:sz="4" w:space="0" w:color="000000"/>
        <w:right w:val="single" w:sz="4" w:space="0" w:color="000000"/>
      </w:pBdr>
      <w:spacing w:before="100" w:beforeAutospacing="1" w:after="100" w:afterAutospacing="1"/>
    </w:pPr>
    <w:rPr>
      <w:szCs w:val="24"/>
    </w:rPr>
  </w:style>
  <w:style w:type="paragraph" w:customStyle="1" w:styleId="xl71">
    <w:name w:val="xl71"/>
    <w:basedOn w:val="Normalny"/>
    <w:rsid w:val="00EC3A55"/>
    <w:pPr>
      <w:pBdr>
        <w:left w:val="single" w:sz="4" w:space="0" w:color="000000"/>
        <w:bottom w:val="single" w:sz="4" w:space="0" w:color="000000"/>
      </w:pBdr>
      <w:spacing w:before="100" w:beforeAutospacing="1" w:after="100" w:afterAutospacing="1"/>
    </w:pPr>
    <w:rPr>
      <w:szCs w:val="24"/>
    </w:rPr>
  </w:style>
  <w:style w:type="paragraph" w:customStyle="1" w:styleId="xl72">
    <w:name w:val="xl72"/>
    <w:basedOn w:val="Normalny"/>
    <w:rsid w:val="00EC3A55"/>
    <w:pPr>
      <w:pBdr>
        <w:left w:val="single" w:sz="8" w:space="0" w:color="000000"/>
        <w:bottom w:val="single" w:sz="4" w:space="0" w:color="000000"/>
        <w:right w:val="single" w:sz="4" w:space="0" w:color="000000"/>
      </w:pBdr>
      <w:shd w:val="clear" w:color="FFFFCC" w:fill="FFFF99"/>
      <w:spacing w:before="100" w:beforeAutospacing="1" w:after="100" w:afterAutospacing="1"/>
      <w:jc w:val="center"/>
      <w:textAlignment w:val="center"/>
    </w:pPr>
    <w:rPr>
      <w:szCs w:val="24"/>
    </w:rPr>
  </w:style>
  <w:style w:type="paragraph" w:customStyle="1" w:styleId="xl73">
    <w:name w:val="xl73"/>
    <w:basedOn w:val="Normalny"/>
    <w:rsid w:val="00EC3A55"/>
    <w:pPr>
      <w:pBdr>
        <w:left w:val="single" w:sz="8" w:space="0" w:color="000000"/>
        <w:bottom w:val="single" w:sz="4" w:space="0" w:color="000000"/>
        <w:right w:val="single" w:sz="4" w:space="0" w:color="000000"/>
      </w:pBdr>
      <w:shd w:val="clear" w:color="FFFF00" w:fill="FFFF00"/>
      <w:spacing w:before="100" w:beforeAutospacing="1" w:after="100" w:afterAutospacing="1"/>
      <w:jc w:val="center"/>
      <w:textAlignment w:val="center"/>
    </w:pPr>
    <w:rPr>
      <w:szCs w:val="24"/>
    </w:rPr>
  </w:style>
  <w:style w:type="paragraph" w:customStyle="1" w:styleId="xl74">
    <w:name w:val="xl74"/>
    <w:basedOn w:val="Normalny"/>
    <w:rsid w:val="00EC3A55"/>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szCs w:val="24"/>
    </w:rPr>
  </w:style>
  <w:style w:type="paragraph" w:customStyle="1" w:styleId="xl75">
    <w:name w:val="xl75"/>
    <w:basedOn w:val="Normalny"/>
    <w:rsid w:val="00EC3A55"/>
    <w:pPr>
      <w:pBdr>
        <w:left w:val="single" w:sz="4" w:space="0" w:color="000000"/>
        <w:bottom w:val="single" w:sz="4" w:space="0" w:color="000000"/>
      </w:pBdr>
      <w:shd w:val="clear" w:color="FFFF00" w:fill="FFFF00"/>
      <w:spacing w:before="100" w:beforeAutospacing="1" w:after="100" w:afterAutospacing="1"/>
      <w:jc w:val="center"/>
      <w:textAlignment w:val="center"/>
    </w:pPr>
    <w:rPr>
      <w:szCs w:val="24"/>
    </w:rPr>
  </w:style>
  <w:style w:type="paragraph" w:customStyle="1" w:styleId="xl76">
    <w:name w:val="xl76"/>
    <w:basedOn w:val="Normalny"/>
    <w:rsid w:val="00EC3A55"/>
    <w:pPr>
      <w:pBdr>
        <w:left w:val="single" w:sz="4" w:space="0" w:color="000000"/>
        <w:bottom w:val="single" w:sz="4" w:space="0" w:color="000000"/>
        <w:right w:val="single" w:sz="4" w:space="0" w:color="000000"/>
      </w:pBdr>
      <w:shd w:val="clear" w:color="FFFF00" w:fill="FFFF00"/>
      <w:spacing w:before="100" w:beforeAutospacing="1" w:after="100" w:afterAutospacing="1"/>
    </w:pPr>
    <w:rPr>
      <w:szCs w:val="24"/>
    </w:rPr>
  </w:style>
  <w:style w:type="paragraph" w:customStyle="1" w:styleId="xl77">
    <w:name w:val="xl77"/>
    <w:basedOn w:val="Normalny"/>
    <w:rsid w:val="00EC3A55"/>
    <w:pPr>
      <w:pBdr>
        <w:top w:val="single" w:sz="4" w:space="0" w:color="000000"/>
        <w:left w:val="single" w:sz="4" w:space="0" w:color="000000"/>
        <w:bottom w:val="single" w:sz="4" w:space="0" w:color="000000"/>
        <w:right w:val="single" w:sz="4" w:space="0" w:color="000000"/>
      </w:pBdr>
      <w:spacing w:before="100" w:beforeAutospacing="1" w:after="100" w:afterAutospacing="1"/>
    </w:pPr>
    <w:rPr>
      <w:szCs w:val="24"/>
    </w:rPr>
  </w:style>
  <w:style w:type="paragraph" w:customStyle="1" w:styleId="xl78">
    <w:name w:val="xl78"/>
    <w:basedOn w:val="Normalny"/>
    <w:rsid w:val="00EC3A55"/>
    <w:pPr>
      <w:pBdr>
        <w:top w:val="single" w:sz="4" w:space="0" w:color="000000"/>
        <w:bottom w:val="single" w:sz="4" w:space="0" w:color="000000"/>
        <w:right w:val="single" w:sz="4" w:space="0" w:color="000000"/>
      </w:pBdr>
      <w:spacing w:before="100" w:beforeAutospacing="1" w:after="100" w:afterAutospacing="1"/>
    </w:pPr>
    <w:rPr>
      <w:szCs w:val="24"/>
    </w:rPr>
  </w:style>
  <w:style w:type="paragraph" w:customStyle="1" w:styleId="xl79">
    <w:name w:val="xl79"/>
    <w:basedOn w:val="Normalny"/>
    <w:rsid w:val="00EC3A55"/>
    <w:pPr>
      <w:pBdr>
        <w:top w:val="single" w:sz="4" w:space="0" w:color="000000"/>
        <w:left w:val="single" w:sz="4" w:space="0" w:color="000000"/>
        <w:bottom w:val="single" w:sz="4" w:space="0" w:color="000000"/>
        <w:right w:val="single" w:sz="4" w:space="0" w:color="000000"/>
      </w:pBdr>
      <w:spacing w:before="100" w:beforeAutospacing="1" w:after="100" w:afterAutospacing="1"/>
    </w:pPr>
    <w:rPr>
      <w:szCs w:val="24"/>
    </w:rPr>
  </w:style>
  <w:style w:type="paragraph" w:customStyle="1" w:styleId="xl80">
    <w:name w:val="xl80"/>
    <w:basedOn w:val="Normalny"/>
    <w:rsid w:val="00EC3A55"/>
    <w:pPr>
      <w:pBdr>
        <w:left w:val="single" w:sz="4" w:space="0" w:color="000000"/>
        <w:bottom w:val="single" w:sz="4" w:space="0" w:color="000000"/>
        <w:right w:val="single" w:sz="4" w:space="0" w:color="000000"/>
      </w:pBdr>
      <w:shd w:val="clear" w:color="FFFF00" w:fill="FFFF00"/>
      <w:spacing w:before="100" w:beforeAutospacing="1" w:after="100" w:afterAutospacing="1"/>
      <w:jc w:val="center"/>
    </w:pPr>
    <w:rPr>
      <w:szCs w:val="24"/>
    </w:rPr>
  </w:style>
  <w:style w:type="paragraph" w:customStyle="1" w:styleId="xl81">
    <w:name w:val="xl81"/>
    <w:basedOn w:val="Normalny"/>
    <w:rsid w:val="00EC3A55"/>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szCs w:val="24"/>
    </w:rPr>
  </w:style>
  <w:style w:type="paragraph" w:customStyle="1" w:styleId="xl82">
    <w:name w:val="xl82"/>
    <w:basedOn w:val="Normalny"/>
    <w:rsid w:val="00EC3A55"/>
    <w:pPr>
      <w:pBdr>
        <w:bottom w:val="single" w:sz="4" w:space="0" w:color="000000"/>
        <w:right w:val="single" w:sz="4" w:space="0" w:color="000000"/>
      </w:pBdr>
      <w:spacing w:before="100" w:beforeAutospacing="1" w:after="100" w:afterAutospacing="1"/>
    </w:pPr>
    <w:rPr>
      <w:szCs w:val="24"/>
    </w:rPr>
  </w:style>
  <w:style w:type="paragraph" w:customStyle="1" w:styleId="xl83">
    <w:name w:val="xl83"/>
    <w:basedOn w:val="Normalny"/>
    <w:rsid w:val="00EC3A55"/>
    <w:pPr>
      <w:pBdr>
        <w:left w:val="single" w:sz="4" w:space="0" w:color="000000"/>
      </w:pBdr>
      <w:spacing w:before="100" w:beforeAutospacing="1" w:after="100" w:afterAutospacing="1"/>
      <w:jc w:val="center"/>
      <w:textAlignment w:val="center"/>
    </w:pPr>
    <w:rPr>
      <w:szCs w:val="24"/>
    </w:rPr>
  </w:style>
  <w:style w:type="paragraph" w:customStyle="1" w:styleId="xl84">
    <w:name w:val="xl84"/>
    <w:basedOn w:val="Normalny"/>
    <w:rsid w:val="00EC3A55"/>
    <w:pPr>
      <w:pBdr>
        <w:left w:val="single" w:sz="4" w:space="0" w:color="000000"/>
        <w:right w:val="single" w:sz="4" w:space="0" w:color="000000"/>
      </w:pBdr>
      <w:spacing w:before="100" w:beforeAutospacing="1" w:after="100" w:afterAutospacing="1"/>
    </w:pPr>
    <w:rPr>
      <w:szCs w:val="24"/>
    </w:rPr>
  </w:style>
  <w:style w:type="paragraph" w:customStyle="1" w:styleId="xl85">
    <w:name w:val="xl85"/>
    <w:basedOn w:val="Normalny"/>
    <w:rsid w:val="00EC3A55"/>
    <w:pPr>
      <w:pBdr>
        <w:left w:val="single" w:sz="8" w:space="0" w:color="000000"/>
        <w:bottom w:val="single" w:sz="4" w:space="0" w:color="000000"/>
      </w:pBdr>
      <w:spacing w:before="100" w:beforeAutospacing="1" w:after="100" w:afterAutospacing="1"/>
      <w:jc w:val="center"/>
      <w:textAlignment w:val="center"/>
    </w:pPr>
    <w:rPr>
      <w:szCs w:val="24"/>
    </w:rPr>
  </w:style>
  <w:style w:type="paragraph" w:customStyle="1" w:styleId="xl86">
    <w:name w:val="xl86"/>
    <w:basedOn w:val="Normalny"/>
    <w:rsid w:val="00EC3A55"/>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87">
    <w:name w:val="xl87"/>
    <w:basedOn w:val="Normalny"/>
    <w:rsid w:val="00EC3A55"/>
    <w:pPr>
      <w:pBdr>
        <w:top w:val="single" w:sz="4" w:space="0" w:color="000000"/>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88">
    <w:name w:val="xl88"/>
    <w:basedOn w:val="Normalny"/>
    <w:rsid w:val="00EC3A55"/>
    <w:pPr>
      <w:pBdr>
        <w:top w:val="single" w:sz="4" w:space="0" w:color="000000"/>
        <w:left w:val="single" w:sz="4" w:space="0" w:color="auto"/>
        <w:bottom w:val="single" w:sz="4" w:space="0" w:color="000000"/>
      </w:pBdr>
      <w:spacing w:before="100" w:beforeAutospacing="1" w:after="100" w:afterAutospacing="1"/>
      <w:jc w:val="center"/>
      <w:textAlignment w:val="center"/>
    </w:pPr>
    <w:rPr>
      <w:szCs w:val="24"/>
    </w:rPr>
  </w:style>
  <w:style w:type="paragraph" w:customStyle="1" w:styleId="xl89">
    <w:name w:val="xl89"/>
    <w:basedOn w:val="Normalny"/>
    <w:rsid w:val="00EC3A55"/>
    <w:pPr>
      <w:pBdr>
        <w:bottom w:val="single" w:sz="4" w:space="0" w:color="000000"/>
      </w:pBdr>
      <w:spacing w:before="100" w:beforeAutospacing="1" w:after="100" w:afterAutospacing="1"/>
      <w:jc w:val="center"/>
      <w:textAlignment w:val="center"/>
    </w:pPr>
    <w:rPr>
      <w:szCs w:val="24"/>
    </w:rPr>
  </w:style>
  <w:style w:type="paragraph" w:customStyle="1" w:styleId="xl90">
    <w:name w:val="xl90"/>
    <w:basedOn w:val="Normalny"/>
    <w:rsid w:val="00EC3A55"/>
    <w:pPr>
      <w:pBdr>
        <w:top w:val="single" w:sz="4" w:space="0" w:color="000000"/>
        <w:left w:val="single" w:sz="4" w:space="0" w:color="000000"/>
        <w:bottom w:val="single" w:sz="4" w:space="0" w:color="auto"/>
        <w:right w:val="single" w:sz="4" w:space="0" w:color="000000"/>
      </w:pBdr>
      <w:spacing w:before="100" w:beforeAutospacing="1" w:after="100" w:afterAutospacing="1"/>
    </w:pPr>
    <w:rPr>
      <w:szCs w:val="24"/>
    </w:rPr>
  </w:style>
  <w:style w:type="paragraph" w:customStyle="1" w:styleId="xl91">
    <w:name w:val="xl91"/>
    <w:basedOn w:val="Normalny"/>
    <w:rsid w:val="00EC3A5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92">
    <w:name w:val="xl92"/>
    <w:basedOn w:val="Normalny"/>
    <w:rsid w:val="00EC3A55"/>
    <w:pPr>
      <w:pBdr>
        <w:bottom w:val="single" w:sz="4" w:space="0" w:color="000000"/>
        <w:right w:val="single" w:sz="4" w:space="0" w:color="000000"/>
      </w:pBdr>
      <w:shd w:val="clear" w:color="FFFF00" w:fill="FFFF00"/>
      <w:spacing w:before="100" w:beforeAutospacing="1" w:after="100" w:afterAutospacing="1"/>
      <w:jc w:val="center"/>
      <w:textAlignment w:val="center"/>
    </w:pPr>
    <w:rPr>
      <w:szCs w:val="24"/>
    </w:rPr>
  </w:style>
  <w:style w:type="paragraph" w:customStyle="1" w:styleId="xl93">
    <w:name w:val="xl93"/>
    <w:basedOn w:val="Normalny"/>
    <w:rsid w:val="00EC3A55"/>
    <w:pPr>
      <w:pBdr>
        <w:top w:val="single" w:sz="4" w:space="0" w:color="000000"/>
        <w:bottom w:val="single" w:sz="4" w:space="0" w:color="auto"/>
        <w:right w:val="single" w:sz="4" w:space="0" w:color="auto"/>
      </w:pBdr>
      <w:spacing w:before="100" w:beforeAutospacing="1" w:after="100" w:afterAutospacing="1"/>
    </w:pPr>
    <w:rPr>
      <w:szCs w:val="24"/>
    </w:rPr>
  </w:style>
  <w:style w:type="paragraph" w:customStyle="1" w:styleId="xl94">
    <w:name w:val="xl94"/>
    <w:basedOn w:val="Normalny"/>
    <w:rsid w:val="00EC3A55"/>
    <w:pPr>
      <w:pBdr>
        <w:right w:val="single" w:sz="4" w:space="0" w:color="000000"/>
      </w:pBdr>
      <w:spacing w:before="100" w:beforeAutospacing="1" w:after="100" w:afterAutospacing="1"/>
      <w:jc w:val="center"/>
      <w:textAlignment w:val="center"/>
    </w:pPr>
    <w:rPr>
      <w:szCs w:val="24"/>
    </w:rPr>
  </w:style>
  <w:style w:type="paragraph" w:customStyle="1" w:styleId="xl95">
    <w:name w:val="xl95"/>
    <w:basedOn w:val="Normalny"/>
    <w:rsid w:val="00EC3A55"/>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szCs w:val="24"/>
    </w:rPr>
  </w:style>
  <w:style w:type="paragraph" w:customStyle="1" w:styleId="xl96">
    <w:name w:val="xl96"/>
    <w:basedOn w:val="Normalny"/>
    <w:rsid w:val="00EC3A5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7">
    <w:name w:val="xl97"/>
    <w:basedOn w:val="Normalny"/>
    <w:rsid w:val="00EC3A55"/>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pPr>
    <w:rPr>
      <w:szCs w:val="24"/>
    </w:rPr>
  </w:style>
  <w:style w:type="paragraph" w:customStyle="1" w:styleId="xl98">
    <w:name w:val="xl98"/>
    <w:basedOn w:val="Normalny"/>
    <w:rsid w:val="00EC3A55"/>
    <w:pPr>
      <w:pBdr>
        <w:top w:val="single" w:sz="4" w:space="0" w:color="000000"/>
        <w:left w:val="single" w:sz="4" w:space="0" w:color="000000"/>
        <w:bottom w:val="single" w:sz="4" w:space="0" w:color="000000"/>
      </w:pBdr>
      <w:spacing w:before="100" w:beforeAutospacing="1" w:after="100" w:afterAutospacing="1"/>
    </w:pPr>
    <w:rPr>
      <w:szCs w:val="24"/>
    </w:rPr>
  </w:style>
  <w:style w:type="paragraph" w:customStyle="1" w:styleId="xl99">
    <w:name w:val="xl99"/>
    <w:basedOn w:val="Normalny"/>
    <w:rsid w:val="00EC3A55"/>
    <w:pPr>
      <w:pBdr>
        <w:top w:val="single" w:sz="4" w:space="0" w:color="000000"/>
        <w:left w:val="single" w:sz="4" w:space="0" w:color="000000"/>
        <w:bottom w:val="single" w:sz="4" w:space="0" w:color="000000"/>
      </w:pBdr>
      <w:spacing w:before="100" w:beforeAutospacing="1" w:after="100" w:afterAutospacing="1"/>
    </w:pPr>
    <w:rPr>
      <w:szCs w:val="24"/>
    </w:rPr>
  </w:style>
  <w:style w:type="paragraph" w:customStyle="1" w:styleId="xl100">
    <w:name w:val="xl100"/>
    <w:basedOn w:val="Normalny"/>
    <w:rsid w:val="00EC3A55"/>
    <w:pPr>
      <w:pBdr>
        <w:bottom w:val="single" w:sz="4" w:space="0" w:color="000000"/>
      </w:pBdr>
      <w:shd w:val="clear" w:color="FFFF00" w:fill="FFFF00"/>
      <w:spacing w:before="100" w:beforeAutospacing="1" w:after="100" w:afterAutospacing="1"/>
      <w:jc w:val="center"/>
      <w:textAlignment w:val="center"/>
    </w:pPr>
    <w:rPr>
      <w:szCs w:val="24"/>
    </w:rPr>
  </w:style>
  <w:style w:type="paragraph" w:customStyle="1" w:styleId="ZnakZnak">
    <w:name w:val="Znak Znak"/>
    <w:basedOn w:val="Normalny"/>
    <w:rsid w:val="00EC3A55"/>
    <w:pPr>
      <w:tabs>
        <w:tab w:val="left" w:pos="709"/>
      </w:tabs>
    </w:pPr>
    <w:rPr>
      <w:rFonts w:ascii="Tahoma" w:hAnsi="Tahoma"/>
      <w:szCs w:val="24"/>
    </w:rPr>
  </w:style>
  <w:style w:type="paragraph" w:styleId="Nagwekspisutreci">
    <w:name w:val="TOC Heading"/>
    <w:basedOn w:val="Nagwek1"/>
    <w:next w:val="Normalny"/>
    <w:uiPriority w:val="39"/>
    <w:unhideWhenUsed/>
    <w:qFormat/>
    <w:rsid w:val="00A806AB"/>
    <w:pPr>
      <w:keepLines/>
      <w:widowControl/>
      <w:tabs>
        <w:tab w:val="clear" w:pos="360"/>
      </w:tabs>
      <w:spacing w:before="480" w:line="276" w:lineRule="auto"/>
      <w:jc w:val="left"/>
      <w:outlineLvl w:val="9"/>
    </w:pPr>
    <w:rPr>
      <w:rFonts w:ascii="Cambria" w:hAnsi="Cambria"/>
      <w:bCs/>
      <w:snapToGrid/>
      <w:color w:val="365F91"/>
      <w:sz w:val="28"/>
      <w:szCs w:val="28"/>
      <w:lang w:eastAsia="en-US"/>
    </w:rPr>
  </w:style>
  <w:style w:type="table" w:customStyle="1" w:styleId="Jasnalista1">
    <w:name w:val="Jasna lista1"/>
    <w:basedOn w:val="Standardowy"/>
    <w:uiPriority w:val="61"/>
    <w:rsid w:val="00A806AB"/>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ecieniowanie2">
    <w:name w:val="Jasne cieniowanie2"/>
    <w:basedOn w:val="Standardowy"/>
    <w:uiPriority w:val="60"/>
    <w:rsid w:val="008E710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ZnakZnakZnakZnak1">
    <w:name w:val="Znak Znak Znak Znak"/>
    <w:basedOn w:val="Normalny"/>
    <w:rsid w:val="008E710A"/>
    <w:pPr>
      <w:suppressAutoHyphens/>
    </w:pPr>
    <w:rPr>
      <w:szCs w:val="24"/>
      <w:lang w:eastAsia="ar-SA"/>
    </w:rPr>
  </w:style>
  <w:style w:type="paragraph" w:customStyle="1" w:styleId="Tekstpodstawowy33">
    <w:name w:val="Tekst podstawowy 33"/>
    <w:basedOn w:val="Normalny"/>
    <w:rsid w:val="008E710A"/>
    <w:rPr>
      <w:noProof/>
      <w:sz w:val="20"/>
    </w:rPr>
  </w:style>
  <w:style w:type="paragraph" w:customStyle="1" w:styleId="Tekstpodstawowywcity22">
    <w:name w:val="Tekst podstawowy wcięty 22"/>
    <w:basedOn w:val="Normalny"/>
    <w:rsid w:val="008E710A"/>
    <w:rPr>
      <w:noProof/>
      <w:sz w:val="20"/>
    </w:rPr>
  </w:style>
  <w:style w:type="paragraph" w:customStyle="1" w:styleId="Zwykytekst2">
    <w:name w:val="Zwykły tekst2"/>
    <w:basedOn w:val="Normalny"/>
    <w:rsid w:val="008E710A"/>
    <w:pPr>
      <w:spacing w:before="120"/>
    </w:pPr>
    <w:rPr>
      <w:rFonts w:ascii="Courier New" w:hAnsi="Courier New"/>
      <w:sz w:val="20"/>
    </w:rPr>
  </w:style>
  <w:style w:type="paragraph" w:customStyle="1" w:styleId="Standardowy2">
    <w:name w:val="Standardowy2"/>
    <w:rsid w:val="008E710A"/>
    <w:rPr>
      <w:sz w:val="24"/>
    </w:rPr>
  </w:style>
  <w:style w:type="paragraph" w:customStyle="1" w:styleId="Tekstpodstawowy23">
    <w:name w:val="Tekst podstawowy 23"/>
    <w:basedOn w:val="Normalny"/>
    <w:rsid w:val="008E710A"/>
    <w:pPr>
      <w:ind w:left="360"/>
      <w:jc w:val="center"/>
    </w:pPr>
    <w:rPr>
      <w:b/>
      <w:u w:val="single"/>
    </w:rPr>
  </w:style>
  <w:style w:type="paragraph" w:styleId="Mapadokumentu">
    <w:name w:val="Document Map"/>
    <w:basedOn w:val="Normalny"/>
    <w:link w:val="MapadokumentuZnak"/>
    <w:uiPriority w:val="99"/>
    <w:rsid w:val="008E710A"/>
    <w:pPr>
      <w:shd w:val="clear" w:color="auto" w:fill="000080"/>
      <w:suppressAutoHyphens/>
      <w:spacing w:before="120"/>
      <w:jc w:val="both"/>
    </w:pPr>
    <w:rPr>
      <w:rFonts w:ascii="Tahoma" w:hAnsi="Tahoma"/>
      <w:sz w:val="16"/>
      <w:szCs w:val="16"/>
    </w:rPr>
  </w:style>
  <w:style w:type="character" w:customStyle="1" w:styleId="MapadokumentuZnak">
    <w:name w:val="Mapa dokumentu Znak"/>
    <w:link w:val="Mapadokumentu"/>
    <w:uiPriority w:val="99"/>
    <w:rsid w:val="008E710A"/>
    <w:rPr>
      <w:rFonts w:ascii="Tahoma" w:hAnsi="Tahoma" w:cs="Tahoma"/>
      <w:sz w:val="16"/>
      <w:szCs w:val="16"/>
    </w:rPr>
  </w:style>
  <w:style w:type="paragraph" w:customStyle="1" w:styleId="ZnakZnak0">
    <w:name w:val="Znak Znak"/>
    <w:basedOn w:val="Normalny"/>
    <w:rsid w:val="008E710A"/>
    <w:pPr>
      <w:tabs>
        <w:tab w:val="left" w:pos="709"/>
      </w:tabs>
    </w:pPr>
    <w:rPr>
      <w:rFonts w:ascii="Tahoma" w:hAnsi="Tahoma"/>
      <w:szCs w:val="24"/>
    </w:rPr>
  </w:style>
  <w:style w:type="paragraph" w:customStyle="1" w:styleId="BodyTekst1">
    <w:name w:val="Body Tekst 1"/>
    <w:basedOn w:val="Normalny"/>
    <w:link w:val="BodyTekst1Znak"/>
    <w:rsid w:val="0044353E"/>
    <w:pPr>
      <w:spacing w:before="60" w:line="360" w:lineRule="auto"/>
      <w:jc w:val="both"/>
      <w:outlineLvl w:val="0"/>
    </w:pPr>
    <w:rPr>
      <w:rFonts w:ascii="Arial" w:hAnsi="Arial"/>
      <w:bCs/>
      <w:szCs w:val="22"/>
    </w:rPr>
  </w:style>
  <w:style w:type="character" w:customStyle="1" w:styleId="BodyTekst1Znak">
    <w:name w:val="Body Tekst 1 Znak"/>
    <w:link w:val="BodyTekst1"/>
    <w:rsid w:val="0044353E"/>
    <w:rPr>
      <w:rFonts w:ascii="Arial" w:hAnsi="Arial"/>
      <w:bCs/>
      <w:sz w:val="24"/>
      <w:szCs w:val="22"/>
    </w:rPr>
  </w:style>
  <w:style w:type="paragraph" w:styleId="Legenda">
    <w:name w:val="caption"/>
    <w:basedOn w:val="Normalny"/>
    <w:next w:val="Normalny"/>
    <w:uiPriority w:val="35"/>
    <w:qFormat/>
    <w:rsid w:val="0044353E"/>
    <w:pPr>
      <w:spacing w:after="200"/>
    </w:pPr>
    <w:rPr>
      <w:rFonts w:ascii="Arial" w:eastAsia="Calibri" w:hAnsi="Arial"/>
      <w:b/>
      <w:bCs/>
      <w:sz w:val="20"/>
      <w:lang w:eastAsia="en-US"/>
    </w:rPr>
  </w:style>
  <w:style w:type="table" w:customStyle="1" w:styleId="Jasnecieniowanie3">
    <w:name w:val="Jasne cieniowanie3"/>
    <w:basedOn w:val="Standardowy"/>
    <w:uiPriority w:val="60"/>
    <w:rsid w:val="0059506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ZnakZnakZnakZnak2">
    <w:name w:val="Znak Znak Znak Znak"/>
    <w:basedOn w:val="Normalny"/>
    <w:rsid w:val="0059506D"/>
    <w:pPr>
      <w:suppressAutoHyphens/>
    </w:pPr>
    <w:rPr>
      <w:szCs w:val="24"/>
      <w:lang w:eastAsia="ar-SA"/>
    </w:rPr>
  </w:style>
  <w:style w:type="paragraph" w:customStyle="1" w:styleId="Tekstpodstawowy34">
    <w:name w:val="Tekst podstawowy 34"/>
    <w:basedOn w:val="Normalny"/>
    <w:rsid w:val="0059506D"/>
    <w:rPr>
      <w:noProof/>
      <w:sz w:val="20"/>
    </w:rPr>
  </w:style>
  <w:style w:type="paragraph" w:customStyle="1" w:styleId="Tekstpodstawowywcity23">
    <w:name w:val="Tekst podstawowy wcięty 23"/>
    <w:basedOn w:val="Normalny"/>
    <w:rsid w:val="0059506D"/>
    <w:rPr>
      <w:noProof/>
      <w:sz w:val="20"/>
    </w:rPr>
  </w:style>
  <w:style w:type="paragraph" w:customStyle="1" w:styleId="Zwykytekst3">
    <w:name w:val="Zwykły tekst3"/>
    <w:basedOn w:val="Normalny"/>
    <w:rsid w:val="0059506D"/>
    <w:pPr>
      <w:spacing w:before="120"/>
    </w:pPr>
    <w:rPr>
      <w:rFonts w:ascii="Courier New" w:hAnsi="Courier New"/>
      <w:sz w:val="20"/>
    </w:rPr>
  </w:style>
  <w:style w:type="paragraph" w:customStyle="1" w:styleId="Standardowy3">
    <w:name w:val="Standardowy3"/>
    <w:rsid w:val="0059506D"/>
    <w:rPr>
      <w:sz w:val="24"/>
    </w:rPr>
  </w:style>
  <w:style w:type="paragraph" w:customStyle="1" w:styleId="Tekstpodstawowy24">
    <w:name w:val="Tekst podstawowy 24"/>
    <w:basedOn w:val="Normalny"/>
    <w:rsid w:val="0059506D"/>
    <w:pPr>
      <w:ind w:left="360"/>
      <w:jc w:val="center"/>
    </w:pPr>
    <w:rPr>
      <w:b/>
      <w:u w:val="single"/>
    </w:rPr>
  </w:style>
  <w:style w:type="paragraph" w:customStyle="1" w:styleId="ZnakZnak1">
    <w:name w:val="Znak Znak"/>
    <w:basedOn w:val="Normalny"/>
    <w:rsid w:val="0059506D"/>
    <w:pPr>
      <w:tabs>
        <w:tab w:val="left" w:pos="709"/>
      </w:tabs>
    </w:pPr>
    <w:rPr>
      <w:rFonts w:ascii="Tahoma" w:hAnsi="Tahoma"/>
      <w:szCs w:val="24"/>
    </w:rPr>
  </w:style>
  <w:style w:type="paragraph" w:customStyle="1" w:styleId="Standard0">
    <w:name w:val="Standard"/>
    <w:rsid w:val="00877434"/>
    <w:pPr>
      <w:widowControl w:val="0"/>
      <w:suppressAutoHyphens/>
      <w:textAlignment w:val="baseline"/>
    </w:pPr>
    <w:rPr>
      <w:rFonts w:eastAsia="SimSun" w:cs="Mangal"/>
      <w:kern w:val="1"/>
      <w:sz w:val="24"/>
      <w:szCs w:val="24"/>
      <w:lang w:eastAsia="zh-CN" w:bidi="hi-IN"/>
    </w:rPr>
  </w:style>
  <w:style w:type="character" w:customStyle="1" w:styleId="Internetlink">
    <w:name w:val="Internet link"/>
    <w:rsid w:val="00877434"/>
    <w:rPr>
      <w:color w:val="0000FF"/>
      <w:u w:val="single"/>
    </w:rPr>
  </w:style>
  <w:style w:type="numbering" w:customStyle="1" w:styleId="UMOWA">
    <w:name w:val="UMOWA"/>
    <w:uiPriority w:val="99"/>
    <w:rsid w:val="004D795B"/>
    <w:pPr>
      <w:numPr>
        <w:numId w:val="15"/>
      </w:numPr>
    </w:pPr>
  </w:style>
  <w:style w:type="character" w:customStyle="1" w:styleId="AkapitzlistZnak">
    <w:name w:val="Akapit z listą Znak"/>
    <w:basedOn w:val="Domylnaczcionkaakapitu"/>
    <w:link w:val="Akapitzlist"/>
    <w:uiPriority w:val="34"/>
    <w:rsid w:val="00C600C7"/>
    <w:rPr>
      <w:sz w:val="24"/>
    </w:rPr>
  </w:style>
  <w:style w:type="paragraph" w:customStyle="1" w:styleId="msonormal0">
    <w:name w:val="msonormal"/>
    <w:basedOn w:val="Normalny"/>
    <w:rsid w:val="00A86BD3"/>
    <w:pPr>
      <w:spacing w:before="100" w:beforeAutospacing="1" w:after="100" w:afterAutospacing="1"/>
      <w:jc w:val="both"/>
    </w:pPr>
    <w:rPr>
      <w:sz w:val="20"/>
    </w:rPr>
  </w:style>
  <w:style w:type="paragraph" w:styleId="Tekstprzypisukocowego">
    <w:name w:val="endnote text"/>
    <w:basedOn w:val="Normalny"/>
    <w:link w:val="TekstprzypisukocowegoZnak"/>
    <w:semiHidden/>
    <w:unhideWhenUsed/>
    <w:rsid w:val="00A86BD3"/>
    <w:rPr>
      <w:sz w:val="20"/>
    </w:rPr>
  </w:style>
  <w:style w:type="character" w:customStyle="1" w:styleId="TekstprzypisukocowegoZnak">
    <w:name w:val="Tekst przypisu końcowego Znak"/>
    <w:basedOn w:val="Domylnaczcionkaakapitu"/>
    <w:link w:val="Tekstprzypisukocowego"/>
    <w:semiHidden/>
    <w:rsid w:val="00A86BD3"/>
  </w:style>
  <w:style w:type="paragraph" w:styleId="Lista2">
    <w:name w:val="List 2"/>
    <w:basedOn w:val="Normalny"/>
    <w:semiHidden/>
    <w:unhideWhenUsed/>
    <w:rsid w:val="00A86BD3"/>
    <w:pPr>
      <w:ind w:left="566" w:hanging="283"/>
    </w:pPr>
  </w:style>
  <w:style w:type="paragraph" w:styleId="Listapunktowana4">
    <w:name w:val="List Bullet 4"/>
    <w:basedOn w:val="Normalny"/>
    <w:autoRedefine/>
    <w:semiHidden/>
    <w:unhideWhenUsed/>
    <w:rsid w:val="00A86BD3"/>
    <w:pPr>
      <w:numPr>
        <w:numId w:val="36"/>
      </w:numPr>
      <w:tabs>
        <w:tab w:val="clear" w:pos="1209"/>
      </w:tabs>
      <w:ind w:left="567" w:hanging="425"/>
    </w:pPr>
    <w:rPr>
      <w:rFonts w:ascii="Garamond" w:hAnsi="Garamond"/>
    </w:rPr>
  </w:style>
  <w:style w:type="character" w:customStyle="1" w:styleId="BezodstpwZnak">
    <w:name w:val="Bez odstępów Znak"/>
    <w:link w:val="Bezodstpw"/>
    <w:uiPriority w:val="1"/>
    <w:locked/>
    <w:rsid w:val="00A86BD3"/>
    <w:rPr>
      <w:rFonts w:ascii="Calibri" w:eastAsia="Calibri" w:hAnsi="Calibri"/>
      <w:sz w:val="22"/>
      <w:szCs w:val="22"/>
      <w:lang w:eastAsia="en-US"/>
    </w:rPr>
  </w:style>
  <w:style w:type="paragraph" w:customStyle="1" w:styleId="ZnakZnakZnakZnakZnakZnakZnakZnakZnakZnak">
    <w:name w:val="Znak Znak Znak Znak Znak Znak Znak Znak Znak Znak"/>
    <w:basedOn w:val="Normalny"/>
    <w:rsid w:val="00A86BD3"/>
    <w:rPr>
      <w:rFonts w:ascii="Arial" w:hAnsi="Arial" w:cs="Arial"/>
      <w:szCs w:val="24"/>
    </w:rPr>
  </w:style>
  <w:style w:type="paragraph" w:customStyle="1" w:styleId="Tekstpodstawowy5">
    <w:name w:val="Tekst podstawowy 5"/>
    <w:basedOn w:val="Tekstpodstawowywcity"/>
    <w:rsid w:val="00A86BD3"/>
    <w:pPr>
      <w:spacing w:after="120"/>
      <w:ind w:left="283"/>
    </w:pPr>
    <w:rPr>
      <w:lang w:val="x-none" w:eastAsia="x-none"/>
    </w:rPr>
  </w:style>
  <w:style w:type="paragraph" w:customStyle="1" w:styleId="Tekstpodstawowy4">
    <w:name w:val="Tekst podstawowy 4"/>
    <w:basedOn w:val="Tekstpodstawowywcity"/>
    <w:rsid w:val="00A86BD3"/>
    <w:pPr>
      <w:spacing w:after="120"/>
      <w:ind w:left="283"/>
    </w:pPr>
    <w:rPr>
      <w:lang w:val="x-none" w:eastAsia="x-none"/>
    </w:rPr>
  </w:style>
  <w:style w:type="paragraph" w:customStyle="1" w:styleId="Tekstpodstawowy25">
    <w:name w:val="Tekst podstawowy 25"/>
    <w:basedOn w:val="Normalny"/>
    <w:rsid w:val="00A86BD3"/>
    <w:pPr>
      <w:suppressAutoHyphens/>
      <w:jc w:val="both"/>
    </w:pPr>
  </w:style>
  <w:style w:type="paragraph" w:customStyle="1" w:styleId="LucaCash">
    <w:name w:val="Luca&amp;Cash"/>
    <w:basedOn w:val="Normalny"/>
    <w:rsid w:val="00A86BD3"/>
    <w:pPr>
      <w:spacing w:line="360" w:lineRule="auto"/>
    </w:pPr>
    <w:rPr>
      <w:rFonts w:ascii="Arial Narrow" w:hAnsi="Arial Narrow"/>
    </w:rPr>
  </w:style>
  <w:style w:type="paragraph" w:customStyle="1" w:styleId="ww-tekstpodstawowywcity20">
    <w:name w:val="ww-tekstpodstawowywcity2"/>
    <w:basedOn w:val="Normalny"/>
    <w:rsid w:val="00A86BD3"/>
    <w:pPr>
      <w:ind w:left="284" w:firstLine="1"/>
      <w:jc w:val="both"/>
    </w:pPr>
    <w:rPr>
      <w:rFonts w:ascii="Arial Narrow" w:hAnsi="Arial Narrow"/>
      <w:szCs w:val="24"/>
    </w:rPr>
  </w:style>
  <w:style w:type="paragraph" w:customStyle="1" w:styleId="3">
    <w:name w:val="3"/>
    <w:basedOn w:val="Normalny"/>
    <w:rsid w:val="00A86BD3"/>
    <w:rPr>
      <w:rFonts w:ascii="Times" w:hAnsi="Times"/>
      <w:noProof/>
      <w:sz w:val="20"/>
    </w:rPr>
  </w:style>
  <w:style w:type="paragraph" w:customStyle="1" w:styleId="WW-Tekstpodstawowy3">
    <w:name w:val="WW-Tekst podstawowy 3"/>
    <w:basedOn w:val="Normalny"/>
    <w:rsid w:val="00A86BD3"/>
    <w:pPr>
      <w:widowControl w:val="0"/>
      <w:suppressAutoHyphens/>
      <w:spacing w:before="20"/>
    </w:pPr>
    <w:rPr>
      <w:rFonts w:ascii="Arial" w:eastAsia="Lucida Sans Unicode" w:hAnsi="Arial" w:cs="Arial"/>
      <w:color w:val="FF0000"/>
      <w:sz w:val="18"/>
      <w:szCs w:val="24"/>
      <w:lang w:val="en-US"/>
    </w:rPr>
  </w:style>
  <w:style w:type="paragraph" w:customStyle="1" w:styleId="c1">
    <w:name w:val="c1"/>
    <w:basedOn w:val="Normalny"/>
    <w:rsid w:val="00A86BD3"/>
    <w:pPr>
      <w:widowControl w:val="0"/>
      <w:autoSpaceDE w:val="0"/>
      <w:autoSpaceDN w:val="0"/>
      <w:spacing w:line="240" w:lineRule="atLeast"/>
      <w:jc w:val="center"/>
    </w:pPr>
    <w:rPr>
      <w:szCs w:val="24"/>
      <w:lang w:val="en-US"/>
    </w:rPr>
  </w:style>
  <w:style w:type="paragraph" w:customStyle="1" w:styleId="p">
    <w:name w:val="p"/>
    <w:basedOn w:val="Normalny"/>
    <w:rsid w:val="00A86BD3"/>
    <w:pPr>
      <w:spacing w:before="86" w:after="86"/>
    </w:pPr>
    <w:rPr>
      <w:rFonts w:ascii="Arial Unicode MS" w:eastAsia="Arial Unicode MS" w:hAnsi="Arial Unicode MS" w:cs="Arial Unicode MS"/>
      <w:sz w:val="18"/>
      <w:szCs w:val="18"/>
    </w:rPr>
  </w:style>
  <w:style w:type="paragraph" w:customStyle="1" w:styleId="BodyText21">
    <w:name w:val="Body Text 21"/>
    <w:basedOn w:val="Normalny"/>
    <w:rsid w:val="00A86BD3"/>
    <w:pPr>
      <w:widowControl w:val="0"/>
      <w:snapToGrid w:val="0"/>
      <w:jc w:val="center"/>
    </w:pPr>
    <w:rPr>
      <w:b/>
    </w:rPr>
  </w:style>
  <w:style w:type="paragraph" w:customStyle="1" w:styleId="Znak">
    <w:name w:val="Znak"/>
    <w:basedOn w:val="Normalny"/>
    <w:rsid w:val="00A86BD3"/>
    <w:rPr>
      <w:rFonts w:ascii="Arial" w:hAnsi="Arial" w:cs="Arial"/>
      <w:szCs w:val="24"/>
    </w:rPr>
  </w:style>
  <w:style w:type="paragraph" w:customStyle="1" w:styleId="ZnakZnakZnakZnakZnakZnakZnakZnak">
    <w:name w:val="Znak Znak Znak Znak Znak Znak Znak Znak"/>
    <w:basedOn w:val="Normalny"/>
    <w:rsid w:val="00A86BD3"/>
    <w:rPr>
      <w:rFonts w:ascii="Arial" w:hAnsi="Arial" w:cs="Arial"/>
      <w:szCs w:val="24"/>
    </w:rPr>
  </w:style>
  <w:style w:type="paragraph" w:customStyle="1" w:styleId="StandardowyZadanie">
    <w:name w:val="Standardowy.Zadanie"/>
    <w:next w:val="Listapunktowana4"/>
    <w:rsid w:val="00A86BD3"/>
    <w:pPr>
      <w:widowControl w:val="0"/>
      <w:overflowPunct w:val="0"/>
      <w:autoSpaceDE w:val="0"/>
      <w:autoSpaceDN w:val="0"/>
      <w:adjustRightInd w:val="0"/>
      <w:spacing w:line="360" w:lineRule="auto"/>
    </w:pPr>
    <w:rPr>
      <w:sz w:val="24"/>
      <w:szCs w:val="24"/>
    </w:rPr>
  </w:style>
  <w:style w:type="paragraph" w:customStyle="1" w:styleId="ZnakZnak10">
    <w:name w:val="Znak Znak1"/>
    <w:basedOn w:val="Normalny"/>
    <w:rsid w:val="00A86BD3"/>
    <w:rPr>
      <w:rFonts w:ascii="Arial" w:hAnsi="Arial" w:cs="Arial"/>
      <w:szCs w:val="24"/>
    </w:rPr>
  </w:style>
  <w:style w:type="paragraph" w:customStyle="1" w:styleId="Justysia">
    <w:name w:val="Justysia"/>
    <w:basedOn w:val="Normalny"/>
    <w:rsid w:val="00A86BD3"/>
    <w:pPr>
      <w:spacing w:line="360" w:lineRule="auto"/>
      <w:jc w:val="both"/>
    </w:pPr>
    <w:rPr>
      <w:rFonts w:ascii="Arial" w:hAnsi="Arial"/>
    </w:rPr>
  </w:style>
  <w:style w:type="paragraph" w:customStyle="1" w:styleId="ZnakZnakZnakZnakZnakZnakZnakZnakZnakZnakZnakZnakZnakZnakZnakZnakZnakZnakZnak">
    <w:name w:val="Znak Znak Znak Znak Znak Znak Znak Znak Znak Znak Znak Znak Znak Znak Znak Znak Znak Znak Znak"/>
    <w:basedOn w:val="Normalny"/>
    <w:rsid w:val="00A86BD3"/>
    <w:rPr>
      <w:rFonts w:ascii="Arial" w:hAnsi="Arial" w:cs="Arial"/>
      <w:szCs w:val="24"/>
    </w:rPr>
  </w:style>
  <w:style w:type="paragraph" w:customStyle="1" w:styleId="Body">
    <w:name w:val="Body"/>
    <w:basedOn w:val="Normalny"/>
    <w:qFormat/>
    <w:rsid w:val="00A86BD3"/>
    <w:pPr>
      <w:widowControl w:val="0"/>
    </w:pPr>
    <w:rPr>
      <w:szCs w:val="24"/>
      <w:lang w:eastAsia="en-US"/>
    </w:rPr>
  </w:style>
  <w:style w:type="paragraph" w:customStyle="1" w:styleId="PPstandardpunkt">
    <w:name w:val="PP standard punkt"/>
    <w:basedOn w:val="Normalny"/>
    <w:rsid w:val="00A86BD3"/>
    <w:rPr>
      <w:szCs w:val="24"/>
    </w:rPr>
  </w:style>
  <w:style w:type="paragraph" w:customStyle="1" w:styleId="Skrconyadreszwrotny">
    <w:name w:val="Skrócony adres zwrotny"/>
    <w:basedOn w:val="Normalny"/>
    <w:rsid w:val="00A86BD3"/>
  </w:style>
  <w:style w:type="paragraph" w:customStyle="1" w:styleId="ZnakZnakZnak">
    <w:name w:val="Znak Znak Znak"/>
    <w:basedOn w:val="Normalny"/>
    <w:rsid w:val="00A86BD3"/>
    <w:pPr>
      <w:tabs>
        <w:tab w:val="left" w:pos="709"/>
      </w:tabs>
    </w:pPr>
    <w:rPr>
      <w:rFonts w:ascii="Tahoma" w:hAnsi="Tahoma"/>
      <w:szCs w:val="24"/>
    </w:rPr>
  </w:style>
  <w:style w:type="paragraph" w:customStyle="1" w:styleId="Tekstwstpniesformatowany">
    <w:name w:val="Tekst wstępnie sformatowany"/>
    <w:basedOn w:val="Normalny"/>
    <w:rsid w:val="00A86BD3"/>
    <w:pPr>
      <w:suppressAutoHyphens/>
    </w:pPr>
    <w:rPr>
      <w:rFonts w:ascii="Courier New" w:eastAsia="Courier New" w:hAnsi="Courier New" w:cs="Courier New"/>
      <w:sz w:val="20"/>
      <w:lang w:eastAsia="ar-SA"/>
    </w:rPr>
  </w:style>
  <w:style w:type="paragraph" w:customStyle="1" w:styleId="TableParagraph">
    <w:name w:val="Table Paragraph"/>
    <w:basedOn w:val="Normalny"/>
    <w:qFormat/>
    <w:rsid w:val="00A86BD3"/>
    <w:pPr>
      <w:widowControl w:val="0"/>
    </w:pPr>
    <w:rPr>
      <w:rFonts w:ascii="Calibri" w:eastAsia="Calibri" w:hAnsi="Calibri"/>
      <w:sz w:val="22"/>
      <w:szCs w:val="22"/>
      <w:lang w:val="en-US" w:eastAsia="en-US"/>
    </w:rPr>
  </w:style>
  <w:style w:type="character" w:customStyle="1" w:styleId="DeltaViewInsertion">
    <w:name w:val="DeltaView Insertion"/>
    <w:rsid w:val="00A86BD3"/>
    <w:rPr>
      <w:b/>
      <w:bCs w:val="0"/>
      <w:i/>
      <w:iCs w:val="0"/>
      <w:spacing w:val="0"/>
    </w:rPr>
  </w:style>
  <w:style w:type="numbering" w:customStyle="1" w:styleId="WW8Num33">
    <w:name w:val="WW8Num33"/>
    <w:rsid w:val="00A86BD3"/>
    <w:pPr>
      <w:numPr>
        <w:numId w:val="38"/>
      </w:numPr>
    </w:pPr>
  </w:style>
  <w:style w:type="numbering" w:customStyle="1" w:styleId="WW8Num1">
    <w:name w:val="WW8Num1"/>
    <w:rsid w:val="00A86BD3"/>
    <w:pPr>
      <w:numPr>
        <w:numId w:val="39"/>
      </w:numPr>
    </w:pPr>
  </w:style>
  <w:style w:type="numbering" w:customStyle="1" w:styleId="WW8Num6">
    <w:name w:val="WW8Num6"/>
    <w:rsid w:val="00A86BD3"/>
    <w:pPr>
      <w:numPr>
        <w:numId w:val="40"/>
      </w:numPr>
    </w:pPr>
  </w:style>
  <w:style w:type="numbering" w:customStyle="1" w:styleId="WW8Num14">
    <w:name w:val="WW8Num14"/>
    <w:rsid w:val="00A86BD3"/>
    <w:pPr>
      <w:numPr>
        <w:numId w:val="41"/>
      </w:numPr>
    </w:pPr>
  </w:style>
  <w:style w:type="numbering" w:customStyle="1" w:styleId="WW8Num27">
    <w:name w:val="WW8Num27"/>
    <w:rsid w:val="00A86BD3"/>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02472">
      <w:bodyDiv w:val="1"/>
      <w:marLeft w:val="0"/>
      <w:marRight w:val="0"/>
      <w:marTop w:val="0"/>
      <w:marBottom w:val="0"/>
      <w:divBdr>
        <w:top w:val="none" w:sz="0" w:space="0" w:color="auto"/>
        <w:left w:val="none" w:sz="0" w:space="0" w:color="auto"/>
        <w:bottom w:val="none" w:sz="0" w:space="0" w:color="auto"/>
        <w:right w:val="none" w:sz="0" w:space="0" w:color="auto"/>
      </w:divBdr>
    </w:div>
    <w:div w:id="54549479">
      <w:bodyDiv w:val="1"/>
      <w:marLeft w:val="0"/>
      <w:marRight w:val="0"/>
      <w:marTop w:val="0"/>
      <w:marBottom w:val="0"/>
      <w:divBdr>
        <w:top w:val="none" w:sz="0" w:space="0" w:color="auto"/>
        <w:left w:val="none" w:sz="0" w:space="0" w:color="auto"/>
        <w:bottom w:val="none" w:sz="0" w:space="0" w:color="auto"/>
        <w:right w:val="none" w:sz="0" w:space="0" w:color="auto"/>
      </w:divBdr>
    </w:div>
    <w:div w:id="136802158">
      <w:bodyDiv w:val="1"/>
      <w:marLeft w:val="0"/>
      <w:marRight w:val="0"/>
      <w:marTop w:val="0"/>
      <w:marBottom w:val="0"/>
      <w:divBdr>
        <w:top w:val="none" w:sz="0" w:space="0" w:color="auto"/>
        <w:left w:val="none" w:sz="0" w:space="0" w:color="auto"/>
        <w:bottom w:val="none" w:sz="0" w:space="0" w:color="auto"/>
        <w:right w:val="none" w:sz="0" w:space="0" w:color="auto"/>
      </w:divBdr>
    </w:div>
    <w:div w:id="155077119">
      <w:bodyDiv w:val="1"/>
      <w:marLeft w:val="0"/>
      <w:marRight w:val="0"/>
      <w:marTop w:val="0"/>
      <w:marBottom w:val="0"/>
      <w:divBdr>
        <w:top w:val="none" w:sz="0" w:space="0" w:color="auto"/>
        <w:left w:val="none" w:sz="0" w:space="0" w:color="auto"/>
        <w:bottom w:val="none" w:sz="0" w:space="0" w:color="auto"/>
        <w:right w:val="none" w:sz="0" w:space="0" w:color="auto"/>
      </w:divBdr>
    </w:div>
    <w:div w:id="193004587">
      <w:bodyDiv w:val="1"/>
      <w:marLeft w:val="0"/>
      <w:marRight w:val="0"/>
      <w:marTop w:val="0"/>
      <w:marBottom w:val="0"/>
      <w:divBdr>
        <w:top w:val="none" w:sz="0" w:space="0" w:color="auto"/>
        <w:left w:val="none" w:sz="0" w:space="0" w:color="auto"/>
        <w:bottom w:val="none" w:sz="0" w:space="0" w:color="auto"/>
        <w:right w:val="none" w:sz="0" w:space="0" w:color="auto"/>
      </w:divBdr>
    </w:div>
    <w:div w:id="375617612">
      <w:bodyDiv w:val="1"/>
      <w:marLeft w:val="0"/>
      <w:marRight w:val="0"/>
      <w:marTop w:val="0"/>
      <w:marBottom w:val="0"/>
      <w:divBdr>
        <w:top w:val="none" w:sz="0" w:space="0" w:color="auto"/>
        <w:left w:val="none" w:sz="0" w:space="0" w:color="auto"/>
        <w:bottom w:val="none" w:sz="0" w:space="0" w:color="auto"/>
        <w:right w:val="none" w:sz="0" w:space="0" w:color="auto"/>
      </w:divBdr>
    </w:div>
    <w:div w:id="503515608">
      <w:bodyDiv w:val="1"/>
      <w:marLeft w:val="0"/>
      <w:marRight w:val="0"/>
      <w:marTop w:val="0"/>
      <w:marBottom w:val="0"/>
      <w:divBdr>
        <w:top w:val="none" w:sz="0" w:space="0" w:color="auto"/>
        <w:left w:val="none" w:sz="0" w:space="0" w:color="auto"/>
        <w:bottom w:val="none" w:sz="0" w:space="0" w:color="auto"/>
        <w:right w:val="none" w:sz="0" w:space="0" w:color="auto"/>
      </w:divBdr>
    </w:div>
    <w:div w:id="595022231">
      <w:bodyDiv w:val="1"/>
      <w:marLeft w:val="0"/>
      <w:marRight w:val="0"/>
      <w:marTop w:val="0"/>
      <w:marBottom w:val="0"/>
      <w:divBdr>
        <w:top w:val="none" w:sz="0" w:space="0" w:color="auto"/>
        <w:left w:val="none" w:sz="0" w:space="0" w:color="auto"/>
        <w:bottom w:val="none" w:sz="0" w:space="0" w:color="auto"/>
        <w:right w:val="none" w:sz="0" w:space="0" w:color="auto"/>
      </w:divBdr>
    </w:div>
    <w:div w:id="715392970">
      <w:bodyDiv w:val="1"/>
      <w:marLeft w:val="0"/>
      <w:marRight w:val="0"/>
      <w:marTop w:val="0"/>
      <w:marBottom w:val="0"/>
      <w:divBdr>
        <w:top w:val="none" w:sz="0" w:space="0" w:color="auto"/>
        <w:left w:val="none" w:sz="0" w:space="0" w:color="auto"/>
        <w:bottom w:val="none" w:sz="0" w:space="0" w:color="auto"/>
        <w:right w:val="none" w:sz="0" w:space="0" w:color="auto"/>
      </w:divBdr>
    </w:div>
    <w:div w:id="758596251">
      <w:bodyDiv w:val="1"/>
      <w:marLeft w:val="0"/>
      <w:marRight w:val="0"/>
      <w:marTop w:val="0"/>
      <w:marBottom w:val="0"/>
      <w:divBdr>
        <w:top w:val="none" w:sz="0" w:space="0" w:color="auto"/>
        <w:left w:val="none" w:sz="0" w:space="0" w:color="auto"/>
        <w:bottom w:val="none" w:sz="0" w:space="0" w:color="auto"/>
        <w:right w:val="none" w:sz="0" w:space="0" w:color="auto"/>
      </w:divBdr>
    </w:div>
    <w:div w:id="1165895790">
      <w:bodyDiv w:val="1"/>
      <w:marLeft w:val="0"/>
      <w:marRight w:val="0"/>
      <w:marTop w:val="0"/>
      <w:marBottom w:val="0"/>
      <w:divBdr>
        <w:top w:val="none" w:sz="0" w:space="0" w:color="auto"/>
        <w:left w:val="none" w:sz="0" w:space="0" w:color="auto"/>
        <w:bottom w:val="none" w:sz="0" w:space="0" w:color="auto"/>
        <w:right w:val="none" w:sz="0" w:space="0" w:color="auto"/>
      </w:divBdr>
    </w:div>
    <w:div w:id="1309213846">
      <w:bodyDiv w:val="1"/>
      <w:marLeft w:val="0"/>
      <w:marRight w:val="0"/>
      <w:marTop w:val="0"/>
      <w:marBottom w:val="0"/>
      <w:divBdr>
        <w:top w:val="none" w:sz="0" w:space="0" w:color="auto"/>
        <w:left w:val="none" w:sz="0" w:space="0" w:color="auto"/>
        <w:bottom w:val="none" w:sz="0" w:space="0" w:color="auto"/>
        <w:right w:val="none" w:sz="0" w:space="0" w:color="auto"/>
      </w:divBdr>
    </w:div>
    <w:div w:id="1752195223">
      <w:bodyDiv w:val="1"/>
      <w:marLeft w:val="0"/>
      <w:marRight w:val="0"/>
      <w:marTop w:val="0"/>
      <w:marBottom w:val="0"/>
      <w:divBdr>
        <w:top w:val="none" w:sz="0" w:space="0" w:color="auto"/>
        <w:left w:val="none" w:sz="0" w:space="0" w:color="auto"/>
        <w:bottom w:val="none" w:sz="0" w:space="0" w:color="auto"/>
        <w:right w:val="none" w:sz="0" w:space="0" w:color="auto"/>
      </w:divBdr>
    </w:div>
    <w:div w:id="1785611504">
      <w:bodyDiv w:val="1"/>
      <w:marLeft w:val="0"/>
      <w:marRight w:val="0"/>
      <w:marTop w:val="0"/>
      <w:marBottom w:val="0"/>
      <w:divBdr>
        <w:top w:val="none" w:sz="0" w:space="0" w:color="auto"/>
        <w:left w:val="none" w:sz="0" w:space="0" w:color="auto"/>
        <w:bottom w:val="none" w:sz="0" w:space="0" w:color="auto"/>
        <w:right w:val="none" w:sz="0" w:space="0" w:color="auto"/>
      </w:divBdr>
    </w:div>
    <w:div w:id="1952858547">
      <w:bodyDiv w:val="1"/>
      <w:marLeft w:val="0"/>
      <w:marRight w:val="0"/>
      <w:marTop w:val="0"/>
      <w:marBottom w:val="0"/>
      <w:divBdr>
        <w:top w:val="none" w:sz="0" w:space="0" w:color="auto"/>
        <w:left w:val="none" w:sz="0" w:space="0" w:color="auto"/>
        <w:bottom w:val="none" w:sz="0" w:space="0" w:color="auto"/>
        <w:right w:val="none" w:sz="0" w:space="0" w:color="auto"/>
      </w:divBdr>
    </w:div>
    <w:div w:id="208617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hdzdrowie@assec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hdzdrowie@asseco.p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F01D2-3B13-4332-AC0B-5D2304239DBA}">
  <ds:schemaRefs>
    <ds:schemaRef ds:uri="http://schemas.openxmlformats.org/officeDocument/2006/bibliography"/>
  </ds:schemaRefs>
</ds:datastoreItem>
</file>

<file path=customXml/itemProps2.xml><?xml version="1.0" encoding="utf-8"?>
<ds:datastoreItem xmlns:ds="http://schemas.openxmlformats.org/officeDocument/2006/customXml" ds:itemID="{5133CC8D-3610-48EA-9683-0AF7D343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8979</Words>
  <Characters>62956</Characters>
  <Application>Microsoft Office Word</Application>
  <DocSecurity>0</DocSecurity>
  <Lines>524</Lines>
  <Paragraphs>143</Paragraphs>
  <ScaleCrop>false</ScaleCrop>
  <HeadingPairs>
    <vt:vector size="2" baseType="variant">
      <vt:variant>
        <vt:lpstr>Tytuł</vt:lpstr>
      </vt:variant>
      <vt:variant>
        <vt:i4>1</vt:i4>
      </vt:variant>
    </vt:vector>
  </HeadingPairs>
  <TitlesOfParts>
    <vt:vector size="1" baseType="lpstr">
      <vt:lpstr>Umowa o świadcznie usług instalacyjnych</vt:lpstr>
    </vt:vector>
  </TitlesOfParts>
  <Company/>
  <LinksUpToDate>false</LinksUpToDate>
  <CharactersWithSpaces>71792</CharactersWithSpaces>
  <SharedDoc>false</SharedDoc>
  <HLinks>
    <vt:vector size="12" baseType="variant">
      <vt:variant>
        <vt:i4>2293765</vt:i4>
      </vt:variant>
      <vt:variant>
        <vt:i4>9</vt:i4>
      </vt:variant>
      <vt:variant>
        <vt:i4>0</vt:i4>
      </vt:variant>
      <vt:variant>
        <vt:i4>5</vt:i4>
      </vt:variant>
      <vt:variant>
        <vt:lpwstr>mailto:hdzdrowie@asseco.pl</vt:lpwstr>
      </vt:variant>
      <vt:variant>
        <vt:lpwstr/>
      </vt:variant>
      <vt:variant>
        <vt:i4>2293765</vt:i4>
      </vt:variant>
      <vt:variant>
        <vt:i4>0</vt:i4>
      </vt:variant>
      <vt:variant>
        <vt:i4>0</vt:i4>
      </vt:variant>
      <vt:variant>
        <vt:i4>5</vt:i4>
      </vt:variant>
      <vt:variant>
        <vt:lpwstr>mailto:hdzdrowie@asseco.pl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świadcznie usług instalacyjnych</dc:title>
  <dc:creator>Paweł Panecki</dc:creator>
  <cp:lastModifiedBy>TRELAA</cp:lastModifiedBy>
  <cp:revision>4</cp:revision>
  <cp:lastPrinted>2020-01-20T12:04:00Z</cp:lastPrinted>
  <dcterms:created xsi:type="dcterms:W3CDTF">2020-03-10T08:34:00Z</dcterms:created>
  <dcterms:modified xsi:type="dcterms:W3CDTF">2020-05-05T09:13:00Z</dcterms:modified>
</cp:coreProperties>
</file>