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7FE7" w14:textId="27DBAB42" w:rsidR="00790B93" w:rsidRPr="00790B93" w:rsidRDefault="00790B93" w:rsidP="00790B93">
      <w:pPr>
        <w:keepNext/>
        <w:tabs>
          <w:tab w:val="num" w:pos="0"/>
        </w:tabs>
        <w:spacing w:after="200" w:line="276" w:lineRule="auto"/>
        <w:ind w:left="432" w:hanging="432"/>
        <w:textAlignment w:val="baseline"/>
        <w:outlineLvl w:val="0"/>
        <w:rPr>
          <w:rFonts w:ascii="Tahoma" w:eastAsia="Calibri" w:hAnsi="Tahoma" w:cs="Tahoma"/>
          <w:b/>
          <w:bCs/>
          <w:kern w:val="1"/>
          <w:sz w:val="24"/>
          <w:szCs w:val="24"/>
        </w:rPr>
      </w:pPr>
      <w:bookmarkStart w:id="0" w:name="_Hlk89447193"/>
      <w:bookmarkStart w:id="1" w:name="_Hlk89161287"/>
      <w:r w:rsidRPr="00790B93">
        <w:rPr>
          <w:rFonts w:ascii="Tahoma" w:eastAsia="Calibri" w:hAnsi="Tahoma" w:cs="Tahoma"/>
          <w:b/>
          <w:bCs/>
          <w:kern w:val="1"/>
          <w:sz w:val="24"/>
          <w:szCs w:val="24"/>
        </w:rPr>
        <w:t xml:space="preserve">CZĘŚĆ II SWZ: </w:t>
      </w:r>
      <w:r>
        <w:rPr>
          <w:rFonts w:ascii="Tahoma" w:eastAsia="Calibri" w:hAnsi="Tahoma" w:cs="Tahoma"/>
          <w:b/>
          <w:bCs/>
          <w:kern w:val="1"/>
          <w:sz w:val="24"/>
          <w:szCs w:val="24"/>
        </w:rPr>
        <w:t>OPIS PRZEDMIOTU ZAMÓWIENIA</w:t>
      </w:r>
    </w:p>
    <w:bookmarkEnd w:id="0"/>
    <w:p w14:paraId="3BD8AE13" w14:textId="4B7C3CF9" w:rsidR="000E714E" w:rsidRPr="00790B93" w:rsidRDefault="000E714E" w:rsidP="00790B93">
      <w:pPr>
        <w:shd w:val="clear" w:color="auto" w:fill="FFFFFF"/>
        <w:tabs>
          <w:tab w:val="left" w:pos="284"/>
        </w:tabs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bookmarkEnd w:id="1"/>
    <w:p w14:paraId="029AF542" w14:textId="76455718" w:rsidR="000E714E" w:rsidRPr="000E714E" w:rsidRDefault="00790B93" w:rsidP="000E714E">
      <w:pPr>
        <w:shd w:val="clear" w:color="auto" w:fill="FFFFFF"/>
        <w:tabs>
          <w:tab w:val="left" w:pos="567"/>
          <w:tab w:val="left" w:pos="1134"/>
          <w:tab w:val="left" w:pos="1276"/>
        </w:tabs>
        <w:spacing w:line="360" w:lineRule="auto"/>
        <w:jc w:val="both"/>
        <w:textAlignment w:val="top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1</w:t>
      </w:r>
      <w:r w:rsidR="000E714E" w:rsidRPr="000E714E">
        <w:rPr>
          <w:rFonts w:ascii="Tahoma" w:eastAsia="Calibri" w:hAnsi="Tahoma" w:cs="Tahoma"/>
          <w:bCs/>
          <w:sz w:val="22"/>
          <w:szCs w:val="22"/>
        </w:rPr>
        <w:t>. Określenie przedmiotu oraz zakresu zamówienia:</w:t>
      </w:r>
    </w:p>
    <w:p w14:paraId="16A61885" w14:textId="472D90DD" w:rsidR="000E714E" w:rsidRPr="00452FDC" w:rsidRDefault="000E714E" w:rsidP="000E714E">
      <w:p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452FDC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 xml:space="preserve">a) </w:t>
      </w:r>
      <w:r w:rsidRPr="000E714E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 xml:space="preserve">Przedmiotem zamówienia jest </w:t>
      </w:r>
      <w:bookmarkStart w:id="2" w:name="_Hlk72497785"/>
      <w:r w:rsidRPr="000E714E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 xml:space="preserve">Zakup wraz z dostawą </w:t>
      </w:r>
      <w:r w:rsidRPr="00452FDC">
        <w:rPr>
          <w:rFonts w:ascii="Tahoma" w:hAnsi="Tahoma" w:cs="Tahoma"/>
          <w:sz w:val="22"/>
          <w:szCs w:val="22"/>
        </w:rPr>
        <w:t xml:space="preserve">wyposażenia i pomocy dydaktycznych w </w:t>
      </w:r>
      <w:r w:rsidR="00194403" w:rsidRPr="00194403">
        <w:rPr>
          <w:rFonts w:ascii="Tahoma" w:hAnsi="Tahoma" w:cs="Tahoma"/>
          <w:sz w:val="22"/>
          <w:szCs w:val="22"/>
        </w:rPr>
        <w:t xml:space="preserve">programie pn. „Laboratoria przyszłości ” dla Szkoły Podstawowej </w:t>
      </w:r>
      <w:r w:rsidR="0056565D">
        <w:rPr>
          <w:rFonts w:ascii="Tahoma" w:hAnsi="Tahoma" w:cs="Tahoma"/>
          <w:sz w:val="22"/>
          <w:szCs w:val="22"/>
        </w:rPr>
        <w:t xml:space="preserve"> nr 3 </w:t>
      </w:r>
      <w:r w:rsidR="00194403" w:rsidRPr="00194403">
        <w:rPr>
          <w:rFonts w:ascii="Tahoma" w:hAnsi="Tahoma" w:cs="Tahoma"/>
          <w:sz w:val="22"/>
          <w:szCs w:val="22"/>
        </w:rPr>
        <w:t xml:space="preserve">im. </w:t>
      </w:r>
      <w:r w:rsidR="0056565D">
        <w:rPr>
          <w:rFonts w:ascii="Tahoma" w:hAnsi="Tahoma" w:cs="Tahoma"/>
          <w:sz w:val="22"/>
          <w:szCs w:val="22"/>
        </w:rPr>
        <w:t>Zbigniewa Herberta we Wronkach</w:t>
      </w:r>
    </w:p>
    <w:p w14:paraId="00E0015E" w14:textId="4A3282A2" w:rsidR="000E714E" w:rsidRDefault="000E714E" w:rsidP="000E714E">
      <w:p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452FDC">
        <w:rPr>
          <w:rFonts w:ascii="Tahoma" w:hAnsi="Tahoma" w:cs="Tahoma"/>
          <w:sz w:val="22"/>
          <w:szCs w:val="22"/>
        </w:rPr>
        <w:t xml:space="preserve">b) Zamawiający dopuszcza oferowanie materiałów lub rozwiązań równoważnych, pod warunkiem, że zagwarantują one wykonanie zamówienia w zgodzie z treścią </w:t>
      </w:r>
      <w:r w:rsidR="00097B21">
        <w:rPr>
          <w:rFonts w:ascii="Tahoma" w:hAnsi="Tahoma" w:cs="Tahoma"/>
          <w:sz w:val="22"/>
          <w:szCs w:val="22"/>
        </w:rPr>
        <w:t>ogłosze</w:t>
      </w:r>
      <w:r w:rsidRPr="00452FDC">
        <w:rPr>
          <w:rFonts w:ascii="Tahoma" w:hAnsi="Tahoma" w:cs="Tahoma"/>
          <w:sz w:val="22"/>
          <w:szCs w:val="22"/>
        </w:rPr>
        <w:t xml:space="preserve">nia oraz zapewnią uzyskanie parametrów technicznych i użytkowych nie gorszych od założonych w </w:t>
      </w:r>
      <w:r w:rsidR="00097B21">
        <w:rPr>
          <w:rFonts w:ascii="Tahoma" w:hAnsi="Tahoma" w:cs="Tahoma"/>
          <w:sz w:val="22"/>
          <w:szCs w:val="22"/>
        </w:rPr>
        <w:t>opisie minimalnych wymagań</w:t>
      </w:r>
      <w:r w:rsidRPr="00452FDC">
        <w:rPr>
          <w:rFonts w:ascii="Tahoma" w:hAnsi="Tahoma" w:cs="Tahoma"/>
          <w:sz w:val="22"/>
          <w:szCs w:val="22"/>
        </w:rPr>
        <w:t>. Wykonawca, który powołuje się na rozwiązania równoważne opisywane przez Zamawiającego, jest obowiązany wykazać, że oferowane przez niego dostawy spełniają wymagania określone przez Zamawiającego. W takiej sytuacji, na Wykonawcy ciąży obowiązek każdorazowego przedłożenia Zamawiającemu stosownych dokumentów, stwierdzających, że proponowane materiały, dostawy i technologia zamienne spełniają (nie są gorsze) warunki/parametry techniczne i użytkowe zawarte w dokumentacji postępowania. Obowiązek udowodnienia równoważności powiązań technicznych i użytkowych leży wyłącznie po stronie Wykonawcy. We wszystkich przypadkach wymagania techniczne mają pierwszeństwo przed standardami producenta.</w:t>
      </w:r>
    </w:p>
    <w:p w14:paraId="21EBF15C" w14:textId="3034E6B7" w:rsidR="007C4964" w:rsidRPr="00452FDC" w:rsidRDefault="000E714E" w:rsidP="00452FDC">
      <w:pPr>
        <w:widowControl w:val="0"/>
        <w:tabs>
          <w:tab w:val="left" w:pos="272"/>
        </w:tabs>
        <w:autoSpaceDN w:val="0"/>
        <w:spacing w:before="280" w:after="280"/>
        <w:jc w:val="both"/>
        <w:textAlignment w:val="baseline"/>
        <w:rPr>
          <w:rFonts w:ascii="Tahoma" w:eastAsia="SimSun" w:hAnsi="Tahoma" w:cs="Tahoma"/>
          <w:kern w:val="3"/>
          <w:sz w:val="22"/>
          <w:szCs w:val="22"/>
          <w:lang w:eastAsia="zh-CN" w:bidi="hi-IN"/>
        </w:rPr>
      </w:pPr>
      <w:r w:rsidRPr="00452FDC">
        <w:rPr>
          <w:rFonts w:ascii="Tahoma" w:hAnsi="Tahoma" w:cs="Tahoma"/>
          <w:sz w:val="22"/>
          <w:szCs w:val="22"/>
        </w:rPr>
        <w:t xml:space="preserve">c) </w:t>
      </w:r>
      <w:r w:rsidR="007C4964" w:rsidRPr="00452FDC">
        <w:rPr>
          <w:rFonts w:ascii="Tahoma" w:hAnsi="Tahoma" w:cs="Tahoma"/>
          <w:sz w:val="22"/>
          <w:szCs w:val="22"/>
        </w:rPr>
        <w:t>Szczegółowy wykaz produktów objętych zamówieniem wraz z wymaganiami minimalnymi określonymi przez Zamawiającego</w:t>
      </w:r>
      <w:r w:rsidR="007C4964" w:rsidRPr="00452FDC">
        <w:rPr>
          <w:rFonts w:ascii="Tahoma" w:eastAsia="Calibri" w:hAnsi="Tahoma" w:cs="Tahoma"/>
          <w:sz w:val="22"/>
          <w:szCs w:val="22"/>
        </w:rPr>
        <w:t xml:space="preserve"> został wskazany poniżej:</w:t>
      </w:r>
      <w:bookmarkEnd w:id="2"/>
    </w:p>
    <w:p w14:paraId="072CA57C" w14:textId="77777777" w:rsidR="00254211" w:rsidRPr="00452FDC" w:rsidRDefault="00254211" w:rsidP="00254211">
      <w:pPr>
        <w:pStyle w:val="Akapitzlist"/>
        <w:spacing w:after="0" w:line="264" w:lineRule="auto"/>
        <w:ind w:left="426"/>
        <w:jc w:val="center"/>
        <w:rPr>
          <w:rFonts w:ascii="Tahoma" w:hAnsi="Tahoma" w:cs="Tahoma"/>
          <w:b w:val="0"/>
          <w:iCs/>
          <w:color w:val="FF0000"/>
          <w:sz w:val="24"/>
          <w:szCs w:val="24"/>
        </w:rPr>
      </w:pPr>
    </w:p>
    <w:p w14:paraId="11DB3146" w14:textId="20FDFC8F" w:rsidR="008F3382" w:rsidRPr="00452FDC" w:rsidRDefault="008F3382" w:rsidP="007C4964">
      <w:pPr>
        <w:spacing w:line="264" w:lineRule="auto"/>
        <w:rPr>
          <w:rFonts w:ascii="Tahoma" w:hAnsi="Tahoma" w:cs="Tahoma"/>
          <w:bCs/>
        </w:rPr>
      </w:pPr>
    </w:p>
    <w:p w14:paraId="4289E017" w14:textId="77777777" w:rsidR="00254211" w:rsidRPr="00452FDC" w:rsidRDefault="00254211" w:rsidP="00254211">
      <w:pPr>
        <w:pStyle w:val="Akapitzlist"/>
        <w:spacing w:after="0" w:line="264" w:lineRule="auto"/>
        <w:ind w:left="426"/>
        <w:jc w:val="center"/>
        <w:rPr>
          <w:rFonts w:ascii="Tahoma" w:hAnsi="Tahoma" w:cs="Tahoma"/>
          <w:b w:val="0"/>
          <w:iCs/>
          <w:color w:val="FF0000"/>
          <w:sz w:val="24"/>
          <w:szCs w:val="24"/>
        </w:rPr>
      </w:pPr>
    </w:p>
    <w:tbl>
      <w:tblPr>
        <w:tblW w:w="972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0"/>
        <w:gridCol w:w="2127"/>
        <w:gridCol w:w="1134"/>
        <w:gridCol w:w="5670"/>
      </w:tblGrid>
      <w:tr w:rsidR="007C4964" w:rsidRPr="00452FDC" w14:paraId="47AB2433" w14:textId="77777777" w:rsidTr="00452FDC">
        <w:trPr>
          <w:cantSplit/>
          <w:trHeight w:val="360"/>
        </w:trPr>
        <w:tc>
          <w:tcPr>
            <w:tcW w:w="790" w:type="dxa"/>
            <w:shd w:val="clear" w:color="auto" w:fill="E5E5E5"/>
            <w:vAlign w:val="center"/>
            <w:hideMark/>
          </w:tcPr>
          <w:p w14:paraId="3E66BC61" w14:textId="77777777" w:rsidR="007C4964" w:rsidRPr="00452FDC" w:rsidRDefault="007C4964" w:rsidP="00FB0A5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52FDC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2127" w:type="dxa"/>
            <w:shd w:val="clear" w:color="auto" w:fill="E5E5E5"/>
            <w:vAlign w:val="center"/>
            <w:hideMark/>
          </w:tcPr>
          <w:p w14:paraId="0655AFE8" w14:textId="77777777" w:rsidR="007C4964" w:rsidRPr="00452FDC" w:rsidRDefault="007C4964" w:rsidP="00FB0A5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52FDC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1134" w:type="dxa"/>
            <w:shd w:val="clear" w:color="auto" w:fill="E5E5E5"/>
            <w:vAlign w:val="center"/>
            <w:hideMark/>
          </w:tcPr>
          <w:p w14:paraId="204A0284" w14:textId="77777777" w:rsidR="007C4964" w:rsidRPr="00452FDC" w:rsidRDefault="007C4964" w:rsidP="00FB0A5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52FDC">
              <w:rPr>
                <w:rFonts w:ascii="Tahoma" w:hAnsi="Tahoma" w:cs="Tahoma"/>
                <w:sz w:val="22"/>
                <w:szCs w:val="22"/>
              </w:rPr>
              <w:t>ilość</w:t>
            </w:r>
          </w:p>
        </w:tc>
        <w:tc>
          <w:tcPr>
            <w:tcW w:w="5670" w:type="dxa"/>
            <w:shd w:val="clear" w:color="auto" w:fill="E5E5E5"/>
            <w:vAlign w:val="center"/>
            <w:hideMark/>
          </w:tcPr>
          <w:p w14:paraId="0D65506A" w14:textId="1CF86C62" w:rsidR="007C4964" w:rsidRPr="00452FDC" w:rsidRDefault="007C4964" w:rsidP="00FB0A5D">
            <w:pPr>
              <w:snapToGrid w:val="0"/>
              <w:ind w:left="150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452FDC">
              <w:rPr>
                <w:rFonts w:ascii="Tahoma" w:hAnsi="Tahoma" w:cs="Tahoma"/>
                <w:b/>
                <w:sz w:val="22"/>
                <w:szCs w:val="22"/>
                <w:u w:val="single"/>
              </w:rPr>
              <w:t>Opis przedstawia minimalne wymagania zamawianego towaru</w:t>
            </w:r>
          </w:p>
          <w:p w14:paraId="340F1D8E" w14:textId="77777777" w:rsidR="007C4964" w:rsidRPr="00452FDC" w:rsidRDefault="007C4964" w:rsidP="00B7765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17C6E1D" w14:textId="77777777" w:rsidR="007C4964" w:rsidRPr="00452FDC" w:rsidRDefault="007C4964" w:rsidP="00B7765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592E77" w14:textId="77777777" w:rsidR="007C4964" w:rsidRPr="00452FDC" w:rsidRDefault="007C4964" w:rsidP="00B7765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FC51736" w14:textId="77777777" w:rsidR="007C4964" w:rsidRPr="00452FDC" w:rsidRDefault="007C4964" w:rsidP="00B7765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4DBF3FF" w14:textId="77777777" w:rsidR="007C4964" w:rsidRPr="00452FDC" w:rsidRDefault="007C4964" w:rsidP="00B7765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D5360F7" w14:textId="77777777" w:rsidR="007C4964" w:rsidRPr="00452FDC" w:rsidRDefault="007C4964" w:rsidP="00B7765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24F5460" w14:textId="552C3E00" w:rsidR="007C4964" w:rsidRPr="00452FDC" w:rsidRDefault="007C4964" w:rsidP="00B7765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230" w:rsidRPr="007D1CFE" w14:paraId="33CF2E29" w14:textId="77777777" w:rsidTr="00B93750">
        <w:trPr>
          <w:cantSplit/>
          <w:trHeight w:val="360"/>
        </w:trPr>
        <w:tc>
          <w:tcPr>
            <w:tcW w:w="790" w:type="dxa"/>
            <w:vAlign w:val="center"/>
          </w:tcPr>
          <w:p w14:paraId="5693B433" w14:textId="77777777" w:rsidR="00E53230" w:rsidRPr="007D1CFE" w:rsidRDefault="00E53230" w:rsidP="00254211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7B74E031" w14:textId="67849FD8" w:rsidR="00E53230" w:rsidRPr="007D1CFE" w:rsidRDefault="00E53230" w:rsidP="00555517">
            <w:pPr>
              <w:rPr>
                <w:rFonts w:ascii="Tahoma" w:hAnsi="Tahoma" w:cs="Tahoma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 xml:space="preserve">Drukarka 3D </w:t>
            </w:r>
            <w:r w:rsidRPr="00BC71DA">
              <w:rPr>
                <w:rFonts w:ascii="Tahoma" w:hAnsi="Tahoma" w:cs="Tahoma"/>
              </w:rPr>
              <w:t>Skrinter</w:t>
            </w:r>
            <w:r w:rsidRPr="00BC71DA">
              <w:rPr>
                <w:rFonts w:ascii="Tahoma" w:eastAsiaTheme="minorHAnsi" w:hAnsi="Tahoma" w:cs="Tahoma"/>
                <w:lang w:eastAsia="en-US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DC9A592" w14:textId="7D901F9E" w:rsidR="00E53230" w:rsidRPr="007D1CFE" w:rsidRDefault="00E53230" w:rsidP="00FB0A5D">
            <w:pPr>
              <w:snapToGrid w:val="0"/>
              <w:ind w:left="150"/>
              <w:rPr>
                <w:rFonts w:ascii="Tahoma" w:hAnsi="Tahoma" w:cs="Tahoma"/>
              </w:rPr>
            </w:pPr>
            <w:r w:rsidRPr="007D1CFE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Merge w:val="restart"/>
            <w:vAlign w:val="center"/>
          </w:tcPr>
          <w:p w14:paraId="42B6FA4C" w14:textId="77777777" w:rsidR="00E53230" w:rsidRPr="00BC71DA" w:rsidRDefault="00E53230" w:rsidP="00E53230">
            <w:pPr>
              <w:suppressAutoHyphens w:val="0"/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>Minimalne wymagania:</w:t>
            </w:r>
          </w:p>
          <w:p w14:paraId="00AD0D34" w14:textId="77777777" w:rsidR="00E53230" w:rsidRPr="00BC71DA" w:rsidRDefault="00E53230" w:rsidP="00E53230">
            <w:pPr>
              <w:suppressAutoHyphens w:val="0"/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lastRenderedPageBreak/>
              <w:t xml:space="preserve">-  intuicyjny interfejs, </w:t>
            </w:r>
          </w:p>
          <w:p w14:paraId="09E04455" w14:textId="77777777" w:rsidR="00E53230" w:rsidRPr="00BC71DA" w:rsidRDefault="00E53230" w:rsidP="00E53230">
            <w:pPr>
              <w:suppressAutoHyphens w:val="0"/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 xml:space="preserve">- zdalny podgląd wydruku, </w:t>
            </w:r>
          </w:p>
          <w:p w14:paraId="7BAA2C72" w14:textId="77777777" w:rsidR="00E53230" w:rsidRPr="00BC71DA" w:rsidRDefault="00E53230" w:rsidP="00E53230">
            <w:pPr>
              <w:suppressAutoHyphens w:val="0"/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 xml:space="preserve">- zintegrowany slicer </w:t>
            </w:r>
          </w:p>
          <w:p w14:paraId="4A780644" w14:textId="77777777" w:rsidR="00E53230" w:rsidRPr="00BC71DA" w:rsidRDefault="00E53230" w:rsidP="00E53230">
            <w:pPr>
              <w:suppressAutoHyphens w:val="0"/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>- modół WiFi</w:t>
            </w:r>
          </w:p>
          <w:p w14:paraId="79952FB3" w14:textId="77777777" w:rsidR="00E53230" w:rsidRPr="00BC71DA" w:rsidRDefault="00E53230" w:rsidP="00E53230">
            <w:pPr>
              <w:suppressAutoHyphens w:val="0"/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>- Pole robocze drukarki: 20 x 20 x 18 cm</w:t>
            </w:r>
          </w:p>
          <w:p w14:paraId="6B53CD6D" w14:textId="77777777" w:rsidR="00E53230" w:rsidRPr="00BC71DA" w:rsidRDefault="00E53230" w:rsidP="00E53230">
            <w:pPr>
              <w:suppressAutoHyphens w:val="0"/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>- 10 x Filamenty PLA</w:t>
            </w:r>
          </w:p>
          <w:p w14:paraId="08FCC1EA" w14:textId="77777777" w:rsidR="00E53230" w:rsidRPr="00BC71DA" w:rsidRDefault="00E53230" w:rsidP="00E53230">
            <w:pPr>
              <w:suppressAutoHyphens w:val="0"/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>- Skrimarket - biblioteka gotowych do druku modeli 3D</w:t>
            </w:r>
          </w:p>
          <w:p w14:paraId="63A7F676" w14:textId="77777777" w:rsidR="00E53230" w:rsidRPr="00BC71DA" w:rsidRDefault="00E53230" w:rsidP="00E53230">
            <w:pPr>
              <w:suppressAutoHyphens w:val="0"/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>- Creator i 3D Playground</w:t>
            </w:r>
          </w:p>
          <w:p w14:paraId="3DA6FF82" w14:textId="77777777" w:rsidR="00E53230" w:rsidRPr="00BC71DA" w:rsidRDefault="00E53230" w:rsidP="00E53230">
            <w:pPr>
              <w:suppressAutoHyphens w:val="0"/>
              <w:rPr>
                <w:rFonts w:ascii="Tahoma" w:hAnsi="Tahoma" w:cs="Tahoma"/>
                <w:lang w:eastAsia="pl-PL"/>
              </w:rPr>
            </w:pPr>
            <w:r w:rsidRPr="00BC71DA">
              <w:rPr>
                <w:rFonts w:ascii="Tahoma" w:hAnsi="Tahoma" w:cs="Tahoma"/>
              </w:rPr>
              <w:t>- Skriware Academy (</w:t>
            </w:r>
            <w:r w:rsidRPr="00BC71DA">
              <w:rPr>
                <w:rFonts w:ascii="Tahoma" w:hAnsi="Tahoma" w:cs="Tahoma"/>
                <w:lang w:eastAsia="pl-PL"/>
              </w:rPr>
              <w:t xml:space="preserve"> 24 e-kursy z zakresu nowoczesnych technologii, nauczania zdalnego i metodologii STEAM, 86 gotowych scenariuszy lekcji na: matematykę, fizykę, przyrodę, geografię, biologię, chemię, technikę, informatykę i nauczanie wczesnoszkolne - zgodne z podstawą programową, 86 prezentacji multimedialnych dla uczniów, karty pracy dla uczniów, zintegrowana z Microsoft Teams i Google Classroom.</w:t>
            </w:r>
          </w:p>
          <w:p w14:paraId="11016D42" w14:textId="4AA4F49E" w:rsidR="00E53230" w:rsidRPr="007D1CFE" w:rsidRDefault="00E53230" w:rsidP="00E5323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hAnsi="Tahoma" w:cs="Tahoma"/>
              </w:rPr>
              <w:t>- gwarancja 24 m-ce</w:t>
            </w:r>
          </w:p>
        </w:tc>
      </w:tr>
      <w:tr w:rsidR="00E53230" w:rsidRPr="007D1CFE" w14:paraId="4A3CC437" w14:textId="77777777" w:rsidTr="00B93750">
        <w:trPr>
          <w:cantSplit/>
          <w:trHeight w:val="360"/>
        </w:trPr>
        <w:tc>
          <w:tcPr>
            <w:tcW w:w="790" w:type="dxa"/>
            <w:vAlign w:val="center"/>
          </w:tcPr>
          <w:p w14:paraId="26B4B357" w14:textId="77777777" w:rsidR="00E53230" w:rsidRPr="007D1CFE" w:rsidRDefault="00E53230" w:rsidP="00254211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7D50D46A" w14:textId="4F28B3C0" w:rsidR="00E53230" w:rsidRPr="00BC71DA" w:rsidRDefault="00E53230" w:rsidP="00555517">
            <w:pPr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 xml:space="preserve">Pracownia </w:t>
            </w:r>
            <w:r w:rsidRPr="00BC71DA">
              <w:rPr>
                <w:rFonts w:ascii="Tahoma" w:hAnsi="Tahoma" w:cs="Tahoma"/>
                <w:lang w:eastAsia="pl-PL"/>
              </w:rPr>
              <w:t>Druku 3D SkriLab</w:t>
            </w:r>
          </w:p>
        </w:tc>
        <w:tc>
          <w:tcPr>
            <w:tcW w:w="1134" w:type="dxa"/>
            <w:vAlign w:val="center"/>
          </w:tcPr>
          <w:p w14:paraId="20F1CF1C" w14:textId="378B424D" w:rsidR="00E53230" w:rsidRPr="007D1CFE" w:rsidRDefault="00E53230" w:rsidP="00FB0A5D">
            <w:pPr>
              <w:snapToGrid w:val="0"/>
              <w:ind w:left="150"/>
              <w:rPr>
                <w:rFonts w:ascii="Tahoma" w:hAnsi="Tahoma" w:cs="Tahoma"/>
              </w:rPr>
            </w:pPr>
            <w:r w:rsidRPr="007D1CFE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Merge/>
            <w:vAlign w:val="center"/>
          </w:tcPr>
          <w:p w14:paraId="77A32E86" w14:textId="77777777" w:rsidR="00E53230" w:rsidRPr="00BC71DA" w:rsidRDefault="00E53230" w:rsidP="00E53230">
            <w:pPr>
              <w:suppressAutoHyphens w:val="0"/>
              <w:rPr>
                <w:rFonts w:ascii="Tahoma" w:hAnsi="Tahoma" w:cs="Tahoma"/>
              </w:rPr>
            </w:pPr>
          </w:p>
        </w:tc>
      </w:tr>
      <w:tr w:rsidR="00E53230" w:rsidRPr="007D1CFE" w14:paraId="7E437B2A" w14:textId="77777777" w:rsidTr="00B93750">
        <w:trPr>
          <w:cantSplit/>
          <w:trHeight w:val="360"/>
        </w:trPr>
        <w:tc>
          <w:tcPr>
            <w:tcW w:w="790" w:type="dxa"/>
            <w:vAlign w:val="center"/>
          </w:tcPr>
          <w:p w14:paraId="2E2ABAF4" w14:textId="77777777" w:rsidR="00E53230" w:rsidRPr="007D1CFE" w:rsidRDefault="00E53230" w:rsidP="00E53230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4EF2D0E5" w14:textId="77777777" w:rsidR="00E53230" w:rsidRPr="00B74AC4" w:rsidRDefault="00E53230" w:rsidP="00E53230">
            <w:pPr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>Zestaw lamp światła ciągłego</w:t>
            </w:r>
          </w:p>
          <w:p w14:paraId="3852F73C" w14:textId="5444C033" w:rsidR="00E53230" w:rsidRPr="007D1CFE" w:rsidRDefault="00E53230" w:rsidP="00E53230">
            <w:pPr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>GlareOne</w:t>
            </w:r>
          </w:p>
        </w:tc>
        <w:tc>
          <w:tcPr>
            <w:tcW w:w="1134" w:type="dxa"/>
            <w:vAlign w:val="center"/>
          </w:tcPr>
          <w:p w14:paraId="61E39568" w14:textId="6C8E4AA7" w:rsidR="00E53230" w:rsidRPr="007D1CFE" w:rsidRDefault="00E53230" w:rsidP="00E53230">
            <w:pPr>
              <w:snapToGrid w:val="0"/>
              <w:ind w:left="150"/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 xml:space="preserve">1 szt. </w:t>
            </w:r>
          </w:p>
        </w:tc>
        <w:tc>
          <w:tcPr>
            <w:tcW w:w="5670" w:type="dxa"/>
            <w:vAlign w:val="center"/>
          </w:tcPr>
          <w:p w14:paraId="29D2D89D" w14:textId="77777777" w:rsidR="00E53230" w:rsidRPr="00B74AC4" w:rsidRDefault="00E53230" w:rsidP="00E5323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Zestaw do oświetlania małych namiotów bezcieniowych lub</w:t>
            </w:r>
          </w:p>
          <w:p w14:paraId="18CCC0E6" w14:textId="77777777" w:rsidR="00E53230" w:rsidRPr="00B74AC4" w:rsidRDefault="00E53230" w:rsidP="00E5323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fotografowania przedmiotów na stole bezcieniowym oraz niewielkich przedmiotów.</w:t>
            </w:r>
          </w:p>
          <w:p w14:paraId="0211046F" w14:textId="77777777" w:rsidR="00E53230" w:rsidRPr="00B74AC4" w:rsidRDefault="00E53230" w:rsidP="00E5323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Parametry minimalne:</w:t>
            </w:r>
          </w:p>
          <w:p w14:paraId="61E3D7BC" w14:textId="77777777" w:rsidR="00E53230" w:rsidRPr="00B74AC4" w:rsidRDefault="00E53230" w:rsidP="00E5323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2 x świetlówka o mocy: 35 W (odpowiednik 150 W)</w:t>
            </w:r>
          </w:p>
          <w:p w14:paraId="7CD83717" w14:textId="77777777" w:rsidR="00E53230" w:rsidRPr="00B74AC4" w:rsidRDefault="00E53230" w:rsidP="00E5323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Temperatura barwowa świetlówek: 5500 K</w:t>
            </w:r>
          </w:p>
          <w:p w14:paraId="0DC65E80" w14:textId="77777777" w:rsidR="00E53230" w:rsidRPr="00B74AC4" w:rsidRDefault="00E53230" w:rsidP="00E5323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Współczynnik odwzorowania barw świetlówek: &gt; 90 Ra</w:t>
            </w:r>
          </w:p>
          <w:p w14:paraId="72E7A419" w14:textId="0E2412C5" w:rsidR="00E53230" w:rsidRPr="007D1CFE" w:rsidRDefault="00E53230" w:rsidP="00E5323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Regulowana wysokość: 28-44 cm</w:t>
            </w:r>
          </w:p>
        </w:tc>
      </w:tr>
      <w:tr w:rsidR="00E53230" w:rsidRPr="007D1CFE" w14:paraId="43704C0E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50336DB9" w14:textId="77777777" w:rsidR="00E53230" w:rsidRPr="007D1CFE" w:rsidRDefault="00E53230" w:rsidP="00E53230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43A98285" w14:textId="77777777" w:rsidR="00E53230" w:rsidRPr="00B74AC4" w:rsidRDefault="00E53230" w:rsidP="00E53230">
            <w:pPr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>Mikrofon kierunkowy Saramonic</w:t>
            </w:r>
          </w:p>
          <w:p w14:paraId="60052DB1" w14:textId="59011137" w:rsidR="00E53230" w:rsidRPr="007D1CFE" w:rsidRDefault="00E53230" w:rsidP="00E53230">
            <w:pPr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>Vmic-Mini</w:t>
            </w:r>
          </w:p>
        </w:tc>
        <w:tc>
          <w:tcPr>
            <w:tcW w:w="1134" w:type="dxa"/>
            <w:vAlign w:val="center"/>
          </w:tcPr>
          <w:p w14:paraId="41B6D730" w14:textId="18FE5036" w:rsidR="00E53230" w:rsidRPr="007D1CFE" w:rsidRDefault="00E53230" w:rsidP="00E53230">
            <w:pPr>
              <w:snapToGrid w:val="0"/>
              <w:ind w:left="150"/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6F57EA4D" w14:textId="77777777" w:rsidR="00E53230" w:rsidRPr="00B74AC4" w:rsidRDefault="00E53230" w:rsidP="00E53230">
            <w:pPr>
              <w:suppressAutoHyphens w:val="0"/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>Kompaktowy kierunkowy mikrofon pojemnościowy, posiadający zintegrowany uchwyt tłumika.</w:t>
            </w:r>
          </w:p>
          <w:p w14:paraId="1E6A17E5" w14:textId="1AC47F24" w:rsidR="00E53230" w:rsidRPr="007D1CFE" w:rsidRDefault="00E53230" w:rsidP="00E53230">
            <w:pPr>
              <w:suppressAutoHyphens w:val="0"/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 xml:space="preserve">W zestawie kable z dwoma wyjściami TRS i TRRS </w:t>
            </w:r>
          </w:p>
        </w:tc>
      </w:tr>
      <w:tr w:rsidR="00605352" w:rsidRPr="007D1CFE" w14:paraId="1C63DB4B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2D27A1C8" w14:textId="77777777" w:rsidR="00605352" w:rsidRPr="007D1CFE" w:rsidRDefault="00605352" w:rsidP="00605352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647633B2" w14:textId="2FBF1EE5" w:rsidR="00605352" w:rsidRPr="007D1CFE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hAnsi="Tahoma" w:cs="Tahoma"/>
              </w:rPr>
              <w:t>Gimbal do smartfona</w:t>
            </w:r>
          </w:p>
        </w:tc>
        <w:tc>
          <w:tcPr>
            <w:tcW w:w="1134" w:type="dxa"/>
            <w:vAlign w:val="center"/>
          </w:tcPr>
          <w:p w14:paraId="25AA1CCA" w14:textId="5210F408" w:rsidR="00605352" w:rsidRPr="007D1CFE" w:rsidRDefault="00605352" w:rsidP="00605352">
            <w:pPr>
              <w:snapToGrid w:val="0"/>
              <w:ind w:left="150"/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 xml:space="preserve">1 szt. </w:t>
            </w:r>
          </w:p>
        </w:tc>
        <w:tc>
          <w:tcPr>
            <w:tcW w:w="5670" w:type="dxa"/>
            <w:vAlign w:val="center"/>
          </w:tcPr>
          <w:p w14:paraId="6F6EC3A0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Zestaw zawiera:</w:t>
            </w:r>
          </w:p>
          <w:p w14:paraId="0753C079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Gimbal</w:t>
            </w:r>
          </w:p>
          <w:p w14:paraId="330B9270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Statyw</w:t>
            </w:r>
          </w:p>
          <w:p w14:paraId="5DFD9A2B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Pokrowiec materiałowy</w:t>
            </w:r>
          </w:p>
          <w:p w14:paraId="65104866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Magnetyczna klamra na smartfon</w:t>
            </w:r>
          </w:p>
          <w:p w14:paraId="3CB656A8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Gumowe podniesienie do klamry</w:t>
            </w:r>
          </w:p>
          <w:p w14:paraId="3A27508F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Opaska na rękę</w:t>
            </w:r>
          </w:p>
          <w:p w14:paraId="114A5C83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Kabel zasilający</w:t>
            </w:r>
          </w:p>
          <w:p w14:paraId="6CCBC9E8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Specyfikacja techniczna:</w:t>
            </w:r>
          </w:p>
          <w:p w14:paraId="610DAB96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Pobór mocy 1,2 W (W idealnych</w:t>
            </w:r>
          </w:p>
          <w:p w14:paraId="647C7F51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warunkach, gdy gimbal jest w pełni wyważony)</w:t>
            </w:r>
          </w:p>
          <w:p w14:paraId="172D40DD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Zasięg mechaniczny: Pan: -161.2° do 172.08°, Roll: -127.05° do 208.95°, Tilt: -101.46° do 229.54°</w:t>
            </w:r>
          </w:p>
          <w:p w14:paraId="3E1E0A1E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Maks. prędkość kontroli: 120° /s</w:t>
            </w:r>
          </w:p>
          <w:p w14:paraId="217704B5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Typ: Li-ion</w:t>
            </w:r>
          </w:p>
          <w:p w14:paraId="6DFC4521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Pojemność: 1000 mAh</w:t>
            </w:r>
          </w:p>
          <w:p w14:paraId="01F4F7BB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Energia: 7,74 Wh</w:t>
            </w:r>
          </w:p>
          <w:p w14:paraId="2DD07469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Napięcie: 6-8,8 V</w:t>
            </w:r>
          </w:p>
          <w:p w14:paraId="310EB1D2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Temperatura ładowania: 5° do 40°C</w:t>
            </w:r>
          </w:p>
          <w:p w14:paraId="1BC88F52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Temperatura pracy: 0° do 40°C</w:t>
            </w:r>
          </w:p>
          <w:p w14:paraId="782F01F2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Czas pracy: 6,4 h (W warunkach z idealnie wyważonym gimbalem)</w:t>
            </w:r>
          </w:p>
          <w:p w14:paraId="3E6A93DB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Czas ładowania: 1,5 h (Mierzone przy użyciu ładowarki o mocy 10 W)</w:t>
            </w:r>
          </w:p>
          <w:p w14:paraId="19B7049D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Port ładowania: USB-C</w:t>
            </w:r>
          </w:p>
          <w:p w14:paraId="1D38BC86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Uniwersalne mocowanie: Gwint 1/4"</w:t>
            </w:r>
          </w:p>
          <w:p w14:paraId="24A53114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Łączność: Bluetooth Low Energy 5.0</w:t>
            </w:r>
          </w:p>
          <w:p w14:paraId="7058A248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Aplikacja :DJI Mimo</w:t>
            </w:r>
          </w:p>
          <w:p w14:paraId="13569214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Wymiary gimbala ze statywem: dł.: 138 mm, śr.: 32 mm</w:t>
            </w:r>
          </w:p>
          <w:p w14:paraId="7B2ECEB9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Regulacja kątu wysięgnika: 0 do 90°</w:t>
            </w:r>
          </w:p>
          <w:p w14:paraId="4DBD77A8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Wymiary (dł. x szer. wys.): rozłożony: 264.5×111.1×92.3 mm, złożony: 174.7×74.6×37 mm</w:t>
            </w:r>
          </w:p>
          <w:p w14:paraId="78A449F6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Waga: Gimbal: 290 g, magnetyczny uchwyt na telefon: 34 g</w:t>
            </w:r>
          </w:p>
          <w:p w14:paraId="51B64BB7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Maks. Długość wbudowanego wysięgnika: 215 mm</w:t>
            </w:r>
          </w:p>
          <w:p w14:paraId="5983944E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Waga kompatybilnego telefonu: 230 ± 60 g</w:t>
            </w:r>
          </w:p>
          <w:p w14:paraId="27DD5299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Grubość kompatybilnego telefonu:6,9-10 mm</w:t>
            </w:r>
          </w:p>
          <w:p w14:paraId="70B67E63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Szerokość kompatybilnego telefonu: 67-84 mm</w:t>
            </w:r>
          </w:p>
          <w:p w14:paraId="241B8EC2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Magnetyczna klamra: waga 34 g,</w:t>
            </w:r>
          </w:p>
          <w:p w14:paraId="50406671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wym.: 67,8 × 40 × 18 mm,</w:t>
            </w:r>
          </w:p>
          <w:p w14:paraId="0A1F4528" w14:textId="51A6DF35" w:rsidR="00605352" w:rsidRPr="007D1CFE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kompatybilność: DJI OM5, DJI OM4</w:t>
            </w:r>
          </w:p>
        </w:tc>
      </w:tr>
      <w:tr w:rsidR="00605352" w:rsidRPr="007D1CFE" w14:paraId="094BAF28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397916B8" w14:textId="77777777" w:rsidR="00605352" w:rsidRPr="007D1CFE" w:rsidRDefault="00605352" w:rsidP="00605352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27BFC3B4" w14:textId="77777777" w:rsidR="00605352" w:rsidRPr="00B74AC4" w:rsidRDefault="00605352" w:rsidP="00605352">
            <w:pPr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>Stacja lutownicza HOT AIR z grotem</w:t>
            </w:r>
          </w:p>
          <w:p w14:paraId="756962E3" w14:textId="02C390D5" w:rsidR="00605352" w:rsidRPr="007D1CFE" w:rsidRDefault="00605352" w:rsidP="00605352">
            <w:pPr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>2w1</w:t>
            </w:r>
          </w:p>
        </w:tc>
        <w:tc>
          <w:tcPr>
            <w:tcW w:w="1134" w:type="dxa"/>
            <w:vAlign w:val="center"/>
          </w:tcPr>
          <w:p w14:paraId="67039AB2" w14:textId="2397F6F3" w:rsidR="00605352" w:rsidRPr="007D1CFE" w:rsidRDefault="00605352" w:rsidP="00605352">
            <w:pPr>
              <w:snapToGrid w:val="0"/>
              <w:ind w:left="150"/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 xml:space="preserve">1 szt. </w:t>
            </w:r>
          </w:p>
        </w:tc>
        <w:tc>
          <w:tcPr>
            <w:tcW w:w="5670" w:type="dxa"/>
            <w:vAlign w:val="center"/>
          </w:tcPr>
          <w:p w14:paraId="17E98B45" w14:textId="77777777" w:rsidR="00605352" w:rsidRPr="00B74AC4" w:rsidRDefault="00605352" w:rsidP="00605352">
            <w:pPr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 xml:space="preserve">Stacja lutownicza HOT AIR z grotem </w:t>
            </w:r>
            <w:r w:rsidRPr="00B74AC4">
              <w:rPr>
                <w:rFonts w:ascii="Tahoma" w:eastAsiaTheme="minorHAnsi" w:hAnsi="Tahoma" w:cs="Tahoma"/>
                <w:lang w:eastAsia="en-US"/>
              </w:rPr>
              <w:t>posiadająca funkcję regulacji temperatury i</w:t>
            </w:r>
            <w:r w:rsidRPr="00B74AC4">
              <w:rPr>
                <w:rFonts w:ascii="Tahoma" w:hAnsi="Tahoma" w:cs="Tahoma"/>
              </w:rPr>
              <w:t xml:space="preserve"> </w:t>
            </w:r>
            <w:r w:rsidRPr="00B74AC4">
              <w:rPr>
                <w:rFonts w:ascii="Tahoma" w:eastAsiaTheme="minorHAnsi" w:hAnsi="Tahoma" w:cs="Tahoma"/>
                <w:lang w:eastAsia="en-US"/>
              </w:rPr>
              <w:t>cyfrowy wyświetlacz LED.</w:t>
            </w:r>
          </w:p>
          <w:p w14:paraId="75908904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Konstrukcja ESD -zabezpieczenie przed zbieraniem się ładunku</w:t>
            </w:r>
          </w:p>
          <w:p w14:paraId="44E54C13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elektrostatycznego.</w:t>
            </w:r>
          </w:p>
          <w:p w14:paraId="2BA444DA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Parametry minimalne stacji lutowniczej:</w:t>
            </w:r>
          </w:p>
          <w:p w14:paraId="57F231C4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Moc: 75W</w:t>
            </w:r>
          </w:p>
          <w:p w14:paraId="016C0C7D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Napięcie zasilania: 220-240V~50Hz</w:t>
            </w:r>
          </w:p>
          <w:p w14:paraId="2927DA8C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Zakres temperatur: 200-480°C</w:t>
            </w:r>
          </w:p>
          <w:p w14:paraId="78F7FD1B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Dokładność temperatury: +/- 1°C</w:t>
            </w:r>
          </w:p>
          <w:p w14:paraId="5CB5EEC1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Czas nagrzewania: 15 s do 350°C</w:t>
            </w:r>
          </w:p>
          <w:p w14:paraId="4A954099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Parametry minimalne stacji hot air:</w:t>
            </w:r>
          </w:p>
          <w:p w14:paraId="5ADC094B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Moc: 750W</w:t>
            </w:r>
          </w:p>
          <w:p w14:paraId="465D68AC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Napięcie zasilania: 220-240V~50Hz</w:t>
            </w:r>
          </w:p>
          <w:p w14:paraId="088573F1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Zakres temperatur: 100-480°C</w:t>
            </w:r>
          </w:p>
          <w:p w14:paraId="02BD95C8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Dokładność temperatury: +/- 2°C</w:t>
            </w:r>
          </w:p>
          <w:p w14:paraId="3E27DA18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Przepływ powietrza 120 l/min</w:t>
            </w:r>
          </w:p>
          <w:p w14:paraId="10527ECD" w14:textId="19E6ACA8" w:rsidR="00605352" w:rsidRPr="007D1CFE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· Czas nagrzewania: 10 s do 350°C</w:t>
            </w:r>
          </w:p>
        </w:tc>
      </w:tr>
      <w:tr w:rsidR="00605352" w:rsidRPr="007D1CFE" w14:paraId="52E76B4C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7A96AF76" w14:textId="77777777" w:rsidR="00605352" w:rsidRPr="007D1CFE" w:rsidRDefault="00605352" w:rsidP="00605352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01D64705" w14:textId="435A8C33" w:rsidR="00605352" w:rsidRPr="007D1CFE" w:rsidRDefault="00605352" w:rsidP="00605352">
            <w:pPr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>BeCreo - zestaw z mikrokontrolerem</w:t>
            </w:r>
          </w:p>
        </w:tc>
        <w:tc>
          <w:tcPr>
            <w:tcW w:w="1134" w:type="dxa"/>
            <w:vAlign w:val="center"/>
          </w:tcPr>
          <w:p w14:paraId="146F35C1" w14:textId="23CA71A1" w:rsidR="00605352" w:rsidRPr="007D1CFE" w:rsidRDefault="006F194F" w:rsidP="00605352">
            <w:pPr>
              <w:snapToGrid w:val="0"/>
              <w:ind w:left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605352" w:rsidRPr="00B74AC4">
              <w:rPr>
                <w:rFonts w:ascii="Tahoma" w:hAnsi="Tahoma" w:cs="Tahoma"/>
              </w:rPr>
              <w:t xml:space="preserve"> szt. (zestaw)</w:t>
            </w:r>
          </w:p>
        </w:tc>
        <w:tc>
          <w:tcPr>
            <w:tcW w:w="5670" w:type="dxa"/>
            <w:vAlign w:val="center"/>
          </w:tcPr>
          <w:p w14:paraId="2E04CAA5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ZESTAW KONSTRUKCYJNY Z MIKROKONTROLEREM, CZUJNIKAMI I AKCESORIAMI</w:t>
            </w:r>
          </w:p>
          <w:p w14:paraId="08DEE85F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Zestaw do nauki podstaw programowania, elektroniki,</w:t>
            </w:r>
          </w:p>
          <w:p w14:paraId="6A85427A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mechatroniki i elementów robotyki do wykorzystania na zajęciach techniki, informatyki, fizyki oraz na innych</w:t>
            </w:r>
          </w:p>
          <w:p w14:paraId="1554247B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przedmiotach. Możliwość łączenia z innymi zestawami konstrukcyjnymi np. LEGO®, możliwość współpracy z drukarkami 3D i różnymi robotami edukacyjnymi, posiadający otwarty ekosystem ARDUINO oraz obudowę metodyczna w języku</w:t>
            </w:r>
          </w:p>
          <w:p w14:paraId="58083436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polskim zapewniającą wsparcie w postaci</w:t>
            </w:r>
          </w:p>
          <w:p w14:paraId="4DC7D7EE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materiałów dostępnych online i do</w:t>
            </w:r>
          </w:p>
          <w:p w14:paraId="06B396E9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druku, są to m.in.: BECREO WiKi &amp;ndash; platforma z bazą materiałów, Scenariusze lekcyjne, Pomysły na niestandardowe</w:t>
            </w:r>
          </w:p>
          <w:p w14:paraId="32B12D21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lekcje, Instrukcje i tutoriale, Projekty interdyscyplinarne.</w:t>
            </w:r>
          </w:p>
          <w:p w14:paraId="521D2593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Moduły elektroniczne, czujniki w zestawie:</w:t>
            </w:r>
          </w:p>
          <w:p w14:paraId="43376965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Oryginalny mikrokontroler Arduino Uno</w:t>
            </w:r>
          </w:p>
          <w:p w14:paraId="3FD31E3C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Nakładka rozszerzająca &amp;ndash;</w:t>
            </w:r>
          </w:p>
          <w:p w14:paraId="213BB5C5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Shield z wyświetlaczem OLED</w:t>
            </w:r>
          </w:p>
          <w:p w14:paraId="0AB91578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Złącza analogowe</w:t>
            </w:r>
          </w:p>
          <w:p w14:paraId="79795A55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Złącza cyfrowe</w:t>
            </w:r>
          </w:p>
          <w:p w14:paraId="3F8B627E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10-pinowe złącze do serwomechanizmu</w:t>
            </w:r>
          </w:p>
          <w:p w14:paraId="614E601A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Złącze czujnika odległości</w:t>
            </w:r>
          </w:p>
          <w:p w14:paraId="16C9A79B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Wbudowaną diodę zasilania.</w:t>
            </w:r>
          </w:p>
          <w:p w14:paraId="512F96D6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Diody LED: czerwona, zielona, żółta,</w:t>
            </w:r>
          </w:p>
          <w:p w14:paraId="29BA6C0E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Buzzer (głośniczek),</w:t>
            </w:r>
          </w:p>
          <w:p w14:paraId="6FD02688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Czujnik światła,</w:t>
            </w:r>
          </w:p>
          <w:p w14:paraId="1F631A42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Czujnik odległości SHARP o wyjściu analogowym i zakresie</w:t>
            </w:r>
          </w:p>
          <w:p w14:paraId="37F30A5A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pomiaru 5-25 cm,</w:t>
            </w:r>
          </w:p>
          <w:p w14:paraId="01E0F744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Czujnik temperatury,</w:t>
            </w:r>
          </w:p>
          <w:p w14:paraId="2E7A93A4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Przycisku/tact switch,</w:t>
            </w:r>
          </w:p>
          <w:p w14:paraId="2F7ECD4D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Joystick,</w:t>
            </w:r>
          </w:p>
          <w:p w14:paraId="2E96E1D5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Czujnika obrotu z pokrętłem/potencjometr,</w:t>
            </w:r>
          </w:p>
          <w:p w14:paraId="6D628091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Serwomechanizm typu micro z modułem posiadającym własny</w:t>
            </w:r>
          </w:p>
          <w:p w14:paraId="76EB32DC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stabilizator napięcia oraz zintegrowanym złączem minimum 10</w:t>
            </w:r>
          </w:p>
          <w:p w14:paraId="380B0940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-pinowym pasującym do rozszerzenia BECREO kit.</w:t>
            </w:r>
          </w:p>
          <w:p w14:paraId="1A6EA250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Akcesoria z zestawie:</w:t>
            </w:r>
          </w:p>
          <w:p w14:paraId="2155842C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Podstawa konstrukcyjna (obszar roboczy)</w:t>
            </w:r>
          </w:p>
          <w:p w14:paraId="68BC4CCC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12 plastikowych uchwytów do mocowania czujników i modułów na planszy oraz z klockami LEGO®</w:t>
            </w:r>
          </w:p>
          <w:p w14:paraId="1ADB0C86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Kabel USB do połączenia płytki z komputerem,</w:t>
            </w:r>
          </w:p>
          <w:p w14:paraId="607C1F0F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Zestaw 10 kabelków, w dwóch zestawach kolorystycznych do</w:t>
            </w:r>
          </w:p>
          <w:p w14:paraId="14C06D00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łączenia modułów elektronicznych z programowalną płytką i</w:t>
            </w:r>
          </w:p>
          <w:p w14:paraId="352257B7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rozszerzeniem,</w:t>
            </w:r>
          </w:p>
          <w:p w14:paraId="018BE299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Adapter baterii AA,</w:t>
            </w:r>
          </w:p>
          <w:p w14:paraId="6E80B643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Kartonowe pudełko z plastikowym organizerem do</w:t>
            </w:r>
          </w:p>
          <w:p w14:paraId="5ADD0866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porządkowania i przechowywania elementów zestawu,</w:t>
            </w:r>
          </w:p>
          <w:p w14:paraId="6C98112F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Zestaw 10 plansz dydaktycznych- kart pracy,</w:t>
            </w:r>
          </w:p>
          <w:p w14:paraId="20D83A01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tematycznych projektów dla uczniów do zrealizowania w formie nakładek na plastikową podstawę konstrukcyjną (obszar roboczy) o angażującej tematyce np:</w:t>
            </w:r>
          </w:p>
          <w:p w14:paraId="096DE3AB" w14:textId="2235EAA4" w:rsidR="00605352" w:rsidRPr="007D1CFE" w:rsidRDefault="00605352" w:rsidP="00605352">
            <w:pPr>
              <w:suppressAutoHyphens w:val="0"/>
              <w:rPr>
                <w:rFonts w:ascii="Tahoma" w:hAnsi="Tahoma" w:cs="Tahoma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Inteligentne miasto, Dworzec kolejowy, Parking, Bank, Inteligentny dom, Miły poranek, Stacja pogodowa, ZOO</w:t>
            </w:r>
          </w:p>
        </w:tc>
      </w:tr>
      <w:tr w:rsidR="00605352" w:rsidRPr="007D1CFE" w14:paraId="590180AF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195B34FA" w14:textId="77777777" w:rsidR="00605352" w:rsidRPr="007D1CFE" w:rsidRDefault="00605352" w:rsidP="00605352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5B0C1111" w14:textId="6346609C" w:rsidR="00605352" w:rsidRPr="007D1CFE" w:rsidRDefault="00605352" w:rsidP="00605352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Gra do nauki programowania</w:t>
            </w:r>
            <w:r>
              <w:rPr>
                <w:rFonts w:ascii="Tahoma" w:hAnsi="Tahoma" w:cs="Tahoma"/>
              </w:rPr>
              <w:t xml:space="preserve"> typu </w:t>
            </w:r>
            <w:r w:rsidRPr="00173FFD">
              <w:rPr>
                <w:rFonts w:ascii="Tahoma" w:hAnsi="Tahoma" w:cs="Tahoma"/>
              </w:rPr>
              <w:t xml:space="preserve"> Scottie Go! EDU </w:t>
            </w:r>
          </w:p>
        </w:tc>
        <w:tc>
          <w:tcPr>
            <w:tcW w:w="1134" w:type="dxa"/>
            <w:vAlign w:val="center"/>
          </w:tcPr>
          <w:p w14:paraId="78F7A67E" w14:textId="0CA55CD5" w:rsidR="00605352" w:rsidRPr="007D1CFE" w:rsidRDefault="00605352" w:rsidP="00605352">
            <w:pPr>
              <w:snapToGrid w:val="0"/>
              <w:ind w:left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173FFD">
              <w:rPr>
                <w:rFonts w:ascii="Tahoma" w:hAnsi="Tahoma" w:cs="Tahoma"/>
              </w:rPr>
              <w:t xml:space="preserve"> szt.</w:t>
            </w:r>
          </w:p>
        </w:tc>
        <w:tc>
          <w:tcPr>
            <w:tcW w:w="5670" w:type="dxa"/>
            <w:vAlign w:val="center"/>
          </w:tcPr>
          <w:p w14:paraId="62EBEAD9" w14:textId="77777777" w:rsidR="00605352" w:rsidRPr="00173FFD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Gra Scottie Go! EDU składa się z aplikacji oraz kartonowych klocków. Zawiera 91 zadań o rosnącym poziomie trudności. </w:t>
            </w:r>
          </w:p>
          <w:p w14:paraId="0F9D6C37" w14:textId="77777777" w:rsidR="00605352" w:rsidRPr="00173FFD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Pudełko z grą Scottie Go! EDU zawiera:</w:t>
            </w:r>
          </w:p>
          <w:p w14:paraId="254D243E" w14:textId="77777777" w:rsidR="00605352" w:rsidRPr="00173FFD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179 kartonowych klocków</w:t>
            </w:r>
          </w:p>
          <w:p w14:paraId="1B742316" w14:textId="77777777" w:rsidR="00605352" w:rsidRPr="00173FFD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Kod licencyjny</w:t>
            </w:r>
          </w:p>
          <w:p w14:paraId="5172BE2F" w14:textId="77777777" w:rsidR="00605352" w:rsidRPr="00173FFD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Organizer</w:t>
            </w:r>
          </w:p>
          <w:p w14:paraId="39F6FDF2" w14:textId="77777777" w:rsidR="00605352" w:rsidRPr="00173FFD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Planszę do układania klocków</w:t>
            </w:r>
          </w:p>
          <w:p w14:paraId="537903D4" w14:textId="77777777" w:rsidR="00605352" w:rsidRPr="00173FFD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Instrukcję</w:t>
            </w:r>
          </w:p>
          <w:p w14:paraId="6494D0D4" w14:textId="77777777" w:rsidR="00605352" w:rsidRPr="00173FFD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Możliwość pobrania materiałów edukacyjnych ze strony internetowej m in.: </w:t>
            </w:r>
          </w:p>
          <w:p w14:paraId="3C1C35AC" w14:textId="77777777" w:rsidR="00605352" w:rsidRPr="00173FFD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Materiały dydaktyczne w postaci przewodnika nauczyciela z zadaniami i ich rozwiązaniami.</w:t>
            </w:r>
          </w:p>
          <w:p w14:paraId="2143ED77" w14:textId="77777777" w:rsidR="00605352" w:rsidRPr="00173FFD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Karty pracy.</w:t>
            </w:r>
          </w:p>
          <w:p w14:paraId="45F9A9E0" w14:textId="77777777" w:rsidR="00605352" w:rsidRPr="00173FFD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Zestaw wszystkich plansz z zadaniami do wykorzystywania w</w:t>
            </w:r>
          </w:p>
          <w:p w14:paraId="15F6C055" w14:textId="77777777" w:rsidR="00605352" w:rsidRPr="00173FFD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trakcie zajęć np. poprzez ich wyświetlanie lub tworzenie własnych karty pracy.</w:t>
            </w:r>
          </w:p>
          <w:p w14:paraId="363D3B12" w14:textId="77777777" w:rsidR="00605352" w:rsidRPr="00173FFD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Obudowę metodyczną stworzoną przez nauczycieli praktyków, a w tym:</w:t>
            </w:r>
          </w:p>
          <w:p w14:paraId="660FF23C" w14:textId="77777777" w:rsidR="00605352" w:rsidRPr="00173FFD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program pracy z wykorzystaniem gry,</w:t>
            </w:r>
          </w:p>
          <w:p w14:paraId="0CCCD9B1" w14:textId="77777777" w:rsidR="00605352" w:rsidRPr="00173FFD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pomysły na ciekawe dodatkowe aktywności w pracy z grą,</w:t>
            </w:r>
          </w:p>
          <w:p w14:paraId="29C81260" w14:textId="77777777" w:rsidR="00605352" w:rsidRPr="00173FFD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scenariusze lekcji dla uczniów w wieku 6-15 lat.</w:t>
            </w:r>
          </w:p>
          <w:p w14:paraId="7B75B3C1" w14:textId="77777777" w:rsidR="00605352" w:rsidRPr="00173FFD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• informacje na temat certyfikacji </w:t>
            </w:r>
          </w:p>
          <w:p w14:paraId="4FBB3080" w14:textId="0D5CF3EC" w:rsidR="00605352" w:rsidRPr="007D1CFE" w:rsidRDefault="00605352" w:rsidP="00605352">
            <w:pPr>
              <w:suppressAutoHyphens w:val="0"/>
              <w:rPr>
                <w:rFonts w:ascii="Tahoma" w:hAnsi="Tahoma" w:cs="Tahoma"/>
              </w:rPr>
            </w:pPr>
          </w:p>
        </w:tc>
      </w:tr>
      <w:tr w:rsidR="00605352" w:rsidRPr="007D1CFE" w14:paraId="318A5719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4B834E5E" w14:textId="77777777" w:rsidR="00605352" w:rsidRPr="007D1CFE" w:rsidRDefault="00605352" w:rsidP="00605352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4819E353" w14:textId="77777777" w:rsidR="00605352" w:rsidRPr="00BC71DA" w:rsidRDefault="00605352" w:rsidP="00605352">
            <w:pPr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>Photon: Robotyka i Sztuczna</w:t>
            </w:r>
          </w:p>
          <w:p w14:paraId="07625BB8" w14:textId="2432D081" w:rsidR="00605352" w:rsidRPr="007D1CFE" w:rsidRDefault="00605352" w:rsidP="00605352">
            <w:pPr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>Inteligencja</w:t>
            </w:r>
          </w:p>
        </w:tc>
        <w:tc>
          <w:tcPr>
            <w:tcW w:w="1134" w:type="dxa"/>
            <w:vAlign w:val="center"/>
          </w:tcPr>
          <w:p w14:paraId="63656713" w14:textId="67368FF5" w:rsidR="00605352" w:rsidRPr="007D1CFE" w:rsidRDefault="00605352" w:rsidP="00605352">
            <w:pPr>
              <w:snapToGrid w:val="0"/>
              <w:ind w:left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BC71DA">
              <w:rPr>
                <w:rFonts w:ascii="Tahoma" w:hAnsi="Tahoma" w:cs="Tahoma"/>
              </w:rPr>
              <w:t xml:space="preserve"> szt.</w:t>
            </w:r>
          </w:p>
        </w:tc>
        <w:tc>
          <w:tcPr>
            <w:tcW w:w="5670" w:type="dxa"/>
            <w:vAlign w:val="center"/>
          </w:tcPr>
          <w:p w14:paraId="589B39AB" w14:textId="77777777" w:rsidR="00605352" w:rsidRPr="00BC71DA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Zawartość zestawu:</w:t>
            </w:r>
          </w:p>
          <w:p w14:paraId="56004A88" w14:textId="77777777" w:rsidR="00605352" w:rsidRPr="00BC71DA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- Robot Photon wraz z ładowarką oraz przewodami, 3 szt.</w:t>
            </w:r>
          </w:p>
          <w:p w14:paraId="64383572" w14:textId="77777777" w:rsidR="00605352" w:rsidRPr="00BC71DA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- Komplet 5 podręczników do nauki podstaw programowania oraz nauki podstaw Sztucznej Inteligencji, 1 kpl</w:t>
            </w:r>
          </w:p>
          <w:p w14:paraId="5B6741C9" w14:textId="77777777" w:rsidR="00605352" w:rsidRPr="00BC71DA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- Dostęp do internetowej bazy scenariuszy zajęć (interdyscyplinarnych, do nauki kodowania oraz zajęć z</w:t>
            </w:r>
          </w:p>
          <w:p w14:paraId="2353A106" w14:textId="77777777" w:rsidR="00605352" w:rsidRPr="00BC71DA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mikrokontrolerami)</w:t>
            </w:r>
          </w:p>
          <w:p w14:paraId="5A553753" w14:textId="77777777" w:rsidR="00605352" w:rsidRPr="00BC71DA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- Photon Magic Dongle, 3 szt.</w:t>
            </w:r>
          </w:p>
          <w:p w14:paraId="12384452" w14:textId="77777777" w:rsidR="00605352" w:rsidRPr="00BC71DA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- Zestaw 3 mat (smart city, storytelling, kratownica), 1 kpl.</w:t>
            </w:r>
          </w:p>
          <w:p w14:paraId="13A1B71D" w14:textId="77777777" w:rsidR="00605352" w:rsidRPr="00BC71DA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- Zestaw akcesoriów do nauki sztucznej inteligencji, 1 kpl.</w:t>
            </w:r>
          </w:p>
          <w:p w14:paraId="3DFA854A" w14:textId="77777777" w:rsidR="00605352" w:rsidRPr="00BC71DA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- Zestaw uchwytów do tabletów, 3 szt.</w:t>
            </w:r>
          </w:p>
          <w:p w14:paraId="4ED832BC" w14:textId="77777777" w:rsidR="00605352" w:rsidRPr="00BC71DA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- Zestaw Fiszek z symbolami z aplikacji (do nauki kodowania), 1 kpl.</w:t>
            </w:r>
          </w:p>
          <w:p w14:paraId="571F41BE" w14:textId="77777777" w:rsidR="00605352" w:rsidRPr="00BC71DA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 xml:space="preserve">Wymagania techniczne: </w:t>
            </w:r>
          </w:p>
          <w:p w14:paraId="652A01FE" w14:textId="77777777" w:rsidR="00605352" w:rsidRPr="00BC71DA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 xml:space="preserve">- gwarancja powyżej 12 miesięcy </w:t>
            </w:r>
          </w:p>
          <w:p w14:paraId="179B63AA" w14:textId="77777777" w:rsidR="00605352" w:rsidRPr="00BC71DA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- autoryzowany serwis na terenie Polski,</w:t>
            </w:r>
          </w:p>
          <w:p w14:paraId="3F4B23EF" w14:textId="77777777" w:rsidR="00605352" w:rsidRPr="00BC71DA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- aplikacje, instrukcja obsługi i wsparcie techniczne w języku</w:t>
            </w:r>
          </w:p>
          <w:p w14:paraId="44303DD0" w14:textId="40AE63FC" w:rsidR="00605352" w:rsidRPr="007D1CFE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polskim,</w:t>
            </w:r>
          </w:p>
        </w:tc>
      </w:tr>
      <w:tr w:rsidR="00605352" w:rsidRPr="007D1CFE" w14:paraId="772E0C61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0543A68C" w14:textId="77777777" w:rsidR="00605352" w:rsidRPr="007D1CFE" w:rsidRDefault="00605352" w:rsidP="00605352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12A8DA60" w14:textId="025894ED" w:rsidR="00605352" w:rsidRPr="00B74AC4" w:rsidRDefault="00605352" w:rsidP="006053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</w:t>
            </w:r>
            <w:r w:rsidRPr="00B74AC4">
              <w:rPr>
                <w:rFonts w:ascii="Tahoma" w:hAnsi="Tahoma" w:cs="Tahoma"/>
              </w:rPr>
              <w:t>irtualne laboratorium</w:t>
            </w:r>
          </w:p>
          <w:p w14:paraId="72CE5BD4" w14:textId="27941B21" w:rsidR="00605352" w:rsidRPr="00B74AC4" w:rsidRDefault="00605352" w:rsidP="00605352">
            <w:pPr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 xml:space="preserve">przedmiotowe zestaw 8 sztuk </w:t>
            </w:r>
            <w:r>
              <w:rPr>
                <w:rFonts w:ascii="Tahoma" w:hAnsi="Tahoma" w:cs="Tahoma"/>
              </w:rPr>
              <w:t xml:space="preserve">typu </w:t>
            </w:r>
            <w:r w:rsidRPr="00B74AC4">
              <w:rPr>
                <w:rFonts w:ascii="Tahoma" w:hAnsi="Tahoma" w:cs="Tahoma"/>
              </w:rPr>
              <w:t>ClassVR</w:t>
            </w:r>
          </w:p>
          <w:p w14:paraId="0F590D59" w14:textId="49EDE91C" w:rsidR="00605352" w:rsidRPr="007D1CFE" w:rsidRDefault="00605352" w:rsidP="00605352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6661C38E" w14:textId="01DF5944" w:rsidR="00605352" w:rsidRPr="007D1CFE" w:rsidRDefault="00605352" w:rsidP="00605352">
            <w:pPr>
              <w:snapToGrid w:val="0"/>
              <w:ind w:left="150"/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707029E4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Zestaw jest pakowany w  twardej walizce chroniącej urządzenie oraz umożliwiające  ładowanie zestawów słuchawkowych za pomocą wtyczki ściennej. Zestaw ma</w:t>
            </w:r>
          </w:p>
          <w:p w14:paraId="1A0405C5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wysuwaną rączkę z wytrzymałymi kółkami.</w:t>
            </w:r>
          </w:p>
          <w:p w14:paraId="275E1D60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Zestaw ClassVR Premium zawiera przewodowy</w:t>
            </w:r>
          </w:p>
          <w:p w14:paraId="6099B84D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kontroler ręczny obsługujący, Zintegrowany hub ładujący USB wraz z aktywnymi wentylatorami chłodzącymi .</w:t>
            </w:r>
          </w:p>
          <w:p w14:paraId="0440464E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SPECYFIKACJA TECHNICZNA:</w:t>
            </w:r>
          </w:p>
          <w:p w14:paraId="30D5DA21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Ośmiordzeniowy procesor Qualcomm</w:t>
            </w:r>
          </w:p>
          <w:p w14:paraId="171DFBE2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Snapdragon XR1</w:t>
            </w:r>
          </w:p>
          <w:p w14:paraId="7454C30C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Ładowanie / wejście USB-C dla kontrolera ręcznego</w:t>
            </w:r>
          </w:p>
          <w:p w14:paraId="72CB9B2B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Soczewka Fresnela / soczewka asferyczna 100 stopni FOV</w:t>
            </w:r>
          </w:p>
          <w:p w14:paraId="080CAB8C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Polimerowa bateria litowo-jonowa 4000 mAh</w:t>
            </w:r>
          </w:p>
          <w:p w14:paraId="691DD520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Przedni aparat 13 Mpx z autofokusem</w:t>
            </w:r>
          </w:p>
          <w:p w14:paraId="38862077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Mocowanie na głowę z regulacją w 3</w:t>
            </w:r>
          </w:p>
          <w:p w14:paraId="0C984808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kierunkach za pomocą podwójnych pasków z tyłu</w:t>
            </w:r>
          </w:p>
          <w:p w14:paraId="4910035E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5,5-calowy szybki wyświetlacz o wysokiej rozdzielczości 2560 x 1440</w:t>
            </w:r>
          </w:p>
          <w:p w14:paraId="065E0A4A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3 GB DDR RAM i 32 GB wewnętrznej pamięci masowej</w:t>
            </w:r>
          </w:p>
          <w:p w14:paraId="60BD63E4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Do czterech godzin pracy na jednej baterii</w:t>
            </w:r>
          </w:p>
          <w:p w14:paraId="4F980F94" w14:textId="5CAE05B5" w:rsidR="00605352" w:rsidRPr="007D1CFE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Zintegrowane podwójne głośniki</w:t>
            </w:r>
          </w:p>
        </w:tc>
      </w:tr>
      <w:tr w:rsidR="00605352" w:rsidRPr="007D1CFE" w14:paraId="060CA764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7F7A1570" w14:textId="77777777" w:rsidR="00605352" w:rsidRPr="007D1CFE" w:rsidRDefault="00605352" w:rsidP="00605352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0E592ACB" w14:textId="681783C6" w:rsidR="00605352" w:rsidRPr="00B74AC4" w:rsidRDefault="00605352" w:rsidP="00605352">
            <w:pPr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>licencja - 5-letni dostęp do</w:t>
            </w:r>
          </w:p>
          <w:p w14:paraId="09956925" w14:textId="639C15E2" w:rsidR="00605352" w:rsidRPr="007D1CFE" w:rsidRDefault="00605352" w:rsidP="00605352">
            <w:pPr>
              <w:rPr>
                <w:rFonts w:ascii="Tahoma" w:hAnsi="Tahoma" w:cs="Tahoma"/>
                <w:color w:val="00B050"/>
              </w:rPr>
            </w:pPr>
            <w:r w:rsidRPr="00B74AC4">
              <w:rPr>
                <w:rFonts w:ascii="Tahoma" w:hAnsi="Tahoma" w:cs="Tahoma"/>
              </w:rPr>
              <w:t>portalu wirtualnych lekcji</w:t>
            </w:r>
            <w:r>
              <w:rPr>
                <w:rFonts w:ascii="Tahoma" w:hAnsi="Tahoma" w:cs="Tahoma"/>
              </w:rPr>
              <w:t xml:space="preserve"> typu </w:t>
            </w:r>
            <w:r w:rsidRPr="00B74AC4">
              <w:rPr>
                <w:rFonts w:ascii="Tahoma" w:hAnsi="Tahoma" w:cs="Tahoma"/>
              </w:rPr>
              <w:t xml:space="preserve">ClassVR </w:t>
            </w:r>
          </w:p>
        </w:tc>
        <w:tc>
          <w:tcPr>
            <w:tcW w:w="1134" w:type="dxa"/>
            <w:vAlign w:val="center"/>
          </w:tcPr>
          <w:p w14:paraId="43EF62DE" w14:textId="50492343" w:rsidR="00605352" w:rsidRPr="007D1CFE" w:rsidRDefault="00605352" w:rsidP="00605352">
            <w:pPr>
              <w:snapToGrid w:val="0"/>
              <w:ind w:left="150"/>
              <w:rPr>
                <w:rFonts w:ascii="Tahoma" w:hAnsi="Tahoma" w:cs="Tahoma"/>
              </w:rPr>
            </w:pPr>
            <w:r w:rsidRPr="00B74AC4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20DAB2EF" w14:textId="77777777" w:rsidR="00605352" w:rsidRPr="00B74AC4" w:rsidRDefault="00605352" w:rsidP="00605352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Licencja na 5 -letni dostęp do portalu wirtualnych lekcji posiadająca Interfejs ClassVR i portal sterowania nauczycielami, dostęp do wielu różnych zasobów, możliwość</w:t>
            </w:r>
          </w:p>
          <w:p w14:paraId="51B0C1DA" w14:textId="010F3C64" w:rsidR="00605352" w:rsidRPr="007D1CFE" w:rsidRDefault="00605352" w:rsidP="00605352">
            <w:pPr>
              <w:suppressAutoHyphens w:val="0"/>
              <w:rPr>
                <w:rFonts w:ascii="Tahoma" w:eastAsiaTheme="minorHAnsi" w:hAnsi="Tahoma" w:cs="Tahoma"/>
                <w:lang w:eastAsia="en-US"/>
              </w:rPr>
            </w:pPr>
            <w:r w:rsidRPr="00B74AC4">
              <w:rPr>
                <w:rFonts w:ascii="Tahoma" w:eastAsiaTheme="minorHAnsi" w:hAnsi="Tahoma" w:cs="Tahoma"/>
                <w:lang w:eastAsia="en-US"/>
              </w:rPr>
              <w:t>dodawania własnych treści.</w:t>
            </w:r>
          </w:p>
        </w:tc>
      </w:tr>
      <w:tr w:rsidR="00605352" w:rsidRPr="007D1CFE" w14:paraId="5AF215B0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26881E61" w14:textId="77777777" w:rsidR="00605352" w:rsidRPr="007D1CFE" w:rsidRDefault="00605352" w:rsidP="00605352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50A16F9C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Konsola - mikser dźwięku 8-kanałowy</w:t>
            </w:r>
          </w:p>
          <w:p w14:paraId="5C4382DF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Power Dynamics</w:t>
            </w:r>
          </w:p>
          <w:p w14:paraId="4F022539" w14:textId="34F2B41B" w:rsidR="00605352" w:rsidRPr="003D2B7D" w:rsidRDefault="00605352" w:rsidP="003D2B7D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205AE3D2" w14:textId="5DF44B12" w:rsidR="00605352" w:rsidRPr="003D2B7D" w:rsidRDefault="003D2B7D" w:rsidP="00605352">
            <w:pPr>
              <w:snapToGrid w:val="0"/>
              <w:ind w:left="150"/>
              <w:rPr>
                <w:rFonts w:ascii="Tahoma" w:hAnsi="Tahoma" w:cs="Tahoma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1 szt.</w:t>
            </w:r>
          </w:p>
        </w:tc>
        <w:tc>
          <w:tcPr>
            <w:tcW w:w="5670" w:type="dxa"/>
            <w:vAlign w:val="center"/>
          </w:tcPr>
          <w:p w14:paraId="3B1BD268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Charakterystyka:</w:t>
            </w:r>
          </w:p>
          <w:p w14:paraId="3563AB03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4 zbalansowane wejścia</w:t>
            </w:r>
          </w:p>
          <w:p w14:paraId="4BA453A7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mikrofonowe XLR</w:t>
            </w:r>
          </w:p>
          <w:p w14:paraId="7A2A0508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4 zbalansowane wejścia mono line</w:t>
            </w:r>
          </w:p>
          <w:p w14:paraId="390FFC2B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6.3mm Jack</w:t>
            </w:r>
          </w:p>
          <w:p w14:paraId="3549C5A1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2 zbalansowane wejścia liniowe</w:t>
            </w:r>
          </w:p>
          <w:p w14:paraId="6A2F7A51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stereo 6.3mm Jack</w:t>
            </w:r>
          </w:p>
          <w:p w14:paraId="3A74648C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+ 48V mocy fantomowej</w:t>
            </w:r>
          </w:p>
          <w:p w14:paraId="1E4210A6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Wejście liniowe stereo (RCA)</w:t>
            </w:r>
          </w:p>
          <w:p w14:paraId="67857636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75 Hz Dolny kanał filtrujący 1-4</w:t>
            </w:r>
          </w:p>
          <w:p w14:paraId="0614E185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Procesor Multi-FX z 256</w:t>
            </w:r>
          </w:p>
          <w:p w14:paraId="6A1C4E02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ustawieniami</w:t>
            </w:r>
          </w:p>
          <w:p w14:paraId="5AE98063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Przełącznik Solo na kanał (PFL)</w:t>
            </w:r>
          </w:p>
          <w:p w14:paraId="4AEF31C0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Przełącznik włączania / wyłączania</w:t>
            </w:r>
          </w:p>
          <w:p w14:paraId="55548025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na kanał</w:t>
            </w:r>
          </w:p>
          <w:p w14:paraId="25C4ECC6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Kontrola tonów wysokich, średnich</w:t>
            </w:r>
          </w:p>
          <w:p w14:paraId="0EBC3FE6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oraz niskich dla każdego kanału</w:t>
            </w:r>
          </w:p>
          <w:p w14:paraId="66EC1778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Wkładki FX na każdym kanale</w:t>
            </w:r>
          </w:p>
          <w:p w14:paraId="0A4D4A49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Aux wysyłanie na kanał</w:t>
            </w:r>
          </w:p>
          <w:p w14:paraId="52279761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Regulacja panoramy na kanał</w:t>
            </w:r>
          </w:p>
          <w:p w14:paraId="53E73B4E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9-pasmowy korektor</w:t>
            </w:r>
          </w:p>
          <w:p w14:paraId="68DAFBB8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Stereo zbalansowane wyjścia</w:t>
            </w:r>
          </w:p>
          <w:p w14:paraId="33F7C0A0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główne (XLR + 6.3mm Jack)</w:t>
            </w:r>
          </w:p>
          <w:p w14:paraId="42A57A7D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Oddzielna sterownia, słuchawki i</w:t>
            </w:r>
          </w:p>
          <w:p w14:paraId="6158E85F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wyjścia stereo</w:t>
            </w:r>
          </w:p>
          <w:p w14:paraId="2AD771FC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Wbudowany odtwarzacz USB z</w:t>
            </w:r>
          </w:p>
          <w:p w14:paraId="263C927C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cyfrowym wyświetlaczem</w:t>
            </w:r>
          </w:p>
          <w:p w14:paraId="7CCC72E3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Odbiornik bluetooth do</w:t>
            </w:r>
          </w:p>
          <w:p w14:paraId="4A60787C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strumieniowego przesyłania dźwięku</w:t>
            </w:r>
          </w:p>
          <w:p w14:paraId="71FAF700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Miernik LED VU i Peak LED</w:t>
            </w:r>
          </w:p>
          <w:p w14:paraId="43E29F8E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W komplecie z uchwytem na telefon</w:t>
            </w:r>
          </w:p>
          <w:p w14:paraId="680FDB6E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Parametry minimalne:</w:t>
            </w:r>
          </w:p>
          <w:p w14:paraId="43620ACA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Pasmo przenoszenia 10 Hz -45 kHz</w:t>
            </w:r>
          </w:p>
          <w:p w14:paraId="2344BC94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(± 3dB)</w:t>
            </w:r>
          </w:p>
          <w:p w14:paraId="1F034166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THD 112 dB</w:t>
            </w:r>
          </w:p>
          <w:p w14:paraId="5AF0B268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Poziom wyjściowy +/- 1V</w:t>
            </w:r>
          </w:p>
          <w:p w14:paraId="5EF91D24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Wejście: Linia +/- 150mV</w:t>
            </w:r>
          </w:p>
          <w:p w14:paraId="15DFD45C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Wejście: Mic +/- 1,5mV</w:t>
            </w:r>
          </w:p>
          <w:p w14:paraId="46E27E93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Zasilanie 100-240VAC / 50-60Hz</w:t>
            </w:r>
          </w:p>
          <w:p w14:paraId="59E2C4DB" w14:textId="7A1EAD3B" w:rsidR="00605352" w:rsidRPr="007D1CFE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· Wymiary 335 x 360 x 95 mm</w:t>
            </w:r>
          </w:p>
        </w:tc>
      </w:tr>
      <w:tr w:rsidR="00605352" w:rsidRPr="007D1CFE" w14:paraId="2FEBD7FB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42D00B2D" w14:textId="77777777" w:rsidR="00605352" w:rsidRPr="007D1CFE" w:rsidRDefault="00605352" w:rsidP="00605352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06615D85" w14:textId="77777777" w:rsidR="003D2B7D" w:rsidRPr="003D2B7D" w:rsidRDefault="003D2B7D" w:rsidP="003D2B7D">
            <w:pPr>
              <w:rPr>
                <w:rFonts w:ascii="Tahoma" w:hAnsi="Tahoma" w:cs="Tahoma"/>
              </w:rPr>
            </w:pPr>
            <w:r w:rsidRPr="003D2B7D">
              <w:rPr>
                <w:rFonts w:ascii="Tahoma" w:hAnsi="Tahoma" w:cs="Tahoma"/>
              </w:rPr>
              <w:t>Modułowe Pracownie Przyrodnicze -</w:t>
            </w:r>
          </w:p>
          <w:p w14:paraId="604D7847" w14:textId="77777777" w:rsidR="003D2B7D" w:rsidRPr="003D2B7D" w:rsidRDefault="003D2B7D" w:rsidP="003D2B7D">
            <w:pPr>
              <w:rPr>
                <w:rFonts w:ascii="Tahoma" w:hAnsi="Tahoma" w:cs="Tahoma"/>
              </w:rPr>
            </w:pPr>
            <w:r w:rsidRPr="003D2B7D">
              <w:rPr>
                <w:rFonts w:ascii="Tahoma" w:hAnsi="Tahoma" w:cs="Tahoma"/>
              </w:rPr>
              <w:t>moduły: WODA, POWIETRZE,</w:t>
            </w:r>
          </w:p>
          <w:p w14:paraId="170C2824" w14:textId="77777777" w:rsidR="003D2B7D" w:rsidRPr="003D2B7D" w:rsidRDefault="003D2B7D" w:rsidP="003D2B7D">
            <w:pPr>
              <w:rPr>
                <w:rFonts w:ascii="Tahoma" w:hAnsi="Tahoma" w:cs="Tahoma"/>
              </w:rPr>
            </w:pPr>
            <w:r w:rsidRPr="003D2B7D">
              <w:rPr>
                <w:rFonts w:ascii="Tahoma" w:hAnsi="Tahoma" w:cs="Tahoma"/>
              </w:rPr>
              <w:t>ENERGIA - zestaw szkolny</w:t>
            </w:r>
          </w:p>
          <w:p w14:paraId="424999F6" w14:textId="6855F218" w:rsidR="00605352" w:rsidRPr="007D1CFE" w:rsidRDefault="00605352" w:rsidP="003D2B7D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1CA43954" w14:textId="443581DF" w:rsidR="00605352" w:rsidRPr="007D1CFE" w:rsidRDefault="003D2B7D" w:rsidP="00605352">
            <w:pPr>
              <w:snapToGrid w:val="0"/>
              <w:ind w:left="150"/>
              <w:rPr>
                <w:rFonts w:ascii="Tahoma" w:hAnsi="Tahoma" w:cs="Tahoma"/>
              </w:rPr>
            </w:pPr>
            <w:r w:rsidRPr="003D2B7D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1DA26023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Szczegółowa zawartość pakietu:</w:t>
            </w:r>
          </w:p>
          <w:p w14:paraId="794EEDC3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Modułowe Pracownie</w:t>
            </w:r>
          </w:p>
          <w:p w14:paraId="640443E1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Przyrodnicze - moduł WODA - pakiet</w:t>
            </w:r>
          </w:p>
          <w:p w14:paraId="12ACFA43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klasowy z 3 podręcznikami, 1 kpl</w:t>
            </w:r>
          </w:p>
          <w:p w14:paraId="1109A8EB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- 6 zalizek z zestawem</w:t>
            </w:r>
          </w:p>
          <w:p w14:paraId="3AA20B46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narzędzi potrzebnych do wykonania</w:t>
            </w:r>
          </w:p>
          <w:p w14:paraId="75975657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doświadczeń w zespołach</w:t>
            </w:r>
          </w:p>
          <w:p w14:paraId="49D8469C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dwuosobowych (maksymalnie cztery</w:t>
            </w:r>
          </w:p>
          <w:p w14:paraId="0919A405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osoby na zestaw). W zestawie</w:t>
            </w:r>
          </w:p>
          <w:p w14:paraId="37B60306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znajdują się m.in.: probówki, szalki</w:t>
            </w:r>
          </w:p>
          <w:p w14:paraId="5C9EC14A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Petriego, przewody elektryczne,</w:t>
            </w:r>
          </w:p>
          <w:p w14:paraId="516A11FE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odczynniki, barwniki oraz sprzęt do</w:t>
            </w:r>
          </w:p>
          <w:p w14:paraId="6D411C81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różnorodnych pomiarów.</w:t>
            </w:r>
          </w:p>
          <w:p w14:paraId="75EF7BE5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- 30 scenariuszy</w:t>
            </w:r>
          </w:p>
          <w:p w14:paraId="7F70E3EB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pozwalających zbadać właściwości</w:t>
            </w:r>
          </w:p>
          <w:p w14:paraId="28E4A595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wody, podczas prowadzenia</w:t>
            </w:r>
          </w:p>
          <w:p w14:paraId="66B11EAB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eksperymentów o różnym stopniu</w:t>
            </w:r>
          </w:p>
          <w:p w14:paraId="33F26249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trudności. Każdy z nich uda się</w:t>
            </w:r>
          </w:p>
          <w:p w14:paraId="74B14E07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zrealizować podczas jednej lekcji.</w:t>
            </w:r>
          </w:p>
          <w:p w14:paraId="510B55A2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Każdy scenariusz to teczka z opisem</w:t>
            </w:r>
          </w:p>
          <w:p w14:paraId="3AE101B1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doświadczeń ( karta dla nauczyciela</w:t>
            </w:r>
          </w:p>
          <w:p w14:paraId="76C78C0E" w14:textId="77777777" w:rsidR="00605352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(x 2), karta ucznia (x 15) i karty pracy</w:t>
            </w:r>
          </w:p>
          <w:p w14:paraId="0FD941D1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dla ucznia (2X).</w:t>
            </w:r>
          </w:p>
          <w:p w14:paraId="1CBEB151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- 3 podręczniki dla</w:t>
            </w:r>
          </w:p>
          <w:p w14:paraId="5AA5215A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nauczyciela z informacjami</w:t>
            </w:r>
          </w:p>
          <w:p w14:paraId="0BFD6AFE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organizacyjnymi i merytorycznymi.</w:t>
            </w:r>
          </w:p>
          <w:p w14:paraId="13FE37F7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Zawiera on między innymi</w:t>
            </w:r>
          </w:p>
          <w:p w14:paraId="1AB5C038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merytoryczne informacje o wodzie</w:t>
            </w:r>
          </w:p>
          <w:p w14:paraId="499BF4BE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oraz materiały ekspertów dotyczące</w:t>
            </w:r>
          </w:p>
          <w:p w14:paraId="7F08F30A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przeprowadzania doświadczeń w</w:t>
            </w:r>
          </w:p>
          <w:p w14:paraId="1560B48E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szkole.</w:t>
            </w:r>
          </w:p>
          <w:p w14:paraId="39FB710C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- 3 Pendrive z cyfrową</w:t>
            </w:r>
          </w:p>
          <w:p w14:paraId="7E2C9B71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kopią wszystkich kart dla nauczyciela i</w:t>
            </w:r>
          </w:p>
          <w:p w14:paraId="10544633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ucznia.</w:t>
            </w:r>
          </w:p>
          <w:p w14:paraId="0C15C7A8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więcej informacji &gt;&gt;</w:t>
            </w:r>
          </w:p>
          <w:p w14:paraId="3A992331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Modułowe Pracownie</w:t>
            </w:r>
          </w:p>
          <w:p w14:paraId="1FE7DA41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Przyrodnicze - moduł POWIETRZE -</w:t>
            </w:r>
          </w:p>
          <w:p w14:paraId="1CACC615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pakiet klasowy z 3 podręcznikami, 1</w:t>
            </w:r>
          </w:p>
          <w:p w14:paraId="2B37DEA2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kpl.</w:t>
            </w:r>
          </w:p>
          <w:p w14:paraId="1964BFE0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- 6 walizek z zestawem</w:t>
            </w:r>
          </w:p>
          <w:p w14:paraId="4921B1BE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materiałów w postaci sprzętu do</w:t>
            </w:r>
          </w:p>
          <w:p w14:paraId="2CAC96CC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przeprowadzenia doświadczeń w</w:t>
            </w:r>
          </w:p>
          <w:p w14:paraId="7421E29A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zespołach uczniowskich.</w:t>
            </w:r>
          </w:p>
          <w:p w14:paraId="52FF2D9F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- 3 podręczniki dla</w:t>
            </w:r>
          </w:p>
          <w:p w14:paraId="22861A62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nauczyciela, zawierające opis lekcji z</w:t>
            </w:r>
          </w:p>
          <w:p w14:paraId="0DAEF17B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wykorzystaniem elementów metody</w:t>
            </w:r>
          </w:p>
          <w:p w14:paraId="0B72A0ED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badawczej oraz poradnik na temat</w:t>
            </w:r>
          </w:p>
          <w:p w14:paraId="47946223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tego, jak konstruować dobre pytania</w:t>
            </w:r>
          </w:p>
          <w:p w14:paraId="2285C1D7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badawcze, opisy przebiegu 45</w:t>
            </w:r>
          </w:p>
          <w:p w14:paraId="006A28E1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-minutowych zajęć z wykorzystaniem</w:t>
            </w:r>
          </w:p>
          <w:p w14:paraId="03AEF611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elementów metody badawczej.</w:t>
            </w:r>
          </w:p>
          <w:p w14:paraId="6A2291BD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- 3 zestawy kart</w:t>
            </w:r>
          </w:p>
          <w:p w14:paraId="4B3DE166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nauczyciela i kart ucznia (karty są</w:t>
            </w:r>
          </w:p>
          <w:p w14:paraId="1FFCE990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dostępne w podręczniku - wersja do</w:t>
            </w:r>
          </w:p>
          <w:p w14:paraId="4498F52E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skserowania lub na pendrive - wersja</w:t>
            </w:r>
          </w:p>
          <w:p w14:paraId="3B02C492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do druku). Karty zawierają dokładne</w:t>
            </w:r>
          </w:p>
          <w:p w14:paraId="743BED3A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instrukcje doświadczeń, odniesienie</w:t>
            </w:r>
          </w:p>
          <w:p w14:paraId="3A08C242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lastRenderedPageBreak/>
              <w:t>do podstawy programowej,</w:t>
            </w:r>
          </w:p>
          <w:p w14:paraId="7D111EF0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merytoryczne wytłumaczenie zjawisk</w:t>
            </w:r>
          </w:p>
          <w:p w14:paraId="14DCC989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oraz podpowiedź, jak radzić sobie z</w:t>
            </w:r>
          </w:p>
          <w:p w14:paraId="752C596B" w14:textId="77777777" w:rsidR="003D2B7D" w:rsidRP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trudnymi sytuacjami podczas</w:t>
            </w:r>
          </w:p>
          <w:p w14:paraId="18DA5F02" w14:textId="77777777" w:rsidR="003D2B7D" w:rsidRDefault="003D2B7D" w:rsidP="003D2B7D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2B7D">
              <w:rPr>
                <w:rFonts w:ascii="Tahoma" w:eastAsiaTheme="minorHAnsi" w:hAnsi="Tahoma" w:cs="Tahoma"/>
                <w:lang w:eastAsia="en-US"/>
              </w:rPr>
              <w:t>wykonywania doświadczenia.</w:t>
            </w:r>
          </w:p>
          <w:p w14:paraId="7BC03E60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- 3 pendrive'y z cyfrową</w:t>
            </w:r>
          </w:p>
          <w:p w14:paraId="1925ED47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kopią wszystkich kart dla nauczyciela i</w:t>
            </w:r>
          </w:p>
          <w:p w14:paraId="5F0C6EC5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ucznia.</w:t>
            </w:r>
          </w:p>
          <w:p w14:paraId="7B025B52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więcej informacji &gt;&gt;</w:t>
            </w:r>
          </w:p>
          <w:p w14:paraId="24765E3D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Modułowe Pracownie</w:t>
            </w:r>
          </w:p>
          <w:p w14:paraId="6C0A10F7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Przyrodnicze - moduł ENERGIA -</w:t>
            </w:r>
          </w:p>
          <w:p w14:paraId="5939C685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pakiet klasowy z 3 podręcznikami, 1</w:t>
            </w:r>
          </w:p>
          <w:p w14:paraId="1881C0A6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kpl.</w:t>
            </w:r>
          </w:p>
          <w:p w14:paraId="44C85C19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- 6 walizek ze sprzętem</w:t>
            </w:r>
          </w:p>
          <w:p w14:paraId="558202F9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potrzebnym do wykonania</w:t>
            </w:r>
          </w:p>
          <w:p w14:paraId="77B8E6C4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doświadczeń.</w:t>
            </w:r>
          </w:p>
          <w:p w14:paraId="0B79E504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- 3 podręczniki dla</w:t>
            </w:r>
          </w:p>
          <w:p w14:paraId="5E538F03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nauczyciela, zawierający część</w:t>
            </w:r>
          </w:p>
          <w:p w14:paraId="46A247A5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merytoryczną, przybliżającą kwestie</w:t>
            </w:r>
          </w:p>
          <w:p w14:paraId="5AA371D0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związane z wytwarzaniem i obiegiem</w:t>
            </w:r>
          </w:p>
          <w:p w14:paraId="4B520F7B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energii na Ziemi, wraz z objaśnieniami</w:t>
            </w:r>
          </w:p>
          <w:p w14:paraId="2628B023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terminów naukowych, oraz część</w:t>
            </w:r>
          </w:p>
          <w:p w14:paraId="01F9E903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metodyczną ze szczegółowymi</w:t>
            </w:r>
          </w:p>
          <w:p w14:paraId="6B6CD7B4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scenariuszami doświadczeń do</w:t>
            </w:r>
          </w:p>
          <w:p w14:paraId="499BF666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przeprowadzenia z uczniami w czasie</w:t>
            </w:r>
          </w:p>
          <w:p w14:paraId="7F488815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zajęć lekcyjnych.</w:t>
            </w:r>
          </w:p>
          <w:p w14:paraId="1C999673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- 3 pendrive&amp;·39;y z</w:t>
            </w:r>
          </w:p>
          <w:p w14:paraId="4B2D8754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cyfrową kopią wszystkich kart dla</w:t>
            </w:r>
          </w:p>
          <w:p w14:paraId="2CAD7B48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nauczyciela i ucznia.</w:t>
            </w:r>
          </w:p>
          <w:p w14:paraId="6337FF84" w14:textId="7D7CDB14" w:rsidR="00683E6B" w:rsidRPr="007D1CFE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683E6B" w:rsidRPr="007D1CFE" w14:paraId="7F0852DF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40E329CD" w14:textId="77777777" w:rsidR="00683E6B" w:rsidRPr="007D1CFE" w:rsidRDefault="00683E6B" w:rsidP="00683E6B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65C77510" w14:textId="6339974A" w:rsidR="00683E6B" w:rsidRPr="007D1CFE" w:rsidRDefault="00683E6B" w:rsidP="00683E6B">
            <w:pPr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>Filament PLA niebieski</w:t>
            </w:r>
          </w:p>
        </w:tc>
        <w:tc>
          <w:tcPr>
            <w:tcW w:w="1134" w:type="dxa"/>
            <w:vAlign w:val="center"/>
          </w:tcPr>
          <w:p w14:paraId="2FE2CD9E" w14:textId="4E605F8D" w:rsidR="00683E6B" w:rsidRPr="007D1CFE" w:rsidRDefault="00683E6B" w:rsidP="00683E6B">
            <w:pPr>
              <w:snapToGrid w:val="0"/>
              <w:ind w:left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Pr="00BC71DA">
              <w:rPr>
                <w:rFonts w:ascii="Tahoma" w:hAnsi="Tahoma" w:cs="Tahoma"/>
              </w:rPr>
              <w:t xml:space="preserve"> szt.</w:t>
            </w:r>
          </w:p>
        </w:tc>
        <w:tc>
          <w:tcPr>
            <w:tcW w:w="5670" w:type="dxa"/>
            <w:vAlign w:val="center"/>
          </w:tcPr>
          <w:p w14:paraId="16022BD2" w14:textId="77777777" w:rsidR="00683E6B" w:rsidRPr="00BC71DA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Szpula filamentu o wadze min.  750g</w:t>
            </w:r>
          </w:p>
          <w:p w14:paraId="2AF6E1F8" w14:textId="6C57E1C4" w:rsidR="00683E6B" w:rsidRPr="007D1CFE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 xml:space="preserve">Wykonany z  biodegradowalnego tworzywa sztucznego typu PLA </w:t>
            </w:r>
          </w:p>
        </w:tc>
      </w:tr>
      <w:tr w:rsidR="00683E6B" w:rsidRPr="007D1CFE" w14:paraId="51B23FEC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25B4FE99" w14:textId="77777777" w:rsidR="00683E6B" w:rsidRPr="007D1CFE" w:rsidRDefault="00683E6B" w:rsidP="00683E6B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2B97ED5A" w14:textId="488C8070" w:rsidR="00683E6B" w:rsidRPr="007D1CFE" w:rsidRDefault="00683E6B" w:rsidP="00683E6B">
            <w:pPr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>Filament PLA zielony</w:t>
            </w:r>
          </w:p>
        </w:tc>
        <w:tc>
          <w:tcPr>
            <w:tcW w:w="1134" w:type="dxa"/>
            <w:vAlign w:val="center"/>
          </w:tcPr>
          <w:p w14:paraId="7E797141" w14:textId="5DC5F467" w:rsidR="00683E6B" w:rsidRPr="007D1CFE" w:rsidRDefault="00683E6B" w:rsidP="00683E6B">
            <w:pPr>
              <w:snapToGrid w:val="0"/>
              <w:ind w:left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Pr="00BC71DA">
              <w:rPr>
                <w:rFonts w:ascii="Tahoma" w:hAnsi="Tahoma" w:cs="Tahoma"/>
              </w:rPr>
              <w:t xml:space="preserve"> szt.</w:t>
            </w:r>
          </w:p>
        </w:tc>
        <w:tc>
          <w:tcPr>
            <w:tcW w:w="5670" w:type="dxa"/>
            <w:vAlign w:val="center"/>
          </w:tcPr>
          <w:p w14:paraId="0B400C8A" w14:textId="77777777" w:rsidR="00683E6B" w:rsidRPr="00BC71DA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Szpula filamentu o wadze min.  750g</w:t>
            </w:r>
          </w:p>
          <w:p w14:paraId="13FAC978" w14:textId="332DB6CB" w:rsidR="00683E6B" w:rsidRPr="007D1CFE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 xml:space="preserve">Wykonany z  biodegradowalnego tworzywa sztucznego typu PLA </w:t>
            </w:r>
          </w:p>
        </w:tc>
      </w:tr>
      <w:tr w:rsidR="00683E6B" w:rsidRPr="007D1CFE" w14:paraId="4848321B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40A5B1B0" w14:textId="77777777" w:rsidR="00683E6B" w:rsidRPr="007D1CFE" w:rsidRDefault="00683E6B" w:rsidP="00683E6B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2F9E7F96" w14:textId="7BCA471C" w:rsidR="00683E6B" w:rsidRPr="007D1CFE" w:rsidRDefault="00683E6B" w:rsidP="00683E6B">
            <w:pPr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>Filament PLA żółty</w:t>
            </w:r>
          </w:p>
        </w:tc>
        <w:tc>
          <w:tcPr>
            <w:tcW w:w="1134" w:type="dxa"/>
            <w:vAlign w:val="center"/>
          </w:tcPr>
          <w:p w14:paraId="6E915E61" w14:textId="69110D53" w:rsidR="00683E6B" w:rsidRPr="007D1CFE" w:rsidRDefault="00683E6B" w:rsidP="00683E6B">
            <w:pPr>
              <w:snapToGrid w:val="0"/>
              <w:ind w:left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Pr="00BC71DA">
              <w:rPr>
                <w:rFonts w:ascii="Tahoma" w:hAnsi="Tahoma" w:cs="Tahoma"/>
              </w:rPr>
              <w:t xml:space="preserve"> szt.</w:t>
            </w:r>
          </w:p>
        </w:tc>
        <w:tc>
          <w:tcPr>
            <w:tcW w:w="5670" w:type="dxa"/>
            <w:vAlign w:val="center"/>
          </w:tcPr>
          <w:p w14:paraId="7DA74D57" w14:textId="77777777" w:rsidR="00683E6B" w:rsidRPr="00BC71DA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Szpula filamentu o wadze min.  750g</w:t>
            </w:r>
          </w:p>
          <w:p w14:paraId="59DE949D" w14:textId="164F1039" w:rsidR="00683E6B" w:rsidRPr="007D1CFE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 xml:space="preserve">Wykonany z  biodegradowalnego tworzywa sztucznego typu PLA </w:t>
            </w:r>
          </w:p>
        </w:tc>
      </w:tr>
      <w:tr w:rsidR="00683E6B" w:rsidRPr="007D1CFE" w14:paraId="5BB69EC0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5DA6D776" w14:textId="77777777" w:rsidR="00683E6B" w:rsidRPr="007D1CFE" w:rsidRDefault="00683E6B" w:rsidP="00683E6B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64A4A31B" w14:textId="722E19DE" w:rsidR="00683E6B" w:rsidRPr="007D1CFE" w:rsidRDefault="00683E6B" w:rsidP="00683E6B">
            <w:pPr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>Filament PLA czerwony</w:t>
            </w:r>
          </w:p>
        </w:tc>
        <w:tc>
          <w:tcPr>
            <w:tcW w:w="1134" w:type="dxa"/>
            <w:vAlign w:val="center"/>
          </w:tcPr>
          <w:p w14:paraId="1B124077" w14:textId="7D2B6547" w:rsidR="00683E6B" w:rsidRPr="007D1CFE" w:rsidRDefault="00683E6B" w:rsidP="00683E6B">
            <w:pPr>
              <w:snapToGrid w:val="0"/>
              <w:ind w:left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Pr="00BC71DA">
              <w:rPr>
                <w:rFonts w:ascii="Tahoma" w:hAnsi="Tahoma" w:cs="Tahoma"/>
              </w:rPr>
              <w:t xml:space="preserve"> szt.</w:t>
            </w:r>
          </w:p>
        </w:tc>
        <w:tc>
          <w:tcPr>
            <w:tcW w:w="5670" w:type="dxa"/>
            <w:vAlign w:val="center"/>
          </w:tcPr>
          <w:p w14:paraId="2F6FE9DF" w14:textId="77777777" w:rsidR="00683E6B" w:rsidRPr="00BC71DA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Szpula filamentu o wadze min.  750g</w:t>
            </w:r>
          </w:p>
          <w:p w14:paraId="263FE029" w14:textId="736BD9F7" w:rsidR="00683E6B" w:rsidRPr="007D1CFE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 xml:space="preserve">Wykonany z  biodegradowalnego tworzywa sztucznego typu PLA </w:t>
            </w:r>
          </w:p>
        </w:tc>
      </w:tr>
      <w:tr w:rsidR="00683E6B" w:rsidRPr="007D1CFE" w14:paraId="2A257203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2AAF98D8" w14:textId="77777777" w:rsidR="00683E6B" w:rsidRPr="007D1CFE" w:rsidRDefault="00683E6B" w:rsidP="00683E6B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2D876C6A" w14:textId="0B95BD4A" w:rsidR="00683E6B" w:rsidRPr="007D1CFE" w:rsidRDefault="00683E6B" w:rsidP="00683E6B">
            <w:pPr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>Filament PLA biały</w:t>
            </w:r>
          </w:p>
        </w:tc>
        <w:tc>
          <w:tcPr>
            <w:tcW w:w="1134" w:type="dxa"/>
            <w:vAlign w:val="center"/>
          </w:tcPr>
          <w:p w14:paraId="3F56DF19" w14:textId="50C505A2" w:rsidR="00683E6B" w:rsidRPr="007D1CFE" w:rsidRDefault="00683E6B" w:rsidP="00683E6B">
            <w:pPr>
              <w:snapToGrid w:val="0"/>
              <w:ind w:left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Pr="00BC71DA">
              <w:rPr>
                <w:rFonts w:ascii="Tahoma" w:hAnsi="Tahoma" w:cs="Tahoma"/>
              </w:rPr>
              <w:t xml:space="preserve"> szt.</w:t>
            </w:r>
          </w:p>
        </w:tc>
        <w:tc>
          <w:tcPr>
            <w:tcW w:w="5670" w:type="dxa"/>
            <w:vAlign w:val="center"/>
          </w:tcPr>
          <w:p w14:paraId="217C719D" w14:textId="77777777" w:rsidR="00683E6B" w:rsidRPr="00BC71DA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Szpula filamentu o wadze min.  750g</w:t>
            </w:r>
          </w:p>
          <w:p w14:paraId="3E1F693B" w14:textId="77777777" w:rsidR="00683E6B" w:rsidRPr="00BC71DA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 xml:space="preserve">Wykonany z  biodegradowalnego tworzywa sztucznego typu PLA </w:t>
            </w:r>
          </w:p>
          <w:p w14:paraId="02B98B97" w14:textId="4A79F197" w:rsidR="00683E6B" w:rsidRPr="007D1CFE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683E6B" w:rsidRPr="007D1CFE" w14:paraId="07F50E88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2D731444" w14:textId="77777777" w:rsidR="00683E6B" w:rsidRPr="007D1CFE" w:rsidRDefault="00683E6B" w:rsidP="00683E6B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2A6D75C7" w14:textId="77777777" w:rsidR="00683E6B" w:rsidRPr="00683E6B" w:rsidRDefault="00683E6B" w:rsidP="00683E6B">
            <w:pPr>
              <w:rPr>
                <w:rFonts w:ascii="Tahoma" w:hAnsi="Tahoma" w:cs="Tahoma"/>
              </w:rPr>
            </w:pPr>
            <w:r w:rsidRPr="00683E6B">
              <w:rPr>
                <w:rFonts w:ascii="Tahoma" w:hAnsi="Tahoma" w:cs="Tahoma"/>
              </w:rPr>
              <w:t>Tablica biała suchościeralna</w:t>
            </w:r>
          </w:p>
          <w:p w14:paraId="444C0B44" w14:textId="77777777" w:rsidR="00683E6B" w:rsidRPr="00683E6B" w:rsidRDefault="00683E6B" w:rsidP="00683E6B">
            <w:pPr>
              <w:rPr>
                <w:rFonts w:ascii="Tahoma" w:hAnsi="Tahoma" w:cs="Tahoma"/>
              </w:rPr>
            </w:pPr>
            <w:r w:rsidRPr="00683E6B">
              <w:rPr>
                <w:rFonts w:ascii="Tahoma" w:hAnsi="Tahoma" w:cs="Tahoma"/>
              </w:rPr>
              <w:t>magnetyczna lakierowana</w:t>
            </w:r>
          </w:p>
          <w:p w14:paraId="32DD31C5" w14:textId="2735119E" w:rsidR="00683E6B" w:rsidRPr="007D1CFE" w:rsidRDefault="00683E6B" w:rsidP="00683E6B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6ACB2DD4" w14:textId="1242CCF4" w:rsidR="00683E6B" w:rsidRPr="007D1CFE" w:rsidRDefault="00683E6B" w:rsidP="00683E6B">
            <w:pPr>
              <w:snapToGrid w:val="0"/>
              <w:ind w:left="150"/>
              <w:rPr>
                <w:rFonts w:ascii="Tahoma" w:hAnsi="Tahoma" w:cs="Tahoma"/>
              </w:rPr>
            </w:pPr>
            <w:r w:rsidRPr="00683E6B">
              <w:rPr>
                <w:rFonts w:ascii="Tahoma" w:hAnsi="Tahoma" w:cs="Tahoma"/>
              </w:rPr>
              <w:t xml:space="preserve">8 </w:t>
            </w:r>
            <w:r>
              <w:rPr>
                <w:rFonts w:ascii="Tahoma" w:hAnsi="Tahoma" w:cs="Tahoma"/>
              </w:rPr>
              <w:t>szt</w:t>
            </w:r>
            <w:r w:rsidRPr="00683E6B">
              <w:rPr>
                <w:rFonts w:ascii="Tahoma" w:hAnsi="Tahoma" w:cs="Tahoma"/>
              </w:rPr>
              <w:t>.</w:t>
            </w:r>
          </w:p>
        </w:tc>
        <w:tc>
          <w:tcPr>
            <w:tcW w:w="5670" w:type="dxa"/>
            <w:vAlign w:val="center"/>
          </w:tcPr>
          <w:p w14:paraId="73CA2EEF" w14:textId="7A7855F5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Tablica biała suchościeralna o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683E6B">
              <w:rPr>
                <w:rFonts w:ascii="Tahoma" w:eastAsiaTheme="minorHAnsi" w:hAnsi="Tahoma" w:cs="Tahoma"/>
                <w:lang w:eastAsia="en-US"/>
              </w:rPr>
              <w:t>powierzchni magnetycznej</w:t>
            </w:r>
          </w:p>
          <w:p w14:paraId="61C40A53" w14:textId="2E88F69F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lakierowanej. Rama wykonana z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683E6B">
              <w:rPr>
                <w:rFonts w:ascii="Tahoma" w:eastAsiaTheme="minorHAnsi" w:hAnsi="Tahoma" w:cs="Tahoma"/>
                <w:lang w:eastAsia="en-US"/>
              </w:rPr>
              <w:t>profilu aluminiowego w kolorze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683E6B">
              <w:rPr>
                <w:rFonts w:ascii="Tahoma" w:eastAsiaTheme="minorHAnsi" w:hAnsi="Tahoma" w:cs="Tahoma"/>
                <w:lang w:eastAsia="en-US"/>
              </w:rPr>
              <w:t>srebrnym, wykończona popielatymi</w:t>
            </w:r>
          </w:p>
          <w:p w14:paraId="0FAA0100" w14:textId="1EB44D43" w:rsidR="00683E6B" w:rsidRPr="007D1CFE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narożnikami. 10 lat gwarancji na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683E6B">
              <w:rPr>
                <w:rFonts w:ascii="Tahoma" w:eastAsiaTheme="minorHAnsi" w:hAnsi="Tahoma" w:cs="Tahoma"/>
                <w:lang w:eastAsia="en-US"/>
              </w:rPr>
              <w:t>powierzchnię lakierowaną</w:t>
            </w:r>
            <w:r>
              <w:rPr>
                <w:rFonts w:ascii="Tahoma" w:eastAsiaTheme="minorHAnsi" w:hAnsi="Tahoma" w:cs="Tahoma"/>
                <w:lang w:eastAsia="en-US"/>
              </w:rPr>
              <w:t xml:space="preserve">, </w:t>
            </w:r>
            <w:r w:rsidRPr="00683E6B">
              <w:rPr>
                <w:rFonts w:ascii="Tahoma" w:eastAsiaTheme="minorHAnsi" w:hAnsi="Tahoma" w:cs="Tahoma"/>
                <w:lang w:eastAsia="en-US"/>
              </w:rPr>
              <w:t>wym</w:t>
            </w:r>
            <w:r>
              <w:rPr>
                <w:rFonts w:ascii="Tahoma" w:eastAsiaTheme="minorHAnsi" w:hAnsi="Tahoma" w:cs="Tahoma"/>
                <w:lang w:eastAsia="en-US"/>
              </w:rPr>
              <w:t>iary</w:t>
            </w:r>
            <w:r w:rsidRPr="00683E6B">
              <w:rPr>
                <w:rFonts w:ascii="Tahoma" w:eastAsiaTheme="minorHAnsi" w:hAnsi="Tahoma" w:cs="Tahoma"/>
                <w:lang w:eastAsia="en-US"/>
              </w:rPr>
              <w:t xml:space="preserve"> 170 x 100 cm</w:t>
            </w:r>
          </w:p>
        </w:tc>
      </w:tr>
      <w:tr w:rsidR="00683E6B" w:rsidRPr="007D1CFE" w14:paraId="39C791B3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05E4C221" w14:textId="77777777" w:rsidR="00683E6B" w:rsidRPr="007D1CFE" w:rsidRDefault="00683E6B" w:rsidP="00683E6B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33F813ED" w14:textId="69807C02" w:rsidR="00683E6B" w:rsidRPr="007D1CFE" w:rsidRDefault="00900669" w:rsidP="00683E6B">
            <w:pPr>
              <w:rPr>
                <w:rFonts w:ascii="Tahoma" w:hAnsi="Tahoma" w:cs="Tahoma"/>
              </w:rPr>
            </w:pPr>
            <w:r w:rsidRPr="00900669">
              <w:rPr>
                <w:rFonts w:ascii="Tahoma" w:hAnsi="Tahoma" w:cs="Tahoma"/>
              </w:rPr>
              <w:t>Sześciokąt wyciszający - mglisty</w:t>
            </w:r>
          </w:p>
        </w:tc>
        <w:tc>
          <w:tcPr>
            <w:tcW w:w="1134" w:type="dxa"/>
            <w:vAlign w:val="center"/>
          </w:tcPr>
          <w:p w14:paraId="4F213DD1" w14:textId="6A7B187D" w:rsidR="00683E6B" w:rsidRPr="006F194F" w:rsidRDefault="00683E6B" w:rsidP="00683E6B">
            <w:pPr>
              <w:snapToGrid w:val="0"/>
              <w:ind w:left="150"/>
              <w:rPr>
                <w:rFonts w:ascii="Tahoma" w:hAnsi="Tahoma" w:cs="Tahoma"/>
              </w:rPr>
            </w:pPr>
            <w:r w:rsidRPr="006F194F">
              <w:rPr>
                <w:rFonts w:ascii="Tahoma" w:eastAsiaTheme="minorHAnsi" w:hAnsi="Tahoma" w:cs="Tahoma"/>
                <w:lang w:eastAsia="en-US"/>
              </w:rPr>
              <w:t>18 SZT.</w:t>
            </w:r>
          </w:p>
        </w:tc>
        <w:tc>
          <w:tcPr>
            <w:tcW w:w="5670" w:type="dxa"/>
            <w:vAlign w:val="center"/>
          </w:tcPr>
          <w:p w14:paraId="7B8305AE" w14:textId="27C6E55B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Sześciokąt wyciszający - zielony o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683E6B">
              <w:rPr>
                <w:rFonts w:ascii="Tahoma" w:eastAsiaTheme="minorHAnsi" w:hAnsi="Tahoma" w:cs="Tahoma"/>
                <w:lang w:eastAsia="en-US"/>
              </w:rPr>
              <w:t>grubości 20 mm.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683E6B">
              <w:rPr>
                <w:rFonts w:ascii="Tahoma" w:eastAsiaTheme="minorHAnsi" w:hAnsi="Tahoma" w:cs="Tahoma"/>
                <w:lang w:eastAsia="en-US"/>
              </w:rPr>
              <w:t>do</w:t>
            </w:r>
          </w:p>
          <w:p w14:paraId="7ED8CCAC" w14:textId="7EFC2072" w:rsidR="00683E6B" w:rsidRPr="00683E6B" w:rsidRDefault="00683E6B" w:rsidP="009006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zamocowania na ścianie. Wykonan</w:t>
            </w:r>
            <w:r>
              <w:rPr>
                <w:rFonts w:ascii="Tahoma" w:eastAsiaTheme="minorHAnsi" w:hAnsi="Tahoma" w:cs="Tahoma"/>
                <w:lang w:eastAsia="en-US"/>
              </w:rPr>
              <w:t>y</w:t>
            </w:r>
            <w:r w:rsidRPr="00683E6B">
              <w:rPr>
                <w:rFonts w:ascii="Tahoma" w:eastAsiaTheme="minorHAnsi" w:hAnsi="Tahoma" w:cs="Tahoma"/>
                <w:lang w:eastAsia="en-US"/>
              </w:rPr>
              <w:t xml:space="preserve"> z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683E6B">
              <w:rPr>
                <w:rFonts w:ascii="Tahoma" w:eastAsiaTheme="minorHAnsi" w:hAnsi="Tahoma" w:cs="Tahoma"/>
                <w:lang w:eastAsia="en-US"/>
              </w:rPr>
              <w:t>flokowanej pianki poliuretanowej</w:t>
            </w:r>
            <w:r w:rsidR="00900669">
              <w:rPr>
                <w:rFonts w:ascii="Tahoma" w:eastAsiaTheme="minorHAnsi" w:hAnsi="Tahoma" w:cs="Tahoma"/>
                <w:lang w:eastAsia="en-US"/>
              </w:rPr>
              <w:t xml:space="preserve"> o  </w:t>
            </w:r>
            <w:r w:rsidRPr="00683E6B">
              <w:rPr>
                <w:rFonts w:ascii="Tahoma" w:eastAsiaTheme="minorHAnsi" w:hAnsi="Tahoma" w:cs="Tahoma"/>
                <w:lang w:eastAsia="en-US"/>
              </w:rPr>
              <w:t xml:space="preserve">grubości 20mm </w:t>
            </w:r>
          </w:p>
          <w:p w14:paraId="5E30DCEA" w14:textId="77777777" w:rsidR="00683E6B" w:rsidRPr="00683E6B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- wym. 60 x 52 cm</w:t>
            </w:r>
          </w:p>
          <w:p w14:paraId="494D6925" w14:textId="1397F5B8" w:rsidR="00683E6B" w:rsidRPr="007D1CFE" w:rsidRDefault="00683E6B" w:rsidP="00683E6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- dł. boku 30 cm.</w:t>
            </w:r>
          </w:p>
        </w:tc>
      </w:tr>
      <w:tr w:rsidR="00900669" w:rsidRPr="007D1CFE" w14:paraId="79015BA2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291FB98D" w14:textId="77777777" w:rsidR="00900669" w:rsidRPr="007D1CFE" w:rsidRDefault="00900669" w:rsidP="00900669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0C98049C" w14:textId="4A51F52D" w:rsidR="00900669" w:rsidRPr="00900669" w:rsidRDefault="00900669" w:rsidP="009006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900669">
              <w:rPr>
                <w:rFonts w:ascii="Tahoma" w:eastAsiaTheme="minorHAnsi" w:hAnsi="Tahoma" w:cs="Tahoma"/>
                <w:lang w:eastAsia="en-US"/>
              </w:rPr>
              <w:t xml:space="preserve">Sześciokąt wyciszający - zielony, </w:t>
            </w:r>
          </w:p>
          <w:p w14:paraId="3EF59ACE" w14:textId="77777777" w:rsidR="00900669" w:rsidRPr="00900669" w:rsidRDefault="00900669" w:rsidP="009006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</w:p>
          <w:p w14:paraId="411E184F" w14:textId="359E4F0F" w:rsidR="00900669" w:rsidRPr="00900669" w:rsidRDefault="00900669" w:rsidP="0090066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3A97707B" w14:textId="4D31A29A" w:rsidR="00900669" w:rsidRPr="006F194F" w:rsidRDefault="00900669" w:rsidP="00900669">
            <w:pPr>
              <w:snapToGrid w:val="0"/>
              <w:ind w:left="150"/>
              <w:rPr>
                <w:rFonts w:ascii="Tahoma" w:hAnsi="Tahoma" w:cs="Tahoma"/>
              </w:rPr>
            </w:pPr>
            <w:r w:rsidRPr="006F194F">
              <w:rPr>
                <w:rFonts w:ascii="Tahoma" w:eastAsiaTheme="minorHAnsi" w:hAnsi="Tahoma" w:cs="Tahoma"/>
                <w:lang w:eastAsia="en-US"/>
              </w:rPr>
              <w:t>18 SZT.</w:t>
            </w:r>
          </w:p>
        </w:tc>
        <w:tc>
          <w:tcPr>
            <w:tcW w:w="5670" w:type="dxa"/>
            <w:vAlign w:val="center"/>
          </w:tcPr>
          <w:p w14:paraId="312E8AA5" w14:textId="77777777" w:rsidR="00900669" w:rsidRPr="00683E6B" w:rsidRDefault="00900669" w:rsidP="009006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Sześciokąt wyciszający - zielony o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683E6B">
              <w:rPr>
                <w:rFonts w:ascii="Tahoma" w:eastAsiaTheme="minorHAnsi" w:hAnsi="Tahoma" w:cs="Tahoma"/>
                <w:lang w:eastAsia="en-US"/>
              </w:rPr>
              <w:t>grubości 20 mm.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683E6B">
              <w:rPr>
                <w:rFonts w:ascii="Tahoma" w:eastAsiaTheme="minorHAnsi" w:hAnsi="Tahoma" w:cs="Tahoma"/>
                <w:lang w:eastAsia="en-US"/>
              </w:rPr>
              <w:t>do</w:t>
            </w:r>
          </w:p>
          <w:p w14:paraId="61899BB4" w14:textId="145C469F" w:rsidR="00900669" w:rsidRPr="00683E6B" w:rsidRDefault="00900669" w:rsidP="009006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zamocowania na ścianie. Wykonan</w:t>
            </w:r>
            <w:r>
              <w:rPr>
                <w:rFonts w:ascii="Tahoma" w:eastAsiaTheme="minorHAnsi" w:hAnsi="Tahoma" w:cs="Tahoma"/>
                <w:lang w:eastAsia="en-US"/>
              </w:rPr>
              <w:t>y</w:t>
            </w:r>
            <w:r w:rsidRPr="00683E6B">
              <w:rPr>
                <w:rFonts w:ascii="Tahoma" w:eastAsiaTheme="minorHAnsi" w:hAnsi="Tahoma" w:cs="Tahoma"/>
                <w:lang w:eastAsia="en-US"/>
              </w:rPr>
              <w:t xml:space="preserve"> z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683E6B">
              <w:rPr>
                <w:rFonts w:ascii="Tahoma" w:eastAsiaTheme="minorHAnsi" w:hAnsi="Tahoma" w:cs="Tahoma"/>
                <w:lang w:eastAsia="en-US"/>
              </w:rPr>
              <w:t>flokowanej pianki poliuretanowej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o  </w:t>
            </w:r>
            <w:r w:rsidRPr="00683E6B">
              <w:rPr>
                <w:rFonts w:ascii="Tahoma" w:eastAsiaTheme="minorHAnsi" w:hAnsi="Tahoma" w:cs="Tahoma"/>
                <w:lang w:eastAsia="en-US"/>
              </w:rPr>
              <w:t>grubości 20mm</w:t>
            </w:r>
          </w:p>
          <w:p w14:paraId="77273855" w14:textId="77777777" w:rsidR="00900669" w:rsidRPr="00683E6B" w:rsidRDefault="00900669" w:rsidP="009006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- wym. 60 x 52 cm</w:t>
            </w:r>
          </w:p>
          <w:p w14:paraId="5EC2FA18" w14:textId="36A8FCF5" w:rsidR="00900669" w:rsidRPr="007D1CFE" w:rsidRDefault="00900669" w:rsidP="009006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- dł. boku 30 cm.</w:t>
            </w:r>
          </w:p>
        </w:tc>
      </w:tr>
      <w:tr w:rsidR="00900669" w:rsidRPr="007D1CFE" w14:paraId="736812C5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5BB490FB" w14:textId="77777777" w:rsidR="00900669" w:rsidRPr="007D1CFE" w:rsidRDefault="00900669" w:rsidP="00900669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6F40AB46" w14:textId="77777777" w:rsidR="00900669" w:rsidRPr="00900669" w:rsidRDefault="00900669" w:rsidP="009006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900669">
              <w:rPr>
                <w:rFonts w:ascii="Tahoma" w:eastAsiaTheme="minorHAnsi" w:hAnsi="Tahoma" w:cs="Tahoma"/>
                <w:lang w:eastAsia="en-US"/>
              </w:rPr>
              <w:t>Sześciokąt wyciszający - jasnoszary,</w:t>
            </w:r>
          </w:p>
          <w:p w14:paraId="392AC886" w14:textId="442462CA" w:rsidR="00900669" w:rsidRPr="00900669" w:rsidRDefault="00900669" w:rsidP="0090066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395B8044" w14:textId="750552E9" w:rsidR="00900669" w:rsidRPr="007D1CFE" w:rsidRDefault="00900669" w:rsidP="00900669">
            <w:pPr>
              <w:snapToGrid w:val="0"/>
              <w:ind w:left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 szt.</w:t>
            </w:r>
          </w:p>
        </w:tc>
        <w:tc>
          <w:tcPr>
            <w:tcW w:w="5670" w:type="dxa"/>
            <w:vAlign w:val="center"/>
          </w:tcPr>
          <w:p w14:paraId="0BFD0206" w14:textId="77777777" w:rsidR="00900669" w:rsidRPr="00683E6B" w:rsidRDefault="00900669" w:rsidP="009006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Sześciokąt wyciszający - zielony o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683E6B">
              <w:rPr>
                <w:rFonts w:ascii="Tahoma" w:eastAsiaTheme="minorHAnsi" w:hAnsi="Tahoma" w:cs="Tahoma"/>
                <w:lang w:eastAsia="en-US"/>
              </w:rPr>
              <w:t>grubości 20 mm.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683E6B">
              <w:rPr>
                <w:rFonts w:ascii="Tahoma" w:eastAsiaTheme="minorHAnsi" w:hAnsi="Tahoma" w:cs="Tahoma"/>
                <w:lang w:eastAsia="en-US"/>
              </w:rPr>
              <w:t>do</w:t>
            </w:r>
          </w:p>
          <w:p w14:paraId="04434A71" w14:textId="677C04AD" w:rsidR="00900669" w:rsidRPr="00683E6B" w:rsidRDefault="00900669" w:rsidP="009006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zamocowania na ścianie. Wykonan</w:t>
            </w:r>
            <w:r>
              <w:rPr>
                <w:rFonts w:ascii="Tahoma" w:eastAsiaTheme="minorHAnsi" w:hAnsi="Tahoma" w:cs="Tahoma"/>
                <w:lang w:eastAsia="en-US"/>
              </w:rPr>
              <w:t>y</w:t>
            </w:r>
            <w:r w:rsidRPr="00683E6B">
              <w:rPr>
                <w:rFonts w:ascii="Tahoma" w:eastAsiaTheme="minorHAnsi" w:hAnsi="Tahoma" w:cs="Tahoma"/>
                <w:lang w:eastAsia="en-US"/>
              </w:rPr>
              <w:t xml:space="preserve"> z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683E6B">
              <w:rPr>
                <w:rFonts w:ascii="Tahoma" w:eastAsiaTheme="minorHAnsi" w:hAnsi="Tahoma" w:cs="Tahoma"/>
                <w:lang w:eastAsia="en-US"/>
              </w:rPr>
              <w:t>flokowanej pianki poliuretanowej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o  </w:t>
            </w:r>
            <w:r w:rsidRPr="00683E6B">
              <w:rPr>
                <w:rFonts w:ascii="Tahoma" w:eastAsiaTheme="minorHAnsi" w:hAnsi="Tahoma" w:cs="Tahoma"/>
                <w:lang w:eastAsia="en-US"/>
              </w:rPr>
              <w:t xml:space="preserve">grubości 20 mm </w:t>
            </w:r>
          </w:p>
          <w:p w14:paraId="248B959D" w14:textId="77777777" w:rsidR="00900669" w:rsidRPr="00683E6B" w:rsidRDefault="00900669" w:rsidP="009006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- wym. 60 x 52 cm</w:t>
            </w:r>
          </w:p>
          <w:p w14:paraId="06548467" w14:textId="19F7633B" w:rsidR="00900669" w:rsidRPr="007D1CFE" w:rsidRDefault="00900669" w:rsidP="009006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683E6B">
              <w:rPr>
                <w:rFonts w:ascii="Tahoma" w:eastAsiaTheme="minorHAnsi" w:hAnsi="Tahoma" w:cs="Tahoma"/>
                <w:lang w:eastAsia="en-US"/>
              </w:rPr>
              <w:t>- dł. boku 30 cm.</w:t>
            </w:r>
          </w:p>
        </w:tc>
      </w:tr>
      <w:tr w:rsidR="00900669" w:rsidRPr="007D1CFE" w14:paraId="4A82B599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3DC9AD40" w14:textId="77777777" w:rsidR="00900669" w:rsidRPr="007D1CFE" w:rsidRDefault="00900669" w:rsidP="00900669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5767FE39" w14:textId="77777777" w:rsidR="00900669" w:rsidRPr="00900669" w:rsidRDefault="00900669" w:rsidP="009006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900669">
              <w:rPr>
                <w:rFonts w:ascii="Tahoma" w:eastAsiaTheme="minorHAnsi" w:hAnsi="Tahoma" w:cs="Tahoma"/>
                <w:lang w:eastAsia="en-US"/>
              </w:rPr>
              <w:t>Panel okrągły wyciszający -</w:t>
            </w:r>
          </w:p>
          <w:p w14:paraId="7D0833AF" w14:textId="4B90A5C0" w:rsidR="00900669" w:rsidRPr="007D1CFE" w:rsidRDefault="00900669" w:rsidP="00900669">
            <w:pPr>
              <w:rPr>
                <w:rFonts w:ascii="Tahoma" w:hAnsi="Tahoma" w:cs="Tahoma"/>
              </w:rPr>
            </w:pPr>
            <w:r w:rsidRPr="00900669">
              <w:rPr>
                <w:rFonts w:ascii="Tahoma" w:eastAsiaTheme="minorHAnsi" w:hAnsi="Tahoma" w:cs="Tahoma"/>
                <w:lang w:eastAsia="en-US"/>
              </w:rPr>
              <w:t>jasnoszary</w:t>
            </w:r>
          </w:p>
        </w:tc>
        <w:tc>
          <w:tcPr>
            <w:tcW w:w="1134" w:type="dxa"/>
            <w:vAlign w:val="center"/>
          </w:tcPr>
          <w:p w14:paraId="3EB3C3B3" w14:textId="06C682FD" w:rsidR="00900669" w:rsidRPr="007D1CFE" w:rsidRDefault="00900669" w:rsidP="00900669">
            <w:pPr>
              <w:snapToGrid w:val="0"/>
              <w:ind w:left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 szt.</w:t>
            </w:r>
          </w:p>
        </w:tc>
        <w:tc>
          <w:tcPr>
            <w:tcW w:w="5670" w:type="dxa"/>
            <w:vAlign w:val="center"/>
          </w:tcPr>
          <w:p w14:paraId="396DC4F2" w14:textId="77777777" w:rsidR="00900669" w:rsidRDefault="00900669" w:rsidP="009006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900669">
              <w:rPr>
                <w:rFonts w:ascii="Tahoma" w:eastAsiaTheme="minorHAnsi" w:hAnsi="Tahoma" w:cs="Tahoma"/>
                <w:lang w:eastAsia="en-US"/>
              </w:rPr>
              <w:t>Okrągł</w:t>
            </w:r>
            <w:r>
              <w:rPr>
                <w:rFonts w:ascii="Tahoma" w:eastAsiaTheme="minorHAnsi" w:hAnsi="Tahoma" w:cs="Tahoma"/>
                <w:lang w:eastAsia="en-US"/>
              </w:rPr>
              <w:t xml:space="preserve">y </w:t>
            </w:r>
            <w:r w:rsidRPr="00900669">
              <w:rPr>
                <w:rFonts w:ascii="Tahoma" w:eastAsiaTheme="minorHAnsi" w:hAnsi="Tahoma" w:cs="Tahoma"/>
                <w:lang w:eastAsia="en-US"/>
              </w:rPr>
              <w:t>dekoracyjn</w:t>
            </w:r>
            <w:r>
              <w:rPr>
                <w:rFonts w:ascii="Tahoma" w:eastAsiaTheme="minorHAnsi" w:hAnsi="Tahoma" w:cs="Tahoma"/>
                <w:lang w:eastAsia="en-US"/>
              </w:rPr>
              <w:t>y</w:t>
            </w:r>
            <w:r w:rsidRPr="00900669">
              <w:rPr>
                <w:rFonts w:ascii="Tahoma" w:eastAsiaTheme="minorHAnsi" w:hAnsi="Tahoma" w:cs="Tahoma"/>
                <w:lang w:eastAsia="en-US"/>
              </w:rPr>
              <w:t xml:space="preserve"> panel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900669">
              <w:rPr>
                <w:rFonts w:ascii="Tahoma" w:eastAsiaTheme="minorHAnsi" w:hAnsi="Tahoma" w:cs="Tahoma"/>
                <w:lang w:eastAsia="en-US"/>
              </w:rPr>
              <w:t>wyciszając</w:t>
            </w:r>
            <w:r>
              <w:rPr>
                <w:rFonts w:ascii="Tahoma" w:eastAsiaTheme="minorHAnsi" w:hAnsi="Tahoma" w:cs="Tahoma"/>
                <w:lang w:eastAsia="en-US"/>
              </w:rPr>
              <w:t>y</w:t>
            </w:r>
            <w:r w:rsidRPr="00900669">
              <w:rPr>
                <w:rFonts w:ascii="Tahoma" w:eastAsiaTheme="minorHAnsi" w:hAnsi="Tahoma" w:cs="Tahoma"/>
                <w:lang w:eastAsia="en-US"/>
              </w:rPr>
              <w:t>, do podwieszenia z sufitu,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900669">
              <w:rPr>
                <w:rFonts w:ascii="Tahoma" w:eastAsiaTheme="minorHAnsi" w:hAnsi="Tahoma" w:cs="Tahoma"/>
                <w:lang w:eastAsia="en-US"/>
              </w:rPr>
              <w:t>wykonan</w:t>
            </w:r>
            <w:r>
              <w:rPr>
                <w:rFonts w:ascii="Tahoma" w:eastAsiaTheme="minorHAnsi" w:hAnsi="Tahoma" w:cs="Tahoma"/>
                <w:lang w:eastAsia="en-US"/>
              </w:rPr>
              <w:t>y</w:t>
            </w:r>
            <w:r w:rsidRPr="00900669">
              <w:rPr>
                <w:rFonts w:ascii="Tahoma" w:eastAsiaTheme="minorHAnsi" w:hAnsi="Tahoma" w:cs="Tahoma"/>
                <w:lang w:eastAsia="en-US"/>
              </w:rPr>
              <w:t xml:space="preserve"> z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900669">
              <w:rPr>
                <w:rFonts w:ascii="Tahoma" w:eastAsiaTheme="minorHAnsi" w:hAnsi="Tahoma" w:cs="Tahoma"/>
                <w:lang w:eastAsia="en-US"/>
              </w:rPr>
              <w:t>flokowanej pianki poliuretanowe</w:t>
            </w:r>
          </w:p>
          <w:p w14:paraId="11677F13" w14:textId="4CEFBA4B" w:rsidR="00900669" w:rsidRPr="007D1CFE" w:rsidRDefault="00900669" w:rsidP="009006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wymiary</w:t>
            </w:r>
            <w:r w:rsidRPr="00900669">
              <w:rPr>
                <w:rFonts w:ascii="Tahoma" w:eastAsiaTheme="minorHAnsi" w:hAnsi="Tahoma" w:cs="Tahoma"/>
                <w:lang w:eastAsia="en-US"/>
              </w:rPr>
              <w:t xml:space="preserve"> • śr. 70,5 cm • gr. 10,5 cm.</w:t>
            </w:r>
          </w:p>
        </w:tc>
      </w:tr>
      <w:tr w:rsidR="00900669" w:rsidRPr="007D1CFE" w14:paraId="7340BA5E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1F393F0B" w14:textId="77777777" w:rsidR="00900669" w:rsidRPr="007D1CFE" w:rsidRDefault="00900669" w:rsidP="00900669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72344589" w14:textId="4FBBDF33" w:rsidR="00900669" w:rsidRPr="007D1CFE" w:rsidRDefault="00900669" w:rsidP="00900669">
            <w:pPr>
              <w:rPr>
                <w:rFonts w:ascii="Tahoma" w:hAnsi="Tahoma" w:cs="Tahoma"/>
              </w:rPr>
            </w:pPr>
            <w:r w:rsidRPr="00BC71DA">
              <w:rPr>
                <w:rFonts w:ascii="Tahoma" w:eastAsiaTheme="minorHAnsi" w:hAnsi="Tahoma" w:cs="Tahoma"/>
                <w:lang w:eastAsia="en-US"/>
              </w:rPr>
              <w:t>Mikroport Saramonic Blink 500 B1</w:t>
            </w:r>
          </w:p>
        </w:tc>
        <w:tc>
          <w:tcPr>
            <w:tcW w:w="1134" w:type="dxa"/>
            <w:vAlign w:val="center"/>
          </w:tcPr>
          <w:p w14:paraId="5A5C8FFB" w14:textId="756E8722" w:rsidR="00900669" w:rsidRPr="007D1CFE" w:rsidRDefault="00900669" w:rsidP="00900669">
            <w:pPr>
              <w:snapToGrid w:val="0"/>
              <w:ind w:left="150"/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2C431ADD" w14:textId="77777777" w:rsidR="00900669" w:rsidRPr="00BC71DA" w:rsidRDefault="00900669" w:rsidP="00900669">
            <w:pPr>
              <w:suppressAutoHyphens w:val="0"/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>Mikrofon bezprzewodowy posiadający zaczep do paska na odbiorniku służący jako uchwyt na stopkę aparatu do</w:t>
            </w:r>
          </w:p>
          <w:p w14:paraId="256A5F56" w14:textId="77777777" w:rsidR="00900669" w:rsidRPr="00BC71DA" w:rsidRDefault="00900669" w:rsidP="00900669">
            <w:pPr>
              <w:suppressAutoHyphens w:val="0"/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 xml:space="preserve">łatwego mocowania. </w:t>
            </w:r>
          </w:p>
          <w:p w14:paraId="7CD831EB" w14:textId="77777777" w:rsidR="00900669" w:rsidRPr="00BC71DA" w:rsidRDefault="00900669" w:rsidP="00900669">
            <w:pPr>
              <w:suppressAutoHyphens w:val="0"/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 xml:space="preserve"> Zestaw zawiera  dwa kable wyjściowe: TRS i TRRS, </w:t>
            </w:r>
          </w:p>
          <w:p w14:paraId="0CFFEFBF" w14:textId="77777777" w:rsidR="00900669" w:rsidRPr="00BC71DA" w:rsidRDefault="00900669" w:rsidP="00900669">
            <w:pPr>
              <w:suppressAutoHyphens w:val="0"/>
              <w:rPr>
                <w:rFonts w:ascii="Tahoma" w:hAnsi="Tahoma" w:cs="Tahoma"/>
              </w:rPr>
            </w:pPr>
            <w:r w:rsidRPr="00BC71DA">
              <w:rPr>
                <w:rFonts w:ascii="Tahoma" w:hAnsi="Tahoma" w:cs="Tahoma"/>
              </w:rPr>
              <w:t>przypinany nadajnik z wbudowanym mikrofonem, mikrofon lavalier SR-M1.</w:t>
            </w:r>
          </w:p>
          <w:p w14:paraId="2C0C69B9" w14:textId="0957DA70" w:rsidR="00900669" w:rsidRPr="007D1CFE" w:rsidRDefault="00900669" w:rsidP="009006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900669" w:rsidRPr="007D1CFE" w14:paraId="188580C7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0345A96C" w14:textId="77777777" w:rsidR="00900669" w:rsidRPr="007D1CFE" w:rsidRDefault="00900669" w:rsidP="00900669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15D964EF" w14:textId="57B6E5AE" w:rsidR="00B40981" w:rsidRPr="00B40981" w:rsidRDefault="00B40981" w:rsidP="00B40981">
            <w:pPr>
              <w:rPr>
                <w:rFonts w:ascii="Tahoma" w:hAnsi="Tahoma" w:cs="Tahoma"/>
              </w:rPr>
            </w:pPr>
            <w:r w:rsidRPr="00B40981">
              <w:rPr>
                <w:rFonts w:ascii="Tahoma" w:hAnsi="Tahoma" w:cs="Tahoma"/>
              </w:rPr>
              <w:t xml:space="preserve">Laptop </w:t>
            </w:r>
            <w:r>
              <w:rPr>
                <w:rFonts w:ascii="Tahoma" w:hAnsi="Tahoma" w:cs="Tahoma"/>
              </w:rPr>
              <w:t xml:space="preserve"> typu </w:t>
            </w:r>
            <w:r w:rsidRPr="00B40981">
              <w:rPr>
                <w:rFonts w:ascii="Tahoma" w:hAnsi="Tahoma" w:cs="Tahoma"/>
              </w:rPr>
              <w:t>Acer TravelMate P2 i5 8GB</w:t>
            </w:r>
          </w:p>
          <w:p w14:paraId="5001D18E" w14:textId="7CAEB171" w:rsidR="00B40981" w:rsidRPr="00B40981" w:rsidRDefault="00B40981" w:rsidP="00B40981">
            <w:pPr>
              <w:rPr>
                <w:rFonts w:ascii="Tahoma" w:hAnsi="Tahoma" w:cs="Tahoma"/>
              </w:rPr>
            </w:pPr>
            <w:r w:rsidRPr="00B40981">
              <w:rPr>
                <w:rFonts w:ascii="Tahoma" w:hAnsi="Tahoma" w:cs="Tahoma"/>
              </w:rPr>
              <w:t>25</w:t>
            </w:r>
            <w:r>
              <w:rPr>
                <w:rFonts w:ascii="Tahoma" w:hAnsi="Tahoma" w:cs="Tahoma"/>
              </w:rPr>
              <w:t>6 SSD</w:t>
            </w:r>
          </w:p>
          <w:p w14:paraId="228155E0" w14:textId="11D56AEF" w:rsidR="00900669" w:rsidRPr="007D1CFE" w:rsidRDefault="00900669" w:rsidP="00B40981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56C82A59" w14:textId="43740939" w:rsidR="00900669" w:rsidRPr="007D1CFE" w:rsidRDefault="00B40981" w:rsidP="00900669">
            <w:pPr>
              <w:snapToGrid w:val="0"/>
              <w:ind w:left="150"/>
              <w:rPr>
                <w:rFonts w:ascii="Tahoma" w:hAnsi="Tahoma" w:cs="Tahoma"/>
              </w:rPr>
            </w:pPr>
            <w:r w:rsidRPr="00B40981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38949DEB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Laptop o parametrach minimalnych:</w:t>
            </w:r>
          </w:p>
          <w:p w14:paraId="387B247A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• Ekran o przekątnej 15,6 cali</w:t>
            </w:r>
          </w:p>
          <w:p w14:paraId="67332992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• Procesor: Intel Core i5</w:t>
            </w:r>
          </w:p>
          <w:p w14:paraId="30CEAA4B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• Pamięć RAM: 8 GB</w:t>
            </w:r>
          </w:p>
          <w:p w14:paraId="0367DA70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• Dysk: 256 SSD</w:t>
            </w:r>
          </w:p>
          <w:p w14:paraId="5400AF2E" w14:textId="4ABABE8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• Brak wbudowanego napędu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B40981">
              <w:rPr>
                <w:rFonts w:ascii="Tahoma" w:eastAsiaTheme="minorHAnsi" w:hAnsi="Tahoma" w:cs="Tahoma"/>
                <w:lang w:eastAsia="en-US"/>
              </w:rPr>
              <w:t>optycznego</w:t>
            </w:r>
          </w:p>
          <w:p w14:paraId="6583884C" w14:textId="5368921F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• Złącza: D-SUB, HDMI, USB, Czytnik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B40981">
              <w:rPr>
                <w:rFonts w:ascii="Tahoma" w:eastAsiaTheme="minorHAnsi" w:hAnsi="Tahoma" w:cs="Tahoma"/>
                <w:lang w:eastAsia="en-US"/>
              </w:rPr>
              <w:t>kart SD</w:t>
            </w:r>
          </w:p>
          <w:p w14:paraId="0210CAB1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• Komunikacja: Wi-Fi, Bluetooth 4.0</w:t>
            </w:r>
          </w:p>
          <w:p w14:paraId="580D7D1C" w14:textId="0F959360" w:rsidR="00900669" w:rsidRPr="007D1CFE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• System operacyjny: Windows 10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B40981">
              <w:rPr>
                <w:rFonts w:ascii="Tahoma" w:eastAsiaTheme="minorHAnsi" w:hAnsi="Tahoma" w:cs="Tahoma"/>
                <w:lang w:eastAsia="en-US"/>
              </w:rPr>
              <w:t>Pro</w:t>
            </w:r>
          </w:p>
        </w:tc>
      </w:tr>
      <w:tr w:rsidR="00900669" w:rsidRPr="007D1CFE" w14:paraId="56EFA5C7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44988518" w14:textId="77777777" w:rsidR="00900669" w:rsidRPr="007D1CFE" w:rsidRDefault="00900669" w:rsidP="00900669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2A36BDCA" w14:textId="6610BC44" w:rsidR="00900669" w:rsidRPr="00B40981" w:rsidRDefault="00B40981" w:rsidP="00900669">
            <w:pPr>
              <w:rPr>
                <w:rFonts w:ascii="Tahoma" w:hAnsi="Tahoma" w:cs="Tahoma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Zestaw elektroniczny</w:t>
            </w:r>
          </w:p>
        </w:tc>
        <w:tc>
          <w:tcPr>
            <w:tcW w:w="1134" w:type="dxa"/>
            <w:vAlign w:val="center"/>
          </w:tcPr>
          <w:p w14:paraId="111BC095" w14:textId="250CDC78" w:rsidR="00900669" w:rsidRPr="007D1CFE" w:rsidRDefault="00B40981" w:rsidP="00900669">
            <w:pPr>
              <w:snapToGrid w:val="0"/>
              <w:ind w:left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szt.</w:t>
            </w:r>
          </w:p>
        </w:tc>
        <w:tc>
          <w:tcPr>
            <w:tcW w:w="5670" w:type="dxa"/>
            <w:vAlign w:val="center"/>
          </w:tcPr>
          <w:p w14:paraId="65C4AACD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500 lub 750 różnych projektów.</w:t>
            </w:r>
          </w:p>
          <w:p w14:paraId="44D96A31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Zestaw zawiera 31 elementów:</w:t>
            </w:r>
          </w:p>
          <w:p w14:paraId="63CBACF8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• Podkładka o wym. 27,8 x 19,8 cm,</w:t>
            </w:r>
          </w:p>
          <w:p w14:paraId="17B797C3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1 szt. • Przewód el. z 1 połączeniem,</w:t>
            </w:r>
          </w:p>
          <w:p w14:paraId="7945DC5E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3 szt. • Przewód el. z 2 połączeniami,</w:t>
            </w:r>
          </w:p>
          <w:p w14:paraId="0823FBC3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6 szt. • Przewód el. z 3 połączeniami,</w:t>
            </w:r>
          </w:p>
          <w:p w14:paraId="677E13D2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3 szt. • Przewód el. z 4 połączeniami,</w:t>
            </w:r>
          </w:p>
          <w:p w14:paraId="6ACB5107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1 szt. • Przewód el. z 5 połączeniami,</w:t>
            </w:r>
          </w:p>
          <w:p w14:paraId="14F06F68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1 szt. • Przewód el. z 6 połączeniami,</w:t>
            </w:r>
          </w:p>
          <w:p w14:paraId="66EEB7FA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1 szt. • Układ dźwiękowy, 1 szt. •</w:t>
            </w:r>
          </w:p>
          <w:p w14:paraId="6F14F1CC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Przełącznik, 1 szt. • Przełącznik z</w:t>
            </w:r>
          </w:p>
          <w:p w14:paraId="118D023E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przyciskiem, 1 szt. • Opornik</w:t>
            </w:r>
          </w:p>
          <w:p w14:paraId="699BC3FC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światłoczuły, 1 szt. • Czerwona dioda</w:t>
            </w:r>
          </w:p>
          <w:p w14:paraId="17BA94FC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LED, 1 szt. • Żarówka 3V z oprawką,</w:t>
            </w:r>
          </w:p>
          <w:p w14:paraId="6BF23361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1 szt. • Uchwyt na baterie AA, 1 szt. •</w:t>
            </w:r>
          </w:p>
          <w:p w14:paraId="45A9F40B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Głośnik, 1 szt. • Układ scalony</w:t>
            </w:r>
          </w:p>
          <w:p w14:paraId="240421BD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Muzyka, 1 szt. • Układ scalony Alarm,</w:t>
            </w:r>
          </w:p>
          <w:p w14:paraId="4D8F1E09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1 szt. • Układ scalony Kosmiczna</w:t>
            </w:r>
          </w:p>
          <w:p w14:paraId="068018F6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bitwa, 1 szt. • Silnik ze śmigłem, 1</w:t>
            </w:r>
          </w:p>
          <w:p w14:paraId="7B4A5919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szt. • Opornik 100 , 1 szt. • Drut</w:t>
            </w:r>
          </w:p>
          <w:p w14:paraId="6E491C13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łączący (czarny), 1 szt. • Drut łączący</w:t>
            </w:r>
          </w:p>
          <w:p w14:paraId="05C6F8D2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(czerwony), 1 szt.</w:t>
            </w:r>
          </w:p>
          <w:p w14:paraId="70B7D191" w14:textId="06AD3698" w:rsidR="00900669" w:rsidRPr="007D1CFE" w:rsidRDefault="00900669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900669" w:rsidRPr="007D1CFE" w14:paraId="518E6E06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2FE3224C" w14:textId="77777777" w:rsidR="00900669" w:rsidRPr="007D1CFE" w:rsidRDefault="00900669" w:rsidP="00900669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37A77BCD" w14:textId="22B6C557" w:rsidR="00900669" w:rsidRPr="00B40981" w:rsidRDefault="00B40981" w:rsidP="00900669">
            <w:pPr>
              <w:rPr>
                <w:rFonts w:ascii="Tahoma" w:hAnsi="Tahoma" w:cs="Tahoma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Zestaw elektroniczny</w:t>
            </w:r>
          </w:p>
        </w:tc>
        <w:tc>
          <w:tcPr>
            <w:tcW w:w="1134" w:type="dxa"/>
            <w:vAlign w:val="center"/>
          </w:tcPr>
          <w:p w14:paraId="2F45382C" w14:textId="29374052" w:rsidR="00900669" w:rsidRPr="007D1CFE" w:rsidRDefault="00B40981" w:rsidP="00900669">
            <w:pPr>
              <w:snapToGrid w:val="0"/>
              <w:ind w:left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61A57C54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Zestaw zawiera 78 elementów:</w:t>
            </w:r>
          </w:p>
          <w:p w14:paraId="249F8712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• Podkładka o wym. 27,8 x 19,8 cm,</w:t>
            </w:r>
          </w:p>
          <w:p w14:paraId="170D8E3D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1 szt. • Przewód el. z 1 połączeniem,</w:t>
            </w:r>
          </w:p>
          <w:p w14:paraId="7E1685AF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4 szt. • Przewód el. z 2 połączeniami,</w:t>
            </w:r>
          </w:p>
          <w:p w14:paraId="41138E60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12 szt. • Przewód el. z 3</w:t>
            </w:r>
          </w:p>
          <w:p w14:paraId="2649BFD6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połączeniami, 4 szt. • Przewód el. z 4</w:t>
            </w:r>
          </w:p>
          <w:p w14:paraId="765128BD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połączeniami, 5 szt. • Przewód el. z 5</w:t>
            </w:r>
          </w:p>
          <w:p w14:paraId="2294DD1D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połączeniami, 2 szt. • Przewód el. z 6</w:t>
            </w:r>
          </w:p>
          <w:p w14:paraId="43F35E27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połączeniami, 1 szt. • Układ</w:t>
            </w:r>
          </w:p>
          <w:p w14:paraId="6A6FD5FB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dźwiękowy, 1 szt. • Przełącznik, 1 szt.</w:t>
            </w:r>
          </w:p>
          <w:p w14:paraId="5F70F9E3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• Przełącznik z przyciskiem, 1 szt. •</w:t>
            </w:r>
          </w:p>
          <w:p w14:paraId="0C2F7566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Opornik światłoczuły, 1 szt. •</w:t>
            </w:r>
          </w:p>
          <w:p w14:paraId="13B78E2B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Czerwona dioda LED, 1 szt. •</w:t>
            </w:r>
          </w:p>
          <w:p w14:paraId="03D5BF5F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Żarówka 3V z oprawką, 1 szt. •</w:t>
            </w:r>
          </w:p>
          <w:p w14:paraId="3A1B5862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Uchwyt na baterie AA, 2 szt. •</w:t>
            </w:r>
          </w:p>
          <w:p w14:paraId="461A7C45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Głośnik, 1 szt. • Układ scalony</w:t>
            </w:r>
          </w:p>
          <w:p w14:paraId="011E46A6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Muzyka, 1 szt. • Układ scalony Alarm,</w:t>
            </w:r>
          </w:p>
          <w:p w14:paraId="01891125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1 szt. • Układ scalony Kosmiczna</w:t>
            </w:r>
          </w:p>
          <w:p w14:paraId="02636CD2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bitwa, 1 szt. • Silnik ze śmigłem, 1</w:t>
            </w:r>
          </w:p>
          <w:p w14:paraId="3B5271FE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szt. • Opornik 100 , 2 szt. • Drut</w:t>
            </w:r>
          </w:p>
          <w:p w14:paraId="64EBE33A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łączący (czarny), 1 szt. • Drut łączący</w:t>
            </w:r>
          </w:p>
          <w:p w14:paraId="48791384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(czerwony), 1 szt. • Przewód el. z 7</w:t>
            </w:r>
          </w:p>
          <w:p w14:paraId="67EE9AEC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połączeniami, 1 szt. • Antena, 1 szt. •</w:t>
            </w:r>
          </w:p>
          <w:p w14:paraId="47BA461F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Zielona dioda LED, 1 szt. • Żarówka</w:t>
            </w:r>
          </w:p>
          <w:p w14:paraId="5020ECCD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6V z oprawką, 1 szt. • Mikrofon, 1</w:t>
            </w:r>
          </w:p>
          <w:p w14:paraId="1A2950A3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szt. • Układ scalony, 1 szt. •</w:t>
            </w:r>
          </w:p>
          <w:p w14:paraId="3E0740BA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Wzmacniacz, 1 szt. • Kondensator</w:t>
            </w:r>
          </w:p>
          <w:p w14:paraId="118B1B52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0,02μF, 1 szt. • Kondensator 0,1μF, 1szt. • Kondensator 10μF, 1 szt. •</w:t>
            </w:r>
          </w:p>
          <w:p w14:paraId="20A3DDCD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Kondensator 100μF, 1 szt. •</w:t>
            </w:r>
          </w:p>
          <w:p w14:paraId="4980C01D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Kondensator470μF, 1 szt. • Opornik</w:t>
            </w:r>
          </w:p>
          <w:p w14:paraId="6B56ECAD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1k , 1 szt. • Opornik 5,1k , 1 szt. •</w:t>
            </w:r>
          </w:p>
          <w:p w14:paraId="00C2A861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Opornik 10 , 1 szt. • Układ scalony o</w:t>
            </w:r>
          </w:p>
          <w:p w14:paraId="46C24AB5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wysokiej częstotliwości, 1 szt. • PNP</w:t>
            </w:r>
          </w:p>
          <w:p w14:paraId="26B8E7CF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tranzystor, 1 szt. • NPN tranzystor, 1</w:t>
            </w:r>
          </w:p>
          <w:p w14:paraId="1EA1BE47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szt. • Opornik opcjonalny, 1 szt. •</w:t>
            </w:r>
          </w:p>
          <w:p w14:paraId="3E0D679C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Kondensator opcjonalny, 1 szt. •</w:t>
            </w:r>
          </w:p>
          <w:p w14:paraId="234C9FE5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Dioda 1N4001, 1 szt. •</w:t>
            </w:r>
          </w:p>
          <w:p w14:paraId="4D9ECDF6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Siedmiosegmentowy wyświetlacz</w:t>
            </w:r>
          </w:p>
          <w:p w14:paraId="605031EE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LED, 1 szt. • Moduł FM, 1 szt. •</w:t>
            </w:r>
          </w:p>
          <w:p w14:paraId="7F984FF3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Miernik analogowy, 1 szt. • SCR, 1</w:t>
            </w:r>
          </w:p>
          <w:p w14:paraId="11400AFA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szt. • Kondensator 470μF (złożony) ,</w:t>
            </w:r>
          </w:p>
          <w:p w14:paraId="60F1C94C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1 szt. • Odporność 1k , 1 szt. •</w:t>
            </w:r>
          </w:p>
          <w:p w14:paraId="36C45675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Zintegrowany obwód pamięciowy, 1</w:t>
            </w:r>
          </w:p>
          <w:p w14:paraId="253584EC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szt. • Ogniwo słoneczne, 1 szt. •</w:t>
            </w:r>
          </w:p>
          <w:p w14:paraId="113910FA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Elektromagnes, 1 szt. •</w:t>
            </w:r>
          </w:p>
          <w:p w14:paraId="554D05FC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Ferromagnetyczny rdzeń, 1 szt. •</w:t>
            </w:r>
          </w:p>
          <w:p w14:paraId="06EB731C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Wibracyjny wyłącznik, 1 szt. • Paczka</w:t>
            </w:r>
          </w:p>
          <w:p w14:paraId="11ABB57E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spinaczy biurowych, 1 szt. •</w:t>
            </w:r>
          </w:p>
          <w:p w14:paraId="0D88BB84" w14:textId="035E5EB8" w:rsidR="00B40981" w:rsidRPr="007D1CFE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Dwusprężynowa wtyczka, 1 szt.</w:t>
            </w:r>
          </w:p>
        </w:tc>
      </w:tr>
      <w:tr w:rsidR="00B40981" w:rsidRPr="007D1CFE" w14:paraId="4F29B3A6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17AC56AF" w14:textId="77777777" w:rsidR="00B40981" w:rsidRPr="007D1CFE" w:rsidRDefault="00B40981" w:rsidP="00900669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498645F3" w14:textId="3C0579DD" w:rsidR="00B40981" w:rsidRPr="00B40981" w:rsidRDefault="00B40981" w:rsidP="00900669">
            <w:pPr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Zestaw elektroniczny  typu Boffin II Gry</w:t>
            </w:r>
          </w:p>
        </w:tc>
        <w:tc>
          <w:tcPr>
            <w:tcW w:w="1134" w:type="dxa"/>
            <w:vAlign w:val="center"/>
          </w:tcPr>
          <w:p w14:paraId="3F3654F8" w14:textId="7886928B" w:rsidR="00B40981" w:rsidRDefault="00B40981" w:rsidP="00900669">
            <w:pPr>
              <w:snapToGrid w:val="0"/>
              <w:ind w:left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4A2DFA8A" w14:textId="57E9D574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 xml:space="preserve">Zawartość </w:t>
            </w:r>
            <w:r>
              <w:rPr>
                <w:rFonts w:ascii="Tahoma" w:eastAsiaTheme="minorHAnsi" w:hAnsi="Tahoma" w:cs="Tahoma"/>
                <w:lang w:eastAsia="en-US"/>
              </w:rPr>
              <w:t>zestawu</w:t>
            </w:r>
            <w:r w:rsidRPr="00B40981">
              <w:rPr>
                <w:rFonts w:ascii="Tahoma" w:eastAsiaTheme="minorHAnsi" w:hAnsi="Tahoma" w:cs="Tahoma"/>
                <w:lang w:eastAsia="en-US"/>
              </w:rPr>
              <w:t>:</w:t>
            </w:r>
          </w:p>
          <w:p w14:paraId="60F14B49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· siatka podstawowa</w:t>
            </w:r>
          </w:p>
          <w:p w14:paraId="23E2107B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· 35 części (samolot, minisamochód,</w:t>
            </w:r>
          </w:p>
          <w:p w14:paraId="3E6C03E3" w14:textId="3EEFE4D3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głośnik, detektor ruchu, silnik ze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B40981">
              <w:rPr>
                <w:rFonts w:ascii="Tahoma" w:eastAsiaTheme="minorHAnsi" w:hAnsi="Tahoma" w:cs="Tahoma"/>
                <w:lang w:eastAsia="en-US"/>
              </w:rPr>
              <w:t>skrzynią biegów i inne)</w:t>
            </w:r>
          </w:p>
          <w:p w14:paraId="50DDEFAF" w14:textId="77777777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· instrukcja ze zdjęciami wszystkich</w:t>
            </w:r>
          </w:p>
          <w:p w14:paraId="226671D5" w14:textId="6D40ECB4" w:rsidR="00B40981" w:rsidRPr="00B40981" w:rsidRDefault="00B40981" w:rsidP="00B4098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B40981">
              <w:rPr>
                <w:rFonts w:ascii="Tahoma" w:eastAsiaTheme="minorHAnsi" w:hAnsi="Tahoma" w:cs="Tahoma"/>
                <w:lang w:eastAsia="en-US"/>
              </w:rPr>
              <w:t>części i projektów</w:t>
            </w:r>
          </w:p>
        </w:tc>
      </w:tr>
      <w:tr w:rsidR="0011761E" w:rsidRPr="007D1CFE" w14:paraId="13D24622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54637530" w14:textId="77777777" w:rsidR="0011761E" w:rsidRPr="007D1CFE" w:rsidRDefault="0011761E" w:rsidP="00900669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0693A5D5" w14:textId="7A470179" w:rsidR="0011761E" w:rsidRPr="00B40981" w:rsidRDefault="0011761E" w:rsidP="00900669">
            <w:pPr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 xml:space="preserve">Zestaw elektroniczny 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typu </w:t>
            </w:r>
            <w:r w:rsidRPr="0011761E">
              <w:rPr>
                <w:rFonts w:ascii="Tahoma" w:eastAsiaTheme="minorHAnsi" w:hAnsi="Tahoma" w:cs="Tahoma"/>
                <w:lang w:eastAsia="en-US"/>
              </w:rPr>
              <w:t>Boffin II Światło</w:t>
            </w:r>
          </w:p>
        </w:tc>
        <w:tc>
          <w:tcPr>
            <w:tcW w:w="1134" w:type="dxa"/>
            <w:vAlign w:val="center"/>
          </w:tcPr>
          <w:p w14:paraId="694D855D" w14:textId="67B4B895" w:rsidR="0011761E" w:rsidRDefault="0011761E" w:rsidP="00900669">
            <w:pPr>
              <w:snapToGrid w:val="0"/>
              <w:ind w:left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2AD3C323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Zawartość opakowania:</w:t>
            </w:r>
          </w:p>
          <w:p w14:paraId="18F1E69A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· siatka podstawowa</w:t>
            </w:r>
          </w:p>
          <w:p w14:paraId="13286BB7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· 54 części (silnik, LED dodatki,</w:t>
            </w:r>
          </w:p>
          <w:p w14:paraId="10B90B6F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mikrofon, organy i wiele innych)</w:t>
            </w:r>
          </w:p>
          <w:p w14:paraId="25F86925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· dokładna instrukcja z obrazkami</w:t>
            </w:r>
          </w:p>
          <w:p w14:paraId="45E67B08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wszystkich projektów i części</w:t>
            </w:r>
          </w:p>
          <w:p w14:paraId="5E022856" w14:textId="360AC826" w:rsidR="0011761E" w:rsidRPr="00B40981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Zestaw wymaga użycia 4 baterii AA</w:t>
            </w:r>
          </w:p>
        </w:tc>
      </w:tr>
      <w:tr w:rsidR="00B40981" w:rsidRPr="007D1CFE" w14:paraId="2E75580E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148A1106" w14:textId="77777777" w:rsidR="00B40981" w:rsidRPr="007D1CFE" w:rsidRDefault="00B40981" w:rsidP="00900669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0FBBD0B3" w14:textId="4CC068F8" w:rsidR="00B40981" w:rsidRPr="0011761E" w:rsidRDefault="0011761E" w:rsidP="00900669">
            <w:pPr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Zestaw do mocowania teł</w:t>
            </w:r>
          </w:p>
        </w:tc>
        <w:tc>
          <w:tcPr>
            <w:tcW w:w="1134" w:type="dxa"/>
            <w:vAlign w:val="center"/>
          </w:tcPr>
          <w:p w14:paraId="33421B60" w14:textId="01AD6C2B" w:rsidR="00B40981" w:rsidRDefault="0011761E" w:rsidP="00900669">
            <w:pPr>
              <w:snapToGrid w:val="0"/>
              <w:ind w:left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047C7D59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Zestaw dwóch statywów do</w:t>
            </w:r>
          </w:p>
          <w:p w14:paraId="7E4F7EB8" w14:textId="3A81ECA1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 xml:space="preserve">zamontowania teł fotograficznych. </w:t>
            </w:r>
          </w:p>
          <w:p w14:paraId="4ABD6675" w14:textId="3260A591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Parame</w:t>
            </w:r>
            <w:r>
              <w:rPr>
                <w:rFonts w:ascii="Tahoma" w:eastAsiaTheme="minorHAnsi" w:hAnsi="Tahoma" w:cs="Tahoma"/>
                <w:lang w:eastAsia="en-US"/>
              </w:rPr>
              <w:t>t</w:t>
            </w:r>
            <w:r w:rsidRPr="0011761E">
              <w:rPr>
                <w:rFonts w:ascii="Tahoma" w:eastAsiaTheme="minorHAnsi" w:hAnsi="Tahoma" w:cs="Tahoma"/>
                <w:lang w:eastAsia="en-US"/>
              </w:rPr>
              <w:t>ry minimalne:</w:t>
            </w:r>
          </w:p>
          <w:p w14:paraId="5F107C08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· Materiał: aluminium, ABS</w:t>
            </w:r>
          </w:p>
          <w:p w14:paraId="16731D78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· Udźwig: do 2,5 kg</w:t>
            </w:r>
          </w:p>
          <w:p w14:paraId="593E40E9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· Wymiary (wys. x szer.): 81 do 230</w:t>
            </w:r>
          </w:p>
          <w:p w14:paraId="444D0CF3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cm (3 sekcje) 170 cm</w:t>
            </w:r>
          </w:p>
          <w:p w14:paraId="0A20FC22" w14:textId="5AF6AC1B" w:rsidR="00B40981" w:rsidRPr="00B40981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· Długość statywu po złożeniu: 70 cm</w:t>
            </w:r>
          </w:p>
        </w:tc>
      </w:tr>
      <w:tr w:rsidR="0011761E" w:rsidRPr="007D1CFE" w14:paraId="53118C84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336AB588" w14:textId="77777777" w:rsidR="0011761E" w:rsidRPr="007D1CFE" w:rsidRDefault="0011761E" w:rsidP="00900669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1FC2E8EB" w14:textId="30C32637" w:rsidR="0011761E" w:rsidRPr="0011761E" w:rsidRDefault="0011761E" w:rsidP="00900669">
            <w:pPr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Tło fotograficzne białe</w:t>
            </w:r>
          </w:p>
        </w:tc>
        <w:tc>
          <w:tcPr>
            <w:tcW w:w="1134" w:type="dxa"/>
            <w:vAlign w:val="center"/>
          </w:tcPr>
          <w:p w14:paraId="136E2FED" w14:textId="1C277716" w:rsidR="0011761E" w:rsidRDefault="0011761E" w:rsidP="00900669">
            <w:pPr>
              <w:snapToGrid w:val="0"/>
              <w:ind w:left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63A2C41C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Parametry minimalne:</w:t>
            </w:r>
          </w:p>
          <w:p w14:paraId="764A4541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· Materiał: karton</w:t>
            </w:r>
          </w:p>
          <w:p w14:paraId="1A4FBBB6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· Rozmiar 1,35 x 10 m</w:t>
            </w:r>
          </w:p>
          <w:p w14:paraId="0531658D" w14:textId="7FE0FA92" w:rsidR="0011761E" w:rsidRPr="00B40981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· Masa: 1200 g</w:t>
            </w:r>
          </w:p>
        </w:tc>
      </w:tr>
      <w:tr w:rsidR="0011761E" w:rsidRPr="007D1CFE" w14:paraId="2A5C422C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071DFDFD" w14:textId="77777777" w:rsidR="0011761E" w:rsidRPr="007D1CFE" w:rsidRDefault="0011761E" w:rsidP="00900669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24A57FF2" w14:textId="3ED791DF" w:rsidR="0011761E" w:rsidRPr="0011761E" w:rsidRDefault="0011761E" w:rsidP="00900669">
            <w:pPr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Tło fotograficzne zielone -</w:t>
            </w:r>
          </w:p>
        </w:tc>
        <w:tc>
          <w:tcPr>
            <w:tcW w:w="1134" w:type="dxa"/>
            <w:vAlign w:val="center"/>
          </w:tcPr>
          <w:p w14:paraId="7C2A20C1" w14:textId="637E0798" w:rsidR="0011761E" w:rsidRDefault="0011761E" w:rsidP="00900669">
            <w:pPr>
              <w:snapToGrid w:val="0"/>
              <w:ind w:left="1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1882DA3C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Parametry minimalne:</w:t>
            </w:r>
          </w:p>
          <w:p w14:paraId="6EFADFD3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· Materiał: karton</w:t>
            </w:r>
          </w:p>
          <w:p w14:paraId="29698C0D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· Rozmiar: 1,35 x 5 m</w:t>
            </w:r>
          </w:p>
          <w:p w14:paraId="512EA5DD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· Masa: 3 kg</w:t>
            </w:r>
          </w:p>
          <w:p w14:paraId="059DF2A5" w14:textId="77777777" w:rsidR="0011761E" w:rsidRPr="0011761E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· Na sztywnej tulei</w:t>
            </w:r>
          </w:p>
          <w:p w14:paraId="77379501" w14:textId="177251E0" w:rsidR="0011761E" w:rsidRPr="00B40981" w:rsidRDefault="0011761E" w:rsidP="0011761E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1761E">
              <w:rPr>
                <w:rFonts w:ascii="Tahoma" w:eastAsiaTheme="minorHAnsi" w:hAnsi="Tahoma" w:cs="Tahoma"/>
                <w:lang w:eastAsia="en-US"/>
              </w:rPr>
              <w:t>· Gramatura 140g/m2</w:t>
            </w:r>
          </w:p>
        </w:tc>
      </w:tr>
    </w:tbl>
    <w:p w14:paraId="59881911" w14:textId="77777777" w:rsidR="007C4964" w:rsidRPr="007D1CFE" w:rsidRDefault="007C4964" w:rsidP="007C4964">
      <w:pPr>
        <w:shd w:val="clear" w:color="auto" w:fill="FFFFFF"/>
        <w:tabs>
          <w:tab w:val="left" w:pos="567"/>
        </w:tabs>
        <w:spacing w:after="200" w:line="276" w:lineRule="auto"/>
        <w:ind w:left="567"/>
        <w:jc w:val="both"/>
        <w:textAlignment w:val="top"/>
        <w:rPr>
          <w:rFonts w:ascii="Tahoma" w:eastAsia="TimesNewRoman" w:hAnsi="Tahoma" w:cs="Tahoma"/>
          <w:bCs/>
        </w:rPr>
      </w:pPr>
    </w:p>
    <w:p w14:paraId="035EC17F" w14:textId="6531E952" w:rsidR="00CD6C8D" w:rsidRDefault="00CD6C8D" w:rsidP="00CD6C8D">
      <w:pPr>
        <w:spacing w:line="276" w:lineRule="auto"/>
        <w:ind w:left="714"/>
        <w:rPr>
          <w:rFonts w:ascii="Tahoma" w:eastAsia="Calibri" w:hAnsi="Tahoma" w:cs="Tahoma"/>
          <w:sz w:val="22"/>
          <w:szCs w:val="22"/>
        </w:rPr>
      </w:pPr>
    </w:p>
    <w:p w14:paraId="46D0D3DE" w14:textId="545CC6C3" w:rsidR="00CD6C8D" w:rsidRDefault="00CD6C8D" w:rsidP="00CD6C8D">
      <w:pPr>
        <w:spacing w:line="276" w:lineRule="auto"/>
        <w:ind w:left="714"/>
        <w:rPr>
          <w:rFonts w:ascii="Tahoma" w:eastAsia="Calibri" w:hAnsi="Tahoma" w:cs="Tahoma"/>
          <w:sz w:val="22"/>
          <w:szCs w:val="22"/>
        </w:rPr>
      </w:pPr>
    </w:p>
    <w:sectPr w:rsidR="00CD6C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266E" w14:textId="77777777" w:rsidR="00924758" w:rsidRDefault="00924758" w:rsidP="00E54ADF">
      <w:r>
        <w:separator/>
      </w:r>
    </w:p>
  </w:endnote>
  <w:endnote w:type="continuationSeparator" w:id="0">
    <w:p w14:paraId="6DDCDC8F" w14:textId="77777777" w:rsidR="00924758" w:rsidRDefault="00924758" w:rsidP="00E5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0322"/>
      <w:docPartObj>
        <w:docPartGallery w:val="Page Numbers (Bottom of Page)"/>
        <w:docPartUnique/>
      </w:docPartObj>
    </w:sdtPr>
    <w:sdtEndPr/>
    <w:sdtContent>
      <w:p w14:paraId="5B7BE9AB" w14:textId="34298655" w:rsidR="00B7765D" w:rsidRDefault="00B776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92E">
          <w:rPr>
            <w:noProof/>
          </w:rPr>
          <w:t>22</w:t>
        </w:r>
        <w:r>
          <w:fldChar w:fldCharType="end"/>
        </w:r>
      </w:p>
    </w:sdtContent>
  </w:sdt>
  <w:p w14:paraId="1BC05690" w14:textId="77777777" w:rsidR="00B7765D" w:rsidRDefault="00B77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3B8C" w14:textId="77777777" w:rsidR="00924758" w:rsidRDefault="00924758" w:rsidP="00E54ADF">
      <w:r>
        <w:separator/>
      </w:r>
    </w:p>
  </w:footnote>
  <w:footnote w:type="continuationSeparator" w:id="0">
    <w:p w14:paraId="463CFCCA" w14:textId="77777777" w:rsidR="00924758" w:rsidRDefault="00924758" w:rsidP="00E5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C9A54A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ahoma" w:eastAsia="Times New Roman" w:hAnsi="Tahoma" w:cs="Tahoma" w:hint="default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5A1C4AA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31D04"/>
    <w:multiLevelType w:val="multilevel"/>
    <w:tmpl w:val="BBE0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23774"/>
    <w:multiLevelType w:val="hybridMultilevel"/>
    <w:tmpl w:val="1724059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9D3A11"/>
    <w:multiLevelType w:val="multilevel"/>
    <w:tmpl w:val="BBB8141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E11420E"/>
    <w:multiLevelType w:val="hybridMultilevel"/>
    <w:tmpl w:val="49C0B35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04CA0"/>
    <w:multiLevelType w:val="hybridMultilevel"/>
    <w:tmpl w:val="BD6417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48FA6F8D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677A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503BB"/>
    <w:multiLevelType w:val="hybridMultilevel"/>
    <w:tmpl w:val="1170767A"/>
    <w:lvl w:ilvl="0" w:tplc="BABE82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C3E84F80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27C72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E3F49EC4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1632CF92">
      <w:start w:val="1"/>
      <w:numFmt w:val="lowerLetter"/>
      <w:lvlText w:val="%6)"/>
      <w:lvlJc w:val="right"/>
      <w:pPr>
        <w:ind w:left="4320" w:hanging="180"/>
      </w:pPr>
      <w:rPr>
        <w:rFonts w:ascii="Tahoma" w:eastAsia="Times New Roman" w:hAnsi="Tahoma" w:cs="Tahoma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A4CBF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9E22C82"/>
    <w:multiLevelType w:val="hybridMultilevel"/>
    <w:tmpl w:val="8726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65C69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12"/>
  </w:num>
  <w:num w:numId="5">
    <w:abstractNumId w:val="17"/>
  </w:num>
  <w:num w:numId="6">
    <w:abstractNumId w:val="4"/>
  </w:num>
  <w:num w:numId="7">
    <w:abstractNumId w:val="13"/>
  </w:num>
  <w:num w:numId="8">
    <w:abstractNumId w:val="8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9">
    <w:abstractNumId w:val="8"/>
    <w:lvlOverride w:ilvl="0">
      <w:lvl w:ilvl="0">
        <w:start w:val="1"/>
        <w:numFmt w:val="lowerLetter"/>
        <w:lvlText w:val="%1)"/>
        <w:lvlJc w:val="left"/>
        <w:rPr>
          <w:rFonts w:ascii="Tahoma" w:eastAsia="SimSun" w:hAnsi="Tahoma" w:cs="Tahoma"/>
          <w:b w:val="0"/>
          <w:bCs w:val="0"/>
        </w:rPr>
      </w:lvl>
    </w:lvlOverride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6"/>
  </w:num>
  <w:num w:numId="15">
    <w:abstractNumId w:val="7"/>
  </w:num>
  <w:num w:numId="16">
    <w:abstractNumId w:val="3"/>
  </w:num>
  <w:num w:numId="17">
    <w:abstractNumId w:val="11"/>
  </w:num>
  <w:num w:numId="18">
    <w:abstractNumId w:val="8"/>
  </w:num>
  <w:num w:numId="19">
    <w:abstractNumId w:val="5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0F"/>
    <w:rsid w:val="00005567"/>
    <w:rsid w:val="00005711"/>
    <w:rsid w:val="0002323F"/>
    <w:rsid w:val="000304E9"/>
    <w:rsid w:val="00061DE6"/>
    <w:rsid w:val="00063D42"/>
    <w:rsid w:val="00064795"/>
    <w:rsid w:val="00070075"/>
    <w:rsid w:val="0007424A"/>
    <w:rsid w:val="00075725"/>
    <w:rsid w:val="00081EBD"/>
    <w:rsid w:val="00091FAC"/>
    <w:rsid w:val="00097B21"/>
    <w:rsid w:val="000B3EF8"/>
    <w:rsid w:val="000C2DBC"/>
    <w:rsid w:val="000C390D"/>
    <w:rsid w:val="000C4EDF"/>
    <w:rsid w:val="000E1588"/>
    <w:rsid w:val="000E714E"/>
    <w:rsid w:val="001015B6"/>
    <w:rsid w:val="00112D2D"/>
    <w:rsid w:val="00114274"/>
    <w:rsid w:val="00116644"/>
    <w:rsid w:val="0011761E"/>
    <w:rsid w:val="0012670E"/>
    <w:rsid w:val="001317D4"/>
    <w:rsid w:val="00133825"/>
    <w:rsid w:val="00144017"/>
    <w:rsid w:val="00157FD9"/>
    <w:rsid w:val="00173E11"/>
    <w:rsid w:val="00194403"/>
    <w:rsid w:val="001A14A5"/>
    <w:rsid w:val="001B1E3F"/>
    <w:rsid w:val="001C06D1"/>
    <w:rsid w:val="001C1674"/>
    <w:rsid w:val="001E39B9"/>
    <w:rsid w:val="001F223F"/>
    <w:rsid w:val="001F3109"/>
    <w:rsid w:val="00203959"/>
    <w:rsid w:val="00204526"/>
    <w:rsid w:val="00204B94"/>
    <w:rsid w:val="00210DC3"/>
    <w:rsid w:val="0021359D"/>
    <w:rsid w:val="00226B39"/>
    <w:rsid w:val="00244DA4"/>
    <w:rsid w:val="00246080"/>
    <w:rsid w:val="00252428"/>
    <w:rsid w:val="00253F8D"/>
    <w:rsid w:val="00254211"/>
    <w:rsid w:val="00261DFE"/>
    <w:rsid w:val="00264055"/>
    <w:rsid w:val="00265A7C"/>
    <w:rsid w:val="00273223"/>
    <w:rsid w:val="00274436"/>
    <w:rsid w:val="00275741"/>
    <w:rsid w:val="002776D0"/>
    <w:rsid w:val="00280D80"/>
    <w:rsid w:val="0028359D"/>
    <w:rsid w:val="002841EA"/>
    <w:rsid w:val="002842DB"/>
    <w:rsid w:val="002C3803"/>
    <w:rsid w:val="002D72B9"/>
    <w:rsid w:val="002E1209"/>
    <w:rsid w:val="002E6679"/>
    <w:rsid w:val="002E7A70"/>
    <w:rsid w:val="002F79B6"/>
    <w:rsid w:val="003040EB"/>
    <w:rsid w:val="00305E0D"/>
    <w:rsid w:val="00325BC4"/>
    <w:rsid w:val="003533CB"/>
    <w:rsid w:val="0036126F"/>
    <w:rsid w:val="00374F5D"/>
    <w:rsid w:val="003859EB"/>
    <w:rsid w:val="00392041"/>
    <w:rsid w:val="0039416E"/>
    <w:rsid w:val="00397DA8"/>
    <w:rsid w:val="003A6310"/>
    <w:rsid w:val="003A7DA7"/>
    <w:rsid w:val="003C72D7"/>
    <w:rsid w:val="003D282E"/>
    <w:rsid w:val="003D2B7D"/>
    <w:rsid w:val="003F03C9"/>
    <w:rsid w:val="004071AA"/>
    <w:rsid w:val="00410D47"/>
    <w:rsid w:val="00433056"/>
    <w:rsid w:val="00434161"/>
    <w:rsid w:val="0044116B"/>
    <w:rsid w:val="00445CF2"/>
    <w:rsid w:val="004479A3"/>
    <w:rsid w:val="00452FDC"/>
    <w:rsid w:val="00457540"/>
    <w:rsid w:val="004631F9"/>
    <w:rsid w:val="00467930"/>
    <w:rsid w:val="00474DEC"/>
    <w:rsid w:val="0048143B"/>
    <w:rsid w:val="004930DB"/>
    <w:rsid w:val="00493932"/>
    <w:rsid w:val="0049692E"/>
    <w:rsid w:val="004A4761"/>
    <w:rsid w:val="004B56A6"/>
    <w:rsid w:val="004C41C9"/>
    <w:rsid w:val="004C480C"/>
    <w:rsid w:val="004C6C67"/>
    <w:rsid w:val="004C745D"/>
    <w:rsid w:val="004D2DB0"/>
    <w:rsid w:val="00502B87"/>
    <w:rsid w:val="00513F23"/>
    <w:rsid w:val="00514496"/>
    <w:rsid w:val="00531DF4"/>
    <w:rsid w:val="005363B4"/>
    <w:rsid w:val="00536BAB"/>
    <w:rsid w:val="00555517"/>
    <w:rsid w:val="005619F0"/>
    <w:rsid w:val="0056565D"/>
    <w:rsid w:val="00565786"/>
    <w:rsid w:val="005723E4"/>
    <w:rsid w:val="00572F36"/>
    <w:rsid w:val="005741C6"/>
    <w:rsid w:val="00595B2B"/>
    <w:rsid w:val="005C41DF"/>
    <w:rsid w:val="005D1C37"/>
    <w:rsid w:val="005F4F9E"/>
    <w:rsid w:val="00605352"/>
    <w:rsid w:val="00605F95"/>
    <w:rsid w:val="00627801"/>
    <w:rsid w:val="006305EF"/>
    <w:rsid w:val="006414FF"/>
    <w:rsid w:val="00650216"/>
    <w:rsid w:val="00651DE7"/>
    <w:rsid w:val="0065652A"/>
    <w:rsid w:val="006576EC"/>
    <w:rsid w:val="006600BF"/>
    <w:rsid w:val="006707F6"/>
    <w:rsid w:val="00683E6B"/>
    <w:rsid w:val="00686DCA"/>
    <w:rsid w:val="006A1FFE"/>
    <w:rsid w:val="006A3F83"/>
    <w:rsid w:val="006A4032"/>
    <w:rsid w:val="006A4917"/>
    <w:rsid w:val="006A72A2"/>
    <w:rsid w:val="006F194F"/>
    <w:rsid w:val="006F1CB4"/>
    <w:rsid w:val="0070049C"/>
    <w:rsid w:val="00710995"/>
    <w:rsid w:val="00711010"/>
    <w:rsid w:val="007119A2"/>
    <w:rsid w:val="007500A8"/>
    <w:rsid w:val="00772F1F"/>
    <w:rsid w:val="007741A0"/>
    <w:rsid w:val="00790B93"/>
    <w:rsid w:val="00793135"/>
    <w:rsid w:val="00795A51"/>
    <w:rsid w:val="007A13C7"/>
    <w:rsid w:val="007B5AC6"/>
    <w:rsid w:val="007C4964"/>
    <w:rsid w:val="007D1A59"/>
    <w:rsid w:val="007D1CFE"/>
    <w:rsid w:val="007D7999"/>
    <w:rsid w:val="007E37E5"/>
    <w:rsid w:val="007F7777"/>
    <w:rsid w:val="00804837"/>
    <w:rsid w:val="00811F5F"/>
    <w:rsid w:val="00820C1B"/>
    <w:rsid w:val="00824658"/>
    <w:rsid w:val="00844AFA"/>
    <w:rsid w:val="00845D1E"/>
    <w:rsid w:val="00857FEA"/>
    <w:rsid w:val="00866431"/>
    <w:rsid w:val="008A45F5"/>
    <w:rsid w:val="008B5D23"/>
    <w:rsid w:val="008C6FAA"/>
    <w:rsid w:val="008E028A"/>
    <w:rsid w:val="008E0D0E"/>
    <w:rsid w:val="008E2F12"/>
    <w:rsid w:val="008E5A4B"/>
    <w:rsid w:val="008F3382"/>
    <w:rsid w:val="008F659C"/>
    <w:rsid w:val="00900669"/>
    <w:rsid w:val="009049E9"/>
    <w:rsid w:val="00910A40"/>
    <w:rsid w:val="009131DD"/>
    <w:rsid w:val="00923EA5"/>
    <w:rsid w:val="00924758"/>
    <w:rsid w:val="00927455"/>
    <w:rsid w:val="009379C7"/>
    <w:rsid w:val="00943669"/>
    <w:rsid w:val="009816DD"/>
    <w:rsid w:val="009955F0"/>
    <w:rsid w:val="00995FC8"/>
    <w:rsid w:val="00996EDB"/>
    <w:rsid w:val="009A1154"/>
    <w:rsid w:val="009A4615"/>
    <w:rsid w:val="009B5774"/>
    <w:rsid w:val="009C4C92"/>
    <w:rsid w:val="009C6A4F"/>
    <w:rsid w:val="009F02ED"/>
    <w:rsid w:val="00A11C3F"/>
    <w:rsid w:val="00A160EF"/>
    <w:rsid w:val="00A16E84"/>
    <w:rsid w:val="00A178F1"/>
    <w:rsid w:val="00A40D05"/>
    <w:rsid w:val="00A41113"/>
    <w:rsid w:val="00A43C31"/>
    <w:rsid w:val="00A55FD2"/>
    <w:rsid w:val="00A657B6"/>
    <w:rsid w:val="00A7138B"/>
    <w:rsid w:val="00A84067"/>
    <w:rsid w:val="00A859F2"/>
    <w:rsid w:val="00A91C80"/>
    <w:rsid w:val="00AC4B3F"/>
    <w:rsid w:val="00AD4E18"/>
    <w:rsid w:val="00AD5245"/>
    <w:rsid w:val="00AE4097"/>
    <w:rsid w:val="00AF2FD9"/>
    <w:rsid w:val="00B2337B"/>
    <w:rsid w:val="00B3176C"/>
    <w:rsid w:val="00B31AED"/>
    <w:rsid w:val="00B3756D"/>
    <w:rsid w:val="00B40981"/>
    <w:rsid w:val="00B41DE1"/>
    <w:rsid w:val="00B55E03"/>
    <w:rsid w:val="00B56E72"/>
    <w:rsid w:val="00B57A5B"/>
    <w:rsid w:val="00B73A23"/>
    <w:rsid w:val="00B7765D"/>
    <w:rsid w:val="00B90D2A"/>
    <w:rsid w:val="00B923A2"/>
    <w:rsid w:val="00B92E5E"/>
    <w:rsid w:val="00B93750"/>
    <w:rsid w:val="00BB16A0"/>
    <w:rsid w:val="00BB243A"/>
    <w:rsid w:val="00BB310F"/>
    <w:rsid w:val="00BD58D2"/>
    <w:rsid w:val="00BE758C"/>
    <w:rsid w:val="00C11512"/>
    <w:rsid w:val="00C552F7"/>
    <w:rsid w:val="00C72181"/>
    <w:rsid w:val="00C73DFD"/>
    <w:rsid w:val="00C7694D"/>
    <w:rsid w:val="00C8254A"/>
    <w:rsid w:val="00C83F40"/>
    <w:rsid w:val="00CA30C5"/>
    <w:rsid w:val="00CA5AF6"/>
    <w:rsid w:val="00CA63AF"/>
    <w:rsid w:val="00CC7B16"/>
    <w:rsid w:val="00CD6C8D"/>
    <w:rsid w:val="00CD73CE"/>
    <w:rsid w:val="00CF0D36"/>
    <w:rsid w:val="00D03B3F"/>
    <w:rsid w:val="00D53EDC"/>
    <w:rsid w:val="00D564B2"/>
    <w:rsid w:val="00D5753B"/>
    <w:rsid w:val="00D5777E"/>
    <w:rsid w:val="00D57802"/>
    <w:rsid w:val="00D726C1"/>
    <w:rsid w:val="00D8724B"/>
    <w:rsid w:val="00D90386"/>
    <w:rsid w:val="00DA656F"/>
    <w:rsid w:val="00DA712E"/>
    <w:rsid w:val="00DB7AC2"/>
    <w:rsid w:val="00DC37F5"/>
    <w:rsid w:val="00DE1878"/>
    <w:rsid w:val="00DE4DC1"/>
    <w:rsid w:val="00DE59E5"/>
    <w:rsid w:val="00E01E37"/>
    <w:rsid w:val="00E03747"/>
    <w:rsid w:val="00E04D19"/>
    <w:rsid w:val="00E056B3"/>
    <w:rsid w:val="00E151F4"/>
    <w:rsid w:val="00E20257"/>
    <w:rsid w:val="00E20EE2"/>
    <w:rsid w:val="00E34308"/>
    <w:rsid w:val="00E53230"/>
    <w:rsid w:val="00E5401E"/>
    <w:rsid w:val="00E54ADF"/>
    <w:rsid w:val="00E55D69"/>
    <w:rsid w:val="00EA5B90"/>
    <w:rsid w:val="00EA6C74"/>
    <w:rsid w:val="00EB693C"/>
    <w:rsid w:val="00ED4693"/>
    <w:rsid w:val="00ED6363"/>
    <w:rsid w:val="00EF344A"/>
    <w:rsid w:val="00F15D98"/>
    <w:rsid w:val="00F21887"/>
    <w:rsid w:val="00F2288E"/>
    <w:rsid w:val="00F324A5"/>
    <w:rsid w:val="00F348F6"/>
    <w:rsid w:val="00F47704"/>
    <w:rsid w:val="00F75D22"/>
    <w:rsid w:val="00F767D9"/>
    <w:rsid w:val="00F80611"/>
    <w:rsid w:val="00FB7132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9E34A70"/>
  <w15:chartTrackingRefBased/>
  <w15:docId w15:val="{92618ACD-5965-49DA-80DB-D48AE4D7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1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0B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7540"/>
    <w:pPr>
      <w:keepNext/>
      <w:ind w:firstLine="284"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57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aliases w:val="CW_Lista Znak,L1 Znak,Akapit z listą5 Znak"/>
    <w:link w:val="Akapitzlist"/>
    <w:uiPriority w:val="34"/>
    <w:qFormat/>
    <w:locked/>
    <w:rsid w:val="00254211"/>
    <w:rPr>
      <w:rFonts w:ascii="Calibri" w:eastAsia="Calibri" w:hAnsi="Calibri" w:cs="Calibri"/>
      <w:b/>
      <w:color w:val="1F497D"/>
      <w:sz w:val="72"/>
      <w:szCs w:val="72"/>
    </w:rPr>
  </w:style>
  <w:style w:type="paragraph" w:styleId="Akapitzlist">
    <w:name w:val="List Paragraph"/>
    <w:aliases w:val="CW_Lista,L1,Akapit z listą5"/>
    <w:basedOn w:val="Normalny"/>
    <w:link w:val="AkapitzlistZnak"/>
    <w:uiPriority w:val="34"/>
    <w:qFormat/>
    <w:rsid w:val="0025421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b/>
      <w:color w:val="1F497D"/>
      <w:sz w:val="72"/>
      <w:szCs w:val="7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5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0E714E"/>
    <w:pPr>
      <w:widowControl w:val="0"/>
      <w:suppressLineNumbers/>
    </w:pPr>
    <w:rPr>
      <w:rFonts w:eastAsia="Lucida Sans Unicode" w:cs="Calibri"/>
      <w:kern w:val="1"/>
      <w:sz w:val="24"/>
      <w:szCs w:val="24"/>
    </w:rPr>
  </w:style>
  <w:style w:type="numbering" w:customStyle="1" w:styleId="WW8Num3">
    <w:name w:val="WW8Num3"/>
    <w:basedOn w:val="Bezlisty"/>
    <w:rsid w:val="000E714E"/>
    <w:pPr>
      <w:numPr>
        <w:numId w:val="18"/>
      </w:numPr>
    </w:pPr>
  </w:style>
  <w:style w:type="numbering" w:customStyle="1" w:styleId="WW8Num31">
    <w:name w:val="WW8Num31"/>
    <w:basedOn w:val="Bezlisty"/>
    <w:rsid w:val="007C4964"/>
  </w:style>
  <w:style w:type="numbering" w:customStyle="1" w:styleId="WW8Num32">
    <w:name w:val="WW8Num32"/>
    <w:basedOn w:val="Bezlisty"/>
    <w:rsid w:val="007C49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9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9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7C496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63D4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90B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44AC-67C1-40F3-9EA8-29B5CB8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14</Pages>
  <Words>2771</Words>
  <Characters>16626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Witek</dc:creator>
  <cp:keywords/>
  <dc:description/>
  <cp:lastModifiedBy>Mariola Zastróżna-Prostak</cp:lastModifiedBy>
  <cp:revision>24</cp:revision>
  <cp:lastPrinted>2021-12-03T18:21:00Z</cp:lastPrinted>
  <dcterms:created xsi:type="dcterms:W3CDTF">2021-07-05T11:36:00Z</dcterms:created>
  <dcterms:modified xsi:type="dcterms:W3CDTF">2021-12-03T18:25:00Z</dcterms:modified>
</cp:coreProperties>
</file>