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1E0C6D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63</w:t>
      </w:r>
      <w:bookmarkStart w:id="0" w:name="_GoBack"/>
      <w:bookmarkEnd w:id="0"/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(dalej </w:t>
      </w:r>
      <w:proofErr w:type="spellStart"/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tekst jedn. Dz. U. z 2022 r., poz. 1710</w:t>
      </w:r>
      <w:r w:rsidR="008264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="00415403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ED42CF" w:rsidRPr="003E797B" w:rsidRDefault="00A905EB" w:rsidP="00241531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3E797B">
        <w:rPr>
          <w:rFonts w:ascii="Arial" w:hAnsi="Arial" w:cs="Arial"/>
          <w:color w:val="000000"/>
          <w:sz w:val="22"/>
          <w:szCs w:val="22"/>
        </w:rPr>
        <w:t xml:space="preserve"> </w:t>
      </w:r>
      <w:r w:rsidR="003E797B" w:rsidRPr="003E797B">
        <w:rPr>
          <w:rFonts w:ascii="Arial" w:hAnsi="Arial" w:cs="Arial"/>
          <w:b/>
          <w:sz w:val="21"/>
          <w:szCs w:val="21"/>
        </w:rPr>
        <w:t>„W</w:t>
      </w:r>
      <w:r w:rsidR="003E797B" w:rsidRPr="003E797B">
        <w:rPr>
          <w:rFonts w:ascii="Arial" w:hAnsi="Arial" w:cs="Arial"/>
          <w:b/>
          <w:sz w:val="22"/>
          <w:szCs w:val="22"/>
        </w:rPr>
        <w:t xml:space="preserve">ykonanie robót budowlanych polegających na budowie (przeniesieniu) </w:t>
      </w:r>
      <w:proofErr w:type="spellStart"/>
      <w:r w:rsidR="003E797B" w:rsidRPr="003E797B">
        <w:rPr>
          <w:rFonts w:ascii="Arial" w:hAnsi="Arial" w:cs="Arial"/>
          <w:b/>
          <w:sz w:val="22"/>
          <w:szCs w:val="22"/>
        </w:rPr>
        <w:t>skateparku</w:t>
      </w:r>
      <w:proofErr w:type="spellEnd"/>
      <w:r w:rsidR="003E797B" w:rsidRPr="003E797B">
        <w:rPr>
          <w:rFonts w:ascii="Arial" w:hAnsi="Arial" w:cs="Arial"/>
          <w:b/>
          <w:sz w:val="22"/>
          <w:szCs w:val="22"/>
        </w:rPr>
        <w:t xml:space="preserve"> wraz ze ścieżkami i elementami małej architektury, na os. Kapuściska w Bydgoszczy (program BBO)”</w:t>
      </w:r>
      <w:r w:rsidR="003E797B">
        <w:rPr>
          <w:rFonts w:ascii="Arial" w:hAnsi="Arial" w:cs="Arial"/>
          <w:color w:val="000000"/>
          <w:sz w:val="22"/>
          <w:szCs w:val="22"/>
        </w:rPr>
        <w:t xml:space="preserve"> </w:t>
      </w:r>
      <w:r w:rsidR="00DA658F" w:rsidRPr="00B45E9C">
        <w:rPr>
          <w:rFonts w:ascii="Arial" w:hAnsi="Arial" w:cs="Arial"/>
          <w:bCs/>
          <w:sz w:val="22"/>
          <w:szCs w:val="22"/>
        </w:rPr>
        <w:t>(wpisać nazwy Wykonawców wspólni</w:t>
      </w:r>
      <w:r w:rsidR="00C83B3F"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="00DA658F" w:rsidRPr="00B45E9C">
        <w:rPr>
          <w:rFonts w:ascii="Arial" w:hAnsi="Arial" w:cs="Arial"/>
          <w:bCs/>
          <w:sz w:val="22"/>
          <w:szCs w:val="22"/>
        </w:rPr>
        <w:t>zamówienia)</w:t>
      </w:r>
      <w:r w:rsidR="00ED42CF">
        <w:rPr>
          <w:rFonts w:ascii="Arial" w:hAnsi="Arial" w:cs="Arial"/>
          <w:bCs/>
          <w:sz w:val="22"/>
          <w:szCs w:val="22"/>
        </w:rPr>
        <w:t xml:space="preserve"> _______________</w:t>
      </w:r>
      <w:r w:rsidR="00C83B3F">
        <w:rPr>
          <w:rFonts w:ascii="Arial" w:hAnsi="Arial" w:cs="Arial"/>
          <w:bCs/>
          <w:sz w:val="22"/>
          <w:szCs w:val="22"/>
        </w:rPr>
        <w:t>__</w:t>
      </w:r>
      <w:r w:rsidR="00ED42CF">
        <w:rPr>
          <w:rFonts w:ascii="Arial" w:hAnsi="Arial" w:cs="Arial"/>
          <w:bCs/>
          <w:sz w:val="22"/>
          <w:szCs w:val="22"/>
        </w:rPr>
        <w:t>_</w:t>
      </w:r>
      <w:r w:rsidR="00ED42CF" w:rsidRPr="00312A92">
        <w:rPr>
          <w:rFonts w:ascii="Arial" w:hAnsi="Arial" w:cs="Arial"/>
          <w:sz w:val="22"/>
          <w:szCs w:val="22"/>
        </w:rPr>
        <w:t>______________________________________________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_______________________________</w:t>
      </w:r>
      <w:r w:rsidR="00ED42CF" w:rsidRPr="00312A92">
        <w:rPr>
          <w:rFonts w:ascii="Arial" w:hAnsi="Arial" w:cs="Arial"/>
          <w:sz w:val="22"/>
          <w:szCs w:val="22"/>
        </w:rPr>
        <w:t>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</w:t>
      </w:r>
      <w:r w:rsidR="00ED42CF" w:rsidRPr="00312A92">
        <w:rPr>
          <w:rFonts w:ascii="Arial" w:hAnsi="Arial" w:cs="Arial"/>
          <w:sz w:val="22"/>
          <w:szCs w:val="22"/>
        </w:rPr>
        <w:t>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F95" w:rsidRDefault="00D47F95" w:rsidP="00C63813">
      <w:r>
        <w:separator/>
      </w:r>
    </w:p>
  </w:endnote>
  <w:endnote w:type="continuationSeparator" w:id="0">
    <w:p w:rsidR="00D47F95" w:rsidRDefault="00D47F95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166647">
      <w:rPr>
        <w:noProof/>
      </w:rPr>
      <w:t>5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F95" w:rsidRDefault="00D47F95" w:rsidP="00C63813">
      <w:r>
        <w:separator/>
      </w:r>
    </w:p>
  </w:footnote>
  <w:footnote w:type="continuationSeparator" w:id="0">
    <w:p w:rsidR="00D47F95" w:rsidRDefault="00D47F95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66647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0C6D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1531"/>
    <w:rsid w:val="002459DD"/>
    <w:rsid w:val="002556BA"/>
    <w:rsid w:val="00256511"/>
    <w:rsid w:val="00264A4A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12A92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3E797B"/>
    <w:rsid w:val="0040473C"/>
    <w:rsid w:val="004077E0"/>
    <w:rsid w:val="00412093"/>
    <w:rsid w:val="0041540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22EC"/>
    <w:rsid w:val="00815364"/>
    <w:rsid w:val="00816578"/>
    <w:rsid w:val="00817072"/>
    <w:rsid w:val="0082649E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83A87"/>
    <w:rsid w:val="008907A6"/>
    <w:rsid w:val="00891516"/>
    <w:rsid w:val="00897AD4"/>
    <w:rsid w:val="008A3FE0"/>
    <w:rsid w:val="008A4762"/>
    <w:rsid w:val="008A568B"/>
    <w:rsid w:val="008A5BB8"/>
    <w:rsid w:val="008B0AD2"/>
    <w:rsid w:val="008B1229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BF21D6"/>
    <w:rsid w:val="00C06E6A"/>
    <w:rsid w:val="00C239F5"/>
    <w:rsid w:val="00C2617A"/>
    <w:rsid w:val="00C30FFA"/>
    <w:rsid w:val="00C31D80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47F95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A6238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4DB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19</cp:revision>
  <cp:lastPrinted>2022-10-11T12:00:00Z</cp:lastPrinted>
  <dcterms:created xsi:type="dcterms:W3CDTF">2022-02-10T09:20:00Z</dcterms:created>
  <dcterms:modified xsi:type="dcterms:W3CDTF">2022-10-11T12:00:00Z</dcterms:modified>
</cp:coreProperties>
</file>