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3DDB" w14:textId="77777777" w:rsidR="00D8762E" w:rsidRPr="00F3402F" w:rsidRDefault="00D8762E" w:rsidP="00D876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Cs w:val="20"/>
          <w:lang w:eastAsia="en-GB"/>
        </w:rPr>
      </w:pPr>
      <w:r w:rsidRPr="00F3402F">
        <w:rPr>
          <w:rFonts w:ascii="Arial" w:eastAsia="Times New Roman" w:hAnsi="Arial" w:cs="Arial"/>
          <w:b/>
          <w:szCs w:val="20"/>
          <w:lang w:eastAsia="en-GB"/>
        </w:rPr>
        <w:t xml:space="preserve">Nazwa i adres Wykonawcy </w:t>
      </w:r>
    </w:p>
    <w:p w14:paraId="310DF5F7" w14:textId="77777777" w:rsidR="00D8762E" w:rsidRDefault="00D8762E" w:rsidP="00D876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en-GB"/>
        </w:rPr>
      </w:pPr>
      <w:r w:rsidRPr="00F3402F">
        <w:rPr>
          <w:rFonts w:ascii="Arial" w:eastAsia="Times New Roman" w:hAnsi="Arial" w:cs="Arial"/>
          <w:bCs/>
          <w:szCs w:val="20"/>
          <w:lang w:eastAsia="en-GB"/>
        </w:rPr>
        <w:t>Nazwa:…………………………………………………..</w:t>
      </w:r>
    </w:p>
    <w:p w14:paraId="7FA1E4DC" w14:textId="77777777" w:rsidR="00D8762E" w:rsidRPr="00F3402F" w:rsidRDefault="00D8762E" w:rsidP="00D876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en-GB"/>
        </w:rPr>
      </w:pPr>
      <w:r>
        <w:rPr>
          <w:rFonts w:ascii="Arial" w:eastAsia="Times New Roman" w:hAnsi="Arial" w:cs="Arial"/>
          <w:bCs/>
          <w:szCs w:val="20"/>
          <w:lang w:eastAsia="en-GB"/>
        </w:rPr>
        <w:t>Adres:………………………………………………….</w:t>
      </w:r>
    </w:p>
    <w:p w14:paraId="00D5CDDA" w14:textId="77777777" w:rsidR="00D8762E" w:rsidRPr="00F3402F" w:rsidRDefault="00D8762E" w:rsidP="00D876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en-GB"/>
        </w:rPr>
      </w:pPr>
      <w:r w:rsidRPr="00F3402F">
        <w:rPr>
          <w:rFonts w:ascii="Arial" w:eastAsia="Times New Roman" w:hAnsi="Arial" w:cs="Arial"/>
          <w:bCs/>
          <w:szCs w:val="20"/>
          <w:lang w:eastAsia="en-GB"/>
        </w:rPr>
        <w:t>adres e-mail: ……………………</w:t>
      </w:r>
    </w:p>
    <w:p w14:paraId="2546D679" w14:textId="77777777" w:rsidR="00D8762E" w:rsidRPr="00F3402F" w:rsidRDefault="00D8762E" w:rsidP="00D876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en-GB"/>
        </w:rPr>
      </w:pPr>
      <w:r w:rsidRPr="00F3402F">
        <w:rPr>
          <w:rFonts w:ascii="Arial" w:eastAsia="Times New Roman" w:hAnsi="Arial" w:cs="Arial"/>
          <w:bCs/>
          <w:szCs w:val="20"/>
          <w:lang w:eastAsia="en-GB"/>
        </w:rPr>
        <w:t>NIP …………    REGON ………………</w:t>
      </w:r>
    </w:p>
    <w:p w14:paraId="489B4C2C" w14:textId="77777777" w:rsidR="00D8762E" w:rsidRDefault="00D8762E" w:rsidP="00FB1315">
      <w:pPr>
        <w:widowControl w:val="0"/>
        <w:autoSpaceDE w:val="0"/>
        <w:autoSpaceDN w:val="0"/>
        <w:adjustRightInd w:val="0"/>
        <w:spacing w:after="0" w:line="360" w:lineRule="auto"/>
        <w:ind w:left="1416" w:firstLine="708"/>
        <w:rPr>
          <w:rFonts w:ascii="Arial" w:eastAsia="Times New Roman" w:hAnsi="Arial" w:cs="Arial"/>
          <w:b/>
          <w:szCs w:val="20"/>
          <w:lang w:eastAsia="en-GB"/>
        </w:rPr>
      </w:pPr>
    </w:p>
    <w:p w14:paraId="08C60ADE" w14:textId="77777777" w:rsidR="00A6480C" w:rsidRPr="00D8762E" w:rsidRDefault="00A6480C" w:rsidP="00D876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en-GB"/>
        </w:rPr>
      </w:pPr>
      <w:r w:rsidRPr="00F3402F">
        <w:rPr>
          <w:rFonts w:ascii="Arial" w:eastAsia="Times New Roman" w:hAnsi="Arial" w:cs="Arial"/>
          <w:b/>
          <w:szCs w:val="20"/>
          <w:lang w:eastAsia="en-GB"/>
        </w:rPr>
        <w:t>FORMULARZ OFERTOWY</w:t>
      </w:r>
    </w:p>
    <w:p w14:paraId="309B9E65" w14:textId="77777777" w:rsidR="00A6480C" w:rsidRPr="00F3402F" w:rsidRDefault="00A6480C" w:rsidP="00A648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en-GB"/>
        </w:rPr>
      </w:pPr>
    </w:p>
    <w:p w14:paraId="5D1867EC" w14:textId="43CF7E56" w:rsidR="00A6480C" w:rsidRPr="0079160C" w:rsidRDefault="00A6480C" w:rsidP="00A6480C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lang w:eastAsia="en-GB"/>
        </w:rPr>
      </w:pPr>
      <w:r w:rsidRPr="00F3402F">
        <w:rPr>
          <w:rFonts w:ascii="Arial" w:eastAsia="Times New Roman" w:hAnsi="Arial" w:cs="Arial"/>
          <w:bCs/>
          <w:lang w:eastAsia="en-GB"/>
        </w:rPr>
        <w:t xml:space="preserve">W odpowiedzi na ogłoszenie o zamówieniu </w:t>
      </w:r>
      <w:r w:rsidR="00D03CC5">
        <w:rPr>
          <w:rFonts w:ascii="Arial" w:eastAsia="Times New Roman" w:hAnsi="Arial" w:cs="Arial"/>
          <w:bCs/>
          <w:lang w:eastAsia="en-GB"/>
        </w:rPr>
        <w:t xml:space="preserve">pod nazwą </w:t>
      </w:r>
      <w:r w:rsidR="00591B19" w:rsidRPr="00591B19">
        <w:rPr>
          <w:rFonts w:ascii="Arial" w:eastAsia="Times New Roman" w:hAnsi="Arial" w:cs="Arial"/>
          <w:b/>
          <w:lang w:eastAsia="en-GB"/>
        </w:rPr>
        <w:t>„Ustalenie ceny nieruchomości zabudowanej budynkami na zasadach określonych w przepisach o gospodarce nieruchomościami”,</w:t>
      </w:r>
      <w:r w:rsidR="0079160C">
        <w:rPr>
          <w:rFonts w:ascii="Arial" w:eastAsia="Times New Roman" w:hAnsi="Arial" w:cs="Arial"/>
          <w:b/>
          <w:lang w:eastAsia="en-GB"/>
        </w:rPr>
        <w:t xml:space="preserve"> </w:t>
      </w:r>
      <w:r w:rsidRPr="00F3402F">
        <w:rPr>
          <w:rFonts w:ascii="Arial" w:eastAsia="Times New Roman" w:hAnsi="Arial" w:cs="Arial"/>
          <w:bCs/>
          <w:lang w:eastAsia="en-GB"/>
        </w:rPr>
        <w:t>składamy niniejszym ofertę:</w:t>
      </w:r>
    </w:p>
    <w:p w14:paraId="4A1B007E" w14:textId="77777777" w:rsidR="00A6480C" w:rsidRPr="00F3402F" w:rsidRDefault="00A6480C" w:rsidP="00A6480C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en-GB"/>
        </w:rPr>
      </w:pPr>
    </w:p>
    <w:p w14:paraId="05DAAEB1" w14:textId="77777777" w:rsidR="00591B19" w:rsidRDefault="00A6480C" w:rsidP="00A6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426" w:hanging="426"/>
        <w:contextualSpacing/>
        <w:jc w:val="both"/>
        <w:rPr>
          <w:rFonts w:ascii="Arial" w:eastAsia="Times New Roman" w:hAnsi="Arial" w:cs="Arial"/>
          <w:bCs/>
          <w:lang w:eastAsia="en-GB"/>
        </w:rPr>
      </w:pPr>
      <w:r w:rsidRPr="00F3402F">
        <w:rPr>
          <w:rFonts w:ascii="Arial" w:eastAsia="Times New Roman" w:hAnsi="Arial" w:cs="Arial"/>
          <w:bCs/>
          <w:lang w:eastAsia="en-GB"/>
        </w:rPr>
        <w:t>Łącznie za wykonanie przedmiotu zamówienia oferujemy następujące wynagrodzenie</w:t>
      </w:r>
      <w:r w:rsidR="00591B19">
        <w:rPr>
          <w:rFonts w:ascii="Arial" w:eastAsia="Times New Roman" w:hAnsi="Arial" w:cs="Arial"/>
          <w:bCs/>
          <w:lang w:eastAsia="en-GB"/>
        </w:rPr>
        <w:t>:</w:t>
      </w:r>
    </w:p>
    <w:p w14:paraId="3B4470C8" w14:textId="77777777" w:rsidR="0037720C" w:rsidRDefault="0037720C" w:rsidP="0037720C">
      <w:pPr>
        <w:widowControl w:val="0"/>
        <w:autoSpaceDE w:val="0"/>
        <w:autoSpaceDN w:val="0"/>
        <w:adjustRightInd w:val="0"/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bCs/>
          <w:lang w:eastAsia="en-GB"/>
        </w:rPr>
      </w:pPr>
    </w:p>
    <w:p w14:paraId="08EEB88B" w14:textId="5D7D5F9E" w:rsidR="00A6480C" w:rsidRDefault="00591B19" w:rsidP="00591B19">
      <w:pPr>
        <w:widowControl w:val="0"/>
        <w:autoSpaceDE w:val="0"/>
        <w:autoSpaceDN w:val="0"/>
        <w:adjustRightInd w:val="0"/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netto</w:t>
      </w:r>
      <w:r w:rsidR="00A6480C" w:rsidRPr="00F3402F">
        <w:rPr>
          <w:rFonts w:ascii="Arial" w:eastAsia="Times New Roman" w:hAnsi="Arial" w:cs="Arial"/>
          <w:bCs/>
          <w:lang w:eastAsia="en-GB"/>
        </w:rPr>
        <w:t>: ………………PLN (słownie:…………………………………………………..…………)</w:t>
      </w:r>
    </w:p>
    <w:p w14:paraId="720FCD48" w14:textId="77777777" w:rsidR="0037720C" w:rsidRDefault="0037720C" w:rsidP="00591B19">
      <w:pPr>
        <w:widowControl w:val="0"/>
        <w:autoSpaceDE w:val="0"/>
        <w:autoSpaceDN w:val="0"/>
        <w:adjustRightInd w:val="0"/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bCs/>
          <w:lang w:eastAsia="en-GB"/>
        </w:rPr>
      </w:pPr>
    </w:p>
    <w:p w14:paraId="0FB4C1E0" w14:textId="11DE5EFA" w:rsidR="00591B19" w:rsidRDefault="00591B19" w:rsidP="00591B19">
      <w:pPr>
        <w:widowControl w:val="0"/>
        <w:autoSpaceDE w:val="0"/>
        <w:autoSpaceDN w:val="0"/>
        <w:adjustRightInd w:val="0"/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brutto: </w:t>
      </w:r>
      <w:r w:rsidRPr="00F3402F">
        <w:rPr>
          <w:rFonts w:ascii="Arial" w:eastAsia="Times New Roman" w:hAnsi="Arial" w:cs="Arial"/>
          <w:bCs/>
          <w:lang w:eastAsia="en-GB"/>
        </w:rPr>
        <w:t>………………PLN (słownie:…………………………………………………..…………)</w:t>
      </w:r>
    </w:p>
    <w:p w14:paraId="27594823" w14:textId="77777777" w:rsidR="0037720C" w:rsidRDefault="0037720C" w:rsidP="00591B19">
      <w:pPr>
        <w:widowControl w:val="0"/>
        <w:autoSpaceDE w:val="0"/>
        <w:autoSpaceDN w:val="0"/>
        <w:adjustRightInd w:val="0"/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bCs/>
          <w:lang w:eastAsia="en-GB"/>
        </w:rPr>
      </w:pPr>
    </w:p>
    <w:p w14:paraId="46376680" w14:textId="2E4F4B3D" w:rsidR="00591B19" w:rsidRDefault="00591B19" w:rsidP="00591B19">
      <w:pPr>
        <w:widowControl w:val="0"/>
        <w:autoSpaceDE w:val="0"/>
        <w:autoSpaceDN w:val="0"/>
        <w:adjustRightInd w:val="0"/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w tym VAT: </w:t>
      </w:r>
      <w:r w:rsidRPr="00591B19">
        <w:rPr>
          <w:rFonts w:ascii="Arial" w:eastAsia="Times New Roman" w:hAnsi="Arial" w:cs="Arial"/>
          <w:bCs/>
          <w:lang w:eastAsia="en-GB"/>
        </w:rPr>
        <w:t>………………PLN (słownie:……………………………………………..…………)</w:t>
      </w:r>
    </w:p>
    <w:p w14:paraId="2AA3D8F6" w14:textId="247E75C9" w:rsidR="00591B19" w:rsidRPr="00F3402F" w:rsidRDefault="00591B19" w:rsidP="00591B19">
      <w:pPr>
        <w:widowControl w:val="0"/>
        <w:autoSpaceDE w:val="0"/>
        <w:autoSpaceDN w:val="0"/>
        <w:adjustRightInd w:val="0"/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bCs/>
          <w:lang w:eastAsia="en-GB"/>
        </w:rPr>
      </w:pPr>
    </w:p>
    <w:p w14:paraId="7143BC46" w14:textId="2627C0AE" w:rsidR="007A0AD2" w:rsidRPr="007A0AD2" w:rsidRDefault="00A6480C" w:rsidP="007A0AD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F3402F">
        <w:rPr>
          <w:rFonts w:ascii="Arial" w:eastAsia="Times New Roman" w:hAnsi="Arial" w:cs="Arial"/>
          <w:szCs w:val="24"/>
          <w:lang w:eastAsia="ar-SA"/>
        </w:rPr>
        <w:t>Oświadczam, że w cenie oferty zostały uwzględnione wszystkie koszty wykonania przedmiotu zamówienia</w:t>
      </w:r>
      <w:r w:rsidR="00591B19">
        <w:rPr>
          <w:rFonts w:ascii="Arial" w:eastAsia="Times New Roman" w:hAnsi="Arial" w:cs="Arial"/>
          <w:szCs w:val="24"/>
          <w:lang w:eastAsia="ar-SA"/>
        </w:rPr>
        <w:t xml:space="preserve"> określone w ogłoszeniu</w:t>
      </w:r>
      <w:r w:rsidR="007A0AD2">
        <w:rPr>
          <w:rFonts w:ascii="Arial" w:eastAsia="Times New Roman" w:hAnsi="Arial" w:cs="Arial"/>
          <w:szCs w:val="24"/>
          <w:lang w:eastAsia="ar-SA"/>
        </w:rPr>
        <w:t xml:space="preserve"> tj. </w:t>
      </w:r>
      <w:r w:rsidR="007A0AD2" w:rsidRPr="007A0AD2">
        <w:rPr>
          <w:rFonts w:ascii="Arial" w:eastAsia="Times New Roman" w:hAnsi="Arial" w:cs="Arial"/>
          <w:szCs w:val="24"/>
          <w:lang w:eastAsia="ar-SA"/>
        </w:rPr>
        <w:t xml:space="preserve">wykonanie operatu szacunkowego wyceny nieruchomości zabudowanej – osady leśnej będącej własnością Skarbu Państwa  w zarządzie Nadleśnictwa Dobieszyn położonej pod adresem </w:t>
      </w:r>
      <w:r w:rsidR="007A0AD2" w:rsidRPr="00593318">
        <w:rPr>
          <w:rFonts w:ascii="Arial" w:eastAsia="Times New Roman" w:hAnsi="Arial" w:cs="Arial"/>
          <w:szCs w:val="24"/>
          <w:lang w:eastAsia="ar-SA"/>
        </w:rPr>
        <w:t xml:space="preserve">administracyjnym </w:t>
      </w:r>
      <w:r w:rsidR="007A0AD2" w:rsidRPr="007A0AD2">
        <w:rPr>
          <w:rFonts w:ascii="Arial" w:eastAsia="Times New Roman" w:hAnsi="Arial" w:cs="Arial"/>
          <w:b/>
          <w:bCs/>
          <w:szCs w:val="24"/>
          <w:lang w:eastAsia="ar-SA"/>
        </w:rPr>
        <w:t>Ksawerów Stary 59, 26-804 Stromiec</w:t>
      </w:r>
      <w:r w:rsidR="007A0AD2" w:rsidRPr="007A0AD2">
        <w:rPr>
          <w:rFonts w:ascii="Arial" w:eastAsia="Times New Roman" w:hAnsi="Arial" w:cs="Arial"/>
          <w:szCs w:val="24"/>
          <w:lang w:eastAsia="ar-SA"/>
        </w:rPr>
        <w:t>.</w:t>
      </w:r>
    </w:p>
    <w:p w14:paraId="4E9AAF1B" w14:textId="6DD5095D" w:rsidR="007A0AD2" w:rsidRPr="007A0AD2" w:rsidRDefault="007A0AD2" w:rsidP="007A0A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00" w:lineRule="auto"/>
        <w:ind w:left="720"/>
        <w:jc w:val="both"/>
        <w:rPr>
          <w:rFonts w:ascii="Arial" w:eastAsia="Times New Roman" w:hAnsi="Arial" w:cs="Arial"/>
          <w:szCs w:val="24"/>
          <w:lang w:eastAsia="ar-SA"/>
        </w:rPr>
      </w:pPr>
      <w:r w:rsidRPr="007A0AD2">
        <w:rPr>
          <w:rFonts w:ascii="Arial" w:eastAsia="Times New Roman" w:hAnsi="Arial" w:cs="Arial"/>
          <w:szCs w:val="24"/>
          <w:lang w:eastAsia="ar-SA"/>
        </w:rPr>
        <w:t>Wycenę w rozbiciu na poszczególne elementy:</w:t>
      </w:r>
    </w:p>
    <w:p w14:paraId="0C78B383" w14:textId="77777777" w:rsidR="007A0AD2" w:rsidRDefault="007A0AD2" w:rsidP="007A0AD2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7A0AD2">
        <w:rPr>
          <w:rFonts w:ascii="Arial" w:eastAsia="Times New Roman" w:hAnsi="Arial" w:cs="Arial"/>
          <w:szCs w:val="24"/>
          <w:lang w:eastAsia="ar-SA"/>
        </w:rPr>
        <w:t>Grunt – działka nr 99/3 w obrębie ewidencyjnym Grabowy Las, gmina Stromiec, powierzchnia działki 999 m2; numer KW RA2G/00019102/2;</w:t>
      </w:r>
    </w:p>
    <w:p w14:paraId="33CCC661" w14:textId="77777777" w:rsidR="007A0AD2" w:rsidRDefault="007A0AD2" w:rsidP="007A0AD2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7A0AD2">
        <w:rPr>
          <w:rFonts w:ascii="Arial" w:eastAsia="Times New Roman" w:hAnsi="Arial" w:cs="Arial"/>
          <w:szCs w:val="24"/>
          <w:lang w:eastAsia="ar-SA"/>
        </w:rPr>
        <w:t>Budynek mieszkalny jednorodzinny, zasiedlony wraz z przydomową oczyszczalnią ścieków;</w:t>
      </w:r>
    </w:p>
    <w:p w14:paraId="6E7EAE91" w14:textId="77777777" w:rsidR="007A0AD2" w:rsidRDefault="007A0AD2" w:rsidP="007A0AD2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7A0AD2">
        <w:rPr>
          <w:rFonts w:ascii="Arial" w:eastAsia="Times New Roman" w:hAnsi="Arial" w:cs="Arial"/>
          <w:szCs w:val="24"/>
          <w:lang w:eastAsia="ar-SA"/>
        </w:rPr>
        <w:t>Budynek gospodarczy;</w:t>
      </w:r>
    </w:p>
    <w:p w14:paraId="21F5999C" w14:textId="3E4815F2" w:rsidR="007A0AD2" w:rsidRDefault="007A0AD2" w:rsidP="007A0AD2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7A0AD2">
        <w:rPr>
          <w:rFonts w:ascii="Arial" w:eastAsia="Times New Roman" w:hAnsi="Arial" w:cs="Arial"/>
          <w:szCs w:val="24"/>
          <w:lang w:eastAsia="ar-SA"/>
        </w:rPr>
        <w:t>Służebność przejazdu i przechodu jako element opłaty jednorazowej.</w:t>
      </w:r>
    </w:p>
    <w:p w14:paraId="29D833B4" w14:textId="77777777" w:rsidR="00593318" w:rsidRPr="007A0AD2" w:rsidRDefault="00593318" w:rsidP="00593318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00" w:lineRule="auto"/>
        <w:ind w:left="1440"/>
        <w:jc w:val="both"/>
        <w:rPr>
          <w:rFonts w:ascii="Arial" w:eastAsia="Times New Roman" w:hAnsi="Arial" w:cs="Arial"/>
          <w:szCs w:val="24"/>
          <w:lang w:eastAsia="ar-SA"/>
        </w:rPr>
      </w:pPr>
    </w:p>
    <w:p w14:paraId="631526D1" w14:textId="69B3D66D" w:rsidR="00A6480C" w:rsidRPr="00A41CC7" w:rsidRDefault="00A6480C" w:rsidP="00A6480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300" w:lineRule="auto"/>
        <w:ind w:left="425" w:hanging="426"/>
        <w:jc w:val="both"/>
        <w:rPr>
          <w:rFonts w:ascii="Arial" w:eastAsia="Times New Roman" w:hAnsi="Arial" w:cs="Arial"/>
          <w:szCs w:val="24"/>
          <w:lang w:eastAsia="ar-SA"/>
        </w:rPr>
      </w:pPr>
      <w:r w:rsidRPr="00F3402F">
        <w:rPr>
          <w:rFonts w:ascii="Arial" w:eastAsia="Times New Roman" w:hAnsi="Arial" w:cs="Arial"/>
          <w:szCs w:val="24"/>
          <w:lang w:eastAsia="ar-SA"/>
        </w:rPr>
        <w:t>Oświadczam, że zrealizuję zamówienie w terminie</w:t>
      </w:r>
      <w:r w:rsidR="00F14499">
        <w:rPr>
          <w:rFonts w:ascii="Arial" w:eastAsia="Times New Roman" w:hAnsi="Arial" w:cs="Arial"/>
          <w:szCs w:val="24"/>
          <w:lang w:eastAsia="ar-SA"/>
        </w:rPr>
        <w:t xml:space="preserve"> wskazanym w ogłoszeniu tj. do dnia </w:t>
      </w:r>
      <w:r w:rsidR="00591B19">
        <w:rPr>
          <w:rFonts w:ascii="Arial" w:eastAsia="Times New Roman" w:hAnsi="Arial" w:cs="Arial"/>
          <w:b/>
          <w:szCs w:val="24"/>
          <w:lang w:eastAsia="ar-SA"/>
        </w:rPr>
        <w:t>15.12.2023</w:t>
      </w:r>
      <w:r w:rsidR="00F14499" w:rsidRPr="00F14499">
        <w:rPr>
          <w:rFonts w:ascii="Arial" w:eastAsia="Times New Roman" w:hAnsi="Arial" w:cs="Arial"/>
          <w:b/>
          <w:szCs w:val="24"/>
          <w:lang w:eastAsia="ar-SA"/>
        </w:rPr>
        <w:t xml:space="preserve"> r.</w:t>
      </w:r>
      <w:r>
        <w:rPr>
          <w:rFonts w:ascii="Arial" w:eastAsia="Times New Roman" w:hAnsi="Arial" w:cs="Arial"/>
          <w:szCs w:val="24"/>
          <w:lang w:eastAsia="ar-SA"/>
        </w:rPr>
        <w:t xml:space="preserve"> </w:t>
      </w:r>
    </w:p>
    <w:p w14:paraId="3D7F1A22" w14:textId="77777777" w:rsidR="00A6480C" w:rsidRPr="00F3402F" w:rsidRDefault="00A6480C" w:rsidP="00A6480C">
      <w:pPr>
        <w:widowControl w:val="0"/>
        <w:autoSpaceDE w:val="0"/>
        <w:autoSpaceDN w:val="0"/>
        <w:adjustRightInd w:val="0"/>
        <w:spacing w:after="0" w:line="360" w:lineRule="auto"/>
        <w:ind w:right="71"/>
        <w:jc w:val="both"/>
        <w:rPr>
          <w:rFonts w:ascii="Arial" w:eastAsia="Times New Roman" w:hAnsi="Arial" w:cs="Arial"/>
          <w:i/>
          <w:szCs w:val="20"/>
          <w:lang w:eastAsia="en-GB"/>
        </w:rPr>
      </w:pPr>
    </w:p>
    <w:p w14:paraId="501A6E01" w14:textId="77777777" w:rsidR="00306863" w:rsidRDefault="00306863" w:rsidP="00306863">
      <w:pPr>
        <w:widowControl w:val="0"/>
        <w:tabs>
          <w:tab w:val="left" w:pos="5393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i/>
          <w:sz w:val="18"/>
          <w:szCs w:val="18"/>
          <w:lang w:eastAsia="en-GB"/>
        </w:rPr>
      </w:pPr>
      <w:bookmarkStart w:id="0" w:name="_Hlk60047166"/>
      <w:r>
        <w:rPr>
          <w:rFonts w:ascii="Arial" w:eastAsia="Times New Roman" w:hAnsi="Arial" w:cs="Arial"/>
          <w:bCs/>
          <w:i/>
          <w:sz w:val="18"/>
          <w:szCs w:val="18"/>
          <w:lang w:eastAsia="en-GB"/>
        </w:rPr>
        <w:tab/>
      </w:r>
    </w:p>
    <w:p w14:paraId="20FB0C88" w14:textId="77777777" w:rsidR="00306863" w:rsidRDefault="00306863" w:rsidP="00306863">
      <w:pPr>
        <w:widowControl w:val="0"/>
        <w:tabs>
          <w:tab w:val="left" w:pos="5393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i/>
          <w:sz w:val="18"/>
          <w:szCs w:val="18"/>
          <w:lang w:eastAsia="en-GB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en-GB"/>
        </w:rPr>
        <w:tab/>
        <w:t>……………………………………</w:t>
      </w:r>
    </w:p>
    <w:p w14:paraId="5A1C9406" w14:textId="77777777" w:rsidR="00306863" w:rsidRDefault="00306863" w:rsidP="00306863">
      <w:pPr>
        <w:widowControl w:val="0"/>
        <w:tabs>
          <w:tab w:val="left" w:pos="543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i/>
          <w:sz w:val="18"/>
          <w:szCs w:val="18"/>
          <w:lang w:eastAsia="en-GB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en-GB"/>
        </w:rPr>
        <w:tab/>
        <w:t xml:space="preserve">             Data i podpis</w:t>
      </w:r>
    </w:p>
    <w:bookmarkEnd w:id="0"/>
    <w:p w14:paraId="1567831F" w14:textId="77777777" w:rsidR="00A6480C" w:rsidRPr="00F3402F" w:rsidRDefault="00A6480C" w:rsidP="00A6480C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szCs w:val="24"/>
          <w:lang w:eastAsia="en-GB"/>
        </w:rPr>
      </w:pPr>
    </w:p>
    <w:p w14:paraId="3F1E070A" w14:textId="77777777" w:rsidR="009C4ABB" w:rsidRPr="00A6480C" w:rsidRDefault="009C4ABB" w:rsidP="00A6480C"/>
    <w:sectPr w:rsidR="009C4ABB" w:rsidRPr="00A6480C" w:rsidSect="00F03815">
      <w:headerReference w:type="default" r:id="rId8"/>
      <w:pgSz w:w="11918" w:h="16854"/>
      <w:pgMar w:top="1116" w:right="1069" w:bottom="85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72A9" w14:textId="77777777" w:rsidR="0014076F" w:rsidRDefault="0014076F" w:rsidP="00863196">
      <w:pPr>
        <w:spacing w:after="0" w:line="240" w:lineRule="auto"/>
      </w:pPr>
      <w:r>
        <w:separator/>
      </w:r>
    </w:p>
  </w:endnote>
  <w:endnote w:type="continuationSeparator" w:id="0">
    <w:p w14:paraId="068F344D" w14:textId="77777777" w:rsidR="0014076F" w:rsidRDefault="0014076F" w:rsidP="0086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CEA1" w14:textId="77777777" w:rsidR="0014076F" w:rsidRDefault="0014076F" w:rsidP="00863196">
      <w:pPr>
        <w:spacing w:after="0" w:line="240" w:lineRule="auto"/>
      </w:pPr>
      <w:r>
        <w:separator/>
      </w:r>
    </w:p>
  </w:footnote>
  <w:footnote w:type="continuationSeparator" w:id="0">
    <w:p w14:paraId="44F47491" w14:textId="77777777" w:rsidR="0014076F" w:rsidRDefault="0014076F" w:rsidP="0086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AD14" w14:textId="77777777" w:rsidR="00863196" w:rsidRDefault="00863196">
    <w:pPr>
      <w:pStyle w:val="Nagwek"/>
    </w:pPr>
    <w:r>
      <w:tab/>
    </w:r>
    <w:r>
      <w:tab/>
    </w:r>
    <w:r>
      <w:tab/>
    </w:r>
    <w:r>
      <w:tab/>
    </w:r>
    <w:r>
      <w:tab/>
      <w:t>Zał</w:t>
    </w:r>
    <w:r w:rsidR="00943DEF">
      <w:t>ącznik</w:t>
    </w:r>
    <w:r>
      <w:t xml:space="preserve">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416A"/>
    <w:multiLevelType w:val="hybridMultilevel"/>
    <w:tmpl w:val="F0848CE4"/>
    <w:lvl w:ilvl="0" w:tplc="9762EE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95153"/>
    <w:multiLevelType w:val="hybridMultilevel"/>
    <w:tmpl w:val="69649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num w:numId="1" w16cid:durableId="10876584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9308616">
    <w:abstractNumId w:val="0"/>
  </w:num>
  <w:num w:numId="3" w16cid:durableId="687676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96"/>
    <w:rsid w:val="00094848"/>
    <w:rsid w:val="000D534F"/>
    <w:rsid w:val="001109D3"/>
    <w:rsid w:val="0014076F"/>
    <w:rsid w:val="00175806"/>
    <w:rsid w:val="001C27F1"/>
    <w:rsid w:val="00207391"/>
    <w:rsid w:val="002E2728"/>
    <w:rsid w:val="002E5C1B"/>
    <w:rsid w:val="00300426"/>
    <w:rsid w:val="00306863"/>
    <w:rsid w:val="00322942"/>
    <w:rsid w:val="00376D10"/>
    <w:rsid w:val="0037720C"/>
    <w:rsid w:val="003B0AD2"/>
    <w:rsid w:val="003F0D4E"/>
    <w:rsid w:val="00491E1C"/>
    <w:rsid w:val="00502331"/>
    <w:rsid w:val="005834D1"/>
    <w:rsid w:val="00591B19"/>
    <w:rsid w:val="00593318"/>
    <w:rsid w:val="005E11AA"/>
    <w:rsid w:val="005E4FE8"/>
    <w:rsid w:val="0065241B"/>
    <w:rsid w:val="006807DF"/>
    <w:rsid w:val="00681202"/>
    <w:rsid w:val="006E3DE8"/>
    <w:rsid w:val="007746F0"/>
    <w:rsid w:val="0079160C"/>
    <w:rsid w:val="007A0AD2"/>
    <w:rsid w:val="007A483E"/>
    <w:rsid w:val="007D1C25"/>
    <w:rsid w:val="00863196"/>
    <w:rsid w:val="00943DEF"/>
    <w:rsid w:val="009C4ABB"/>
    <w:rsid w:val="009E65CF"/>
    <w:rsid w:val="009F7BB8"/>
    <w:rsid w:val="00A02E7A"/>
    <w:rsid w:val="00A6480C"/>
    <w:rsid w:val="00B11E4F"/>
    <w:rsid w:val="00B33CAA"/>
    <w:rsid w:val="00B55770"/>
    <w:rsid w:val="00BE6573"/>
    <w:rsid w:val="00C41B68"/>
    <w:rsid w:val="00D03CC5"/>
    <w:rsid w:val="00D8762E"/>
    <w:rsid w:val="00D94061"/>
    <w:rsid w:val="00DB56FF"/>
    <w:rsid w:val="00E55BC9"/>
    <w:rsid w:val="00F04FD6"/>
    <w:rsid w:val="00F07021"/>
    <w:rsid w:val="00F14499"/>
    <w:rsid w:val="00F64077"/>
    <w:rsid w:val="00FB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853F"/>
  <w15:docId w15:val="{A883BE36-9F9F-41FB-9AD4-E106F26B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196"/>
  </w:style>
  <w:style w:type="paragraph" w:styleId="Stopka">
    <w:name w:val="footer"/>
    <w:basedOn w:val="Normalny"/>
    <w:link w:val="StopkaZnak"/>
    <w:uiPriority w:val="99"/>
    <w:unhideWhenUsed/>
    <w:rsid w:val="0086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196"/>
  </w:style>
  <w:style w:type="table" w:styleId="Tabela-Siatka">
    <w:name w:val="Table Grid"/>
    <w:basedOn w:val="Standardowy"/>
    <w:uiPriority w:val="59"/>
    <w:rsid w:val="00A6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3F92-4917-4947-B67D-56E8BB86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Fiszer</dc:creator>
  <cp:lastModifiedBy>Nadleśnictwo Dobieszyn</cp:lastModifiedBy>
  <cp:revision>2</cp:revision>
  <dcterms:created xsi:type="dcterms:W3CDTF">2023-11-29T11:53:00Z</dcterms:created>
  <dcterms:modified xsi:type="dcterms:W3CDTF">2023-11-29T11:53:00Z</dcterms:modified>
</cp:coreProperties>
</file>